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F6E2" w14:textId="77777777" w:rsidR="00370E17" w:rsidRPr="0032049D" w:rsidRDefault="00370E17" w:rsidP="00AC41F9">
      <w:pP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</w:p>
    <w:p w14:paraId="78C31112" w14:textId="3FF01EF7" w:rsidR="00E86C04" w:rsidRPr="0032049D" w:rsidRDefault="00E86C04" w:rsidP="00AC41F9">
      <w:pPr>
        <w:autoSpaceDE w:val="0"/>
        <w:autoSpaceDN w:val="0"/>
        <w:adjustRightInd w:val="0"/>
        <w:rPr>
          <w:b/>
          <w:bCs/>
          <w:iCs/>
          <w:sz w:val="22"/>
          <w:szCs w:val="22"/>
          <w:u w:val="single"/>
        </w:rPr>
      </w:pPr>
    </w:p>
    <w:p w14:paraId="0C75BC2D" w14:textId="77777777" w:rsidR="00C1549A" w:rsidRPr="0032049D" w:rsidRDefault="00C1549A" w:rsidP="00C1549A">
      <w:pPr>
        <w:jc w:val="both"/>
        <w:rPr>
          <w:b/>
          <w:sz w:val="22"/>
          <w:szCs w:val="22"/>
        </w:rPr>
      </w:pP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047"/>
        <w:gridCol w:w="3720"/>
      </w:tblGrid>
      <w:tr w:rsidR="00674CC3" w:rsidRPr="0032049D" w14:paraId="7184184F" w14:textId="77777777" w:rsidTr="00C27491">
        <w:trPr>
          <w:trHeight w:val="603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9D95" w14:textId="77777777" w:rsidR="00674CC3" w:rsidRPr="0032049D" w:rsidRDefault="00674CC3" w:rsidP="00FF4374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i/>
                <w:sz w:val="22"/>
                <w:szCs w:val="22"/>
                <w:lang w:val="lt-LT"/>
              </w:rPr>
              <w:t>Eilės Nr.</w:t>
            </w: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432F" w14:textId="4B5F61E9" w:rsidR="00674CC3" w:rsidRPr="0032049D" w:rsidRDefault="00A919E0" w:rsidP="00FF4374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eastAsia="ar-SA"/>
              </w:rPr>
              <w:t>Bendri</w:t>
            </w:r>
            <w:r w:rsidR="00674CC3" w:rsidRPr="0032049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 w:eastAsia="ar-SA"/>
              </w:rPr>
              <w:t xml:space="preserve"> parametrai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24AF" w14:textId="77777777" w:rsidR="00674CC3" w:rsidRPr="0032049D" w:rsidRDefault="00674CC3" w:rsidP="00FF4374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32049D">
              <w:rPr>
                <w:b/>
                <w:sz w:val="22"/>
                <w:szCs w:val="22"/>
                <w:lang w:eastAsia="ar-SA"/>
              </w:rPr>
              <w:t>Tiekėjo siūlomi parametrai*</w:t>
            </w:r>
          </w:p>
          <w:p w14:paraId="4A0E39C5" w14:textId="77777777" w:rsidR="00674CC3" w:rsidRPr="0032049D" w:rsidRDefault="00674CC3" w:rsidP="00FF4374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bCs/>
                <w:i/>
                <w:iCs/>
                <w:sz w:val="22"/>
                <w:szCs w:val="22"/>
                <w:lang w:val="lt-LT" w:eastAsia="ar-SA"/>
              </w:rPr>
              <w:t>(užpildo tiekėjas nurodydamas siūlomus parametrus)</w:t>
            </w:r>
          </w:p>
        </w:tc>
      </w:tr>
      <w:tr w:rsidR="00674CC3" w:rsidRPr="0032049D" w14:paraId="644417F1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437B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71D1" w14:textId="2C465A99" w:rsidR="00674CC3" w:rsidRPr="0032049D" w:rsidRDefault="00674CC3" w:rsidP="00792D0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Bazinio automobilio ir įrengimų gamintojai bei automobilio perdirbėjas privalo turėti techninio aptarnavimo autorizuot</w:t>
            </w:r>
            <w:r w:rsidR="0010616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ą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centrą Lietuvoje arba turėti sutartį su aptarnavimo centru Lietuvoje.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0F86" w14:textId="77777777" w:rsidR="00674CC3" w:rsidRPr="0032049D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18E09B80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711D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22F9" w14:textId="6B27F55A" w:rsidR="00674CC3" w:rsidRPr="0032049D" w:rsidRDefault="00674CC3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Automobilio gamintojas</w:t>
            </w:r>
            <w:r w:rsidR="008679AA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A890" w14:textId="755ADB7A" w:rsidR="00674CC3" w:rsidRPr="0032049D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28001AD6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3B4B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ECE7" w14:textId="45C1B882" w:rsidR="00674CC3" w:rsidRPr="0032049D" w:rsidRDefault="006D5D1F" w:rsidP="00FD065F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6D5D1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Garantija automobiliui ne trumpesnė kaip 36mėn. arba ne mažiau 100 000 km ridos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  <w:r>
              <w:rPr>
                <w:rFonts w:ascii="Arial" w:hAnsi="Arial" w:cs="Arial"/>
                <w:lang w:val="lt-LT"/>
              </w:rPr>
              <w:t xml:space="preserve">  </w:t>
            </w:r>
            <w:r w:rsidR="00674CC3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Aukštos įtampos baterijai garantija ne mažiau kaip </w:t>
            </w:r>
            <w:r w:rsidR="00FD065F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8</w:t>
            </w:r>
            <w:r w:rsidR="00674CC3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metai arba 1</w:t>
            </w:r>
            <w:r w:rsidR="00FD065F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6</w:t>
            </w:r>
            <w:r w:rsidR="00674CC3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0.000 km</w:t>
            </w:r>
            <w:r w:rsidR="00FD065F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kai baterijos talpos likutis ne mažiau 65</w:t>
            </w:r>
            <w:r w:rsidR="00FD065F" w:rsidRPr="0032049D">
              <w:rPr>
                <w:rFonts w:ascii="Times New Roman" w:eastAsia="Calibri" w:hAnsi="Times New Roman" w:cs="Times New Roman"/>
                <w:sz w:val="22"/>
                <w:szCs w:val="22"/>
              </w:rPr>
              <w:t>%</w:t>
            </w:r>
            <w:r w:rsidR="00674CC3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, priklausomai nuo to kas greičiau sueis.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34C5" w14:textId="77777777" w:rsidR="00674CC3" w:rsidRPr="0032049D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7BAFB92F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4B3A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C57E" w14:textId="3E1AFE8D" w:rsidR="00674CC3" w:rsidRPr="006D5D1F" w:rsidRDefault="00674CC3" w:rsidP="00FF4374">
            <w:pPr>
              <w:pStyle w:val="Standard"/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val="lt-LT"/>
              </w:rPr>
            </w:pPr>
            <w:r w:rsidRPr="006D5D1F">
              <w:rPr>
                <w:rFonts w:ascii="Times New Roman" w:eastAsia="Arial Unicode MS" w:hAnsi="Times New Roman" w:cs="Times New Roman"/>
                <w:bCs/>
                <w:sz w:val="22"/>
                <w:szCs w:val="22"/>
                <w:lang w:val="lt-LT"/>
              </w:rPr>
              <w:t xml:space="preserve">Pristatymas – </w:t>
            </w:r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ne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ilgiau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kaip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 per </w:t>
            </w:r>
            <w:r w:rsidR="00752ED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752ED2">
              <w:rPr>
                <w:rFonts w:ascii="Times New Roman" w:hAnsi="Times New Roman" w:cs="Times New Roman"/>
                <w:sz w:val="22"/>
                <w:szCs w:val="22"/>
              </w:rPr>
              <w:t>penkis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mėn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nuo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Sutarties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įsigaliojimo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dienos</w:t>
            </w:r>
            <w:proofErr w:type="spellEnd"/>
            <w:r w:rsidR="00321ABB" w:rsidRPr="006D5D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28F2" w14:textId="383E5553" w:rsidR="00674CC3" w:rsidRPr="0032049D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71DA61E3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4227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923B" w14:textId="653B829B" w:rsidR="00674CC3" w:rsidRPr="0032049D" w:rsidRDefault="00674CC3" w:rsidP="00FF4374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Tiekėjas privalės Lietuvos Respublikoje užregistruoti siūlomą automobilį Perkančiosios organizacijos vardu, praeiti valstybinę techninę apžiūrą ir apdrausti civilinės atsakomybės draudimu vienam mėnesiui skaičiuojant nuo prekės pristatymo dienos.</w:t>
            </w:r>
            <w:r w:rsidR="00AD1F13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Kartu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su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automobiliu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turi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b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ū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ti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pateikiamas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teis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ė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aktais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nustatytus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reikalavimus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atitinkantis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gesintuvas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pirmosios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pagalbos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rinkinys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avarinio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sustojimo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ž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enklas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liemen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ė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su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š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vies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ą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atspindin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č</w:t>
            </w:r>
            <w:r w:rsidR="00BF7A96" w:rsidRPr="00BF7A96">
              <w:rPr>
                <w:rFonts w:hAnsi="Times New Roman" w:cs="Times New Roman"/>
                <w:sz w:val="22"/>
                <w:szCs w:val="22"/>
              </w:rPr>
              <w:t>iais</w:t>
            </w:r>
            <w:proofErr w:type="spellEnd"/>
            <w:r w:rsidR="00BF7A96" w:rsidRPr="00BF7A9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hAnsi="Times New Roman" w:cs="Times New Roman"/>
                <w:sz w:val="22"/>
                <w:szCs w:val="22"/>
              </w:rPr>
              <w:t>elementais</w:t>
            </w:r>
            <w:proofErr w:type="spellEnd"/>
            <w:r w:rsidR="00BF7A96">
              <w:rPr>
                <w:rFonts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C6E3" w14:textId="35566DB1" w:rsidR="00674CC3" w:rsidRPr="0032049D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387EE0A5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6C8D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1A24" w14:textId="43C6D3F8" w:rsidR="00674CC3" w:rsidRPr="0032049D" w:rsidRDefault="00674CC3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M</w:t>
            </w:r>
            <w:r w:rsidR="00C232BB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1 AF S</w:t>
            </w:r>
            <w:r w:rsidR="00C232BB" w:rsidRPr="00BF7A96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H</w:t>
            </w:r>
            <w:r w:rsidR="00A919E0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klasė</w:t>
            </w: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. </w:t>
            </w:r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7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sėdimos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vietos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neįskaitant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vairuotojo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vietos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galimybe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transformuotis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į: 3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sėdimas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vietas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ir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viena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gulima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ant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neštuvų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sėdimas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vietas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+ 1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>pritaikytą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>neįgaliųjų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>asmenų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>pervežimui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>neįgaliojo</w:t>
            </w:r>
            <w:proofErr w:type="spellEnd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F7A96" w:rsidRPr="00BF7A96">
              <w:rPr>
                <w:rFonts w:ascii="Times New Roman" w:hAnsi="Times New Roman" w:cs="Times New Roman"/>
                <w:sz w:val="22"/>
                <w:szCs w:val="22"/>
              </w:rPr>
              <w:t>vežimėlyje</w:t>
            </w:r>
            <w:proofErr w:type="spellEnd"/>
            <w:r w:rsidR="00BF7A9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3D10" w:rsidRPr="00BF7A96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113D10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vie</w:t>
            </w:r>
            <w:r w:rsidR="00BF7A96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</w:t>
            </w:r>
            <w:r w:rsidR="00113D10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a </w:t>
            </w:r>
            <w:r w:rsidR="00C232BB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sertifikuota</w:t>
            </w:r>
            <w:r w:rsidR="00331D40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BF7A96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ir </w:t>
            </w:r>
            <w:r w:rsidR="00C232BB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įrašyta automobilio registracijos liudijime.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A467" w14:textId="3DBEB1C0" w:rsidR="00674CC3" w:rsidRPr="00AD1F13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5F615A" w:rsidRPr="0032049D" w14:paraId="57C42162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68B4" w14:textId="77777777" w:rsidR="005F615A" w:rsidRPr="0032049D" w:rsidRDefault="005F615A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78D7" w14:textId="4A444CCE" w:rsidR="005F615A" w:rsidRPr="0032049D" w:rsidRDefault="005F615A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Keleivių skyriuje sėdynės su reguliuojama nugarėle,  atrama galvai. Mont</w:t>
            </w:r>
            <w:r w:rsidR="00EF5B43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uo</w:t>
            </w: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jamos ant bėgelių su greito išėmimo mechanizmu nenaudojant jokių įrankių ar raktų.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9377" w14:textId="77777777" w:rsidR="005F615A" w:rsidRPr="0032049D" w:rsidRDefault="005F615A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232BB" w:rsidRPr="0032049D" w14:paraId="27CD0946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BC9D" w14:textId="77777777" w:rsidR="00C232BB" w:rsidRPr="0032049D" w:rsidRDefault="00C232BB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BE56" w14:textId="00209C38" w:rsidR="00C232BB" w:rsidRPr="0032049D" w:rsidRDefault="00C232BB" w:rsidP="00C232BB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32049D">
              <w:rPr>
                <w:sz w:val="22"/>
                <w:szCs w:val="22"/>
              </w:rPr>
              <w:t>Elektrohidraulinis</w:t>
            </w:r>
            <w:proofErr w:type="spellEnd"/>
            <w:r w:rsidRPr="0032049D">
              <w:rPr>
                <w:sz w:val="22"/>
                <w:szCs w:val="22"/>
              </w:rPr>
              <w:t xml:space="preserve"> liftas valdomas vieno žmogaus per distancinį pultą. Platformos ilgis ne mažiau: 1</w:t>
            </w:r>
            <w:r w:rsidR="006F7A15">
              <w:rPr>
                <w:sz w:val="22"/>
                <w:szCs w:val="22"/>
              </w:rPr>
              <w:t>1</w:t>
            </w:r>
            <w:r w:rsidRPr="0032049D">
              <w:rPr>
                <w:sz w:val="22"/>
                <w:szCs w:val="22"/>
              </w:rPr>
              <w:t xml:space="preserve">00 mm, platformos plotis ne mažiau: </w:t>
            </w:r>
            <w:r w:rsidR="006F7A15">
              <w:rPr>
                <w:sz w:val="22"/>
                <w:szCs w:val="22"/>
              </w:rPr>
              <w:t>8</w:t>
            </w:r>
            <w:r w:rsidRPr="0032049D">
              <w:rPr>
                <w:sz w:val="22"/>
                <w:szCs w:val="22"/>
              </w:rPr>
              <w:t xml:space="preserve">00 mm. Keliamoji galia ne mažiau: </w:t>
            </w:r>
            <w:r w:rsidR="006F7A15">
              <w:rPr>
                <w:sz w:val="22"/>
                <w:szCs w:val="22"/>
              </w:rPr>
              <w:t>350</w:t>
            </w:r>
            <w:r w:rsidRPr="0032049D">
              <w:rPr>
                <w:sz w:val="22"/>
                <w:szCs w:val="22"/>
              </w:rPr>
              <w:t xml:space="preserve"> kg.</w:t>
            </w:r>
            <w:r w:rsidR="00846E61">
              <w:rPr>
                <w:sz w:val="22"/>
                <w:szCs w:val="22"/>
              </w:rPr>
              <w:t xml:space="preserve"> </w:t>
            </w:r>
            <w:r w:rsidR="005F615A" w:rsidRPr="0032049D">
              <w:rPr>
                <w:sz w:val="22"/>
                <w:szCs w:val="22"/>
              </w:rPr>
              <w:t>Ne mažiau kaip du porankiai.</w:t>
            </w:r>
            <w:r w:rsidRPr="0032049D">
              <w:rPr>
                <w:sz w:val="22"/>
                <w:szCs w:val="22"/>
              </w:rPr>
              <w:t xml:space="preserve"> Nuosavas svoris ne daugiau </w:t>
            </w:r>
            <w:r w:rsidR="006F7A15">
              <w:rPr>
                <w:sz w:val="22"/>
                <w:szCs w:val="22"/>
              </w:rPr>
              <w:t>200</w:t>
            </w:r>
            <w:r w:rsidRPr="0032049D">
              <w:rPr>
                <w:sz w:val="22"/>
                <w:szCs w:val="22"/>
              </w:rPr>
              <w:t xml:space="preserve"> kg.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A0EA" w14:textId="77777777" w:rsidR="00C232BB" w:rsidRPr="0032049D" w:rsidRDefault="00C232BB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492D73BF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67FB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F309" w14:textId="6A6997F6" w:rsidR="00674CC3" w:rsidRPr="0032049D" w:rsidRDefault="00752ED2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Automobilio šonai su langais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480" w14:textId="1F9E325C" w:rsidR="00674CC3" w:rsidRPr="0032049D" w:rsidRDefault="00674CC3" w:rsidP="00FF437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310F0811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385B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F052" w14:textId="1D822496" w:rsidR="00674CC3" w:rsidRPr="0032049D" w:rsidRDefault="00674CC3" w:rsidP="00FF4374">
            <w:pPr>
              <w:pStyle w:val="Standard"/>
              <w:rPr>
                <w:rFonts w:ascii="Times New Roman" w:eastAsia="Calibri" w:hAnsi="Times New Roman" w:cs="Times New Roman"/>
                <w:strike/>
                <w:sz w:val="22"/>
                <w:szCs w:val="22"/>
                <w:lang w:val="lt-LT"/>
              </w:rPr>
            </w:pP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Automobilio dešinėje pusėje prie stumdomų durų turi būti įrengtas automatinis elektrinis laiptelis. Laiptelis turi automatiškai atsidaryti, atidarant dešinės pusės salono duris. Uždarius duris, laiptelis automatiškai turi sugrįžti į pradinę 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padėtį ir neturi būti išsikišęs daugiau nei automobilio išoriniai gabaritai. Keliamoji galia ne mažiau 2</w:t>
            </w:r>
            <w:r w:rsidR="00BF7A9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 kg. Darbinė temperatūra: nuo -30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t-LT"/>
              </w:rPr>
              <w:t>0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 iki +60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lt-LT"/>
              </w:rPr>
              <w:t>0</w:t>
            </w: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C. Laiptelio ilgis ne mažiau kaip 600 mm.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5DF8" w14:textId="12FEC2B3" w:rsidR="00674CC3" w:rsidRPr="0032049D" w:rsidRDefault="00674CC3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1D21B028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4B9E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0CE" w14:textId="375E0891" w:rsidR="00CE30AC" w:rsidRDefault="00CE30AC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De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š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in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ė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ir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kair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ė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pus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ė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š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onin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ė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durys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stumdomos</w:t>
            </w:r>
            <w:proofErr w:type="spellEnd"/>
            <w:r w:rsidR="00BD227F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="00BD227F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su</w:t>
            </w:r>
            <w:proofErr w:type="spellEnd"/>
            <w:r w:rsidR="00BD227F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="00BD227F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langais</w:t>
            </w:r>
            <w:proofErr w:type="spellEnd"/>
            <w:r w:rsidR="00BD227F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.</w:t>
            </w:r>
          </w:p>
          <w:p w14:paraId="4E22C543" w14:textId="7744BEAD" w:rsidR="00674CC3" w:rsidRPr="0032049D" w:rsidRDefault="00674CC3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Galinės dvivėrės durys, atsidarančios ne mažiau kaip 180 laipsniu kampu </w:t>
            </w:r>
            <w:r w:rsidR="00331D40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su</w:t>
            </w: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lang</w:t>
            </w:r>
            <w:r w:rsidR="00331D40"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ais</w:t>
            </w: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8584" w14:textId="5280073F" w:rsidR="00674CC3" w:rsidRPr="0032049D" w:rsidRDefault="00674CC3" w:rsidP="00FF4374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674CC3" w:rsidRPr="0032049D" w14:paraId="1710E90D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4567" w14:textId="77777777" w:rsidR="00674CC3" w:rsidRPr="0032049D" w:rsidRDefault="00674CC3" w:rsidP="00674CC3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759C" w14:textId="77777777" w:rsidR="00674CC3" w:rsidRPr="0032049D" w:rsidRDefault="00674CC3" w:rsidP="00FF4374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Bendra automobilio masė – ne daugiau kaip 3500 kg.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9871" w14:textId="3834563A" w:rsidR="00674CC3" w:rsidRPr="0032049D" w:rsidRDefault="00674CC3" w:rsidP="00FF4374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D7FC9" w:rsidRPr="0032049D" w14:paraId="0501AF98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D75F" w14:textId="77777777" w:rsidR="007D7FC9" w:rsidRPr="0032049D" w:rsidRDefault="007D7FC9" w:rsidP="007D7FC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FB2E" w14:textId="712D5BFB" w:rsidR="007D7FC9" w:rsidRPr="0032049D" w:rsidRDefault="007D7FC9" w:rsidP="007D7FC9">
            <w:pPr>
              <w:pStyle w:val="Standard"/>
              <w:tabs>
                <w:tab w:val="left" w:pos="540"/>
              </w:tabs>
              <w:rPr>
                <w:rFonts w:ascii="Times New Roman" w:eastAsia="Arial Unicode MS" w:hAnsi="Times New Roman" w:cs="Times New Roman"/>
                <w:sz w:val="22"/>
                <w:szCs w:val="22"/>
                <w:lang w:val="lt-LT" w:bidi="lt-LT"/>
              </w:rPr>
            </w:pP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Bendras keleivių salono apšvietimas.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D8DF" w14:textId="77777777" w:rsidR="007D7FC9" w:rsidRPr="0032049D" w:rsidRDefault="007D7FC9" w:rsidP="007D7FC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D7FC9" w:rsidRPr="0032049D" w14:paraId="3A81E285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4F26" w14:textId="77777777" w:rsidR="007D7FC9" w:rsidRPr="0032049D" w:rsidRDefault="007D7FC9" w:rsidP="007D7FC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46A9" w14:textId="3FB975AF" w:rsidR="007D7FC9" w:rsidRPr="00980025" w:rsidRDefault="00D50AF7" w:rsidP="007D7FC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color w:val="ED0000"/>
                <w:sz w:val="22"/>
                <w:szCs w:val="22"/>
                <w:lang w:val="lt-LT"/>
              </w:rPr>
            </w:pP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Gamintojo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deklaruojamas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vidutinis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nuva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ž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iuojamas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atstumas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9C525D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vienu</w:t>
            </w:r>
            <w:proofErr w:type="spellEnd"/>
            <w:r w:rsidRPr="009C525D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9C525D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į</w:t>
            </w:r>
            <w:r w:rsidRPr="009C525D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krovimu</w:t>
            </w:r>
            <w:proofErr w:type="spellEnd"/>
            <w:r w:rsidRPr="009C525D"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pagal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WLTP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arba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lygiavert</w:t>
            </w:r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>į</w:t>
            </w:r>
            <w:proofErr w:type="spellEnd"/>
            <w:r>
              <w:rPr>
                <w:rFonts w:eastAsiaTheme="minorHAnsi" w:hAnsi="Times New Roman" w:cs="Times New Roman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hAnsi="Times New Roman" w:cs="Times New Roman"/>
                <w:sz w:val="22"/>
                <w:szCs w:val="22"/>
              </w:rPr>
              <w:t>n</w:t>
            </w:r>
            <w:r w:rsidRPr="009C525D">
              <w:rPr>
                <w:rFonts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Pr="009C525D">
              <w:rPr>
                <w:rFonts w:hAnsi="Times New Roman" w:cs="Times New Roman"/>
                <w:sz w:val="22"/>
                <w:szCs w:val="22"/>
              </w:rPr>
              <w:t>ma</w:t>
            </w:r>
            <w:r w:rsidRPr="009C525D">
              <w:rPr>
                <w:rFonts w:hAnsi="Times New Roman" w:cs="Times New Roman"/>
                <w:sz w:val="22"/>
                <w:szCs w:val="22"/>
              </w:rPr>
              <w:t>ž</w:t>
            </w:r>
            <w:r w:rsidRPr="009C525D">
              <w:rPr>
                <w:rFonts w:hAnsi="Times New Roman" w:cs="Times New Roman"/>
                <w:sz w:val="22"/>
                <w:szCs w:val="22"/>
              </w:rPr>
              <w:t>iau</w:t>
            </w:r>
            <w:proofErr w:type="spellEnd"/>
            <w:r w:rsidRPr="009C525D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C525D">
              <w:rPr>
                <w:rFonts w:hAnsi="Times New Roman" w:cs="Times New Roman"/>
                <w:sz w:val="22"/>
                <w:szCs w:val="22"/>
              </w:rPr>
              <w:t>nei</w:t>
            </w:r>
            <w:proofErr w:type="spellEnd"/>
            <w:r w:rsidRPr="009C525D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D50AF7">
              <w:rPr>
                <w:rFonts w:hAnsi="Times New Roman" w:cs="Times New Roman"/>
                <w:sz w:val="22"/>
                <w:szCs w:val="22"/>
              </w:rPr>
              <w:t>270 km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A3C6" w14:textId="06BA536C" w:rsidR="007D7FC9" w:rsidRPr="0032049D" w:rsidRDefault="007D7FC9" w:rsidP="007D7FC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D7FC9" w:rsidRPr="0032049D" w14:paraId="57C5C22F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5A1C" w14:textId="77777777" w:rsidR="007D7FC9" w:rsidRPr="0032049D" w:rsidRDefault="007D7FC9" w:rsidP="007D7FC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CF3F" w14:textId="77777777" w:rsidR="007D7FC9" w:rsidRPr="0032049D" w:rsidRDefault="007D7FC9" w:rsidP="007D7FC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Krovimas iš kintamos srovės tinklo AC ne mažiau 20 kW galingumo.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6D18" w14:textId="0498FEB5" w:rsidR="007D7FC9" w:rsidRPr="0032049D" w:rsidRDefault="007D7FC9" w:rsidP="007D7FC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D7FC9" w:rsidRPr="0032049D" w14:paraId="1BBCEED0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7338" w14:textId="77777777" w:rsidR="007D7FC9" w:rsidRPr="0032049D" w:rsidRDefault="007D7FC9" w:rsidP="007D7FC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05A3" w14:textId="77777777" w:rsidR="007D7FC9" w:rsidRPr="0032049D" w:rsidRDefault="007D7FC9" w:rsidP="007D7FC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trike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Krovimas iš nuolatinės srovės tinklo DC ne mažiau 120 kW galingumo.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ECF7" w14:textId="7C701345" w:rsidR="007D7FC9" w:rsidRPr="0032049D" w:rsidRDefault="007D7FC9" w:rsidP="007D7FC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D7FC9" w:rsidRPr="0032049D" w14:paraId="0882EF05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4FA1" w14:textId="77777777" w:rsidR="007D7FC9" w:rsidRPr="0032049D" w:rsidRDefault="007D7FC9" w:rsidP="007D7FC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CB26" w14:textId="77777777" w:rsidR="007D7FC9" w:rsidRPr="0032049D" w:rsidRDefault="007D7FC9" w:rsidP="007D7FC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Prošvaisa nuo žemės ne mažiau 185 mm.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4DB7" w14:textId="07A00902" w:rsidR="007D7FC9" w:rsidRPr="0032049D" w:rsidRDefault="007D7FC9" w:rsidP="007D7FC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557F4CF2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F4BD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D459" w14:textId="3709B5E8" w:rsidR="00737709" w:rsidRPr="00980025" w:rsidRDefault="00737709" w:rsidP="00737709">
            <w:pPr>
              <w:pStyle w:val="Standard"/>
              <w:tabs>
                <w:tab w:val="left" w:pos="540"/>
              </w:tabs>
              <w:rPr>
                <w:rFonts w:hAnsi="Times New Roman" w:cs="Times New Roman"/>
                <w:sz w:val="22"/>
                <w:szCs w:val="22"/>
              </w:rPr>
            </w:pPr>
            <w:proofErr w:type="spellStart"/>
            <w:r w:rsidRPr="00980025">
              <w:rPr>
                <w:rFonts w:hAnsi="Times New Roman" w:cs="Times New Roman"/>
                <w:sz w:val="22"/>
                <w:szCs w:val="22"/>
              </w:rPr>
              <w:t>Elektromobilio</w:t>
            </w:r>
            <w:proofErr w:type="spellEnd"/>
            <w:r w:rsidRPr="00980025">
              <w:rPr>
                <w:rFonts w:hAnsi="Times New Roman" w:cs="Times New Roman"/>
                <w:sz w:val="22"/>
                <w:szCs w:val="22"/>
              </w:rPr>
              <w:t xml:space="preserve"> CO2 </w:t>
            </w:r>
            <w:proofErr w:type="spellStart"/>
            <w:r w:rsidRPr="00980025">
              <w:rPr>
                <w:rFonts w:hAnsi="Times New Roman" w:cs="Times New Roman"/>
                <w:sz w:val="22"/>
                <w:szCs w:val="22"/>
              </w:rPr>
              <w:t>emisija</w:t>
            </w:r>
            <w:proofErr w:type="spellEnd"/>
            <w:r w:rsidRPr="00980025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80025">
              <w:rPr>
                <w:rFonts w:hAnsi="Times New Roman" w:cs="Times New Roman"/>
                <w:sz w:val="22"/>
                <w:szCs w:val="22"/>
              </w:rPr>
              <w:t>turi</w:t>
            </w:r>
            <w:proofErr w:type="spellEnd"/>
            <w:r w:rsidRPr="00980025">
              <w:rPr>
                <w:rFonts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80025">
              <w:rPr>
                <w:rFonts w:hAnsi="Times New Roman" w:cs="Times New Roman"/>
                <w:sz w:val="22"/>
                <w:szCs w:val="22"/>
              </w:rPr>
              <w:t>b</w:t>
            </w:r>
            <w:r w:rsidRPr="00980025">
              <w:rPr>
                <w:rFonts w:hAnsi="Times New Roman" w:cs="Times New Roman"/>
                <w:sz w:val="22"/>
                <w:szCs w:val="22"/>
              </w:rPr>
              <w:t>ū</w:t>
            </w:r>
            <w:r w:rsidRPr="00980025">
              <w:rPr>
                <w:rFonts w:hAnsi="Times New Roman" w:cs="Times New Roman"/>
                <w:sz w:val="22"/>
                <w:szCs w:val="22"/>
              </w:rPr>
              <w:t>ti</w:t>
            </w:r>
            <w:proofErr w:type="spellEnd"/>
            <w:r w:rsidRPr="00980025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="00980025">
              <w:rPr>
                <w:rFonts w:hAnsi="Times New Roman" w:cs="Times New Roman"/>
                <w:sz w:val="22"/>
                <w:szCs w:val="22"/>
              </w:rPr>
              <w:t>:</w:t>
            </w:r>
            <w:proofErr w:type="gramEnd"/>
          </w:p>
          <w:p w14:paraId="0BEDE3FC" w14:textId="0A94548F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980025">
              <w:rPr>
                <w:rFonts w:hAnsi="Times New Roman" w:cs="Times New Roman"/>
                <w:sz w:val="22"/>
                <w:szCs w:val="22"/>
              </w:rPr>
              <w:t xml:space="preserve">CO2 </w:t>
            </w:r>
            <w:r w:rsidR="00980025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Pr="00980025">
              <w:rPr>
                <w:rFonts w:hAnsi="Times New Roman" w:cs="Times New Roman"/>
                <w:sz w:val="22"/>
                <w:szCs w:val="22"/>
              </w:rPr>
              <w:t>0 g / km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EE8C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1BF996EE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CDE7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FF5E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Stabdžių antiblokavimo sistema.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9AED" w14:textId="1B477C97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586FE902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F809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475D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Elektroninė stabilizavimo sistema.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894F" w14:textId="208370BE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138BBF25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D41B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FC9B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Ratų antiprabuksavimo sistema.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29642" w14:textId="6D88F23A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3BC67844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5F37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7FD8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Gamyklinė medijos sistema:</w:t>
            </w:r>
          </w:p>
          <w:p w14:paraId="06DE3D1F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FM radijas</w:t>
            </w:r>
          </w:p>
          <w:p w14:paraId="16DB88C9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USB jungtis</w:t>
            </w:r>
          </w:p>
          <w:p w14:paraId="7F1B352C" w14:textId="7ECF126E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226C" w14:textId="505821AA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543CD6" w:rsidRPr="0032049D" w14:paraId="0EF13CEE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40D0" w14:textId="77777777" w:rsidR="00543CD6" w:rsidRPr="0032049D" w:rsidRDefault="00543CD6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6ACB" w14:textId="57BB3793" w:rsidR="00543CD6" w:rsidRPr="00543CD6" w:rsidRDefault="00543CD6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543CD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Borto kompiuteris. Laisvų rankų įranga. Pastovaus greičio palaikymo sistema, Navigacija.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B1B5" w14:textId="77777777" w:rsidR="00543CD6" w:rsidRPr="0032049D" w:rsidRDefault="00543CD6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11269970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9AAD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ADBF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Galinio vaizdo kamera. 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5C7E" w14:textId="601064E7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3AB2C1E1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221A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9EE" w14:textId="212CD960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Oro kondicionierius ir šildytuvas vairuotojo zonai.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28ED" w14:textId="0D5A3D8B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5C20D3C2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56A4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AAD2" w14:textId="328A7A9A" w:rsidR="00737709" w:rsidRPr="0032049D" w:rsidRDefault="006D5D1F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Keleivių skyriuje turi  būti atskiras</w:t>
            </w:r>
            <w:r w:rsidR="00A46367" w:rsidRPr="0032049D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</w:t>
            </w:r>
            <w:r w:rsidR="00D50AF7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oro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>kon</w:t>
            </w:r>
            <w:r w:rsidR="00A46367" w:rsidRPr="0032049D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dicionierius ir šildytuvas 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FA93" w14:textId="59F7A79B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</w:p>
        </w:tc>
      </w:tr>
      <w:tr w:rsidR="00737709" w:rsidRPr="0032049D" w14:paraId="28C42654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44F4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1C61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32049D"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  <w:t xml:space="preserve">Kritulių jutiklis 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A9FA" w14:textId="35F0FC38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2FE68155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F0DA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933F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Gamyklinis visų durų centrinis užraktas valdomas nuotoliniu būdu.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8645" w14:textId="74900F08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6DDFA68B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65A2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C3D4" w14:textId="7196AAD9" w:rsidR="00737709" w:rsidRPr="00A51A0C" w:rsidRDefault="0074636A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Automatiniai elektra valdomi langai pirmoje eilėje.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7CE5" w14:textId="3C253341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522E8C8C" w14:textId="77777777" w:rsidTr="00106162">
        <w:trPr>
          <w:trHeight w:val="629"/>
        </w:trPr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13F0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B854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Elektra valdomi ir šildomi išoriniai galinio vaizdo veidrodėliai.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35B3" w14:textId="1AB2A0AA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0CC10005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BAE3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831C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Automobilyje turi būti vidinis galinio vaizdo veidrodėlis.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B18C" w14:textId="51CA5D31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3E7F1E18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1E75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5D53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Keltuvas ir įrankių komplektas ratui pakeisti.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056E" w14:textId="750A97B1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0351DB2A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55DD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BC47" w14:textId="02103B0E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A</w:t>
            </w:r>
            <w:r w:rsidRPr="0032049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tsarginis ratas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tokio pat dydžio kaip ir bazinio automobilio.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C416" w14:textId="326A58F6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3F9A8316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EFCD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5859" w14:textId="236C3798" w:rsidR="00737709" w:rsidRPr="0032049D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trike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 xml:space="preserve">Parkavimo jutikliai 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361D" w14:textId="099D8A3A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66768B63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F69E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4839" w14:textId="77777777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Neštuvai gulinčiame pacientui pervežti automobilyje:</w:t>
            </w:r>
          </w:p>
          <w:p w14:paraId="1DEB07E8" w14:textId="6FAD499C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Automatiškai iškleidžiama važiuoklė su ratukais</w:t>
            </w:r>
          </w:p>
          <w:p w14:paraId="0AC88095" w14:textId="77777777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lastRenderedPageBreak/>
              <w:t>4 pasukami ratukai</w:t>
            </w:r>
          </w:p>
          <w:p w14:paraId="01D5A62E" w14:textId="1C27B77D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ne mažiau 4 aukščio pozicijos</w:t>
            </w:r>
          </w:p>
          <w:p w14:paraId="217B6068" w14:textId="77777777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nuimama neštuvų viršutinė dalis</w:t>
            </w:r>
          </w:p>
          <w:p w14:paraId="540495B9" w14:textId="7099F3C3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iš priekio ir galo galimas neštuvų aukščio reguliavimas</w:t>
            </w:r>
          </w:p>
          <w:p w14:paraId="2C68D7DF" w14:textId="42FBE9AB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matrasas</w:t>
            </w:r>
            <w:proofErr w:type="spellEnd"/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, saugos diržai</w:t>
            </w:r>
          </w:p>
          <w:p w14:paraId="11370F20" w14:textId="291F4190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greito fiksavimo mechanizmas automobilyje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FEB1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32049D" w14:paraId="44CFF484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6140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90BA" w14:textId="77777777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Neštuvų pagrindas fiksavimui automobilyje:</w:t>
            </w:r>
          </w:p>
          <w:p w14:paraId="6245405E" w14:textId="77777777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Šoninis poslinkis ne mažiau 300 mm</w:t>
            </w:r>
          </w:p>
          <w:p w14:paraId="7F7BC765" w14:textId="44CFABCE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Atlenkiama pakrovimo rampa suderinta su neštuvų įvažiavimo aukščiu</w:t>
            </w:r>
          </w:p>
          <w:p w14:paraId="649C39E8" w14:textId="0E09B8EF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Pagrindo matmenys ne mažesni kaip: 2000 mm ilgis, 600 mm plot</w:t>
            </w:r>
            <w:r w:rsidR="00560C6A"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i</w:t>
            </w:r>
            <w:r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  <w:t>s, 70 mm aukštis.</w:t>
            </w:r>
          </w:p>
          <w:p w14:paraId="1CEA97C3" w14:textId="15A41417" w:rsidR="00737709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E090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737709" w:rsidRPr="00692077" w14:paraId="75599614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1218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5934" w14:textId="77777777" w:rsidR="00737709" w:rsidRPr="00B31267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1267">
              <w:rPr>
                <w:rFonts w:ascii="Times New Roman" w:hAnsi="Times New Roman" w:cs="Times New Roman"/>
                <w:sz w:val="22"/>
                <w:szCs w:val="22"/>
              </w:rPr>
              <w:t>Padangos</w:t>
            </w:r>
            <w:proofErr w:type="spellEnd"/>
            <w:r w:rsidRPr="00B3126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B3AD7F1" w14:textId="77777777" w:rsidR="00737709" w:rsidRPr="00B31267" w:rsidRDefault="00737709" w:rsidP="00737709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B3126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Gamintojo rekomenduojamų</w:t>
            </w:r>
          </w:p>
          <w:p w14:paraId="6B7AE6EE" w14:textId="77777777" w:rsidR="00737709" w:rsidRPr="00B31267" w:rsidRDefault="00737709" w:rsidP="00737709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B3126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vasarinių ir žieminių padangų</w:t>
            </w:r>
          </w:p>
          <w:p w14:paraId="6B1DE8F4" w14:textId="01A05F16" w:rsidR="00737709" w:rsidRPr="00B31267" w:rsidRDefault="00737709" w:rsidP="00737709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B3126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komplektai. </w:t>
            </w:r>
          </w:p>
          <w:p w14:paraId="757EC1B0" w14:textId="77777777" w:rsidR="00737709" w:rsidRPr="00B31267" w:rsidRDefault="00737709" w:rsidP="00737709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B3126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Įsigyjamo elektromobilio</w:t>
            </w:r>
          </w:p>
          <w:p w14:paraId="1AD97041" w14:textId="77777777" w:rsidR="00737709" w:rsidRPr="00B31267" w:rsidRDefault="00737709" w:rsidP="007377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1267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Padangos </w:t>
            </w:r>
            <w:r w:rsidRPr="00B31267">
              <w:rPr>
                <w:sz w:val="22"/>
                <w:szCs w:val="22"/>
              </w:rPr>
              <w:t xml:space="preserve">turi būti ženklintos </w:t>
            </w:r>
          </w:p>
          <w:p w14:paraId="22B43612" w14:textId="77777777" w:rsidR="00737709" w:rsidRPr="00B31267" w:rsidRDefault="00737709" w:rsidP="007377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pagal 2020</w:t>
            </w:r>
          </w:p>
          <w:p w14:paraId="768B1CD0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m. gegužės 25 d. Europos Parlamento ir Tarybos reglamente (ES)</w:t>
            </w:r>
          </w:p>
          <w:p w14:paraId="51DD5451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2020/740 (toliau – Reglamentas (ES) 2020/740) dėl padangų</w:t>
            </w:r>
          </w:p>
          <w:p w14:paraId="32F891E6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ženklinimo pagal degalų naudojimo efektyvumą ir kitus parametrus,</w:t>
            </w:r>
          </w:p>
          <w:p w14:paraId="050202AB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kuriuo iš dalies keičiamas Reglamentas (ES) 2017/1369 ir</w:t>
            </w:r>
          </w:p>
          <w:p w14:paraId="392D12FE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panaikinamas Reglamentas (EB) Nr. 1222/2009, nustatytus</w:t>
            </w:r>
          </w:p>
          <w:p w14:paraId="113E6EF2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reikalavimus.</w:t>
            </w:r>
          </w:p>
          <w:p w14:paraId="2332F722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Įsigyjamo elektromobilio padangos turi atitikti aukščiausios klasės</w:t>
            </w:r>
          </w:p>
          <w:p w14:paraId="753F962F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padangoms taikomus išorinio riedėjimo triukšmo reikalavimus ir</w:t>
            </w:r>
          </w:p>
          <w:p w14:paraId="23718A2E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dviejų aukščiausių klasių padangoms taikomą riedėjimo varžos</w:t>
            </w:r>
          </w:p>
          <w:p w14:paraId="55CEB8FD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koeficientą (darantį įtaką energijos vartojimo efektyvumui), nustatytą</w:t>
            </w:r>
          </w:p>
          <w:p w14:paraId="769B972D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Reglamente (ES) 2020/740.</w:t>
            </w:r>
          </w:p>
          <w:p w14:paraId="4A038E4F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Padangų atitiktis nustatytiems reikalavimams tikrinama Europos</w:t>
            </w:r>
          </w:p>
          <w:p w14:paraId="05775B5F" w14:textId="77777777" w:rsidR="00737709" w:rsidRPr="00B31267" w:rsidRDefault="00737709" w:rsidP="00737709">
            <w:pPr>
              <w:rPr>
                <w:sz w:val="22"/>
                <w:szCs w:val="22"/>
              </w:rPr>
            </w:pPr>
            <w:r w:rsidRPr="00B31267">
              <w:rPr>
                <w:sz w:val="22"/>
                <w:szCs w:val="22"/>
              </w:rPr>
              <w:t>gaminių energijos vartojimo efektyvumo ženklinimo duomenų bazėje</w:t>
            </w:r>
          </w:p>
          <w:p w14:paraId="1C14F046" w14:textId="4EF909DA" w:rsidR="00737709" w:rsidRPr="00B31267" w:rsidRDefault="00737709" w:rsidP="00737709">
            <w:pPr>
              <w:pStyle w:val="Standard"/>
              <w:tabs>
                <w:tab w:val="left" w:pos="540"/>
              </w:tabs>
              <w:rPr>
                <w:rFonts w:ascii="Times New Roman" w:eastAsia="SimSun, 宋体" w:hAnsi="Times New Roman" w:cs="Times New Roman"/>
                <w:sz w:val="22"/>
                <w:szCs w:val="22"/>
                <w:lang w:val="lt-LT"/>
              </w:rPr>
            </w:pPr>
            <w:r w:rsidRPr="00B31267">
              <w:rPr>
                <w:rFonts w:ascii="Times New Roman" w:hAnsi="Times New Roman" w:cs="Times New Roman"/>
                <w:sz w:val="22"/>
                <w:szCs w:val="22"/>
              </w:rPr>
              <w:t>(EPREL).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60D4" w14:textId="77777777" w:rsidR="00737709" w:rsidRPr="00692077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val="lt-LT"/>
              </w:rPr>
            </w:pPr>
          </w:p>
        </w:tc>
      </w:tr>
      <w:tr w:rsidR="00737709" w:rsidRPr="0032049D" w14:paraId="61AE4380" w14:textId="77777777" w:rsidTr="00C27491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F04F" w14:textId="77777777" w:rsidR="00737709" w:rsidRPr="0032049D" w:rsidRDefault="00737709" w:rsidP="00737709">
            <w:pPr>
              <w:pStyle w:val="Standard"/>
              <w:numPr>
                <w:ilvl w:val="0"/>
                <w:numId w:val="28"/>
              </w:numPr>
              <w:tabs>
                <w:tab w:val="left" w:pos="540"/>
              </w:tabs>
              <w:snapToGrid w:val="0"/>
              <w:ind w:left="0" w:firstLine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0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89B" w14:textId="18608113" w:rsidR="00737709" w:rsidRPr="00EF6353" w:rsidRDefault="006102CF" w:rsidP="00737709">
            <w:pPr>
              <w:pStyle w:val="Standard"/>
              <w:tabs>
                <w:tab w:val="left" w:pos="540"/>
              </w:tabs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Į</w:t>
            </w:r>
            <w:r w:rsidR="00737709"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rengta</w:t>
            </w:r>
            <w:r w:rsidR="00F71FA3"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automobilio apsaugos sistema</w:t>
            </w:r>
            <w:r w:rsidR="00737709"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gamyklinė </w:t>
            </w:r>
            <w:r w:rsidR="00F71FA3"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arba sertifikuota ES </w:t>
            </w:r>
            <w:r w:rsidR="00737709"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atitinkanti KASKO draudimo bendrovių reikalavimus</w:t>
            </w:r>
            <w:r w:rsidR="00F1011C" w:rsidRPr="00EF635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C4BD" w14:textId="77777777" w:rsidR="00737709" w:rsidRPr="0032049D" w:rsidRDefault="00737709" w:rsidP="00737709">
            <w:pPr>
              <w:pStyle w:val="Standard"/>
              <w:tabs>
                <w:tab w:val="left" w:pos="540"/>
              </w:tabs>
              <w:snapToGrid w:val="0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</w:tbl>
    <w:p w14:paraId="00889613" w14:textId="77777777" w:rsidR="00425201" w:rsidRPr="0032049D" w:rsidRDefault="00425201" w:rsidP="00C1549A">
      <w:pPr>
        <w:jc w:val="both"/>
        <w:rPr>
          <w:b/>
          <w:sz w:val="22"/>
          <w:szCs w:val="22"/>
        </w:rPr>
      </w:pPr>
    </w:p>
    <w:sectPr w:rsidR="00425201" w:rsidRPr="0032049D" w:rsidSect="0045684F">
      <w:headerReference w:type="default" r:id="rId8"/>
      <w:footerReference w:type="even" r:id="rId9"/>
      <w:footerReference w:type="default" r:id="rId10"/>
      <w:type w:val="continuous"/>
      <w:pgSz w:w="11906" w:h="16838" w:code="9"/>
      <w:pgMar w:top="567" w:right="127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9178" w14:textId="77777777" w:rsidR="00E6640A" w:rsidRDefault="00E6640A">
      <w:r>
        <w:separator/>
      </w:r>
    </w:p>
  </w:endnote>
  <w:endnote w:type="continuationSeparator" w:id="0">
    <w:p w14:paraId="787AA185" w14:textId="77777777" w:rsidR="00E6640A" w:rsidRDefault="00E6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olvoSerif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1" w:usb1="00000000" w:usb2="00000000" w:usb3="00000000" w:csb0="0000008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7E7A" w14:textId="77777777" w:rsidR="002837B8" w:rsidRDefault="002A6965" w:rsidP="00D5372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837B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03FC9D" w14:textId="77777777" w:rsidR="002837B8" w:rsidRDefault="002837B8" w:rsidP="002837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0638" w14:textId="77777777" w:rsidR="002837B8" w:rsidRDefault="002A6965" w:rsidP="00D5372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837B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557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CD53E9" w14:textId="77777777" w:rsidR="002837B8" w:rsidRDefault="002837B8" w:rsidP="002837B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551A" w14:textId="77777777" w:rsidR="00E6640A" w:rsidRDefault="00E6640A">
      <w:r>
        <w:separator/>
      </w:r>
    </w:p>
  </w:footnote>
  <w:footnote w:type="continuationSeparator" w:id="0">
    <w:p w14:paraId="0D9781B2" w14:textId="77777777" w:rsidR="00E6640A" w:rsidRDefault="00E6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79D" w14:textId="12F76FAE" w:rsidR="00EF4D55" w:rsidRDefault="00EF4D55" w:rsidP="00EF4D55">
    <w:pPr>
      <w:pStyle w:val="Antrats"/>
      <w:ind w:left="-360" w:firstLine="360"/>
      <w:jc w:val="center"/>
      <w:rPr>
        <w:sz w:val="12"/>
        <w:szCs w:val="12"/>
      </w:rPr>
    </w:pPr>
  </w:p>
  <w:p w14:paraId="79D0BA87" w14:textId="77777777" w:rsidR="00A3135B" w:rsidRPr="00EF4D55" w:rsidRDefault="00A3135B" w:rsidP="00EF4D55">
    <w:pPr>
      <w:pStyle w:val="Antrats"/>
      <w:ind w:left="-360" w:firstLine="360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785"/>
    <w:multiLevelType w:val="hybridMultilevel"/>
    <w:tmpl w:val="63C609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E614A"/>
    <w:multiLevelType w:val="multilevel"/>
    <w:tmpl w:val="40EC1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21C55"/>
    <w:multiLevelType w:val="hybridMultilevel"/>
    <w:tmpl w:val="4AA4DD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2232E"/>
    <w:multiLevelType w:val="multilevel"/>
    <w:tmpl w:val="91588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150FD"/>
    <w:multiLevelType w:val="multilevel"/>
    <w:tmpl w:val="75C80FA2"/>
    <w:numStyleLink w:val="WW8Num3"/>
  </w:abstractNum>
  <w:abstractNum w:abstractNumId="5" w15:restartNumberingAfterBreak="0">
    <w:nsid w:val="0DE70B6B"/>
    <w:multiLevelType w:val="hybridMultilevel"/>
    <w:tmpl w:val="E6D03920"/>
    <w:lvl w:ilvl="0" w:tplc="E29280B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52A2"/>
    <w:multiLevelType w:val="hybridMultilevel"/>
    <w:tmpl w:val="9EE08C3C"/>
    <w:lvl w:ilvl="0" w:tplc="B1B861C0">
      <w:start w:val="1"/>
      <w:numFmt w:val="decimal"/>
      <w:lvlText w:val="14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129D4"/>
    <w:multiLevelType w:val="hybridMultilevel"/>
    <w:tmpl w:val="A3626E6E"/>
    <w:lvl w:ilvl="0" w:tplc="CF5A6F12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84702"/>
    <w:multiLevelType w:val="hybridMultilevel"/>
    <w:tmpl w:val="94F87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77D47"/>
    <w:multiLevelType w:val="multilevel"/>
    <w:tmpl w:val="CC627F7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kern w:val="3"/>
        <w:sz w:val="20"/>
        <w:szCs w:val="20"/>
        <w:lang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3048DE"/>
    <w:multiLevelType w:val="hybridMultilevel"/>
    <w:tmpl w:val="4198E81C"/>
    <w:lvl w:ilvl="0" w:tplc="1C6222AA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75B76"/>
    <w:multiLevelType w:val="hybridMultilevel"/>
    <w:tmpl w:val="2A7C4718"/>
    <w:lvl w:ilvl="0" w:tplc="03FA05B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522F0"/>
    <w:multiLevelType w:val="hybridMultilevel"/>
    <w:tmpl w:val="33745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5A8F"/>
    <w:multiLevelType w:val="hybridMultilevel"/>
    <w:tmpl w:val="B622AA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A21BD9"/>
    <w:multiLevelType w:val="hybridMultilevel"/>
    <w:tmpl w:val="18AE2E4C"/>
    <w:lvl w:ilvl="0" w:tplc="741AAC44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73170"/>
    <w:multiLevelType w:val="hybridMultilevel"/>
    <w:tmpl w:val="F54C1C70"/>
    <w:lvl w:ilvl="0" w:tplc="73FC1D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F73A5"/>
    <w:multiLevelType w:val="hybridMultilevel"/>
    <w:tmpl w:val="65AA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B4534D"/>
    <w:multiLevelType w:val="hybridMultilevel"/>
    <w:tmpl w:val="D0C843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A11EE"/>
    <w:multiLevelType w:val="hybridMultilevel"/>
    <w:tmpl w:val="ECC864B0"/>
    <w:lvl w:ilvl="0" w:tplc="AFB65270">
      <w:start w:val="1"/>
      <w:numFmt w:val="decimal"/>
      <w:lvlText w:val="16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C28C1"/>
    <w:multiLevelType w:val="hybridMultilevel"/>
    <w:tmpl w:val="37087CD8"/>
    <w:lvl w:ilvl="0" w:tplc="CF78D09A">
      <w:start w:val="1"/>
      <w:numFmt w:val="decimal"/>
      <w:lvlText w:val="15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01026"/>
    <w:multiLevelType w:val="hybridMultilevel"/>
    <w:tmpl w:val="6510AE8E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8915179"/>
    <w:multiLevelType w:val="hybridMultilevel"/>
    <w:tmpl w:val="C7E2AF9C"/>
    <w:lvl w:ilvl="0" w:tplc="8062A26C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74F36"/>
    <w:multiLevelType w:val="hybridMultilevel"/>
    <w:tmpl w:val="45460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96542"/>
    <w:multiLevelType w:val="hybridMultilevel"/>
    <w:tmpl w:val="E03634F6"/>
    <w:lvl w:ilvl="0" w:tplc="BA1C7170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35009"/>
    <w:multiLevelType w:val="hybridMultilevel"/>
    <w:tmpl w:val="38D6E2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7429F"/>
    <w:multiLevelType w:val="hybridMultilevel"/>
    <w:tmpl w:val="0ECAC4B6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3817E56"/>
    <w:multiLevelType w:val="multilevel"/>
    <w:tmpl w:val="75C80FA2"/>
    <w:numStyleLink w:val="WW8Num3"/>
  </w:abstractNum>
  <w:abstractNum w:abstractNumId="27" w15:restartNumberingAfterBreak="0">
    <w:nsid w:val="44B17511"/>
    <w:multiLevelType w:val="hybridMultilevel"/>
    <w:tmpl w:val="89A4E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C1425B"/>
    <w:multiLevelType w:val="hybridMultilevel"/>
    <w:tmpl w:val="21E6E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B2632"/>
    <w:multiLevelType w:val="hybridMultilevel"/>
    <w:tmpl w:val="5296BA72"/>
    <w:lvl w:ilvl="0" w:tplc="73FC1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16FAA"/>
    <w:multiLevelType w:val="hybridMultilevel"/>
    <w:tmpl w:val="314EDC9A"/>
    <w:lvl w:ilvl="0" w:tplc="B3F4092C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54784"/>
    <w:multiLevelType w:val="hybridMultilevel"/>
    <w:tmpl w:val="458C9B78"/>
    <w:lvl w:ilvl="0" w:tplc="19CACA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45DBC"/>
    <w:multiLevelType w:val="hybridMultilevel"/>
    <w:tmpl w:val="5FCCADCE"/>
    <w:lvl w:ilvl="0" w:tplc="27E859C0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20D5A"/>
    <w:multiLevelType w:val="hybridMultilevel"/>
    <w:tmpl w:val="F25A02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13919"/>
    <w:multiLevelType w:val="multilevel"/>
    <w:tmpl w:val="75C80FA2"/>
    <w:numStyleLink w:val="WW8Num3"/>
  </w:abstractNum>
  <w:abstractNum w:abstractNumId="35" w15:restartNumberingAfterBreak="0">
    <w:nsid w:val="53900C7F"/>
    <w:multiLevelType w:val="hybridMultilevel"/>
    <w:tmpl w:val="356A82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9B6491"/>
    <w:multiLevelType w:val="hybridMultilevel"/>
    <w:tmpl w:val="B3CC1592"/>
    <w:lvl w:ilvl="0" w:tplc="124C412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26198"/>
    <w:multiLevelType w:val="hybridMultilevel"/>
    <w:tmpl w:val="91665894"/>
    <w:lvl w:ilvl="0" w:tplc="D702E19C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1084"/>
    <w:multiLevelType w:val="multilevel"/>
    <w:tmpl w:val="75C80FA2"/>
    <w:styleLink w:val="WW8Num3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98322B3"/>
    <w:multiLevelType w:val="hybridMultilevel"/>
    <w:tmpl w:val="9EF6DC4A"/>
    <w:lvl w:ilvl="0" w:tplc="17126FE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70272"/>
    <w:multiLevelType w:val="singleLevel"/>
    <w:tmpl w:val="BA18D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</w:rPr>
    </w:lvl>
  </w:abstractNum>
  <w:abstractNum w:abstractNumId="41" w15:restartNumberingAfterBreak="0">
    <w:nsid w:val="762C373C"/>
    <w:multiLevelType w:val="hybridMultilevel"/>
    <w:tmpl w:val="3C3C4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127F9"/>
    <w:multiLevelType w:val="hybridMultilevel"/>
    <w:tmpl w:val="6E02A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45DD1"/>
    <w:multiLevelType w:val="hybridMultilevel"/>
    <w:tmpl w:val="DE60C678"/>
    <w:lvl w:ilvl="0" w:tplc="EB2A555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9053B"/>
    <w:multiLevelType w:val="hybridMultilevel"/>
    <w:tmpl w:val="3670CCC8"/>
    <w:lvl w:ilvl="0" w:tplc="936C0FCA">
      <w:numFmt w:val="bullet"/>
      <w:suff w:val="space"/>
      <w:lvlText w:val="-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C5386"/>
    <w:multiLevelType w:val="hybridMultilevel"/>
    <w:tmpl w:val="5C0EF064"/>
    <w:lvl w:ilvl="0" w:tplc="82C4286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173FC"/>
    <w:multiLevelType w:val="hybridMultilevel"/>
    <w:tmpl w:val="4FD6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2663">
    <w:abstractNumId w:val="35"/>
  </w:num>
  <w:num w:numId="2" w16cid:durableId="1359236743">
    <w:abstractNumId w:val="22"/>
  </w:num>
  <w:num w:numId="3" w16cid:durableId="501969021">
    <w:abstractNumId w:val="13"/>
  </w:num>
  <w:num w:numId="4" w16cid:durableId="29688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4620456">
    <w:abstractNumId w:val="2"/>
  </w:num>
  <w:num w:numId="6" w16cid:durableId="1298146583">
    <w:abstractNumId w:val="0"/>
  </w:num>
  <w:num w:numId="7" w16cid:durableId="1435205280">
    <w:abstractNumId w:val="24"/>
  </w:num>
  <w:num w:numId="8" w16cid:durableId="1799297007">
    <w:abstractNumId w:val="3"/>
  </w:num>
  <w:num w:numId="9" w16cid:durableId="960920135">
    <w:abstractNumId w:val="1"/>
  </w:num>
  <w:num w:numId="10" w16cid:durableId="1370641156">
    <w:abstractNumId w:val="33"/>
  </w:num>
  <w:num w:numId="11" w16cid:durableId="1037780699">
    <w:abstractNumId w:val="25"/>
  </w:num>
  <w:num w:numId="12" w16cid:durableId="440416026">
    <w:abstractNumId w:val="20"/>
  </w:num>
  <w:num w:numId="13" w16cid:durableId="1843543889">
    <w:abstractNumId w:val="8"/>
  </w:num>
  <w:num w:numId="14" w16cid:durableId="1515461095">
    <w:abstractNumId w:val="27"/>
  </w:num>
  <w:num w:numId="15" w16cid:durableId="1789347413">
    <w:abstractNumId w:val="31"/>
  </w:num>
  <w:num w:numId="16" w16cid:durableId="1511721943">
    <w:abstractNumId w:val="46"/>
  </w:num>
  <w:num w:numId="17" w16cid:durableId="1660422330">
    <w:abstractNumId w:val="12"/>
  </w:num>
  <w:num w:numId="18" w16cid:durableId="1226911383">
    <w:abstractNumId w:val="41"/>
  </w:num>
  <w:num w:numId="19" w16cid:durableId="1261643771">
    <w:abstractNumId w:val="38"/>
  </w:num>
  <w:num w:numId="20" w16cid:durableId="1603609819">
    <w:abstractNumId w:val="9"/>
  </w:num>
  <w:num w:numId="21" w16cid:durableId="982465198">
    <w:abstractNumId w:val="38"/>
    <w:lvlOverride w:ilvl="0">
      <w:startOverride w:val="1"/>
    </w:lvlOverride>
  </w:num>
  <w:num w:numId="22" w16cid:durableId="1346592612">
    <w:abstractNumId w:val="28"/>
  </w:num>
  <w:num w:numId="23" w16cid:durableId="1992052828">
    <w:abstractNumId w:val="39"/>
  </w:num>
  <w:num w:numId="24" w16cid:durableId="926882530">
    <w:abstractNumId w:val="44"/>
  </w:num>
  <w:num w:numId="25" w16cid:durableId="1982494826">
    <w:abstractNumId w:val="42"/>
  </w:num>
  <w:num w:numId="26" w16cid:durableId="90853758">
    <w:abstractNumId w:val="4"/>
  </w:num>
  <w:num w:numId="27" w16cid:durableId="1480147350">
    <w:abstractNumId w:val="34"/>
  </w:num>
  <w:num w:numId="28" w16cid:durableId="1687051531">
    <w:abstractNumId w:val="26"/>
  </w:num>
  <w:num w:numId="29" w16cid:durableId="1906643044">
    <w:abstractNumId w:val="40"/>
  </w:num>
  <w:num w:numId="30" w16cid:durableId="1202551295">
    <w:abstractNumId w:val="17"/>
  </w:num>
  <w:num w:numId="31" w16cid:durableId="191961426">
    <w:abstractNumId w:val="15"/>
  </w:num>
  <w:num w:numId="32" w16cid:durableId="1171867956">
    <w:abstractNumId w:val="36"/>
  </w:num>
  <w:num w:numId="33" w16cid:durableId="217281787">
    <w:abstractNumId w:val="32"/>
  </w:num>
  <w:num w:numId="34" w16cid:durableId="1641618913">
    <w:abstractNumId w:val="14"/>
  </w:num>
  <w:num w:numId="35" w16cid:durableId="902911619">
    <w:abstractNumId w:val="5"/>
  </w:num>
  <w:num w:numId="36" w16cid:durableId="1437940236">
    <w:abstractNumId w:val="7"/>
  </w:num>
  <w:num w:numId="37" w16cid:durableId="674455648">
    <w:abstractNumId w:val="43"/>
  </w:num>
  <w:num w:numId="38" w16cid:durableId="1304118814">
    <w:abstractNumId w:val="45"/>
  </w:num>
  <w:num w:numId="39" w16cid:durableId="309755602">
    <w:abstractNumId w:val="37"/>
  </w:num>
  <w:num w:numId="40" w16cid:durableId="1780566044">
    <w:abstractNumId w:val="10"/>
  </w:num>
  <w:num w:numId="41" w16cid:durableId="63534976">
    <w:abstractNumId w:val="11"/>
  </w:num>
  <w:num w:numId="42" w16cid:durableId="786236236">
    <w:abstractNumId w:val="30"/>
  </w:num>
  <w:num w:numId="43" w16cid:durableId="2020813421">
    <w:abstractNumId w:val="21"/>
  </w:num>
  <w:num w:numId="44" w16cid:durableId="1454398192">
    <w:abstractNumId w:val="23"/>
  </w:num>
  <w:num w:numId="45" w16cid:durableId="563881296">
    <w:abstractNumId w:val="6"/>
  </w:num>
  <w:num w:numId="46" w16cid:durableId="1073509542">
    <w:abstractNumId w:val="18"/>
  </w:num>
  <w:num w:numId="47" w16cid:durableId="1866015837">
    <w:abstractNumId w:val="19"/>
  </w:num>
  <w:num w:numId="48" w16cid:durableId="18315611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04"/>
    <w:rsid w:val="000033B8"/>
    <w:rsid w:val="000067A2"/>
    <w:rsid w:val="0001778A"/>
    <w:rsid w:val="00017B7C"/>
    <w:rsid w:val="00021A28"/>
    <w:rsid w:val="00021C1C"/>
    <w:rsid w:val="00023727"/>
    <w:rsid w:val="00027E56"/>
    <w:rsid w:val="000324FB"/>
    <w:rsid w:val="00033858"/>
    <w:rsid w:val="00037F2A"/>
    <w:rsid w:val="00037FAF"/>
    <w:rsid w:val="000479A8"/>
    <w:rsid w:val="00047D13"/>
    <w:rsid w:val="000542AE"/>
    <w:rsid w:val="00054502"/>
    <w:rsid w:val="00054779"/>
    <w:rsid w:val="0005618E"/>
    <w:rsid w:val="00061845"/>
    <w:rsid w:val="000618DC"/>
    <w:rsid w:val="0006277F"/>
    <w:rsid w:val="000628D3"/>
    <w:rsid w:val="00073E85"/>
    <w:rsid w:val="00073E96"/>
    <w:rsid w:val="00074399"/>
    <w:rsid w:val="000773DB"/>
    <w:rsid w:val="00084296"/>
    <w:rsid w:val="00084922"/>
    <w:rsid w:val="000921CD"/>
    <w:rsid w:val="000926A3"/>
    <w:rsid w:val="000958A0"/>
    <w:rsid w:val="0009643A"/>
    <w:rsid w:val="00097FC0"/>
    <w:rsid w:val="000A4D7D"/>
    <w:rsid w:val="000A503D"/>
    <w:rsid w:val="000A79BE"/>
    <w:rsid w:val="000B0420"/>
    <w:rsid w:val="000B2B95"/>
    <w:rsid w:val="000B50C0"/>
    <w:rsid w:val="000D4659"/>
    <w:rsid w:val="000D5875"/>
    <w:rsid w:val="000E4332"/>
    <w:rsid w:val="000F5F9C"/>
    <w:rsid w:val="000F738E"/>
    <w:rsid w:val="001012E7"/>
    <w:rsid w:val="00101E4B"/>
    <w:rsid w:val="001028C1"/>
    <w:rsid w:val="00106162"/>
    <w:rsid w:val="001072E1"/>
    <w:rsid w:val="00107E41"/>
    <w:rsid w:val="00111782"/>
    <w:rsid w:val="00113D10"/>
    <w:rsid w:val="00114157"/>
    <w:rsid w:val="00116F98"/>
    <w:rsid w:val="00117A6C"/>
    <w:rsid w:val="00117AF4"/>
    <w:rsid w:val="00117CDE"/>
    <w:rsid w:val="00124662"/>
    <w:rsid w:val="00131CBA"/>
    <w:rsid w:val="0013466E"/>
    <w:rsid w:val="00137053"/>
    <w:rsid w:val="00141FB6"/>
    <w:rsid w:val="00153246"/>
    <w:rsid w:val="0015524C"/>
    <w:rsid w:val="00163B85"/>
    <w:rsid w:val="00164D6B"/>
    <w:rsid w:val="001703AD"/>
    <w:rsid w:val="00174EE5"/>
    <w:rsid w:val="00176892"/>
    <w:rsid w:val="0018092A"/>
    <w:rsid w:val="001811A6"/>
    <w:rsid w:val="001830AB"/>
    <w:rsid w:val="0019422F"/>
    <w:rsid w:val="001A0781"/>
    <w:rsid w:val="001A0934"/>
    <w:rsid w:val="001A26CB"/>
    <w:rsid w:val="001A795B"/>
    <w:rsid w:val="001B223E"/>
    <w:rsid w:val="001B2D49"/>
    <w:rsid w:val="001B2E2B"/>
    <w:rsid w:val="001C5D55"/>
    <w:rsid w:val="001C73C1"/>
    <w:rsid w:val="001C78E9"/>
    <w:rsid w:val="001D4057"/>
    <w:rsid w:val="001E2C0D"/>
    <w:rsid w:val="001E3B91"/>
    <w:rsid w:val="001E4858"/>
    <w:rsid w:val="001E6698"/>
    <w:rsid w:val="001F155B"/>
    <w:rsid w:val="001F1615"/>
    <w:rsid w:val="001F59E2"/>
    <w:rsid w:val="001F5CAB"/>
    <w:rsid w:val="001F6C5B"/>
    <w:rsid w:val="001F722F"/>
    <w:rsid w:val="002004BE"/>
    <w:rsid w:val="002104F6"/>
    <w:rsid w:val="00210D80"/>
    <w:rsid w:val="00212C62"/>
    <w:rsid w:val="00221EC7"/>
    <w:rsid w:val="002222E1"/>
    <w:rsid w:val="00224FE9"/>
    <w:rsid w:val="00226728"/>
    <w:rsid w:val="00230AFD"/>
    <w:rsid w:val="0023471C"/>
    <w:rsid w:val="002373BA"/>
    <w:rsid w:val="00246ED3"/>
    <w:rsid w:val="00247229"/>
    <w:rsid w:val="002477D9"/>
    <w:rsid w:val="0025089B"/>
    <w:rsid w:val="00250E45"/>
    <w:rsid w:val="002518B0"/>
    <w:rsid w:val="002538A6"/>
    <w:rsid w:val="0025411C"/>
    <w:rsid w:val="00254404"/>
    <w:rsid w:val="00261F5C"/>
    <w:rsid w:val="00262869"/>
    <w:rsid w:val="00263E61"/>
    <w:rsid w:val="002659B1"/>
    <w:rsid w:val="00266650"/>
    <w:rsid w:val="002666C5"/>
    <w:rsid w:val="00267A5F"/>
    <w:rsid w:val="002718CC"/>
    <w:rsid w:val="002813D3"/>
    <w:rsid w:val="002819F1"/>
    <w:rsid w:val="00282048"/>
    <w:rsid w:val="00282BE2"/>
    <w:rsid w:val="00282FBC"/>
    <w:rsid w:val="002837B8"/>
    <w:rsid w:val="00292039"/>
    <w:rsid w:val="002946ED"/>
    <w:rsid w:val="002949E3"/>
    <w:rsid w:val="00296153"/>
    <w:rsid w:val="002A2684"/>
    <w:rsid w:val="002A2D71"/>
    <w:rsid w:val="002A412B"/>
    <w:rsid w:val="002A6965"/>
    <w:rsid w:val="002C783E"/>
    <w:rsid w:val="002D1F9F"/>
    <w:rsid w:val="002D1FBB"/>
    <w:rsid w:val="002D4F82"/>
    <w:rsid w:val="002D63AF"/>
    <w:rsid w:val="002D65EE"/>
    <w:rsid w:val="002E268D"/>
    <w:rsid w:val="002E4A8B"/>
    <w:rsid w:val="002E67B2"/>
    <w:rsid w:val="002E6EC9"/>
    <w:rsid w:val="002E78BD"/>
    <w:rsid w:val="002F0E1B"/>
    <w:rsid w:val="002F2A61"/>
    <w:rsid w:val="002F3607"/>
    <w:rsid w:val="00300AE5"/>
    <w:rsid w:val="00306BA5"/>
    <w:rsid w:val="00311F7D"/>
    <w:rsid w:val="00313E08"/>
    <w:rsid w:val="003150B7"/>
    <w:rsid w:val="00316454"/>
    <w:rsid w:val="0032049D"/>
    <w:rsid w:val="003217A6"/>
    <w:rsid w:val="00321ABB"/>
    <w:rsid w:val="0032200A"/>
    <w:rsid w:val="00323660"/>
    <w:rsid w:val="00325D1E"/>
    <w:rsid w:val="00331D40"/>
    <w:rsid w:val="003349F8"/>
    <w:rsid w:val="003525BF"/>
    <w:rsid w:val="00354F30"/>
    <w:rsid w:val="00356F27"/>
    <w:rsid w:val="00357C29"/>
    <w:rsid w:val="0036544A"/>
    <w:rsid w:val="00366CAC"/>
    <w:rsid w:val="00367848"/>
    <w:rsid w:val="00370E17"/>
    <w:rsid w:val="003755AB"/>
    <w:rsid w:val="00380D69"/>
    <w:rsid w:val="0038181E"/>
    <w:rsid w:val="00382B2C"/>
    <w:rsid w:val="00385325"/>
    <w:rsid w:val="00392CF4"/>
    <w:rsid w:val="00397BCB"/>
    <w:rsid w:val="003A145D"/>
    <w:rsid w:val="003A1B0A"/>
    <w:rsid w:val="003A30C3"/>
    <w:rsid w:val="003A3B2C"/>
    <w:rsid w:val="003B0CB8"/>
    <w:rsid w:val="003B1D30"/>
    <w:rsid w:val="003B2118"/>
    <w:rsid w:val="003B2810"/>
    <w:rsid w:val="003B6C44"/>
    <w:rsid w:val="003B789C"/>
    <w:rsid w:val="003C1F6E"/>
    <w:rsid w:val="003C3A04"/>
    <w:rsid w:val="003D00F9"/>
    <w:rsid w:val="003D11A5"/>
    <w:rsid w:val="003D3041"/>
    <w:rsid w:val="003D3B5E"/>
    <w:rsid w:val="003D4E58"/>
    <w:rsid w:val="003D50E6"/>
    <w:rsid w:val="003E3968"/>
    <w:rsid w:val="003E4B8A"/>
    <w:rsid w:val="003E5DE4"/>
    <w:rsid w:val="003F1407"/>
    <w:rsid w:val="003F2499"/>
    <w:rsid w:val="003F736A"/>
    <w:rsid w:val="0040036F"/>
    <w:rsid w:val="004007AD"/>
    <w:rsid w:val="0040122E"/>
    <w:rsid w:val="004034A5"/>
    <w:rsid w:val="00404CB2"/>
    <w:rsid w:val="00410D9C"/>
    <w:rsid w:val="00415102"/>
    <w:rsid w:val="00417CFA"/>
    <w:rsid w:val="00423778"/>
    <w:rsid w:val="00425201"/>
    <w:rsid w:val="00426E26"/>
    <w:rsid w:val="00427202"/>
    <w:rsid w:val="00431717"/>
    <w:rsid w:val="004326FF"/>
    <w:rsid w:val="00435574"/>
    <w:rsid w:val="0044797F"/>
    <w:rsid w:val="0045120C"/>
    <w:rsid w:val="0045640F"/>
    <w:rsid w:val="0045684F"/>
    <w:rsid w:val="00457004"/>
    <w:rsid w:val="004616CB"/>
    <w:rsid w:val="00463320"/>
    <w:rsid w:val="004642EB"/>
    <w:rsid w:val="004715F5"/>
    <w:rsid w:val="00472D4A"/>
    <w:rsid w:val="004772AA"/>
    <w:rsid w:val="00477D55"/>
    <w:rsid w:val="00480C55"/>
    <w:rsid w:val="0048172A"/>
    <w:rsid w:val="00491E82"/>
    <w:rsid w:val="00492153"/>
    <w:rsid w:val="004A0B46"/>
    <w:rsid w:val="004A0BD1"/>
    <w:rsid w:val="004A1174"/>
    <w:rsid w:val="004A1D42"/>
    <w:rsid w:val="004A2683"/>
    <w:rsid w:val="004A3B6C"/>
    <w:rsid w:val="004B42D0"/>
    <w:rsid w:val="004B72FC"/>
    <w:rsid w:val="004B7DDF"/>
    <w:rsid w:val="004C17DA"/>
    <w:rsid w:val="004C479F"/>
    <w:rsid w:val="004D51D9"/>
    <w:rsid w:val="004F1946"/>
    <w:rsid w:val="004F273F"/>
    <w:rsid w:val="0050225F"/>
    <w:rsid w:val="00503ECC"/>
    <w:rsid w:val="005107ED"/>
    <w:rsid w:val="00513A79"/>
    <w:rsid w:val="00520610"/>
    <w:rsid w:val="00521586"/>
    <w:rsid w:val="00521846"/>
    <w:rsid w:val="00523777"/>
    <w:rsid w:val="0052690B"/>
    <w:rsid w:val="005305E7"/>
    <w:rsid w:val="00530A60"/>
    <w:rsid w:val="00536BDE"/>
    <w:rsid w:val="00536BE8"/>
    <w:rsid w:val="00543CD6"/>
    <w:rsid w:val="00546410"/>
    <w:rsid w:val="0054654A"/>
    <w:rsid w:val="00550277"/>
    <w:rsid w:val="00553A00"/>
    <w:rsid w:val="00554CB8"/>
    <w:rsid w:val="00560C6A"/>
    <w:rsid w:val="0056144E"/>
    <w:rsid w:val="005620E1"/>
    <w:rsid w:val="00562112"/>
    <w:rsid w:val="00563277"/>
    <w:rsid w:val="005653D0"/>
    <w:rsid w:val="00575BD0"/>
    <w:rsid w:val="00583D31"/>
    <w:rsid w:val="00584369"/>
    <w:rsid w:val="00590F8B"/>
    <w:rsid w:val="005911C6"/>
    <w:rsid w:val="0059181E"/>
    <w:rsid w:val="00591EDE"/>
    <w:rsid w:val="00593FE6"/>
    <w:rsid w:val="00596806"/>
    <w:rsid w:val="00596D9D"/>
    <w:rsid w:val="0059772A"/>
    <w:rsid w:val="005A3C01"/>
    <w:rsid w:val="005A4FF3"/>
    <w:rsid w:val="005A5CF5"/>
    <w:rsid w:val="005A7BB9"/>
    <w:rsid w:val="005B0BBD"/>
    <w:rsid w:val="005B2980"/>
    <w:rsid w:val="005B2AFA"/>
    <w:rsid w:val="005B4A7C"/>
    <w:rsid w:val="005B59C6"/>
    <w:rsid w:val="005B5A3C"/>
    <w:rsid w:val="005B6D48"/>
    <w:rsid w:val="005C000A"/>
    <w:rsid w:val="005C0D67"/>
    <w:rsid w:val="005C1E50"/>
    <w:rsid w:val="005C4B1A"/>
    <w:rsid w:val="005C6CDC"/>
    <w:rsid w:val="005C7242"/>
    <w:rsid w:val="005D1CD6"/>
    <w:rsid w:val="005D20C2"/>
    <w:rsid w:val="005D2272"/>
    <w:rsid w:val="005E07AB"/>
    <w:rsid w:val="005E1373"/>
    <w:rsid w:val="005E24F9"/>
    <w:rsid w:val="005E2EA9"/>
    <w:rsid w:val="005E71D5"/>
    <w:rsid w:val="005F00A1"/>
    <w:rsid w:val="005F4A55"/>
    <w:rsid w:val="005F615A"/>
    <w:rsid w:val="006021A6"/>
    <w:rsid w:val="00603F4F"/>
    <w:rsid w:val="006102CF"/>
    <w:rsid w:val="00610C77"/>
    <w:rsid w:val="00617CF4"/>
    <w:rsid w:val="006270BF"/>
    <w:rsid w:val="00627B6A"/>
    <w:rsid w:val="00632017"/>
    <w:rsid w:val="006358A2"/>
    <w:rsid w:val="006371C7"/>
    <w:rsid w:val="00640205"/>
    <w:rsid w:val="006426BF"/>
    <w:rsid w:val="00644D2C"/>
    <w:rsid w:val="00645178"/>
    <w:rsid w:val="00657DA5"/>
    <w:rsid w:val="0066050B"/>
    <w:rsid w:val="00662D39"/>
    <w:rsid w:val="006658D5"/>
    <w:rsid w:val="00665EA6"/>
    <w:rsid w:val="0067207B"/>
    <w:rsid w:val="00674CC3"/>
    <w:rsid w:val="006760B0"/>
    <w:rsid w:val="00680779"/>
    <w:rsid w:val="00682F6C"/>
    <w:rsid w:val="00692077"/>
    <w:rsid w:val="00692F79"/>
    <w:rsid w:val="00693DDD"/>
    <w:rsid w:val="00694E14"/>
    <w:rsid w:val="00697183"/>
    <w:rsid w:val="006A2653"/>
    <w:rsid w:val="006A5425"/>
    <w:rsid w:val="006A60F9"/>
    <w:rsid w:val="006A6159"/>
    <w:rsid w:val="006B3262"/>
    <w:rsid w:val="006B6A18"/>
    <w:rsid w:val="006C6569"/>
    <w:rsid w:val="006D5D1F"/>
    <w:rsid w:val="006D70D1"/>
    <w:rsid w:val="006E0228"/>
    <w:rsid w:val="006E0E6F"/>
    <w:rsid w:val="006E22E9"/>
    <w:rsid w:val="006E4F7F"/>
    <w:rsid w:val="006E52E5"/>
    <w:rsid w:val="006E6663"/>
    <w:rsid w:val="006F10B2"/>
    <w:rsid w:val="006F1E00"/>
    <w:rsid w:val="006F47A1"/>
    <w:rsid w:val="006F4BF9"/>
    <w:rsid w:val="006F7A15"/>
    <w:rsid w:val="00710F27"/>
    <w:rsid w:val="00713614"/>
    <w:rsid w:val="00715549"/>
    <w:rsid w:val="00723037"/>
    <w:rsid w:val="00723EBC"/>
    <w:rsid w:val="00724394"/>
    <w:rsid w:val="00727C72"/>
    <w:rsid w:val="00730872"/>
    <w:rsid w:val="00734C9B"/>
    <w:rsid w:val="00737709"/>
    <w:rsid w:val="0074124C"/>
    <w:rsid w:val="0074427F"/>
    <w:rsid w:val="0074636A"/>
    <w:rsid w:val="00752ED2"/>
    <w:rsid w:val="007570D8"/>
    <w:rsid w:val="00760F0F"/>
    <w:rsid w:val="00764BF6"/>
    <w:rsid w:val="00772A6D"/>
    <w:rsid w:val="0078188A"/>
    <w:rsid w:val="00784029"/>
    <w:rsid w:val="0078618A"/>
    <w:rsid w:val="00790714"/>
    <w:rsid w:val="007925B9"/>
    <w:rsid w:val="00792D0C"/>
    <w:rsid w:val="007947E1"/>
    <w:rsid w:val="007956F1"/>
    <w:rsid w:val="007A1D68"/>
    <w:rsid w:val="007A5F24"/>
    <w:rsid w:val="007A6ABF"/>
    <w:rsid w:val="007A7012"/>
    <w:rsid w:val="007B27EF"/>
    <w:rsid w:val="007B58DD"/>
    <w:rsid w:val="007B64ED"/>
    <w:rsid w:val="007C2ED1"/>
    <w:rsid w:val="007C3A8C"/>
    <w:rsid w:val="007C3B01"/>
    <w:rsid w:val="007D1C43"/>
    <w:rsid w:val="007D21F1"/>
    <w:rsid w:val="007D2C62"/>
    <w:rsid w:val="007D33C3"/>
    <w:rsid w:val="007D5156"/>
    <w:rsid w:val="007D57A0"/>
    <w:rsid w:val="007D61EF"/>
    <w:rsid w:val="007D6AA9"/>
    <w:rsid w:val="007D7FC9"/>
    <w:rsid w:val="007E1E39"/>
    <w:rsid w:val="007E5BFC"/>
    <w:rsid w:val="007F3A5A"/>
    <w:rsid w:val="007F3CC3"/>
    <w:rsid w:val="007F4DA0"/>
    <w:rsid w:val="00800230"/>
    <w:rsid w:val="008018AD"/>
    <w:rsid w:val="00810C2A"/>
    <w:rsid w:val="008129B0"/>
    <w:rsid w:val="008174BB"/>
    <w:rsid w:val="00822FBD"/>
    <w:rsid w:val="00824F67"/>
    <w:rsid w:val="008265E8"/>
    <w:rsid w:val="008279CF"/>
    <w:rsid w:val="00842740"/>
    <w:rsid w:val="00846E61"/>
    <w:rsid w:val="00850322"/>
    <w:rsid w:val="00864677"/>
    <w:rsid w:val="00866652"/>
    <w:rsid w:val="008679AA"/>
    <w:rsid w:val="00874C0D"/>
    <w:rsid w:val="008774CD"/>
    <w:rsid w:val="0089246D"/>
    <w:rsid w:val="008A2E37"/>
    <w:rsid w:val="008A7E8B"/>
    <w:rsid w:val="008B5782"/>
    <w:rsid w:val="008C0A50"/>
    <w:rsid w:val="008D0D5F"/>
    <w:rsid w:val="008D13DA"/>
    <w:rsid w:val="008D1665"/>
    <w:rsid w:val="008D49E4"/>
    <w:rsid w:val="008D5616"/>
    <w:rsid w:val="008E08AE"/>
    <w:rsid w:val="008E713E"/>
    <w:rsid w:val="008F1982"/>
    <w:rsid w:val="008F2C46"/>
    <w:rsid w:val="008F323A"/>
    <w:rsid w:val="008F6E6C"/>
    <w:rsid w:val="009000B4"/>
    <w:rsid w:val="00904786"/>
    <w:rsid w:val="00905EB3"/>
    <w:rsid w:val="0090652F"/>
    <w:rsid w:val="00906B49"/>
    <w:rsid w:val="00913687"/>
    <w:rsid w:val="00916721"/>
    <w:rsid w:val="00916F0F"/>
    <w:rsid w:val="009176AC"/>
    <w:rsid w:val="00927880"/>
    <w:rsid w:val="00931446"/>
    <w:rsid w:val="00933D89"/>
    <w:rsid w:val="0093508F"/>
    <w:rsid w:val="00936613"/>
    <w:rsid w:val="00937782"/>
    <w:rsid w:val="00937CBD"/>
    <w:rsid w:val="00940EEB"/>
    <w:rsid w:val="009412A7"/>
    <w:rsid w:val="009422B1"/>
    <w:rsid w:val="009473F1"/>
    <w:rsid w:val="00952035"/>
    <w:rsid w:val="00953CB0"/>
    <w:rsid w:val="00966AEC"/>
    <w:rsid w:val="009700F3"/>
    <w:rsid w:val="00980025"/>
    <w:rsid w:val="00980EF6"/>
    <w:rsid w:val="0098229C"/>
    <w:rsid w:val="0098440E"/>
    <w:rsid w:val="009849FF"/>
    <w:rsid w:val="009857D1"/>
    <w:rsid w:val="00996DF5"/>
    <w:rsid w:val="009B1A71"/>
    <w:rsid w:val="009C19F7"/>
    <w:rsid w:val="009C47ED"/>
    <w:rsid w:val="009C49E8"/>
    <w:rsid w:val="009D254A"/>
    <w:rsid w:val="009D4D08"/>
    <w:rsid w:val="009D5DB0"/>
    <w:rsid w:val="009D5FDE"/>
    <w:rsid w:val="009E65E7"/>
    <w:rsid w:val="009F551E"/>
    <w:rsid w:val="009F6CFF"/>
    <w:rsid w:val="00A00723"/>
    <w:rsid w:val="00A05E68"/>
    <w:rsid w:val="00A10D02"/>
    <w:rsid w:val="00A10D54"/>
    <w:rsid w:val="00A11A44"/>
    <w:rsid w:val="00A127D7"/>
    <w:rsid w:val="00A12B21"/>
    <w:rsid w:val="00A1303B"/>
    <w:rsid w:val="00A15F49"/>
    <w:rsid w:val="00A20392"/>
    <w:rsid w:val="00A20E44"/>
    <w:rsid w:val="00A20E58"/>
    <w:rsid w:val="00A254A2"/>
    <w:rsid w:val="00A3135B"/>
    <w:rsid w:val="00A340C6"/>
    <w:rsid w:val="00A37FA7"/>
    <w:rsid w:val="00A40B1B"/>
    <w:rsid w:val="00A41110"/>
    <w:rsid w:val="00A41173"/>
    <w:rsid w:val="00A4144C"/>
    <w:rsid w:val="00A414A1"/>
    <w:rsid w:val="00A46367"/>
    <w:rsid w:val="00A4682F"/>
    <w:rsid w:val="00A47601"/>
    <w:rsid w:val="00A5016C"/>
    <w:rsid w:val="00A51A0C"/>
    <w:rsid w:val="00A52679"/>
    <w:rsid w:val="00A52835"/>
    <w:rsid w:val="00A5753A"/>
    <w:rsid w:val="00A61BE4"/>
    <w:rsid w:val="00A631AD"/>
    <w:rsid w:val="00A70A9A"/>
    <w:rsid w:val="00A70E0D"/>
    <w:rsid w:val="00A72076"/>
    <w:rsid w:val="00A72B07"/>
    <w:rsid w:val="00A731FF"/>
    <w:rsid w:val="00A737F9"/>
    <w:rsid w:val="00A75811"/>
    <w:rsid w:val="00A76569"/>
    <w:rsid w:val="00A819F6"/>
    <w:rsid w:val="00A838AD"/>
    <w:rsid w:val="00A878BD"/>
    <w:rsid w:val="00A9129F"/>
    <w:rsid w:val="00A919E0"/>
    <w:rsid w:val="00A92D74"/>
    <w:rsid w:val="00A949F6"/>
    <w:rsid w:val="00A97439"/>
    <w:rsid w:val="00A9766D"/>
    <w:rsid w:val="00AA139A"/>
    <w:rsid w:val="00AA1621"/>
    <w:rsid w:val="00AA6702"/>
    <w:rsid w:val="00AC226E"/>
    <w:rsid w:val="00AC41F9"/>
    <w:rsid w:val="00AD1F13"/>
    <w:rsid w:val="00AD2FAF"/>
    <w:rsid w:val="00AD4FCB"/>
    <w:rsid w:val="00AD5800"/>
    <w:rsid w:val="00AE2DAD"/>
    <w:rsid w:val="00AF1520"/>
    <w:rsid w:val="00AF7791"/>
    <w:rsid w:val="00B021CF"/>
    <w:rsid w:val="00B07318"/>
    <w:rsid w:val="00B1135B"/>
    <w:rsid w:val="00B16316"/>
    <w:rsid w:val="00B17E78"/>
    <w:rsid w:val="00B24DD3"/>
    <w:rsid w:val="00B24DFD"/>
    <w:rsid w:val="00B26425"/>
    <w:rsid w:val="00B27347"/>
    <w:rsid w:val="00B31267"/>
    <w:rsid w:val="00B31690"/>
    <w:rsid w:val="00B31CD6"/>
    <w:rsid w:val="00B32847"/>
    <w:rsid w:val="00B35336"/>
    <w:rsid w:val="00B41112"/>
    <w:rsid w:val="00B52564"/>
    <w:rsid w:val="00B57C05"/>
    <w:rsid w:val="00B62957"/>
    <w:rsid w:val="00B62BC0"/>
    <w:rsid w:val="00B64756"/>
    <w:rsid w:val="00B70FEA"/>
    <w:rsid w:val="00B772E6"/>
    <w:rsid w:val="00B821EE"/>
    <w:rsid w:val="00B833D7"/>
    <w:rsid w:val="00B90220"/>
    <w:rsid w:val="00B9037A"/>
    <w:rsid w:val="00B922A8"/>
    <w:rsid w:val="00B93758"/>
    <w:rsid w:val="00B97B0B"/>
    <w:rsid w:val="00BA02E5"/>
    <w:rsid w:val="00BA0B5A"/>
    <w:rsid w:val="00BA229F"/>
    <w:rsid w:val="00BA3383"/>
    <w:rsid w:val="00BA4A1F"/>
    <w:rsid w:val="00BB2A4E"/>
    <w:rsid w:val="00BB50D7"/>
    <w:rsid w:val="00BD2182"/>
    <w:rsid w:val="00BD227F"/>
    <w:rsid w:val="00BD4568"/>
    <w:rsid w:val="00BE477C"/>
    <w:rsid w:val="00BE6C26"/>
    <w:rsid w:val="00BE708E"/>
    <w:rsid w:val="00BF0597"/>
    <w:rsid w:val="00BF269C"/>
    <w:rsid w:val="00BF55BE"/>
    <w:rsid w:val="00BF73DA"/>
    <w:rsid w:val="00BF7A96"/>
    <w:rsid w:val="00C065BC"/>
    <w:rsid w:val="00C06FF5"/>
    <w:rsid w:val="00C13B89"/>
    <w:rsid w:val="00C1549A"/>
    <w:rsid w:val="00C20694"/>
    <w:rsid w:val="00C220D1"/>
    <w:rsid w:val="00C22B5E"/>
    <w:rsid w:val="00C232BB"/>
    <w:rsid w:val="00C24EF7"/>
    <w:rsid w:val="00C27491"/>
    <w:rsid w:val="00C27B5F"/>
    <w:rsid w:val="00C27BC0"/>
    <w:rsid w:val="00C33CF1"/>
    <w:rsid w:val="00C36CFC"/>
    <w:rsid w:val="00C37EEA"/>
    <w:rsid w:val="00C4199B"/>
    <w:rsid w:val="00C449D7"/>
    <w:rsid w:val="00C44DF1"/>
    <w:rsid w:val="00C45C49"/>
    <w:rsid w:val="00C46266"/>
    <w:rsid w:val="00C53207"/>
    <w:rsid w:val="00C5466C"/>
    <w:rsid w:val="00C56420"/>
    <w:rsid w:val="00C57EC7"/>
    <w:rsid w:val="00C62987"/>
    <w:rsid w:val="00C63E09"/>
    <w:rsid w:val="00C70E64"/>
    <w:rsid w:val="00C7359D"/>
    <w:rsid w:val="00C830E2"/>
    <w:rsid w:val="00C8513C"/>
    <w:rsid w:val="00C85C07"/>
    <w:rsid w:val="00C91CA6"/>
    <w:rsid w:val="00C92089"/>
    <w:rsid w:val="00C937F4"/>
    <w:rsid w:val="00C956AE"/>
    <w:rsid w:val="00C966FF"/>
    <w:rsid w:val="00CA1011"/>
    <w:rsid w:val="00CA177E"/>
    <w:rsid w:val="00CA491F"/>
    <w:rsid w:val="00CB09AB"/>
    <w:rsid w:val="00CB433A"/>
    <w:rsid w:val="00CB4361"/>
    <w:rsid w:val="00CB6899"/>
    <w:rsid w:val="00CB6DD8"/>
    <w:rsid w:val="00CC0C2D"/>
    <w:rsid w:val="00CC4892"/>
    <w:rsid w:val="00CD0A18"/>
    <w:rsid w:val="00CD324C"/>
    <w:rsid w:val="00CD5EAF"/>
    <w:rsid w:val="00CD7A6E"/>
    <w:rsid w:val="00CE3054"/>
    <w:rsid w:val="00CE30AC"/>
    <w:rsid w:val="00CE5336"/>
    <w:rsid w:val="00CE7044"/>
    <w:rsid w:val="00CE749F"/>
    <w:rsid w:val="00CE772B"/>
    <w:rsid w:val="00CF1A1E"/>
    <w:rsid w:val="00CF526C"/>
    <w:rsid w:val="00D0180C"/>
    <w:rsid w:val="00D02104"/>
    <w:rsid w:val="00D0751A"/>
    <w:rsid w:val="00D07D07"/>
    <w:rsid w:val="00D113B0"/>
    <w:rsid w:val="00D15A4D"/>
    <w:rsid w:val="00D15D69"/>
    <w:rsid w:val="00D1692E"/>
    <w:rsid w:val="00D178BB"/>
    <w:rsid w:val="00D17F57"/>
    <w:rsid w:val="00D205BC"/>
    <w:rsid w:val="00D26753"/>
    <w:rsid w:val="00D30AA0"/>
    <w:rsid w:val="00D311FE"/>
    <w:rsid w:val="00D32D85"/>
    <w:rsid w:val="00D34A7A"/>
    <w:rsid w:val="00D35209"/>
    <w:rsid w:val="00D35FA9"/>
    <w:rsid w:val="00D36BFF"/>
    <w:rsid w:val="00D3716A"/>
    <w:rsid w:val="00D40B8C"/>
    <w:rsid w:val="00D45EEE"/>
    <w:rsid w:val="00D46081"/>
    <w:rsid w:val="00D47209"/>
    <w:rsid w:val="00D507C2"/>
    <w:rsid w:val="00D50AF7"/>
    <w:rsid w:val="00D5372E"/>
    <w:rsid w:val="00D61EC7"/>
    <w:rsid w:val="00D626D6"/>
    <w:rsid w:val="00D66121"/>
    <w:rsid w:val="00D70CC5"/>
    <w:rsid w:val="00D7103E"/>
    <w:rsid w:val="00D75C1D"/>
    <w:rsid w:val="00D80CDD"/>
    <w:rsid w:val="00D820DA"/>
    <w:rsid w:val="00D91A87"/>
    <w:rsid w:val="00D92411"/>
    <w:rsid w:val="00D93FBB"/>
    <w:rsid w:val="00DA1353"/>
    <w:rsid w:val="00DA5C62"/>
    <w:rsid w:val="00DA5F6E"/>
    <w:rsid w:val="00DA611F"/>
    <w:rsid w:val="00DB1106"/>
    <w:rsid w:val="00DB1C8E"/>
    <w:rsid w:val="00DC06F8"/>
    <w:rsid w:val="00DC097A"/>
    <w:rsid w:val="00DC13FF"/>
    <w:rsid w:val="00DC1688"/>
    <w:rsid w:val="00DC1F12"/>
    <w:rsid w:val="00DC5028"/>
    <w:rsid w:val="00DD0CCE"/>
    <w:rsid w:val="00DD667E"/>
    <w:rsid w:val="00DE330C"/>
    <w:rsid w:val="00DE683A"/>
    <w:rsid w:val="00DE70D1"/>
    <w:rsid w:val="00DF4965"/>
    <w:rsid w:val="00DF67DA"/>
    <w:rsid w:val="00DF7409"/>
    <w:rsid w:val="00E03408"/>
    <w:rsid w:val="00E058D4"/>
    <w:rsid w:val="00E2170B"/>
    <w:rsid w:val="00E309D5"/>
    <w:rsid w:val="00E32028"/>
    <w:rsid w:val="00E371B7"/>
    <w:rsid w:val="00E40EAC"/>
    <w:rsid w:val="00E51F09"/>
    <w:rsid w:val="00E57D87"/>
    <w:rsid w:val="00E65912"/>
    <w:rsid w:val="00E66391"/>
    <w:rsid w:val="00E6640A"/>
    <w:rsid w:val="00E73C20"/>
    <w:rsid w:val="00E7793C"/>
    <w:rsid w:val="00E80669"/>
    <w:rsid w:val="00E81688"/>
    <w:rsid w:val="00E84F71"/>
    <w:rsid w:val="00E86C04"/>
    <w:rsid w:val="00E875E6"/>
    <w:rsid w:val="00E94990"/>
    <w:rsid w:val="00E97962"/>
    <w:rsid w:val="00EA16F6"/>
    <w:rsid w:val="00EA1AEC"/>
    <w:rsid w:val="00EA46C1"/>
    <w:rsid w:val="00EA5838"/>
    <w:rsid w:val="00EB00F8"/>
    <w:rsid w:val="00EB1271"/>
    <w:rsid w:val="00EB23EC"/>
    <w:rsid w:val="00EB246E"/>
    <w:rsid w:val="00EB4242"/>
    <w:rsid w:val="00EB61B3"/>
    <w:rsid w:val="00EB6291"/>
    <w:rsid w:val="00EC28D4"/>
    <w:rsid w:val="00EC39D4"/>
    <w:rsid w:val="00ED27DE"/>
    <w:rsid w:val="00ED7A13"/>
    <w:rsid w:val="00EE5881"/>
    <w:rsid w:val="00EF0037"/>
    <w:rsid w:val="00EF297A"/>
    <w:rsid w:val="00EF400F"/>
    <w:rsid w:val="00EF4D55"/>
    <w:rsid w:val="00EF5B43"/>
    <w:rsid w:val="00EF6353"/>
    <w:rsid w:val="00F001E8"/>
    <w:rsid w:val="00F0151F"/>
    <w:rsid w:val="00F03095"/>
    <w:rsid w:val="00F034BB"/>
    <w:rsid w:val="00F04E3A"/>
    <w:rsid w:val="00F06548"/>
    <w:rsid w:val="00F1011C"/>
    <w:rsid w:val="00F116C3"/>
    <w:rsid w:val="00F12F60"/>
    <w:rsid w:val="00F1547F"/>
    <w:rsid w:val="00F170EA"/>
    <w:rsid w:val="00F24B44"/>
    <w:rsid w:val="00F36822"/>
    <w:rsid w:val="00F41C33"/>
    <w:rsid w:val="00F42C3D"/>
    <w:rsid w:val="00F46A51"/>
    <w:rsid w:val="00F47215"/>
    <w:rsid w:val="00F51302"/>
    <w:rsid w:val="00F526E7"/>
    <w:rsid w:val="00F5287B"/>
    <w:rsid w:val="00F538A6"/>
    <w:rsid w:val="00F60044"/>
    <w:rsid w:val="00F61D40"/>
    <w:rsid w:val="00F65927"/>
    <w:rsid w:val="00F7158B"/>
    <w:rsid w:val="00F71FA3"/>
    <w:rsid w:val="00F72E11"/>
    <w:rsid w:val="00F752A7"/>
    <w:rsid w:val="00F830E1"/>
    <w:rsid w:val="00F83FB1"/>
    <w:rsid w:val="00F906AE"/>
    <w:rsid w:val="00F92BA3"/>
    <w:rsid w:val="00F93BD0"/>
    <w:rsid w:val="00FA0B75"/>
    <w:rsid w:val="00FA2739"/>
    <w:rsid w:val="00FA5F4D"/>
    <w:rsid w:val="00FA62BF"/>
    <w:rsid w:val="00FA6615"/>
    <w:rsid w:val="00FB5729"/>
    <w:rsid w:val="00FC0E5A"/>
    <w:rsid w:val="00FC11DA"/>
    <w:rsid w:val="00FD065F"/>
    <w:rsid w:val="00FD4812"/>
    <w:rsid w:val="00FE1A8A"/>
    <w:rsid w:val="00FE472C"/>
    <w:rsid w:val="00FF09B2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E20A"/>
  <w15:docId w15:val="{E2FA3968-B97D-4A08-8223-2444886A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A0B5A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BA0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A0B5A"/>
    <w:pPr>
      <w:keepNext/>
      <w:tabs>
        <w:tab w:val="left" w:pos="978"/>
        <w:tab w:val="left" w:pos="6521"/>
      </w:tabs>
      <w:ind w:left="108"/>
      <w:jc w:val="center"/>
      <w:outlineLvl w:val="1"/>
    </w:pPr>
    <w:rPr>
      <w:b/>
      <w:sz w:val="22"/>
      <w:szCs w:val="22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BA0B5A"/>
    <w:pPr>
      <w:keepNext/>
      <w:tabs>
        <w:tab w:val="left" w:pos="978"/>
        <w:tab w:val="left" w:pos="6521"/>
      </w:tabs>
      <w:outlineLvl w:val="2"/>
    </w:pPr>
    <w:rPr>
      <w:i/>
      <w:iCs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674CC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674CC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674CC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674CC3"/>
    <w:pPr>
      <w:keepNext/>
      <w:tabs>
        <w:tab w:val="num" w:pos="2016"/>
      </w:tabs>
      <w:ind w:left="201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674CC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674CC3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"/>
    <w:basedOn w:val="prastasis"/>
    <w:link w:val="AntratsDiagrama"/>
    <w:rsid w:val="00BA0B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BA0B5A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BA0B5A"/>
    <w:pPr>
      <w:jc w:val="both"/>
    </w:pPr>
    <w:rPr>
      <w:lang w:eastAsia="en-US"/>
    </w:rPr>
  </w:style>
  <w:style w:type="character" w:styleId="Hipersaitas">
    <w:name w:val="Hyperlink"/>
    <w:basedOn w:val="Numatytasispastraiposriftas"/>
    <w:rsid w:val="00BA0B5A"/>
    <w:rPr>
      <w:color w:val="0000FF"/>
      <w:u w:val="single"/>
    </w:rPr>
  </w:style>
  <w:style w:type="character" w:styleId="Perirtashipersaitas">
    <w:name w:val="FollowedHyperlink"/>
    <w:basedOn w:val="Numatytasispastraiposriftas"/>
    <w:rsid w:val="00BA0B5A"/>
    <w:rPr>
      <w:color w:val="800080"/>
      <w:u w:val="single"/>
    </w:rPr>
  </w:style>
  <w:style w:type="paragraph" w:customStyle="1" w:styleId="dl-normal">
    <w:name w:val="dl-normal"/>
    <w:rsid w:val="0067207B"/>
    <w:rPr>
      <w:rFonts w:ascii="VolvoSerif" w:hAnsi="VolvoSerif" w:cs="VolvoSerif"/>
      <w:sz w:val="22"/>
      <w:szCs w:val="22"/>
      <w:lang w:val="en-GB" w:eastAsia="sv-SE"/>
    </w:rPr>
  </w:style>
  <w:style w:type="paragraph" w:customStyle="1" w:styleId="Heading31">
    <w:name w:val="Heading 31"/>
    <w:basedOn w:val="prastasis"/>
    <w:rsid w:val="009E65E7"/>
    <w:pPr>
      <w:spacing w:before="36" w:after="36"/>
      <w:outlineLvl w:val="3"/>
    </w:pPr>
    <w:rPr>
      <w:b/>
      <w:bCs/>
      <w:color w:val="890000"/>
      <w:sz w:val="16"/>
      <w:szCs w:val="16"/>
    </w:rPr>
  </w:style>
  <w:style w:type="paragraph" w:customStyle="1" w:styleId="style4">
    <w:name w:val="style4"/>
    <w:basedOn w:val="prastasis"/>
    <w:rsid w:val="00553A00"/>
    <w:pP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character" w:styleId="Grietas">
    <w:name w:val="Strong"/>
    <w:basedOn w:val="Numatytasispastraiposriftas"/>
    <w:qFormat/>
    <w:rsid w:val="00553A00"/>
    <w:rPr>
      <w:b/>
      <w:bCs/>
    </w:rPr>
  </w:style>
  <w:style w:type="paragraph" w:styleId="prastasiniatinklio">
    <w:name w:val="Normal (Web)"/>
    <w:basedOn w:val="prastasis"/>
    <w:rsid w:val="00C220D1"/>
    <w:pPr>
      <w:spacing w:before="100" w:beforeAutospacing="1" w:after="100" w:afterAutospacing="1"/>
    </w:pPr>
  </w:style>
  <w:style w:type="paragraph" w:styleId="Antrat">
    <w:name w:val="caption"/>
    <w:basedOn w:val="prastasis"/>
    <w:next w:val="prastasis"/>
    <w:qFormat/>
    <w:rsid w:val="00153246"/>
    <w:rPr>
      <w:b/>
      <w:bCs/>
      <w:i/>
      <w:iCs/>
      <w:lang w:val="ru-RU"/>
    </w:rPr>
  </w:style>
  <w:style w:type="table" w:styleId="Lentelstinklelis">
    <w:name w:val="Table Grid"/>
    <w:basedOn w:val="prastojilentel"/>
    <w:uiPriority w:val="39"/>
    <w:rsid w:val="0002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prastasis"/>
    <w:rsid w:val="001A795B"/>
    <w:pPr>
      <w:spacing w:before="100" w:beforeAutospacing="1" w:after="100" w:afterAutospacing="1"/>
      <w:textAlignment w:val="top"/>
    </w:pPr>
    <w:rPr>
      <w:rFonts w:eastAsia="Arial Unicode MS"/>
      <w:sz w:val="22"/>
      <w:szCs w:val="22"/>
      <w:lang w:val="en-GB" w:eastAsia="en-US"/>
    </w:rPr>
  </w:style>
  <w:style w:type="paragraph" w:styleId="Pagrindiniotekstotrauka2">
    <w:name w:val="Body Text Indent 2"/>
    <w:basedOn w:val="prastasis"/>
    <w:rsid w:val="00061845"/>
    <w:pPr>
      <w:spacing w:after="120" w:line="480" w:lineRule="auto"/>
      <w:ind w:left="283"/>
    </w:pPr>
  </w:style>
  <w:style w:type="paragraph" w:customStyle="1" w:styleId="Char">
    <w:name w:val="Char"/>
    <w:basedOn w:val="prastasis"/>
    <w:rsid w:val="00C37EE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0">
    <w:name w:val="Char"/>
    <w:basedOn w:val="prastasis"/>
    <w:rsid w:val="000D465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Puslapionumeris">
    <w:name w:val="page number"/>
    <w:basedOn w:val="Numatytasispastraiposriftas"/>
    <w:rsid w:val="002837B8"/>
  </w:style>
  <w:style w:type="paragraph" w:styleId="Debesliotekstas">
    <w:name w:val="Balloon Text"/>
    <w:basedOn w:val="prastasis"/>
    <w:link w:val="DebesliotekstasDiagrama"/>
    <w:rsid w:val="00E86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86C04"/>
    <w:rPr>
      <w:rFonts w:ascii="Tahoma" w:hAnsi="Tahoma" w:cs="Tahoma"/>
      <w:sz w:val="16"/>
      <w:szCs w:val="16"/>
      <w:lang w:val="lt-LT" w:eastAsia="lt-LT"/>
    </w:rPr>
  </w:style>
  <w:style w:type="character" w:styleId="Emfaz">
    <w:name w:val="Emphasis"/>
    <w:basedOn w:val="Numatytasispastraiposriftas"/>
    <w:qFormat/>
    <w:rsid w:val="00AC41F9"/>
    <w:rPr>
      <w:i/>
      <w:i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"/>
    <w:basedOn w:val="prastasis"/>
    <w:link w:val="SraopastraipaDiagrama"/>
    <w:uiPriority w:val="34"/>
    <w:qFormat/>
    <w:rsid w:val="00C70E64"/>
    <w:pPr>
      <w:ind w:left="720"/>
      <w:contextualSpacing/>
    </w:p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674CC3"/>
    <w:rPr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74CC3"/>
    <w:rPr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74CC3"/>
    <w:rPr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74CC3"/>
    <w:rPr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74CC3"/>
    <w:rPr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74CC3"/>
    <w:rPr>
      <w:sz w:val="40"/>
      <w:lang w:val="lt-LT" w:eastAsia="lt-LT"/>
    </w:rPr>
  </w:style>
  <w:style w:type="character" w:customStyle="1" w:styleId="Char16">
    <w:name w:val="Char16"/>
    <w:basedOn w:val="Numatytasispastraiposriftas"/>
    <w:rsid w:val="00674CC3"/>
    <w:rPr>
      <w:rFonts w:eastAsia="Calibri" w:cs="Times New Roman"/>
      <w:sz w:val="28"/>
      <w:lang w:eastAsia="lt-LT"/>
    </w:rPr>
  </w:style>
  <w:style w:type="character" w:customStyle="1" w:styleId="Char15">
    <w:name w:val="Char15"/>
    <w:basedOn w:val="Numatytasispastraiposriftas"/>
    <w:rsid w:val="00674CC3"/>
    <w:rPr>
      <w:rFonts w:eastAsia="Times New Roman" w:cs="Times New Roman"/>
      <w:szCs w:val="20"/>
      <w:lang w:eastAsia="lt-LT"/>
    </w:rPr>
  </w:style>
  <w:style w:type="character" w:customStyle="1" w:styleId="Char14">
    <w:name w:val="Char14"/>
    <w:basedOn w:val="Numatytasispastraiposriftas"/>
    <w:rsid w:val="00674CC3"/>
    <w:rPr>
      <w:rFonts w:eastAsia="Times New Roman" w:cs="Times New Roman"/>
      <w:szCs w:val="20"/>
      <w:lang w:eastAsia="lt-LT"/>
    </w:rPr>
  </w:style>
  <w:style w:type="character" w:customStyle="1" w:styleId="Char13">
    <w:name w:val="Char13"/>
    <w:basedOn w:val="Numatytasispastraiposriftas"/>
    <w:rsid w:val="00674CC3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basedOn w:val="Numatytasispastraiposriftas"/>
    <w:rsid w:val="00674CC3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basedOn w:val="Numatytasispastraiposriftas"/>
    <w:rsid w:val="00674CC3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basedOn w:val="Numatytasispastraiposriftas"/>
    <w:rsid w:val="00674CC3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basedOn w:val="Numatytasispastraiposriftas"/>
    <w:rsid w:val="00674CC3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basedOn w:val="Numatytasispastraiposriftas"/>
    <w:rsid w:val="00674CC3"/>
    <w:rPr>
      <w:rFonts w:eastAsia="Times New Roman" w:cs="Times New Roman"/>
      <w:sz w:val="4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rsid w:val="00674CC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4CC3"/>
    <w:rPr>
      <w:rFonts w:eastAsia="Calibri"/>
      <w:lang w:val="lt-LT"/>
    </w:rPr>
  </w:style>
  <w:style w:type="character" w:customStyle="1" w:styleId="Char7">
    <w:name w:val="Char7"/>
    <w:basedOn w:val="Numatytasispastraiposriftas"/>
    <w:semiHidden/>
    <w:rsid w:val="00674CC3"/>
    <w:rPr>
      <w:rFonts w:eastAsia="Calibri" w:cs="Times New Roman"/>
      <w:sz w:val="20"/>
      <w:szCs w:val="20"/>
    </w:rPr>
  </w:style>
  <w:style w:type="character" w:customStyle="1" w:styleId="Char6">
    <w:name w:val="Char6"/>
    <w:basedOn w:val="Numatytasispastraiposriftas"/>
    <w:rsid w:val="00674CC3"/>
    <w:rPr>
      <w:rFonts w:eastAsia="Times New Roman" w:cs="Times New Roman"/>
      <w:szCs w:val="20"/>
      <w:lang w:eastAsia="lt-LT"/>
    </w:rPr>
  </w:style>
  <w:style w:type="character" w:customStyle="1" w:styleId="Char5">
    <w:name w:val="Char5"/>
    <w:basedOn w:val="Numatytasispastraiposriftas"/>
    <w:semiHidden/>
    <w:rsid w:val="00674CC3"/>
    <w:rPr>
      <w:rFonts w:eastAsia="Times New Roman" w:cs="Times New Roman"/>
      <w:szCs w:val="20"/>
      <w:lang w:eastAsia="lt-LT"/>
    </w:rPr>
  </w:style>
  <w:style w:type="character" w:customStyle="1" w:styleId="Char4">
    <w:name w:val="Char4"/>
    <w:basedOn w:val="Numatytasispastraiposriftas"/>
    <w:semiHidden/>
    <w:rsid w:val="00674CC3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rsid w:val="00674CC3"/>
    <w:pPr>
      <w:tabs>
        <w:tab w:val="left" w:pos="4536"/>
      </w:tabs>
      <w:ind w:firstLine="2268"/>
      <w:jc w:val="both"/>
    </w:pPr>
    <w:rPr>
      <w:rFonts w:eastAsia="Calibri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74CC3"/>
    <w:rPr>
      <w:rFonts w:eastAsia="Calibri"/>
      <w:sz w:val="24"/>
      <w:szCs w:val="22"/>
      <w:lang w:val="lt-LT"/>
    </w:rPr>
  </w:style>
  <w:style w:type="character" w:customStyle="1" w:styleId="BodyTextIndent3Char1">
    <w:name w:val="Body Text Indent 3 Char1"/>
    <w:basedOn w:val="Numatytasispastraiposriftas"/>
    <w:semiHidden/>
    <w:rsid w:val="00674CC3"/>
    <w:rPr>
      <w:rFonts w:eastAsia="Calibri" w:cs="Times New Roman"/>
      <w:sz w:val="16"/>
      <w:szCs w:val="16"/>
    </w:rPr>
  </w:style>
  <w:style w:type="character" w:customStyle="1" w:styleId="Char3">
    <w:name w:val="Char3"/>
    <w:basedOn w:val="Numatytasispastraiposriftas"/>
    <w:semiHidden/>
    <w:rsid w:val="00674CC3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674CC3"/>
    <w:rPr>
      <w:rFonts w:ascii="Courier New" w:eastAsia="Calibri" w:hAnsi="Courier New" w:cs="Courier New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674CC3"/>
    <w:rPr>
      <w:rFonts w:ascii="Courier New" w:eastAsia="Calibri" w:hAnsi="Courier New" w:cs="Courier New"/>
      <w:sz w:val="24"/>
      <w:szCs w:val="22"/>
      <w:lang w:val="lt-LT"/>
    </w:rPr>
  </w:style>
  <w:style w:type="character" w:customStyle="1" w:styleId="PlainTextChar1">
    <w:name w:val="Plain Text Char1"/>
    <w:basedOn w:val="Numatytasispastraiposriftas"/>
    <w:semiHidden/>
    <w:rsid w:val="00674CC3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674CC3"/>
    <w:rPr>
      <w:rFonts w:eastAsia="Calibri" w:cs="Times New Roman"/>
      <w:sz w:val="28"/>
      <w:lang w:eastAsia="lt-LT"/>
    </w:rPr>
  </w:style>
  <w:style w:type="paragraph" w:customStyle="1" w:styleId="CommentSubject1">
    <w:name w:val="Comment Subject1"/>
    <w:basedOn w:val="Komentarotekstas"/>
    <w:next w:val="Komentarotekstas"/>
    <w:semiHidden/>
    <w:rsid w:val="00674CC3"/>
    <w:rPr>
      <w:sz w:val="24"/>
      <w:szCs w:val="22"/>
      <w:lang w:eastAsia="lt-LT"/>
    </w:rPr>
  </w:style>
  <w:style w:type="character" w:customStyle="1" w:styleId="CommentSubjectChar1">
    <w:name w:val="Comment Subject Char1"/>
    <w:basedOn w:val="Char7"/>
    <w:semiHidden/>
    <w:rsid w:val="00674CC3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674CC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Pagrindinistekstas1">
    <w:name w:val="Pagrindinis tekstas1"/>
    <w:rsid w:val="00674CC3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rsid w:val="00674CC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674CC3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customStyle="1" w:styleId="Char1">
    <w:name w:val="Char1"/>
    <w:basedOn w:val="Numatytasispastraiposriftas"/>
    <w:semiHidden/>
    <w:rsid w:val="00674CC3"/>
    <w:rPr>
      <w:rFonts w:ascii="Tahoma" w:eastAsia="Calibri" w:hAnsi="Tahoma" w:cs="Tahoma"/>
      <w:sz w:val="16"/>
      <w:szCs w:val="16"/>
    </w:rPr>
  </w:style>
  <w:style w:type="paragraph" w:customStyle="1" w:styleId="BalloonText1">
    <w:name w:val="Balloon Text1"/>
    <w:basedOn w:val="prastasis"/>
    <w:semiHidden/>
    <w:rsid w:val="00674CC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semiHidden/>
    <w:rsid w:val="00674CC3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674CC3"/>
    <w:rPr>
      <w:sz w:val="16"/>
      <w:szCs w:val="16"/>
    </w:rPr>
  </w:style>
  <w:style w:type="paragraph" w:customStyle="1" w:styleId="linija">
    <w:name w:val="linija"/>
    <w:basedOn w:val="prastasis"/>
    <w:rsid w:val="00674CC3"/>
    <w:pPr>
      <w:spacing w:before="100" w:beforeAutospacing="1" w:after="100" w:afterAutospacing="1"/>
    </w:pPr>
  </w:style>
  <w:style w:type="paragraph" w:styleId="Pagrindinistekstas3">
    <w:name w:val="Body Text 3"/>
    <w:basedOn w:val="prastasis"/>
    <w:link w:val="Pagrindinistekstas3Diagrama"/>
    <w:rsid w:val="00674CC3"/>
    <w:pPr>
      <w:jc w:val="center"/>
    </w:pPr>
    <w:rPr>
      <w:rFonts w:ascii="TimesLT" w:hAnsi="TimesLT"/>
      <w:b/>
      <w:caps/>
      <w:sz w:val="28"/>
      <w:szCs w:val="20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74CC3"/>
    <w:rPr>
      <w:rFonts w:ascii="TimesLT" w:hAnsi="TimesLT"/>
      <w:b/>
      <w:caps/>
      <w:sz w:val="28"/>
      <w:lang w:val="lt-LT"/>
    </w:rPr>
  </w:style>
  <w:style w:type="paragraph" w:styleId="Pagrindiniotekstotrauka">
    <w:name w:val="Body Text Indent"/>
    <w:basedOn w:val="prastasis"/>
    <w:link w:val="PagrindiniotekstotraukaDiagrama"/>
    <w:rsid w:val="00674CC3"/>
    <w:pPr>
      <w:ind w:firstLine="851"/>
      <w:jc w:val="both"/>
    </w:pPr>
    <w:rPr>
      <w:rFonts w:eastAsia="Calibri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CC3"/>
    <w:rPr>
      <w:rFonts w:eastAsia="Calibri"/>
      <w:sz w:val="24"/>
      <w:szCs w:val="24"/>
      <w:lang w:val="lt-LT"/>
    </w:rPr>
  </w:style>
  <w:style w:type="paragraph" w:customStyle="1" w:styleId="Default">
    <w:name w:val="Default"/>
    <w:rsid w:val="00674C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674CC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74CC3"/>
    <w:rPr>
      <w:sz w:val="24"/>
      <w:szCs w:val="24"/>
      <w:lang w:val="lt-LT" w:eastAsia="lt-LT"/>
    </w:rPr>
  </w:style>
  <w:style w:type="paragraph" w:customStyle="1" w:styleId="bodytext">
    <w:name w:val="bodytext"/>
    <w:basedOn w:val="prastasis"/>
    <w:rsid w:val="00674CC3"/>
    <w:pPr>
      <w:spacing w:before="100" w:beforeAutospacing="1" w:after="100" w:afterAutospacing="1"/>
    </w:pPr>
    <w:rPr>
      <w:lang w:val="en-US" w:eastAsia="en-US"/>
    </w:rPr>
  </w:style>
  <w:style w:type="character" w:customStyle="1" w:styleId="en">
    <w:name w:val="en"/>
    <w:basedOn w:val="Numatytasispastraiposriftas"/>
    <w:rsid w:val="00674CC3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resten">
    <w:name w:val="resten"/>
    <w:basedOn w:val="Numatytasispastraiposriftas"/>
    <w:rsid w:val="00674CC3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paragraph" w:styleId="Betarp">
    <w:name w:val="No Spacing"/>
    <w:qFormat/>
    <w:rsid w:val="00674CC3"/>
    <w:rPr>
      <w:rFonts w:eastAsia="Calibri"/>
      <w:sz w:val="24"/>
      <w:szCs w:val="22"/>
      <w:lang w:val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74CC3"/>
    <w:rPr>
      <w:b/>
      <w:sz w:val="22"/>
      <w:szCs w:val="22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74CC3"/>
    <w:rPr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674CC3"/>
    <w:rPr>
      <w:rFonts w:ascii="Arial" w:hAnsi="Arial" w:cs="Arial"/>
      <w:b/>
      <w:bCs/>
      <w:kern w:val="32"/>
      <w:sz w:val="32"/>
      <w:szCs w:val="32"/>
      <w:lang w:val="lt-LT" w:eastAsia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74CC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rsid w:val="00674CC3"/>
    <w:rPr>
      <w:sz w:val="24"/>
      <w:szCs w:val="24"/>
      <w:lang w:val="lt-LT" w:eastAsia="lt-LT"/>
    </w:rPr>
  </w:style>
  <w:style w:type="character" w:customStyle="1" w:styleId="CharChar7">
    <w:name w:val="Char Char7"/>
    <w:basedOn w:val="Numatytasispastraiposriftas"/>
    <w:semiHidden/>
    <w:rsid w:val="00674CC3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674CC3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small">
    <w:name w:val="small"/>
    <w:basedOn w:val="prastasis"/>
    <w:rsid w:val="00674CC3"/>
    <w:pPr>
      <w:spacing w:after="400"/>
    </w:pPr>
    <w:rPr>
      <w:sz w:val="22"/>
      <w:szCs w:val="22"/>
      <w:lang w:val="en-US" w:eastAsia="en-US"/>
    </w:rPr>
  </w:style>
  <w:style w:type="paragraph" w:customStyle="1" w:styleId="smallclr">
    <w:name w:val="small clr"/>
    <w:basedOn w:val="prastasis"/>
    <w:rsid w:val="00674CC3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Numatytasispastraiposriftas"/>
    <w:rsid w:val="00674CC3"/>
  </w:style>
  <w:style w:type="paragraph" w:styleId="Pavadinimas">
    <w:name w:val="Title"/>
    <w:basedOn w:val="prastasis"/>
    <w:link w:val="PavadinimasDiagrama"/>
    <w:qFormat/>
    <w:rsid w:val="00674CC3"/>
    <w:pPr>
      <w:ind w:right="-2364" w:firstLine="720"/>
      <w:jc w:val="center"/>
    </w:pPr>
    <w:rPr>
      <w:sz w:val="28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74CC3"/>
    <w:rPr>
      <w:sz w:val="28"/>
      <w:szCs w:val="24"/>
      <w:lang w:val="lt-LT"/>
    </w:rPr>
  </w:style>
  <w:style w:type="character" w:customStyle="1" w:styleId="Diagrama2Char">
    <w:name w:val="Diagrama2 Char"/>
    <w:aliases w:val="Diagrama2 Char Char"/>
    <w:locked/>
    <w:rsid w:val="00674CC3"/>
    <w:rPr>
      <w:sz w:val="24"/>
      <w:lang w:val="lt-LT" w:eastAsia="lt-LT" w:bidi="ar-SA"/>
    </w:rPr>
  </w:style>
  <w:style w:type="character" w:customStyle="1" w:styleId="2">
    <w:name w:val="Основной текст (2)_"/>
    <w:basedOn w:val="Numatytasispastraiposriftas"/>
    <w:rsid w:val="00674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Numatytasispastraiposriftas"/>
    <w:rsid w:val="00674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674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20">
    <w:name w:val="Основной текст (2) + Курсив"/>
    <w:basedOn w:val="2"/>
    <w:rsid w:val="00674C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21">
    <w:name w:val="Основной текст (2)"/>
    <w:basedOn w:val="2"/>
    <w:rsid w:val="00674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a">
    <w:name w:val="Подпись к таблице_"/>
    <w:basedOn w:val="Numatytasispastraiposriftas"/>
    <w:link w:val="a0"/>
    <w:rsid w:val="00674CC3"/>
    <w:rPr>
      <w:b/>
      <w:bCs/>
      <w:shd w:val="clear" w:color="auto" w:fill="FFFFFF"/>
    </w:rPr>
  </w:style>
  <w:style w:type="character" w:customStyle="1" w:styleId="a1">
    <w:name w:val="Колонтитул_"/>
    <w:basedOn w:val="Numatytasispastraiposriftas"/>
    <w:link w:val="a2"/>
    <w:rsid w:val="00674CC3"/>
    <w:rPr>
      <w:b/>
      <w:bCs/>
      <w:shd w:val="clear" w:color="auto" w:fill="FFFFFF"/>
    </w:rPr>
  </w:style>
  <w:style w:type="character" w:customStyle="1" w:styleId="3">
    <w:name w:val="Основной текст (3)_"/>
    <w:basedOn w:val="Numatytasispastraiposriftas"/>
    <w:link w:val="30"/>
    <w:rsid w:val="00674CC3"/>
    <w:rPr>
      <w:b/>
      <w:bCs/>
      <w:shd w:val="clear" w:color="auto" w:fill="FFFFFF"/>
    </w:rPr>
  </w:style>
  <w:style w:type="paragraph" w:customStyle="1" w:styleId="a0">
    <w:name w:val="Подпись к таблице"/>
    <w:basedOn w:val="prastasis"/>
    <w:link w:val="a"/>
    <w:rsid w:val="00674CC3"/>
    <w:pPr>
      <w:widowControl w:val="0"/>
      <w:shd w:val="clear" w:color="auto" w:fill="FFFFFF"/>
      <w:spacing w:after="60" w:line="0" w:lineRule="atLeast"/>
    </w:pPr>
    <w:rPr>
      <w:b/>
      <w:bCs/>
      <w:sz w:val="20"/>
      <w:szCs w:val="20"/>
      <w:lang w:val="en-US" w:eastAsia="en-US"/>
    </w:rPr>
  </w:style>
  <w:style w:type="paragraph" w:customStyle="1" w:styleId="a2">
    <w:name w:val="Колонтитул"/>
    <w:basedOn w:val="prastasis"/>
    <w:link w:val="a1"/>
    <w:rsid w:val="00674CC3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val="en-US" w:eastAsia="en-US"/>
    </w:rPr>
  </w:style>
  <w:style w:type="paragraph" w:customStyle="1" w:styleId="30">
    <w:name w:val="Основной текст (3)"/>
    <w:basedOn w:val="prastasis"/>
    <w:link w:val="3"/>
    <w:rsid w:val="00674CC3"/>
    <w:pPr>
      <w:widowControl w:val="0"/>
      <w:shd w:val="clear" w:color="auto" w:fill="FFFFFF"/>
      <w:spacing w:before="1080" w:after="300" w:line="0" w:lineRule="atLeast"/>
      <w:jc w:val="center"/>
    </w:pPr>
    <w:rPr>
      <w:b/>
      <w:bCs/>
      <w:sz w:val="20"/>
      <w:szCs w:val="20"/>
      <w:lang w:val="en-US" w:eastAsia="en-US"/>
    </w:rPr>
  </w:style>
  <w:style w:type="paragraph" w:customStyle="1" w:styleId="Standard">
    <w:name w:val="Standard"/>
    <w:rsid w:val="00674CC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Sraonra"/>
    <w:rsid w:val="00674CC3"/>
    <w:pPr>
      <w:numPr>
        <w:numId w:val="19"/>
      </w:numPr>
    </w:pPr>
  </w:style>
  <w:style w:type="numbering" w:customStyle="1" w:styleId="WW8Num2">
    <w:name w:val="WW8Num2"/>
    <w:basedOn w:val="Sraonra"/>
    <w:rsid w:val="00674CC3"/>
    <w:pPr>
      <w:numPr>
        <w:numId w:val="20"/>
      </w:numPr>
    </w:pPr>
  </w:style>
  <w:style w:type="character" w:customStyle="1" w:styleId="WW8Num9z7">
    <w:name w:val="WW8Num9z7"/>
    <w:rsid w:val="00674CC3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74CC3"/>
    <w:rPr>
      <w:sz w:val="24"/>
      <w:szCs w:val="24"/>
      <w:lang w:val="lt-LT" w:eastAsia="lt-LT"/>
    </w:rPr>
  </w:style>
  <w:style w:type="paragraph" w:customStyle="1" w:styleId="Style77">
    <w:name w:val="Style77"/>
    <w:basedOn w:val="prastasis"/>
    <w:uiPriority w:val="99"/>
    <w:rsid w:val="00674CC3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DiagramaDiagramaCharChar">
    <w:name w:val="Diagrama Diagrama Char Char"/>
    <w:basedOn w:val="prastasis"/>
    <w:rsid w:val="00674C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LaikopressC0">
    <w:name w:val="1: Laiðko press C0"/>
    <w:basedOn w:val="prastasis"/>
    <w:rsid w:val="00674CC3"/>
    <w:rPr>
      <w:rFonts w:ascii="Arial" w:hAnsi="Arial"/>
      <w:kern w:val="28"/>
      <w:sz w:val="22"/>
      <w:szCs w:val="20"/>
      <w:lang w:eastAsia="en-US"/>
    </w:rPr>
  </w:style>
  <w:style w:type="paragraph" w:customStyle="1" w:styleId="BodyA">
    <w:name w:val="Body A"/>
    <w:rsid w:val="00674C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lt-LT"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674CC3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674CC3"/>
    <w:pPr>
      <w:spacing w:after="200" w:line="276" w:lineRule="auto"/>
      <w:jc w:val="center"/>
    </w:pPr>
    <w:rPr>
      <w:rFonts w:eastAsiaTheme="minorHAnsi"/>
      <w:b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4CC3"/>
    <w:rPr>
      <w:rFonts w:eastAsiaTheme="minorHAnsi"/>
      <w:b/>
      <w:sz w:val="24"/>
      <w:szCs w:val="24"/>
    </w:rPr>
  </w:style>
  <w:style w:type="paragraph" w:customStyle="1" w:styleId="BodyText1">
    <w:name w:val="Body Text1"/>
    <w:link w:val="BodytextChar"/>
    <w:rsid w:val="00674CC3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basedOn w:val="Numatytasispastraiposriftas"/>
    <w:link w:val="BodyText1"/>
    <w:rsid w:val="00674CC3"/>
    <w:rPr>
      <w:rFonts w:ascii="TimesLT" w:hAnsi="TimesLT"/>
    </w:rPr>
  </w:style>
  <w:style w:type="character" w:customStyle="1" w:styleId="FontStyle12">
    <w:name w:val="Font Style12"/>
    <w:uiPriority w:val="99"/>
    <w:rsid w:val="00674CC3"/>
    <w:rPr>
      <w:rFonts w:ascii="Calibri" w:hAnsi="Calibri" w:cs="Calibri"/>
      <w:sz w:val="22"/>
      <w:szCs w:val="22"/>
    </w:rPr>
  </w:style>
  <w:style w:type="character" w:customStyle="1" w:styleId="cf01">
    <w:name w:val="cf01"/>
    <w:basedOn w:val="Numatytasispastraiposriftas"/>
    <w:qFormat/>
    <w:rsid w:val="0069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162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90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666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83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8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42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0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5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63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80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447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99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8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BC6B-2177-4E1D-9482-98F51B0D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3360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Links>
    <vt:vector size="12" baseType="variant">
      <vt:variant>
        <vt:i4>7864446</vt:i4>
      </vt:variant>
      <vt:variant>
        <vt:i4>9</vt:i4>
      </vt:variant>
      <vt:variant>
        <vt:i4>0</vt:i4>
      </vt:variant>
      <vt:variant>
        <vt:i4>5</vt:i4>
      </vt:variant>
      <vt:variant>
        <vt:lpwstr>http://www.cts.lt/</vt:lpwstr>
      </vt:variant>
      <vt:variant>
        <vt:lpwstr/>
      </vt:variant>
      <vt:variant>
        <vt:i4>8192080</vt:i4>
      </vt:variant>
      <vt:variant>
        <vt:i4>6</vt:i4>
      </vt:variant>
      <vt:variant>
        <vt:i4>0</vt:i4>
      </vt:variant>
      <vt:variant>
        <vt:i4>5</vt:i4>
      </vt:variant>
      <vt:variant>
        <vt:lpwstr>mailto:tadas@cts.lt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Taurages_ligonine</dc:creator>
  <cp:lastModifiedBy>Regina</cp:lastModifiedBy>
  <cp:revision>2</cp:revision>
  <cp:lastPrinted>2024-03-18T13:12:00Z</cp:lastPrinted>
  <dcterms:created xsi:type="dcterms:W3CDTF">2025-03-04T08:01:00Z</dcterms:created>
  <dcterms:modified xsi:type="dcterms:W3CDTF">2025-03-04T08:01:00Z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74a724d7214818fc4f712cb1dadd6a94d0b54309963707ac2be5ce01af017c64</vt:lpwstr>
  </property>
</Properties>
</file>