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86EAD" w14:textId="77777777" w:rsidR="00F04FEE" w:rsidRDefault="00B500B5" w:rsidP="00F04FEE">
      <w:pPr>
        <w:ind w:left="-284"/>
        <w:jc w:val="center"/>
        <w:rPr>
          <w:rFonts w:ascii="Times New Roman" w:hAnsi="Times New Roman"/>
          <w:b/>
          <w:szCs w:val="24"/>
        </w:rPr>
      </w:pPr>
      <w:r w:rsidRPr="00D6309A">
        <w:rPr>
          <w:rFonts w:ascii="Times New Roman" w:hAnsi="Times New Roman"/>
          <w:noProof/>
          <w:szCs w:val="24"/>
          <w:lang w:eastAsia="lt-LT"/>
        </w:rPr>
        <w:drawing>
          <wp:inline distT="0" distB="0" distL="0" distR="0" wp14:anchorId="48F380E9" wp14:editId="41386B20">
            <wp:extent cx="542925" cy="609600"/>
            <wp:effectExtent l="0" t="0" r="9525" b="0"/>
            <wp:docPr id="1" name="Picture 2" descr="kontur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ntur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09600"/>
                    </a:xfrm>
                    <a:prstGeom prst="rect">
                      <a:avLst/>
                    </a:prstGeom>
                    <a:noFill/>
                    <a:ln>
                      <a:noFill/>
                    </a:ln>
                  </pic:spPr>
                </pic:pic>
              </a:graphicData>
            </a:graphic>
          </wp:inline>
        </w:drawing>
      </w:r>
    </w:p>
    <w:p w14:paraId="131DCB2F" w14:textId="77777777" w:rsidR="00F04FEE" w:rsidRDefault="004D572C" w:rsidP="00F04FEE">
      <w:pPr>
        <w:ind w:left="-284"/>
        <w:jc w:val="center"/>
        <w:rPr>
          <w:rFonts w:ascii="Times New Roman" w:hAnsi="Times New Roman"/>
          <w:b/>
          <w:szCs w:val="24"/>
        </w:rPr>
      </w:pPr>
      <w:r w:rsidRPr="00D6309A">
        <w:rPr>
          <w:rFonts w:ascii="Times New Roman" w:hAnsi="Times New Roman"/>
          <w:b/>
          <w:szCs w:val="24"/>
        </w:rPr>
        <w:t>ŠAKIŲ RAJONO SAVIVALDYBĖS</w:t>
      </w:r>
    </w:p>
    <w:p w14:paraId="09BF8026" w14:textId="4483E610" w:rsidR="004D572C" w:rsidRDefault="004D572C" w:rsidP="00F04FEE">
      <w:pPr>
        <w:ind w:left="-284"/>
        <w:jc w:val="center"/>
        <w:rPr>
          <w:rFonts w:ascii="Times New Roman" w:hAnsi="Times New Roman"/>
          <w:b/>
          <w:szCs w:val="24"/>
        </w:rPr>
      </w:pPr>
      <w:r w:rsidRPr="00D6309A">
        <w:rPr>
          <w:rFonts w:ascii="Times New Roman" w:hAnsi="Times New Roman"/>
          <w:b/>
          <w:szCs w:val="24"/>
        </w:rPr>
        <w:t>ADMINISTRACIJA</w:t>
      </w:r>
    </w:p>
    <w:p w14:paraId="50FAD7AD" w14:textId="77777777" w:rsidR="00861460" w:rsidRDefault="00861460" w:rsidP="00F52F1E">
      <w:pPr>
        <w:tabs>
          <w:tab w:val="left" w:pos="1418"/>
          <w:tab w:val="left" w:pos="6804"/>
        </w:tabs>
        <w:jc w:val="both"/>
        <w:rPr>
          <w:rFonts w:ascii="Times New Roman" w:hAnsi="Times New Roman"/>
          <w:b/>
          <w:szCs w:val="24"/>
        </w:rPr>
      </w:pPr>
    </w:p>
    <w:p w14:paraId="01471D9B" w14:textId="500E849A" w:rsidR="00EF139C" w:rsidRDefault="00EF139C" w:rsidP="00F52F1E">
      <w:pPr>
        <w:tabs>
          <w:tab w:val="left" w:pos="1418"/>
          <w:tab w:val="left" w:pos="6804"/>
        </w:tabs>
        <w:jc w:val="both"/>
        <w:rPr>
          <w:rFonts w:ascii="Times New Roman" w:hAnsi="Times New Roman"/>
          <w:szCs w:val="24"/>
        </w:rPr>
      </w:pPr>
      <w:r w:rsidRPr="00D6309A">
        <w:rPr>
          <w:rFonts w:ascii="Times New Roman" w:hAnsi="Times New Roman"/>
          <w:szCs w:val="24"/>
        </w:rPr>
        <w:t>Pirkime dalyvaujantiems tiekėjams</w:t>
      </w:r>
      <w:r w:rsidR="005A0FC7" w:rsidRPr="00D6309A">
        <w:rPr>
          <w:rFonts w:ascii="Times New Roman" w:hAnsi="Times New Roman"/>
          <w:szCs w:val="24"/>
        </w:rPr>
        <w:t xml:space="preserve"> </w:t>
      </w:r>
      <w:r w:rsidRPr="00D6309A">
        <w:rPr>
          <w:rFonts w:ascii="Times New Roman" w:hAnsi="Times New Roman"/>
          <w:szCs w:val="24"/>
        </w:rPr>
        <w:tab/>
        <w:t>202</w:t>
      </w:r>
      <w:r w:rsidR="00A6624C">
        <w:rPr>
          <w:rFonts w:ascii="Times New Roman" w:hAnsi="Times New Roman"/>
          <w:szCs w:val="24"/>
        </w:rPr>
        <w:t>5</w:t>
      </w:r>
      <w:r w:rsidRPr="00D6309A">
        <w:rPr>
          <w:rFonts w:ascii="Times New Roman" w:hAnsi="Times New Roman"/>
          <w:szCs w:val="24"/>
        </w:rPr>
        <w:t>-</w:t>
      </w:r>
      <w:r w:rsidR="00A6624C">
        <w:rPr>
          <w:rFonts w:ascii="Times New Roman" w:hAnsi="Times New Roman"/>
          <w:szCs w:val="24"/>
        </w:rPr>
        <w:t>0</w:t>
      </w:r>
      <w:r w:rsidR="0089612C">
        <w:rPr>
          <w:rFonts w:ascii="Times New Roman" w:hAnsi="Times New Roman"/>
          <w:szCs w:val="24"/>
        </w:rPr>
        <w:t>3</w:t>
      </w:r>
      <w:r w:rsidRPr="00D6309A">
        <w:rPr>
          <w:rFonts w:ascii="Times New Roman" w:hAnsi="Times New Roman"/>
          <w:szCs w:val="24"/>
        </w:rPr>
        <w:t>-</w:t>
      </w:r>
      <w:r w:rsidR="00084A23" w:rsidRPr="00D6309A">
        <w:rPr>
          <w:rFonts w:ascii="Times New Roman" w:hAnsi="Times New Roman"/>
          <w:szCs w:val="24"/>
        </w:rPr>
        <w:t xml:space="preserve">    </w:t>
      </w:r>
      <w:r w:rsidRPr="00D6309A">
        <w:rPr>
          <w:rFonts w:ascii="Times New Roman" w:hAnsi="Times New Roman"/>
          <w:szCs w:val="24"/>
        </w:rPr>
        <w:t>Nr. VPR-</w:t>
      </w:r>
    </w:p>
    <w:p w14:paraId="20477656" w14:textId="77777777" w:rsidR="00EF139C" w:rsidRPr="00D6309A" w:rsidRDefault="00EF139C" w:rsidP="00F52F1E">
      <w:pPr>
        <w:jc w:val="both"/>
        <w:rPr>
          <w:rFonts w:ascii="Times New Roman" w:hAnsi="Times New Roman"/>
          <w:b/>
          <w:szCs w:val="24"/>
        </w:rPr>
      </w:pPr>
    </w:p>
    <w:p w14:paraId="7EABC964" w14:textId="6EEEB47D" w:rsidR="00497D94" w:rsidRPr="00D6309A" w:rsidRDefault="00497D94" w:rsidP="00F04FEE">
      <w:pPr>
        <w:suppressAutoHyphens/>
        <w:jc w:val="both"/>
        <w:rPr>
          <w:rFonts w:ascii="Times New Roman" w:hAnsi="Times New Roman"/>
          <w:b/>
          <w:caps/>
          <w:szCs w:val="24"/>
        </w:rPr>
      </w:pPr>
      <w:r w:rsidRPr="00D6309A">
        <w:rPr>
          <w:rFonts w:ascii="Times New Roman" w:hAnsi="Times New Roman"/>
          <w:b/>
          <w:caps/>
          <w:szCs w:val="24"/>
        </w:rPr>
        <w:t>DĖL VIEŠOJO PIRKIMO „</w:t>
      </w:r>
      <w:r w:rsidR="0089612C" w:rsidRPr="0089612C">
        <w:rPr>
          <w:rFonts w:ascii="Times New Roman" w:hAnsi="Times New Roman"/>
          <w:b/>
          <w:bCs/>
          <w:iCs/>
          <w:caps/>
          <w:szCs w:val="24"/>
        </w:rPr>
        <w:t>Saulės šviesos energijos elektrinės (Vakarų g. 36A, Gelgaudiškio m.) techninio darbo projekto ir projekto vykdymo priežiūros paslaugų pirkimas</w:t>
      </w:r>
      <w:r w:rsidRPr="00D6309A">
        <w:rPr>
          <w:rFonts w:ascii="Times New Roman" w:hAnsi="Times New Roman"/>
          <w:b/>
          <w:caps/>
          <w:szCs w:val="24"/>
        </w:rPr>
        <w:t xml:space="preserve">“ PIRKIMO </w:t>
      </w:r>
      <w:r w:rsidR="00411A0B">
        <w:rPr>
          <w:rFonts w:ascii="Times New Roman" w:hAnsi="Times New Roman"/>
          <w:b/>
          <w:caps/>
          <w:szCs w:val="24"/>
        </w:rPr>
        <w:t>ID</w:t>
      </w:r>
      <w:r w:rsidRPr="00D6309A">
        <w:rPr>
          <w:rFonts w:ascii="Times New Roman" w:hAnsi="Times New Roman"/>
          <w:b/>
          <w:caps/>
          <w:szCs w:val="24"/>
        </w:rPr>
        <w:t xml:space="preserve"> </w:t>
      </w:r>
      <w:bookmarkStart w:id="0" w:name="_Hlk191968099"/>
      <w:r w:rsidR="0089612C" w:rsidRPr="0089612C">
        <w:rPr>
          <w:rFonts w:eastAsia="Calibri"/>
          <w:b/>
          <w:bCs/>
          <w:szCs w:val="24"/>
          <w:lang w:eastAsia="lt-LT"/>
        </w:rPr>
        <w:t>1376575</w:t>
      </w:r>
      <w:bookmarkEnd w:id="0"/>
    </w:p>
    <w:p w14:paraId="1AA414EF" w14:textId="77777777" w:rsidR="00D93526" w:rsidRPr="00D6309A" w:rsidRDefault="00D93526" w:rsidP="00F52F1E">
      <w:pPr>
        <w:pStyle w:val="Pagrindinistekstas"/>
        <w:spacing w:after="0" w:line="276" w:lineRule="auto"/>
        <w:ind w:firstLine="720"/>
        <w:jc w:val="both"/>
        <w:rPr>
          <w:rFonts w:ascii="Times New Roman" w:hAnsi="Times New Roman"/>
          <w:szCs w:val="24"/>
        </w:rPr>
      </w:pPr>
    </w:p>
    <w:p w14:paraId="5062C473" w14:textId="39918B6C" w:rsidR="00861460" w:rsidRDefault="00E001AE" w:rsidP="00F04FEE">
      <w:pPr>
        <w:pStyle w:val="Pagrindinistekstas"/>
        <w:spacing w:after="0" w:line="300" w:lineRule="exact"/>
        <w:ind w:firstLine="567"/>
        <w:jc w:val="both"/>
        <w:rPr>
          <w:rFonts w:ascii="Times New Roman" w:hAnsi="Times New Roman"/>
          <w:szCs w:val="24"/>
        </w:rPr>
      </w:pPr>
      <w:r w:rsidRPr="00473877">
        <w:rPr>
          <w:rFonts w:ascii="Times New Roman" w:hAnsi="Times New Roman"/>
          <w:szCs w:val="24"/>
        </w:rPr>
        <w:t>Šakių rajono savivaldybės administracijos Viešojo pirkimo komisija (toliau – Komisija) vykdydama atviro (</w:t>
      </w:r>
      <w:r w:rsidR="0089612C">
        <w:rPr>
          <w:rFonts w:ascii="Times New Roman" w:hAnsi="Times New Roman"/>
          <w:szCs w:val="24"/>
        </w:rPr>
        <w:t>tarptautinio</w:t>
      </w:r>
      <w:r w:rsidRPr="00473877">
        <w:rPr>
          <w:rFonts w:ascii="Times New Roman" w:hAnsi="Times New Roman"/>
          <w:szCs w:val="24"/>
        </w:rPr>
        <w:t>) konkurso „</w:t>
      </w:r>
      <w:r w:rsidR="0089612C" w:rsidRPr="0089612C">
        <w:rPr>
          <w:rFonts w:eastAsia="Calibri"/>
          <w:bCs/>
          <w:szCs w:val="24"/>
          <w:lang w:eastAsia="lt-LT"/>
        </w:rPr>
        <w:t>Saulės šviesos energijos elektrinės (Vakarų g. 36A, Gelgaudiškio m.) techninio darbo projekto ir projekto vykdymo priežiūros paslaugų pirkimas</w:t>
      </w:r>
      <w:r w:rsidRPr="00473877">
        <w:rPr>
          <w:rFonts w:ascii="Times New Roman" w:hAnsi="Times New Roman"/>
          <w:szCs w:val="24"/>
        </w:rPr>
        <w:t xml:space="preserve">“, pirkimo numeris </w:t>
      </w:r>
      <w:r w:rsidR="0089612C" w:rsidRPr="0089612C">
        <w:rPr>
          <w:rFonts w:ascii="Times New Roman" w:hAnsi="Times New Roman"/>
          <w:szCs w:val="24"/>
        </w:rPr>
        <w:t>1376575</w:t>
      </w:r>
      <w:r w:rsidRPr="00473877">
        <w:rPr>
          <w:rFonts w:ascii="Times New Roman" w:hAnsi="Times New Roman"/>
          <w:szCs w:val="24"/>
        </w:rPr>
        <w:t xml:space="preserve"> (toliau – Pirkimas) procedūras, gavo tiekėj</w:t>
      </w:r>
      <w:r w:rsidR="001C749D">
        <w:rPr>
          <w:rFonts w:ascii="Times New Roman" w:hAnsi="Times New Roman"/>
          <w:szCs w:val="24"/>
        </w:rPr>
        <w:t>o</w:t>
      </w:r>
      <w:r w:rsidRPr="00473877">
        <w:rPr>
          <w:rFonts w:ascii="Times New Roman" w:hAnsi="Times New Roman"/>
          <w:szCs w:val="24"/>
        </w:rPr>
        <w:t xml:space="preserve"> paklausim</w:t>
      </w:r>
      <w:r w:rsidR="001C749D">
        <w:rPr>
          <w:rFonts w:ascii="Times New Roman" w:hAnsi="Times New Roman"/>
          <w:szCs w:val="24"/>
        </w:rPr>
        <w:t>ą</w:t>
      </w:r>
      <w:r w:rsidR="00200364" w:rsidRPr="00473877">
        <w:rPr>
          <w:rFonts w:ascii="Times New Roman" w:hAnsi="Times New Roman"/>
          <w:szCs w:val="24"/>
        </w:rPr>
        <w:t xml:space="preserve">. Šiuo raštu </w:t>
      </w:r>
      <w:r w:rsidRPr="00473877">
        <w:rPr>
          <w:rFonts w:ascii="Times New Roman" w:hAnsi="Times New Roman"/>
          <w:szCs w:val="24"/>
        </w:rPr>
        <w:t>teikia</w:t>
      </w:r>
      <w:r w:rsidR="00200364" w:rsidRPr="00473877">
        <w:rPr>
          <w:rFonts w:ascii="Times New Roman" w:hAnsi="Times New Roman"/>
          <w:szCs w:val="24"/>
        </w:rPr>
        <w:t>me</w:t>
      </w:r>
      <w:r w:rsidRPr="00473877">
        <w:rPr>
          <w:rFonts w:ascii="Times New Roman" w:hAnsi="Times New Roman"/>
          <w:szCs w:val="24"/>
        </w:rPr>
        <w:t xml:space="preserve"> atsakym</w:t>
      </w:r>
      <w:r w:rsidR="001C749D">
        <w:rPr>
          <w:rFonts w:ascii="Times New Roman" w:hAnsi="Times New Roman"/>
          <w:szCs w:val="24"/>
        </w:rPr>
        <w:t>ą</w:t>
      </w:r>
      <w:r w:rsidR="00200364" w:rsidRPr="00473877">
        <w:rPr>
          <w:rFonts w:ascii="Times New Roman" w:hAnsi="Times New Roman"/>
          <w:szCs w:val="24"/>
        </w:rPr>
        <w:t xml:space="preserve"> </w:t>
      </w:r>
      <w:r w:rsidRPr="00473877">
        <w:rPr>
          <w:rFonts w:ascii="Times New Roman" w:hAnsi="Times New Roman"/>
          <w:szCs w:val="24"/>
        </w:rPr>
        <w:t>į prašym</w:t>
      </w:r>
      <w:r w:rsidR="001C749D">
        <w:rPr>
          <w:rFonts w:ascii="Times New Roman" w:hAnsi="Times New Roman"/>
          <w:szCs w:val="24"/>
        </w:rPr>
        <w:t>ą</w:t>
      </w:r>
      <w:r w:rsidRPr="00473877">
        <w:rPr>
          <w:rFonts w:ascii="Times New Roman" w:hAnsi="Times New Roman"/>
          <w:szCs w:val="24"/>
        </w:rPr>
        <w:t xml:space="preserve"> paaiškinti Pirkimo </w:t>
      </w:r>
      <w:r w:rsidR="005A26E4" w:rsidRPr="00473877">
        <w:rPr>
          <w:rFonts w:ascii="Times New Roman" w:hAnsi="Times New Roman"/>
          <w:szCs w:val="24"/>
        </w:rPr>
        <w:t>dokumentus</w:t>
      </w:r>
      <w:r w:rsidRPr="00473877">
        <w:rPr>
          <w:rFonts w:ascii="Times New Roman" w:hAnsi="Times New Roman"/>
          <w:szCs w:val="24"/>
        </w:rPr>
        <w:t>.</w:t>
      </w:r>
      <w:bookmarkStart w:id="1" w:name="_Hlk168318527"/>
      <w:bookmarkStart w:id="2" w:name="_Hlk131754968"/>
    </w:p>
    <w:p w14:paraId="67A39E9B" w14:textId="6EE32DAA" w:rsidR="0089612C" w:rsidRPr="00AA519E" w:rsidRDefault="00861460" w:rsidP="00F04FEE">
      <w:pPr>
        <w:pStyle w:val="Sraopastraipa"/>
        <w:numPr>
          <w:ilvl w:val="0"/>
          <w:numId w:val="6"/>
        </w:numPr>
        <w:spacing w:line="300" w:lineRule="exact"/>
        <w:ind w:left="0" w:firstLine="567"/>
        <w:jc w:val="both"/>
        <w:rPr>
          <w:i/>
          <w:iCs/>
          <w:szCs w:val="24"/>
        </w:rPr>
      </w:pPr>
      <w:bookmarkStart w:id="3" w:name="_Hlk191975242"/>
      <w:r w:rsidRPr="00AA519E">
        <w:rPr>
          <w:b/>
          <w:bCs/>
          <w:color w:val="000000" w:themeColor="text1"/>
        </w:rPr>
        <w:t>K</w:t>
      </w:r>
      <w:r w:rsidR="004E6DCB" w:rsidRPr="00AA519E">
        <w:rPr>
          <w:b/>
          <w:bCs/>
          <w:color w:val="000000" w:themeColor="text1"/>
        </w:rPr>
        <w:t>lausim</w:t>
      </w:r>
      <w:r w:rsidR="0085048A" w:rsidRPr="00AA519E">
        <w:rPr>
          <w:b/>
          <w:bCs/>
          <w:color w:val="000000" w:themeColor="text1"/>
        </w:rPr>
        <w:t>as.</w:t>
      </w:r>
      <w:r w:rsidR="004E6DCB" w:rsidRPr="00AA519E">
        <w:rPr>
          <w:color w:val="000000" w:themeColor="text1"/>
        </w:rPr>
        <w:t xml:space="preserve"> (kalba </w:t>
      </w:r>
      <w:r w:rsidR="004E6DCB" w:rsidRPr="003B1117">
        <w:t>netaisyta)</w:t>
      </w:r>
      <w:r w:rsidR="00E05059" w:rsidRPr="003B1117">
        <w:t xml:space="preserve"> </w:t>
      </w:r>
      <w:r w:rsidR="00AA519E" w:rsidRPr="00AA519E">
        <w:rPr>
          <w:i/>
          <w:iCs/>
        </w:rPr>
        <w:t>„Tiekėjas, būdamas savo srities specialistu, informuoja, kad be išankstinių techninių prisijungimo sąlygų neįmanoma įvertinti ESO dalies projektavimo apimčių, kurie priklauso nuo ESO tinklo plėtros strategijos, todėl prašome Užsakovo iki konkurso paskelbimo datos išimti išankstines ESO prisijungimo sąlygas (IPS) ir pasidalinti su Tiekėjais, kad kuo tiksliau būtų galima paskaičiuoti projektavimo paslaugų kainą.</w:t>
      </w:r>
      <w:r w:rsidR="00AA519E" w:rsidRPr="00AA519E">
        <w:rPr>
          <w:i/>
          <w:iCs/>
          <w:szCs w:val="24"/>
        </w:rPr>
        <w:t>“.</w:t>
      </w:r>
    </w:p>
    <w:p w14:paraId="5C9DE99A" w14:textId="654CD40B" w:rsidR="00F04FEE" w:rsidRDefault="0089612C" w:rsidP="00F04FEE">
      <w:pPr>
        <w:pStyle w:val="Sraopastraipa"/>
        <w:tabs>
          <w:tab w:val="left" w:pos="709"/>
          <w:tab w:val="left" w:pos="993"/>
          <w:tab w:val="left" w:pos="1418"/>
        </w:tabs>
        <w:spacing w:line="300" w:lineRule="exact"/>
        <w:ind w:left="0" w:firstLine="567"/>
        <w:jc w:val="both"/>
      </w:pPr>
      <w:r w:rsidRPr="00AC0361">
        <w:rPr>
          <w:rFonts w:ascii="Times New Roman" w:hAnsi="Times New Roman"/>
          <w:b/>
          <w:bCs/>
          <w:szCs w:val="24"/>
        </w:rPr>
        <w:t>Atsakymas.</w:t>
      </w:r>
      <w:r w:rsidR="00EF3C29">
        <w:t xml:space="preserve"> </w:t>
      </w:r>
      <w:r w:rsidR="00F04FEE" w:rsidRPr="00F04FEE">
        <w:t>Perkančioji organizacija priėmė sprendimą kreiptis į ESO dėl išankstinių prisijungimo sąlygų gavimo. Perkančioji organizacija išankstines ESO prisijungimo sąlygas pateiks Tiekėjams CVP IS priemonėmis vadovaujantis Pirkimo dokumentų specialiųjų sąlygų 1 priedo „</w:t>
      </w:r>
      <w:r w:rsidR="00F04FEE" w:rsidRPr="00F04FEE">
        <w:rPr>
          <w:i/>
          <w:iCs/>
        </w:rPr>
        <w:t>Terminai</w:t>
      </w:r>
      <w:r w:rsidR="00F04FEE" w:rsidRPr="00F04FEE">
        <w:t xml:space="preserve">“ 4 punkte nustatytais terminais.  </w:t>
      </w:r>
    </w:p>
    <w:p w14:paraId="0E06C2F1" w14:textId="05994022" w:rsidR="00AA519E" w:rsidRPr="00B145F3" w:rsidRDefault="00AA519E" w:rsidP="00F04FEE">
      <w:pPr>
        <w:pStyle w:val="Sraopastraipa"/>
        <w:numPr>
          <w:ilvl w:val="0"/>
          <w:numId w:val="6"/>
        </w:numPr>
        <w:spacing w:line="300" w:lineRule="exact"/>
        <w:ind w:left="0" w:firstLine="567"/>
        <w:jc w:val="both"/>
        <w:rPr>
          <w:i/>
          <w:iCs/>
          <w:szCs w:val="24"/>
        </w:rPr>
      </w:pPr>
      <w:r w:rsidRPr="00B145F3">
        <w:rPr>
          <w:b/>
          <w:bCs/>
          <w:color w:val="000000" w:themeColor="text1"/>
        </w:rPr>
        <w:t>Klausimas.</w:t>
      </w:r>
      <w:r w:rsidRPr="00B145F3">
        <w:rPr>
          <w:color w:val="000000" w:themeColor="text1"/>
        </w:rPr>
        <w:t xml:space="preserve"> (kalba </w:t>
      </w:r>
      <w:r w:rsidRPr="003B1117">
        <w:t xml:space="preserve">netaisyta) </w:t>
      </w:r>
      <w:bookmarkStart w:id="4" w:name="_Hlk193699504"/>
      <w:r w:rsidR="00B145F3" w:rsidRPr="00B145F3">
        <w:rPr>
          <w:i/>
          <w:iCs/>
        </w:rPr>
        <w:t>„Prašome PO patvirtinti, kad saulės elektrinės parkui prijungti ESO ir LITGRID tinkle pralaidumas yra užtikrintas. Jei susidarytų situacija, kad pralaidumo tinkle nėra, ar Užsakovas apmokės Tiekėjui tiesiogines išlaidas už atliktus projektavimo ir tyrinėjimo darbus?“</w:t>
      </w:r>
      <w:bookmarkEnd w:id="4"/>
      <w:r w:rsidR="00F04FEE">
        <w:rPr>
          <w:i/>
          <w:iCs/>
        </w:rPr>
        <w:t>.</w:t>
      </w:r>
    </w:p>
    <w:p w14:paraId="1F1058C1" w14:textId="65ECBA73" w:rsidR="00F04FEE" w:rsidRPr="00F04FEE" w:rsidRDefault="00B145F3" w:rsidP="00F04FEE">
      <w:pPr>
        <w:pStyle w:val="Sraopastraipa"/>
        <w:spacing w:line="300" w:lineRule="exact"/>
        <w:ind w:left="0" w:firstLine="567"/>
        <w:jc w:val="both"/>
      </w:pPr>
      <w:r w:rsidRPr="001E0733">
        <w:rPr>
          <w:rFonts w:ascii="Times New Roman" w:hAnsi="Times New Roman"/>
          <w:b/>
          <w:bCs/>
          <w:szCs w:val="24"/>
        </w:rPr>
        <w:t xml:space="preserve">Atsakymas. </w:t>
      </w:r>
      <w:r w:rsidR="00F04FEE" w:rsidRPr="00F04FEE">
        <w:t>Perkančioji organizacija patvirtina, kad pralaidumas yra užtikrintas. Jei susidarytų situacija, kad pralaidumo tinkle nėra -  Perkančioji organizacija apmokėtų Tiekėjui tiesiogines išlaidas už atliktus projektavimo ir tyrinėjimo darbus.</w:t>
      </w:r>
    </w:p>
    <w:p w14:paraId="18ECDE4F" w14:textId="0297167E" w:rsidR="00B145F3" w:rsidRPr="00082D37" w:rsidRDefault="00AA519E" w:rsidP="00F04FEE">
      <w:pPr>
        <w:pStyle w:val="Sraopastraipa"/>
        <w:numPr>
          <w:ilvl w:val="0"/>
          <w:numId w:val="6"/>
        </w:numPr>
        <w:spacing w:line="300" w:lineRule="exact"/>
        <w:ind w:left="0" w:firstLine="567"/>
        <w:jc w:val="both"/>
        <w:rPr>
          <w:i/>
          <w:iCs/>
          <w:szCs w:val="24"/>
        </w:rPr>
      </w:pPr>
      <w:r w:rsidRPr="00AA519E">
        <w:rPr>
          <w:b/>
          <w:bCs/>
          <w:color w:val="000000" w:themeColor="text1"/>
        </w:rPr>
        <w:t>Klausimas.</w:t>
      </w:r>
      <w:r w:rsidRPr="00AA519E">
        <w:rPr>
          <w:color w:val="000000" w:themeColor="text1"/>
        </w:rPr>
        <w:t xml:space="preserve"> (kalba </w:t>
      </w:r>
      <w:r w:rsidRPr="003B1117">
        <w:t xml:space="preserve">netaisyta) </w:t>
      </w:r>
      <w:r w:rsidR="00B145F3" w:rsidRPr="00082D37">
        <w:rPr>
          <w:i/>
          <w:iCs/>
        </w:rPr>
        <w:t>„Prašome PO patikslinti ar Tiekėjas taip pat bus įpareigotas išimti VERT leidimą?“</w:t>
      </w:r>
      <w:r w:rsidR="00B145F3">
        <w:rPr>
          <w:i/>
          <w:iCs/>
        </w:rPr>
        <w:t>.</w:t>
      </w:r>
    </w:p>
    <w:p w14:paraId="4E6C41EC" w14:textId="3955D7D6" w:rsidR="00F04FEE" w:rsidRPr="00F04FEE" w:rsidRDefault="00B145F3" w:rsidP="00F04FEE">
      <w:pPr>
        <w:pStyle w:val="Sraopastraipa"/>
        <w:tabs>
          <w:tab w:val="left" w:pos="709"/>
          <w:tab w:val="left" w:pos="993"/>
          <w:tab w:val="left" w:pos="1418"/>
        </w:tabs>
        <w:spacing w:line="300" w:lineRule="exact"/>
        <w:ind w:left="0" w:firstLine="567"/>
        <w:jc w:val="both"/>
        <w:rPr>
          <w:rFonts w:ascii="Times New Roman" w:hAnsi="Times New Roman"/>
          <w:szCs w:val="24"/>
        </w:rPr>
      </w:pPr>
      <w:r w:rsidRPr="00AC0361">
        <w:rPr>
          <w:rFonts w:ascii="Times New Roman" w:hAnsi="Times New Roman"/>
          <w:b/>
          <w:bCs/>
          <w:szCs w:val="24"/>
        </w:rPr>
        <w:t>Atsakymas.</w:t>
      </w:r>
      <w:r>
        <w:rPr>
          <w:rFonts w:ascii="Times New Roman" w:hAnsi="Times New Roman"/>
          <w:b/>
          <w:bCs/>
          <w:szCs w:val="24"/>
        </w:rPr>
        <w:t xml:space="preserve"> </w:t>
      </w:r>
      <w:r w:rsidRPr="00B145F3">
        <w:rPr>
          <w:rFonts w:ascii="Times New Roman" w:hAnsi="Times New Roman"/>
          <w:szCs w:val="24"/>
        </w:rPr>
        <w:t>VERT leidimą turės išimti Tiekėjas (projektuotojas).</w:t>
      </w:r>
    </w:p>
    <w:p w14:paraId="173BEFDD" w14:textId="2D636320" w:rsidR="00F04FEE" w:rsidRPr="00F04FEE" w:rsidRDefault="00F04FEE" w:rsidP="00F04FEE">
      <w:pPr>
        <w:pStyle w:val="Sraopastraipa"/>
        <w:numPr>
          <w:ilvl w:val="0"/>
          <w:numId w:val="6"/>
        </w:numPr>
        <w:spacing w:line="300" w:lineRule="exact"/>
        <w:ind w:left="0" w:firstLine="567"/>
        <w:jc w:val="both"/>
      </w:pPr>
      <w:r w:rsidRPr="00F04FEE">
        <w:rPr>
          <w:b/>
          <w:bCs/>
          <w:color w:val="000000" w:themeColor="text1"/>
        </w:rPr>
        <w:t>Klausimas.</w:t>
      </w:r>
      <w:r w:rsidRPr="00F04FEE">
        <w:rPr>
          <w:color w:val="000000" w:themeColor="text1"/>
        </w:rPr>
        <w:t xml:space="preserve"> (kalba </w:t>
      </w:r>
      <w:r w:rsidRPr="003B1117">
        <w:t>netaisyta)</w:t>
      </w:r>
      <w:r>
        <w:t xml:space="preserve"> </w:t>
      </w:r>
      <w:r w:rsidRPr="00F04FEE">
        <w:rPr>
          <w:i/>
          <w:iCs/>
        </w:rPr>
        <w:t>„Sklype yra melioracijos tinklai, tačiau nenumatyta kas turi įsivertinti šių tinklų iškėlimo projektavimo kaštus“</w:t>
      </w:r>
      <w:r>
        <w:rPr>
          <w:i/>
          <w:iCs/>
        </w:rPr>
        <w:t>.</w:t>
      </w:r>
    </w:p>
    <w:p w14:paraId="248A3D85" w14:textId="077CD4BD" w:rsidR="00F04FEE" w:rsidRPr="00F04FEE" w:rsidRDefault="00F04FEE" w:rsidP="00F04FEE">
      <w:pPr>
        <w:pStyle w:val="Sraopastraipa"/>
        <w:tabs>
          <w:tab w:val="left" w:pos="709"/>
          <w:tab w:val="left" w:pos="993"/>
          <w:tab w:val="left" w:pos="1418"/>
        </w:tabs>
        <w:spacing w:line="300" w:lineRule="exact"/>
        <w:ind w:left="0" w:firstLine="567"/>
        <w:jc w:val="both"/>
        <w:rPr>
          <w:rFonts w:ascii="Times New Roman" w:hAnsi="Times New Roman"/>
          <w:szCs w:val="24"/>
        </w:rPr>
      </w:pPr>
      <w:r w:rsidRPr="00AC0361">
        <w:rPr>
          <w:rFonts w:ascii="Times New Roman" w:hAnsi="Times New Roman"/>
          <w:b/>
          <w:bCs/>
          <w:szCs w:val="24"/>
        </w:rPr>
        <w:t>Atsakymas.</w:t>
      </w:r>
      <w:r>
        <w:rPr>
          <w:rFonts w:ascii="Times New Roman" w:hAnsi="Times New Roman"/>
          <w:b/>
          <w:bCs/>
          <w:szCs w:val="24"/>
        </w:rPr>
        <w:t xml:space="preserve"> </w:t>
      </w:r>
      <w:r w:rsidRPr="00F04FEE">
        <w:rPr>
          <w:rFonts w:ascii="Times New Roman" w:hAnsi="Times New Roman"/>
          <w:szCs w:val="24"/>
        </w:rPr>
        <w:t>Melioracijos tinklų iškėlimo išlaidas turi įsivertinti Tiekėjas (projektuotojas).</w:t>
      </w:r>
    </w:p>
    <w:p w14:paraId="631919CF" w14:textId="77777777" w:rsidR="00F04FEE" w:rsidRPr="00F04FEE" w:rsidRDefault="00F04FEE" w:rsidP="00F04FEE">
      <w:pPr>
        <w:pStyle w:val="Sraopastraipa"/>
        <w:numPr>
          <w:ilvl w:val="0"/>
          <w:numId w:val="6"/>
        </w:numPr>
        <w:spacing w:line="300" w:lineRule="exact"/>
        <w:ind w:left="0" w:firstLine="567"/>
        <w:jc w:val="both"/>
      </w:pPr>
      <w:r w:rsidRPr="00F04FEE">
        <w:rPr>
          <w:b/>
          <w:bCs/>
          <w:color w:val="000000" w:themeColor="text1"/>
        </w:rPr>
        <w:t>Klausimas.</w:t>
      </w:r>
      <w:r w:rsidRPr="00F04FEE">
        <w:rPr>
          <w:color w:val="000000" w:themeColor="text1"/>
        </w:rPr>
        <w:t xml:space="preserve"> (kalba </w:t>
      </w:r>
      <w:r w:rsidRPr="003B1117">
        <w:t>netaisyta)</w:t>
      </w:r>
      <w:r>
        <w:t xml:space="preserve"> </w:t>
      </w:r>
      <w:r w:rsidRPr="00F04FEE">
        <w:rPr>
          <w:i/>
          <w:iCs/>
        </w:rPr>
        <w:t>„Ar užsakovas pateiktas geologinių tyrimų ataskaitą? Jei ne, kas turėtų įsivertinti šiuo kaštus?“.</w:t>
      </w:r>
    </w:p>
    <w:p w14:paraId="786763CC" w14:textId="380AC5CE" w:rsidR="00F04FEE" w:rsidRDefault="00F04FEE" w:rsidP="00F04FEE">
      <w:pPr>
        <w:pStyle w:val="Sraopastraipa"/>
        <w:tabs>
          <w:tab w:val="left" w:pos="709"/>
          <w:tab w:val="left" w:pos="993"/>
          <w:tab w:val="left" w:pos="1418"/>
        </w:tabs>
        <w:spacing w:line="300" w:lineRule="exact"/>
        <w:ind w:left="0" w:firstLine="567"/>
        <w:jc w:val="both"/>
        <w:rPr>
          <w:rFonts w:ascii="Times New Roman" w:hAnsi="Times New Roman"/>
          <w:szCs w:val="24"/>
        </w:rPr>
      </w:pPr>
      <w:r w:rsidRPr="00AC0361">
        <w:rPr>
          <w:rFonts w:ascii="Times New Roman" w:hAnsi="Times New Roman"/>
          <w:b/>
          <w:bCs/>
          <w:szCs w:val="24"/>
        </w:rPr>
        <w:t>Atsakymas.</w:t>
      </w:r>
      <w:r>
        <w:rPr>
          <w:rFonts w:ascii="Times New Roman" w:hAnsi="Times New Roman"/>
          <w:b/>
          <w:bCs/>
          <w:szCs w:val="24"/>
        </w:rPr>
        <w:t xml:space="preserve"> </w:t>
      </w:r>
      <w:r w:rsidRPr="00F04FEE">
        <w:rPr>
          <w:rFonts w:ascii="Times New Roman" w:hAnsi="Times New Roman"/>
          <w:szCs w:val="24"/>
        </w:rPr>
        <w:t>Geologines ataskaitas užsako Tiekėjas (projektuotojas).</w:t>
      </w:r>
    </w:p>
    <w:p w14:paraId="10534183" w14:textId="77777777" w:rsidR="00F04FEE" w:rsidRDefault="00F04FEE" w:rsidP="00F04FEE">
      <w:pPr>
        <w:pStyle w:val="Sraopastraipa"/>
        <w:tabs>
          <w:tab w:val="left" w:pos="709"/>
          <w:tab w:val="left" w:pos="993"/>
          <w:tab w:val="left" w:pos="1418"/>
        </w:tabs>
        <w:spacing w:line="300" w:lineRule="exact"/>
        <w:ind w:left="0" w:firstLine="567"/>
        <w:jc w:val="both"/>
        <w:rPr>
          <w:rFonts w:ascii="Times New Roman" w:hAnsi="Times New Roman"/>
          <w:szCs w:val="24"/>
        </w:rPr>
      </w:pPr>
    </w:p>
    <w:bookmarkEnd w:id="1"/>
    <w:bookmarkEnd w:id="2"/>
    <w:bookmarkEnd w:id="3"/>
    <w:p w14:paraId="4FBDB401" w14:textId="77777777" w:rsidR="000B647B" w:rsidRPr="00D6309A" w:rsidRDefault="000B647B" w:rsidP="001C749D">
      <w:pPr>
        <w:tabs>
          <w:tab w:val="left" w:pos="1418"/>
        </w:tabs>
        <w:rPr>
          <w:rFonts w:ascii="Times New Roman" w:hAnsi="Times New Roman"/>
          <w:szCs w:val="24"/>
        </w:rPr>
      </w:pPr>
    </w:p>
    <w:p w14:paraId="00280FB5" w14:textId="6D2CFCA1" w:rsidR="00740087" w:rsidRDefault="00F52F1E" w:rsidP="00740087">
      <w:pPr>
        <w:rPr>
          <w:rFonts w:ascii="Times New Roman" w:hAnsi="Times New Roman"/>
          <w:szCs w:val="24"/>
        </w:rPr>
      </w:pPr>
      <w:r>
        <w:rPr>
          <w:rFonts w:ascii="Times New Roman" w:hAnsi="Times New Roman"/>
          <w:szCs w:val="24"/>
        </w:rPr>
        <w:t>Komisijos pirmininkė</w:t>
      </w:r>
      <w:r w:rsidRPr="00EB3ACD">
        <w:rPr>
          <w:rFonts w:ascii="Times New Roman" w:hAnsi="Times New Roman"/>
          <w:szCs w:val="24"/>
        </w:rPr>
        <w:t xml:space="preserve">           </w:t>
      </w:r>
      <w:r w:rsidRPr="00EB3ACD">
        <w:rPr>
          <w:rFonts w:ascii="Times New Roman" w:hAnsi="Times New Roman"/>
          <w:szCs w:val="24"/>
        </w:rPr>
        <w:tab/>
      </w:r>
      <w:r w:rsidRPr="00EB3ACD">
        <w:rPr>
          <w:rFonts w:ascii="Times New Roman" w:hAnsi="Times New Roman"/>
          <w:szCs w:val="24"/>
        </w:rPr>
        <w:tab/>
      </w:r>
      <w:r w:rsidRPr="00EB3ACD">
        <w:rPr>
          <w:rFonts w:ascii="Times New Roman" w:hAnsi="Times New Roman"/>
          <w:szCs w:val="24"/>
        </w:rPr>
        <w:tab/>
      </w:r>
      <w:r>
        <w:rPr>
          <w:rFonts w:ascii="Times New Roman" w:hAnsi="Times New Roman"/>
          <w:szCs w:val="24"/>
        </w:rPr>
        <w:t xml:space="preserve">Jūratė </w:t>
      </w:r>
      <w:proofErr w:type="spellStart"/>
      <w:r>
        <w:rPr>
          <w:rFonts w:ascii="Times New Roman" w:hAnsi="Times New Roman"/>
          <w:szCs w:val="24"/>
        </w:rPr>
        <w:t>Šneideraitienė</w:t>
      </w:r>
      <w:proofErr w:type="spellEnd"/>
    </w:p>
    <w:p w14:paraId="71E49E74" w14:textId="77777777" w:rsidR="00F04FEE" w:rsidRDefault="00F04FEE" w:rsidP="00740087">
      <w:pPr>
        <w:rPr>
          <w:rFonts w:ascii="Times New Roman" w:hAnsi="Times New Roman"/>
          <w:szCs w:val="24"/>
        </w:rPr>
      </w:pPr>
    </w:p>
    <w:p w14:paraId="5458E82C" w14:textId="77777777" w:rsidR="00740087" w:rsidRPr="00D6309A" w:rsidRDefault="00740087" w:rsidP="00740087">
      <w:pPr>
        <w:rPr>
          <w:rFonts w:ascii="Times New Roman" w:hAnsi="Times New Roman"/>
          <w:szCs w:val="24"/>
        </w:rPr>
      </w:pPr>
    </w:p>
    <w:p w14:paraId="75D9333D" w14:textId="06E8B059" w:rsidR="00381619" w:rsidRPr="00B92C05" w:rsidRDefault="00F52F1E" w:rsidP="00F52F1E">
      <w:pPr>
        <w:pStyle w:val="Sraopastraipa"/>
        <w:tabs>
          <w:tab w:val="left" w:pos="284"/>
        </w:tabs>
        <w:ind w:left="0"/>
        <w:jc w:val="both"/>
        <w:rPr>
          <w:rFonts w:ascii="Times New Roman" w:hAnsi="Times New Roman"/>
          <w:szCs w:val="24"/>
          <w:lang w:val="es-ES" w:eastAsia="lt-LT"/>
        </w:rPr>
      </w:pPr>
      <w:r w:rsidRPr="00F52F1E">
        <w:rPr>
          <w:rFonts w:ascii="Times New Roman" w:hAnsi="Times New Roman"/>
          <w:szCs w:val="24"/>
        </w:rPr>
        <w:t>M. Banevi</w:t>
      </w:r>
      <w:r w:rsidRPr="00F52F1E">
        <w:rPr>
          <w:rFonts w:ascii="Times New Roman" w:hAnsi="Times New Roman" w:hint="eastAsia"/>
          <w:szCs w:val="24"/>
        </w:rPr>
        <w:t>č</w:t>
      </w:r>
      <w:r w:rsidRPr="00F52F1E">
        <w:rPr>
          <w:rFonts w:ascii="Times New Roman" w:hAnsi="Times New Roman"/>
          <w:szCs w:val="24"/>
        </w:rPr>
        <w:t>ien</w:t>
      </w:r>
      <w:r w:rsidRPr="00F52F1E">
        <w:rPr>
          <w:rFonts w:ascii="Times New Roman" w:hAnsi="Times New Roman" w:hint="eastAsia"/>
          <w:szCs w:val="24"/>
        </w:rPr>
        <w:t>ė</w:t>
      </w:r>
      <w:r w:rsidRPr="00F52F1E">
        <w:rPr>
          <w:rFonts w:ascii="Times New Roman" w:hAnsi="Times New Roman"/>
          <w:szCs w:val="24"/>
        </w:rPr>
        <w:t>, tel. +370 345 66137, el. paštas migle.baneviciene@sakiai.lt</w:t>
      </w:r>
    </w:p>
    <w:sectPr w:rsidR="00381619" w:rsidRPr="00B92C05" w:rsidSect="00861460">
      <w:headerReference w:type="even" r:id="rId9"/>
      <w:headerReference w:type="default" r:id="rId10"/>
      <w:footerReference w:type="even" r:id="rId11"/>
      <w:footerReference w:type="default" r:id="rId12"/>
      <w:headerReference w:type="first" r:id="rId13"/>
      <w:footerReference w:type="first" r:id="rId14"/>
      <w:pgSz w:w="11907" w:h="16840" w:code="9"/>
      <w:pgMar w:top="1134" w:right="567" w:bottom="1134" w:left="1701"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304F1" w14:textId="77777777" w:rsidR="0069250A" w:rsidRDefault="0069250A">
      <w:r>
        <w:separator/>
      </w:r>
    </w:p>
  </w:endnote>
  <w:endnote w:type="continuationSeparator" w:id="0">
    <w:p w14:paraId="3C2B1BC3" w14:textId="77777777" w:rsidR="0069250A" w:rsidRDefault="00692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LT">
    <w:altName w:val="Times New Roman"/>
    <w:charset w:val="00"/>
    <w:family w:val="roman"/>
    <w:pitch w:val="variable"/>
    <w:sig w:usb0="00000207" w:usb1="00000000" w:usb2="00000000" w:usb3="00000000" w:csb0="00000085"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7F2F4" w14:textId="77777777" w:rsidR="00D16E51" w:rsidRDefault="00D16E5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7EE0B" w14:textId="77777777" w:rsidR="00D2229D" w:rsidRDefault="00D2229D" w:rsidP="008A2B5D">
    <w:pPr>
      <w:pStyle w:val="Porat"/>
      <w:tabs>
        <w:tab w:val="clear" w:pos="4320"/>
        <w:tab w:val="clear" w:pos="8640"/>
      </w:tabs>
      <w:jc w:val="right"/>
      <w:rPr>
        <w:sz w:val="8"/>
      </w:rPr>
    </w:pPr>
  </w:p>
  <w:p w14:paraId="6DD3FCBA" w14:textId="2F9EFA68" w:rsidR="008614B0" w:rsidRDefault="002C235D" w:rsidP="001D34E3">
    <w:pPr>
      <w:pStyle w:val="Porat"/>
      <w:pBdr>
        <w:top w:val="single" w:sz="12" w:space="2" w:color="auto"/>
      </w:pBdr>
      <w:jc w:val="center"/>
      <w:rPr>
        <w:rFonts w:ascii="Times New Roman" w:hAnsi="Times New Roman"/>
        <w:sz w:val="16"/>
        <w:lang w:val="de-DE"/>
      </w:rPr>
    </w:pPr>
    <w:proofErr w:type="spellStart"/>
    <w:r>
      <w:rPr>
        <w:rFonts w:ascii="Times New Roman" w:hAnsi="Times New Roman"/>
        <w:sz w:val="16"/>
      </w:rPr>
      <w:t>B</w:t>
    </w:r>
    <w:r w:rsidR="00D2229D">
      <w:rPr>
        <w:rFonts w:ascii="Times New Roman" w:hAnsi="Times New Roman"/>
        <w:sz w:val="16"/>
      </w:rPr>
      <w:t>iudžetinė</w:t>
    </w:r>
    <w:proofErr w:type="spellEnd"/>
    <w:r w:rsidR="00D2229D">
      <w:rPr>
        <w:rFonts w:ascii="Times New Roman" w:hAnsi="Times New Roman"/>
        <w:sz w:val="16"/>
      </w:rPr>
      <w:t xml:space="preserve"> </w:t>
    </w:r>
    <w:proofErr w:type="spellStart"/>
    <w:r w:rsidR="00D2229D">
      <w:rPr>
        <w:rFonts w:ascii="Times New Roman" w:hAnsi="Times New Roman"/>
        <w:sz w:val="16"/>
      </w:rPr>
      <w:t>įstaiga</w:t>
    </w:r>
    <w:proofErr w:type="spellEnd"/>
    <w:r w:rsidR="00D2229D">
      <w:rPr>
        <w:rFonts w:ascii="Times New Roman" w:hAnsi="Times New Roman"/>
        <w:sz w:val="16"/>
      </w:rPr>
      <w:t xml:space="preserve">. </w:t>
    </w:r>
    <w:proofErr w:type="spellStart"/>
    <w:r w:rsidR="00D2229D" w:rsidRPr="00A91352">
      <w:rPr>
        <w:rFonts w:ascii="Times New Roman" w:hAnsi="Times New Roman"/>
        <w:sz w:val="16"/>
        <w:lang w:val="de-DE"/>
      </w:rPr>
      <w:t>Bažnyčios</w:t>
    </w:r>
    <w:proofErr w:type="spellEnd"/>
    <w:r w:rsidR="00D2229D" w:rsidRPr="00A91352">
      <w:rPr>
        <w:rFonts w:ascii="Times New Roman" w:hAnsi="Times New Roman"/>
        <w:sz w:val="16"/>
        <w:lang w:val="de-DE"/>
      </w:rPr>
      <w:t xml:space="preserve"> g. </w:t>
    </w:r>
    <w:r w:rsidR="00426981">
      <w:rPr>
        <w:rFonts w:ascii="Times New Roman" w:hAnsi="Times New Roman"/>
        <w:sz w:val="16"/>
        <w:lang w:val="de-DE"/>
      </w:rPr>
      <w:t>4, LT-711</w:t>
    </w:r>
    <w:r w:rsidR="00D16E51">
      <w:rPr>
        <w:rFonts w:ascii="Times New Roman" w:hAnsi="Times New Roman"/>
        <w:sz w:val="16"/>
        <w:lang w:val="de-DE"/>
      </w:rPr>
      <w:t>15</w:t>
    </w:r>
    <w:r w:rsidR="00426981">
      <w:rPr>
        <w:rFonts w:ascii="Times New Roman" w:hAnsi="Times New Roman"/>
        <w:sz w:val="16"/>
        <w:lang w:val="de-DE"/>
      </w:rPr>
      <w:t xml:space="preserve"> </w:t>
    </w:r>
    <w:proofErr w:type="spellStart"/>
    <w:r w:rsidR="00426981">
      <w:rPr>
        <w:rFonts w:ascii="Times New Roman" w:hAnsi="Times New Roman"/>
        <w:sz w:val="16"/>
        <w:lang w:val="de-DE"/>
      </w:rPr>
      <w:t>Šakiai</w:t>
    </w:r>
    <w:proofErr w:type="spellEnd"/>
    <w:r w:rsidR="00426981">
      <w:rPr>
        <w:rFonts w:ascii="Times New Roman" w:hAnsi="Times New Roman"/>
        <w:sz w:val="16"/>
        <w:lang w:val="de-DE"/>
      </w:rPr>
      <w:t>;</w:t>
    </w:r>
    <w:r w:rsidR="008614B0">
      <w:rPr>
        <w:rFonts w:ascii="Times New Roman" w:hAnsi="Times New Roman"/>
        <w:sz w:val="16"/>
        <w:lang w:val="de-DE"/>
      </w:rPr>
      <w:t xml:space="preserve"> tel. </w:t>
    </w:r>
    <w:r w:rsidR="00D2229D" w:rsidRPr="00A91352">
      <w:rPr>
        <w:rFonts w:ascii="Times New Roman" w:hAnsi="Times New Roman"/>
        <w:sz w:val="16"/>
        <w:lang w:val="de-DE"/>
      </w:rPr>
      <w:t xml:space="preserve"> </w:t>
    </w:r>
    <w:r w:rsidR="00D16E51">
      <w:rPr>
        <w:rFonts w:ascii="Times New Roman" w:hAnsi="Times New Roman"/>
        <w:sz w:val="16"/>
        <w:lang w:val="de-DE"/>
      </w:rPr>
      <w:t>+370</w:t>
    </w:r>
    <w:r w:rsidR="00974BA5">
      <w:rPr>
        <w:rFonts w:ascii="Times New Roman" w:hAnsi="Times New Roman"/>
        <w:sz w:val="16"/>
        <w:lang w:val="de-DE"/>
      </w:rPr>
      <w:t> </w:t>
    </w:r>
    <w:r w:rsidR="00D2229D" w:rsidRPr="00A91352">
      <w:rPr>
        <w:rFonts w:ascii="Times New Roman" w:hAnsi="Times New Roman"/>
        <w:sz w:val="16"/>
        <w:lang w:val="de-DE"/>
      </w:rPr>
      <w:t>3</w:t>
    </w:r>
    <w:r w:rsidR="008614B0">
      <w:rPr>
        <w:rFonts w:ascii="Times New Roman" w:hAnsi="Times New Roman"/>
        <w:sz w:val="16"/>
        <w:lang w:val="de-DE"/>
      </w:rPr>
      <w:t>45</w:t>
    </w:r>
    <w:r w:rsidR="00974BA5">
      <w:rPr>
        <w:rFonts w:ascii="Times New Roman" w:hAnsi="Times New Roman"/>
        <w:sz w:val="16"/>
        <w:lang w:val="de-DE"/>
      </w:rPr>
      <w:t xml:space="preserve"> 6</w:t>
    </w:r>
    <w:r w:rsidR="008614B0">
      <w:rPr>
        <w:rFonts w:ascii="Times New Roman" w:hAnsi="Times New Roman"/>
        <w:sz w:val="16"/>
        <w:lang w:val="de-DE"/>
      </w:rPr>
      <w:t>0</w:t>
    </w:r>
    <w:r w:rsidR="00974BA5">
      <w:rPr>
        <w:rFonts w:ascii="Times New Roman" w:hAnsi="Times New Roman"/>
        <w:sz w:val="16"/>
        <w:lang w:val="de-DE"/>
      </w:rPr>
      <w:t xml:space="preserve"> </w:t>
    </w:r>
    <w:r w:rsidR="00D2229D" w:rsidRPr="00A91352">
      <w:rPr>
        <w:rFonts w:ascii="Times New Roman" w:hAnsi="Times New Roman"/>
        <w:sz w:val="16"/>
        <w:lang w:val="de-DE"/>
      </w:rPr>
      <w:t>7</w:t>
    </w:r>
    <w:r w:rsidR="008614B0">
      <w:rPr>
        <w:rFonts w:ascii="Times New Roman" w:hAnsi="Times New Roman"/>
        <w:sz w:val="16"/>
        <w:lang w:val="de-DE"/>
      </w:rPr>
      <w:t>50,</w:t>
    </w:r>
  </w:p>
  <w:p w14:paraId="78935883" w14:textId="77777777" w:rsidR="008614B0" w:rsidRDefault="008614B0" w:rsidP="008A2B5D">
    <w:pPr>
      <w:pStyle w:val="Porat"/>
      <w:pBdr>
        <w:top w:val="single" w:sz="12" w:space="2" w:color="auto"/>
      </w:pBdr>
      <w:tabs>
        <w:tab w:val="left" w:pos="9072"/>
      </w:tabs>
      <w:jc w:val="center"/>
      <w:rPr>
        <w:rFonts w:ascii="Times New Roman" w:hAnsi="Times New Roman"/>
        <w:sz w:val="16"/>
        <w:lang w:val="lt-LT"/>
      </w:rPr>
    </w:pPr>
    <w:proofErr w:type="spellStart"/>
    <w:r>
      <w:rPr>
        <w:rFonts w:ascii="Times New Roman" w:hAnsi="Times New Roman"/>
        <w:sz w:val="16"/>
        <w:lang w:val="de-DE"/>
      </w:rPr>
      <w:t>el</w:t>
    </w:r>
    <w:proofErr w:type="spellEnd"/>
    <w:r>
      <w:rPr>
        <w:rFonts w:ascii="Times New Roman" w:hAnsi="Times New Roman"/>
        <w:sz w:val="16"/>
        <w:lang w:val="de-DE"/>
      </w:rPr>
      <w:t xml:space="preserve">. p. </w:t>
    </w:r>
    <w:proofErr w:type="spellStart"/>
    <w:r w:rsidR="00D2229D" w:rsidRPr="00A91352">
      <w:rPr>
        <w:rFonts w:ascii="Times New Roman" w:hAnsi="Times New Roman"/>
        <w:sz w:val="16"/>
        <w:lang w:val="de-DE"/>
      </w:rPr>
      <w:t>sav</w:t>
    </w:r>
    <w:r w:rsidR="002C235D">
      <w:rPr>
        <w:rFonts w:ascii="Times New Roman" w:hAnsi="Times New Roman"/>
        <w:sz w:val="16"/>
        <w:lang w:val="de-DE"/>
      </w:rPr>
      <w:t>ivaldybe@sakiai</w:t>
    </w:r>
    <w:r w:rsidR="00D2229D" w:rsidRPr="00A91352">
      <w:rPr>
        <w:rFonts w:ascii="Times New Roman" w:hAnsi="Times New Roman"/>
        <w:sz w:val="16"/>
        <w:lang w:val="de-DE"/>
      </w:rPr>
      <w:t>.lt</w:t>
    </w:r>
    <w:proofErr w:type="spellEnd"/>
    <w:r w:rsidR="00D2229D" w:rsidRPr="00A91352">
      <w:rPr>
        <w:rFonts w:ascii="Times New Roman" w:hAnsi="Times New Roman"/>
        <w:sz w:val="16"/>
        <w:lang w:val="de-DE"/>
      </w:rPr>
      <w:t xml:space="preserve">; </w:t>
    </w:r>
    <w:r w:rsidRPr="00036E53">
      <w:rPr>
        <w:rFonts w:ascii="Times New Roman" w:hAnsi="Times New Roman"/>
        <w:sz w:val="16"/>
        <w:lang w:val="de-DE"/>
      </w:rPr>
      <w:t>http://www</w:t>
    </w:r>
    <w:r w:rsidRPr="00036E53">
      <w:rPr>
        <w:rFonts w:ascii="Times New Roman" w:hAnsi="Times New Roman"/>
        <w:sz w:val="16"/>
        <w:lang w:val="lt-LT"/>
      </w:rPr>
      <w:t>.</w:t>
    </w:r>
    <w:proofErr w:type="spellStart"/>
    <w:r w:rsidRPr="00036E53">
      <w:rPr>
        <w:rFonts w:ascii="Times New Roman" w:hAnsi="Times New Roman"/>
        <w:sz w:val="16"/>
        <w:lang w:val="lt-LT"/>
      </w:rPr>
      <w:t>sakiai.lt</w:t>
    </w:r>
    <w:proofErr w:type="spellEnd"/>
  </w:p>
  <w:p w14:paraId="47B79DFD" w14:textId="77777777" w:rsidR="00D2229D" w:rsidRPr="008614B0" w:rsidRDefault="00D2229D" w:rsidP="008A2B5D">
    <w:pPr>
      <w:pStyle w:val="Porat"/>
      <w:pBdr>
        <w:top w:val="single" w:sz="12" w:space="2" w:color="auto"/>
      </w:pBdr>
      <w:jc w:val="center"/>
      <w:rPr>
        <w:rFonts w:ascii="Times New Roman" w:hAnsi="Times New Roman"/>
        <w:sz w:val="16"/>
        <w:lang w:val="de-DE"/>
      </w:rPr>
    </w:pPr>
    <w:proofErr w:type="spellStart"/>
    <w:r w:rsidRPr="00A91352">
      <w:rPr>
        <w:rFonts w:ascii="Times New Roman" w:hAnsi="Times New Roman"/>
        <w:sz w:val="16"/>
        <w:lang w:val="de-DE"/>
      </w:rPr>
      <w:t>Duomenys</w:t>
    </w:r>
    <w:proofErr w:type="spellEnd"/>
    <w:r w:rsidRPr="00A91352">
      <w:rPr>
        <w:rFonts w:ascii="Times New Roman" w:hAnsi="Times New Roman"/>
        <w:sz w:val="16"/>
        <w:lang w:val="de-DE"/>
      </w:rPr>
      <w:t xml:space="preserve"> </w:t>
    </w:r>
    <w:proofErr w:type="spellStart"/>
    <w:r w:rsidRPr="00A91352">
      <w:rPr>
        <w:rFonts w:ascii="Times New Roman" w:hAnsi="Times New Roman"/>
        <w:sz w:val="16"/>
        <w:lang w:val="de-DE"/>
      </w:rPr>
      <w:t>kaupiami</w:t>
    </w:r>
    <w:proofErr w:type="spellEnd"/>
    <w:r w:rsidRPr="00A91352">
      <w:rPr>
        <w:rFonts w:ascii="Times New Roman" w:hAnsi="Times New Roman"/>
        <w:sz w:val="16"/>
        <w:lang w:val="de-DE"/>
      </w:rPr>
      <w:t xml:space="preserve"> </w:t>
    </w:r>
    <w:proofErr w:type="spellStart"/>
    <w:r w:rsidRPr="00A91352">
      <w:rPr>
        <w:rFonts w:ascii="Times New Roman" w:hAnsi="Times New Roman"/>
        <w:sz w:val="16"/>
        <w:lang w:val="de-DE"/>
      </w:rPr>
      <w:t>ir</w:t>
    </w:r>
    <w:proofErr w:type="spellEnd"/>
    <w:r w:rsidRPr="00A91352">
      <w:rPr>
        <w:rFonts w:ascii="Times New Roman" w:hAnsi="Times New Roman"/>
        <w:sz w:val="16"/>
        <w:lang w:val="de-DE"/>
      </w:rPr>
      <w:t xml:space="preserve"> </w:t>
    </w:r>
    <w:proofErr w:type="spellStart"/>
    <w:r w:rsidRPr="00A91352">
      <w:rPr>
        <w:rFonts w:ascii="Times New Roman" w:hAnsi="Times New Roman"/>
        <w:sz w:val="16"/>
        <w:lang w:val="de-DE"/>
      </w:rPr>
      <w:t>saugomi</w:t>
    </w:r>
    <w:proofErr w:type="spellEnd"/>
    <w:r w:rsidRPr="00A91352">
      <w:rPr>
        <w:rFonts w:ascii="Times New Roman" w:hAnsi="Times New Roman"/>
        <w:sz w:val="16"/>
        <w:lang w:val="de-DE"/>
      </w:rPr>
      <w:t xml:space="preserve"> </w:t>
    </w:r>
    <w:proofErr w:type="spellStart"/>
    <w:r w:rsidRPr="00A91352">
      <w:rPr>
        <w:rFonts w:ascii="Times New Roman" w:hAnsi="Times New Roman"/>
        <w:sz w:val="16"/>
        <w:lang w:val="de-DE"/>
      </w:rPr>
      <w:t>Juridini</w:t>
    </w:r>
    <w:proofErr w:type="spellEnd"/>
    <w:r>
      <w:rPr>
        <w:rFonts w:ascii="Times New Roman" w:hAnsi="Times New Roman"/>
        <w:sz w:val="16"/>
        <w:lang w:val="lt-LT"/>
      </w:rPr>
      <w:t xml:space="preserve">ų asmenų registre, </w:t>
    </w:r>
    <w:proofErr w:type="spellStart"/>
    <w:r>
      <w:rPr>
        <w:rFonts w:ascii="Times New Roman" w:hAnsi="Times New Roman"/>
        <w:sz w:val="16"/>
        <w:lang w:val="de-DE"/>
      </w:rPr>
      <w:t>kodas</w:t>
    </w:r>
    <w:proofErr w:type="spellEnd"/>
    <w:r>
      <w:rPr>
        <w:rFonts w:ascii="Times New Roman" w:hAnsi="Times New Roman"/>
        <w:sz w:val="16"/>
        <w:lang w:val="de-DE"/>
      </w:rPr>
      <w:t xml:space="preserve"> 188772814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FCA19" w14:textId="77777777" w:rsidR="00D16E51" w:rsidRDefault="00D16E5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DC0A2" w14:textId="77777777" w:rsidR="0069250A" w:rsidRDefault="0069250A">
      <w:r>
        <w:separator/>
      </w:r>
    </w:p>
  </w:footnote>
  <w:footnote w:type="continuationSeparator" w:id="0">
    <w:p w14:paraId="3EF38C5A" w14:textId="77777777" w:rsidR="0069250A" w:rsidRDefault="006925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3F695" w14:textId="77777777" w:rsidR="00D16E51" w:rsidRDefault="00D16E5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80E68" w14:textId="077177EE" w:rsidR="00D2229D" w:rsidRPr="00A23A9F" w:rsidRDefault="00A23A9F">
    <w:pPr>
      <w:rPr>
        <w:b/>
        <w:bCs/>
      </w:rPr>
    </w:pPr>
    <w:r>
      <w:tab/>
    </w:r>
    <w:r>
      <w:tab/>
    </w:r>
    <w:r>
      <w:tab/>
    </w:r>
    <w:r>
      <w:tab/>
    </w:r>
    <w:r w:rsidR="00D2229D" w:rsidRPr="00A23A9F">
      <w:rPr>
        <w:b/>
        <w:bCs/>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62187" w14:textId="77777777" w:rsidR="00D16E51" w:rsidRDefault="00D16E5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C2006"/>
    <w:multiLevelType w:val="hybridMultilevel"/>
    <w:tmpl w:val="F8520874"/>
    <w:lvl w:ilvl="0" w:tplc="9B4C3FC6">
      <w:start w:val="1"/>
      <w:numFmt w:val="decimal"/>
      <w:lvlText w:val="%1."/>
      <w:lvlJc w:val="left"/>
      <w:pPr>
        <w:ind w:left="927" w:hanging="360"/>
      </w:pPr>
      <w:rPr>
        <w:rFonts w:hint="default"/>
        <w:b/>
        <w:i w:val="0"/>
        <w:color w:val="000000" w:themeColor="text1"/>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1C5B08E9"/>
    <w:multiLevelType w:val="hybridMultilevel"/>
    <w:tmpl w:val="B120867A"/>
    <w:lvl w:ilvl="0" w:tplc="91F620B8">
      <w:start w:val="1"/>
      <w:numFmt w:val="decimal"/>
      <w:lvlText w:val="%1."/>
      <w:lvlJc w:val="left"/>
      <w:pPr>
        <w:ind w:left="1069" w:hanging="360"/>
      </w:pPr>
      <w:rPr>
        <w:rFonts w:hint="default"/>
        <w:b/>
        <w:i w:val="0"/>
        <w:color w:val="000000" w:themeColor="text1"/>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200F1744"/>
    <w:multiLevelType w:val="hybridMultilevel"/>
    <w:tmpl w:val="8C88A04A"/>
    <w:lvl w:ilvl="0" w:tplc="AD5294B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380F67AA"/>
    <w:multiLevelType w:val="hybridMultilevel"/>
    <w:tmpl w:val="2FE615CC"/>
    <w:lvl w:ilvl="0" w:tplc="CE9CB80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56623352"/>
    <w:multiLevelType w:val="hybridMultilevel"/>
    <w:tmpl w:val="EC2A8B40"/>
    <w:lvl w:ilvl="0" w:tplc="15B66F7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78D434E8"/>
    <w:multiLevelType w:val="hybridMultilevel"/>
    <w:tmpl w:val="A0EE4320"/>
    <w:lvl w:ilvl="0" w:tplc="3B0E19C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796D0B68"/>
    <w:multiLevelType w:val="multilevel"/>
    <w:tmpl w:val="9392EAF4"/>
    <w:lvl w:ilvl="0">
      <w:start w:val="1"/>
      <w:numFmt w:val="upperRoman"/>
      <w:pStyle w:val="Antrat1"/>
      <w:lvlText w:val="%1."/>
      <w:lvlJc w:val="right"/>
      <w:pPr>
        <w:ind w:left="3132" w:hanging="432"/>
      </w:pPr>
      <w:rPr>
        <w:rFonts w:hint="default"/>
        <w:b/>
        <w:bCs/>
      </w:rPr>
    </w:lvl>
    <w:lvl w:ilvl="1">
      <w:start w:val="1"/>
      <w:numFmt w:val="decimal"/>
      <w:pStyle w:val="Antrat2"/>
      <w:suff w:val="space"/>
      <w:lvlText w:val="%1.%2."/>
      <w:lvlJc w:val="left"/>
      <w:pPr>
        <w:ind w:left="180" w:firstLine="720"/>
      </w:pPr>
      <w:rPr>
        <w:rFonts w:hint="default"/>
        <w:b w:val="0"/>
        <w:bCs w:val="0"/>
        <w:i w:val="0"/>
        <w:iCs w:val="0"/>
      </w:rPr>
    </w:lvl>
    <w:lvl w:ilvl="2">
      <w:start w:val="1"/>
      <w:numFmt w:val="decimal"/>
      <w:pStyle w:val="Antrat3"/>
      <w:suff w:val="space"/>
      <w:lvlText w:val="%1.%2.%3."/>
      <w:lvlJc w:val="left"/>
      <w:pPr>
        <w:ind w:firstLine="720"/>
      </w:pPr>
      <w:rPr>
        <w:rFonts w:ascii="Times New Roman" w:eastAsia="Times New Roman" w:hAnsi="Times New Roman"/>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abstractNumId w:val="6"/>
  </w:num>
  <w:num w:numId="2">
    <w:abstractNumId w:val="0"/>
  </w:num>
  <w:num w:numId="3">
    <w:abstractNumId w:val="3"/>
  </w:num>
  <w:num w:numId="4">
    <w:abstractNumId w:val="2"/>
  </w:num>
  <w:num w:numId="5">
    <w:abstractNumId w:val="4"/>
  </w:num>
  <w:num w:numId="6">
    <w:abstractNumId w:val="1"/>
  </w:num>
  <w:num w:numId="7">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81"/>
  <w:hyphenationZone w:val="396"/>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4B0"/>
    <w:rsid w:val="0000232D"/>
    <w:rsid w:val="000033F8"/>
    <w:rsid w:val="00011A76"/>
    <w:rsid w:val="000130AA"/>
    <w:rsid w:val="00021717"/>
    <w:rsid w:val="000251F4"/>
    <w:rsid w:val="00025E57"/>
    <w:rsid w:val="0002613E"/>
    <w:rsid w:val="00032C2D"/>
    <w:rsid w:val="00034954"/>
    <w:rsid w:val="000365E6"/>
    <w:rsid w:val="00036E53"/>
    <w:rsid w:val="0003784E"/>
    <w:rsid w:val="00040CD2"/>
    <w:rsid w:val="0005024B"/>
    <w:rsid w:val="000524B9"/>
    <w:rsid w:val="000531F7"/>
    <w:rsid w:val="000603AC"/>
    <w:rsid w:val="00063E91"/>
    <w:rsid w:val="00074A41"/>
    <w:rsid w:val="000751C8"/>
    <w:rsid w:val="00075807"/>
    <w:rsid w:val="00077739"/>
    <w:rsid w:val="00082302"/>
    <w:rsid w:val="00084A23"/>
    <w:rsid w:val="00084CEF"/>
    <w:rsid w:val="00096ADF"/>
    <w:rsid w:val="000A6FBD"/>
    <w:rsid w:val="000B4D2B"/>
    <w:rsid w:val="000B647B"/>
    <w:rsid w:val="000B7EC8"/>
    <w:rsid w:val="000C08C5"/>
    <w:rsid w:val="000C3D6A"/>
    <w:rsid w:val="000C493A"/>
    <w:rsid w:val="000C57F6"/>
    <w:rsid w:val="000D0636"/>
    <w:rsid w:val="000D1717"/>
    <w:rsid w:val="000D1D25"/>
    <w:rsid w:val="000D244C"/>
    <w:rsid w:val="000D2872"/>
    <w:rsid w:val="000D6E84"/>
    <w:rsid w:val="000E2811"/>
    <w:rsid w:val="000F3089"/>
    <w:rsid w:val="001026DA"/>
    <w:rsid w:val="001037C7"/>
    <w:rsid w:val="0010534D"/>
    <w:rsid w:val="00106CBC"/>
    <w:rsid w:val="0012115C"/>
    <w:rsid w:val="00126387"/>
    <w:rsid w:val="00130081"/>
    <w:rsid w:val="00130C14"/>
    <w:rsid w:val="00132876"/>
    <w:rsid w:val="00133245"/>
    <w:rsid w:val="00144515"/>
    <w:rsid w:val="00145504"/>
    <w:rsid w:val="00147895"/>
    <w:rsid w:val="00151173"/>
    <w:rsid w:val="001527F7"/>
    <w:rsid w:val="00152850"/>
    <w:rsid w:val="001543A6"/>
    <w:rsid w:val="00157B4C"/>
    <w:rsid w:val="001710C0"/>
    <w:rsid w:val="00171794"/>
    <w:rsid w:val="00176673"/>
    <w:rsid w:val="00176694"/>
    <w:rsid w:val="00176973"/>
    <w:rsid w:val="00180A20"/>
    <w:rsid w:val="00182025"/>
    <w:rsid w:val="0018652B"/>
    <w:rsid w:val="00186950"/>
    <w:rsid w:val="001966D5"/>
    <w:rsid w:val="001A1BF5"/>
    <w:rsid w:val="001A6D9F"/>
    <w:rsid w:val="001B06C5"/>
    <w:rsid w:val="001C623C"/>
    <w:rsid w:val="001C749D"/>
    <w:rsid w:val="001D25E6"/>
    <w:rsid w:val="001D2B98"/>
    <w:rsid w:val="001D34E3"/>
    <w:rsid w:val="001E0733"/>
    <w:rsid w:val="001E302F"/>
    <w:rsid w:val="001E39AC"/>
    <w:rsid w:val="001E5B71"/>
    <w:rsid w:val="001F43DE"/>
    <w:rsid w:val="00200364"/>
    <w:rsid w:val="00202C08"/>
    <w:rsid w:val="00203B0D"/>
    <w:rsid w:val="00207F74"/>
    <w:rsid w:val="002111E2"/>
    <w:rsid w:val="002121DA"/>
    <w:rsid w:val="00217B41"/>
    <w:rsid w:val="00235771"/>
    <w:rsid w:val="00237B14"/>
    <w:rsid w:val="00237D0E"/>
    <w:rsid w:val="0025083C"/>
    <w:rsid w:val="00255F82"/>
    <w:rsid w:val="002567F0"/>
    <w:rsid w:val="00256D23"/>
    <w:rsid w:val="0025725E"/>
    <w:rsid w:val="0026283B"/>
    <w:rsid w:val="00263703"/>
    <w:rsid w:val="00264C8F"/>
    <w:rsid w:val="00265E95"/>
    <w:rsid w:val="00267A42"/>
    <w:rsid w:val="00267FDF"/>
    <w:rsid w:val="00270689"/>
    <w:rsid w:val="002713B5"/>
    <w:rsid w:val="002740E4"/>
    <w:rsid w:val="0027716E"/>
    <w:rsid w:val="002A4A0C"/>
    <w:rsid w:val="002A5E81"/>
    <w:rsid w:val="002A6899"/>
    <w:rsid w:val="002A7E0E"/>
    <w:rsid w:val="002B16C9"/>
    <w:rsid w:val="002B1CAC"/>
    <w:rsid w:val="002B5021"/>
    <w:rsid w:val="002C01F1"/>
    <w:rsid w:val="002C235D"/>
    <w:rsid w:val="002C3EBA"/>
    <w:rsid w:val="002D0DAF"/>
    <w:rsid w:val="002D1A1C"/>
    <w:rsid w:val="002D41E5"/>
    <w:rsid w:val="002D59F6"/>
    <w:rsid w:val="002E2328"/>
    <w:rsid w:val="002E23FA"/>
    <w:rsid w:val="002E3D84"/>
    <w:rsid w:val="002E452B"/>
    <w:rsid w:val="002E65DD"/>
    <w:rsid w:val="002E71D6"/>
    <w:rsid w:val="002F161B"/>
    <w:rsid w:val="002F4B91"/>
    <w:rsid w:val="002F7158"/>
    <w:rsid w:val="00300E82"/>
    <w:rsid w:val="00301419"/>
    <w:rsid w:val="00317D2C"/>
    <w:rsid w:val="003212A3"/>
    <w:rsid w:val="003224D6"/>
    <w:rsid w:val="00330E68"/>
    <w:rsid w:val="00331B35"/>
    <w:rsid w:val="00337450"/>
    <w:rsid w:val="0036125B"/>
    <w:rsid w:val="003620E8"/>
    <w:rsid w:val="003651A5"/>
    <w:rsid w:val="00366080"/>
    <w:rsid w:val="00366DA2"/>
    <w:rsid w:val="003725B3"/>
    <w:rsid w:val="00372F11"/>
    <w:rsid w:val="00376B36"/>
    <w:rsid w:val="00381619"/>
    <w:rsid w:val="0038536E"/>
    <w:rsid w:val="0038785D"/>
    <w:rsid w:val="00392BDE"/>
    <w:rsid w:val="00392F23"/>
    <w:rsid w:val="00397CF5"/>
    <w:rsid w:val="003A02D7"/>
    <w:rsid w:val="003A02DC"/>
    <w:rsid w:val="003A5286"/>
    <w:rsid w:val="003B0625"/>
    <w:rsid w:val="003B091A"/>
    <w:rsid w:val="003B1117"/>
    <w:rsid w:val="003B1998"/>
    <w:rsid w:val="003D04B3"/>
    <w:rsid w:val="003D1081"/>
    <w:rsid w:val="003D198C"/>
    <w:rsid w:val="003D312A"/>
    <w:rsid w:val="003E3EAD"/>
    <w:rsid w:val="003F0556"/>
    <w:rsid w:val="003F46BA"/>
    <w:rsid w:val="004010E8"/>
    <w:rsid w:val="00405D60"/>
    <w:rsid w:val="00411A0B"/>
    <w:rsid w:val="00412675"/>
    <w:rsid w:val="00423353"/>
    <w:rsid w:val="00423642"/>
    <w:rsid w:val="00424F7D"/>
    <w:rsid w:val="004260DE"/>
    <w:rsid w:val="00426981"/>
    <w:rsid w:val="004271BA"/>
    <w:rsid w:val="00427CE3"/>
    <w:rsid w:val="00431814"/>
    <w:rsid w:val="00434D37"/>
    <w:rsid w:val="00440B21"/>
    <w:rsid w:val="00443552"/>
    <w:rsid w:val="0044373E"/>
    <w:rsid w:val="00461AE2"/>
    <w:rsid w:val="0046280F"/>
    <w:rsid w:val="004667F3"/>
    <w:rsid w:val="004728B8"/>
    <w:rsid w:val="00473877"/>
    <w:rsid w:val="00480D68"/>
    <w:rsid w:val="004811F2"/>
    <w:rsid w:val="0048165E"/>
    <w:rsid w:val="004831A8"/>
    <w:rsid w:val="004858A7"/>
    <w:rsid w:val="00494BE8"/>
    <w:rsid w:val="0049586C"/>
    <w:rsid w:val="00496F31"/>
    <w:rsid w:val="00497D94"/>
    <w:rsid w:val="004A0A6D"/>
    <w:rsid w:val="004A359A"/>
    <w:rsid w:val="004A6BC8"/>
    <w:rsid w:val="004B4A7E"/>
    <w:rsid w:val="004C0D4F"/>
    <w:rsid w:val="004C1669"/>
    <w:rsid w:val="004C3E09"/>
    <w:rsid w:val="004D3015"/>
    <w:rsid w:val="004D4D9C"/>
    <w:rsid w:val="004D572C"/>
    <w:rsid w:val="004D7975"/>
    <w:rsid w:val="004E2896"/>
    <w:rsid w:val="004E4048"/>
    <w:rsid w:val="004E67B4"/>
    <w:rsid w:val="004E6DCB"/>
    <w:rsid w:val="004F18CB"/>
    <w:rsid w:val="004F3A0F"/>
    <w:rsid w:val="004F3F62"/>
    <w:rsid w:val="004F52EB"/>
    <w:rsid w:val="004F5356"/>
    <w:rsid w:val="005022DC"/>
    <w:rsid w:val="00506C51"/>
    <w:rsid w:val="00506C9A"/>
    <w:rsid w:val="00506FA3"/>
    <w:rsid w:val="00507667"/>
    <w:rsid w:val="00507B37"/>
    <w:rsid w:val="00510908"/>
    <w:rsid w:val="00512E63"/>
    <w:rsid w:val="00516A92"/>
    <w:rsid w:val="00520320"/>
    <w:rsid w:val="00524DAF"/>
    <w:rsid w:val="00530044"/>
    <w:rsid w:val="00534659"/>
    <w:rsid w:val="00535BD3"/>
    <w:rsid w:val="00537DA5"/>
    <w:rsid w:val="00542947"/>
    <w:rsid w:val="0054319B"/>
    <w:rsid w:val="0054532D"/>
    <w:rsid w:val="005455E9"/>
    <w:rsid w:val="005465A3"/>
    <w:rsid w:val="00547008"/>
    <w:rsid w:val="00554740"/>
    <w:rsid w:val="0056130F"/>
    <w:rsid w:val="00562CCB"/>
    <w:rsid w:val="00564D4D"/>
    <w:rsid w:val="00565459"/>
    <w:rsid w:val="00566D9E"/>
    <w:rsid w:val="00572AE2"/>
    <w:rsid w:val="00573E1E"/>
    <w:rsid w:val="00574136"/>
    <w:rsid w:val="005765CD"/>
    <w:rsid w:val="005837B3"/>
    <w:rsid w:val="005843D9"/>
    <w:rsid w:val="00585BED"/>
    <w:rsid w:val="005867D2"/>
    <w:rsid w:val="00586F29"/>
    <w:rsid w:val="00590DD8"/>
    <w:rsid w:val="005912D1"/>
    <w:rsid w:val="00592F86"/>
    <w:rsid w:val="00596150"/>
    <w:rsid w:val="005A074F"/>
    <w:rsid w:val="005A0FC7"/>
    <w:rsid w:val="005A22DD"/>
    <w:rsid w:val="005A26E4"/>
    <w:rsid w:val="005A40DE"/>
    <w:rsid w:val="005A62E2"/>
    <w:rsid w:val="005A6C17"/>
    <w:rsid w:val="005B217D"/>
    <w:rsid w:val="005B25F1"/>
    <w:rsid w:val="005B4B98"/>
    <w:rsid w:val="005C23EA"/>
    <w:rsid w:val="005C3517"/>
    <w:rsid w:val="005C5D2B"/>
    <w:rsid w:val="005D2F2B"/>
    <w:rsid w:val="005E16D3"/>
    <w:rsid w:val="005F3657"/>
    <w:rsid w:val="005F3FF0"/>
    <w:rsid w:val="005F5960"/>
    <w:rsid w:val="005F65F2"/>
    <w:rsid w:val="00600FBB"/>
    <w:rsid w:val="00605304"/>
    <w:rsid w:val="00607B49"/>
    <w:rsid w:val="00607FCF"/>
    <w:rsid w:val="0061355F"/>
    <w:rsid w:val="0061455C"/>
    <w:rsid w:val="00614F1F"/>
    <w:rsid w:val="006366A2"/>
    <w:rsid w:val="006366E2"/>
    <w:rsid w:val="00652495"/>
    <w:rsid w:val="00654846"/>
    <w:rsid w:val="00657B19"/>
    <w:rsid w:val="00663B3C"/>
    <w:rsid w:val="0066421C"/>
    <w:rsid w:val="00667512"/>
    <w:rsid w:val="00672DF0"/>
    <w:rsid w:val="0067591C"/>
    <w:rsid w:val="00676D41"/>
    <w:rsid w:val="006776CF"/>
    <w:rsid w:val="00677FCF"/>
    <w:rsid w:val="00680C57"/>
    <w:rsid w:val="006819BE"/>
    <w:rsid w:val="00682ECC"/>
    <w:rsid w:val="00685EBC"/>
    <w:rsid w:val="00690987"/>
    <w:rsid w:val="0069250A"/>
    <w:rsid w:val="00694B45"/>
    <w:rsid w:val="00694CC1"/>
    <w:rsid w:val="00696752"/>
    <w:rsid w:val="0069756F"/>
    <w:rsid w:val="00697B40"/>
    <w:rsid w:val="006A1D4A"/>
    <w:rsid w:val="006A1F67"/>
    <w:rsid w:val="006A7787"/>
    <w:rsid w:val="006B0813"/>
    <w:rsid w:val="006B1EC0"/>
    <w:rsid w:val="006B2E5F"/>
    <w:rsid w:val="006B4E14"/>
    <w:rsid w:val="006B514E"/>
    <w:rsid w:val="006B51DD"/>
    <w:rsid w:val="006C1577"/>
    <w:rsid w:val="006C2020"/>
    <w:rsid w:val="006C28E8"/>
    <w:rsid w:val="006C3691"/>
    <w:rsid w:val="006C6312"/>
    <w:rsid w:val="006C72BB"/>
    <w:rsid w:val="006D300D"/>
    <w:rsid w:val="006E2EE6"/>
    <w:rsid w:val="006E3436"/>
    <w:rsid w:val="006E4620"/>
    <w:rsid w:val="00707745"/>
    <w:rsid w:val="007101DC"/>
    <w:rsid w:val="00712626"/>
    <w:rsid w:val="00721230"/>
    <w:rsid w:val="007313FE"/>
    <w:rsid w:val="007334C1"/>
    <w:rsid w:val="00733E07"/>
    <w:rsid w:val="00734B8B"/>
    <w:rsid w:val="007354F7"/>
    <w:rsid w:val="00735A31"/>
    <w:rsid w:val="00740087"/>
    <w:rsid w:val="00746531"/>
    <w:rsid w:val="00747B23"/>
    <w:rsid w:val="00751C0A"/>
    <w:rsid w:val="007527F5"/>
    <w:rsid w:val="00764638"/>
    <w:rsid w:val="0076553D"/>
    <w:rsid w:val="00765A2D"/>
    <w:rsid w:val="00766132"/>
    <w:rsid w:val="00771C56"/>
    <w:rsid w:val="00772B04"/>
    <w:rsid w:val="00782636"/>
    <w:rsid w:val="00784A94"/>
    <w:rsid w:val="00787C74"/>
    <w:rsid w:val="007943F1"/>
    <w:rsid w:val="00794C23"/>
    <w:rsid w:val="00795CC0"/>
    <w:rsid w:val="00796112"/>
    <w:rsid w:val="007A1FF4"/>
    <w:rsid w:val="007A4EAA"/>
    <w:rsid w:val="007B00B8"/>
    <w:rsid w:val="007B55D2"/>
    <w:rsid w:val="007B72A1"/>
    <w:rsid w:val="007C3DAA"/>
    <w:rsid w:val="007D03E6"/>
    <w:rsid w:val="007D1FA3"/>
    <w:rsid w:val="007D44B2"/>
    <w:rsid w:val="007D6BBA"/>
    <w:rsid w:val="007D6E39"/>
    <w:rsid w:val="007E2728"/>
    <w:rsid w:val="007E5739"/>
    <w:rsid w:val="007F05F1"/>
    <w:rsid w:val="007F316A"/>
    <w:rsid w:val="007F4077"/>
    <w:rsid w:val="0080328F"/>
    <w:rsid w:val="00810C03"/>
    <w:rsid w:val="008111FC"/>
    <w:rsid w:val="00811E85"/>
    <w:rsid w:val="00813FEF"/>
    <w:rsid w:val="00817953"/>
    <w:rsid w:val="008202F8"/>
    <w:rsid w:val="00824A64"/>
    <w:rsid w:val="00825289"/>
    <w:rsid w:val="0082534A"/>
    <w:rsid w:val="0082639A"/>
    <w:rsid w:val="008276D9"/>
    <w:rsid w:val="00831937"/>
    <w:rsid w:val="00847740"/>
    <w:rsid w:val="0085048A"/>
    <w:rsid w:val="00855589"/>
    <w:rsid w:val="00857FA9"/>
    <w:rsid w:val="00861460"/>
    <w:rsid w:val="008614B0"/>
    <w:rsid w:val="00862EFD"/>
    <w:rsid w:val="0087239A"/>
    <w:rsid w:val="0087245F"/>
    <w:rsid w:val="00883B20"/>
    <w:rsid w:val="008848AA"/>
    <w:rsid w:val="00885623"/>
    <w:rsid w:val="00891F55"/>
    <w:rsid w:val="00894020"/>
    <w:rsid w:val="00895F05"/>
    <w:rsid w:val="0089612C"/>
    <w:rsid w:val="008A06F6"/>
    <w:rsid w:val="008A2B5D"/>
    <w:rsid w:val="008A3068"/>
    <w:rsid w:val="008A5566"/>
    <w:rsid w:val="008A56F3"/>
    <w:rsid w:val="008B1CDC"/>
    <w:rsid w:val="008B6076"/>
    <w:rsid w:val="008C32DB"/>
    <w:rsid w:val="008C70C2"/>
    <w:rsid w:val="008D3481"/>
    <w:rsid w:val="008D5119"/>
    <w:rsid w:val="008D5E15"/>
    <w:rsid w:val="008D7A52"/>
    <w:rsid w:val="008E1330"/>
    <w:rsid w:val="008E1C5B"/>
    <w:rsid w:val="008E2FA0"/>
    <w:rsid w:val="008E5D90"/>
    <w:rsid w:val="008E6667"/>
    <w:rsid w:val="008E6A4C"/>
    <w:rsid w:val="009027D8"/>
    <w:rsid w:val="00902992"/>
    <w:rsid w:val="00903680"/>
    <w:rsid w:val="0090423B"/>
    <w:rsid w:val="00904BFD"/>
    <w:rsid w:val="00904D9B"/>
    <w:rsid w:val="00905529"/>
    <w:rsid w:val="009058D0"/>
    <w:rsid w:val="00913AC5"/>
    <w:rsid w:val="00923017"/>
    <w:rsid w:val="00923A7C"/>
    <w:rsid w:val="00927D70"/>
    <w:rsid w:val="00934727"/>
    <w:rsid w:val="00935D70"/>
    <w:rsid w:val="00940132"/>
    <w:rsid w:val="009434B8"/>
    <w:rsid w:val="00944CE6"/>
    <w:rsid w:val="009465F3"/>
    <w:rsid w:val="009469CE"/>
    <w:rsid w:val="0094774A"/>
    <w:rsid w:val="00952801"/>
    <w:rsid w:val="00953562"/>
    <w:rsid w:val="0095581C"/>
    <w:rsid w:val="00960BE2"/>
    <w:rsid w:val="009614FC"/>
    <w:rsid w:val="009626D3"/>
    <w:rsid w:val="00966B29"/>
    <w:rsid w:val="00970BEA"/>
    <w:rsid w:val="00974BA5"/>
    <w:rsid w:val="009758AB"/>
    <w:rsid w:val="00975F37"/>
    <w:rsid w:val="00992328"/>
    <w:rsid w:val="0099737F"/>
    <w:rsid w:val="009A07AF"/>
    <w:rsid w:val="009A3049"/>
    <w:rsid w:val="009B3AEC"/>
    <w:rsid w:val="009B7CF0"/>
    <w:rsid w:val="009C054E"/>
    <w:rsid w:val="009C2FC1"/>
    <w:rsid w:val="009C3DA8"/>
    <w:rsid w:val="009C69ED"/>
    <w:rsid w:val="009D0ACE"/>
    <w:rsid w:val="009D1D6C"/>
    <w:rsid w:val="009D300A"/>
    <w:rsid w:val="009D7BAA"/>
    <w:rsid w:val="009E1711"/>
    <w:rsid w:val="009E3D20"/>
    <w:rsid w:val="009E60FE"/>
    <w:rsid w:val="009E772B"/>
    <w:rsid w:val="009F09A6"/>
    <w:rsid w:val="009F4FEA"/>
    <w:rsid w:val="009F5349"/>
    <w:rsid w:val="009F6ABF"/>
    <w:rsid w:val="00A03E19"/>
    <w:rsid w:val="00A04B7D"/>
    <w:rsid w:val="00A06D1C"/>
    <w:rsid w:val="00A06EF0"/>
    <w:rsid w:val="00A10E2B"/>
    <w:rsid w:val="00A131D9"/>
    <w:rsid w:val="00A148F4"/>
    <w:rsid w:val="00A160E5"/>
    <w:rsid w:val="00A16B9F"/>
    <w:rsid w:val="00A21F63"/>
    <w:rsid w:val="00A22683"/>
    <w:rsid w:val="00A23A9F"/>
    <w:rsid w:val="00A2631D"/>
    <w:rsid w:val="00A30624"/>
    <w:rsid w:val="00A512C5"/>
    <w:rsid w:val="00A527EA"/>
    <w:rsid w:val="00A52A25"/>
    <w:rsid w:val="00A54F0C"/>
    <w:rsid w:val="00A60B92"/>
    <w:rsid w:val="00A61210"/>
    <w:rsid w:val="00A64D17"/>
    <w:rsid w:val="00A6504F"/>
    <w:rsid w:val="00A65FAD"/>
    <w:rsid w:val="00A6624C"/>
    <w:rsid w:val="00A71213"/>
    <w:rsid w:val="00A7209B"/>
    <w:rsid w:val="00A72976"/>
    <w:rsid w:val="00A747FC"/>
    <w:rsid w:val="00A82084"/>
    <w:rsid w:val="00A8459E"/>
    <w:rsid w:val="00A90426"/>
    <w:rsid w:val="00A91352"/>
    <w:rsid w:val="00A9311C"/>
    <w:rsid w:val="00A9366A"/>
    <w:rsid w:val="00AA519E"/>
    <w:rsid w:val="00AA75A6"/>
    <w:rsid w:val="00AB5076"/>
    <w:rsid w:val="00AC0361"/>
    <w:rsid w:val="00AC0428"/>
    <w:rsid w:val="00AC233D"/>
    <w:rsid w:val="00AC2410"/>
    <w:rsid w:val="00AC7D26"/>
    <w:rsid w:val="00AD0F71"/>
    <w:rsid w:val="00AD2A77"/>
    <w:rsid w:val="00AD2CCE"/>
    <w:rsid w:val="00AD4784"/>
    <w:rsid w:val="00AD56CB"/>
    <w:rsid w:val="00AD6E10"/>
    <w:rsid w:val="00AD7A6B"/>
    <w:rsid w:val="00AE18D0"/>
    <w:rsid w:val="00AE5813"/>
    <w:rsid w:val="00AE6C55"/>
    <w:rsid w:val="00AE74D4"/>
    <w:rsid w:val="00AF4195"/>
    <w:rsid w:val="00B0094B"/>
    <w:rsid w:val="00B110FD"/>
    <w:rsid w:val="00B127A8"/>
    <w:rsid w:val="00B138A0"/>
    <w:rsid w:val="00B145F3"/>
    <w:rsid w:val="00B1460F"/>
    <w:rsid w:val="00B15F0D"/>
    <w:rsid w:val="00B160F8"/>
    <w:rsid w:val="00B3400C"/>
    <w:rsid w:val="00B34939"/>
    <w:rsid w:val="00B37D76"/>
    <w:rsid w:val="00B4359E"/>
    <w:rsid w:val="00B43D7C"/>
    <w:rsid w:val="00B500B5"/>
    <w:rsid w:val="00B56DAA"/>
    <w:rsid w:val="00B57DDF"/>
    <w:rsid w:val="00B611D3"/>
    <w:rsid w:val="00B63741"/>
    <w:rsid w:val="00B84613"/>
    <w:rsid w:val="00B92C05"/>
    <w:rsid w:val="00B93C0A"/>
    <w:rsid w:val="00BA1795"/>
    <w:rsid w:val="00BA1AB9"/>
    <w:rsid w:val="00BA31A9"/>
    <w:rsid w:val="00BA7B8A"/>
    <w:rsid w:val="00BB3094"/>
    <w:rsid w:val="00BC131E"/>
    <w:rsid w:val="00BC2BC9"/>
    <w:rsid w:val="00BC3FDA"/>
    <w:rsid w:val="00BC4838"/>
    <w:rsid w:val="00BC55CE"/>
    <w:rsid w:val="00BD3357"/>
    <w:rsid w:val="00BD4807"/>
    <w:rsid w:val="00BD6DF2"/>
    <w:rsid w:val="00BE130F"/>
    <w:rsid w:val="00BE14FF"/>
    <w:rsid w:val="00BE36CD"/>
    <w:rsid w:val="00BE42B9"/>
    <w:rsid w:val="00BE5025"/>
    <w:rsid w:val="00BE54CF"/>
    <w:rsid w:val="00BF6DFA"/>
    <w:rsid w:val="00BF7620"/>
    <w:rsid w:val="00BF7A87"/>
    <w:rsid w:val="00C05188"/>
    <w:rsid w:val="00C1052B"/>
    <w:rsid w:val="00C1568C"/>
    <w:rsid w:val="00C164E8"/>
    <w:rsid w:val="00C23BD3"/>
    <w:rsid w:val="00C26191"/>
    <w:rsid w:val="00C2746C"/>
    <w:rsid w:val="00C30BCD"/>
    <w:rsid w:val="00C3331D"/>
    <w:rsid w:val="00C33B30"/>
    <w:rsid w:val="00C35F96"/>
    <w:rsid w:val="00C55E62"/>
    <w:rsid w:val="00C56045"/>
    <w:rsid w:val="00C5788F"/>
    <w:rsid w:val="00C604B5"/>
    <w:rsid w:val="00C7342E"/>
    <w:rsid w:val="00C73D0C"/>
    <w:rsid w:val="00C746C6"/>
    <w:rsid w:val="00C7496D"/>
    <w:rsid w:val="00C76AA9"/>
    <w:rsid w:val="00C82872"/>
    <w:rsid w:val="00C87D49"/>
    <w:rsid w:val="00C91CA4"/>
    <w:rsid w:val="00C9325C"/>
    <w:rsid w:val="00C967BD"/>
    <w:rsid w:val="00C96E57"/>
    <w:rsid w:val="00CA3385"/>
    <w:rsid w:val="00CA3A3D"/>
    <w:rsid w:val="00CA3F62"/>
    <w:rsid w:val="00CA58A2"/>
    <w:rsid w:val="00CA78EC"/>
    <w:rsid w:val="00CB16F1"/>
    <w:rsid w:val="00CB1AC1"/>
    <w:rsid w:val="00CC54C4"/>
    <w:rsid w:val="00CD2018"/>
    <w:rsid w:val="00CD26A8"/>
    <w:rsid w:val="00CE0F48"/>
    <w:rsid w:val="00CE24F2"/>
    <w:rsid w:val="00CE2D01"/>
    <w:rsid w:val="00CE46D7"/>
    <w:rsid w:val="00CF5C47"/>
    <w:rsid w:val="00CF6D2B"/>
    <w:rsid w:val="00D024D1"/>
    <w:rsid w:val="00D02FB9"/>
    <w:rsid w:val="00D03C01"/>
    <w:rsid w:val="00D03CA3"/>
    <w:rsid w:val="00D040D3"/>
    <w:rsid w:val="00D0471C"/>
    <w:rsid w:val="00D049CC"/>
    <w:rsid w:val="00D07F5B"/>
    <w:rsid w:val="00D12DAF"/>
    <w:rsid w:val="00D16E51"/>
    <w:rsid w:val="00D21806"/>
    <w:rsid w:val="00D21992"/>
    <w:rsid w:val="00D2229D"/>
    <w:rsid w:val="00D3244F"/>
    <w:rsid w:val="00D40659"/>
    <w:rsid w:val="00D41748"/>
    <w:rsid w:val="00D423E6"/>
    <w:rsid w:val="00D457CE"/>
    <w:rsid w:val="00D5084C"/>
    <w:rsid w:val="00D511AA"/>
    <w:rsid w:val="00D55B6E"/>
    <w:rsid w:val="00D57E81"/>
    <w:rsid w:val="00D61704"/>
    <w:rsid w:val="00D61BBF"/>
    <w:rsid w:val="00D6309A"/>
    <w:rsid w:val="00D65C4F"/>
    <w:rsid w:val="00D67A2E"/>
    <w:rsid w:val="00D718EE"/>
    <w:rsid w:val="00D71C25"/>
    <w:rsid w:val="00D73893"/>
    <w:rsid w:val="00D8168C"/>
    <w:rsid w:val="00D81BCA"/>
    <w:rsid w:val="00D85137"/>
    <w:rsid w:val="00D85408"/>
    <w:rsid w:val="00D85DA8"/>
    <w:rsid w:val="00D862E9"/>
    <w:rsid w:val="00D90091"/>
    <w:rsid w:val="00D9167B"/>
    <w:rsid w:val="00D91860"/>
    <w:rsid w:val="00D91C07"/>
    <w:rsid w:val="00D924FF"/>
    <w:rsid w:val="00D92601"/>
    <w:rsid w:val="00D92794"/>
    <w:rsid w:val="00D93321"/>
    <w:rsid w:val="00D93526"/>
    <w:rsid w:val="00D94E5A"/>
    <w:rsid w:val="00D94E99"/>
    <w:rsid w:val="00D95784"/>
    <w:rsid w:val="00DB1239"/>
    <w:rsid w:val="00DB25A8"/>
    <w:rsid w:val="00DB47B1"/>
    <w:rsid w:val="00DC2475"/>
    <w:rsid w:val="00DC34E5"/>
    <w:rsid w:val="00DC39FA"/>
    <w:rsid w:val="00DC7ADA"/>
    <w:rsid w:val="00DD1AA6"/>
    <w:rsid w:val="00DD291B"/>
    <w:rsid w:val="00DD4543"/>
    <w:rsid w:val="00DE0481"/>
    <w:rsid w:val="00DE060D"/>
    <w:rsid w:val="00DE07D4"/>
    <w:rsid w:val="00DE262A"/>
    <w:rsid w:val="00DE45CF"/>
    <w:rsid w:val="00DF236E"/>
    <w:rsid w:val="00DF3D1C"/>
    <w:rsid w:val="00E001AE"/>
    <w:rsid w:val="00E05059"/>
    <w:rsid w:val="00E060A9"/>
    <w:rsid w:val="00E0626B"/>
    <w:rsid w:val="00E120A3"/>
    <w:rsid w:val="00E12A8B"/>
    <w:rsid w:val="00E152CD"/>
    <w:rsid w:val="00E20555"/>
    <w:rsid w:val="00E21F21"/>
    <w:rsid w:val="00E2667C"/>
    <w:rsid w:val="00E268A8"/>
    <w:rsid w:val="00E338FE"/>
    <w:rsid w:val="00E342B1"/>
    <w:rsid w:val="00E352C9"/>
    <w:rsid w:val="00E37D85"/>
    <w:rsid w:val="00E412F2"/>
    <w:rsid w:val="00E4746B"/>
    <w:rsid w:val="00E520C1"/>
    <w:rsid w:val="00E528BB"/>
    <w:rsid w:val="00E53A58"/>
    <w:rsid w:val="00E53D79"/>
    <w:rsid w:val="00E54826"/>
    <w:rsid w:val="00E55685"/>
    <w:rsid w:val="00E559CE"/>
    <w:rsid w:val="00E5650F"/>
    <w:rsid w:val="00E61300"/>
    <w:rsid w:val="00E66DF8"/>
    <w:rsid w:val="00E67599"/>
    <w:rsid w:val="00E77034"/>
    <w:rsid w:val="00E81484"/>
    <w:rsid w:val="00E82549"/>
    <w:rsid w:val="00E82E40"/>
    <w:rsid w:val="00E855FA"/>
    <w:rsid w:val="00E87A4E"/>
    <w:rsid w:val="00E91275"/>
    <w:rsid w:val="00E91FD5"/>
    <w:rsid w:val="00E93D09"/>
    <w:rsid w:val="00E94A7B"/>
    <w:rsid w:val="00E954B1"/>
    <w:rsid w:val="00E958F3"/>
    <w:rsid w:val="00E969F9"/>
    <w:rsid w:val="00E975C5"/>
    <w:rsid w:val="00EA0F9A"/>
    <w:rsid w:val="00EA20EB"/>
    <w:rsid w:val="00EA407E"/>
    <w:rsid w:val="00EA6DC9"/>
    <w:rsid w:val="00EA73D6"/>
    <w:rsid w:val="00EA7989"/>
    <w:rsid w:val="00EC3134"/>
    <w:rsid w:val="00EC57C5"/>
    <w:rsid w:val="00ED0947"/>
    <w:rsid w:val="00ED0C56"/>
    <w:rsid w:val="00ED296F"/>
    <w:rsid w:val="00ED2C81"/>
    <w:rsid w:val="00ED453F"/>
    <w:rsid w:val="00EE0D0D"/>
    <w:rsid w:val="00EE2698"/>
    <w:rsid w:val="00EF139C"/>
    <w:rsid w:val="00EF3C29"/>
    <w:rsid w:val="00EF3FC0"/>
    <w:rsid w:val="00EF75BC"/>
    <w:rsid w:val="00F044EC"/>
    <w:rsid w:val="00F04FEE"/>
    <w:rsid w:val="00F07F85"/>
    <w:rsid w:val="00F112F3"/>
    <w:rsid w:val="00F168CF"/>
    <w:rsid w:val="00F26755"/>
    <w:rsid w:val="00F275BA"/>
    <w:rsid w:val="00F27FC0"/>
    <w:rsid w:val="00F33E00"/>
    <w:rsid w:val="00F350B4"/>
    <w:rsid w:val="00F36B6D"/>
    <w:rsid w:val="00F50A92"/>
    <w:rsid w:val="00F527E7"/>
    <w:rsid w:val="00F52F1E"/>
    <w:rsid w:val="00F55A04"/>
    <w:rsid w:val="00F57135"/>
    <w:rsid w:val="00F57518"/>
    <w:rsid w:val="00F701DA"/>
    <w:rsid w:val="00F754C5"/>
    <w:rsid w:val="00F75C09"/>
    <w:rsid w:val="00F80314"/>
    <w:rsid w:val="00F8043B"/>
    <w:rsid w:val="00F82FFA"/>
    <w:rsid w:val="00F867AE"/>
    <w:rsid w:val="00F955BC"/>
    <w:rsid w:val="00F96A8D"/>
    <w:rsid w:val="00FA0730"/>
    <w:rsid w:val="00FA3DA5"/>
    <w:rsid w:val="00FB0355"/>
    <w:rsid w:val="00FB1244"/>
    <w:rsid w:val="00FB32DE"/>
    <w:rsid w:val="00FB7360"/>
    <w:rsid w:val="00FC0F1B"/>
    <w:rsid w:val="00FC24DA"/>
    <w:rsid w:val="00FC36DB"/>
    <w:rsid w:val="00FD2DDB"/>
    <w:rsid w:val="00FD4B6A"/>
    <w:rsid w:val="00FD7997"/>
    <w:rsid w:val="00FE2D3B"/>
    <w:rsid w:val="00FE3566"/>
    <w:rsid w:val="00FE3796"/>
    <w:rsid w:val="00FF44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74F74C"/>
  <w15:chartTrackingRefBased/>
  <w15:docId w15:val="{79D264A8-FA9D-4DA5-85EA-56C8D38BB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033F8"/>
    <w:rPr>
      <w:rFonts w:ascii="TimesLT" w:hAnsi="TimesLT"/>
      <w:sz w:val="24"/>
      <w:lang w:eastAsia="en-US"/>
    </w:rPr>
  </w:style>
  <w:style w:type="paragraph" w:styleId="Antrat1">
    <w:name w:val="heading 1"/>
    <w:aliases w:val="Appendix"/>
    <w:basedOn w:val="prastasis"/>
    <w:next w:val="prastasis"/>
    <w:link w:val="Antrat1Diagrama"/>
    <w:uiPriority w:val="99"/>
    <w:qFormat/>
    <w:rsid w:val="00B4359E"/>
    <w:pPr>
      <w:keepNext/>
      <w:numPr>
        <w:numId w:val="1"/>
      </w:numPr>
      <w:spacing w:before="360" w:after="360"/>
      <w:jc w:val="center"/>
      <w:outlineLvl w:val="0"/>
    </w:pPr>
    <w:rPr>
      <w:rFonts w:ascii="Times New Roman" w:hAnsi="Times New Roman"/>
      <w:sz w:val="28"/>
      <w:szCs w:val="28"/>
      <w:lang w:eastAsia="lt-LT"/>
    </w:rPr>
  </w:style>
  <w:style w:type="paragraph" w:styleId="Antrat2">
    <w:name w:val="heading 2"/>
    <w:aliases w:val="Title Header2"/>
    <w:basedOn w:val="prastasis"/>
    <w:next w:val="prastasis"/>
    <w:link w:val="Antrat2Diagrama"/>
    <w:uiPriority w:val="99"/>
    <w:qFormat/>
    <w:rsid w:val="00B4359E"/>
    <w:pPr>
      <w:numPr>
        <w:ilvl w:val="1"/>
        <w:numId w:val="1"/>
      </w:numPr>
      <w:jc w:val="both"/>
      <w:outlineLvl w:val="1"/>
    </w:pPr>
    <w:rPr>
      <w:rFonts w:ascii="Times New Roman" w:hAnsi="Times New Roman"/>
      <w:szCs w:val="24"/>
      <w:lang w:eastAsia="lt-LT"/>
    </w:rPr>
  </w:style>
  <w:style w:type="paragraph" w:styleId="Antrat3">
    <w:name w:val="heading 3"/>
    <w:aliases w:val="Section Header3,Sub-Clause Paragraph"/>
    <w:basedOn w:val="prastasis"/>
    <w:next w:val="prastasis"/>
    <w:link w:val="Antrat3Diagrama"/>
    <w:uiPriority w:val="99"/>
    <w:qFormat/>
    <w:rsid w:val="00B4359E"/>
    <w:pPr>
      <w:keepNext/>
      <w:numPr>
        <w:ilvl w:val="2"/>
        <w:numId w:val="1"/>
      </w:numPr>
      <w:jc w:val="both"/>
      <w:outlineLvl w:val="2"/>
    </w:pPr>
    <w:rPr>
      <w:rFonts w:ascii="Times New Roman" w:hAnsi="Times New Roman"/>
      <w:szCs w:val="24"/>
      <w:lang w:eastAsia="lt-LT"/>
    </w:rPr>
  </w:style>
  <w:style w:type="paragraph" w:styleId="Antrat4">
    <w:name w:val="heading 4"/>
    <w:aliases w:val="Sub-Clause Sub-paragraph,Heading 4 Char Char Char Char,Heading 4 Char Char Char Char Char"/>
    <w:basedOn w:val="prastasis"/>
    <w:next w:val="prastasis"/>
    <w:link w:val="Antrat4Diagrama"/>
    <w:uiPriority w:val="99"/>
    <w:qFormat/>
    <w:rsid w:val="00B4359E"/>
    <w:pPr>
      <w:keepNext/>
      <w:numPr>
        <w:ilvl w:val="3"/>
        <w:numId w:val="1"/>
      </w:numPr>
      <w:outlineLvl w:val="3"/>
    </w:pPr>
    <w:rPr>
      <w:rFonts w:ascii="Times New Roman" w:hAnsi="Times New Roman"/>
      <w:b/>
      <w:bCs/>
      <w:sz w:val="44"/>
      <w:szCs w:val="44"/>
      <w:lang w:eastAsia="lt-LT"/>
    </w:rPr>
  </w:style>
  <w:style w:type="paragraph" w:styleId="Antrat5">
    <w:name w:val="heading 5"/>
    <w:aliases w:val="Lentelems"/>
    <w:basedOn w:val="prastasis"/>
    <w:next w:val="prastasis"/>
    <w:link w:val="Antrat5Diagrama"/>
    <w:uiPriority w:val="99"/>
    <w:qFormat/>
    <w:rsid w:val="00B4359E"/>
    <w:pPr>
      <w:keepNext/>
      <w:numPr>
        <w:ilvl w:val="4"/>
        <w:numId w:val="1"/>
      </w:numPr>
      <w:outlineLvl w:val="4"/>
    </w:pPr>
    <w:rPr>
      <w:rFonts w:ascii="Times New Roman" w:hAnsi="Times New Roman"/>
      <w:b/>
      <w:bCs/>
      <w:sz w:val="40"/>
      <w:szCs w:val="40"/>
      <w:lang w:eastAsia="lt-LT"/>
    </w:rPr>
  </w:style>
  <w:style w:type="paragraph" w:styleId="Antrat6">
    <w:name w:val="heading 6"/>
    <w:aliases w:val="Paveikslasms"/>
    <w:basedOn w:val="prastasis"/>
    <w:next w:val="prastasis"/>
    <w:link w:val="Antrat6Diagrama"/>
    <w:uiPriority w:val="99"/>
    <w:qFormat/>
    <w:rsid w:val="00B4359E"/>
    <w:pPr>
      <w:keepNext/>
      <w:numPr>
        <w:ilvl w:val="5"/>
        <w:numId w:val="1"/>
      </w:numPr>
      <w:outlineLvl w:val="5"/>
    </w:pPr>
    <w:rPr>
      <w:rFonts w:ascii="Times New Roman" w:hAnsi="Times New Roman"/>
      <w:b/>
      <w:bCs/>
      <w:sz w:val="36"/>
      <w:szCs w:val="36"/>
      <w:lang w:eastAsia="lt-LT"/>
    </w:rPr>
  </w:style>
  <w:style w:type="paragraph" w:styleId="Antrat7">
    <w:name w:val="heading 7"/>
    <w:basedOn w:val="prastasis"/>
    <w:next w:val="prastasis"/>
    <w:link w:val="Antrat7Diagrama"/>
    <w:uiPriority w:val="99"/>
    <w:qFormat/>
    <w:rsid w:val="00B4359E"/>
    <w:pPr>
      <w:keepNext/>
      <w:numPr>
        <w:ilvl w:val="6"/>
        <w:numId w:val="1"/>
      </w:numPr>
      <w:outlineLvl w:val="6"/>
    </w:pPr>
    <w:rPr>
      <w:rFonts w:ascii="Times New Roman" w:hAnsi="Times New Roman"/>
      <w:sz w:val="48"/>
      <w:szCs w:val="48"/>
      <w:lang w:eastAsia="lt-LT"/>
    </w:rPr>
  </w:style>
  <w:style w:type="paragraph" w:styleId="Antrat8">
    <w:name w:val="heading 8"/>
    <w:basedOn w:val="prastasis"/>
    <w:next w:val="prastasis"/>
    <w:link w:val="Antrat8Diagrama"/>
    <w:uiPriority w:val="99"/>
    <w:qFormat/>
    <w:rsid w:val="00B4359E"/>
    <w:pPr>
      <w:keepNext/>
      <w:numPr>
        <w:ilvl w:val="7"/>
        <w:numId w:val="1"/>
      </w:numPr>
      <w:outlineLvl w:val="7"/>
    </w:pPr>
    <w:rPr>
      <w:rFonts w:ascii="Times New Roman" w:hAnsi="Times New Roman"/>
      <w:b/>
      <w:bCs/>
      <w:sz w:val="18"/>
      <w:szCs w:val="18"/>
      <w:lang w:eastAsia="lt-LT"/>
    </w:rPr>
  </w:style>
  <w:style w:type="paragraph" w:styleId="Antrat9">
    <w:name w:val="heading 9"/>
    <w:basedOn w:val="prastasis"/>
    <w:next w:val="prastasis"/>
    <w:link w:val="Antrat9Diagrama"/>
    <w:uiPriority w:val="99"/>
    <w:qFormat/>
    <w:rsid w:val="00B4359E"/>
    <w:pPr>
      <w:keepNext/>
      <w:numPr>
        <w:ilvl w:val="8"/>
        <w:numId w:val="1"/>
      </w:numPr>
      <w:outlineLvl w:val="8"/>
    </w:pPr>
    <w:rPr>
      <w:rFonts w:ascii="Times New Roman" w:hAnsi="Times New Roman"/>
      <w:sz w:val="40"/>
      <w:szCs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semiHidden/>
    <w:rPr>
      <w:sz w:val="20"/>
    </w:rPr>
  </w:style>
  <w:style w:type="character" w:styleId="Puslapioinaosnuoroda">
    <w:name w:val="footnote reference"/>
    <w:basedOn w:val="Numatytasispastraiposriftas"/>
    <w:semiHidden/>
    <w:rPr>
      <w:vertAlign w:val="superscript"/>
    </w:rPr>
  </w:style>
  <w:style w:type="paragraph" w:styleId="Porat">
    <w:name w:val="footer"/>
    <w:basedOn w:val="prastasis"/>
    <w:pPr>
      <w:tabs>
        <w:tab w:val="center" w:pos="4320"/>
        <w:tab w:val="right" w:pos="8640"/>
      </w:tabs>
    </w:pPr>
    <w:rPr>
      <w:sz w:val="20"/>
      <w:lang w:val="en-US"/>
    </w:rPr>
  </w:style>
  <w:style w:type="paragraph" w:styleId="Antrats">
    <w:name w:val="header"/>
    <w:basedOn w:val="prastasis"/>
    <w:pPr>
      <w:tabs>
        <w:tab w:val="center" w:pos="4320"/>
        <w:tab w:val="right" w:pos="8640"/>
      </w:tabs>
    </w:pPr>
  </w:style>
  <w:style w:type="character" w:styleId="Hipersaitas">
    <w:name w:val="Hyperlink"/>
    <w:basedOn w:val="Numatytasispastraiposriftas"/>
    <w:rsid w:val="008614B0"/>
    <w:rPr>
      <w:color w:val="0563C1" w:themeColor="hyperlink"/>
      <w:u w:val="single"/>
    </w:rPr>
  </w:style>
  <w:style w:type="paragraph" w:styleId="Debesliotekstas">
    <w:name w:val="Balloon Text"/>
    <w:basedOn w:val="prastasis"/>
    <w:link w:val="DebesliotekstasDiagrama"/>
    <w:rsid w:val="007D1FA3"/>
    <w:rPr>
      <w:rFonts w:ascii="Segoe UI" w:hAnsi="Segoe UI" w:cs="Segoe UI"/>
      <w:sz w:val="18"/>
      <w:szCs w:val="18"/>
    </w:rPr>
  </w:style>
  <w:style w:type="character" w:customStyle="1" w:styleId="DebesliotekstasDiagrama">
    <w:name w:val="Debesėlio tekstas Diagrama"/>
    <w:basedOn w:val="Numatytasispastraiposriftas"/>
    <w:link w:val="Debesliotekstas"/>
    <w:rsid w:val="007D1FA3"/>
    <w:rPr>
      <w:rFonts w:ascii="Segoe UI" w:hAnsi="Segoe UI" w:cs="Segoe UI"/>
      <w:sz w:val="18"/>
      <w:szCs w:val="18"/>
      <w:lang w:eastAsia="en-US"/>
    </w:rPr>
  </w:style>
  <w:style w:type="character" w:customStyle="1" w:styleId="Antrat1Diagrama">
    <w:name w:val="Antraštė 1 Diagrama"/>
    <w:aliases w:val="Appendix Diagrama"/>
    <w:basedOn w:val="Numatytasispastraiposriftas"/>
    <w:link w:val="Antrat1"/>
    <w:uiPriority w:val="99"/>
    <w:rsid w:val="00B4359E"/>
    <w:rPr>
      <w:sz w:val="28"/>
      <w:szCs w:val="28"/>
    </w:rPr>
  </w:style>
  <w:style w:type="character" w:customStyle="1" w:styleId="Antrat2Diagrama">
    <w:name w:val="Antraštė 2 Diagrama"/>
    <w:aliases w:val="Title Header2 Diagrama"/>
    <w:basedOn w:val="Numatytasispastraiposriftas"/>
    <w:link w:val="Antrat2"/>
    <w:uiPriority w:val="99"/>
    <w:rsid w:val="00B4359E"/>
    <w:rPr>
      <w:sz w:val="24"/>
      <w:szCs w:val="24"/>
    </w:rPr>
  </w:style>
  <w:style w:type="character" w:customStyle="1" w:styleId="Antrat3Diagrama">
    <w:name w:val="Antraštė 3 Diagrama"/>
    <w:aliases w:val="Section Header3 Diagrama,Sub-Clause Paragraph Diagrama"/>
    <w:basedOn w:val="Numatytasispastraiposriftas"/>
    <w:link w:val="Antrat3"/>
    <w:uiPriority w:val="99"/>
    <w:rsid w:val="00B4359E"/>
    <w:rPr>
      <w:sz w:val="24"/>
      <w:szCs w:val="24"/>
    </w:rPr>
  </w:style>
  <w:style w:type="character" w:customStyle="1" w:styleId="Antrat4Diagrama">
    <w:name w:val="Antraštė 4 Diagrama"/>
    <w:aliases w:val="Sub-Clause Sub-paragraph Diagrama,Heading 4 Char Char Char Char Diagrama,Heading 4 Char Char Char Char Char Diagrama"/>
    <w:basedOn w:val="Numatytasispastraiposriftas"/>
    <w:link w:val="Antrat4"/>
    <w:uiPriority w:val="99"/>
    <w:rsid w:val="00B4359E"/>
    <w:rPr>
      <w:b/>
      <w:bCs/>
      <w:sz w:val="44"/>
      <w:szCs w:val="44"/>
    </w:rPr>
  </w:style>
  <w:style w:type="character" w:customStyle="1" w:styleId="Antrat5Diagrama">
    <w:name w:val="Antraštė 5 Diagrama"/>
    <w:aliases w:val="Lentelems Diagrama"/>
    <w:basedOn w:val="Numatytasispastraiposriftas"/>
    <w:link w:val="Antrat5"/>
    <w:uiPriority w:val="99"/>
    <w:rsid w:val="00B4359E"/>
    <w:rPr>
      <w:b/>
      <w:bCs/>
      <w:sz w:val="40"/>
      <w:szCs w:val="40"/>
    </w:rPr>
  </w:style>
  <w:style w:type="character" w:customStyle="1" w:styleId="Antrat6Diagrama">
    <w:name w:val="Antraštė 6 Diagrama"/>
    <w:aliases w:val="Paveikslasms Diagrama"/>
    <w:basedOn w:val="Numatytasispastraiposriftas"/>
    <w:link w:val="Antrat6"/>
    <w:uiPriority w:val="99"/>
    <w:rsid w:val="00B4359E"/>
    <w:rPr>
      <w:b/>
      <w:bCs/>
      <w:sz w:val="36"/>
      <w:szCs w:val="36"/>
    </w:rPr>
  </w:style>
  <w:style w:type="character" w:customStyle="1" w:styleId="Antrat7Diagrama">
    <w:name w:val="Antraštė 7 Diagrama"/>
    <w:basedOn w:val="Numatytasispastraiposriftas"/>
    <w:link w:val="Antrat7"/>
    <w:uiPriority w:val="99"/>
    <w:rsid w:val="00B4359E"/>
    <w:rPr>
      <w:sz w:val="48"/>
      <w:szCs w:val="48"/>
    </w:rPr>
  </w:style>
  <w:style w:type="character" w:customStyle="1" w:styleId="Antrat8Diagrama">
    <w:name w:val="Antraštė 8 Diagrama"/>
    <w:basedOn w:val="Numatytasispastraiposriftas"/>
    <w:link w:val="Antrat8"/>
    <w:uiPriority w:val="99"/>
    <w:rsid w:val="00B4359E"/>
    <w:rPr>
      <w:b/>
      <w:bCs/>
      <w:sz w:val="18"/>
      <w:szCs w:val="18"/>
    </w:rPr>
  </w:style>
  <w:style w:type="character" w:customStyle="1" w:styleId="Antrat9Diagrama">
    <w:name w:val="Antraštė 9 Diagrama"/>
    <w:basedOn w:val="Numatytasispastraiposriftas"/>
    <w:link w:val="Antrat9"/>
    <w:uiPriority w:val="99"/>
    <w:rsid w:val="00B4359E"/>
    <w:rPr>
      <w:sz w:val="40"/>
      <w:szCs w:val="40"/>
    </w:rPr>
  </w:style>
  <w:style w:type="paragraph" w:styleId="HTMLiankstoformatuotas">
    <w:name w:val="HTML Preformatted"/>
    <w:basedOn w:val="prastasis"/>
    <w:link w:val="HTMLiankstoformatuotasDiagrama"/>
    <w:rsid w:val="00B4359E"/>
    <w:rPr>
      <w:rFonts w:ascii="Consolas" w:hAnsi="Consolas"/>
      <w:sz w:val="20"/>
    </w:rPr>
  </w:style>
  <w:style w:type="character" w:customStyle="1" w:styleId="HTMLiankstoformatuotasDiagrama">
    <w:name w:val="HTML iš anksto formatuotas Diagrama"/>
    <w:basedOn w:val="Numatytasispastraiposriftas"/>
    <w:link w:val="HTMLiankstoformatuotas"/>
    <w:rsid w:val="00B4359E"/>
    <w:rPr>
      <w:rFonts w:ascii="Consolas" w:hAnsi="Consolas"/>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Numbered List,Lentele"/>
    <w:basedOn w:val="prastasis"/>
    <w:link w:val="SraopastraipaDiagrama"/>
    <w:uiPriority w:val="34"/>
    <w:qFormat/>
    <w:rsid w:val="00847740"/>
    <w:pPr>
      <w:ind w:left="720"/>
      <w:contextualSpacing/>
    </w:pPr>
  </w:style>
  <w:style w:type="paragraph" w:customStyle="1" w:styleId="Point1">
    <w:name w:val="Point 1"/>
    <w:basedOn w:val="prastasis"/>
    <w:rsid w:val="00F57135"/>
    <w:pPr>
      <w:spacing w:before="120" w:after="120"/>
      <w:ind w:left="1418" w:hanging="567"/>
      <w:jc w:val="both"/>
    </w:pPr>
    <w:rPr>
      <w:rFonts w:ascii="Times New Roman" w:hAnsi="Times New Roman"/>
      <w:szCs w:val="24"/>
      <w:lang w:val="en-GB" w:eastAsia="lt-LT"/>
    </w:rPr>
  </w:style>
  <w:style w:type="character" w:customStyle="1" w:styleId="Neapdorotaspaminjimas1">
    <w:name w:val="Neapdorotas paminėjimas1"/>
    <w:basedOn w:val="Numatytasispastraiposriftas"/>
    <w:uiPriority w:val="99"/>
    <w:semiHidden/>
    <w:unhideWhenUsed/>
    <w:rsid w:val="00E120A3"/>
    <w:rPr>
      <w:color w:val="808080"/>
      <w:shd w:val="clear" w:color="auto" w:fill="E6E6E6"/>
    </w:rPr>
  </w:style>
  <w:style w:type="paragraph" w:styleId="Pagrindinistekstas">
    <w:name w:val="Body Text"/>
    <w:basedOn w:val="prastasis"/>
    <w:link w:val="PagrindinistekstasDiagrama"/>
    <w:rsid w:val="00966B29"/>
    <w:pPr>
      <w:spacing w:after="120"/>
    </w:pPr>
  </w:style>
  <w:style w:type="character" w:customStyle="1" w:styleId="PagrindinistekstasDiagrama">
    <w:name w:val="Pagrindinis tekstas Diagrama"/>
    <w:basedOn w:val="Numatytasispastraiposriftas"/>
    <w:link w:val="Pagrindinistekstas"/>
    <w:rsid w:val="00966B29"/>
    <w:rPr>
      <w:rFonts w:ascii="TimesLT" w:hAnsi="TimesLT"/>
      <w:sz w:val="24"/>
      <w:lang w:eastAsia="en-US"/>
    </w:rPr>
  </w:style>
  <w:style w:type="paragraph" w:customStyle="1" w:styleId="Normaldokumentas">
    <w:name w:val="Normal_dokumentas"/>
    <w:qFormat/>
    <w:rsid w:val="00520320"/>
    <w:pPr>
      <w:jc w:val="both"/>
    </w:pPr>
    <w:rPr>
      <w:rFonts w:eastAsiaTheme="minorHAnsi" w:cstheme="minorBidi"/>
      <w:sz w:val="24"/>
      <w:szCs w:val="22"/>
      <w:lang w:eastAsia="en-US"/>
    </w:rPr>
  </w:style>
  <w:style w:type="table" w:styleId="Lentelstinklelis">
    <w:name w:val="Table Grid"/>
    <w:basedOn w:val="prastojilentel"/>
    <w:rsid w:val="00697B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CF5C47"/>
    <w:rPr>
      <w:b/>
      <w:bCs/>
    </w:rPr>
  </w:style>
  <w:style w:type="paragraph" w:styleId="prastasiniatinklio">
    <w:name w:val="Normal (Web)"/>
    <w:basedOn w:val="prastasis"/>
    <w:rsid w:val="00E53A58"/>
    <w:rPr>
      <w:rFonts w:ascii="Times New Roman" w:hAnsi="Times New Roman"/>
      <w:szCs w:val="24"/>
    </w:rPr>
  </w:style>
  <w:style w:type="paragraph" w:styleId="Betarp">
    <w:name w:val="No Spacing"/>
    <w:qFormat/>
    <w:rsid w:val="002E65DD"/>
    <w:rPr>
      <w:rFonts w:ascii="Calibri" w:eastAsia="Calibri" w:hAnsi="Calibri"/>
      <w:sz w:val="22"/>
      <w:szCs w:val="22"/>
      <w:lang w:eastAsia="en-US"/>
    </w:rPr>
  </w:style>
  <w:style w:type="character" w:styleId="Neapdorotaspaminjimas">
    <w:name w:val="Unresolved Mention"/>
    <w:basedOn w:val="Numatytasispastraiposriftas"/>
    <w:uiPriority w:val="99"/>
    <w:semiHidden/>
    <w:unhideWhenUsed/>
    <w:rsid w:val="00424F7D"/>
    <w:rPr>
      <w:color w:val="605E5C"/>
      <w:shd w:val="clear" w:color="auto" w:fill="E1DFDD"/>
    </w:rPr>
  </w:style>
  <w:style w:type="table" w:customStyle="1" w:styleId="Lentelstinklelis1">
    <w:name w:val="Lentelės tinklelis1"/>
    <w:basedOn w:val="prastojilentel"/>
    <w:next w:val="Lentelstinklelis"/>
    <w:uiPriority w:val="39"/>
    <w:rsid w:val="00E338FE"/>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prastasistekstas">
    <w:name w:val="Plain Text"/>
    <w:basedOn w:val="prastasis"/>
    <w:link w:val="PaprastasistekstasDiagrama"/>
    <w:rsid w:val="00D94E99"/>
    <w:rPr>
      <w:rFonts w:ascii="Consolas" w:hAnsi="Consolas"/>
      <w:sz w:val="21"/>
      <w:szCs w:val="21"/>
    </w:rPr>
  </w:style>
  <w:style w:type="character" w:customStyle="1" w:styleId="PaprastasistekstasDiagrama">
    <w:name w:val="Paprastasis tekstas Diagrama"/>
    <w:basedOn w:val="Numatytasispastraiposriftas"/>
    <w:link w:val="Paprastasistekstas"/>
    <w:rsid w:val="00D94E99"/>
    <w:rPr>
      <w:rFonts w:ascii="Consolas" w:hAnsi="Consolas"/>
      <w:sz w:val="21"/>
      <w:szCs w:val="21"/>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76973"/>
    <w:rPr>
      <w:rFonts w:ascii="TimesLT" w:hAnsi="TimesLT"/>
      <w:sz w:val="24"/>
      <w:lang w:eastAsia="en-US"/>
    </w:rPr>
  </w:style>
  <w:style w:type="character" w:customStyle="1" w:styleId="cf11">
    <w:name w:val="cf11"/>
    <w:basedOn w:val="Numatytasispastraiposriftas"/>
    <w:rsid w:val="00176973"/>
    <w:rPr>
      <w:rFonts w:ascii="Segoe UI" w:hAnsi="Segoe UI" w:cs="Segoe UI" w:hint="default"/>
      <w:sz w:val="18"/>
      <w:szCs w:val="18"/>
      <w:u w:val="single"/>
    </w:rPr>
  </w:style>
  <w:style w:type="paragraph" w:customStyle="1" w:styleId="pf0">
    <w:name w:val="pf0"/>
    <w:basedOn w:val="prastasis"/>
    <w:rsid w:val="00E91FD5"/>
    <w:pPr>
      <w:spacing w:before="100" w:beforeAutospacing="1" w:after="100" w:afterAutospacing="1"/>
    </w:pPr>
    <w:rPr>
      <w:rFonts w:ascii="Times New Roman" w:hAnsi="Times New Roman"/>
      <w:szCs w:val="24"/>
      <w:lang w:eastAsia="lt-LT"/>
    </w:rPr>
  </w:style>
  <w:style w:type="character" w:styleId="Emfaz">
    <w:name w:val="Emphasis"/>
    <w:basedOn w:val="Numatytasispastraiposriftas"/>
    <w:uiPriority w:val="20"/>
    <w:qFormat/>
    <w:rsid w:val="00330E68"/>
    <w:rPr>
      <w:i/>
      <w:iCs/>
    </w:rPr>
  </w:style>
  <w:style w:type="table" w:customStyle="1" w:styleId="Lentelstinklelis2">
    <w:name w:val="Lentelės tinklelis2"/>
    <w:basedOn w:val="prastojilentel"/>
    <w:next w:val="Lentelstinklelis"/>
    <w:uiPriority w:val="39"/>
    <w:rsid w:val="0025083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rsid w:val="001C749D"/>
    <w:pPr>
      <w:spacing w:after="120"/>
      <w:ind w:left="283"/>
    </w:pPr>
  </w:style>
  <w:style w:type="character" w:customStyle="1" w:styleId="PagrindiniotekstotraukaDiagrama">
    <w:name w:val="Pagrindinio teksto įtrauka Diagrama"/>
    <w:basedOn w:val="Numatytasispastraiposriftas"/>
    <w:link w:val="Pagrindiniotekstotrauka"/>
    <w:rsid w:val="001C749D"/>
    <w:rPr>
      <w:rFonts w:ascii="TimesLT" w:hAnsi="TimesL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18457">
      <w:bodyDiv w:val="1"/>
      <w:marLeft w:val="0"/>
      <w:marRight w:val="0"/>
      <w:marTop w:val="0"/>
      <w:marBottom w:val="0"/>
      <w:divBdr>
        <w:top w:val="none" w:sz="0" w:space="0" w:color="auto"/>
        <w:left w:val="none" w:sz="0" w:space="0" w:color="auto"/>
        <w:bottom w:val="none" w:sz="0" w:space="0" w:color="auto"/>
        <w:right w:val="none" w:sz="0" w:space="0" w:color="auto"/>
      </w:divBdr>
      <w:divsChild>
        <w:div w:id="1401758118">
          <w:marLeft w:val="0"/>
          <w:marRight w:val="0"/>
          <w:marTop w:val="0"/>
          <w:marBottom w:val="0"/>
          <w:divBdr>
            <w:top w:val="none" w:sz="0" w:space="0" w:color="auto"/>
            <w:left w:val="none" w:sz="0" w:space="0" w:color="auto"/>
            <w:bottom w:val="none" w:sz="0" w:space="0" w:color="auto"/>
            <w:right w:val="none" w:sz="0" w:space="0" w:color="auto"/>
          </w:divBdr>
        </w:div>
      </w:divsChild>
    </w:div>
    <w:div w:id="130952458">
      <w:bodyDiv w:val="1"/>
      <w:marLeft w:val="0"/>
      <w:marRight w:val="0"/>
      <w:marTop w:val="0"/>
      <w:marBottom w:val="0"/>
      <w:divBdr>
        <w:top w:val="none" w:sz="0" w:space="0" w:color="auto"/>
        <w:left w:val="none" w:sz="0" w:space="0" w:color="auto"/>
        <w:bottom w:val="none" w:sz="0" w:space="0" w:color="auto"/>
        <w:right w:val="none" w:sz="0" w:space="0" w:color="auto"/>
      </w:divBdr>
    </w:div>
    <w:div w:id="217324019">
      <w:bodyDiv w:val="1"/>
      <w:marLeft w:val="0"/>
      <w:marRight w:val="0"/>
      <w:marTop w:val="0"/>
      <w:marBottom w:val="0"/>
      <w:divBdr>
        <w:top w:val="none" w:sz="0" w:space="0" w:color="auto"/>
        <w:left w:val="none" w:sz="0" w:space="0" w:color="auto"/>
        <w:bottom w:val="none" w:sz="0" w:space="0" w:color="auto"/>
        <w:right w:val="none" w:sz="0" w:space="0" w:color="auto"/>
      </w:divBdr>
    </w:div>
    <w:div w:id="221141168">
      <w:bodyDiv w:val="1"/>
      <w:marLeft w:val="0"/>
      <w:marRight w:val="0"/>
      <w:marTop w:val="0"/>
      <w:marBottom w:val="0"/>
      <w:divBdr>
        <w:top w:val="none" w:sz="0" w:space="0" w:color="auto"/>
        <w:left w:val="none" w:sz="0" w:space="0" w:color="auto"/>
        <w:bottom w:val="none" w:sz="0" w:space="0" w:color="auto"/>
        <w:right w:val="none" w:sz="0" w:space="0" w:color="auto"/>
      </w:divBdr>
    </w:div>
    <w:div w:id="227154077">
      <w:bodyDiv w:val="1"/>
      <w:marLeft w:val="0"/>
      <w:marRight w:val="0"/>
      <w:marTop w:val="0"/>
      <w:marBottom w:val="0"/>
      <w:divBdr>
        <w:top w:val="none" w:sz="0" w:space="0" w:color="auto"/>
        <w:left w:val="none" w:sz="0" w:space="0" w:color="auto"/>
        <w:bottom w:val="none" w:sz="0" w:space="0" w:color="auto"/>
        <w:right w:val="none" w:sz="0" w:space="0" w:color="auto"/>
      </w:divBdr>
    </w:div>
    <w:div w:id="248008983">
      <w:bodyDiv w:val="1"/>
      <w:marLeft w:val="0"/>
      <w:marRight w:val="0"/>
      <w:marTop w:val="0"/>
      <w:marBottom w:val="0"/>
      <w:divBdr>
        <w:top w:val="none" w:sz="0" w:space="0" w:color="auto"/>
        <w:left w:val="none" w:sz="0" w:space="0" w:color="auto"/>
        <w:bottom w:val="none" w:sz="0" w:space="0" w:color="auto"/>
        <w:right w:val="none" w:sz="0" w:space="0" w:color="auto"/>
      </w:divBdr>
    </w:div>
    <w:div w:id="256988962">
      <w:bodyDiv w:val="1"/>
      <w:marLeft w:val="0"/>
      <w:marRight w:val="0"/>
      <w:marTop w:val="0"/>
      <w:marBottom w:val="0"/>
      <w:divBdr>
        <w:top w:val="none" w:sz="0" w:space="0" w:color="auto"/>
        <w:left w:val="none" w:sz="0" w:space="0" w:color="auto"/>
        <w:bottom w:val="none" w:sz="0" w:space="0" w:color="auto"/>
        <w:right w:val="none" w:sz="0" w:space="0" w:color="auto"/>
      </w:divBdr>
    </w:div>
    <w:div w:id="299775077">
      <w:bodyDiv w:val="1"/>
      <w:marLeft w:val="0"/>
      <w:marRight w:val="0"/>
      <w:marTop w:val="0"/>
      <w:marBottom w:val="0"/>
      <w:divBdr>
        <w:top w:val="none" w:sz="0" w:space="0" w:color="auto"/>
        <w:left w:val="none" w:sz="0" w:space="0" w:color="auto"/>
        <w:bottom w:val="none" w:sz="0" w:space="0" w:color="auto"/>
        <w:right w:val="none" w:sz="0" w:space="0" w:color="auto"/>
      </w:divBdr>
    </w:div>
    <w:div w:id="384640549">
      <w:bodyDiv w:val="1"/>
      <w:marLeft w:val="0"/>
      <w:marRight w:val="0"/>
      <w:marTop w:val="0"/>
      <w:marBottom w:val="0"/>
      <w:divBdr>
        <w:top w:val="none" w:sz="0" w:space="0" w:color="auto"/>
        <w:left w:val="none" w:sz="0" w:space="0" w:color="auto"/>
        <w:bottom w:val="none" w:sz="0" w:space="0" w:color="auto"/>
        <w:right w:val="none" w:sz="0" w:space="0" w:color="auto"/>
      </w:divBdr>
    </w:div>
    <w:div w:id="503084155">
      <w:bodyDiv w:val="1"/>
      <w:marLeft w:val="0"/>
      <w:marRight w:val="0"/>
      <w:marTop w:val="0"/>
      <w:marBottom w:val="0"/>
      <w:divBdr>
        <w:top w:val="none" w:sz="0" w:space="0" w:color="auto"/>
        <w:left w:val="none" w:sz="0" w:space="0" w:color="auto"/>
        <w:bottom w:val="none" w:sz="0" w:space="0" w:color="auto"/>
        <w:right w:val="none" w:sz="0" w:space="0" w:color="auto"/>
      </w:divBdr>
    </w:div>
    <w:div w:id="641429705">
      <w:bodyDiv w:val="1"/>
      <w:marLeft w:val="0"/>
      <w:marRight w:val="0"/>
      <w:marTop w:val="0"/>
      <w:marBottom w:val="0"/>
      <w:divBdr>
        <w:top w:val="none" w:sz="0" w:space="0" w:color="auto"/>
        <w:left w:val="none" w:sz="0" w:space="0" w:color="auto"/>
        <w:bottom w:val="none" w:sz="0" w:space="0" w:color="auto"/>
        <w:right w:val="none" w:sz="0" w:space="0" w:color="auto"/>
      </w:divBdr>
    </w:div>
    <w:div w:id="826360398">
      <w:bodyDiv w:val="1"/>
      <w:marLeft w:val="0"/>
      <w:marRight w:val="0"/>
      <w:marTop w:val="0"/>
      <w:marBottom w:val="0"/>
      <w:divBdr>
        <w:top w:val="none" w:sz="0" w:space="0" w:color="auto"/>
        <w:left w:val="none" w:sz="0" w:space="0" w:color="auto"/>
        <w:bottom w:val="none" w:sz="0" w:space="0" w:color="auto"/>
        <w:right w:val="none" w:sz="0" w:space="0" w:color="auto"/>
      </w:divBdr>
    </w:div>
    <w:div w:id="834875566">
      <w:bodyDiv w:val="1"/>
      <w:marLeft w:val="0"/>
      <w:marRight w:val="0"/>
      <w:marTop w:val="0"/>
      <w:marBottom w:val="0"/>
      <w:divBdr>
        <w:top w:val="none" w:sz="0" w:space="0" w:color="auto"/>
        <w:left w:val="none" w:sz="0" w:space="0" w:color="auto"/>
        <w:bottom w:val="none" w:sz="0" w:space="0" w:color="auto"/>
        <w:right w:val="none" w:sz="0" w:space="0" w:color="auto"/>
      </w:divBdr>
    </w:div>
    <w:div w:id="893347601">
      <w:bodyDiv w:val="1"/>
      <w:marLeft w:val="0"/>
      <w:marRight w:val="0"/>
      <w:marTop w:val="0"/>
      <w:marBottom w:val="0"/>
      <w:divBdr>
        <w:top w:val="none" w:sz="0" w:space="0" w:color="auto"/>
        <w:left w:val="none" w:sz="0" w:space="0" w:color="auto"/>
        <w:bottom w:val="none" w:sz="0" w:space="0" w:color="auto"/>
        <w:right w:val="none" w:sz="0" w:space="0" w:color="auto"/>
      </w:divBdr>
    </w:div>
    <w:div w:id="940525335">
      <w:bodyDiv w:val="1"/>
      <w:marLeft w:val="0"/>
      <w:marRight w:val="0"/>
      <w:marTop w:val="0"/>
      <w:marBottom w:val="0"/>
      <w:divBdr>
        <w:top w:val="none" w:sz="0" w:space="0" w:color="auto"/>
        <w:left w:val="none" w:sz="0" w:space="0" w:color="auto"/>
        <w:bottom w:val="none" w:sz="0" w:space="0" w:color="auto"/>
        <w:right w:val="none" w:sz="0" w:space="0" w:color="auto"/>
      </w:divBdr>
    </w:div>
    <w:div w:id="959652952">
      <w:bodyDiv w:val="1"/>
      <w:marLeft w:val="0"/>
      <w:marRight w:val="0"/>
      <w:marTop w:val="0"/>
      <w:marBottom w:val="0"/>
      <w:divBdr>
        <w:top w:val="none" w:sz="0" w:space="0" w:color="auto"/>
        <w:left w:val="none" w:sz="0" w:space="0" w:color="auto"/>
        <w:bottom w:val="none" w:sz="0" w:space="0" w:color="auto"/>
        <w:right w:val="none" w:sz="0" w:space="0" w:color="auto"/>
      </w:divBdr>
    </w:div>
    <w:div w:id="1038319482">
      <w:bodyDiv w:val="1"/>
      <w:marLeft w:val="0"/>
      <w:marRight w:val="0"/>
      <w:marTop w:val="0"/>
      <w:marBottom w:val="0"/>
      <w:divBdr>
        <w:top w:val="none" w:sz="0" w:space="0" w:color="auto"/>
        <w:left w:val="none" w:sz="0" w:space="0" w:color="auto"/>
        <w:bottom w:val="none" w:sz="0" w:space="0" w:color="auto"/>
        <w:right w:val="none" w:sz="0" w:space="0" w:color="auto"/>
      </w:divBdr>
    </w:div>
    <w:div w:id="1114445774">
      <w:bodyDiv w:val="1"/>
      <w:marLeft w:val="0"/>
      <w:marRight w:val="0"/>
      <w:marTop w:val="0"/>
      <w:marBottom w:val="0"/>
      <w:divBdr>
        <w:top w:val="none" w:sz="0" w:space="0" w:color="auto"/>
        <w:left w:val="none" w:sz="0" w:space="0" w:color="auto"/>
        <w:bottom w:val="none" w:sz="0" w:space="0" w:color="auto"/>
        <w:right w:val="none" w:sz="0" w:space="0" w:color="auto"/>
      </w:divBdr>
    </w:div>
    <w:div w:id="1207184455">
      <w:bodyDiv w:val="1"/>
      <w:marLeft w:val="0"/>
      <w:marRight w:val="0"/>
      <w:marTop w:val="0"/>
      <w:marBottom w:val="0"/>
      <w:divBdr>
        <w:top w:val="none" w:sz="0" w:space="0" w:color="auto"/>
        <w:left w:val="none" w:sz="0" w:space="0" w:color="auto"/>
        <w:bottom w:val="none" w:sz="0" w:space="0" w:color="auto"/>
        <w:right w:val="none" w:sz="0" w:space="0" w:color="auto"/>
      </w:divBdr>
    </w:div>
    <w:div w:id="1322538744">
      <w:bodyDiv w:val="1"/>
      <w:marLeft w:val="0"/>
      <w:marRight w:val="0"/>
      <w:marTop w:val="0"/>
      <w:marBottom w:val="0"/>
      <w:divBdr>
        <w:top w:val="none" w:sz="0" w:space="0" w:color="auto"/>
        <w:left w:val="none" w:sz="0" w:space="0" w:color="auto"/>
        <w:bottom w:val="none" w:sz="0" w:space="0" w:color="auto"/>
        <w:right w:val="none" w:sz="0" w:space="0" w:color="auto"/>
      </w:divBdr>
    </w:div>
    <w:div w:id="1339429907">
      <w:bodyDiv w:val="1"/>
      <w:marLeft w:val="0"/>
      <w:marRight w:val="0"/>
      <w:marTop w:val="0"/>
      <w:marBottom w:val="0"/>
      <w:divBdr>
        <w:top w:val="none" w:sz="0" w:space="0" w:color="auto"/>
        <w:left w:val="none" w:sz="0" w:space="0" w:color="auto"/>
        <w:bottom w:val="none" w:sz="0" w:space="0" w:color="auto"/>
        <w:right w:val="none" w:sz="0" w:space="0" w:color="auto"/>
      </w:divBdr>
    </w:div>
    <w:div w:id="1366520214">
      <w:bodyDiv w:val="1"/>
      <w:marLeft w:val="0"/>
      <w:marRight w:val="0"/>
      <w:marTop w:val="0"/>
      <w:marBottom w:val="0"/>
      <w:divBdr>
        <w:top w:val="none" w:sz="0" w:space="0" w:color="auto"/>
        <w:left w:val="none" w:sz="0" w:space="0" w:color="auto"/>
        <w:bottom w:val="none" w:sz="0" w:space="0" w:color="auto"/>
        <w:right w:val="none" w:sz="0" w:space="0" w:color="auto"/>
      </w:divBdr>
    </w:div>
    <w:div w:id="1372460880">
      <w:bodyDiv w:val="1"/>
      <w:marLeft w:val="0"/>
      <w:marRight w:val="0"/>
      <w:marTop w:val="0"/>
      <w:marBottom w:val="0"/>
      <w:divBdr>
        <w:top w:val="none" w:sz="0" w:space="0" w:color="auto"/>
        <w:left w:val="none" w:sz="0" w:space="0" w:color="auto"/>
        <w:bottom w:val="none" w:sz="0" w:space="0" w:color="auto"/>
        <w:right w:val="none" w:sz="0" w:space="0" w:color="auto"/>
      </w:divBdr>
    </w:div>
    <w:div w:id="1396851602">
      <w:bodyDiv w:val="1"/>
      <w:marLeft w:val="0"/>
      <w:marRight w:val="0"/>
      <w:marTop w:val="0"/>
      <w:marBottom w:val="0"/>
      <w:divBdr>
        <w:top w:val="none" w:sz="0" w:space="0" w:color="auto"/>
        <w:left w:val="none" w:sz="0" w:space="0" w:color="auto"/>
        <w:bottom w:val="none" w:sz="0" w:space="0" w:color="auto"/>
        <w:right w:val="none" w:sz="0" w:space="0" w:color="auto"/>
      </w:divBdr>
    </w:div>
    <w:div w:id="1483277487">
      <w:bodyDiv w:val="1"/>
      <w:marLeft w:val="0"/>
      <w:marRight w:val="0"/>
      <w:marTop w:val="0"/>
      <w:marBottom w:val="0"/>
      <w:divBdr>
        <w:top w:val="none" w:sz="0" w:space="0" w:color="auto"/>
        <w:left w:val="none" w:sz="0" w:space="0" w:color="auto"/>
        <w:bottom w:val="none" w:sz="0" w:space="0" w:color="auto"/>
        <w:right w:val="none" w:sz="0" w:space="0" w:color="auto"/>
      </w:divBdr>
    </w:div>
    <w:div w:id="1488130848">
      <w:bodyDiv w:val="1"/>
      <w:marLeft w:val="0"/>
      <w:marRight w:val="0"/>
      <w:marTop w:val="0"/>
      <w:marBottom w:val="0"/>
      <w:divBdr>
        <w:top w:val="none" w:sz="0" w:space="0" w:color="auto"/>
        <w:left w:val="none" w:sz="0" w:space="0" w:color="auto"/>
        <w:bottom w:val="none" w:sz="0" w:space="0" w:color="auto"/>
        <w:right w:val="none" w:sz="0" w:space="0" w:color="auto"/>
      </w:divBdr>
    </w:div>
    <w:div w:id="1510947735">
      <w:bodyDiv w:val="1"/>
      <w:marLeft w:val="0"/>
      <w:marRight w:val="0"/>
      <w:marTop w:val="0"/>
      <w:marBottom w:val="0"/>
      <w:divBdr>
        <w:top w:val="none" w:sz="0" w:space="0" w:color="auto"/>
        <w:left w:val="none" w:sz="0" w:space="0" w:color="auto"/>
        <w:bottom w:val="none" w:sz="0" w:space="0" w:color="auto"/>
        <w:right w:val="none" w:sz="0" w:space="0" w:color="auto"/>
      </w:divBdr>
    </w:div>
    <w:div w:id="1578443382">
      <w:bodyDiv w:val="1"/>
      <w:marLeft w:val="0"/>
      <w:marRight w:val="0"/>
      <w:marTop w:val="0"/>
      <w:marBottom w:val="0"/>
      <w:divBdr>
        <w:top w:val="none" w:sz="0" w:space="0" w:color="auto"/>
        <w:left w:val="none" w:sz="0" w:space="0" w:color="auto"/>
        <w:bottom w:val="none" w:sz="0" w:space="0" w:color="auto"/>
        <w:right w:val="none" w:sz="0" w:space="0" w:color="auto"/>
      </w:divBdr>
    </w:div>
    <w:div w:id="1618638467">
      <w:bodyDiv w:val="1"/>
      <w:marLeft w:val="0"/>
      <w:marRight w:val="0"/>
      <w:marTop w:val="0"/>
      <w:marBottom w:val="0"/>
      <w:divBdr>
        <w:top w:val="none" w:sz="0" w:space="0" w:color="auto"/>
        <w:left w:val="none" w:sz="0" w:space="0" w:color="auto"/>
        <w:bottom w:val="none" w:sz="0" w:space="0" w:color="auto"/>
        <w:right w:val="none" w:sz="0" w:space="0" w:color="auto"/>
      </w:divBdr>
    </w:div>
    <w:div w:id="1640039018">
      <w:bodyDiv w:val="1"/>
      <w:marLeft w:val="0"/>
      <w:marRight w:val="0"/>
      <w:marTop w:val="0"/>
      <w:marBottom w:val="0"/>
      <w:divBdr>
        <w:top w:val="none" w:sz="0" w:space="0" w:color="auto"/>
        <w:left w:val="none" w:sz="0" w:space="0" w:color="auto"/>
        <w:bottom w:val="none" w:sz="0" w:space="0" w:color="auto"/>
        <w:right w:val="none" w:sz="0" w:space="0" w:color="auto"/>
      </w:divBdr>
    </w:div>
    <w:div w:id="1643582347">
      <w:bodyDiv w:val="1"/>
      <w:marLeft w:val="0"/>
      <w:marRight w:val="0"/>
      <w:marTop w:val="0"/>
      <w:marBottom w:val="0"/>
      <w:divBdr>
        <w:top w:val="none" w:sz="0" w:space="0" w:color="auto"/>
        <w:left w:val="none" w:sz="0" w:space="0" w:color="auto"/>
        <w:bottom w:val="none" w:sz="0" w:space="0" w:color="auto"/>
        <w:right w:val="none" w:sz="0" w:space="0" w:color="auto"/>
      </w:divBdr>
    </w:div>
    <w:div w:id="1693724310">
      <w:bodyDiv w:val="1"/>
      <w:marLeft w:val="0"/>
      <w:marRight w:val="0"/>
      <w:marTop w:val="0"/>
      <w:marBottom w:val="0"/>
      <w:divBdr>
        <w:top w:val="none" w:sz="0" w:space="0" w:color="auto"/>
        <w:left w:val="none" w:sz="0" w:space="0" w:color="auto"/>
        <w:bottom w:val="none" w:sz="0" w:space="0" w:color="auto"/>
        <w:right w:val="none" w:sz="0" w:space="0" w:color="auto"/>
      </w:divBdr>
    </w:div>
    <w:div w:id="1714233393">
      <w:bodyDiv w:val="1"/>
      <w:marLeft w:val="0"/>
      <w:marRight w:val="0"/>
      <w:marTop w:val="0"/>
      <w:marBottom w:val="0"/>
      <w:divBdr>
        <w:top w:val="none" w:sz="0" w:space="0" w:color="auto"/>
        <w:left w:val="none" w:sz="0" w:space="0" w:color="auto"/>
        <w:bottom w:val="none" w:sz="0" w:space="0" w:color="auto"/>
        <w:right w:val="none" w:sz="0" w:space="0" w:color="auto"/>
      </w:divBdr>
    </w:div>
    <w:div w:id="1714845563">
      <w:bodyDiv w:val="1"/>
      <w:marLeft w:val="0"/>
      <w:marRight w:val="0"/>
      <w:marTop w:val="0"/>
      <w:marBottom w:val="0"/>
      <w:divBdr>
        <w:top w:val="none" w:sz="0" w:space="0" w:color="auto"/>
        <w:left w:val="none" w:sz="0" w:space="0" w:color="auto"/>
        <w:bottom w:val="none" w:sz="0" w:space="0" w:color="auto"/>
        <w:right w:val="none" w:sz="0" w:space="0" w:color="auto"/>
      </w:divBdr>
    </w:div>
    <w:div w:id="1989091950">
      <w:bodyDiv w:val="1"/>
      <w:marLeft w:val="0"/>
      <w:marRight w:val="0"/>
      <w:marTop w:val="0"/>
      <w:marBottom w:val="0"/>
      <w:divBdr>
        <w:top w:val="none" w:sz="0" w:space="0" w:color="auto"/>
        <w:left w:val="none" w:sz="0" w:space="0" w:color="auto"/>
        <w:bottom w:val="none" w:sz="0" w:space="0" w:color="auto"/>
        <w:right w:val="none" w:sz="0" w:space="0" w:color="auto"/>
      </w:divBdr>
    </w:div>
    <w:div w:id="2042393956">
      <w:bodyDiv w:val="1"/>
      <w:marLeft w:val="0"/>
      <w:marRight w:val="0"/>
      <w:marTop w:val="0"/>
      <w:marBottom w:val="0"/>
      <w:divBdr>
        <w:top w:val="none" w:sz="0" w:space="0" w:color="auto"/>
        <w:left w:val="none" w:sz="0" w:space="0" w:color="auto"/>
        <w:bottom w:val="none" w:sz="0" w:space="0" w:color="auto"/>
        <w:right w:val="none" w:sz="0" w:space="0" w:color="auto"/>
      </w:divBdr>
    </w:div>
    <w:div w:id="2136869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rtotojas\Desktop\dokumentai\New%20folder\ADMINIST2015.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3409B14-1B82-47C5-A776-569CD236C420}">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9DAC8-D124-4AAB-BB11-9C4CAEEDF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ADMINIST2015</Template>
  <TotalTime>3</TotalTime>
  <Pages>1</Pages>
  <Words>1759</Words>
  <Characters>1004</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ŠAKIU RAJONO SAVIVALDYBES</vt:lpstr>
      <vt:lpstr>     ŠAKIU RAJONO SAVIVALDYBES                                   </vt:lpstr>
    </vt:vector>
  </TitlesOfParts>
  <Company/>
  <LinksUpToDate>false</LinksUpToDate>
  <CharactersWithSpaces>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ŠAKIU RAJONO SAVIVALDYBES</dc:title>
  <dc:subject/>
  <dc:creator>Vartotojas</dc:creator>
  <cp:keywords/>
  <dc:description/>
  <cp:lastModifiedBy>Miglė Banevičienė</cp:lastModifiedBy>
  <cp:revision>2</cp:revision>
  <cp:lastPrinted>2020-10-22T05:20:00Z</cp:lastPrinted>
  <dcterms:created xsi:type="dcterms:W3CDTF">2025-03-28T12:33:00Z</dcterms:created>
  <dcterms:modified xsi:type="dcterms:W3CDTF">2025-03-28T12:33:00Z</dcterms:modified>
</cp:coreProperties>
</file>