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4595E77D" w:rsidR="00C0552B" w:rsidRPr="00866721" w:rsidRDefault="00CD1260" w:rsidP="00C0552B">
      <w:pPr>
        <w:ind w:right="-178"/>
        <w:jc w:val="center"/>
      </w:pPr>
      <w:r>
        <w:t xml:space="preserve">                                       </w:t>
      </w:r>
    </w:p>
    <w:p w14:paraId="4B759FC4" w14:textId="77777777" w:rsidR="00C0552B" w:rsidRPr="00866721" w:rsidRDefault="00C0552B" w:rsidP="00C0552B">
      <w:pPr>
        <w:ind w:right="-178"/>
        <w:jc w:val="center"/>
      </w:pPr>
      <w:r w:rsidRPr="00866721">
        <w:t xml:space="preserve"> (Tiekėjo pavadinimas)</w:t>
      </w:r>
    </w:p>
    <w:p w14:paraId="7A7EF479" w14:textId="77777777" w:rsidR="00C0552B" w:rsidRPr="00866721" w:rsidRDefault="00C0552B" w:rsidP="00C0552B">
      <w:pPr>
        <w:ind w:right="-178"/>
        <w:jc w:val="center"/>
      </w:pPr>
    </w:p>
    <w:p w14:paraId="7375B0BA" w14:textId="77777777" w:rsidR="00C0552B" w:rsidRPr="00866721" w:rsidRDefault="00C0552B" w:rsidP="00C0552B">
      <w:pPr>
        <w:ind w:right="-178"/>
        <w:jc w:val="center"/>
      </w:pPr>
      <w:r w:rsidRPr="00866721">
        <w:t>(Juridinio asmens teisinė forma, buveinė, kontaktinė informacija, registro, kuriame kaupiami ir saugomi duomenys apie tiekėją, pavadinimas)</w:t>
      </w:r>
    </w:p>
    <w:p w14:paraId="0509C9A2" w14:textId="77777777" w:rsidR="00C0552B" w:rsidRPr="00866721" w:rsidRDefault="00C0552B" w:rsidP="00C0552B">
      <w:pPr>
        <w:jc w:val="center"/>
        <w:rPr>
          <w:b/>
          <w:bCs/>
        </w:rPr>
      </w:pPr>
    </w:p>
    <w:p w14:paraId="0D1F2D7B" w14:textId="5FBA7F3D" w:rsidR="006248CB" w:rsidRPr="00866721" w:rsidRDefault="006248CB" w:rsidP="00B85E17">
      <w:pPr>
        <w:jc w:val="center"/>
        <w:rPr>
          <w:b/>
        </w:rPr>
      </w:pPr>
      <w:r w:rsidRPr="00866721">
        <w:rPr>
          <w:b/>
        </w:rPr>
        <w:t>Lietuvos kariuomenės Lietuvos didžiojo kunigaikščio</w:t>
      </w:r>
    </w:p>
    <w:p w14:paraId="0020831B" w14:textId="77777777" w:rsidR="006248CB" w:rsidRPr="00866721" w:rsidRDefault="006248CB" w:rsidP="00B85E17">
      <w:pPr>
        <w:jc w:val="center"/>
        <w:rPr>
          <w:b/>
        </w:rPr>
      </w:pPr>
      <w:r w:rsidRPr="00866721">
        <w:rPr>
          <w:b/>
        </w:rPr>
        <w:t>Vytenio bendrosios paramos logistikos batalionas</w:t>
      </w:r>
    </w:p>
    <w:p w14:paraId="6388FB48" w14:textId="13FB5797" w:rsidR="00C0552B" w:rsidRPr="00866721" w:rsidRDefault="00C0552B" w:rsidP="00C0552B">
      <w:pPr>
        <w:jc w:val="both"/>
      </w:pPr>
    </w:p>
    <w:p w14:paraId="191CD22C" w14:textId="77777777" w:rsidR="00C0552B" w:rsidRPr="00854491" w:rsidRDefault="00C0552B" w:rsidP="00C0552B">
      <w:pPr>
        <w:jc w:val="center"/>
        <w:rPr>
          <w:b/>
          <w:sz w:val="28"/>
          <w:szCs w:val="28"/>
        </w:rPr>
      </w:pPr>
    </w:p>
    <w:p w14:paraId="01B7B3BC" w14:textId="77777777" w:rsidR="00C0552B" w:rsidRPr="00A4746A" w:rsidRDefault="00C0552B" w:rsidP="00C0552B">
      <w:pPr>
        <w:jc w:val="center"/>
        <w:rPr>
          <w:b/>
        </w:rPr>
      </w:pPr>
      <w:r w:rsidRPr="00A4746A">
        <w:rPr>
          <w:b/>
        </w:rPr>
        <w:t>PASIŪLYMAS</w:t>
      </w:r>
    </w:p>
    <w:p w14:paraId="7F76ED4A" w14:textId="3BD19F79" w:rsidR="00C0552B" w:rsidRPr="00A4746A" w:rsidRDefault="00260E7B" w:rsidP="00C0552B">
      <w:pPr>
        <w:jc w:val="center"/>
      </w:pPr>
      <w:r>
        <w:rPr>
          <w:rFonts w:eastAsia="Calibri"/>
          <w:b/>
          <w:bCs/>
          <w:lang w:eastAsia="lt-LT"/>
        </w:rPr>
        <w:t>TELESKOPINIO KRAUTUVO</w:t>
      </w:r>
      <w:r w:rsidR="006248CB" w:rsidRPr="00A4746A">
        <w:rPr>
          <w:b/>
        </w:rPr>
        <w:t xml:space="preserve"> </w:t>
      </w:r>
      <w:r w:rsidR="004F5885" w:rsidRPr="00A4746A">
        <w:rPr>
          <w:b/>
          <w:bCs/>
        </w:rPr>
        <w:t>PIRKIMO</w:t>
      </w:r>
      <w:r w:rsidR="00767D18" w:rsidRPr="00A4746A">
        <w:rPr>
          <w:rFonts w:eastAsia="Calibri"/>
          <w:b/>
          <w:bCs/>
        </w:rPr>
        <w:t xml:space="preserve"> </w:t>
      </w:r>
    </w:p>
    <w:p w14:paraId="107A205B" w14:textId="77777777" w:rsidR="00C0552B" w:rsidRPr="00A4746A" w:rsidRDefault="00C0552B" w:rsidP="00C0552B">
      <w:pPr>
        <w:shd w:val="clear" w:color="auto" w:fill="FFFFFF"/>
        <w:jc w:val="center"/>
      </w:pPr>
    </w:p>
    <w:p w14:paraId="3837FFD4" w14:textId="77777777" w:rsidR="00C0552B" w:rsidRPr="00866721" w:rsidRDefault="00C0552B" w:rsidP="00C0552B">
      <w:pPr>
        <w:shd w:val="clear" w:color="auto" w:fill="FFFFFF"/>
        <w:jc w:val="center"/>
      </w:pPr>
      <w:r w:rsidRPr="00866721">
        <w:t>____________</w:t>
      </w:r>
      <w:r w:rsidRPr="00866721">
        <w:rPr>
          <w:b/>
          <w:bCs/>
          <w:color w:val="000000"/>
        </w:rPr>
        <w:t xml:space="preserve"> </w:t>
      </w:r>
      <w:r w:rsidRPr="00866721">
        <w:t>Nr.______</w:t>
      </w:r>
    </w:p>
    <w:p w14:paraId="575E2767" w14:textId="77777777" w:rsidR="00C0552B" w:rsidRPr="00866721" w:rsidRDefault="00C0552B" w:rsidP="00C0552B">
      <w:pPr>
        <w:shd w:val="clear" w:color="auto" w:fill="FFFFFF"/>
        <w:jc w:val="center"/>
        <w:rPr>
          <w:bCs/>
          <w:color w:val="000000"/>
        </w:rPr>
      </w:pPr>
      <w:r w:rsidRPr="00866721">
        <w:rPr>
          <w:bCs/>
          <w:color w:val="000000"/>
        </w:rPr>
        <w:t>(Data)</w:t>
      </w:r>
    </w:p>
    <w:p w14:paraId="521A8DE2" w14:textId="77777777" w:rsidR="00C0552B" w:rsidRPr="00866721" w:rsidRDefault="00C0552B" w:rsidP="00C0552B">
      <w:pPr>
        <w:shd w:val="clear" w:color="auto" w:fill="FFFFFF"/>
        <w:jc w:val="center"/>
        <w:rPr>
          <w:bCs/>
          <w:color w:val="000000"/>
        </w:rPr>
      </w:pPr>
      <w:r w:rsidRPr="00866721">
        <w:rPr>
          <w:bCs/>
          <w:color w:val="000000"/>
        </w:rPr>
        <w:t>_____________</w:t>
      </w:r>
    </w:p>
    <w:p w14:paraId="5FC1ED6B" w14:textId="77777777" w:rsidR="00C0552B" w:rsidRPr="00866721" w:rsidRDefault="00C0552B" w:rsidP="00C0552B">
      <w:pPr>
        <w:shd w:val="clear" w:color="auto" w:fill="FFFFFF"/>
        <w:jc w:val="center"/>
        <w:rPr>
          <w:bCs/>
          <w:color w:val="000000"/>
        </w:rPr>
      </w:pPr>
      <w:r w:rsidRPr="00866721">
        <w:rPr>
          <w:bCs/>
          <w:color w:val="000000"/>
        </w:rPr>
        <w:t>(Sudarymo vieta)</w:t>
      </w:r>
    </w:p>
    <w:p w14:paraId="2DBE054D" w14:textId="77777777" w:rsidR="00C0552B" w:rsidRPr="00866721" w:rsidRDefault="00C0552B" w:rsidP="00C0552B">
      <w:pPr>
        <w:pStyle w:val="Subtitle"/>
        <w:spacing w:before="60" w:after="60"/>
        <w:rPr>
          <w:bCs/>
          <w:color w:val="000000"/>
          <w:u w:val="none"/>
          <w:vertAlign w:val="superscript"/>
          <w:lang w:val="lt-LT"/>
        </w:rPr>
      </w:pPr>
    </w:p>
    <w:p w14:paraId="6DDE363C" w14:textId="77777777" w:rsidR="00C0552B" w:rsidRPr="00866721" w:rsidRDefault="00C0552B" w:rsidP="00C0552B">
      <w:pPr>
        <w:pStyle w:val="Heading1"/>
        <w:numPr>
          <w:ilvl w:val="0"/>
          <w:numId w:val="1"/>
        </w:numPr>
        <w:spacing w:before="60" w:after="60"/>
        <w:jc w:val="center"/>
        <w:rPr>
          <w:b/>
          <w:bCs/>
        </w:rPr>
      </w:pPr>
      <w:bookmarkStart w:id="0" w:name="_Toc329443224"/>
      <w:bookmarkStart w:id="1" w:name="_Toc147739116"/>
      <w:r w:rsidRPr="00866721">
        <w:rPr>
          <w:b/>
          <w:bCs/>
        </w:rPr>
        <w:t>INFORMACIJA APIE TIEKĖJĄ</w:t>
      </w:r>
      <w:bookmarkEnd w:id="0"/>
    </w:p>
    <w:p w14:paraId="00D37EC8" w14:textId="77777777" w:rsidR="00C0552B" w:rsidRPr="00866721" w:rsidRDefault="00C0552B" w:rsidP="00C0552B"/>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866721"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866721" w:rsidRDefault="00C0552B" w:rsidP="00BB37C2">
            <w:pPr>
              <w:spacing w:before="60" w:after="60"/>
              <w:jc w:val="both"/>
            </w:pPr>
          </w:p>
        </w:tc>
      </w:tr>
      <w:tr w:rsidR="00C0552B" w:rsidRPr="00866721"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tiekėjo grupės narių juridinio asmens kodas (-ai) </w:t>
            </w:r>
            <w:r w:rsidRPr="00721852">
              <w:rPr>
                <w:i/>
                <w:color w:val="000000" w:themeColor="text1"/>
                <w:sz w:val="20"/>
                <w:szCs w:val="20"/>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Pr="00866721" w:rsidRDefault="00C0552B" w:rsidP="00BB37C2">
            <w:pPr>
              <w:spacing w:before="60" w:after="60"/>
              <w:jc w:val="both"/>
            </w:pPr>
          </w:p>
        </w:tc>
      </w:tr>
      <w:tr w:rsidR="00C0552B" w:rsidRPr="00866721"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Pr="00866721" w:rsidRDefault="00C0552B" w:rsidP="00BB37C2">
            <w:pPr>
              <w:spacing w:before="60" w:after="60"/>
              <w:jc w:val="both"/>
            </w:pPr>
          </w:p>
        </w:tc>
      </w:tr>
      <w:tr w:rsidR="00C0552B" w:rsidRPr="00866721"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Tiekėjų grupės narys, atstovaujantis arba vadovaujantis  tiekėjų grupei </w:t>
            </w:r>
            <w:r w:rsidRPr="00721852">
              <w:rPr>
                <w:i/>
                <w:color w:val="000000" w:themeColor="text1"/>
                <w:sz w:val="20"/>
                <w:szCs w:val="20"/>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866721" w:rsidRDefault="00C0552B" w:rsidP="00BB37C2">
            <w:pPr>
              <w:spacing w:before="60" w:after="60"/>
              <w:jc w:val="both"/>
            </w:pPr>
          </w:p>
        </w:tc>
      </w:tr>
      <w:tr w:rsidR="00C0552B" w:rsidRPr="00866721"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721852" w:rsidRDefault="00C0552B" w:rsidP="00BB37C2">
            <w:pPr>
              <w:spacing w:before="60" w:after="60"/>
              <w:jc w:val="both"/>
              <w:rPr>
                <w:color w:val="000000" w:themeColor="text1"/>
                <w:sz w:val="20"/>
                <w:szCs w:val="20"/>
              </w:rPr>
            </w:pPr>
            <w:r w:rsidRPr="00721852">
              <w:rPr>
                <w:color w:val="000000" w:themeColor="text1"/>
                <w:sz w:val="20"/>
                <w:szCs w:val="20"/>
              </w:rPr>
              <w:t xml:space="preserve">Tiekėjo arba </w:t>
            </w:r>
            <w:r w:rsidRPr="00721852">
              <w:rPr>
                <w:rFonts w:eastAsia="Calibri"/>
                <w:color w:val="000000" w:themeColor="text1"/>
                <w:sz w:val="20"/>
                <w:szCs w:val="20"/>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Pr="00866721" w:rsidRDefault="00C0552B" w:rsidP="00BB37C2">
            <w:pPr>
              <w:spacing w:before="60" w:after="60"/>
              <w:jc w:val="both"/>
            </w:pPr>
          </w:p>
        </w:tc>
      </w:tr>
      <w:tr w:rsidR="00C0552B" w:rsidRPr="00866721"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721852" w:rsidRDefault="00C0552B" w:rsidP="00BB37C2">
            <w:pPr>
              <w:spacing w:before="60" w:after="60"/>
              <w:jc w:val="both"/>
              <w:rPr>
                <w:color w:val="000000" w:themeColor="text1"/>
                <w:sz w:val="20"/>
                <w:szCs w:val="20"/>
              </w:rPr>
            </w:pPr>
            <w:r w:rsidRPr="00721852">
              <w:rPr>
                <w:rFonts w:eastAsia="Calibri"/>
                <w:color w:val="000000" w:themeColor="text1"/>
                <w:sz w:val="20"/>
                <w:szCs w:val="20"/>
              </w:rPr>
              <w:t xml:space="preserve">Tiekėjo arba atstovaujančio tiekėjų grupės nario </w:t>
            </w:r>
            <w:r w:rsidRPr="00721852">
              <w:rPr>
                <w:bCs/>
                <w:color w:val="000000" w:themeColor="text1"/>
                <w:sz w:val="20"/>
                <w:szCs w:val="20"/>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Pr="00866721" w:rsidRDefault="00C0552B" w:rsidP="00BB37C2">
            <w:pPr>
              <w:spacing w:before="60" w:after="60"/>
              <w:jc w:val="both"/>
            </w:pPr>
          </w:p>
        </w:tc>
      </w:tr>
      <w:tr w:rsidR="00C0552B" w:rsidRPr="00866721"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Pr="00866721" w:rsidRDefault="00C0552B" w:rsidP="00BB37C2">
            <w:pPr>
              <w:spacing w:before="60" w:after="60"/>
              <w:jc w:val="both"/>
            </w:pPr>
          </w:p>
        </w:tc>
      </w:tr>
      <w:tr w:rsidR="00C0552B" w:rsidRPr="00866721"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721852" w:rsidRDefault="00C0552B" w:rsidP="00BB37C2">
            <w:pPr>
              <w:spacing w:before="60" w:after="60"/>
              <w:jc w:val="both"/>
              <w:rPr>
                <w:color w:val="000000" w:themeColor="text1"/>
                <w:sz w:val="20"/>
                <w:szCs w:val="20"/>
              </w:rPr>
            </w:pPr>
            <w:r w:rsidRPr="00721852">
              <w:rPr>
                <w:bCs/>
                <w:color w:val="000000" w:themeColor="text1"/>
                <w:sz w:val="20"/>
                <w:szCs w:val="20"/>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Pr="00866721" w:rsidRDefault="00C0552B" w:rsidP="00BB37C2">
            <w:pPr>
              <w:spacing w:before="60" w:after="60"/>
              <w:jc w:val="both"/>
            </w:pPr>
          </w:p>
        </w:tc>
      </w:tr>
    </w:tbl>
    <w:p w14:paraId="380F7009" w14:textId="3E7EDDCC" w:rsidR="00C0552B" w:rsidRPr="00866721" w:rsidRDefault="00C0552B" w:rsidP="00C0552B">
      <w:pPr>
        <w:pStyle w:val="Heading1"/>
        <w:numPr>
          <w:ilvl w:val="0"/>
          <w:numId w:val="1"/>
        </w:numPr>
        <w:spacing w:before="60" w:after="60"/>
        <w:jc w:val="center"/>
      </w:pPr>
      <w:bookmarkStart w:id="2" w:name="_Toc329443227"/>
      <w:r w:rsidRPr="00866721">
        <w:rPr>
          <w:b/>
          <w:bCs/>
        </w:rPr>
        <w:t>INFORMACIJA APIE SUBTIEKĖJUS</w:t>
      </w:r>
      <w:bookmarkEnd w:id="2"/>
    </w:p>
    <w:p w14:paraId="00BDA756" w14:textId="77777777" w:rsidR="00C0552B" w:rsidRPr="00866721" w:rsidRDefault="00C0552B" w:rsidP="00C0552B">
      <w:pPr>
        <w:spacing w:before="60" w:after="60"/>
        <w:jc w:val="both"/>
      </w:pPr>
      <w:r w:rsidRPr="00866721">
        <w:t>Subtiekėjai ir jiems perduodama vykdyti sutarties dalis</w:t>
      </w:r>
      <w:r w:rsidRPr="00866721">
        <w:rPr>
          <w:rFonts w:eastAsia="Calibri"/>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6721"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6721" w:rsidRDefault="00C0552B" w:rsidP="00BB37C2">
            <w:pPr>
              <w:spacing w:before="60" w:after="60"/>
              <w:jc w:val="center"/>
            </w:pPr>
            <w:r w:rsidRPr="00866721">
              <w:rPr>
                <w:b/>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6721" w:rsidRDefault="002B32FE" w:rsidP="00BB37C2">
            <w:pPr>
              <w:spacing w:before="60" w:after="60"/>
              <w:jc w:val="center"/>
              <w:rPr>
                <w:b/>
                <w:bCs/>
              </w:rPr>
            </w:pPr>
            <w:r w:rsidRPr="00866721">
              <w:rPr>
                <w:b/>
                <w:bCs/>
                <w:spacing w:val="-4"/>
              </w:rPr>
              <w:t xml:space="preserve">Subrangovo (-ų), subtiekėjo (-ų) ar </w:t>
            </w:r>
            <w:proofErr w:type="spellStart"/>
            <w:r w:rsidRPr="00866721">
              <w:rPr>
                <w:b/>
                <w:bCs/>
                <w:spacing w:val="-4"/>
              </w:rPr>
              <w:t>subteikėjo</w:t>
            </w:r>
            <w:proofErr w:type="spellEnd"/>
            <w:r w:rsidRPr="00866721">
              <w:rPr>
                <w:b/>
                <w:bCs/>
                <w:spacing w:val="-4"/>
              </w:rPr>
              <w:t xml:space="preserve"> (</w:t>
            </w:r>
            <w:r w:rsidRPr="00866721">
              <w:rPr>
                <w:b/>
                <w:bCs/>
                <w:spacing w:val="-4"/>
              </w:rPr>
              <w:noBreakHyphen/>
              <w:t>ų)</w:t>
            </w:r>
            <w:r w:rsidRPr="00866721">
              <w:rPr>
                <w:b/>
                <w:bCs/>
              </w:rPr>
              <w:t xml:space="preserve"> pavadinimas (-ai) </w:t>
            </w:r>
            <w:r w:rsidR="00C0552B" w:rsidRPr="00866721">
              <w:rPr>
                <w:b/>
                <w:bCs/>
                <w:lang w:eastAsia="lt-LT"/>
              </w:rPr>
              <w:t>/</w:t>
            </w:r>
            <w:r w:rsidR="00C0552B" w:rsidRPr="00866721">
              <w:rPr>
                <w:b/>
                <w:bCs/>
              </w:rPr>
              <w:t xml:space="preserve"> Fizinio asmens vardas, pavardė (individualios veiklos vykdymo pažymos nr</w:t>
            </w:r>
            <w:r w:rsidR="00234AF3" w:rsidRPr="00866721">
              <w:rPr>
                <w:b/>
                <w:bCs/>
              </w:rPr>
              <w:t>.</w:t>
            </w:r>
            <w:r w:rsidR="00C0552B" w:rsidRPr="00866721">
              <w:rPr>
                <w:b/>
                <w:bCs/>
              </w:rPr>
              <w:t>)</w:t>
            </w:r>
            <w:r w:rsidR="00C0552B" w:rsidRPr="00866721">
              <w:rPr>
                <w:rStyle w:val="CommentReference"/>
                <w:b/>
                <w:bCs/>
                <w:sz w:val="24"/>
                <w:szCs w:val="24"/>
                <w:lang w:eastAsia="lt-LT"/>
              </w:rPr>
              <w:t xml:space="preserve"> </w:t>
            </w:r>
            <w:r w:rsidR="00C0552B" w:rsidRPr="00866721">
              <w:rPr>
                <w:rStyle w:val="FootnoteReference"/>
                <w:b/>
                <w:bCs/>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6721" w:rsidRDefault="00C0552B" w:rsidP="00BB37C2">
            <w:pPr>
              <w:spacing w:before="60" w:after="60"/>
              <w:jc w:val="center"/>
              <w:rPr>
                <w:b/>
                <w:bCs/>
              </w:rPr>
            </w:pPr>
            <w:r w:rsidRPr="00866721">
              <w:rPr>
                <w:b/>
                <w:bCs/>
                <w:lang w:eastAsia="lt-LT"/>
              </w:rPr>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6721" w:rsidRDefault="003F0FED" w:rsidP="00BB37C2">
            <w:pPr>
              <w:spacing w:before="60" w:after="60"/>
              <w:jc w:val="center"/>
              <w:rPr>
                <w:b/>
                <w:bCs/>
              </w:rPr>
            </w:pPr>
            <w:r w:rsidRPr="00866721">
              <w:rPr>
                <w:b/>
                <w:bCs/>
              </w:rPr>
              <w:t>Įsipareigojimų dalis</w:t>
            </w:r>
            <w:r w:rsidR="00EF769F" w:rsidRPr="00866721">
              <w:rPr>
                <w:b/>
                <w:bCs/>
              </w:rPr>
              <w:t xml:space="preserve"> </w:t>
            </w:r>
          </w:p>
          <w:p w14:paraId="7C18CB81" w14:textId="388B5EC8" w:rsidR="003F0FED" w:rsidRPr="00866721" w:rsidRDefault="003F0FED" w:rsidP="00BB37C2">
            <w:pPr>
              <w:spacing w:before="60" w:after="60"/>
              <w:jc w:val="center"/>
              <w:rPr>
                <w:b/>
                <w:bCs/>
              </w:rPr>
            </w:pPr>
            <w:r w:rsidRPr="00866721">
              <w:rPr>
                <w:b/>
                <w:bCs/>
              </w:rPr>
              <w:t xml:space="preserve"> (nurodant konkrečius pagal Pirkimo sutartį prisiimamus įsipareigojimus), kuriai ketinama pasitelkti subrangovą (-</w:t>
            </w:r>
            <w:proofErr w:type="spellStart"/>
            <w:r w:rsidRPr="00866721">
              <w:rPr>
                <w:b/>
                <w:bCs/>
              </w:rPr>
              <w:t>us</w:t>
            </w:r>
            <w:proofErr w:type="spellEnd"/>
            <w:r w:rsidRPr="00866721">
              <w:rPr>
                <w:b/>
                <w:bCs/>
              </w:rPr>
              <w:t xml:space="preserve">), </w:t>
            </w:r>
            <w:r w:rsidRPr="00866721">
              <w:rPr>
                <w:b/>
                <w:bCs/>
              </w:rPr>
              <w:lastRenderedPageBreak/>
              <w:t>subtiekėją (-</w:t>
            </w:r>
            <w:proofErr w:type="spellStart"/>
            <w:r w:rsidRPr="00866721">
              <w:rPr>
                <w:b/>
                <w:bCs/>
              </w:rPr>
              <w:t>us</w:t>
            </w:r>
            <w:proofErr w:type="spellEnd"/>
            <w:r w:rsidRPr="00866721">
              <w:rPr>
                <w:b/>
                <w:bCs/>
              </w:rPr>
              <w:t xml:space="preserve">) ar </w:t>
            </w:r>
            <w:proofErr w:type="spellStart"/>
            <w:r w:rsidRPr="00866721">
              <w:rPr>
                <w:b/>
                <w:bCs/>
              </w:rPr>
              <w:t>subteikėją</w:t>
            </w:r>
            <w:proofErr w:type="spellEnd"/>
            <w:r w:rsidRPr="00866721">
              <w:rPr>
                <w:b/>
                <w:bCs/>
              </w:rPr>
              <w:t xml:space="preserve"> (-</w:t>
            </w:r>
            <w:proofErr w:type="spellStart"/>
            <w:r w:rsidRPr="00866721">
              <w:rPr>
                <w:b/>
                <w:bCs/>
              </w:rPr>
              <w:t>us</w:t>
            </w:r>
            <w:proofErr w:type="spellEnd"/>
            <w:r w:rsidRPr="00866721">
              <w:rPr>
                <w:b/>
                <w:bCs/>
              </w:rPr>
              <w:t>)</w:t>
            </w:r>
            <w:r w:rsidR="0035321E" w:rsidRPr="00866721">
              <w:rPr>
                <w:b/>
                <w:bCs/>
              </w:rPr>
              <w:t>,</w:t>
            </w:r>
            <w:r w:rsidR="00D03EEF" w:rsidRPr="00866721">
              <w:rPr>
                <w:b/>
                <w:bCs/>
              </w:rPr>
              <w:t xml:space="preserve"> </w:t>
            </w:r>
          </w:p>
          <w:p w14:paraId="723B60E2" w14:textId="77777777" w:rsidR="00C35C63" w:rsidRPr="00866721" w:rsidRDefault="00C35C63" w:rsidP="00BB37C2">
            <w:pPr>
              <w:spacing w:before="60" w:after="60"/>
              <w:jc w:val="center"/>
              <w:rPr>
                <w:b/>
                <w:bCs/>
                <w:lang w:eastAsia="lt-LT"/>
              </w:rPr>
            </w:pPr>
          </w:p>
          <w:p w14:paraId="2B6B2995" w14:textId="1674C961" w:rsidR="0067727D" w:rsidRPr="00866721" w:rsidRDefault="009150F0" w:rsidP="00BB37C2">
            <w:pPr>
              <w:spacing w:before="60" w:after="60"/>
              <w:jc w:val="center"/>
              <w:rPr>
                <w:b/>
                <w:bCs/>
                <w:i/>
                <w:lang w:eastAsia="lt-LT"/>
              </w:rPr>
            </w:pPr>
            <w:r w:rsidRPr="00866721">
              <w:rPr>
                <w:b/>
                <w:bCs/>
              </w:rPr>
              <w:t>ir procentinė dalis nuo pasiūlymo kainos</w:t>
            </w:r>
          </w:p>
          <w:p w14:paraId="1CE31A60" w14:textId="77777777" w:rsidR="003F0FED" w:rsidRPr="00866721" w:rsidRDefault="003F0FED" w:rsidP="00BB37C2">
            <w:pPr>
              <w:spacing w:before="60" w:after="60"/>
              <w:jc w:val="center"/>
              <w:rPr>
                <w:b/>
                <w:bCs/>
              </w:rPr>
            </w:pPr>
          </w:p>
        </w:tc>
      </w:tr>
      <w:tr w:rsidR="00C0552B" w:rsidRPr="00866721"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866721" w:rsidRDefault="00C0552B" w:rsidP="00BB37C2">
            <w:pPr>
              <w:spacing w:before="60" w:after="60"/>
              <w:jc w:val="both"/>
            </w:pPr>
            <w:r w:rsidRPr="00866721">
              <w:rPr>
                <w:b/>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866721" w:rsidRDefault="00C0552B" w:rsidP="00BB37C2">
            <w:pPr>
              <w:spacing w:before="60" w:after="60"/>
              <w:jc w:val="both"/>
              <w:rPr>
                <w:lang w:eastAsia="lt-LT"/>
              </w:rPr>
            </w:pPr>
          </w:p>
        </w:tc>
      </w:tr>
      <w:tr w:rsidR="00C0552B" w:rsidRPr="00866721"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866721" w:rsidRDefault="00C0552B" w:rsidP="00BB37C2">
            <w:pPr>
              <w:spacing w:before="60" w:after="60"/>
              <w:jc w:val="both"/>
            </w:pPr>
            <w:r w:rsidRPr="00866721">
              <w:rPr>
                <w:b/>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866721" w:rsidRDefault="00C0552B" w:rsidP="00BB37C2">
            <w:pPr>
              <w:spacing w:before="60" w:after="60"/>
              <w:jc w:val="both"/>
              <w:rPr>
                <w:lang w:eastAsia="lt-LT"/>
              </w:rPr>
            </w:pPr>
          </w:p>
        </w:tc>
      </w:tr>
      <w:tr w:rsidR="00C0552B" w:rsidRPr="00866721"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866721" w:rsidRDefault="00C0552B" w:rsidP="00BB37C2">
            <w:pPr>
              <w:spacing w:before="60" w:after="60"/>
              <w:jc w:val="both"/>
            </w:pPr>
            <w:r w:rsidRPr="00866721">
              <w:rPr>
                <w:b/>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866721" w:rsidRDefault="00C0552B" w:rsidP="00BB37C2">
            <w:pPr>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866721" w:rsidRDefault="00C0552B" w:rsidP="00BB37C2">
            <w:pPr>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866721" w:rsidRDefault="00C0552B" w:rsidP="00BB37C2">
            <w:pPr>
              <w:spacing w:before="60" w:after="60"/>
              <w:jc w:val="both"/>
              <w:rPr>
                <w:lang w:eastAsia="lt-LT"/>
              </w:rPr>
            </w:pPr>
          </w:p>
        </w:tc>
      </w:tr>
    </w:tbl>
    <w:p w14:paraId="54643772" w14:textId="77777777" w:rsidR="00804CDD" w:rsidRPr="00866721" w:rsidRDefault="00804CDD" w:rsidP="00804CDD">
      <w:pPr>
        <w:suppressAutoHyphens w:val="0"/>
        <w:autoSpaceDN/>
        <w:jc w:val="center"/>
        <w:rPr>
          <w:i/>
        </w:rPr>
      </w:pPr>
    </w:p>
    <w:p w14:paraId="2EE57BF8" w14:textId="3D991254" w:rsidR="00C0552B" w:rsidRDefault="00C0552B" w:rsidP="00C0552B">
      <w:pPr>
        <w:pStyle w:val="Heading1"/>
        <w:numPr>
          <w:ilvl w:val="0"/>
          <w:numId w:val="1"/>
        </w:numPr>
        <w:spacing w:before="60" w:after="60"/>
        <w:jc w:val="center"/>
        <w:rPr>
          <w:b/>
          <w:color w:val="000000"/>
        </w:rPr>
      </w:pPr>
      <w:bookmarkStart w:id="3" w:name="_Toc329443228"/>
      <w:r w:rsidRPr="00866721">
        <w:rPr>
          <w:b/>
          <w:color w:val="000000"/>
        </w:rPr>
        <w:t>PASIŪLYMO KAINA</w:t>
      </w:r>
      <w:bookmarkEnd w:id="3"/>
      <w:r w:rsidRPr="00866721">
        <w:rPr>
          <w:b/>
          <w:color w:val="000000"/>
        </w:rPr>
        <w:t xml:space="preserve"> </w:t>
      </w:r>
    </w:p>
    <w:p w14:paraId="346107B1" w14:textId="19FE3B25" w:rsidR="00D97AE1" w:rsidRDefault="00D97AE1" w:rsidP="00D97AE1">
      <w:pPr>
        <w:rPr>
          <w:color w:val="000000" w:themeColor="text1"/>
        </w:rPr>
      </w:pPr>
      <w:r w:rsidRPr="00866721">
        <w:t xml:space="preserve">Pasiūlymo kaina nurodoma užpildant pateiktą </w:t>
      </w:r>
      <w:r w:rsidRPr="00866721">
        <w:rPr>
          <w:color w:val="000000" w:themeColor="text1"/>
        </w:rPr>
        <w:t>lentelę</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3828"/>
        <w:gridCol w:w="1134"/>
        <w:gridCol w:w="1134"/>
        <w:gridCol w:w="1417"/>
      </w:tblGrid>
      <w:tr w:rsidR="00710090" w:rsidRPr="00710090" w14:paraId="543832E5" w14:textId="77777777" w:rsidTr="000A125C">
        <w:tc>
          <w:tcPr>
            <w:tcW w:w="568" w:type="dxa"/>
          </w:tcPr>
          <w:p w14:paraId="71F80FAB" w14:textId="77777777" w:rsidR="00710090" w:rsidRPr="00710090" w:rsidRDefault="00710090" w:rsidP="00710090">
            <w:pPr>
              <w:suppressAutoHyphens w:val="0"/>
              <w:autoSpaceDN/>
              <w:jc w:val="center"/>
              <w:rPr>
                <w:b/>
              </w:rPr>
            </w:pPr>
          </w:p>
        </w:tc>
        <w:tc>
          <w:tcPr>
            <w:tcW w:w="1984" w:type="dxa"/>
            <w:vAlign w:val="center"/>
          </w:tcPr>
          <w:p w14:paraId="547E0E27" w14:textId="77777777" w:rsidR="00710090" w:rsidRPr="00710090" w:rsidRDefault="00710090" w:rsidP="00710090">
            <w:pPr>
              <w:suppressAutoHyphens w:val="0"/>
              <w:autoSpaceDN/>
              <w:jc w:val="center"/>
              <w:rPr>
                <w:b/>
              </w:rPr>
            </w:pPr>
            <w:r w:rsidRPr="00710090">
              <w:rPr>
                <w:b/>
              </w:rPr>
              <w:t xml:space="preserve">Prekių sąrašas </w:t>
            </w:r>
          </w:p>
        </w:tc>
        <w:tc>
          <w:tcPr>
            <w:tcW w:w="3828" w:type="dxa"/>
            <w:vAlign w:val="center"/>
          </w:tcPr>
          <w:p w14:paraId="02F1D1E7" w14:textId="77777777" w:rsidR="00710090" w:rsidRPr="00710090" w:rsidRDefault="00710090" w:rsidP="00710090">
            <w:pPr>
              <w:suppressAutoHyphens w:val="0"/>
              <w:autoSpaceDN/>
              <w:jc w:val="center"/>
              <w:rPr>
                <w:b/>
              </w:rPr>
            </w:pPr>
            <w:r w:rsidRPr="00710090">
              <w:rPr>
                <w:b/>
              </w:rPr>
              <w:t>Perkamos prekės ar paslaugos aprašymas</w:t>
            </w:r>
          </w:p>
          <w:p w14:paraId="120E3555" w14:textId="77777777" w:rsidR="00710090" w:rsidRPr="00710090" w:rsidRDefault="00710090" w:rsidP="00710090">
            <w:pPr>
              <w:suppressAutoHyphens w:val="0"/>
              <w:autoSpaceDN/>
              <w:jc w:val="center"/>
              <w:rPr>
                <w:b/>
              </w:rPr>
            </w:pPr>
            <w:r w:rsidRPr="00710090">
              <w:rPr>
                <w:b/>
              </w:rPr>
              <w:t>(techninė charakteristika)</w:t>
            </w:r>
          </w:p>
        </w:tc>
        <w:tc>
          <w:tcPr>
            <w:tcW w:w="1134" w:type="dxa"/>
            <w:vAlign w:val="center"/>
          </w:tcPr>
          <w:p w14:paraId="4620AA04" w14:textId="77777777" w:rsidR="00710090" w:rsidRPr="00710090" w:rsidRDefault="00710090" w:rsidP="00710090">
            <w:pPr>
              <w:suppressAutoHyphens w:val="0"/>
              <w:autoSpaceDN/>
              <w:jc w:val="center"/>
              <w:rPr>
                <w:b/>
              </w:rPr>
            </w:pPr>
            <w:r w:rsidRPr="00710090">
              <w:rPr>
                <w:b/>
              </w:rPr>
              <w:t>Mato vnt. ir kiekis</w:t>
            </w:r>
          </w:p>
        </w:tc>
        <w:tc>
          <w:tcPr>
            <w:tcW w:w="1134" w:type="dxa"/>
          </w:tcPr>
          <w:p w14:paraId="6E272568" w14:textId="77777777" w:rsidR="00710090" w:rsidRPr="00710090" w:rsidRDefault="00710090" w:rsidP="00710090">
            <w:pPr>
              <w:suppressAutoHyphens w:val="0"/>
              <w:autoSpaceDN/>
              <w:rPr>
                <w:b/>
              </w:rPr>
            </w:pPr>
            <w:r w:rsidRPr="00710090">
              <w:rPr>
                <w:b/>
              </w:rPr>
              <w:t>Vieno mato vnt., kaina EUR be PVM</w:t>
            </w:r>
          </w:p>
          <w:p w14:paraId="6ED2EB55" w14:textId="77777777" w:rsidR="00710090" w:rsidRPr="00710090" w:rsidRDefault="00710090" w:rsidP="00710090">
            <w:pPr>
              <w:suppressAutoHyphens w:val="0"/>
              <w:autoSpaceDN/>
              <w:rPr>
                <w:b/>
              </w:rPr>
            </w:pPr>
          </w:p>
        </w:tc>
        <w:tc>
          <w:tcPr>
            <w:tcW w:w="1417" w:type="dxa"/>
          </w:tcPr>
          <w:p w14:paraId="2C9B1317" w14:textId="77777777" w:rsidR="00710090" w:rsidRPr="00710090" w:rsidRDefault="00710090" w:rsidP="00710090">
            <w:pPr>
              <w:suppressAutoHyphens w:val="0"/>
              <w:autoSpaceDN/>
              <w:jc w:val="center"/>
              <w:rPr>
                <w:b/>
              </w:rPr>
            </w:pPr>
            <w:r w:rsidRPr="00710090">
              <w:rPr>
                <w:b/>
              </w:rPr>
              <w:t>Suma iš viso EUR</w:t>
            </w:r>
            <w:r w:rsidRPr="00710090">
              <w:rPr>
                <w:b/>
                <w:color w:val="FF0000"/>
              </w:rPr>
              <w:t xml:space="preserve"> </w:t>
            </w:r>
            <w:r w:rsidRPr="00710090">
              <w:rPr>
                <w:b/>
              </w:rPr>
              <w:t>be PVM</w:t>
            </w:r>
          </w:p>
        </w:tc>
      </w:tr>
      <w:tr w:rsidR="00710090" w:rsidRPr="00710090" w14:paraId="7E0A113F" w14:textId="77777777" w:rsidTr="000A125C">
        <w:trPr>
          <w:trHeight w:val="680"/>
        </w:trPr>
        <w:tc>
          <w:tcPr>
            <w:tcW w:w="568" w:type="dxa"/>
          </w:tcPr>
          <w:p w14:paraId="0B05575B" w14:textId="77777777" w:rsidR="00710090" w:rsidRPr="00710090" w:rsidRDefault="00710090" w:rsidP="00710090">
            <w:pPr>
              <w:suppressAutoHyphens w:val="0"/>
              <w:autoSpaceDN/>
              <w:jc w:val="center"/>
            </w:pPr>
            <w:r w:rsidRPr="00710090">
              <w:t>1.</w:t>
            </w:r>
          </w:p>
        </w:tc>
        <w:tc>
          <w:tcPr>
            <w:tcW w:w="1984" w:type="dxa"/>
          </w:tcPr>
          <w:p w14:paraId="66F50191" w14:textId="62DA97AA" w:rsidR="00710090" w:rsidRPr="00710090" w:rsidRDefault="00260E7B" w:rsidP="00710090">
            <w:pPr>
              <w:suppressAutoHyphens w:val="0"/>
              <w:autoSpaceDN/>
              <w:jc w:val="center"/>
              <w:rPr>
                <w:color w:val="000000"/>
              </w:rPr>
            </w:pPr>
            <w:r>
              <w:rPr>
                <w:rFonts w:ascii="TimesNewRomanPSMT" w:hAnsi="TimesNewRomanPSMT" w:cs="TimesNewRomanPSMT"/>
              </w:rPr>
              <w:t>Teleskopinis krautuvas</w:t>
            </w:r>
          </w:p>
        </w:tc>
        <w:tc>
          <w:tcPr>
            <w:tcW w:w="3828" w:type="dxa"/>
            <w:vAlign w:val="center"/>
          </w:tcPr>
          <w:p w14:paraId="593FFCD5" w14:textId="1A454D2F" w:rsidR="00710090" w:rsidRDefault="00EB204B" w:rsidP="00710090">
            <w:pPr>
              <w:suppressAutoHyphens w:val="0"/>
              <w:autoSpaceDE w:val="0"/>
              <w:adjustRightInd w:val="0"/>
            </w:pPr>
            <w:r>
              <w:t>Aprašymas nurodytas</w:t>
            </w:r>
            <w:r w:rsidR="0008390F">
              <w:t xml:space="preserve"> </w:t>
            </w:r>
            <w:r w:rsidR="00260E7B">
              <w:t xml:space="preserve">Lietuvos kariuomenės </w:t>
            </w:r>
          </w:p>
          <w:p w14:paraId="49866F8C" w14:textId="781FB047" w:rsidR="00260E7B" w:rsidRPr="00710090" w:rsidRDefault="00260E7B" w:rsidP="00260E7B">
            <w:pPr>
              <w:suppressAutoHyphens w:val="0"/>
              <w:autoSpaceDE w:val="0"/>
              <w:adjustRightInd w:val="0"/>
            </w:pPr>
            <w:r>
              <w:t>Lietuvos didžiojo kunigaikščio Vytenio bendrosios paramos logistikos bataliono vado 2025-03-20 patv</w:t>
            </w:r>
            <w:r w:rsidR="0008390F">
              <w:t>irtintoje</w:t>
            </w:r>
            <w:r>
              <w:t xml:space="preserve"> techninė</w:t>
            </w:r>
            <w:r w:rsidR="0008390F">
              <w:t xml:space="preserve">je specifikacijoje </w:t>
            </w:r>
            <w:r>
              <w:t xml:space="preserve">Nr. TS-60 (pridedama prie šio pirkimo dokumentų).  </w:t>
            </w:r>
          </w:p>
        </w:tc>
        <w:tc>
          <w:tcPr>
            <w:tcW w:w="1134" w:type="dxa"/>
          </w:tcPr>
          <w:p w14:paraId="45723C14" w14:textId="0C4EB9DE" w:rsidR="00710090" w:rsidRPr="00710090" w:rsidRDefault="00260E7B" w:rsidP="00710090">
            <w:pPr>
              <w:suppressAutoHyphens w:val="0"/>
              <w:autoSpaceDN/>
              <w:spacing w:line="276" w:lineRule="auto"/>
              <w:jc w:val="center"/>
              <w:rPr>
                <w:rFonts w:eastAsia="Calibri"/>
              </w:rPr>
            </w:pPr>
            <w:r>
              <w:rPr>
                <w:rFonts w:eastAsia="Calibri"/>
              </w:rPr>
              <w:t>1</w:t>
            </w:r>
            <w:r w:rsidR="00640451">
              <w:rPr>
                <w:rFonts w:eastAsia="Calibri"/>
              </w:rPr>
              <w:t xml:space="preserve"> vnt. </w:t>
            </w:r>
          </w:p>
        </w:tc>
        <w:tc>
          <w:tcPr>
            <w:tcW w:w="1134" w:type="dxa"/>
          </w:tcPr>
          <w:p w14:paraId="4A77AC86" w14:textId="77777777" w:rsidR="00710090" w:rsidRPr="00710090" w:rsidRDefault="00710090" w:rsidP="00710090">
            <w:pPr>
              <w:suppressAutoHyphens w:val="0"/>
              <w:autoSpaceDN/>
              <w:spacing w:line="276" w:lineRule="auto"/>
              <w:jc w:val="center"/>
              <w:rPr>
                <w:rFonts w:eastAsia="Calibri"/>
              </w:rPr>
            </w:pPr>
          </w:p>
        </w:tc>
        <w:tc>
          <w:tcPr>
            <w:tcW w:w="1417" w:type="dxa"/>
          </w:tcPr>
          <w:p w14:paraId="6C2261AD" w14:textId="77777777" w:rsidR="00710090" w:rsidRPr="00710090" w:rsidRDefault="00710090" w:rsidP="00710090">
            <w:pPr>
              <w:suppressAutoHyphens w:val="0"/>
              <w:autoSpaceDN/>
              <w:spacing w:line="276" w:lineRule="auto"/>
              <w:jc w:val="center"/>
              <w:rPr>
                <w:rFonts w:eastAsia="Calibri"/>
              </w:rPr>
            </w:pPr>
          </w:p>
        </w:tc>
      </w:tr>
      <w:tr w:rsidR="00710090" w:rsidRPr="00710090" w14:paraId="3D3FDEF6" w14:textId="77777777" w:rsidTr="000A1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648" w:type="dxa"/>
            <w:gridSpan w:val="5"/>
            <w:tcBorders>
              <w:top w:val="single" w:sz="4" w:space="0" w:color="000000"/>
              <w:left w:val="single" w:sz="4" w:space="0" w:color="000000"/>
              <w:bottom w:val="single" w:sz="4" w:space="0" w:color="000000"/>
              <w:right w:val="single" w:sz="4" w:space="0" w:color="000000"/>
            </w:tcBorders>
          </w:tcPr>
          <w:p w14:paraId="4FD27B5C" w14:textId="77777777" w:rsidR="00710090" w:rsidRPr="00710090" w:rsidRDefault="00710090" w:rsidP="00710090">
            <w:pPr>
              <w:spacing w:before="60" w:after="60"/>
              <w:ind w:firstLine="41"/>
              <w:jc w:val="center"/>
            </w:pPr>
            <w:r w:rsidRPr="00710090">
              <w:rPr>
                <w:b/>
              </w:rPr>
              <w:t xml:space="preserve">                                                                              Pasiūlymo kaina </w:t>
            </w:r>
            <w:r w:rsidRPr="00710090">
              <w:rPr>
                <w:b/>
                <w:iCs/>
              </w:rPr>
              <w:t>EUR</w:t>
            </w:r>
            <w:r w:rsidRPr="00710090">
              <w:rPr>
                <w:b/>
              </w:rPr>
              <w:t xml:space="preserve"> be PVM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34D0D" w14:textId="77777777" w:rsidR="00710090" w:rsidRPr="00710090" w:rsidRDefault="00710090" w:rsidP="00710090">
            <w:pPr>
              <w:spacing w:before="60" w:after="60"/>
              <w:ind w:firstLine="41"/>
              <w:jc w:val="center"/>
            </w:pPr>
          </w:p>
        </w:tc>
      </w:tr>
      <w:tr w:rsidR="00710090" w:rsidRPr="00710090" w14:paraId="4E82CC26" w14:textId="77777777" w:rsidTr="000A1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648" w:type="dxa"/>
            <w:gridSpan w:val="5"/>
            <w:tcBorders>
              <w:top w:val="single" w:sz="4" w:space="0" w:color="000000"/>
              <w:left w:val="single" w:sz="4" w:space="0" w:color="000000"/>
              <w:bottom w:val="single" w:sz="4" w:space="0" w:color="000000"/>
              <w:right w:val="single" w:sz="4" w:space="0" w:color="000000"/>
            </w:tcBorders>
          </w:tcPr>
          <w:p w14:paraId="56596B24" w14:textId="77777777" w:rsidR="00710090" w:rsidRPr="00710090" w:rsidRDefault="00710090" w:rsidP="00710090">
            <w:pPr>
              <w:spacing w:before="60" w:after="60"/>
              <w:ind w:firstLine="41"/>
              <w:jc w:val="center"/>
            </w:pPr>
            <w:r w:rsidRPr="00710090">
              <w:rPr>
                <w:b/>
              </w:rPr>
              <w:t xml:space="preserve">                                                                          PVM </w:t>
            </w:r>
            <w:r w:rsidRPr="00710090">
              <w:rPr>
                <w:i/>
              </w:rPr>
              <w:t xml:space="preserve">(pildoma, jei taikoma)**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033DF" w14:textId="77777777" w:rsidR="00710090" w:rsidRPr="00710090" w:rsidRDefault="00710090" w:rsidP="00710090">
            <w:pPr>
              <w:spacing w:before="60" w:after="60"/>
              <w:ind w:firstLine="41"/>
              <w:jc w:val="center"/>
            </w:pPr>
          </w:p>
        </w:tc>
      </w:tr>
      <w:tr w:rsidR="00710090" w:rsidRPr="00710090" w14:paraId="57DCC7AB" w14:textId="77777777" w:rsidTr="000A1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648" w:type="dxa"/>
            <w:gridSpan w:val="5"/>
            <w:tcBorders>
              <w:top w:val="single" w:sz="4" w:space="0" w:color="000000"/>
              <w:left w:val="single" w:sz="4" w:space="0" w:color="000000"/>
              <w:bottom w:val="single" w:sz="4" w:space="0" w:color="000000"/>
              <w:right w:val="single" w:sz="4" w:space="0" w:color="000000"/>
            </w:tcBorders>
          </w:tcPr>
          <w:p w14:paraId="0ADEBB5A" w14:textId="12FD092D" w:rsidR="00710090" w:rsidRPr="00710090" w:rsidRDefault="00710090" w:rsidP="00710090">
            <w:pPr>
              <w:spacing w:before="60" w:after="60"/>
            </w:pPr>
            <w:r w:rsidRPr="00710090">
              <w:rPr>
                <w:b/>
              </w:rPr>
              <w:t xml:space="preserve">                                                                                 </w:t>
            </w:r>
            <w:r>
              <w:rPr>
                <w:b/>
              </w:rPr>
              <w:t xml:space="preserve">    </w:t>
            </w:r>
            <w:r w:rsidRPr="00710090">
              <w:rPr>
                <w:b/>
              </w:rPr>
              <w:t xml:space="preserve">Pasiūlymo kaina </w:t>
            </w:r>
            <w:r w:rsidRPr="00710090">
              <w:rPr>
                <w:b/>
                <w:iCs/>
              </w:rPr>
              <w:t>EUR</w:t>
            </w:r>
            <w:r w:rsidRPr="00710090">
              <w:rPr>
                <w:b/>
              </w:rPr>
              <w:t xml:space="preserve"> su PVM</w:t>
            </w:r>
            <w:r w:rsidRPr="00710090">
              <w:rPr>
                <w:b/>
                <w:vertAlign w:val="superscript"/>
              </w:rPr>
              <w:footnoteReference w:id="2"/>
            </w:r>
            <w:r w:rsidRPr="00710090">
              <w:rPr>
                <w:b/>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6349A" w14:textId="77777777" w:rsidR="00710090" w:rsidRPr="00710090" w:rsidRDefault="00710090" w:rsidP="00710090">
            <w:pPr>
              <w:spacing w:before="60" w:after="60"/>
              <w:ind w:firstLine="41"/>
              <w:jc w:val="center"/>
            </w:pPr>
          </w:p>
        </w:tc>
      </w:tr>
    </w:tbl>
    <w:p w14:paraId="750C46A3" w14:textId="77FECFBC" w:rsidR="00BC758D" w:rsidRPr="00866721" w:rsidRDefault="00BC758D" w:rsidP="0059148B">
      <w:pPr>
        <w:widowControl w:val="0"/>
        <w:jc w:val="both"/>
        <w:rPr>
          <w:rFonts w:eastAsia="Calibri"/>
        </w:rPr>
      </w:pPr>
      <w:r w:rsidRPr="00866721">
        <w:t>**</w:t>
      </w:r>
      <w:r w:rsidRPr="00866721">
        <w:rPr>
          <w:rFonts w:eastAsia="Calibri"/>
        </w:rPr>
        <w:t xml:space="preserve"> Jei „PVM“ laukas nepildomas, nurodykite priežastis, dėl kurių PVM nemokamas</w:t>
      </w:r>
      <w:r w:rsidR="00F60DBD" w:rsidRPr="00866721">
        <w:rPr>
          <w:rFonts w:eastAsia="Calibri"/>
        </w:rPr>
        <w:t>.</w:t>
      </w:r>
    </w:p>
    <w:p w14:paraId="4120B399" w14:textId="78125E15" w:rsidR="00095BC8" w:rsidRPr="00866721" w:rsidRDefault="0059148B" w:rsidP="0059148B">
      <w:pPr>
        <w:widowControl w:val="0"/>
        <w:jc w:val="both"/>
      </w:pPr>
      <w:r w:rsidRPr="00866721">
        <w:t>**</w:t>
      </w:r>
      <w:r w:rsidRPr="00866721">
        <w:rPr>
          <w:rFonts w:eastAsia="Calibri"/>
        </w:rPr>
        <w:t xml:space="preserve"> Jei „PVM“ laukas nepildomas, nurodykite priežastis, dėl kurių PVM nemokamas</w:t>
      </w:r>
      <w:r w:rsidR="00CB4456" w:rsidRPr="00866721">
        <w:rPr>
          <w:rFonts w:eastAsia="Calibri"/>
        </w:rPr>
        <w:t>.</w:t>
      </w:r>
    </w:p>
    <w:p w14:paraId="208C3DF8" w14:textId="20ED0D37" w:rsidR="000500F8" w:rsidRPr="00866721" w:rsidRDefault="000500F8" w:rsidP="000500F8">
      <w:pPr>
        <w:ind w:firstLine="720"/>
        <w:jc w:val="both"/>
        <w:rPr>
          <w:color w:val="000000"/>
        </w:rPr>
      </w:pPr>
      <w:r w:rsidRPr="00866721">
        <w:rPr>
          <w:color w:val="000000"/>
        </w:rPr>
        <w:t>Iš viso bendra pasiūlymo kaina be PVM: (</w:t>
      </w:r>
      <w:r w:rsidRPr="00866721">
        <w:rPr>
          <w:i/>
          <w:color w:val="000000"/>
        </w:rPr>
        <w:t>suma skaičiais ir žodžiais</w:t>
      </w:r>
      <w:r w:rsidRPr="00866721">
        <w:rPr>
          <w:color w:val="000000"/>
        </w:rPr>
        <w:t>)</w:t>
      </w:r>
    </w:p>
    <w:p w14:paraId="3F320D8A" w14:textId="77777777" w:rsidR="000500F8" w:rsidRPr="00866721" w:rsidRDefault="000500F8" w:rsidP="000500F8">
      <w:pPr>
        <w:ind w:firstLine="720"/>
        <w:jc w:val="both"/>
        <w:rPr>
          <w:color w:val="000000"/>
        </w:rPr>
      </w:pPr>
      <w:r w:rsidRPr="00866721">
        <w:rPr>
          <w:color w:val="000000"/>
        </w:rPr>
        <w:t>Iš viso PVM: (</w:t>
      </w:r>
      <w:r w:rsidRPr="00866721">
        <w:rPr>
          <w:i/>
          <w:color w:val="000000"/>
        </w:rPr>
        <w:t>suma skaičiais ir žodžiais</w:t>
      </w:r>
      <w:r w:rsidRPr="00866721">
        <w:rPr>
          <w:color w:val="000000"/>
        </w:rPr>
        <w:t>)</w:t>
      </w:r>
    </w:p>
    <w:p w14:paraId="7E3E34AE" w14:textId="77777777" w:rsidR="000500F8" w:rsidRPr="00866721" w:rsidRDefault="000500F8" w:rsidP="000500F8">
      <w:pPr>
        <w:ind w:firstLine="720"/>
        <w:jc w:val="both"/>
        <w:rPr>
          <w:color w:val="000000"/>
        </w:rPr>
      </w:pPr>
      <w:r w:rsidRPr="00866721">
        <w:rPr>
          <w:color w:val="000000"/>
        </w:rPr>
        <w:t>Iš viso bendra pasiūlymo kaina su PVM: (</w:t>
      </w:r>
      <w:r w:rsidRPr="00866721">
        <w:rPr>
          <w:i/>
          <w:color w:val="000000"/>
        </w:rPr>
        <w:t>suma skaičiais ir žodžiais</w:t>
      </w:r>
      <w:r w:rsidRPr="00866721">
        <w:rPr>
          <w:color w:val="000000"/>
        </w:rPr>
        <w:t>)</w:t>
      </w:r>
    </w:p>
    <w:p w14:paraId="3377F757" w14:textId="77777777" w:rsidR="000500F8" w:rsidRPr="00866721" w:rsidRDefault="000500F8" w:rsidP="000500F8">
      <w:pPr>
        <w:ind w:firstLine="720"/>
        <w:jc w:val="both"/>
        <w:rPr>
          <w:b/>
          <w:i/>
          <w:color w:val="000000"/>
        </w:rPr>
      </w:pPr>
      <w:r w:rsidRPr="00866721">
        <w:rPr>
          <w:b/>
          <w:i/>
          <w:color w:val="000000"/>
        </w:rPr>
        <w:t>Pastaba:</w:t>
      </w:r>
    </w:p>
    <w:p w14:paraId="1C588F76" w14:textId="7D9DBA19" w:rsidR="000500F8" w:rsidRPr="00866721" w:rsidRDefault="000500F8" w:rsidP="000500F8">
      <w:pPr>
        <w:ind w:firstLine="720"/>
        <w:jc w:val="both"/>
        <w:rPr>
          <w:color w:val="000000"/>
        </w:rPr>
      </w:pPr>
      <w:r w:rsidRPr="00866721">
        <w:rPr>
          <w:color w:val="000000"/>
        </w:rPr>
        <w:t>- kainos pasiūlyme nurodomos, paliekant du skaitmenis po kablelio</w:t>
      </w:r>
      <w:r w:rsidR="00BA7130" w:rsidRPr="00866721">
        <w:rPr>
          <w:color w:val="000000"/>
        </w:rPr>
        <w:t>;</w:t>
      </w:r>
    </w:p>
    <w:p w14:paraId="0C8466F4" w14:textId="26F93A82" w:rsidR="000500F8" w:rsidRPr="00866721" w:rsidRDefault="000500F8" w:rsidP="000500F8">
      <w:pPr>
        <w:ind w:firstLine="720"/>
        <w:jc w:val="both"/>
        <w:rPr>
          <w:color w:val="000000"/>
        </w:rPr>
      </w:pPr>
      <w:r w:rsidRPr="00866721">
        <w:rPr>
          <w:color w:val="000000"/>
        </w:rPr>
        <w:t>- bendra kaina turi atitikti pateiktų jos sudėtinių dalių sumą</w:t>
      </w:r>
      <w:r w:rsidR="00BA7130" w:rsidRPr="00866721">
        <w:rPr>
          <w:color w:val="000000"/>
        </w:rPr>
        <w:t>;</w:t>
      </w:r>
    </w:p>
    <w:p w14:paraId="760545F7" w14:textId="57991774" w:rsidR="000500F8" w:rsidRPr="00866721" w:rsidRDefault="000500F8" w:rsidP="000233B8">
      <w:pPr>
        <w:ind w:firstLine="720"/>
        <w:jc w:val="both"/>
        <w:rPr>
          <w:color w:val="000000"/>
        </w:rPr>
      </w:pPr>
      <w:r w:rsidRPr="00866721">
        <w:rPr>
          <w:color w:val="000000"/>
        </w:rPr>
        <w:t>- jeigu pateikta informacija skaičiais ir žodžiais nesutampa, laikoma, kad teisinga informacija yra ta, kuri pateikta žodžiais</w:t>
      </w:r>
      <w:r w:rsidR="00D56CE3" w:rsidRPr="00866721">
        <w:rPr>
          <w:color w:val="000000"/>
        </w:rPr>
        <w:t>.</w:t>
      </w:r>
    </w:p>
    <w:p w14:paraId="058DDA7F" w14:textId="77777777" w:rsidR="00D56CE3" w:rsidRPr="00866721" w:rsidRDefault="00D56CE3" w:rsidP="004B06E5">
      <w:pPr>
        <w:widowControl w:val="0"/>
        <w:jc w:val="both"/>
        <w:rPr>
          <w:rFonts w:eastAsia="Calibri"/>
          <w:bCs/>
          <w:i/>
          <w:iCs/>
          <w:color w:val="70AD47" w:themeColor="accent6"/>
        </w:rPr>
      </w:pPr>
    </w:p>
    <w:p w14:paraId="0732119B" w14:textId="396E7E0E" w:rsidR="00E370ED" w:rsidRPr="00866721" w:rsidRDefault="00E370ED" w:rsidP="00C63FF1">
      <w:pPr>
        <w:pStyle w:val="ListParagraph"/>
        <w:numPr>
          <w:ilvl w:val="0"/>
          <w:numId w:val="5"/>
        </w:numPr>
        <w:ind w:left="142" w:firstLine="578"/>
        <w:jc w:val="both"/>
      </w:pPr>
      <w:r w:rsidRPr="00866721">
        <w:lastRenderedPageBreak/>
        <w:t xml:space="preserve">Teikdami šį pasiūlymą, mes patvirtiname, kad į mūsų siūlomą kainą įskaičiuotos visos susiję </w:t>
      </w:r>
      <w:r w:rsidR="0008390F">
        <w:rPr>
          <w:i/>
          <w:iCs/>
          <w:color w:val="70AD47" w:themeColor="accent6"/>
        </w:rPr>
        <w:t>teleskopinio krautuvo</w:t>
      </w:r>
      <w:r w:rsidRPr="00866721">
        <w:rPr>
          <w:color w:val="70AD47" w:themeColor="accent6"/>
        </w:rPr>
        <w:t xml:space="preserve"> </w:t>
      </w:r>
      <w:r w:rsidR="000A7892">
        <w:t xml:space="preserve">išlaidos ir visi mokesčiai </w:t>
      </w:r>
      <w:r w:rsidRPr="00866721">
        <w:t xml:space="preserve">ir, kad mes prisiimame riziką už visas išlaidas, kurias, teikdami pasiūlymą ir laikydamiesi Perkančiosios organizacijos reikalavimų, privalėjome įskaičiuoti į pasiūlymo kainą. </w:t>
      </w:r>
    </w:p>
    <w:p w14:paraId="35EA0CDB" w14:textId="181A1B38" w:rsidR="00F451FF" w:rsidRDefault="00F451FF" w:rsidP="00C63FF1">
      <w:pPr>
        <w:pStyle w:val="ListParagraph"/>
        <w:numPr>
          <w:ilvl w:val="0"/>
          <w:numId w:val="5"/>
        </w:numPr>
        <w:ind w:left="142" w:firstLine="578"/>
        <w:jc w:val="both"/>
        <w:rPr>
          <w:color w:val="000000"/>
        </w:rPr>
      </w:pPr>
      <w:r w:rsidRPr="00866721">
        <w:rPr>
          <w:color w:val="000000"/>
        </w:rPr>
        <w:t>Teikdami šį pasiūlymą patvirtiname, kad mūsų pateiktos prekės visiškai atitinka techninėje specifikacijoje nustatytus reikalavimus.</w:t>
      </w:r>
    </w:p>
    <w:p w14:paraId="049F71ED" w14:textId="64948E61" w:rsidR="007F617C" w:rsidRPr="00866721" w:rsidRDefault="007F617C" w:rsidP="007F617C">
      <w:pPr>
        <w:pStyle w:val="ListParagraph"/>
        <w:numPr>
          <w:ilvl w:val="0"/>
          <w:numId w:val="5"/>
        </w:numPr>
        <w:jc w:val="both"/>
        <w:rPr>
          <w:color w:val="000000"/>
        </w:rPr>
      </w:pPr>
      <w:r w:rsidRPr="007F617C">
        <w:rPr>
          <w:color w:val="000000"/>
        </w:rPr>
        <w:t>„Prekių atitikties techninės specifikacijos reikalavimams palyginamoji lentelė“, kuriame (-</w:t>
      </w:r>
      <w:proofErr w:type="spellStart"/>
      <w:r w:rsidRPr="007F617C">
        <w:rPr>
          <w:color w:val="000000"/>
        </w:rPr>
        <w:t>iuose</w:t>
      </w:r>
      <w:proofErr w:type="spellEnd"/>
      <w:r w:rsidRPr="007F617C">
        <w:rPr>
          <w:color w:val="000000"/>
        </w:rPr>
        <w:t>) nurodyti siūlomos prekės techniniai parametrai (charakteristikos) ir kiti pirkimo dokumentuose nurodyti dokumentai.</w:t>
      </w:r>
    </w:p>
    <w:p w14:paraId="43BE2ACC" w14:textId="7B0F6635" w:rsidR="00BA0D25" w:rsidRPr="00866721" w:rsidRDefault="00BA0D25" w:rsidP="00707139">
      <w:pPr>
        <w:spacing w:before="60" w:after="60"/>
      </w:pPr>
      <w:r>
        <w:t xml:space="preserve">                 </w:t>
      </w:r>
    </w:p>
    <w:p w14:paraId="7C9689D0" w14:textId="4C48E51C" w:rsidR="00707139" w:rsidRDefault="007F617C" w:rsidP="007F617C">
      <w:pPr>
        <w:widowControl w:val="0"/>
        <w:jc w:val="center"/>
        <w:rPr>
          <w:b/>
          <w:bCs/>
          <w:iCs/>
          <w:color w:val="000000" w:themeColor="text1"/>
        </w:rPr>
      </w:pPr>
      <w:r w:rsidRPr="007F617C">
        <w:rPr>
          <w:b/>
          <w:bCs/>
          <w:iCs/>
          <w:color w:val="000000" w:themeColor="text1"/>
        </w:rPr>
        <w:t>PREKIŲ ATITIKTIES TECHNINĖS SPECIFIKACIJOS REIKALAVIMAMS PALYGINAMOJI LENTELĖ</w:t>
      </w:r>
    </w:p>
    <w:p w14:paraId="238A3BE4" w14:textId="77777777" w:rsidR="00E965E3" w:rsidRDefault="00E965E3" w:rsidP="007F617C">
      <w:pPr>
        <w:widowControl w:val="0"/>
        <w:jc w:val="center"/>
        <w:rPr>
          <w:b/>
          <w:bCs/>
          <w:iCs/>
          <w:color w:val="000000" w:themeColor="text1"/>
        </w:rPr>
      </w:pPr>
    </w:p>
    <w:p w14:paraId="0CF91C7C" w14:textId="62F1CEFA" w:rsidR="00E965E3" w:rsidRDefault="00284A85" w:rsidP="00E965E3">
      <w:pPr>
        <w:widowControl w:val="0"/>
        <w:rPr>
          <w:bCs/>
          <w:iCs/>
        </w:rPr>
      </w:pPr>
      <w:r>
        <w:rPr>
          <w:b/>
          <w:bCs/>
          <w:iCs/>
        </w:rPr>
        <w:t xml:space="preserve">          </w:t>
      </w:r>
      <w:r w:rsidR="00E965E3" w:rsidRPr="00E965E3">
        <w:rPr>
          <w:b/>
          <w:bCs/>
          <w:iCs/>
        </w:rPr>
        <w:t>PASTABA.</w:t>
      </w:r>
      <w:r w:rsidR="00E965E3" w:rsidRPr="00E965E3">
        <w:rPr>
          <w:bCs/>
          <w:iCs/>
        </w:rPr>
        <w:t xml:space="preserve"> 100% neatitinkančios 3 lentelės stulpelyje prekių reikalaujamos charakteristikos Pirkėjui nesiūlyti, nes toks pasiūlymas bus atmestas, kaip neatitinkantis pirkimo reikalavimų.</w:t>
      </w:r>
    </w:p>
    <w:p w14:paraId="372116EB" w14:textId="02868D64" w:rsidR="00041237" w:rsidRDefault="00041237" w:rsidP="007F617C">
      <w:pPr>
        <w:widowControl w:val="0"/>
        <w:jc w:val="center"/>
        <w:rPr>
          <w:b/>
          <w:bCs/>
          <w:iCs/>
          <w:color w:val="000000" w:themeColor="text1"/>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560"/>
        <w:gridCol w:w="3118"/>
        <w:gridCol w:w="3827"/>
      </w:tblGrid>
      <w:tr w:rsidR="00E965E3" w:rsidRPr="006F03DF" w14:paraId="75C9A856" w14:textId="77777777" w:rsidTr="004701B2">
        <w:tc>
          <w:tcPr>
            <w:tcW w:w="850" w:type="dxa"/>
            <w:vAlign w:val="center"/>
          </w:tcPr>
          <w:p w14:paraId="00F488F6" w14:textId="77777777" w:rsidR="00E965E3" w:rsidRPr="008256AA" w:rsidRDefault="00E965E3" w:rsidP="00A43D3C">
            <w:pPr>
              <w:suppressAutoHyphens w:val="0"/>
              <w:autoSpaceDN/>
              <w:jc w:val="center"/>
              <w:rPr>
                <w:b/>
              </w:rPr>
            </w:pPr>
            <w:r w:rsidRPr="008256AA">
              <w:rPr>
                <w:b/>
              </w:rPr>
              <w:t>Eil.</w:t>
            </w:r>
          </w:p>
          <w:p w14:paraId="5668DD14" w14:textId="4036EA75" w:rsidR="00E965E3" w:rsidRPr="008256AA" w:rsidRDefault="00E965E3" w:rsidP="00A43D3C">
            <w:pPr>
              <w:suppressAutoHyphens w:val="0"/>
              <w:autoSpaceDN/>
              <w:jc w:val="center"/>
              <w:rPr>
                <w:b/>
              </w:rPr>
            </w:pPr>
            <w:r w:rsidRPr="008256AA">
              <w:rPr>
                <w:b/>
              </w:rPr>
              <w:t>Nr.</w:t>
            </w:r>
          </w:p>
        </w:tc>
        <w:tc>
          <w:tcPr>
            <w:tcW w:w="1560" w:type="dxa"/>
            <w:vAlign w:val="center"/>
          </w:tcPr>
          <w:p w14:paraId="0FF625DB" w14:textId="30804DB6" w:rsidR="00E965E3" w:rsidRPr="008256AA" w:rsidRDefault="00E965E3" w:rsidP="00A43D3C">
            <w:pPr>
              <w:suppressAutoHyphens w:val="0"/>
              <w:autoSpaceDN/>
              <w:jc w:val="center"/>
              <w:rPr>
                <w:b/>
              </w:rPr>
            </w:pPr>
            <w:r w:rsidRPr="008256AA">
              <w:rPr>
                <w:b/>
              </w:rPr>
              <w:t>Prekės pavadinimas</w:t>
            </w:r>
          </w:p>
        </w:tc>
        <w:tc>
          <w:tcPr>
            <w:tcW w:w="3118" w:type="dxa"/>
            <w:vAlign w:val="center"/>
          </w:tcPr>
          <w:p w14:paraId="7116F103" w14:textId="7F10F800" w:rsidR="00E965E3" w:rsidRPr="008256AA" w:rsidRDefault="00E965E3" w:rsidP="00A43D3C">
            <w:pPr>
              <w:suppressAutoHyphens w:val="0"/>
              <w:autoSpaceDN/>
              <w:jc w:val="center"/>
              <w:rPr>
                <w:b/>
                <w:bCs/>
              </w:rPr>
            </w:pPr>
            <w:r w:rsidRPr="008256AA">
              <w:rPr>
                <w:b/>
                <w:bCs/>
              </w:rPr>
              <w:t>Pirkėjo reikalaujamos įsigyjamos prekės techninės charakteristikos</w:t>
            </w:r>
          </w:p>
        </w:tc>
        <w:tc>
          <w:tcPr>
            <w:tcW w:w="3827" w:type="dxa"/>
          </w:tcPr>
          <w:p w14:paraId="42FBB7C7" w14:textId="77777777" w:rsidR="00E965E3" w:rsidRPr="008256AA" w:rsidRDefault="00E965E3" w:rsidP="00E965E3">
            <w:pPr>
              <w:suppressAutoHyphens w:val="0"/>
              <w:autoSpaceDN/>
              <w:jc w:val="center"/>
              <w:rPr>
                <w:b/>
                <w:bCs/>
              </w:rPr>
            </w:pPr>
            <w:r w:rsidRPr="008256AA">
              <w:rPr>
                <w:b/>
                <w:bCs/>
              </w:rPr>
              <w:tab/>
            </w:r>
          </w:p>
          <w:p w14:paraId="5E98B219" w14:textId="77777777" w:rsidR="00A43D3C" w:rsidRPr="008256AA" w:rsidRDefault="00E965E3" w:rsidP="00E965E3">
            <w:pPr>
              <w:suppressAutoHyphens w:val="0"/>
              <w:autoSpaceDN/>
              <w:jc w:val="center"/>
              <w:rPr>
                <w:bCs/>
              </w:rPr>
            </w:pPr>
            <w:r w:rsidRPr="008256AA">
              <w:rPr>
                <w:b/>
                <w:bCs/>
              </w:rPr>
              <w:t>Siūlomų prekių techniniai parametrai.</w:t>
            </w:r>
            <w:r w:rsidRPr="008256AA">
              <w:rPr>
                <w:bCs/>
              </w:rPr>
              <w:t xml:space="preserve"> </w:t>
            </w:r>
          </w:p>
          <w:p w14:paraId="4DC612FA" w14:textId="53A43BD8" w:rsidR="00E965E3" w:rsidRPr="008256AA" w:rsidRDefault="00E965E3" w:rsidP="00E965E3">
            <w:pPr>
              <w:suppressAutoHyphens w:val="0"/>
              <w:autoSpaceDN/>
              <w:jc w:val="center"/>
              <w:rPr>
                <w:b/>
                <w:bCs/>
              </w:rPr>
            </w:pPr>
            <w:r w:rsidRPr="008256AA">
              <w:rPr>
                <w:bCs/>
              </w:rPr>
              <w:t>Tiekėjas turi įrašyti kur reikia konkrečią reikšmę arba trumpą aprašymą, patvirtinantį atitikimą techniniam reikalavimui</w:t>
            </w:r>
            <w:r w:rsidRPr="008256AA">
              <w:rPr>
                <w:b/>
                <w:bCs/>
              </w:rPr>
              <w:t xml:space="preserve"> (įrašai ,,Taip“, ,,Atitinka“, ,,Tenkina“, ,,+“ ar pan., negalimi).</w:t>
            </w:r>
          </w:p>
          <w:p w14:paraId="1828F19C" w14:textId="685399E8" w:rsidR="00E965E3" w:rsidRPr="008256AA" w:rsidRDefault="00E965E3" w:rsidP="001915CC">
            <w:pPr>
              <w:suppressAutoHyphens w:val="0"/>
              <w:autoSpaceDN/>
              <w:jc w:val="center"/>
              <w:rPr>
                <w:bCs/>
              </w:rPr>
            </w:pPr>
            <w:r w:rsidRPr="008256AA">
              <w:rPr>
                <w:bCs/>
              </w:rPr>
              <w:t xml:space="preserve">Draudžiama </w:t>
            </w:r>
            <w:r w:rsidR="00A43D3C" w:rsidRPr="008256AA">
              <w:rPr>
                <w:bCs/>
              </w:rPr>
              <w:t>,,</w:t>
            </w:r>
            <w:r w:rsidRPr="008256AA">
              <w:rPr>
                <w:bCs/>
              </w:rPr>
              <w:t>kelti</w:t>
            </w:r>
            <w:r w:rsidR="00A43D3C" w:rsidRPr="008256AA">
              <w:rPr>
                <w:bCs/>
              </w:rPr>
              <w:t>“</w:t>
            </w:r>
            <w:r w:rsidRPr="008256AA">
              <w:rPr>
                <w:bCs/>
              </w:rPr>
              <w:t xml:space="preserve"> prekių nuorodas į internetinį puslapį</w:t>
            </w:r>
            <w:r w:rsidR="001915CC">
              <w:rPr>
                <w:bCs/>
              </w:rPr>
              <w:t>.</w:t>
            </w:r>
          </w:p>
        </w:tc>
      </w:tr>
      <w:tr w:rsidR="00041237" w:rsidRPr="006F03DF" w14:paraId="2A6B0D58" w14:textId="77777777" w:rsidTr="004701B2">
        <w:tc>
          <w:tcPr>
            <w:tcW w:w="850" w:type="dxa"/>
            <w:vAlign w:val="center"/>
          </w:tcPr>
          <w:p w14:paraId="4EACF235" w14:textId="0674849D" w:rsidR="00E965E3" w:rsidRPr="00A43D3C" w:rsidRDefault="00A43D3C" w:rsidP="00EC443B">
            <w:pPr>
              <w:suppressAutoHyphens w:val="0"/>
              <w:autoSpaceDN/>
              <w:jc w:val="center"/>
              <w:rPr>
                <w:i/>
              </w:rPr>
            </w:pPr>
            <w:r w:rsidRPr="00A43D3C">
              <w:rPr>
                <w:i/>
              </w:rPr>
              <w:t>1</w:t>
            </w:r>
          </w:p>
        </w:tc>
        <w:tc>
          <w:tcPr>
            <w:tcW w:w="1560" w:type="dxa"/>
            <w:vAlign w:val="center"/>
          </w:tcPr>
          <w:p w14:paraId="0D61A6CB" w14:textId="7CA21732" w:rsidR="00041237" w:rsidRPr="00A43D3C" w:rsidRDefault="00A43D3C" w:rsidP="00EC443B">
            <w:pPr>
              <w:suppressAutoHyphens w:val="0"/>
              <w:autoSpaceDN/>
              <w:jc w:val="center"/>
              <w:rPr>
                <w:i/>
              </w:rPr>
            </w:pPr>
            <w:r>
              <w:rPr>
                <w:i/>
              </w:rPr>
              <w:t>2</w:t>
            </w:r>
          </w:p>
        </w:tc>
        <w:tc>
          <w:tcPr>
            <w:tcW w:w="3118" w:type="dxa"/>
            <w:vAlign w:val="center"/>
          </w:tcPr>
          <w:p w14:paraId="764883C6" w14:textId="6DE1A0A7" w:rsidR="00041237" w:rsidRPr="00A43D3C" w:rsidRDefault="00A43D3C" w:rsidP="00EC443B">
            <w:pPr>
              <w:suppressAutoHyphens w:val="0"/>
              <w:autoSpaceDN/>
              <w:jc w:val="center"/>
              <w:rPr>
                <w:i/>
              </w:rPr>
            </w:pPr>
            <w:r>
              <w:rPr>
                <w:i/>
              </w:rPr>
              <w:t>3</w:t>
            </w:r>
          </w:p>
        </w:tc>
        <w:tc>
          <w:tcPr>
            <w:tcW w:w="3827" w:type="dxa"/>
          </w:tcPr>
          <w:p w14:paraId="70A6E4CA" w14:textId="4506EE77" w:rsidR="00574EEA" w:rsidRPr="00A43D3C" w:rsidRDefault="00A43D3C" w:rsidP="00EC443B">
            <w:pPr>
              <w:suppressAutoHyphens w:val="0"/>
              <w:autoSpaceDN/>
              <w:jc w:val="center"/>
              <w:rPr>
                <w:i/>
              </w:rPr>
            </w:pPr>
            <w:r>
              <w:rPr>
                <w:i/>
              </w:rPr>
              <w:t>4</w:t>
            </w:r>
          </w:p>
        </w:tc>
      </w:tr>
      <w:tr w:rsidR="00E965E3" w:rsidRPr="00787D8C" w14:paraId="74F40F24" w14:textId="77777777" w:rsidTr="004701B2">
        <w:trPr>
          <w:trHeight w:val="680"/>
        </w:trPr>
        <w:tc>
          <w:tcPr>
            <w:tcW w:w="850" w:type="dxa"/>
            <w:vAlign w:val="center"/>
          </w:tcPr>
          <w:p w14:paraId="67EBA98E" w14:textId="3A35CD67" w:rsidR="00E965E3" w:rsidRPr="00787D8C" w:rsidRDefault="00E965E3" w:rsidP="00787D8C">
            <w:pPr>
              <w:suppressAutoHyphens w:val="0"/>
              <w:autoSpaceDN/>
              <w:rPr>
                <w:color w:val="000000"/>
                <w:sz w:val="20"/>
                <w:szCs w:val="20"/>
              </w:rPr>
            </w:pPr>
            <w:r w:rsidRPr="00787D8C">
              <w:rPr>
                <w:color w:val="000000"/>
                <w:sz w:val="20"/>
                <w:szCs w:val="20"/>
              </w:rPr>
              <w:t>1.</w:t>
            </w:r>
          </w:p>
        </w:tc>
        <w:tc>
          <w:tcPr>
            <w:tcW w:w="1560" w:type="dxa"/>
            <w:vAlign w:val="center"/>
          </w:tcPr>
          <w:p w14:paraId="42D41F58" w14:textId="207FD2AE" w:rsidR="00E965E3" w:rsidRPr="00787D8C" w:rsidRDefault="0011533D" w:rsidP="00787D8C">
            <w:pPr>
              <w:suppressAutoHyphens w:val="0"/>
              <w:autoSpaceDE w:val="0"/>
              <w:adjustRightInd w:val="0"/>
              <w:rPr>
                <w:sz w:val="20"/>
                <w:szCs w:val="20"/>
              </w:rPr>
            </w:pPr>
            <w:r w:rsidRPr="00787D8C">
              <w:rPr>
                <w:color w:val="000000"/>
                <w:sz w:val="20"/>
                <w:szCs w:val="20"/>
              </w:rPr>
              <w:t xml:space="preserve"> </w:t>
            </w:r>
            <w:r w:rsidR="00260E7B" w:rsidRPr="00787D8C">
              <w:rPr>
                <w:color w:val="000000"/>
                <w:sz w:val="20"/>
                <w:szCs w:val="20"/>
              </w:rPr>
              <w:t>Teleskopinis krautuvas</w:t>
            </w:r>
          </w:p>
        </w:tc>
        <w:tc>
          <w:tcPr>
            <w:tcW w:w="3118" w:type="dxa"/>
            <w:vAlign w:val="center"/>
          </w:tcPr>
          <w:p w14:paraId="04620640" w14:textId="136F7410" w:rsidR="00260E7B" w:rsidRPr="00787D8C" w:rsidRDefault="0008390F" w:rsidP="00787D8C">
            <w:pPr>
              <w:suppressAutoHyphens w:val="0"/>
              <w:autoSpaceDN/>
              <w:spacing w:line="276" w:lineRule="auto"/>
              <w:rPr>
                <w:b/>
                <w:sz w:val="20"/>
                <w:szCs w:val="20"/>
              </w:rPr>
            </w:pPr>
            <w:r w:rsidRPr="00787D8C">
              <w:rPr>
                <w:b/>
                <w:sz w:val="20"/>
                <w:szCs w:val="20"/>
              </w:rPr>
              <w:t>B</w:t>
            </w:r>
            <w:r w:rsidR="00260E7B" w:rsidRPr="00787D8C">
              <w:rPr>
                <w:b/>
                <w:sz w:val="20"/>
                <w:szCs w:val="20"/>
              </w:rPr>
              <w:t>ENDRIEJI REIKALAVIMAI</w:t>
            </w:r>
          </w:p>
          <w:p w14:paraId="7C29961B" w14:textId="49C58A36" w:rsidR="00ED7AF1" w:rsidRPr="00787D8C" w:rsidRDefault="00726F7F" w:rsidP="00787D8C">
            <w:pPr>
              <w:suppressAutoHyphens w:val="0"/>
              <w:autoSpaceDN/>
              <w:spacing w:line="276" w:lineRule="auto"/>
              <w:rPr>
                <w:sz w:val="20"/>
                <w:szCs w:val="20"/>
              </w:rPr>
            </w:pPr>
            <w:r w:rsidRPr="00787D8C">
              <w:rPr>
                <w:sz w:val="20"/>
                <w:szCs w:val="20"/>
              </w:rPr>
              <w:t xml:space="preserve"> </w:t>
            </w:r>
            <w:r w:rsidR="00260E7B" w:rsidRPr="00787D8C">
              <w:rPr>
                <w:sz w:val="20"/>
                <w:szCs w:val="20"/>
                <w:lang w:eastAsia="lt-LT"/>
              </w:rPr>
              <w:t xml:space="preserve">Krautuvas dyzeliniu varikliu yra skirtas ilgalaikiam naudojimui įvairiems darbams lauke ar patalpose, naudojamas </w:t>
            </w:r>
            <w:r w:rsidR="00260E7B" w:rsidRPr="00787D8C">
              <w:rPr>
                <w:color w:val="000000"/>
                <w:sz w:val="20"/>
                <w:szCs w:val="20"/>
                <w:shd w:val="clear" w:color="auto" w:fill="FFFFFF"/>
                <w:lang w:eastAsia="lt-LT"/>
              </w:rPr>
              <w:t xml:space="preserve">kroviniams perkelti arba pakelti. </w:t>
            </w:r>
          </w:p>
          <w:p w14:paraId="75AE10EE" w14:textId="77777777" w:rsidR="00726F7F" w:rsidRPr="00787D8C" w:rsidRDefault="00726F7F" w:rsidP="00787D8C">
            <w:pPr>
              <w:suppressAutoHyphens w:val="0"/>
              <w:autoSpaceDN/>
              <w:spacing w:line="276" w:lineRule="auto"/>
              <w:rPr>
                <w:sz w:val="20"/>
                <w:szCs w:val="20"/>
              </w:rPr>
            </w:pPr>
          </w:p>
          <w:p w14:paraId="29B8F76D" w14:textId="50DE0ADD" w:rsidR="00726F7F" w:rsidRPr="00787D8C" w:rsidRDefault="0011533D" w:rsidP="00787D8C">
            <w:pPr>
              <w:suppressAutoHyphens w:val="0"/>
              <w:autoSpaceDN/>
              <w:spacing w:line="276" w:lineRule="auto"/>
              <w:rPr>
                <w:sz w:val="20"/>
                <w:szCs w:val="20"/>
              </w:rPr>
            </w:pPr>
            <w:r w:rsidRPr="00787D8C">
              <w:rPr>
                <w:sz w:val="20"/>
                <w:szCs w:val="20"/>
              </w:rPr>
              <w:t xml:space="preserve"> </w:t>
            </w:r>
            <w:r w:rsidR="0008390F" w:rsidRPr="00787D8C">
              <w:rPr>
                <w:sz w:val="20"/>
                <w:szCs w:val="20"/>
                <w:lang w:eastAsia="lt-LT"/>
              </w:rPr>
              <w:t xml:space="preserve">Krautuvas naujas, </w:t>
            </w:r>
            <w:r w:rsidR="0008390F" w:rsidRPr="00787D8C">
              <w:rPr>
                <w:color w:val="000000"/>
                <w:sz w:val="20"/>
                <w:szCs w:val="20"/>
                <w:lang w:eastAsia="lt-LT"/>
              </w:rPr>
              <w:t xml:space="preserve">nenaudotas ir pagamintas ne ankščiau kaip 2024 metais, </w:t>
            </w:r>
            <w:r w:rsidR="0008390F" w:rsidRPr="00787D8C">
              <w:rPr>
                <w:sz w:val="20"/>
                <w:szCs w:val="20"/>
                <w:lang w:eastAsia="lt-LT"/>
              </w:rPr>
              <w:t>visiškai sukomplektuotas, paruoštas eksploatacijai, ne eksperimentinis.</w:t>
            </w:r>
          </w:p>
          <w:p w14:paraId="2072115D" w14:textId="7D8DE9A6" w:rsidR="00726F7F" w:rsidRPr="00787D8C" w:rsidRDefault="00726F7F" w:rsidP="00787D8C">
            <w:pPr>
              <w:suppressAutoHyphens w:val="0"/>
              <w:autoSpaceDN/>
              <w:spacing w:line="276" w:lineRule="auto"/>
              <w:rPr>
                <w:sz w:val="20"/>
                <w:szCs w:val="20"/>
              </w:rPr>
            </w:pPr>
          </w:p>
          <w:p w14:paraId="52944C7F" w14:textId="11406C79" w:rsidR="00FC5BF0" w:rsidRPr="00787D8C" w:rsidRDefault="00FC5BF0" w:rsidP="00787D8C">
            <w:pPr>
              <w:rPr>
                <w:sz w:val="20"/>
                <w:szCs w:val="20"/>
              </w:rPr>
            </w:pPr>
          </w:p>
          <w:p w14:paraId="6F8E1D58" w14:textId="77777777" w:rsidR="00FC5BF0" w:rsidRPr="00787D8C" w:rsidRDefault="00FC5BF0" w:rsidP="00787D8C">
            <w:pPr>
              <w:rPr>
                <w:sz w:val="20"/>
                <w:szCs w:val="20"/>
              </w:rPr>
            </w:pPr>
          </w:p>
          <w:p w14:paraId="04887D1F" w14:textId="4EC157DE" w:rsidR="00FC5BF0" w:rsidRPr="00787D8C" w:rsidRDefault="00DB3D25" w:rsidP="00787D8C">
            <w:pPr>
              <w:rPr>
                <w:sz w:val="20"/>
                <w:szCs w:val="20"/>
              </w:rPr>
            </w:pPr>
            <w:r w:rsidRPr="00787D8C">
              <w:rPr>
                <w:sz w:val="20"/>
                <w:szCs w:val="20"/>
              </w:rPr>
              <w:t xml:space="preserve"> </w:t>
            </w:r>
            <w:r w:rsidR="00FC5BF0" w:rsidRPr="00787D8C">
              <w:rPr>
                <w:sz w:val="20"/>
                <w:szCs w:val="20"/>
              </w:rPr>
              <w:t>Krautuvas turi dokumentą, patvirtinantį jo kilmę, t. y. gamintoją, kokybę ir garantiją (dokumentacija pateikiama kartu su prek</w:t>
            </w:r>
            <w:r w:rsidRPr="00787D8C">
              <w:rPr>
                <w:sz w:val="20"/>
                <w:szCs w:val="20"/>
              </w:rPr>
              <w:t>e).</w:t>
            </w:r>
          </w:p>
          <w:p w14:paraId="5E630B41" w14:textId="77777777" w:rsidR="00DB3D25" w:rsidRPr="00787D8C" w:rsidRDefault="00DB3D25" w:rsidP="00787D8C">
            <w:pPr>
              <w:rPr>
                <w:sz w:val="20"/>
                <w:szCs w:val="20"/>
              </w:rPr>
            </w:pPr>
          </w:p>
          <w:p w14:paraId="4849905F" w14:textId="15BBC96F" w:rsidR="0008390F" w:rsidRPr="00787D8C" w:rsidRDefault="00DB3D25" w:rsidP="00787D8C">
            <w:pPr>
              <w:suppressAutoHyphens w:val="0"/>
              <w:autoSpaceDN/>
              <w:spacing w:line="276" w:lineRule="auto"/>
              <w:ind w:left="360"/>
              <w:rPr>
                <w:sz w:val="20"/>
                <w:szCs w:val="20"/>
              </w:rPr>
            </w:pPr>
            <w:r w:rsidRPr="00787D8C">
              <w:rPr>
                <w:b/>
                <w:sz w:val="20"/>
                <w:szCs w:val="20"/>
                <w:lang w:eastAsia="lt-LT"/>
              </w:rPr>
              <w:t>EKSPLOATACIJOS YPATUMAI</w:t>
            </w:r>
          </w:p>
          <w:p w14:paraId="66D95D3A" w14:textId="77777777" w:rsidR="0008390F" w:rsidRPr="00787D8C" w:rsidRDefault="0008390F" w:rsidP="00787D8C">
            <w:pPr>
              <w:suppressAutoHyphens w:val="0"/>
              <w:autoSpaceDN/>
              <w:spacing w:line="276" w:lineRule="auto"/>
              <w:rPr>
                <w:sz w:val="20"/>
                <w:szCs w:val="20"/>
              </w:rPr>
            </w:pPr>
          </w:p>
          <w:p w14:paraId="6BBE6934" w14:textId="3A7D77A6" w:rsidR="00726F7F" w:rsidRPr="00787D8C" w:rsidRDefault="006D3360" w:rsidP="00787D8C">
            <w:pPr>
              <w:suppressAutoHyphens w:val="0"/>
              <w:autoSpaceDN/>
              <w:spacing w:line="276" w:lineRule="auto"/>
              <w:rPr>
                <w:sz w:val="20"/>
                <w:szCs w:val="20"/>
                <w:lang w:eastAsia="lt-LT"/>
              </w:rPr>
            </w:pPr>
            <w:r w:rsidRPr="00787D8C">
              <w:rPr>
                <w:sz w:val="20"/>
                <w:szCs w:val="20"/>
              </w:rPr>
              <w:t xml:space="preserve"> </w:t>
            </w:r>
            <w:r w:rsidR="00DB3D25" w:rsidRPr="00787D8C">
              <w:rPr>
                <w:sz w:val="20"/>
                <w:szCs w:val="20"/>
                <w:lang w:eastAsia="lt-LT"/>
              </w:rPr>
              <w:t xml:space="preserve">Krautuvas numatomas eksploatuoti angaruose, lauko stovyklose, kariuomenės vieneto dislokavimo vietose, natūraliomis oro sąlygomis, būdingose A1–C1 aplinkoje (pagal NATO STANAG 4370 </w:t>
            </w:r>
            <w:proofErr w:type="spellStart"/>
            <w:r w:rsidR="00DB3D25" w:rsidRPr="00787D8C">
              <w:rPr>
                <w:i/>
                <w:sz w:val="20"/>
                <w:szCs w:val="20"/>
                <w:lang w:eastAsia="lt-LT"/>
              </w:rPr>
              <w:t>Environmental</w:t>
            </w:r>
            <w:proofErr w:type="spellEnd"/>
            <w:r w:rsidR="00DB3D25" w:rsidRPr="00787D8C">
              <w:rPr>
                <w:i/>
                <w:sz w:val="20"/>
                <w:szCs w:val="20"/>
                <w:lang w:eastAsia="lt-LT"/>
              </w:rPr>
              <w:t xml:space="preserve"> </w:t>
            </w:r>
            <w:proofErr w:type="spellStart"/>
            <w:r w:rsidR="00DB3D25" w:rsidRPr="00787D8C">
              <w:rPr>
                <w:i/>
                <w:sz w:val="20"/>
                <w:szCs w:val="20"/>
                <w:lang w:eastAsia="lt-LT"/>
              </w:rPr>
              <w:t>testing</w:t>
            </w:r>
            <w:proofErr w:type="spellEnd"/>
            <w:r w:rsidR="00DB3D25" w:rsidRPr="00787D8C">
              <w:rPr>
                <w:i/>
                <w:sz w:val="20"/>
                <w:szCs w:val="20"/>
                <w:lang w:eastAsia="lt-LT"/>
              </w:rPr>
              <w:t xml:space="preserve">. </w:t>
            </w:r>
            <w:r w:rsidR="00DB3D25" w:rsidRPr="00787D8C">
              <w:rPr>
                <w:sz w:val="20"/>
                <w:szCs w:val="20"/>
                <w:lang w:eastAsia="lt-LT"/>
              </w:rPr>
              <w:t>t. y. aplinkos temperatūros režimas nuo –32 °C iki +49 °C)</w:t>
            </w:r>
          </w:p>
          <w:p w14:paraId="0D9DBCA4" w14:textId="77777777" w:rsidR="00DB3D25" w:rsidRPr="00787D8C" w:rsidRDefault="00DB3D25" w:rsidP="00787D8C">
            <w:pPr>
              <w:suppressAutoHyphens w:val="0"/>
              <w:autoSpaceDN/>
              <w:spacing w:line="276" w:lineRule="auto"/>
              <w:rPr>
                <w:sz w:val="20"/>
                <w:szCs w:val="20"/>
              </w:rPr>
            </w:pPr>
          </w:p>
          <w:p w14:paraId="05D4285E" w14:textId="01BF014E" w:rsidR="00431AAB" w:rsidRPr="00431AAB" w:rsidRDefault="00431AAB" w:rsidP="00787D8C">
            <w:pPr>
              <w:suppressAutoHyphens w:val="0"/>
              <w:autoSpaceDN/>
              <w:contextualSpacing/>
              <w:rPr>
                <w:b/>
                <w:sz w:val="20"/>
                <w:szCs w:val="20"/>
                <w:lang w:eastAsia="lt-LT"/>
              </w:rPr>
            </w:pPr>
            <w:r w:rsidRPr="00431AAB">
              <w:rPr>
                <w:sz w:val="20"/>
                <w:szCs w:val="20"/>
                <w:lang w:eastAsia="lt-LT"/>
              </w:rPr>
              <w:t>Krautuvas eksploatuojamas pagal poreikį.</w:t>
            </w:r>
            <w:r w:rsidRPr="00787D8C">
              <w:rPr>
                <w:sz w:val="20"/>
                <w:szCs w:val="20"/>
                <w:lang w:eastAsia="lt-LT"/>
              </w:rPr>
              <w:t xml:space="preserve"> P</w:t>
            </w:r>
            <w:r w:rsidRPr="00431AAB">
              <w:rPr>
                <w:sz w:val="20"/>
                <w:szCs w:val="20"/>
                <w:lang w:eastAsia="lt-LT"/>
              </w:rPr>
              <w:t>ritaikytas ilgalaikiam darbui – nepertraukiamas darbo laikas ne trumpesnis kaip 6 val.;</w:t>
            </w:r>
          </w:p>
          <w:p w14:paraId="0B676745" w14:textId="77777777" w:rsidR="00726F7F" w:rsidRPr="00787D8C" w:rsidRDefault="00726F7F" w:rsidP="00787D8C">
            <w:pPr>
              <w:suppressAutoHyphens w:val="0"/>
              <w:autoSpaceDN/>
              <w:spacing w:line="276" w:lineRule="auto"/>
              <w:rPr>
                <w:sz w:val="20"/>
                <w:szCs w:val="20"/>
              </w:rPr>
            </w:pPr>
          </w:p>
          <w:p w14:paraId="7CB88CF5" w14:textId="0A294B19" w:rsidR="00A34BE5" w:rsidRPr="00787D8C" w:rsidRDefault="00A34BE5" w:rsidP="00787D8C">
            <w:pPr>
              <w:suppressAutoHyphens w:val="0"/>
              <w:autoSpaceDN/>
              <w:contextualSpacing/>
              <w:rPr>
                <w:color w:val="000000"/>
                <w:sz w:val="20"/>
                <w:szCs w:val="20"/>
                <w:lang w:eastAsia="lt-LT"/>
              </w:rPr>
            </w:pPr>
            <w:r w:rsidRPr="00A34BE5">
              <w:rPr>
                <w:sz w:val="20"/>
                <w:szCs w:val="20"/>
                <w:lang w:eastAsia="lt-LT"/>
              </w:rPr>
              <w:t xml:space="preserve">Maksimalus važiavimo greitis – </w:t>
            </w:r>
            <w:r w:rsidRPr="00A34BE5">
              <w:rPr>
                <w:color w:val="000000"/>
                <w:sz w:val="20"/>
                <w:szCs w:val="20"/>
                <w:lang w:eastAsia="lt-LT"/>
              </w:rPr>
              <w:t>ne mažiau kaip 25 km/h.</w:t>
            </w:r>
          </w:p>
          <w:p w14:paraId="6D32B8AC" w14:textId="7BC0F52F" w:rsidR="00A34BE5" w:rsidRPr="00787D8C" w:rsidRDefault="00A34BE5" w:rsidP="00787D8C">
            <w:pPr>
              <w:suppressAutoHyphens w:val="0"/>
              <w:autoSpaceDN/>
              <w:contextualSpacing/>
              <w:rPr>
                <w:color w:val="000000"/>
                <w:sz w:val="20"/>
                <w:szCs w:val="20"/>
                <w:lang w:eastAsia="lt-LT"/>
              </w:rPr>
            </w:pPr>
          </w:p>
          <w:p w14:paraId="1B22DA66" w14:textId="77777777" w:rsidR="00A34BE5" w:rsidRPr="00787D8C" w:rsidRDefault="00A34BE5" w:rsidP="00787D8C">
            <w:pPr>
              <w:suppressAutoHyphens w:val="0"/>
              <w:autoSpaceDN/>
              <w:contextualSpacing/>
              <w:rPr>
                <w:b/>
                <w:bCs/>
                <w:color w:val="000000"/>
                <w:spacing w:val="-2"/>
                <w:sz w:val="20"/>
                <w:szCs w:val="20"/>
                <w:lang w:eastAsia="ru-RU"/>
              </w:rPr>
            </w:pPr>
          </w:p>
          <w:p w14:paraId="699EBF68" w14:textId="77777777" w:rsidR="00A34BE5" w:rsidRPr="00787D8C" w:rsidRDefault="00A34BE5" w:rsidP="00787D8C">
            <w:pPr>
              <w:suppressAutoHyphens w:val="0"/>
              <w:autoSpaceDN/>
              <w:contextualSpacing/>
              <w:rPr>
                <w:b/>
                <w:bCs/>
                <w:color w:val="000000"/>
                <w:spacing w:val="-2"/>
                <w:sz w:val="20"/>
                <w:szCs w:val="20"/>
                <w:lang w:eastAsia="ru-RU"/>
              </w:rPr>
            </w:pPr>
          </w:p>
          <w:p w14:paraId="08D6A13A" w14:textId="77777777" w:rsidR="00A34BE5" w:rsidRPr="00787D8C" w:rsidRDefault="00A34BE5" w:rsidP="00787D8C">
            <w:pPr>
              <w:suppressAutoHyphens w:val="0"/>
              <w:autoSpaceDN/>
              <w:contextualSpacing/>
              <w:rPr>
                <w:b/>
                <w:bCs/>
                <w:color w:val="000000"/>
                <w:spacing w:val="-2"/>
                <w:sz w:val="20"/>
                <w:szCs w:val="20"/>
                <w:lang w:eastAsia="ru-RU"/>
              </w:rPr>
            </w:pPr>
          </w:p>
          <w:p w14:paraId="348AFE44" w14:textId="11EE94FE" w:rsidR="00A34BE5" w:rsidRPr="00A34BE5" w:rsidRDefault="00A34BE5" w:rsidP="00787D8C">
            <w:pPr>
              <w:suppressAutoHyphens w:val="0"/>
              <w:autoSpaceDN/>
              <w:contextualSpacing/>
              <w:rPr>
                <w:b/>
                <w:sz w:val="20"/>
                <w:szCs w:val="20"/>
                <w:lang w:eastAsia="lt-LT"/>
              </w:rPr>
            </w:pPr>
            <w:r w:rsidRPr="00787D8C">
              <w:rPr>
                <w:b/>
                <w:bCs/>
                <w:color w:val="000000"/>
                <w:spacing w:val="-2"/>
                <w:sz w:val="20"/>
                <w:szCs w:val="20"/>
                <w:lang w:eastAsia="ru-RU"/>
              </w:rPr>
              <w:t>KRAUTUVO KONSTRUKCIJA</w:t>
            </w:r>
          </w:p>
          <w:p w14:paraId="23BF1844" w14:textId="18E60914" w:rsidR="00A34BE5" w:rsidRPr="00787D8C" w:rsidRDefault="00A34BE5" w:rsidP="00787D8C">
            <w:pPr>
              <w:suppressAutoHyphens w:val="0"/>
              <w:autoSpaceDN/>
              <w:contextualSpacing/>
              <w:rPr>
                <w:sz w:val="20"/>
                <w:szCs w:val="20"/>
                <w:lang w:eastAsia="lt-LT"/>
              </w:rPr>
            </w:pPr>
            <w:r w:rsidRPr="00A34BE5">
              <w:rPr>
                <w:sz w:val="20"/>
                <w:szCs w:val="20"/>
                <w:lang w:eastAsia="lt-LT"/>
              </w:rPr>
              <w:t>bendras svoris iki 5500 kg;</w:t>
            </w:r>
          </w:p>
          <w:p w14:paraId="4BF6F498" w14:textId="77777777" w:rsidR="00A34BE5" w:rsidRPr="00A34BE5" w:rsidRDefault="00A34BE5" w:rsidP="00787D8C">
            <w:pPr>
              <w:suppressAutoHyphens w:val="0"/>
              <w:autoSpaceDN/>
              <w:contextualSpacing/>
              <w:rPr>
                <w:spacing w:val="-2"/>
                <w:sz w:val="20"/>
                <w:szCs w:val="20"/>
                <w:lang w:eastAsia="lt-LT"/>
              </w:rPr>
            </w:pPr>
          </w:p>
          <w:p w14:paraId="7512AE75" w14:textId="5FA2A85E" w:rsidR="00A34BE5" w:rsidRPr="00787D8C" w:rsidRDefault="00A34BE5" w:rsidP="00787D8C">
            <w:pPr>
              <w:suppressAutoHyphens w:val="0"/>
              <w:autoSpaceDN/>
              <w:contextualSpacing/>
              <w:rPr>
                <w:sz w:val="20"/>
                <w:szCs w:val="20"/>
                <w:lang w:eastAsia="lt-LT"/>
              </w:rPr>
            </w:pPr>
            <w:r w:rsidRPr="00A34BE5">
              <w:rPr>
                <w:sz w:val="20"/>
                <w:szCs w:val="20"/>
                <w:lang w:eastAsia="lt-LT"/>
              </w:rPr>
              <w:t>bendras ilgis iki 4,5 m;</w:t>
            </w:r>
          </w:p>
          <w:p w14:paraId="7E21F9DB" w14:textId="77777777" w:rsidR="00A34BE5" w:rsidRPr="00A34BE5" w:rsidRDefault="00A34BE5" w:rsidP="00787D8C">
            <w:pPr>
              <w:suppressAutoHyphens w:val="0"/>
              <w:autoSpaceDN/>
              <w:contextualSpacing/>
              <w:rPr>
                <w:spacing w:val="-2"/>
                <w:sz w:val="20"/>
                <w:szCs w:val="20"/>
                <w:lang w:eastAsia="lt-LT"/>
              </w:rPr>
            </w:pPr>
          </w:p>
          <w:p w14:paraId="68BBC2D3" w14:textId="5A4D6A54" w:rsidR="00A34BE5" w:rsidRPr="00787D8C" w:rsidRDefault="00A34BE5" w:rsidP="00787D8C">
            <w:pPr>
              <w:suppressAutoHyphens w:val="0"/>
              <w:autoSpaceDN/>
              <w:contextualSpacing/>
              <w:rPr>
                <w:sz w:val="20"/>
                <w:szCs w:val="20"/>
                <w:lang w:eastAsia="lt-LT"/>
              </w:rPr>
            </w:pPr>
            <w:r w:rsidRPr="00A34BE5">
              <w:rPr>
                <w:sz w:val="20"/>
                <w:szCs w:val="20"/>
                <w:lang w:eastAsia="lt-LT"/>
              </w:rPr>
              <w:t>bendras aukštis iki 2,5 m;</w:t>
            </w:r>
          </w:p>
          <w:p w14:paraId="66F4F31A" w14:textId="77777777" w:rsidR="00A34BE5" w:rsidRPr="00A34BE5" w:rsidRDefault="00A34BE5" w:rsidP="00787D8C">
            <w:pPr>
              <w:suppressAutoHyphens w:val="0"/>
              <w:autoSpaceDN/>
              <w:contextualSpacing/>
              <w:rPr>
                <w:spacing w:val="-2"/>
                <w:sz w:val="20"/>
                <w:szCs w:val="20"/>
                <w:lang w:eastAsia="lt-LT"/>
              </w:rPr>
            </w:pPr>
          </w:p>
          <w:p w14:paraId="062E1077" w14:textId="68FBD834" w:rsidR="00A34BE5" w:rsidRPr="00787D8C" w:rsidRDefault="00A34BE5" w:rsidP="00787D8C">
            <w:pPr>
              <w:suppressAutoHyphens w:val="0"/>
              <w:autoSpaceDN/>
              <w:contextualSpacing/>
              <w:rPr>
                <w:sz w:val="20"/>
                <w:szCs w:val="20"/>
                <w:lang w:eastAsia="lt-LT"/>
              </w:rPr>
            </w:pPr>
            <w:r w:rsidRPr="00A34BE5">
              <w:rPr>
                <w:sz w:val="20"/>
                <w:szCs w:val="20"/>
                <w:lang w:eastAsia="lt-LT"/>
              </w:rPr>
              <w:t xml:space="preserve">bendras plotis iki </w:t>
            </w:r>
            <w:r w:rsidRPr="00A34BE5">
              <w:rPr>
                <w:sz w:val="20"/>
                <w:szCs w:val="20"/>
                <w:lang w:val="en-US" w:eastAsia="lt-LT"/>
              </w:rPr>
              <w:t>2,10</w:t>
            </w:r>
            <w:r w:rsidRPr="00A34BE5">
              <w:rPr>
                <w:sz w:val="20"/>
                <w:szCs w:val="20"/>
                <w:lang w:eastAsia="lt-LT"/>
              </w:rPr>
              <w:t xml:space="preserve"> m;</w:t>
            </w:r>
          </w:p>
          <w:p w14:paraId="20A22546" w14:textId="77777777" w:rsidR="00A34BE5" w:rsidRPr="00A34BE5" w:rsidRDefault="00A34BE5" w:rsidP="00787D8C">
            <w:pPr>
              <w:suppressAutoHyphens w:val="0"/>
              <w:autoSpaceDN/>
              <w:contextualSpacing/>
              <w:rPr>
                <w:spacing w:val="-2"/>
                <w:sz w:val="20"/>
                <w:szCs w:val="20"/>
                <w:lang w:eastAsia="lt-LT"/>
              </w:rPr>
            </w:pPr>
          </w:p>
          <w:p w14:paraId="303A69B7" w14:textId="08430169" w:rsidR="00A34BE5" w:rsidRPr="00787D8C" w:rsidRDefault="00A34BE5" w:rsidP="00787D8C">
            <w:pPr>
              <w:suppressAutoHyphens w:val="0"/>
              <w:autoSpaceDN/>
              <w:contextualSpacing/>
              <w:rPr>
                <w:sz w:val="20"/>
                <w:szCs w:val="20"/>
                <w:lang w:eastAsia="lt-LT"/>
              </w:rPr>
            </w:pPr>
            <w:r w:rsidRPr="00A34BE5">
              <w:rPr>
                <w:sz w:val="20"/>
                <w:szCs w:val="20"/>
                <w:lang w:eastAsia="lt-LT"/>
              </w:rPr>
              <w:t>maksimali keliamoji galia ne mažesnė kaip 2300 kg;</w:t>
            </w:r>
          </w:p>
          <w:p w14:paraId="0D99CEDF" w14:textId="77777777" w:rsidR="00A34BE5" w:rsidRPr="00787D8C" w:rsidRDefault="00A34BE5" w:rsidP="00787D8C">
            <w:pPr>
              <w:suppressAutoHyphens w:val="0"/>
              <w:autoSpaceDN/>
              <w:contextualSpacing/>
              <w:rPr>
                <w:sz w:val="20"/>
                <w:szCs w:val="20"/>
                <w:lang w:eastAsia="lt-LT"/>
              </w:rPr>
            </w:pPr>
          </w:p>
          <w:p w14:paraId="71F39EE1" w14:textId="77777777" w:rsidR="00A34BE5" w:rsidRPr="00A34BE5" w:rsidRDefault="00A34BE5" w:rsidP="00787D8C">
            <w:pPr>
              <w:suppressAutoHyphens w:val="0"/>
              <w:autoSpaceDN/>
              <w:contextualSpacing/>
              <w:rPr>
                <w:spacing w:val="-2"/>
                <w:sz w:val="20"/>
                <w:szCs w:val="20"/>
                <w:lang w:eastAsia="lt-LT"/>
              </w:rPr>
            </w:pPr>
          </w:p>
          <w:p w14:paraId="4BF66C12" w14:textId="51106806" w:rsidR="00A34BE5" w:rsidRPr="00787D8C" w:rsidRDefault="00A34BE5" w:rsidP="00787D8C">
            <w:pPr>
              <w:suppressAutoHyphens w:val="0"/>
              <w:autoSpaceDN/>
              <w:contextualSpacing/>
              <w:rPr>
                <w:sz w:val="20"/>
                <w:szCs w:val="20"/>
                <w:lang w:eastAsia="lt-LT"/>
              </w:rPr>
            </w:pPr>
            <w:r w:rsidRPr="00A34BE5">
              <w:rPr>
                <w:sz w:val="20"/>
                <w:szCs w:val="20"/>
                <w:lang w:eastAsia="lt-LT"/>
              </w:rPr>
              <w:t>maksimalus kėlimo aukštis ne mažesnis kaip 5 m;</w:t>
            </w:r>
          </w:p>
          <w:p w14:paraId="7D73A071" w14:textId="77777777" w:rsidR="00A34BE5" w:rsidRPr="00A34BE5" w:rsidRDefault="00A34BE5" w:rsidP="00787D8C">
            <w:pPr>
              <w:suppressAutoHyphens w:val="0"/>
              <w:autoSpaceDN/>
              <w:contextualSpacing/>
              <w:rPr>
                <w:spacing w:val="-2"/>
                <w:sz w:val="20"/>
                <w:szCs w:val="20"/>
                <w:lang w:eastAsia="lt-LT"/>
              </w:rPr>
            </w:pPr>
          </w:p>
          <w:p w14:paraId="479CB92B" w14:textId="4E1CDAF6" w:rsidR="00A34BE5" w:rsidRPr="00787D8C" w:rsidRDefault="00A34BE5" w:rsidP="00787D8C">
            <w:pPr>
              <w:suppressAutoHyphens w:val="0"/>
              <w:autoSpaceDN/>
              <w:contextualSpacing/>
              <w:rPr>
                <w:sz w:val="20"/>
                <w:szCs w:val="20"/>
                <w:lang w:eastAsia="lt-LT"/>
              </w:rPr>
            </w:pPr>
            <w:r w:rsidRPr="00A34BE5">
              <w:rPr>
                <w:sz w:val="20"/>
                <w:szCs w:val="20"/>
                <w:lang w:eastAsia="lt-LT"/>
              </w:rPr>
              <w:t xml:space="preserve">variklio galia ne mažesnė kaip </w:t>
            </w:r>
            <w:r w:rsidRPr="00A34BE5">
              <w:rPr>
                <w:sz w:val="20"/>
                <w:szCs w:val="20"/>
                <w:lang w:val="en-US" w:eastAsia="lt-LT"/>
              </w:rPr>
              <w:t>50</w:t>
            </w:r>
            <w:r w:rsidRPr="00A34BE5">
              <w:rPr>
                <w:sz w:val="20"/>
                <w:szCs w:val="20"/>
                <w:lang w:eastAsia="lt-LT"/>
              </w:rPr>
              <w:t xml:space="preserve"> kW;</w:t>
            </w:r>
          </w:p>
          <w:p w14:paraId="4408E6BC" w14:textId="5BB26003" w:rsidR="00E837C3" w:rsidRPr="00787D8C" w:rsidRDefault="00E837C3" w:rsidP="00787D8C">
            <w:pPr>
              <w:suppressAutoHyphens w:val="0"/>
              <w:autoSpaceDN/>
              <w:contextualSpacing/>
              <w:rPr>
                <w:sz w:val="20"/>
                <w:szCs w:val="20"/>
                <w:lang w:eastAsia="lt-LT"/>
              </w:rPr>
            </w:pPr>
          </w:p>
          <w:p w14:paraId="651A364B" w14:textId="77777777" w:rsidR="00E837C3" w:rsidRPr="00A34BE5" w:rsidRDefault="00E837C3" w:rsidP="00787D8C">
            <w:pPr>
              <w:suppressAutoHyphens w:val="0"/>
              <w:autoSpaceDN/>
              <w:contextualSpacing/>
              <w:rPr>
                <w:spacing w:val="-2"/>
                <w:sz w:val="20"/>
                <w:szCs w:val="20"/>
                <w:lang w:eastAsia="lt-LT"/>
              </w:rPr>
            </w:pPr>
          </w:p>
          <w:p w14:paraId="62787D29" w14:textId="60E76A77" w:rsidR="00A34BE5" w:rsidRPr="00787D8C" w:rsidRDefault="00A34BE5" w:rsidP="00787D8C">
            <w:pPr>
              <w:suppressAutoHyphens w:val="0"/>
              <w:autoSpaceDN/>
              <w:contextualSpacing/>
              <w:rPr>
                <w:sz w:val="20"/>
                <w:szCs w:val="20"/>
                <w:lang w:eastAsia="lt-LT"/>
              </w:rPr>
            </w:pPr>
            <w:r w:rsidRPr="00A34BE5">
              <w:rPr>
                <w:sz w:val="20"/>
                <w:szCs w:val="20"/>
                <w:lang w:eastAsia="lt-LT"/>
              </w:rPr>
              <w:t>hidrauliniai stabdžiai ašyje;</w:t>
            </w:r>
          </w:p>
          <w:p w14:paraId="28EC315F" w14:textId="2AF243F7" w:rsidR="00E837C3" w:rsidRPr="00787D8C" w:rsidRDefault="00E837C3" w:rsidP="00787D8C">
            <w:pPr>
              <w:suppressAutoHyphens w:val="0"/>
              <w:autoSpaceDN/>
              <w:contextualSpacing/>
              <w:rPr>
                <w:sz w:val="20"/>
                <w:szCs w:val="20"/>
                <w:lang w:eastAsia="lt-LT"/>
              </w:rPr>
            </w:pPr>
          </w:p>
          <w:p w14:paraId="2B262B34" w14:textId="66C0A1AA" w:rsidR="00E837C3" w:rsidRPr="00787D8C" w:rsidRDefault="00E837C3" w:rsidP="00787D8C">
            <w:pPr>
              <w:suppressAutoHyphens w:val="0"/>
              <w:autoSpaceDN/>
              <w:contextualSpacing/>
              <w:rPr>
                <w:sz w:val="20"/>
                <w:szCs w:val="20"/>
                <w:lang w:eastAsia="lt-LT"/>
              </w:rPr>
            </w:pPr>
          </w:p>
          <w:p w14:paraId="0706F1B8" w14:textId="77777777" w:rsidR="00E837C3" w:rsidRPr="00787D8C" w:rsidRDefault="00E837C3" w:rsidP="00787D8C">
            <w:pPr>
              <w:suppressAutoHyphens w:val="0"/>
              <w:autoSpaceDN/>
              <w:contextualSpacing/>
              <w:rPr>
                <w:sz w:val="20"/>
                <w:szCs w:val="20"/>
                <w:lang w:eastAsia="lt-LT"/>
              </w:rPr>
            </w:pPr>
          </w:p>
          <w:p w14:paraId="5C801B83" w14:textId="77777777" w:rsidR="00A34BE5" w:rsidRPr="00A34BE5" w:rsidRDefault="00A34BE5" w:rsidP="00787D8C">
            <w:pPr>
              <w:suppressAutoHyphens w:val="0"/>
              <w:autoSpaceDN/>
              <w:contextualSpacing/>
              <w:rPr>
                <w:spacing w:val="-2"/>
                <w:sz w:val="20"/>
                <w:szCs w:val="20"/>
                <w:lang w:eastAsia="lt-LT"/>
              </w:rPr>
            </w:pPr>
          </w:p>
          <w:p w14:paraId="4366863B" w14:textId="591B3ECB" w:rsidR="00A34BE5" w:rsidRPr="00787D8C" w:rsidRDefault="00A34BE5" w:rsidP="00787D8C">
            <w:pPr>
              <w:suppressAutoHyphens w:val="0"/>
              <w:autoSpaceDN/>
              <w:contextualSpacing/>
              <w:rPr>
                <w:sz w:val="20"/>
                <w:szCs w:val="20"/>
                <w:lang w:eastAsia="lt-LT"/>
              </w:rPr>
            </w:pPr>
            <w:r w:rsidRPr="00A34BE5">
              <w:rPr>
                <w:sz w:val="20"/>
                <w:szCs w:val="20"/>
                <w:lang w:eastAsia="lt-LT"/>
              </w:rPr>
              <w:t>automatinis neigiamas rankinis stabdis;</w:t>
            </w:r>
          </w:p>
          <w:p w14:paraId="0544C84B" w14:textId="752849DC" w:rsidR="005176CF" w:rsidRPr="00787D8C" w:rsidRDefault="005176CF" w:rsidP="00787D8C">
            <w:pPr>
              <w:suppressAutoHyphens w:val="0"/>
              <w:autoSpaceDN/>
              <w:contextualSpacing/>
              <w:rPr>
                <w:sz w:val="20"/>
                <w:szCs w:val="20"/>
                <w:lang w:eastAsia="lt-LT"/>
              </w:rPr>
            </w:pPr>
          </w:p>
          <w:p w14:paraId="25A66034" w14:textId="20979183" w:rsidR="005176CF" w:rsidRPr="00787D8C" w:rsidRDefault="005176CF" w:rsidP="00787D8C">
            <w:pPr>
              <w:suppressAutoHyphens w:val="0"/>
              <w:autoSpaceDN/>
              <w:contextualSpacing/>
              <w:rPr>
                <w:sz w:val="20"/>
                <w:szCs w:val="20"/>
                <w:lang w:eastAsia="lt-LT"/>
              </w:rPr>
            </w:pPr>
          </w:p>
          <w:p w14:paraId="71B6188B" w14:textId="77777777" w:rsidR="005176CF" w:rsidRPr="00787D8C" w:rsidRDefault="005176CF" w:rsidP="00787D8C">
            <w:pPr>
              <w:suppressAutoHyphens w:val="0"/>
              <w:autoSpaceDN/>
              <w:contextualSpacing/>
              <w:rPr>
                <w:sz w:val="20"/>
                <w:szCs w:val="20"/>
                <w:lang w:eastAsia="lt-LT"/>
              </w:rPr>
            </w:pPr>
          </w:p>
          <w:p w14:paraId="451C6116" w14:textId="77777777" w:rsidR="00A34BE5" w:rsidRPr="00A34BE5" w:rsidRDefault="00A34BE5" w:rsidP="00787D8C">
            <w:pPr>
              <w:suppressAutoHyphens w:val="0"/>
              <w:autoSpaceDN/>
              <w:contextualSpacing/>
              <w:rPr>
                <w:spacing w:val="-2"/>
                <w:sz w:val="20"/>
                <w:szCs w:val="20"/>
                <w:lang w:eastAsia="lt-LT"/>
              </w:rPr>
            </w:pPr>
          </w:p>
          <w:p w14:paraId="4F385455" w14:textId="75E7C181" w:rsidR="00A34BE5" w:rsidRPr="00787D8C" w:rsidRDefault="00A34BE5" w:rsidP="00787D8C">
            <w:pPr>
              <w:suppressAutoHyphens w:val="0"/>
              <w:autoSpaceDN/>
              <w:contextualSpacing/>
              <w:rPr>
                <w:sz w:val="20"/>
                <w:szCs w:val="20"/>
                <w:lang w:eastAsia="lt-LT"/>
              </w:rPr>
            </w:pPr>
            <w:r w:rsidRPr="00A34BE5">
              <w:rPr>
                <w:sz w:val="20"/>
                <w:szCs w:val="20"/>
                <w:lang w:eastAsia="lt-LT"/>
              </w:rPr>
              <w:t>horizontalus siekis ne mažesnis kaip 3 m;</w:t>
            </w:r>
          </w:p>
          <w:p w14:paraId="56F768EC" w14:textId="77777777" w:rsidR="00A34BE5" w:rsidRPr="00A34BE5" w:rsidRDefault="00A34BE5" w:rsidP="00787D8C">
            <w:pPr>
              <w:suppressAutoHyphens w:val="0"/>
              <w:autoSpaceDN/>
              <w:contextualSpacing/>
              <w:rPr>
                <w:spacing w:val="-2"/>
                <w:sz w:val="20"/>
                <w:szCs w:val="20"/>
                <w:lang w:eastAsia="lt-LT"/>
              </w:rPr>
            </w:pPr>
          </w:p>
          <w:p w14:paraId="3F0824FC" w14:textId="3A9811A0" w:rsidR="00A34BE5" w:rsidRPr="00787D8C" w:rsidRDefault="00A34BE5" w:rsidP="00787D8C">
            <w:pPr>
              <w:suppressAutoHyphens w:val="0"/>
              <w:autoSpaceDN/>
              <w:contextualSpacing/>
              <w:rPr>
                <w:sz w:val="20"/>
                <w:szCs w:val="20"/>
                <w:lang w:eastAsia="lt-LT"/>
              </w:rPr>
            </w:pPr>
            <w:r w:rsidRPr="00A34BE5">
              <w:rPr>
                <w:sz w:val="20"/>
                <w:szCs w:val="20"/>
                <w:lang w:eastAsia="lt-LT"/>
              </w:rPr>
              <w:lastRenderedPageBreak/>
              <w:t>šakės su padėties nustatymo įrenginiu: ilgis ne mažesnis kaip 1 m;</w:t>
            </w:r>
          </w:p>
          <w:p w14:paraId="76E8FCEA" w14:textId="77777777" w:rsidR="00A34BE5" w:rsidRPr="00A34BE5" w:rsidRDefault="00A34BE5" w:rsidP="00787D8C">
            <w:pPr>
              <w:suppressAutoHyphens w:val="0"/>
              <w:autoSpaceDN/>
              <w:contextualSpacing/>
              <w:rPr>
                <w:spacing w:val="-2"/>
                <w:sz w:val="20"/>
                <w:szCs w:val="20"/>
                <w:lang w:eastAsia="lt-LT"/>
              </w:rPr>
            </w:pPr>
          </w:p>
          <w:p w14:paraId="367FA4CD" w14:textId="31B3882C" w:rsidR="00A34BE5" w:rsidRPr="00787D8C" w:rsidRDefault="00A34BE5" w:rsidP="00787D8C">
            <w:pPr>
              <w:suppressAutoHyphens w:val="0"/>
              <w:autoSpaceDN/>
              <w:contextualSpacing/>
              <w:rPr>
                <w:sz w:val="20"/>
                <w:szCs w:val="20"/>
                <w:lang w:eastAsia="lt-LT"/>
              </w:rPr>
            </w:pPr>
            <w:r w:rsidRPr="00A34BE5">
              <w:rPr>
                <w:sz w:val="20"/>
                <w:szCs w:val="20"/>
                <w:lang w:eastAsia="lt-LT"/>
              </w:rPr>
              <w:t>strėlės amortizacija;</w:t>
            </w:r>
          </w:p>
          <w:p w14:paraId="4F7BC272" w14:textId="77777777" w:rsidR="00A34BE5" w:rsidRPr="00A34BE5" w:rsidRDefault="00A34BE5" w:rsidP="00787D8C">
            <w:pPr>
              <w:suppressAutoHyphens w:val="0"/>
              <w:autoSpaceDN/>
              <w:contextualSpacing/>
              <w:rPr>
                <w:spacing w:val="-2"/>
                <w:sz w:val="20"/>
                <w:szCs w:val="20"/>
                <w:lang w:eastAsia="lt-LT"/>
              </w:rPr>
            </w:pPr>
          </w:p>
          <w:p w14:paraId="281258A4" w14:textId="77777777" w:rsidR="00E837C3" w:rsidRPr="00787D8C" w:rsidRDefault="00E837C3" w:rsidP="00787D8C">
            <w:pPr>
              <w:suppressAutoHyphens w:val="0"/>
              <w:autoSpaceDN/>
              <w:contextualSpacing/>
              <w:rPr>
                <w:sz w:val="20"/>
                <w:szCs w:val="20"/>
                <w:lang w:eastAsia="lt-LT"/>
              </w:rPr>
            </w:pPr>
          </w:p>
          <w:p w14:paraId="5DD1167D" w14:textId="77777777" w:rsidR="00E837C3" w:rsidRPr="00787D8C" w:rsidRDefault="00E837C3" w:rsidP="00787D8C">
            <w:pPr>
              <w:suppressAutoHyphens w:val="0"/>
              <w:autoSpaceDN/>
              <w:contextualSpacing/>
              <w:rPr>
                <w:sz w:val="20"/>
                <w:szCs w:val="20"/>
                <w:lang w:eastAsia="lt-LT"/>
              </w:rPr>
            </w:pPr>
          </w:p>
          <w:p w14:paraId="7D28A1E6" w14:textId="77777777" w:rsidR="00E837C3" w:rsidRPr="00787D8C" w:rsidRDefault="00E837C3" w:rsidP="00787D8C">
            <w:pPr>
              <w:suppressAutoHyphens w:val="0"/>
              <w:autoSpaceDN/>
              <w:contextualSpacing/>
              <w:rPr>
                <w:sz w:val="20"/>
                <w:szCs w:val="20"/>
                <w:lang w:eastAsia="lt-LT"/>
              </w:rPr>
            </w:pPr>
          </w:p>
          <w:p w14:paraId="59E20A5D" w14:textId="4E506467" w:rsidR="00A34BE5" w:rsidRPr="00787D8C" w:rsidRDefault="00A34BE5" w:rsidP="00787D8C">
            <w:pPr>
              <w:suppressAutoHyphens w:val="0"/>
              <w:autoSpaceDN/>
              <w:contextualSpacing/>
              <w:rPr>
                <w:sz w:val="20"/>
                <w:szCs w:val="20"/>
                <w:lang w:eastAsia="lt-LT"/>
              </w:rPr>
            </w:pPr>
            <w:r w:rsidRPr="00A34BE5">
              <w:rPr>
                <w:sz w:val="20"/>
                <w:szCs w:val="20"/>
                <w:lang w:eastAsia="lt-LT"/>
              </w:rPr>
              <w:t>hidraulinis siurblys ne mažiau kaip 75 l/min, slėgis ne mažiau kaip 230 barų;</w:t>
            </w:r>
          </w:p>
          <w:p w14:paraId="00C7A4F4" w14:textId="77777777" w:rsidR="00A34BE5" w:rsidRPr="00A34BE5" w:rsidRDefault="00A34BE5" w:rsidP="00787D8C">
            <w:pPr>
              <w:suppressAutoHyphens w:val="0"/>
              <w:autoSpaceDN/>
              <w:contextualSpacing/>
              <w:rPr>
                <w:spacing w:val="-2"/>
                <w:sz w:val="20"/>
                <w:szCs w:val="20"/>
                <w:lang w:eastAsia="lt-LT"/>
              </w:rPr>
            </w:pPr>
          </w:p>
          <w:p w14:paraId="4FB46CF9" w14:textId="3D9C36D4" w:rsidR="00A34BE5" w:rsidRPr="00787D8C" w:rsidRDefault="00A34BE5" w:rsidP="00787D8C">
            <w:pPr>
              <w:suppressAutoHyphens w:val="0"/>
              <w:autoSpaceDN/>
              <w:contextualSpacing/>
              <w:rPr>
                <w:sz w:val="20"/>
                <w:szCs w:val="20"/>
                <w:lang w:eastAsia="lt-LT"/>
              </w:rPr>
            </w:pPr>
            <w:r w:rsidRPr="00A34BE5">
              <w:rPr>
                <w:sz w:val="20"/>
                <w:szCs w:val="20"/>
                <w:lang w:eastAsia="lt-LT"/>
              </w:rPr>
              <w:t>greitosios hidraulinės jungtys gale ir priekyje papildomiems darbo priedams.</w:t>
            </w:r>
          </w:p>
          <w:p w14:paraId="2CF0287A" w14:textId="23422BED" w:rsidR="00A34BE5" w:rsidRPr="00787D8C" w:rsidRDefault="00A34BE5" w:rsidP="00787D8C">
            <w:pPr>
              <w:suppressAutoHyphens w:val="0"/>
              <w:autoSpaceDN/>
              <w:contextualSpacing/>
              <w:rPr>
                <w:spacing w:val="-2"/>
                <w:sz w:val="20"/>
                <w:szCs w:val="20"/>
                <w:lang w:eastAsia="lt-LT"/>
              </w:rPr>
            </w:pPr>
          </w:p>
          <w:p w14:paraId="3C9BE902" w14:textId="77777777" w:rsidR="000B7708" w:rsidRPr="00A34BE5" w:rsidRDefault="000B7708" w:rsidP="00787D8C">
            <w:pPr>
              <w:suppressAutoHyphens w:val="0"/>
              <w:autoSpaceDN/>
              <w:contextualSpacing/>
              <w:rPr>
                <w:spacing w:val="-2"/>
                <w:sz w:val="20"/>
                <w:szCs w:val="20"/>
                <w:lang w:eastAsia="lt-LT"/>
              </w:rPr>
            </w:pPr>
          </w:p>
          <w:p w14:paraId="57C56878" w14:textId="77777777" w:rsidR="00A34BE5" w:rsidRPr="00A34BE5" w:rsidRDefault="00A34BE5" w:rsidP="00787D8C">
            <w:pPr>
              <w:suppressAutoHyphens w:val="0"/>
              <w:autoSpaceDN/>
              <w:contextualSpacing/>
              <w:rPr>
                <w:spacing w:val="-2"/>
                <w:sz w:val="20"/>
                <w:szCs w:val="20"/>
                <w:lang w:eastAsia="lt-LT"/>
              </w:rPr>
            </w:pPr>
            <w:r w:rsidRPr="00A34BE5">
              <w:rPr>
                <w:sz w:val="20"/>
                <w:szCs w:val="20"/>
                <w:lang w:eastAsia="lt-LT"/>
              </w:rPr>
              <w:t>Maitinimas:</w:t>
            </w:r>
          </w:p>
          <w:p w14:paraId="4B459F88" w14:textId="2C824B60" w:rsidR="00A34BE5" w:rsidRPr="00787D8C" w:rsidRDefault="00A34BE5" w:rsidP="00787D8C">
            <w:pPr>
              <w:suppressAutoHyphens w:val="0"/>
              <w:autoSpaceDN/>
              <w:contextualSpacing/>
              <w:rPr>
                <w:sz w:val="20"/>
                <w:szCs w:val="20"/>
                <w:lang w:eastAsia="lt-LT"/>
              </w:rPr>
            </w:pPr>
            <w:r w:rsidRPr="00A34BE5">
              <w:rPr>
                <w:sz w:val="20"/>
                <w:szCs w:val="20"/>
                <w:lang w:eastAsia="lt-LT"/>
              </w:rPr>
              <w:t>dyzeliniai degalai;</w:t>
            </w:r>
          </w:p>
          <w:p w14:paraId="1D927E30" w14:textId="77777777" w:rsidR="008A6849" w:rsidRPr="00A34BE5" w:rsidRDefault="008A6849" w:rsidP="00787D8C">
            <w:pPr>
              <w:suppressAutoHyphens w:val="0"/>
              <w:autoSpaceDN/>
              <w:contextualSpacing/>
              <w:rPr>
                <w:spacing w:val="-2"/>
                <w:sz w:val="20"/>
                <w:szCs w:val="20"/>
                <w:lang w:eastAsia="lt-LT"/>
              </w:rPr>
            </w:pPr>
          </w:p>
          <w:p w14:paraId="4905F960" w14:textId="77777777" w:rsidR="00A34BE5" w:rsidRPr="00A34BE5" w:rsidRDefault="00A34BE5" w:rsidP="00787D8C">
            <w:pPr>
              <w:suppressAutoHyphens w:val="0"/>
              <w:autoSpaceDN/>
              <w:contextualSpacing/>
              <w:rPr>
                <w:spacing w:val="-2"/>
                <w:sz w:val="20"/>
                <w:szCs w:val="20"/>
                <w:lang w:eastAsia="lt-LT"/>
              </w:rPr>
            </w:pPr>
            <w:r w:rsidRPr="00A34BE5">
              <w:rPr>
                <w:sz w:val="20"/>
                <w:szCs w:val="20"/>
                <w:lang w:eastAsia="lt-LT"/>
              </w:rPr>
              <w:t>Vairavimas:</w:t>
            </w:r>
          </w:p>
          <w:p w14:paraId="053CB0F8" w14:textId="7C932305" w:rsidR="00A34BE5" w:rsidRPr="00787D8C" w:rsidRDefault="000B7708" w:rsidP="00787D8C">
            <w:pPr>
              <w:suppressAutoHyphens w:val="0"/>
              <w:autoSpaceDN/>
              <w:contextualSpacing/>
              <w:rPr>
                <w:sz w:val="20"/>
                <w:szCs w:val="20"/>
                <w:lang w:eastAsia="lt-LT"/>
              </w:rPr>
            </w:pPr>
            <w:r w:rsidRPr="00787D8C">
              <w:rPr>
                <w:sz w:val="20"/>
                <w:szCs w:val="20"/>
                <w:lang w:eastAsia="lt-LT"/>
              </w:rPr>
              <w:t xml:space="preserve">4 </w:t>
            </w:r>
            <w:r w:rsidR="00A34BE5" w:rsidRPr="00A34BE5">
              <w:rPr>
                <w:sz w:val="20"/>
                <w:szCs w:val="20"/>
                <w:lang w:eastAsia="lt-LT"/>
              </w:rPr>
              <w:t>varantys ratai;</w:t>
            </w:r>
          </w:p>
          <w:p w14:paraId="337B7FDA" w14:textId="77777777" w:rsidR="008A6849" w:rsidRPr="00A34BE5" w:rsidRDefault="008A6849" w:rsidP="00787D8C">
            <w:pPr>
              <w:suppressAutoHyphens w:val="0"/>
              <w:autoSpaceDN/>
              <w:contextualSpacing/>
              <w:rPr>
                <w:spacing w:val="-2"/>
                <w:sz w:val="20"/>
                <w:szCs w:val="20"/>
                <w:lang w:eastAsia="lt-LT"/>
              </w:rPr>
            </w:pPr>
          </w:p>
          <w:p w14:paraId="653C9760" w14:textId="77777777" w:rsidR="001D390F" w:rsidRPr="00787D8C" w:rsidRDefault="001D390F" w:rsidP="00787D8C">
            <w:pPr>
              <w:suppressAutoHyphens w:val="0"/>
              <w:autoSpaceDN/>
              <w:contextualSpacing/>
              <w:rPr>
                <w:sz w:val="20"/>
                <w:szCs w:val="20"/>
                <w:lang w:eastAsia="lt-LT"/>
              </w:rPr>
            </w:pPr>
          </w:p>
          <w:p w14:paraId="033CB3D6" w14:textId="77777777" w:rsidR="001D390F" w:rsidRPr="00787D8C" w:rsidRDefault="001D390F" w:rsidP="00787D8C">
            <w:pPr>
              <w:suppressAutoHyphens w:val="0"/>
              <w:autoSpaceDN/>
              <w:contextualSpacing/>
              <w:rPr>
                <w:sz w:val="20"/>
                <w:szCs w:val="20"/>
                <w:lang w:eastAsia="lt-LT"/>
              </w:rPr>
            </w:pPr>
          </w:p>
          <w:p w14:paraId="225EC639" w14:textId="77777777" w:rsidR="001D390F" w:rsidRPr="00787D8C" w:rsidRDefault="001D390F" w:rsidP="00787D8C">
            <w:pPr>
              <w:suppressAutoHyphens w:val="0"/>
              <w:autoSpaceDN/>
              <w:contextualSpacing/>
              <w:rPr>
                <w:sz w:val="20"/>
                <w:szCs w:val="20"/>
                <w:lang w:eastAsia="lt-LT"/>
              </w:rPr>
            </w:pPr>
          </w:p>
          <w:p w14:paraId="1F5A58DB" w14:textId="77777777" w:rsidR="001D390F" w:rsidRPr="00787D8C" w:rsidRDefault="001D390F" w:rsidP="00787D8C">
            <w:pPr>
              <w:suppressAutoHyphens w:val="0"/>
              <w:autoSpaceDN/>
              <w:contextualSpacing/>
              <w:rPr>
                <w:sz w:val="20"/>
                <w:szCs w:val="20"/>
                <w:lang w:eastAsia="lt-LT"/>
              </w:rPr>
            </w:pPr>
          </w:p>
          <w:p w14:paraId="045DCC73" w14:textId="186B7620" w:rsidR="00A34BE5" w:rsidRPr="00787D8C" w:rsidRDefault="00A34BE5" w:rsidP="00787D8C">
            <w:pPr>
              <w:suppressAutoHyphens w:val="0"/>
              <w:autoSpaceDN/>
              <w:contextualSpacing/>
              <w:rPr>
                <w:sz w:val="20"/>
                <w:szCs w:val="20"/>
                <w:lang w:eastAsia="lt-LT"/>
              </w:rPr>
            </w:pPr>
            <w:r w:rsidRPr="00A34BE5">
              <w:rPr>
                <w:sz w:val="20"/>
                <w:szCs w:val="20"/>
                <w:lang w:eastAsia="lt-LT"/>
              </w:rPr>
              <w:t xml:space="preserve">vairavimo padėtys: </w:t>
            </w:r>
            <w:r w:rsidRPr="00BE0E7F">
              <w:rPr>
                <w:sz w:val="20"/>
                <w:szCs w:val="20"/>
                <w:lang w:eastAsia="lt-LT"/>
              </w:rPr>
              <w:t>4 ratais / 2 ratais / krabo tipas;</w:t>
            </w:r>
          </w:p>
          <w:p w14:paraId="6D9F6364" w14:textId="401DC5FE" w:rsidR="00E837C3" w:rsidRPr="00787D8C" w:rsidRDefault="00E837C3" w:rsidP="00787D8C">
            <w:pPr>
              <w:suppressAutoHyphens w:val="0"/>
              <w:autoSpaceDN/>
              <w:contextualSpacing/>
              <w:rPr>
                <w:sz w:val="20"/>
                <w:szCs w:val="20"/>
                <w:lang w:eastAsia="lt-LT"/>
              </w:rPr>
            </w:pPr>
          </w:p>
          <w:p w14:paraId="51416695" w14:textId="5F1932E2" w:rsidR="00E837C3" w:rsidRPr="00787D8C" w:rsidRDefault="00E837C3" w:rsidP="00787D8C">
            <w:pPr>
              <w:suppressAutoHyphens w:val="0"/>
              <w:autoSpaceDN/>
              <w:contextualSpacing/>
              <w:rPr>
                <w:sz w:val="20"/>
                <w:szCs w:val="20"/>
                <w:lang w:eastAsia="lt-LT"/>
              </w:rPr>
            </w:pPr>
          </w:p>
          <w:p w14:paraId="64C1E2D6" w14:textId="77777777" w:rsidR="00E837C3" w:rsidRPr="00787D8C" w:rsidRDefault="00E837C3" w:rsidP="00787D8C">
            <w:pPr>
              <w:suppressAutoHyphens w:val="0"/>
              <w:autoSpaceDN/>
              <w:contextualSpacing/>
              <w:rPr>
                <w:sz w:val="20"/>
                <w:szCs w:val="20"/>
                <w:lang w:eastAsia="lt-LT"/>
              </w:rPr>
            </w:pPr>
          </w:p>
          <w:p w14:paraId="13E71F81" w14:textId="77777777" w:rsidR="008A6849" w:rsidRPr="00A34BE5" w:rsidRDefault="008A6849" w:rsidP="00787D8C">
            <w:pPr>
              <w:suppressAutoHyphens w:val="0"/>
              <w:autoSpaceDN/>
              <w:contextualSpacing/>
              <w:rPr>
                <w:spacing w:val="-2"/>
                <w:sz w:val="20"/>
                <w:szCs w:val="20"/>
                <w:lang w:eastAsia="lt-LT"/>
              </w:rPr>
            </w:pPr>
          </w:p>
          <w:p w14:paraId="1D790DA7" w14:textId="0A1F2FE7" w:rsidR="00A34BE5" w:rsidRPr="00787D8C" w:rsidRDefault="00A34BE5" w:rsidP="00787D8C">
            <w:pPr>
              <w:suppressAutoHyphens w:val="0"/>
              <w:autoSpaceDN/>
              <w:contextualSpacing/>
              <w:rPr>
                <w:sz w:val="20"/>
                <w:szCs w:val="20"/>
                <w:lang w:eastAsia="lt-LT"/>
              </w:rPr>
            </w:pPr>
            <w:r w:rsidRPr="00A34BE5">
              <w:rPr>
                <w:sz w:val="20"/>
                <w:szCs w:val="20"/>
                <w:lang w:eastAsia="lt-LT"/>
              </w:rPr>
              <w:t xml:space="preserve">transmisija – </w:t>
            </w:r>
            <w:proofErr w:type="spellStart"/>
            <w:r w:rsidRPr="00A34BE5">
              <w:rPr>
                <w:sz w:val="20"/>
                <w:szCs w:val="20"/>
                <w:lang w:eastAsia="lt-LT"/>
              </w:rPr>
              <w:t>hidrostatinė</w:t>
            </w:r>
            <w:proofErr w:type="spellEnd"/>
            <w:r w:rsidRPr="00A34BE5">
              <w:rPr>
                <w:sz w:val="20"/>
                <w:szCs w:val="20"/>
                <w:lang w:eastAsia="lt-LT"/>
              </w:rPr>
              <w:t xml:space="preserve"> su kintamo slėgio siurbliu;</w:t>
            </w:r>
          </w:p>
          <w:p w14:paraId="697D679E" w14:textId="26D8A9F5" w:rsidR="001D390F" w:rsidRPr="00787D8C" w:rsidRDefault="001D390F" w:rsidP="00787D8C">
            <w:pPr>
              <w:suppressAutoHyphens w:val="0"/>
              <w:autoSpaceDN/>
              <w:contextualSpacing/>
              <w:rPr>
                <w:sz w:val="20"/>
                <w:szCs w:val="20"/>
                <w:lang w:eastAsia="lt-LT"/>
              </w:rPr>
            </w:pPr>
          </w:p>
          <w:p w14:paraId="60FCDE64" w14:textId="77777777" w:rsidR="001D390F" w:rsidRPr="00787D8C" w:rsidRDefault="001D390F" w:rsidP="00787D8C">
            <w:pPr>
              <w:suppressAutoHyphens w:val="0"/>
              <w:autoSpaceDN/>
              <w:contextualSpacing/>
              <w:rPr>
                <w:sz w:val="20"/>
                <w:szCs w:val="20"/>
                <w:lang w:eastAsia="lt-LT"/>
              </w:rPr>
            </w:pPr>
          </w:p>
          <w:p w14:paraId="7AF5D0D5" w14:textId="77777777" w:rsidR="008A6849" w:rsidRPr="00A34BE5" w:rsidRDefault="008A6849" w:rsidP="00787D8C">
            <w:pPr>
              <w:suppressAutoHyphens w:val="0"/>
              <w:autoSpaceDN/>
              <w:contextualSpacing/>
              <w:rPr>
                <w:spacing w:val="-2"/>
                <w:sz w:val="20"/>
                <w:szCs w:val="20"/>
                <w:lang w:eastAsia="lt-LT"/>
              </w:rPr>
            </w:pPr>
          </w:p>
          <w:p w14:paraId="480D8A26" w14:textId="4958B564" w:rsidR="00A34BE5" w:rsidRPr="00787D8C" w:rsidRDefault="00A34BE5" w:rsidP="00787D8C">
            <w:pPr>
              <w:suppressAutoHyphens w:val="0"/>
              <w:autoSpaceDN/>
              <w:contextualSpacing/>
              <w:rPr>
                <w:sz w:val="20"/>
                <w:szCs w:val="20"/>
                <w:lang w:eastAsia="lt-LT"/>
              </w:rPr>
            </w:pPr>
            <w:r w:rsidRPr="00A34BE5">
              <w:rPr>
                <w:sz w:val="20"/>
                <w:szCs w:val="20"/>
                <w:lang w:eastAsia="lt-LT"/>
              </w:rPr>
              <w:t>tikslaus privažiavimo pedalas;</w:t>
            </w:r>
          </w:p>
          <w:p w14:paraId="6B33A40D" w14:textId="74379ABF" w:rsidR="00E837C3" w:rsidRPr="00787D8C" w:rsidRDefault="00E837C3" w:rsidP="00787D8C">
            <w:pPr>
              <w:suppressAutoHyphens w:val="0"/>
              <w:autoSpaceDN/>
              <w:contextualSpacing/>
              <w:rPr>
                <w:sz w:val="20"/>
                <w:szCs w:val="20"/>
                <w:lang w:eastAsia="lt-LT"/>
              </w:rPr>
            </w:pPr>
          </w:p>
          <w:p w14:paraId="143885FA" w14:textId="32BBBA69" w:rsidR="00E837C3" w:rsidRPr="00787D8C" w:rsidRDefault="00E837C3" w:rsidP="00787D8C">
            <w:pPr>
              <w:suppressAutoHyphens w:val="0"/>
              <w:autoSpaceDN/>
              <w:contextualSpacing/>
              <w:rPr>
                <w:sz w:val="20"/>
                <w:szCs w:val="20"/>
                <w:lang w:eastAsia="lt-LT"/>
              </w:rPr>
            </w:pPr>
          </w:p>
          <w:p w14:paraId="66EB1267" w14:textId="51A7292D" w:rsidR="00E837C3" w:rsidRPr="00787D8C" w:rsidRDefault="00E837C3" w:rsidP="00787D8C">
            <w:pPr>
              <w:suppressAutoHyphens w:val="0"/>
              <w:autoSpaceDN/>
              <w:contextualSpacing/>
              <w:rPr>
                <w:sz w:val="20"/>
                <w:szCs w:val="20"/>
                <w:lang w:eastAsia="lt-LT"/>
              </w:rPr>
            </w:pPr>
          </w:p>
          <w:p w14:paraId="14E38E6C" w14:textId="77777777" w:rsidR="00E837C3" w:rsidRPr="00A34BE5" w:rsidRDefault="00E837C3" w:rsidP="00787D8C">
            <w:pPr>
              <w:suppressAutoHyphens w:val="0"/>
              <w:autoSpaceDN/>
              <w:contextualSpacing/>
              <w:rPr>
                <w:spacing w:val="-2"/>
                <w:sz w:val="20"/>
                <w:szCs w:val="20"/>
                <w:lang w:eastAsia="lt-LT"/>
              </w:rPr>
            </w:pPr>
          </w:p>
          <w:p w14:paraId="4A799C69" w14:textId="4787D5E2" w:rsidR="00A34BE5" w:rsidRPr="00A34BE5" w:rsidRDefault="00A34BE5" w:rsidP="00787D8C">
            <w:pPr>
              <w:suppressAutoHyphens w:val="0"/>
              <w:autoSpaceDN/>
              <w:contextualSpacing/>
              <w:rPr>
                <w:spacing w:val="-2"/>
                <w:sz w:val="20"/>
                <w:szCs w:val="20"/>
                <w:lang w:eastAsia="lt-LT"/>
              </w:rPr>
            </w:pPr>
            <w:r w:rsidRPr="00A34BE5">
              <w:rPr>
                <w:sz w:val="20"/>
                <w:szCs w:val="20"/>
                <w:lang w:eastAsia="lt-LT"/>
              </w:rPr>
              <w:t>Krautuve sumontuotas darbo valandų skaitiklis.</w:t>
            </w:r>
          </w:p>
          <w:p w14:paraId="3672425C" w14:textId="77777777" w:rsidR="00A34BE5" w:rsidRPr="00A34BE5" w:rsidRDefault="00A34BE5" w:rsidP="00787D8C">
            <w:pPr>
              <w:suppressAutoHyphens w:val="0"/>
              <w:autoSpaceDN/>
              <w:ind w:left="851"/>
              <w:contextualSpacing/>
              <w:rPr>
                <w:spacing w:val="-2"/>
                <w:sz w:val="20"/>
                <w:szCs w:val="20"/>
                <w:highlight w:val="yellow"/>
                <w:lang w:eastAsia="lt-LT"/>
              </w:rPr>
            </w:pPr>
          </w:p>
          <w:p w14:paraId="51885A49" w14:textId="77777777" w:rsidR="00E837C3" w:rsidRPr="00787D8C" w:rsidRDefault="00E837C3" w:rsidP="00787D8C">
            <w:pPr>
              <w:suppressAutoHyphens w:val="0"/>
              <w:autoSpaceDN/>
              <w:spacing w:line="276" w:lineRule="auto"/>
              <w:rPr>
                <w:b/>
                <w:sz w:val="20"/>
                <w:szCs w:val="20"/>
                <w:lang w:eastAsia="lt-LT"/>
              </w:rPr>
            </w:pPr>
          </w:p>
          <w:p w14:paraId="5B36086F" w14:textId="77777777" w:rsidR="00E837C3" w:rsidRPr="00787D8C" w:rsidRDefault="00E837C3" w:rsidP="00787D8C">
            <w:pPr>
              <w:suppressAutoHyphens w:val="0"/>
              <w:autoSpaceDN/>
              <w:spacing w:line="276" w:lineRule="auto"/>
              <w:rPr>
                <w:b/>
                <w:sz w:val="20"/>
                <w:szCs w:val="20"/>
                <w:lang w:eastAsia="lt-LT"/>
              </w:rPr>
            </w:pPr>
          </w:p>
          <w:p w14:paraId="1F328D23" w14:textId="77777777" w:rsidR="00E837C3" w:rsidRPr="00787D8C" w:rsidRDefault="00E837C3" w:rsidP="00787D8C">
            <w:pPr>
              <w:suppressAutoHyphens w:val="0"/>
              <w:autoSpaceDN/>
              <w:spacing w:line="276" w:lineRule="auto"/>
              <w:rPr>
                <w:b/>
                <w:sz w:val="20"/>
                <w:szCs w:val="20"/>
                <w:lang w:eastAsia="lt-LT"/>
              </w:rPr>
            </w:pPr>
          </w:p>
          <w:p w14:paraId="52F957DD" w14:textId="2F8F1558" w:rsidR="00E965E3" w:rsidRPr="00787D8C" w:rsidRDefault="005176CF" w:rsidP="00787D8C">
            <w:pPr>
              <w:suppressAutoHyphens w:val="0"/>
              <w:autoSpaceDN/>
              <w:spacing w:line="276" w:lineRule="auto"/>
              <w:rPr>
                <w:b/>
                <w:sz w:val="20"/>
                <w:szCs w:val="20"/>
                <w:lang w:eastAsia="lt-LT"/>
              </w:rPr>
            </w:pPr>
            <w:r w:rsidRPr="00787D8C">
              <w:rPr>
                <w:b/>
                <w:sz w:val="20"/>
                <w:szCs w:val="20"/>
                <w:lang w:eastAsia="lt-LT"/>
              </w:rPr>
              <w:t>KRAUTUVO KOMPLEKTACIJA</w:t>
            </w:r>
          </w:p>
          <w:p w14:paraId="2F813061" w14:textId="77777777" w:rsidR="001D390F" w:rsidRPr="00787D8C" w:rsidRDefault="001D390F" w:rsidP="00787D8C">
            <w:pPr>
              <w:suppressAutoHyphens w:val="0"/>
              <w:autoSpaceDN/>
              <w:spacing w:line="276" w:lineRule="auto"/>
              <w:rPr>
                <w:sz w:val="20"/>
                <w:szCs w:val="20"/>
                <w:lang w:eastAsia="lt-LT"/>
              </w:rPr>
            </w:pPr>
          </w:p>
          <w:p w14:paraId="55C5D479" w14:textId="08813BD9" w:rsidR="001D390F" w:rsidRPr="00787D8C" w:rsidRDefault="001D390F" w:rsidP="00787D8C">
            <w:pPr>
              <w:suppressAutoHyphens w:val="0"/>
              <w:autoSpaceDN/>
              <w:spacing w:line="276" w:lineRule="auto"/>
              <w:rPr>
                <w:sz w:val="20"/>
                <w:szCs w:val="20"/>
                <w:lang w:eastAsia="lt-LT"/>
              </w:rPr>
            </w:pPr>
            <w:r w:rsidRPr="00787D8C">
              <w:rPr>
                <w:sz w:val="20"/>
                <w:szCs w:val="20"/>
                <w:lang w:eastAsia="lt-LT"/>
              </w:rPr>
              <w:t>Krautuvo komplektacijoje yra atsarginis ratas;</w:t>
            </w:r>
          </w:p>
          <w:p w14:paraId="60E1A608" w14:textId="43FCE09A" w:rsidR="001D390F" w:rsidRPr="00787D8C" w:rsidRDefault="001D390F" w:rsidP="00787D8C">
            <w:pPr>
              <w:suppressAutoHyphens w:val="0"/>
              <w:autoSpaceDN/>
              <w:spacing w:line="276" w:lineRule="auto"/>
              <w:rPr>
                <w:sz w:val="20"/>
                <w:szCs w:val="20"/>
                <w:lang w:eastAsia="lt-LT"/>
              </w:rPr>
            </w:pPr>
          </w:p>
          <w:p w14:paraId="410C41EB" w14:textId="77777777" w:rsidR="00E837C3" w:rsidRPr="00787D8C" w:rsidRDefault="00E837C3" w:rsidP="00787D8C">
            <w:pPr>
              <w:suppressAutoHyphens w:val="0"/>
              <w:autoSpaceDN/>
              <w:rPr>
                <w:sz w:val="20"/>
                <w:szCs w:val="20"/>
                <w:lang w:eastAsia="lt-LT"/>
              </w:rPr>
            </w:pPr>
          </w:p>
          <w:p w14:paraId="59EDBC4B" w14:textId="068BECE8" w:rsidR="001D390F" w:rsidRPr="001D390F" w:rsidRDefault="001D390F" w:rsidP="00787D8C">
            <w:pPr>
              <w:suppressAutoHyphens w:val="0"/>
              <w:autoSpaceDN/>
              <w:rPr>
                <w:sz w:val="20"/>
                <w:szCs w:val="20"/>
                <w:lang w:eastAsia="lt-LT"/>
              </w:rPr>
            </w:pPr>
            <w:r w:rsidRPr="001D390F">
              <w:rPr>
                <w:sz w:val="20"/>
                <w:szCs w:val="20"/>
                <w:lang w:eastAsia="lt-LT"/>
              </w:rPr>
              <w:t xml:space="preserve">Krautuvas pritaikytas eksploatuoti tamsiu paros metu, taip pat turi būti </w:t>
            </w:r>
            <w:r w:rsidRPr="001D390F">
              <w:rPr>
                <w:sz w:val="20"/>
                <w:szCs w:val="20"/>
                <w:lang w:eastAsia="lt-LT"/>
              </w:rPr>
              <w:lastRenderedPageBreak/>
              <w:t>sumontuoti darbiniai LED žibintai (ne mažiau kaip 2 vnt. priekyje, 2 vnt. gale), įspėjamieji žibintai, turi būti numatyta vieta valstybiniams numeriams tvirtinti ir sumontuotas numerių apšvietimas, krautuve turi būti sumontuotas švyturėlis (geltonos spalvos) bei atbulinės eigos įspėjamasis garsinis signalas.</w:t>
            </w:r>
          </w:p>
          <w:p w14:paraId="57413F2C" w14:textId="77777777" w:rsidR="001D390F" w:rsidRPr="00787D8C" w:rsidRDefault="001D390F" w:rsidP="00787D8C">
            <w:pPr>
              <w:suppressAutoHyphens w:val="0"/>
              <w:autoSpaceDN/>
              <w:spacing w:line="276" w:lineRule="auto"/>
              <w:rPr>
                <w:b/>
                <w:sz w:val="20"/>
                <w:szCs w:val="20"/>
                <w:lang w:eastAsia="lt-LT"/>
              </w:rPr>
            </w:pPr>
          </w:p>
          <w:p w14:paraId="63095347" w14:textId="77777777" w:rsidR="001D390F" w:rsidRPr="00787D8C" w:rsidRDefault="001B0C84" w:rsidP="00787D8C">
            <w:pPr>
              <w:suppressAutoHyphens w:val="0"/>
              <w:autoSpaceDN/>
              <w:spacing w:line="276" w:lineRule="auto"/>
              <w:rPr>
                <w:sz w:val="20"/>
                <w:szCs w:val="20"/>
                <w:lang w:eastAsia="lt-LT"/>
              </w:rPr>
            </w:pPr>
            <w:r w:rsidRPr="00787D8C">
              <w:rPr>
                <w:sz w:val="20"/>
                <w:szCs w:val="20"/>
                <w:lang w:eastAsia="lt-LT"/>
              </w:rPr>
              <w:t>Krautuve sumontuota priekabos tempimo kablys ir elektros lizdas</w:t>
            </w:r>
          </w:p>
          <w:p w14:paraId="6BD4BB30" w14:textId="77777777" w:rsidR="001B0C84" w:rsidRPr="00787D8C" w:rsidRDefault="001B0C84" w:rsidP="00787D8C">
            <w:pPr>
              <w:suppressAutoHyphens w:val="0"/>
              <w:autoSpaceDN/>
              <w:spacing w:line="276" w:lineRule="auto"/>
              <w:rPr>
                <w:sz w:val="20"/>
                <w:szCs w:val="20"/>
                <w:lang w:eastAsia="lt-LT"/>
              </w:rPr>
            </w:pPr>
          </w:p>
          <w:p w14:paraId="074894D6" w14:textId="77777777" w:rsidR="001B0C84" w:rsidRPr="00787D8C" w:rsidRDefault="001B0C84" w:rsidP="00787D8C">
            <w:pPr>
              <w:suppressAutoHyphens w:val="0"/>
              <w:autoSpaceDN/>
              <w:spacing w:line="276" w:lineRule="auto"/>
              <w:rPr>
                <w:sz w:val="20"/>
                <w:szCs w:val="20"/>
                <w:lang w:eastAsia="lt-LT"/>
              </w:rPr>
            </w:pPr>
          </w:p>
          <w:p w14:paraId="713FF686" w14:textId="77777777" w:rsidR="001B0C84" w:rsidRPr="00787D8C" w:rsidRDefault="001B0C84" w:rsidP="00787D8C">
            <w:pPr>
              <w:suppressAutoHyphens w:val="0"/>
              <w:autoSpaceDN/>
              <w:spacing w:line="276" w:lineRule="auto"/>
              <w:rPr>
                <w:sz w:val="20"/>
                <w:szCs w:val="20"/>
                <w:lang w:eastAsia="lt-LT"/>
              </w:rPr>
            </w:pPr>
          </w:p>
          <w:p w14:paraId="090BD184" w14:textId="77777777" w:rsidR="001B0C84" w:rsidRPr="00787D8C" w:rsidRDefault="001B0C84" w:rsidP="00787D8C">
            <w:pPr>
              <w:suppressAutoHyphens w:val="0"/>
              <w:autoSpaceDN/>
              <w:spacing w:line="276" w:lineRule="auto"/>
              <w:rPr>
                <w:sz w:val="20"/>
                <w:szCs w:val="20"/>
                <w:lang w:eastAsia="lt-LT"/>
              </w:rPr>
            </w:pPr>
            <w:r w:rsidRPr="00787D8C">
              <w:rPr>
                <w:sz w:val="20"/>
                <w:szCs w:val="20"/>
                <w:lang w:eastAsia="lt-LT"/>
              </w:rPr>
              <w:t>Operatoriaus komforto komplektacija:</w:t>
            </w:r>
          </w:p>
          <w:p w14:paraId="47CF2FF5" w14:textId="12DAECFD" w:rsidR="001B0C84" w:rsidRPr="00787D8C" w:rsidRDefault="001B0C84" w:rsidP="00787D8C">
            <w:pPr>
              <w:suppressAutoHyphens w:val="0"/>
              <w:autoSpaceDN/>
              <w:rPr>
                <w:sz w:val="20"/>
                <w:szCs w:val="20"/>
                <w:lang w:eastAsia="lt-LT"/>
              </w:rPr>
            </w:pPr>
            <w:r w:rsidRPr="00787D8C">
              <w:rPr>
                <w:sz w:val="20"/>
                <w:szCs w:val="20"/>
                <w:lang w:eastAsia="lt-LT"/>
              </w:rPr>
              <w:t>S</w:t>
            </w:r>
            <w:r w:rsidRPr="001B0C84">
              <w:rPr>
                <w:sz w:val="20"/>
                <w:szCs w:val="20"/>
                <w:lang w:eastAsia="lt-LT"/>
              </w:rPr>
              <w:t>umontuotas radijo imtuvas su belaidžio prisijungimo galimybe („</w:t>
            </w:r>
            <w:proofErr w:type="spellStart"/>
            <w:r w:rsidRPr="001B0C84">
              <w:rPr>
                <w:i/>
                <w:sz w:val="20"/>
                <w:szCs w:val="20"/>
                <w:lang w:eastAsia="lt-LT"/>
              </w:rPr>
              <w:t>Bluetooth</w:t>
            </w:r>
            <w:proofErr w:type="spellEnd"/>
            <w:r w:rsidRPr="001B0C84">
              <w:rPr>
                <w:sz w:val="20"/>
                <w:szCs w:val="20"/>
                <w:lang w:eastAsia="lt-LT"/>
              </w:rPr>
              <w:t>“) ir integruotu mikrofonu (laisvų rankų įranga);</w:t>
            </w:r>
          </w:p>
          <w:p w14:paraId="73C25EC7" w14:textId="77777777" w:rsidR="001B0C84" w:rsidRPr="001B0C84" w:rsidRDefault="001B0C84" w:rsidP="00787D8C">
            <w:pPr>
              <w:suppressAutoHyphens w:val="0"/>
              <w:autoSpaceDN/>
              <w:rPr>
                <w:sz w:val="20"/>
                <w:szCs w:val="20"/>
                <w:lang w:eastAsia="lt-LT"/>
              </w:rPr>
            </w:pPr>
          </w:p>
          <w:p w14:paraId="726FA736" w14:textId="7ECF2E05" w:rsidR="001B0C84" w:rsidRPr="00787D8C" w:rsidRDefault="001B0C84" w:rsidP="00787D8C">
            <w:pPr>
              <w:suppressAutoHyphens w:val="0"/>
              <w:autoSpaceDN/>
              <w:rPr>
                <w:sz w:val="20"/>
                <w:szCs w:val="20"/>
                <w:lang w:eastAsia="lt-LT"/>
              </w:rPr>
            </w:pPr>
            <w:r w:rsidRPr="001B0C84">
              <w:rPr>
                <w:sz w:val="20"/>
                <w:szCs w:val="20"/>
                <w:lang w:eastAsia="lt-LT"/>
              </w:rPr>
              <w:t>krautuvo kabinoje turi būti sumontuotas oro kondicionierius;</w:t>
            </w:r>
          </w:p>
          <w:p w14:paraId="6D25848D" w14:textId="7E4CAF69" w:rsidR="001B0C84" w:rsidRPr="00787D8C" w:rsidRDefault="001B0C84" w:rsidP="00787D8C">
            <w:pPr>
              <w:suppressAutoHyphens w:val="0"/>
              <w:autoSpaceDN/>
              <w:rPr>
                <w:sz w:val="20"/>
                <w:szCs w:val="20"/>
                <w:lang w:eastAsia="lt-LT"/>
              </w:rPr>
            </w:pPr>
          </w:p>
          <w:p w14:paraId="552517D9" w14:textId="77777777" w:rsidR="001B0C84" w:rsidRPr="00787D8C" w:rsidRDefault="001B0C84" w:rsidP="00787D8C">
            <w:pPr>
              <w:suppressAutoHyphens w:val="0"/>
              <w:autoSpaceDN/>
              <w:rPr>
                <w:sz w:val="20"/>
                <w:szCs w:val="20"/>
                <w:lang w:eastAsia="lt-LT"/>
              </w:rPr>
            </w:pPr>
          </w:p>
          <w:p w14:paraId="4B586AEA" w14:textId="77777777" w:rsidR="001B0C84" w:rsidRPr="00787D8C" w:rsidRDefault="001B0C84" w:rsidP="00787D8C">
            <w:pPr>
              <w:suppressAutoHyphens w:val="0"/>
              <w:autoSpaceDN/>
              <w:rPr>
                <w:sz w:val="20"/>
                <w:szCs w:val="20"/>
                <w:lang w:eastAsia="lt-LT"/>
              </w:rPr>
            </w:pPr>
          </w:p>
          <w:p w14:paraId="406EC152" w14:textId="06EE5F3D" w:rsidR="001B0C84" w:rsidRPr="00787D8C" w:rsidRDefault="001B0C84" w:rsidP="00787D8C">
            <w:pPr>
              <w:suppressAutoHyphens w:val="0"/>
              <w:autoSpaceDN/>
              <w:rPr>
                <w:sz w:val="20"/>
                <w:szCs w:val="20"/>
                <w:lang w:eastAsia="lt-LT"/>
              </w:rPr>
            </w:pPr>
            <w:r w:rsidRPr="001B0C84">
              <w:rPr>
                <w:sz w:val="20"/>
                <w:szCs w:val="20"/>
                <w:lang w:eastAsia="lt-LT"/>
              </w:rPr>
              <w:t>pneumatinė vairuotojo sėdynė.</w:t>
            </w:r>
          </w:p>
          <w:p w14:paraId="01C84C67" w14:textId="42950616" w:rsidR="005851B0" w:rsidRPr="00787D8C" w:rsidRDefault="005851B0" w:rsidP="00787D8C">
            <w:pPr>
              <w:suppressAutoHyphens w:val="0"/>
              <w:autoSpaceDN/>
              <w:rPr>
                <w:sz w:val="20"/>
                <w:szCs w:val="20"/>
                <w:lang w:eastAsia="lt-LT"/>
              </w:rPr>
            </w:pPr>
          </w:p>
          <w:p w14:paraId="6A1740B9" w14:textId="07827A11" w:rsidR="005851B0" w:rsidRPr="00787D8C" w:rsidRDefault="005851B0" w:rsidP="00787D8C">
            <w:pPr>
              <w:suppressAutoHyphens w:val="0"/>
              <w:autoSpaceDN/>
              <w:rPr>
                <w:sz w:val="20"/>
                <w:szCs w:val="20"/>
                <w:lang w:eastAsia="lt-LT"/>
              </w:rPr>
            </w:pPr>
          </w:p>
          <w:p w14:paraId="33919C11" w14:textId="7D76AFF2" w:rsidR="005851B0" w:rsidRPr="00787D8C" w:rsidRDefault="005851B0" w:rsidP="00787D8C">
            <w:pPr>
              <w:suppressAutoHyphens w:val="0"/>
              <w:autoSpaceDN/>
              <w:rPr>
                <w:sz w:val="20"/>
                <w:szCs w:val="20"/>
                <w:lang w:eastAsia="lt-LT"/>
              </w:rPr>
            </w:pPr>
          </w:p>
          <w:p w14:paraId="4D48D1A5" w14:textId="10D64389" w:rsidR="005851B0" w:rsidRPr="00787D8C" w:rsidRDefault="005851B0" w:rsidP="00787D8C">
            <w:pPr>
              <w:suppressAutoHyphens w:val="0"/>
              <w:autoSpaceDN/>
              <w:rPr>
                <w:sz w:val="20"/>
                <w:szCs w:val="20"/>
                <w:lang w:eastAsia="lt-LT"/>
              </w:rPr>
            </w:pPr>
          </w:p>
          <w:p w14:paraId="06E98F7A" w14:textId="39B80EFB" w:rsidR="005851B0" w:rsidRPr="00787D8C" w:rsidRDefault="005851B0" w:rsidP="00787D8C">
            <w:pPr>
              <w:suppressAutoHyphens w:val="0"/>
              <w:autoSpaceDN/>
              <w:rPr>
                <w:b/>
                <w:sz w:val="20"/>
                <w:szCs w:val="20"/>
                <w:lang w:eastAsia="lt-LT"/>
              </w:rPr>
            </w:pPr>
            <w:r w:rsidRPr="00787D8C">
              <w:rPr>
                <w:b/>
                <w:sz w:val="20"/>
                <w:szCs w:val="20"/>
                <w:lang w:eastAsia="lt-LT"/>
              </w:rPr>
              <w:t>KITI REIKALAVIMAI</w:t>
            </w:r>
          </w:p>
          <w:p w14:paraId="65238B26" w14:textId="7596FDBE" w:rsidR="005851B0" w:rsidRPr="00787D8C" w:rsidRDefault="005851B0" w:rsidP="00787D8C">
            <w:pPr>
              <w:suppressAutoHyphens w:val="0"/>
              <w:autoSpaceDN/>
              <w:rPr>
                <w:b/>
                <w:sz w:val="20"/>
                <w:szCs w:val="20"/>
                <w:lang w:eastAsia="lt-LT"/>
              </w:rPr>
            </w:pPr>
          </w:p>
          <w:p w14:paraId="3C915A95" w14:textId="77777777" w:rsidR="005851B0" w:rsidRPr="001B0C84" w:rsidRDefault="005851B0" w:rsidP="00787D8C">
            <w:pPr>
              <w:suppressAutoHyphens w:val="0"/>
              <w:autoSpaceDN/>
              <w:rPr>
                <w:sz w:val="20"/>
                <w:szCs w:val="20"/>
                <w:lang w:eastAsia="lt-LT"/>
              </w:rPr>
            </w:pPr>
          </w:p>
          <w:p w14:paraId="43905007" w14:textId="00102C52" w:rsidR="005851B0" w:rsidRPr="00787D8C" w:rsidRDefault="005851B0" w:rsidP="00787D8C">
            <w:pPr>
              <w:suppressAutoHyphens w:val="0"/>
              <w:autoSpaceDN/>
              <w:contextualSpacing/>
              <w:rPr>
                <w:sz w:val="20"/>
                <w:szCs w:val="20"/>
                <w:lang w:eastAsia="lt-LT"/>
              </w:rPr>
            </w:pPr>
            <w:r w:rsidRPr="00787D8C">
              <w:rPr>
                <w:sz w:val="20"/>
                <w:szCs w:val="20"/>
                <w:lang w:eastAsia="lt-LT"/>
              </w:rPr>
              <w:t xml:space="preserve">Tiekėjas pateiks </w:t>
            </w:r>
            <w:r w:rsidRPr="005851B0">
              <w:rPr>
                <w:sz w:val="20"/>
                <w:szCs w:val="20"/>
                <w:lang w:eastAsia="lt-LT"/>
              </w:rPr>
              <w:t>g</w:t>
            </w:r>
            <w:r w:rsidRPr="00787D8C">
              <w:rPr>
                <w:sz w:val="20"/>
                <w:szCs w:val="20"/>
                <w:lang w:eastAsia="lt-LT"/>
              </w:rPr>
              <w:t>aminio EB atitikties deklaraciją</w:t>
            </w:r>
            <w:r w:rsidRPr="005851B0">
              <w:rPr>
                <w:sz w:val="20"/>
                <w:szCs w:val="20"/>
                <w:lang w:eastAsia="lt-LT"/>
              </w:rPr>
              <w:t xml:space="preserve"> ir krautuvo eksploataciją bei priežiūr</w:t>
            </w:r>
            <w:r w:rsidRPr="00787D8C">
              <w:rPr>
                <w:sz w:val="20"/>
                <w:szCs w:val="20"/>
                <w:lang w:eastAsia="lt-LT"/>
              </w:rPr>
              <w:t>ą reglamentuojanti eksploatacinę dokumentaciją</w:t>
            </w:r>
            <w:r w:rsidRPr="005851B0">
              <w:rPr>
                <w:sz w:val="20"/>
                <w:szCs w:val="20"/>
                <w:lang w:eastAsia="lt-LT"/>
              </w:rPr>
              <w:t xml:space="preserve"> lietuvių kalba (ne vėliau nei krautuvo  perdavimo dieną);</w:t>
            </w:r>
          </w:p>
          <w:p w14:paraId="0780E51D" w14:textId="247CDD9C" w:rsidR="005851B0" w:rsidRPr="00787D8C" w:rsidRDefault="005851B0" w:rsidP="00787D8C">
            <w:pPr>
              <w:suppressAutoHyphens w:val="0"/>
              <w:autoSpaceDN/>
              <w:contextualSpacing/>
              <w:rPr>
                <w:sz w:val="20"/>
                <w:szCs w:val="20"/>
                <w:lang w:eastAsia="lt-LT"/>
              </w:rPr>
            </w:pPr>
          </w:p>
          <w:p w14:paraId="654E5E1F" w14:textId="77777777" w:rsidR="005851B0" w:rsidRPr="005851B0" w:rsidRDefault="005851B0" w:rsidP="00787D8C">
            <w:pPr>
              <w:suppressAutoHyphens w:val="0"/>
              <w:autoSpaceDN/>
              <w:contextualSpacing/>
              <w:rPr>
                <w:sz w:val="20"/>
                <w:szCs w:val="20"/>
                <w:lang w:val="en-US" w:eastAsia="lt-LT"/>
              </w:rPr>
            </w:pPr>
          </w:p>
          <w:p w14:paraId="125B0466" w14:textId="33831D14" w:rsidR="005851B0" w:rsidRPr="00787D8C" w:rsidRDefault="005851B0" w:rsidP="00787D8C">
            <w:pPr>
              <w:suppressAutoHyphens w:val="0"/>
              <w:autoSpaceDN/>
              <w:contextualSpacing/>
              <w:rPr>
                <w:sz w:val="20"/>
                <w:szCs w:val="20"/>
                <w:lang w:eastAsia="lt-LT"/>
              </w:rPr>
            </w:pPr>
            <w:r w:rsidRPr="005851B0">
              <w:rPr>
                <w:sz w:val="20"/>
                <w:szCs w:val="20"/>
                <w:lang w:eastAsia="lt-LT"/>
              </w:rPr>
              <w:t xml:space="preserve">Tiekėjas </w:t>
            </w:r>
            <w:r w:rsidRPr="00787D8C">
              <w:rPr>
                <w:sz w:val="20"/>
                <w:szCs w:val="20"/>
                <w:lang w:eastAsia="lt-LT"/>
              </w:rPr>
              <w:t>yra</w:t>
            </w:r>
            <w:r w:rsidRPr="005851B0">
              <w:rPr>
                <w:sz w:val="20"/>
                <w:szCs w:val="20"/>
                <w:lang w:eastAsia="lt-LT"/>
              </w:rPr>
              <w:t xml:space="preserve"> siūlomo krautuvo gamintojo (jeigu pats nėra gamintojas) oficialus atstovas, turintis teisę atlikti siūlomo krautuvo techninę priežiūrą ir remontą garantiniu laikotarpiu arba sudaręs atitinkamų paslaugų teikimo sutartį su kitu tokią teisę turinčiu ūkio subjektu;</w:t>
            </w:r>
          </w:p>
          <w:p w14:paraId="47FF4B67" w14:textId="13B3AAAE" w:rsidR="005851B0" w:rsidRPr="00787D8C" w:rsidRDefault="005851B0" w:rsidP="00787D8C">
            <w:pPr>
              <w:suppressAutoHyphens w:val="0"/>
              <w:autoSpaceDN/>
              <w:contextualSpacing/>
              <w:rPr>
                <w:sz w:val="20"/>
                <w:szCs w:val="20"/>
                <w:lang w:eastAsia="lt-LT"/>
              </w:rPr>
            </w:pPr>
          </w:p>
          <w:p w14:paraId="6EA79306" w14:textId="77777777" w:rsidR="005851B0" w:rsidRPr="005851B0" w:rsidRDefault="005851B0" w:rsidP="00787D8C">
            <w:pPr>
              <w:suppressAutoHyphens w:val="0"/>
              <w:autoSpaceDN/>
              <w:contextualSpacing/>
              <w:rPr>
                <w:sz w:val="20"/>
                <w:szCs w:val="20"/>
                <w:lang w:eastAsia="lt-LT"/>
              </w:rPr>
            </w:pPr>
          </w:p>
          <w:p w14:paraId="48C46717" w14:textId="33E46C33" w:rsidR="005851B0" w:rsidRPr="00787D8C" w:rsidRDefault="005851B0" w:rsidP="00787D8C">
            <w:pPr>
              <w:suppressAutoHyphens w:val="0"/>
              <w:autoSpaceDN/>
              <w:contextualSpacing/>
              <w:rPr>
                <w:sz w:val="20"/>
                <w:szCs w:val="20"/>
                <w:lang w:eastAsia="lt-LT"/>
              </w:rPr>
            </w:pPr>
            <w:r w:rsidRPr="005851B0">
              <w:rPr>
                <w:sz w:val="20"/>
                <w:szCs w:val="20"/>
                <w:lang w:eastAsia="lt-LT"/>
              </w:rPr>
              <w:t xml:space="preserve">Kartu su pasiūlymu </w:t>
            </w:r>
            <w:r w:rsidR="00327972" w:rsidRPr="00787D8C">
              <w:rPr>
                <w:sz w:val="20"/>
                <w:szCs w:val="20"/>
                <w:lang w:eastAsia="lt-LT"/>
              </w:rPr>
              <w:t>pateikiamas</w:t>
            </w:r>
            <w:r w:rsidRPr="005851B0">
              <w:rPr>
                <w:sz w:val="20"/>
                <w:szCs w:val="20"/>
                <w:lang w:eastAsia="lt-LT"/>
              </w:rPr>
              <w:t xml:space="preserve"> siūlomo krautuvo gamintojo įgaliojimas ar kitas dokumentas, patvirtinantis Tiekėjo teisę atlikti </w:t>
            </w:r>
            <w:r w:rsidRPr="005851B0">
              <w:rPr>
                <w:sz w:val="20"/>
                <w:szCs w:val="20"/>
                <w:lang w:eastAsia="lt-LT"/>
              </w:rPr>
              <w:lastRenderedPageBreak/>
              <w:t>techninės priežiūros ir remonto paslaugas garantiniu laikotarpiu, arba pateikiami įrodymai apie sudarytą atitinkamų paslaugų teikimo sutartį su kitu tokią teisę turinčiu ūkio subjektu;</w:t>
            </w:r>
          </w:p>
          <w:p w14:paraId="545EE5A3" w14:textId="1C242EE7" w:rsidR="00327972" w:rsidRPr="00787D8C" w:rsidRDefault="00327972" w:rsidP="00787D8C">
            <w:pPr>
              <w:suppressAutoHyphens w:val="0"/>
              <w:autoSpaceDN/>
              <w:contextualSpacing/>
              <w:rPr>
                <w:sz w:val="20"/>
                <w:szCs w:val="20"/>
                <w:lang w:eastAsia="lt-LT"/>
              </w:rPr>
            </w:pPr>
          </w:p>
          <w:p w14:paraId="33281BED" w14:textId="77777777" w:rsidR="00327972" w:rsidRPr="005851B0" w:rsidRDefault="00327972" w:rsidP="00787D8C">
            <w:pPr>
              <w:suppressAutoHyphens w:val="0"/>
              <w:autoSpaceDN/>
              <w:contextualSpacing/>
              <w:rPr>
                <w:sz w:val="20"/>
                <w:szCs w:val="20"/>
                <w:lang w:val="en-US" w:eastAsia="lt-LT"/>
              </w:rPr>
            </w:pPr>
          </w:p>
          <w:p w14:paraId="385F9169" w14:textId="77777777" w:rsidR="006676AA" w:rsidRPr="00787D8C" w:rsidRDefault="005851B0" w:rsidP="00787D8C">
            <w:pPr>
              <w:suppressAutoHyphens w:val="0"/>
              <w:autoSpaceDN/>
              <w:contextualSpacing/>
              <w:rPr>
                <w:sz w:val="20"/>
                <w:szCs w:val="20"/>
                <w:lang w:eastAsia="lt-LT"/>
              </w:rPr>
            </w:pPr>
            <w:r w:rsidRPr="005851B0">
              <w:rPr>
                <w:sz w:val="20"/>
                <w:szCs w:val="20"/>
                <w:lang w:eastAsia="lt-LT"/>
              </w:rPr>
              <w:t xml:space="preserve">Krautuvo pristatymo metu, bet ne vėliau nei Pirkėjas pradeda eksploatuoti krautuvą, Tiekėjas </w:t>
            </w:r>
            <w:r w:rsidR="00327972" w:rsidRPr="00787D8C">
              <w:rPr>
                <w:sz w:val="20"/>
                <w:szCs w:val="20"/>
                <w:lang w:eastAsia="lt-LT"/>
              </w:rPr>
              <w:t>atliks</w:t>
            </w:r>
            <w:r w:rsidRPr="005851B0">
              <w:rPr>
                <w:sz w:val="20"/>
                <w:szCs w:val="20"/>
                <w:lang w:eastAsia="lt-LT"/>
              </w:rPr>
              <w:t xml:space="preserve"> šiuos mokymus, kurių kaina įskaičiuota į pasiūlymo kainą:</w:t>
            </w:r>
            <w:r w:rsidR="006676AA" w:rsidRPr="00787D8C">
              <w:rPr>
                <w:sz w:val="20"/>
                <w:szCs w:val="20"/>
                <w:lang w:eastAsia="lt-LT"/>
              </w:rPr>
              <w:t>,</w:t>
            </w:r>
          </w:p>
          <w:p w14:paraId="1022807A" w14:textId="77777777" w:rsidR="006676AA" w:rsidRPr="00787D8C" w:rsidRDefault="006676AA" w:rsidP="00787D8C">
            <w:pPr>
              <w:suppressAutoHyphens w:val="0"/>
              <w:autoSpaceDN/>
              <w:contextualSpacing/>
              <w:rPr>
                <w:sz w:val="20"/>
                <w:szCs w:val="20"/>
                <w:lang w:eastAsia="lt-LT"/>
              </w:rPr>
            </w:pPr>
          </w:p>
          <w:p w14:paraId="55F5316E" w14:textId="41C545AF" w:rsidR="005851B0" w:rsidRPr="00787D8C" w:rsidRDefault="005851B0" w:rsidP="00787D8C">
            <w:pPr>
              <w:suppressAutoHyphens w:val="0"/>
              <w:autoSpaceDN/>
              <w:contextualSpacing/>
              <w:rPr>
                <w:sz w:val="20"/>
                <w:szCs w:val="20"/>
                <w:lang w:eastAsia="lt-LT"/>
              </w:rPr>
            </w:pPr>
            <w:r w:rsidRPr="005851B0">
              <w:rPr>
                <w:sz w:val="20"/>
                <w:szCs w:val="20"/>
                <w:lang w:eastAsia="lt-LT"/>
              </w:rPr>
              <w:t>vairuotojo operatoriaus mokymus, užtikrinančius krautuvo teisingą eksploatavimą ir ekonominį degalų naudojimą;</w:t>
            </w:r>
          </w:p>
          <w:p w14:paraId="480F32F3" w14:textId="77777777" w:rsidR="006676AA" w:rsidRPr="005851B0" w:rsidRDefault="006676AA" w:rsidP="00787D8C">
            <w:pPr>
              <w:suppressAutoHyphens w:val="0"/>
              <w:autoSpaceDN/>
              <w:contextualSpacing/>
              <w:rPr>
                <w:sz w:val="20"/>
                <w:szCs w:val="20"/>
                <w:lang w:eastAsia="lt-LT"/>
              </w:rPr>
            </w:pPr>
          </w:p>
          <w:p w14:paraId="3A7634B5" w14:textId="03E09534" w:rsidR="005851B0" w:rsidRPr="00787D8C" w:rsidRDefault="005851B0" w:rsidP="00787D8C">
            <w:pPr>
              <w:suppressAutoHyphens w:val="0"/>
              <w:autoSpaceDN/>
              <w:contextualSpacing/>
              <w:rPr>
                <w:sz w:val="20"/>
                <w:szCs w:val="20"/>
                <w:lang w:eastAsia="lt-LT"/>
              </w:rPr>
            </w:pPr>
            <w:r w:rsidRPr="005851B0">
              <w:rPr>
                <w:sz w:val="20"/>
                <w:szCs w:val="20"/>
                <w:lang w:eastAsia="lt-LT"/>
              </w:rPr>
              <w:t>techninius mokymus, užtikrinančius krautuvo teisingą priežiūrą, paaiškinančius gedimų pobūdžius ir gedimų simbolius.</w:t>
            </w:r>
          </w:p>
          <w:p w14:paraId="59C8951A" w14:textId="1B399CA1" w:rsidR="006676AA" w:rsidRPr="00787D8C" w:rsidRDefault="006676AA" w:rsidP="00787D8C">
            <w:pPr>
              <w:suppressAutoHyphens w:val="0"/>
              <w:autoSpaceDN/>
              <w:contextualSpacing/>
              <w:rPr>
                <w:sz w:val="20"/>
                <w:szCs w:val="20"/>
                <w:lang w:eastAsia="lt-LT"/>
              </w:rPr>
            </w:pPr>
          </w:p>
          <w:p w14:paraId="0C3A9F96" w14:textId="18DEC916" w:rsidR="006676AA" w:rsidRPr="00787D8C" w:rsidRDefault="006676AA" w:rsidP="00787D8C">
            <w:pPr>
              <w:suppressAutoHyphens w:val="0"/>
              <w:autoSpaceDN/>
              <w:contextualSpacing/>
              <w:rPr>
                <w:sz w:val="20"/>
                <w:szCs w:val="20"/>
                <w:lang w:eastAsia="lt-LT"/>
              </w:rPr>
            </w:pPr>
          </w:p>
          <w:p w14:paraId="2E823267" w14:textId="77777777" w:rsidR="006775C8" w:rsidRPr="00787D8C" w:rsidRDefault="006775C8" w:rsidP="00787D8C">
            <w:pPr>
              <w:suppressAutoHyphens w:val="0"/>
              <w:autoSpaceDE w:val="0"/>
              <w:adjustRightInd w:val="0"/>
              <w:rPr>
                <w:sz w:val="20"/>
                <w:szCs w:val="20"/>
                <w:lang w:eastAsia="lt-LT"/>
              </w:rPr>
            </w:pPr>
          </w:p>
          <w:p w14:paraId="63D0E53C" w14:textId="51C931A4" w:rsidR="005851B0" w:rsidRPr="005851B0" w:rsidRDefault="005851B0" w:rsidP="00787D8C">
            <w:pPr>
              <w:suppressAutoHyphens w:val="0"/>
              <w:autoSpaceDE w:val="0"/>
              <w:adjustRightInd w:val="0"/>
              <w:rPr>
                <w:sz w:val="20"/>
                <w:szCs w:val="20"/>
                <w:lang w:eastAsia="lt-LT"/>
              </w:rPr>
            </w:pPr>
            <w:r w:rsidRPr="005851B0">
              <w:rPr>
                <w:sz w:val="20"/>
                <w:szCs w:val="20"/>
                <w:lang w:eastAsia="lt-LT"/>
              </w:rPr>
              <w:t>Vadovaudamosi Lietuvos Respublikos aplinkos ministro 2011 m. birželio 28 d. įsakymu Nr. D1-508 „</w:t>
            </w:r>
            <w:r w:rsidRPr="005851B0">
              <w:rPr>
                <w:bCs/>
                <w:color w:val="000000"/>
                <w:sz w:val="20"/>
                <w:szCs w:val="20"/>
                <w:lang w:eastAsia="lt-LT"/>
              </w:rPr>
              <w:t xml:space="preserve">Dėl aplinkos apsaugos kriterijų taikymo, vykdant žaliuosius pirkimus, tvarkos aprašo patvirtinimo“, </w:t>
            </w:r>
            <w:r w:rsidRPr="005851B0">
              <w:rPr>
                <w:sz w:val="20"/>
                <w:szCs w:val="20"/>
                <w:lang w:eastAsia="lt-LT"/>
              </w:rPr>
              <w:t>šalys susitaria mažinti popieriaus sunaudojimą, atsisakyti nebūtino dokumentų kopijavimo ir spausdinimo. Su sutarties vykdymu susiję dokumentai pirkėjui turi būti pateikti tik elektroniniu formatu per sąskaitų administravimo bendrąją informacinę sistemą – SABIS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w:t>
            </w:r>
          </w:p>
          <w:p w14:paraId="5FF714B3" w14:textId="77777777" w:rsidR="005851B0" w:rsidRPr="005851B0" w:rsidRDefault="005851B0" w:rsidP="00787D8C">
            <w:pPr>
              <w:suppressAutoHyphens w:val="0"/>
              <w:autoSpaceDN/>
              <w:rPr>
                <w:color w:val="FF0000"/>
                <w:sz w:val="20"/>
                <w:szCs w:val="20"/>
                <w:lang w:eastAsia="lt-LT"/>
              </w:rPr>
            </w:pPr>
          </w:p>
          <w:p w14:paraId="7D60BF61" w14:textId="2EAE2745" w:rsidR="000E61A1" w:rsidRPr="00787D8C" w:rsidRDefault="000E61A1" w:rsidP="00787D8C">
            <w:pPr>
              <w:suppressAutoHyphens w:val="0"/>
              <w:autoSpaceDN/>
              <w:ind w:left="720" w:hanging="720"/>
              <w:rPr>
                <w:b/>
                <w:sz w:val="20"/>
                <w:szCs w:val="20"/>
                <w:lang w:eastAsia="lt-LT"/>
              </w:rPr>
            </w:pPr>
            <w:r w:rsidRPr="000E61A1">
              <w:rPr>
                <w:b/>
                <w:sz w:val="20"/>
                <w:szCs w:val="20"/>
                <w:lang w:eastAsia="lt-LT"/>
              </w:rPr>
              <w:t>GARANTIJA</w:t>
            </w:r>
          </w:p>
          <w:p w14:paraId="6A2557A2" w14:textId="77777777" w:rsidR="000E61A1" w:rsidRPr="000E61A1" w:rsidRDefault="000E61A1" w:rsidP="00787D8C">
            <w:pPr>
              <w:suppressAutoHyphens w:val="0"/>
              <w:autoSpaceDN/>
              <w:ind w:left="720" w:hanging="720"/>
              <w:rPr>
                <w:b/>
                <w:sz w:val="20"/>
                <w:szCs w:val="20"/>
                <w:lang w:eastAsia="lt-LT"/>
              </w:rPr>
            </w:pPr>
          </w:p>
          <w:p w14:paraId="5C39F5DB" w14:textId="79F4A147" w:rsidR="000E61A1" w:rsidRPr="00787D8C" w:rsidRDefault="000E61A1" w:rsidP="00787D8C">
            <w:pPr>
              <w:suppressAutoHyphens w:val="0"/>
              <w:autoSpaceDN/>
              <w:contextualSpacing/>
              <w:rPr>
                <w:sz w:val="20"/>
                <w:szCs w:val="20"/>
                <w:lang w:eastAsia="lt-LT"/>
              </w:rPr>
            </w:pPr>
            <w:r w:rsidRPr="000E61A1">
              <w:rPr>
                <w:sz w:val="20"/>
                <w:szCs w:val="20"/>
                <w:lang w:eastAsia="lt-LT"/>
              </w:rPr>
              <w:t xml:space="preserve">Krautuvui suteikta ne trumpesnė kaip 24 mėnesių arba 2000 motovalandų  garantija (neišskiriant jokių mazgų ar elementų) nuo </w:t>
            </w:r>
            <w:r w:rsidRPr="000E61A1">
              <w:rPr>
                <w:sz w:val="20"/>
                <w:szCs w:val="20"/>
                <w:lang w:eastAsia="lt-LT"/>
              </w:rPr>
              <w:lastRenderedPageBreak/>
              <w:t>perdavimo–priėmimo akto pasirašymo dienos.</w:t>
            </w:r>
          </w:p>
          <w:p w14:paraId="38DC1682" w14:textId="0CECD24A" w:rsidR="003F5FD2" w:rsidRPr="00787D8C" w:rsidRDefault="003F5FD2" w:rsidP="00787D8C">
            <w:pPr>
              <w:suppressAutoHyphens w:val="0"/>
              <w:autoSpaceDN/>
              <w:contextualSpacing/>
              <w:rPr>
                <w:sz w:val="20"/>
                <w:szCs w:val="20"/>
                <w:lang w:eastAsia="lt-LT"/>
              </w:rPr>
            </w:pPr>
          </w:p>
          <w:p w14:paraId="744C1362" w14:textId="4733F236" w:rsidR="003F5FD2" w:rsidRPr="00787D8C" w:rsidRDefault="003F5FD2" w:rsidP="00787D8C">
            <w:pPr>
              <w:suppressAutoHyphens w:val="0"/>
              <w:autoSpaceDN/>
              <w:contextualSpacing/>
              <w:rPr>
                <w:sz w:val="20"/>
                <w:szCs w:val="20"/>
                <w:lang w:eastAsia="lt-LT"/>
              </w:rPr>
            </w:pPr>
          </w:p>
          <w:p w14:paraId="2EDFDD55" w14:textId="62914222" w:rsidR="003F5FD2" w:rsidRPr="00787D8C" w:rsidRDefault="003F5FD2" w:rsidP="00787D8C">
            <w:pPr>
              <w:suppressAutoHyphens w:val="0"/>
              <w:autoSpaceDN/>
              <w:contextualSpacing/>
              <w:rPr>
                <w:sz w:val="20"/>
                <w:szCs w:val="20"/>
                <w:lang w:eastAsia="lt-LT"/>
              </w:rPr>
            </w:pPr>
          </w:p>
          <w:p w14:paraId="79A2EDFC" w14:textId="4463339E" w:rsidR="003F5FD2" w:rsidRPr="00787D8C" w:rsidRDefault="003F5FD2" w:rsidP="00787D8C">
            <w:pPr>
              <w:suppressAutoHyphens w:val="0"/>
              <w:autoSpaceDN/>
              <w:contextualSpacing/>
              <w:rPr>
                <w:sz w:val="20"/>
                <w:szCs w:val="20"/>
                <w:lang w:eastAsia="lt-LT"/>
              </w:rPr>
            </w:pPr>
          </w:p>
          <w:p w14:paraId="2CC006E5" w14:textId="77777777" w:rsidR="003F5FD2" w:rsidRPr="000E61A1" w:rsidRDefault="003F5FD2" w:rsidP="00787D8C">
            <w:pPr>
              <w:suppressAutoHyphens w:val="0"/>
              <w:autoSpaceDN/>
              <w:contextualSpacing/>
              <w:rPr>
                <w:sz w:val="20"/>
                <w:szCs w:val="20"/>
                <w:lang w:eastAsia="lt-LT"/>
              </w:rPr>
            </w:pPr>
          </w:p>
          <w:p w14:paraId="6AD89F5B" w14:textId="77777777" w:rsidR="00A11205" w:rsidRDefault="00A11205" w:rsidP="00787D8C">
            <w:pPr>
              <w:suppressAutoHyphens w:val="0"/>
              <w:autoSpaceDN/>
              <w:contextualSpacing/>
              <w:rPr>
                <w:sz w:val="20"/>
                <w:szCs w:val="20"/>
                <w:lang w:eastAsia="lt-LT"/>
              </w:rPr>
            </w:pPr>
          </w:p>
          <w:p w14:paraId="0777A6E8" w14:textId="77777777" w:rsidR="00A11205" w:rsidRDefault="00A11205" w:rsidP="00787D8C">
            <w:pPr>
              <w:suppressAutoHyphens w:val="0"/>
              <w:autoSpaceDN/>
              <w:contextualSpacing/>
              <w:rPr>
                <w:sz w:val="20"/>
                <w:szCs w:val="20"/>
                <w:lang w:eastAsia="lt-LT"/>
              </w:rPr>
            </w:pPr>
          </w:p>
          <w:p w14:paraId="52FA5FBB" w14:textId="3348B5EA" w:rsidR="003F5FD2" w:rsidRPr="00787D8C" w:rsidRDefault="003F5FD2" w:rsidP="00787D8C">
            <w:pPr>
              <w:suppressAutoHyphens w:val="0"/>
              <w:autoSpaceDN/>
              <w:contextualSpacing/>
              <w:rPr>
                <w:sz w:val="20"/>
                <w:szCs w:val="20"/>
                <w:lang w:eastAsia="lt-LT"/>
              </w:rPr>
            </w:pPr>
            <w:r w:rsidRPr="003F5FD2">
              <w:rPr>
                <w:sz w:val="20"/>
                <w:szCs w:val="20"/>
                <w:lang w:eastAsia="lt-LT"/>
              </w:rPr>
              <w:t>Garantinio laikotarpio metu atsiradusius techninius gedimus pašalina ir nekokybiškas detales Tiekėjas pakeičia nemokamai sutartyje nustatytais terminais Pirkėjo bazėje. Suteikiamu garantiniu laikotarpiu, privaloma techninė priežiūra atliekama Pirkėjo bazėje, suderinus krautuvo stovėjimo vietą ir laiką.</w:t>
            </w:r>
          </w:p>
          <w:p w14:paraId="27F20BF6" w14:textId="260D47DE" w:rsidR="00787D8C" w:rsidRPr="00787D8C" w:rsidRDefault="00787D8C" w:rsidP="00787D8C">
            <w:pPr>
              <w:suppressAutoHyphens w:val="0"/>
              <w:autoSpaceDN/>
              <w:contextualSpacing/>
              <w:rPr>
                <w:sz w:val="20"/>
                <w:szCs w:val="20"/>
                <w:lang w:eastAsia="lt-LT"/>
              </w:rPr>
            </w:pPr>
          </w:p>
          <w:p w14:paraId="668AE31E" w14:textId="77777777" w:rsidR="00787D8C" w:rsidRPr="003F5FD2" w:rsidRDefault="00787D8C" w:rsidP="00787D8C">
            <w:pPr>
              <w:suppressAutoHyphens w:val="0"/>
              <w:autoSpaceDN/>
              <w:contextualSpacing/>
              <w:rPr>
                <w:sz w:val="20"/>
                <w:szCs w:val="20"/>
                <w:lang w:eastAsia="lt-LT"/>
              </w:rPr>
            </w:pPr>
          </w:p>
          <w:p w14:paraId="5E473765" w14:textId="77777777" w:rsidR="00A11205" w:rsidRDefault="00A11205" w:rsidP="00787D8C">
            <w:pPr>
              <w:suppressAutoHyphens w:val="0"/>
              <w:autoSpaceDN/>
              <w:contextualSpacing/>
              <w:jc w:val="both"/>
              <w:rPr>
                <w:sz w:val="20"/>
                <w:szCs w:val="20"/>
                <w:lang w:eastAsia="lt-LT"/>
              </w:rPr>
            </w:pPr>
          </w:p>
          <w:p w14:paraId="36744F28" w14:textId="77777777" w:rsidR="00A11205" w:rsidRDefault="00A11205" w:rsidP="00787D8C">
            <w:pPr>
              <w:suppressAutoHyphens w:val="0"/>
              <w:autoSpaceDN/>
              <w:contextualSpacing/>
              <w:jc w:val="both"/>
              <w:rPr>
                <w:sz w:val="20"/>
                <w:szCs w:val="20"/>
                <w:lang w:eastAsia="lt-LT"/>
              </w:rPr>
            </w:pPr>
          </w:p>
          <w:p w14:paraId="142DD953" w14:textId="09EF253D" w:rsidR="00787D8C" w:rsidRDefault="00787D8C" w:rsidP="00787D8C">
            <w:pPr>
              <w:suppressAutoHyphens w:val="0"/>
              <w:autoSpaceDN/>
              <w:contextualSpacing/>
              <w:jc w:val="both"/>
              <w:rPr>
                <w:sz w:val="20"/>
                <w:szCs w:val="20"/>
                <w:lang w:eastAsia="lt-LT"/>
              </w:rPr>
            </w:pPr>
            <w:r w:rsidRPr="00787D8C">
              <w:rPr>
                <w:sz w:val="20"/>
                <w:szCs w:val="20"/>
                <w:lang w:eastAsia="lt-LT"/>
              </w:rPr>
              <w:t xml:space="preserve">Garantinio laikotarpio metu teikiamos techninės pagalbos komandos reagavimo laikas – ne ilgesnis kaip 48 val. nuo pranešimo </w:t>
            </w:r>
            <w:r>
              <w:rPr>
                <w:sz w:val="20"/>
                <w:szCs w:val="20"/>
                <w:lang w:eastAsia="lt-LT"/>
              </w:rPr>
              <w:t>telefonu arba el. paštu gavimo.</w:t>
            </w:r>
          </w:p>
          <w:p w14:paraId="6D1C8D80" w14:textId="7FE57A39" w:rsidR="00787D8C" w:rsidRDefault="00787D8C" w:rsidP="00787D8C">
            <w:pPr>
              <w:suppressAutoHyphens w:val="0"/>
              <w:autoSpaceDN/>
              <w:contextualSpacing/>
              <w:jc w:val="both"/>
              <w:rPr>
                <w:sz w:val="20"/>
                <w:szCs w:val="20"/>
                <w:lang w:eastAsia="lt-LT"/>
              </w:rPr>
            </w:pPr>
          </w:p>
          <w:p w14:paraId="2AA3201D" w14:textId="77777777" w:rsidR="00787D8C" w:rsidRDefault="00787D8C" w:rsidP="00787D8C">
            <w:pPr>
              <w:suppressAutoHyphens w:val="0"/>
              <w:autoSpaceDN/>
              <w:ind w:left="993"/>
              <w:contextualSpacing/>
              <w:jc w:val="both"/>
              <w:rPr>
                <w:sz w:val="20"/>
                <w:szCs w:val="20"/>
                <w:lang w:eastAsia="lt-LT"/>
              </w:rPr>
            </w:pPr>
          </w:p>
          <w:p w14:paraId="5148CA95" w14:textId="40F8FA32" w:rsidR="00787D8C" w:rsidRPr="00787D8C" w:rsidRDefault="00787D8C" w:rsidP="00787D8C">
            <w:pPr>
              <w:suppressAutoHyphens w:val="0"/>
              <w:autoSpaceDN/>
              <w:contextualSpacing/>
              <w:rPr>
                <w:sz w:val="20"/>
                <w:szCs w:val="20"/>
                <w:lang w:eastAsia="lt-LT"/>
              </w:rPr>
            </w:pPr>
            <w:r w:rsidRPr="00787D8C">
              <w:rPr>
                <w:sz w:val="20"/>
                <w:szCs w:val="20"/>
                <w:lang w:eastAsia="lt-LT"/>
              </w:rPr>
              <w:t>Garantinio laikotarpio metu nustatytų gedimų šalinimas vykdomas ne ilgiau kaip per 15 kalendorinių darbo dienų, atliktiems darbams papildomai suteikiama ne trupesnė kaip 6 mėnesių garantija;</w:t>
            </w:r>
          </w:p>
          <w:p w14:paraId="218EE946" w14:textId="77777777" w:rsidR="00787D8C" w:rsidRPr="00787D8C" w:rsidRDefault="00787D8C" w:rsidP="00787D8C">
            <w:pPr>
              <w:suppressAutoHyphens w:val="0"/>
              <w:autoSpaceDN/>
              <w:contextualSpacing/>
              <w:jc w:val="both"/>
              <w:rPr>
                <w:sz w:val="20"/>
                <w:szCs w:val="20"/>
                <w:lang w:eastAsia="lt-LT"/>
              </w:rPr>
            </w:pPr>
          </w:p>
          <w:p w14:paraId="0E644488" w14:textId="77777777" w:rsidR="001B0C84" w:rsidRPr="00787D8C" w:rsidRDefault="001B0C84" w:rsidP="00787D8C">
            <w:pPr>
              <w:suppressAutoHyphens w:val="0"/>
              <w:autoSpaceDN/>
              <w:spacing w:line="276" w:lineRule="auto"/>
              <w:jc w:val="both"/>
              <w:rPr>
                <w:sz w:val="20"/>
                <w:szCs w:val="20"/>
              </w:rPr>
            </w:pPr>
          </w:p>
          <w:p w14:paraId="6D37126F" w14:textId="43B3FA8D" w:rsidR="00E0071D" w:rsidRPr="00E0071D" w:rsidRDefault="00E0071D" w:rsidP="00E0071D">
            <w:pPr>
              <w:suppressAutoHyphens w:val="0"/>
              <w:autoSpaceDN/>
              <w:contextualSpacing/>
              <w:rPr>
                <w:sz w:val="20"/>
                <w:szCs w:val="20"/>
                <w:lang w:eastAsia="lt-LT"/>
              </w:rPr>
            </w:pPr>
            <w:r w:rsidRPr="002B79A6">
              <w:rPr>
                <w:sz w:val="20"/>
                <w:szCs w:val="20"/>
                <w:lang w:eastAsia="lt-LT"/>
              </w:rPr>
              <w:t>Krautuvas (ir jam priklausantys priedai) bus Tiekėjo lėšomis pristatytas, iškrautas ir išbandytas nurodytoje Pirkėjo vietovėje Lietuvos Respublikoje</w:t>
            </w:r>
            <w:r w:rsidRPr="00EA59BE">
              <w:rPr>
                <w:sz w:val="20"/>
                <w:szCs w:val="20"/>
                <w:highlight w:val="yellow"/>
                <w:lang w:eastAsia="lt-LT"/>
              </w:rPr>
              <w:t>, ne vėliau kaip per 80 darbo dienų</w:t>
            </w:r>
            <w:r w:rsidRPr="002B79A6">
              <w:rPr>
                <w:sz w:val="20"/>
                <w:szCs w:val="20"/>
                <w:lang w:eastAsia="lt-LT"/>
              </w:rPr>
              <w:t xml:space="preserve"> po sutarties pasirašymo dienos.</w:t>
            </w:r>
          </w:p>
          <w:p w14:paraId="5EC33F52" w14:textId="25DC4588" w:rsidR="001B0C84" w:rsidRPr="00787D8C" w:rsidRDefault="001B0C84" w:rsidP="00787D8C">
            <w:pPr>
              <w:suppressAutoHyphens w:val="0"/>
              <w:autoSpaceDN/>
              <w:spacing w:line="276" w:lineRule="auto"/>
              <w:rPr>
                <w:sz w:val="20"/>
                <w:szCs w:val="20"/>
              </w:rPr>
            </w:pPr>
          </w:p>
        </w:tc>
        <w:tc>
          <w:tcPr>
            <w:tcW w:w="3827" w:type="dxa"/>
          </w:tcPr>
          <w:p w14:paraId="1D1A941F" w14:textId="77777777" w:rsidR="00260E7B" w:rsidRPr="00787D8C" w:rsidRDefault="00260E7B" w:rsidP="00787D8C">
            <w:pPr>
              <w:suppressAutoHyphens w:val="0"/>
              <w:autoSpaceDN/>
              <w:spacing w:line="276" w:lineRule="auto"/>
              <w:rPr>
                <w:rFonts w:eastAsia="Calibri"/>
                <w:sz w:val="20"/>
                <w:szCs w:val="20"/>
              </w:rPr>
            </w:pPr>
          </w:p>
          <w:p w14:paraId="5C014DE0" w14:textId="373E0B73" w:rsidR="00260E7B" w:rsidRPr="00787D8C" w:rsidRDefault="00260E7B" w:rsidP="00787D8C">
            <w:pPr>
              <w:suppressAutoHyphens w:val="0"/>
              <w:autoSpaceDN/>
              <w:spacing w:line="276" w:lineRule="auto"/>
              <w:rPr>
                <w:rFonts w:eastAsia="Calibri"/>
                <w:sz w:val="20"/>
                <w:szCs w:val="20"/>
              </w:rPr>
            </w:pPr>
            <w:r w:rsidRPr="00787D8C">
              <w:rPr>
                <w:rFonts w:eastAsia="Calibri"/>
                <w:sz w:val="20"/>
                <w:szCs w:val="20"/>
              </w:rPr>
              <w:t xml:space="preserve"> Jei Tiekėjo siūloma prekė atitinka Pirkėjo reikalaujamos prekės technines charakteristikas, įrašoma ši (3 stulpelyje) esanti  reikšmė.</w:t>
            </w:r>
          </w:p>
          <w:p w14:paraId="0C4CFB0C" w14:textId="00E5B829" w:rsidR="00260E7B" w:rsidRPr="00787D8C" w:rsidRDefault="00260E7B" w:rsidP="00787D8C">
            <w:pPr>
              <w:suppressAutoHyphens w:val="0"/>
              <w:autoSpaceDN/>
              <w:spacing w:line="276" w:lineRule="auto"/>
              <w:rPr>
                <w:rFonts w:eastAsia="Calibri"/>
                <w:sz w:val="20"/>
                <w:szCs w:val="20"/>
              </w:rPr>
            </w:pPr>
          </w:p>
          <w:p w14:paraId="3D7F8A32" w14:textId="3E760F89" w:rsidR="0008390F" w:rsidRPr="00787D8C" w:rsidRDefault="0008390F" w:rsidP="00787D8C">
            <w:pPr>
              <w:suppressAutoHyphens w:val="0"/>
              <w:autoSpaceDN/>
              <w:spacing w:line="276" w:lineRule="auto"/>
              <w:rPr>
                <w:sz w:val="20"/>
                <w:szCs w:val="20"/>
              </w:rPr>
            </w:pPr>
            <w:r w:rsidRPr="00787D8C">
              <w:rPr>
                <w:sz w:val="20"/>
                <w:szCs w:val="20"/>
                <w:lang w:eastAsia="lt-LT"/>
              </w:rPr>
              <w:t xml:space="preserve">Krautuvas naujas, </w:t>
            </w:r>
            <w:r w:rsidRPr="00787D8C">
              <w:rPr>
                <w:color w:val="000000"/>
                <w:sz w:val="20"/>
                <w:szCs w:val="20"/>
                <w:lang w:eastAsia="lt-LT"/>
              </w:rPr>
              <w:t xml:space="preserve">nenaudotas ir pagamintas </w:t>
            </w:r>
            <w:r w:rsidRPr="00787D8C">
              <w:rPr>
                <w:i/>
                <w:color w:val="000000"/>
                <w:sz w:val="20"/>
                <w:szCs w:val="20"/>
                <w:lang w:eastAsia="lt-LT"/>
              </w:rPr>
              <w:t>(nurodyti konkretų krautuvo metų  pagaminimą)</w:t>
            </w:r>
            <w:r w:rsidRPr="00787D8C">
              <w:rPr>
                <w:color w:val="000000"/>
                <w:sz w:val="20"/>
                <w:szCs w:val="20"/>
                <w:lang w:eastAsia="lt-LT"/>
              </w:rPr>
              <w:t xml:space="preserve">...... metais, </w:t>
            </w:r>
            <w:r w:rsidRPr="00787D8C">
              <w:rPr>
                <w:sz w:val="20"/>
                <w:szCs w:val="20"/>
                <w:lang w:eastAsia="lt-LT"/>
              </w:rPr>
              <w:t>visiškai sukomplektuotas, paruoštas eksploatacijai, ne eksperimentinis.</w:t>
            </w:r>
          </w:p>
          <w:p w14:paraId="14D1BC82" w14:textId="77777777" w:rsidR="00260E7B" w:rsidRPr="00787D8C" w:rsidRDefault="00260E7B" w:rsidP="00787D8C">
            <w:pPr>
              <w:suppressAutoHyphens w:val="0"/>
              <w:autoSpaceDN/>
              <w:spacing w:line="276" w:lineRule="auto"/>
              <w:rPr>
                <w:rFonts w:eastAsia="Calibri"/>
                <w:sz w:val="20"/>
                <w:szCs w:val="20"/>
              </w:rPr>
            </w:pPr>
          </w:p>
          <w:p w14:paraId="2D9F2189" w14:textId="176E108F" w:rsidR="00260E7B" w:rsidRPr="00787D8C" w:rsidRDefault="00260E7B" w:rsidP="00787D8C">
            <w:pPr>
              <w:suppressAutoHyphens w:val="0"/>
              <w:autoSpaceDN/>
              <w:spacing w:line="276" w:lineRule="auto"/>
              <w:rPr>
                <w:rFonts w:eastAsia="Calibri"/>
                <w:sz w:val="20"/>
                <w:szCs w:val="20"/>
              </w:rPr>
            </w:pPr>
          </w:p>
          <w:p w14:paraId="747DF146" w14:textId="77777777" w:rsidR="00DB3D25" w:rsidRPr="00787D8C" w:rsidRDefault="00DB3D25" w:rsidP="00787D8C">
            <w:pPr>
              <w:suppressAutoHyphens w:val="0"/>
              <w:autoSpaceDN/>
              <w:spacing w:line="276" w:lineRule="auto"/>
              <w:rPr>
                <w:rFonts w:eastAsia="Calibri"/>
                <w:sz w:val="20"/>
                <w:szCs w:val="20"/>
              </w:rPr>
            </w:pPr>
          </w:p>
          <w:p w14:paraId="0D8878A2" w14:textId="77777777" w:rsidR="00260E7B" w:rsidRPr="00787D8C" w:rsidRDefault="00260E7B" w:rsidP="00787D8C">
            <w:pPr>
              <w:suppressAutoHyphens w:val="0"/>
              <w:autoSpaceDN/>
              <w:spacing w:line="276" w:lineRule="auto"/>
              <w:rPr>
                <w:rFonts w:eastAsia="Calibri"/>
                <w:sz w:val="20"/>
                <w:szCs w:val="20"/>
              </w:rPr>
            </w:pPr>
          </w:p>
          <w:p w14:paraId="7B661F16" w14:textId="41CA5E30" w:rsidR="00FC5BF0" w:rsidRPr="00787D8C" w:rsidRDefault="00FC5BF0" w:rsidP="00787D8C">
            <w:pPr>
              <w:suppressAutoHyphens w:val="0"/>
              <w:autoSpaceDN/>
              <w:spacing w:line="276" w:lineRule="auto"/>
              <w:rPr>
                <w:rFonts w:eastAsia="Calibri"/>
                <w:sz w:val="20"/>
                <w:szCs w:val="20"/>
              </w:rPr>
            </w:pPr>
            <w:r w:rsidRPr="00787D8C">
              <w:rPr>
                <w:rFonts w:eastAsia="Calibri"/>
                <w:sz w:val="20"/>
                <w:szCs w:val="20"/>
              </w:rPr>
              <w:t xml:space="preserve">Jei Tiekėjo siūloma prekė atitinka </w:t>
            </w:r>
            <w:r w:rsidR="00A4085D" w:rsidRPr="00787D8C">
              <w:rPr>
                <w:rFonts w:eastAsia="Calibri"/>
                <w:sz w:val="20"/>
                <w:szCs w:val="20"/>
              </w:rPr>
              <w:t>Pirkėjo reikalaujamas prekės charakteristikas, įrašoma ši (3 stulpelyje) esanti  reikšmė.</w:t>
            </w:r>
          </w:p>
          <w:p w14:paraId="59B3158E" w14:textId="77777777" w:rsidR="00260E7B" w:rsidRPr="00787D8C" w:rsidRDefault="00260E7B" w:rsidP="00787D8C">
            <w:pPr>
              <w:suppressAutoHyphens w:val="0"/>
              <w:autoSpaceDN/>
              <w:spacing w:line="276" w:lineRule="auto"/>
              <w:rPr>
                <w:rFonts w:eastAsia="Calibri"/>
                <w:sz w:val="20"/>
                <w:szCs w:val="20"/>
              </w:rPr>
            </w:pPr>
          </w:p>
          <w:p w14:paraId="30FE4769" w14:textId="77777777" w:rsidR="00260E7B" w:rsidRPr="00787D8C" w:rsidRDefault="00260E7B" w:rsidP="00787D8C">
            <w:pPr>
              <w:suppressAutoHyphens w:val="0"/>
              <w:autoSpaceDN/>
              <w:spacing w:line="276" w:lineRule="auto"/>
              <w:rPr>
                <w:rFonts w:eastAsia="Calibri"/>
                <w:sz w:val="20"/>
                <w:szCs w:val="20"/>
              </w:rPr>
            </w:pPr>
          </w:p>
          <w:p w14:paraId="2749D21A" w14:textId="77777777" w:rsidR="00850EB1" w:rsidRPr="00787D8C" w:rsidRDefault="00850EB1" w:rsidP="00787D8C">
            <w:pPr>
              <w:suppressAutoHyphens w:val="0"/>
              <w:autoSpaceDN/>
              <w:spacing w:line="276" w:lineRule="auto"/>
              <w:rPr>
                <w:sz w:val="20"/>
                <w:szCs w:val="20"/>
                <w:lang w:eastAsia="lt-LT"/>
              </w:rPr>
            </w:pPr>
            <w:bookmarkStart w:id="4" w:name="_GoBack"/>
            <w:bookmarkEnd w:id="4"/>
          </w:p>
          <w:p w14:paraId="3198B31C" w14:textId="77777777" w:rsidR="00850EB1" w:rsidRPr="00787D8C" w:rsidRDefault="00850EB1" w:rsidP="00787D8C">
            <w:pPr>
              <w:suppressAutoHyphens w:val="0"/>
              <w:autoSpaceDN/>
              <w:spacing w:line="276" w:lineRule="auto"/>
              <w:rPr>
                <w:sz w:val="20"/>
                <w:szCs w:val="20"/>
                <w:lang w:eastAsia="lt-LT"/>
              </w:rPr>
            </w:pPr>
          </w:p>
          <w:p w14:paraId="352D5FD3" w14:textId="77777777" w:rsidR="00850EB1" w:rsidRPr="00787D8C" w:rsidRDefault="00850EB1" w:rsidP="00787D8C">
            <w:pPr>
              <w:suppressAutoHyphens w:val="0"/>
              <w:autoSpaceDN/>
              <w:spacing w:line="276" w:lineRule="auto"/>
              <w:rPr>
                <w:sz w:val="20"/>
                <w:szCs w:val="20"/>
                <w:lang w:eastAsia="lt-LT"/>
              </w:rPr>
            </w:pPr>
          </w:p>
          <w:p w14:paraId="5963359F" w14:textId="5496B868" w:rsidR="00156295" w:rsidRPr="00787D8C" w:rsidRDefault="00156295" w:rsidP="00787D8C">
            <w:pPr>
              <w:suppressAutoHyphens w:val="0"/>
              <w:autoSpaceDN/>
              <w:spacing w:line="276" w:lineRule="auto"/>
              <w:rPr>
                <w:sz w:val="20"/>
                <w:szCs w:val="20"/>
                <w:lang w:eastAsia="lt-LT"/>
              </w:rPr>
            </w:pPr>
            <w:r w:rsidRPr="00787D8C">
              <w:rPr>
                <w:sz w:val="20"/>
                <w:szCs w:val="20"/>
                <w:lang w:eastAsia="lt-LT"/>
              </w:rPr>
              <w:t xml:space="preserve">Krautuvas eksploatuojamas angaruose, lauko stovyklose, kariuomenės vieneto dislokavimo vietose, natūraliomis oro sąlygomis, būdingose A1–C1 aplinkoje (pagal NATO STANAG 4370 </w:t>
            </w:r>
            <w:proofErr w:type="spellStart"/>
            <w:r w:rsidRPr="00787D8C">
              <w:rPr>
                <w:i/>
                <w:sz w:val="20"/>
                <w:szCs w:val="20"/>
                <w:lang w:eastAsia="lt-LT"/>
              </w:rPr>
              <w:t>Environmental</w:t>
            </w:r>
            <w:proofErr w:type="spellEnd"/>
            <w:r w:rsidRPr="00787D8C">
              <w:rPr>
                <w:i/>
                <w:sz w:val="20"/>
                <w:szCs w:val="20"/>
                <w:lang w:eastAsia="lt-LT"/>
              </w:rPr>
              <w:t xml:space="preserve"> </w:t>
            </w:r>
            <w:proofErr w:type="spellStart"/>
            <w:r w:rsidRPr="00787D8C">
              <w:rPr>
                <w:i/>
                <w:sz w:val="20"/>
                <w:szCs w:val="20"/>
                <w:lang w:eastAsia="lt-LT"/>
              </w:rPr>
              <w:t>testing</w:t>
            </w:r>
            <w:proofErr w:type="spellEnd"/>
            <w:r w:rsidRPr="00787D8C">
              <w:rPr>
                <w:i/>
                <w:sz w:val="20"/>
                <w:szCs w:val="20"/>
                <w:lang w:eastAsia="lt-LT"/>
              </w:rPr>
              <w:t xml:space="preserve">. </w:t>
            </w:r>
            <w:r w:rsidRPr="00787D8C">
              <w:rPr>
                <w:sz w:val="20"/>
                <w:szCs w:val="20"/>
                <w:lang w:eastAsia="lt-LT"/>
              </w:rPr>
              <w:t xml:space="preserve">t. y. aplinkos temperatūros režimas nuo – minus......... °C iki +.......... °C </w:t>
            </w:r>
            <w:r w:rsidRPr="00787D8C">
              <w:rPr>
                <w:i/>
                <w:sz w:val="20"/>
                <w:szCs w:val="20"/>
                <w:lang w:eastAsia="lt-LT"/>
              </w:rPr>
              <w:t>(nurodyti intervalą).</w:t>
            </w:r>
          </w:p>
          <w:p w14:paraId="33D19446" w14:textId="77777777" w:rsidR="00BA46EC" w:rsidRPr="00787D8C" w:rsidRDefault="00BA46EC" w:rsidP="00787D8C">
            <w:pPr>
              <w:suppressAutoHyphens w:val="0"/>
              <w:autoSpaceDN/>
              <w:spacing w:line="276" w:lineRule="auto"/>
              <w:rPr>
                <w:sz w:val="20"/>
                <w:szCs w:val="20"/>
              </w:rPr>
            </w:pPr>
          </w:p>
          <w:p w14:paraId="63820EB5" w14:textId="77777777" w:rsidR="00431AAB" w:rsidRPr="00787D8C" w:rsidRDefault="00431AAB" w:rsidP="00787D8C">
            <w:pPr>
              <w:suppressAutoHyphens w:val="0"/>
              <w:autoSpaceDN/>
              <w:spacing w:line="276" w:lineRule="auto"/>
              <w:rPr>
                <w:sz w:val="20"/>
                <w:szCs w:val="20"/>
              </w:rPr>
            </w:pPr>
          </w:p>
          <w:p w14:paraId="387276D0" w14:textId="70CC0974" w:rsidR="00431AAB" w:rsidRPr="00431AAB" w:rsidRDefault="00431AAB" w:rsidP="00787D8C">
            <w:pPr>
              <w:suppressAutoHyphens w:val="0"/>
              <w:autoSpaceDN/>
              <w:contextualSpacing/>
              <w:rPr>
                <w:b/>
                <w:sz w:val="20"/>
                <w:szCs w:val="20"/>
                <w:lang w:eastAsia="lt-LT"/>
              </w:rPr>
            </w:pPr>
            <w:r w:rsidRPr="00431AAB">
              <w:rPr>
                <w:sz w:val="20"/>
                <w:szCs w:val="20"/>
                <w:lang w:eastAsia="lt-LT"/>
              </w:rPr>
              <w:t>Krautuvas eksploatuojamas pagal poreikį.</w:t>
            </w:r>
            <w:r w:rsidRPr="00787D8C">
              <w:rPr>
                <w:sz w:val="20"/>
                <w:szCs w:val="20"/>
                <w:lang w:eastAsia="lt-LT"/>
              </w:rPr>
              <w:t xml:space="preserve"> P</w:t>
            </w:r>
            <w:r w:rsidRPr="00431AAB">
              <w:rPr>
                <w:sz w:val="20"/>
                <w:szCs w:val="20"/>
                <w:lang w:eastAsia="lt-LT"/>
              </w:rPr>
              <w:t xml:space="preserve">ritaikytas ilgalaikiam darbui – nepertraukiamas darbo laikas </w:t>
            </w:r>
            <w:r w:rsidR="00E837C3" w:rsidRPr="00787D8C">
              <w:rPr>
                <w:i/>
                <w:sz w:val="20"/>
                <w:szCs w:val="20"/>
                <w:lang w:eastAsia="lt-LT"/>
              </w:rPr>
              <w:t>(</w:t>
            </w:r>
            <w:r w:rsidRPr="00787D8C">
              <w:rPr>
                <w:i/>
                <w:sz w:val="20"/>
                <w:szCs w:val="20"/>
                <w:lang w:eastAsia="lt-LT"/>
              </w:rPr>
              <w:t>nurodyti</w:t>
            </w:r>
            <w:r w:rsidRPr="00787D8C">
              <w:rPr>
                <w:sz w:val="20"/>
                <w:szCs w:val="20"/>
                <w:lang w:eastAsia="lt-LT"/>
              </w:rPr>
              <w:t xml:space="preserve"> </w:t>
            </w:r>
            <w:r w:rsidRPr="00787D8C">
              <w:rPr>
                <w:i/>
                <w:sz w:val="20"/>
                <w:szCs w:val="20"/>
                <w:lang w:eastAsia="lt-LT"/>
              </w:rPr>
              <w:t>konkretų valandų skaičių)</w:t>
            </w:r>
            <w:r w:rsidRPr="00787D8C">
              <w:rPr>
                <w:sz w:val="20"/>
                <w:szCs w:val="20"/>
                <w:lang w:eastAsia="lt-LT"/>
              </w:rPr>
              <w:t>..................</w:t>
            </w:r>
            <w:r w:rsidRPr="00431AAB">
              <w:rPr>
                <w:sz w:val="20"/>
                <w:szCs w:val="20"/>
                <w:lang w:eastAsia="lt-LT"/>
              </w:rPr>
              <w:t>val.;</w:t>
            </w:r>
          </w:p>
          <w:p w14:paraId="7B5F3D45" w14:textId="77777777" w:rsidR="00431AAB" w:rsidRPr="00787D8C" w:rsidRDefault="00431AAB" w:rsidP="00787D8C">
            <w:pPr>
              <w:suppressAutoHyphens w:val="0"/>
              <w:autoSpaceDN/>
              <w:spacing w:line="276" w:lineRule="auto"/>
              <w:rPr>
                <w:sz w:val="20"/>
                <w:szCs w:val="20"/>
              </w:rPr>
            </w:pPr>
          </w:p>
          <w:p w14:paraId="5939178F" w14:textId="44EC2B51" w:rsidR="00A34BE5" w:rsidRPr="00A34BE5" w:rsidRDefault="00A34BE5" w:rsidP="00787D8C">
            <w:pPr>
              <w:suppressAutoHyphens w:val="0"/>
              <w:autoSpaceDN/>
              <w:contextualSpacing/>
              <w:rPr>
                <w:b/>
                <w:i/>
                <w:sz w:val="20"/>
                <w:szCs w:val="20"/>
                <w:lang w:eastAsia="lt-LT"/>
              </w:rPr>
            </w:pPr>
            <w:r w:rsidRPr="00A34BE5">
              <w:rPr>
                <w:sz w:val="20"/>
                <w:szCs w:val="20"/>
                <w:lang w:eastAsia="lt-LT"/>
              </w:rPr>
              <w:t>Maksimalus važiavimo greitis</w:t>
            </w:r>
            <w:r w:rsidR="00E837C3" w:rsidRPr="00787D8C">
              <w:rPr>
                <w:sz w:val="20"/>
                <w:szCs w:val="20"/>
                <w:lang w:eastAsia="lt-LT"/>
              </w:rPr>
              <w:t>.............</w:t>
            </w:r>
            <w:r w:rsidR="00850EB1" w:rsidRPr="00787D8C">
              <w:rPr>
                <w:color w:val="000000"/>
                <w:sz w:val="20"/>
                <w:szCs w:val="20"/>
                <w:lang w:eastAsia="lt-LT"/>
              </w:rPr>
              <w:t xml:space="preserve"> </w:t>
            </w:r>
            <w:r w:rsidR="00850EB1" w:rsidRPr="00A34BE5">
              <w:rPr>
                <w:color w:val="000000"/>
                <w:sz w:val="20"/>
                <w:szCs w:val="20"/>
                <w:lang w:eastAsia="lt-LT"/>
              </w:rPr>
              <w:t>km/h</w:t>
            </w:r>
            <w:r w:rsidR="00850EB1" w:rsidRPr="00787D8C">
              <w:rPr>
                <w:sz w:val="20"/>
                <w:szCs w:val="20"/>
                <w:lang w:eastAsia="lt-LT"/>
              </w:rPr>
              <w:t xml:space="preserve"> </w:t>
            </w:r>
            <w:r w:rsidRPr="00A34BE5">
              <w:rPr>
                <w:sz w:val="20"/>
                <w:szCs w:val="20"/>
                <w:lang w:eastAsia="lt-LT"/>
              </w:rPr>
              <w:t xml:space="preserve"> – </w:t>
            </w:r>
            <w:r w:rsidRPr="00787D8C">
              <w:rPr>
                <w:i/>
                <w:color w:val="000000"/>
                <w:sz w:val="20"/>
                <w:szCs w:val="20"/>
                <w:lang w:eastAsia="lt-LT"/>
              </w:rPr>
              <w:t xml:space="preserve">(nurodyti konkretų </w:t>
            </w:r>
            <w:r w:rsidR="00E837C3" w:rsidRPr="00787D8C">
              <w:rPr>
                <w:i/>
                <w:color w:val="000000"/>
                <w:sz w:val="20"/>
                <w:szCs w:val="20"/>
                <w:lang w:eastAsia="lt-LT"/>
              </w:rPr>
              <w:t xml:space="preserve"> km/h skaičių)</w:t>
            </w:r>
          </w:p>
          <w:p w14:paraId="42607655" w14:textId="77777777" w:rsidR="00431AAB" w:rsidRPr="00787D8C" w:rsidRDefault="00431AAB" w:rsidP="00787D8C">
            <w:pPr>
              <w:suppressAutoHyphens w:val="0"/>
              <w:autoSpaceDN/>
              <w:spacing w:line="276" w:lineRule="auto"/>
              <w:rPr>
                <w:sz w:val="20"/>
                <w:szCs w:val="20"/>
              </w:rPr>
            </w:pPr>
          </w:p>
          <w:p w14:paraId="6DD88407" w14:textId="77777777" w:rsidR="00E837C3" w:rsidRPr="00787D8C" w:rsidRDefault="00E837C3" w:rsidP="00787D8C">
            <w:pPr>
              <w:suppressAutoHyphens w:val="0"/>
              <w:autoSpaceDN/>
              <w:contextualSpacing/>
              <w:rPr>
                <w:sz w:val="20"/>
                <w:szCs w:val="20"/>
                <w:lang w:eastAsia="lt-LT"/>
              </w:rPr>
            </w:pPr>
          </w:p>
          <w:p w14:paraId="562C1F72" w14:textId="77777777" w:rsidR="00E837C3" w:rsidRPr="00787D8C" w:rsidRDefault="00E837C3" w:rsidP="00787D8C">
            <w:pPr>
              <w:suppressAutoHyphens w:val="0"/>
              <w:autoSpaceDN/>
              <w:contextualSpacing/>
              <w:rPr>
                <w:sz w:val="20"/>
                <w:szCs w:val="20"/>
                <w:lang w:eastAsia="lt-LT"/>
              </w:rPr>
            </w:pPr>
          </w:p>
          <w:p w14:paraId="3230741A" w14:textId="3D17D3FB" w:rsidR="005176CF" w:rsidRPr="00787D8C" w:rsidRDefault="005176CF" w:rsidP="00787D8C">
            <w:pPr>
              <w:suppressAutoHyphens w:val="0"/>
              <w:autoSpaceDN/>
              <w:contextualSpacing/>
              <w:rPr>
                <w:sz w:val="20"/>
                <w:szCs w:val="20"/>
                <w:lang w:eastAsia="lt-LT"/>
              </w:rPr>
            </w:pPr>
            <w:r w:rsidRPr="00A34BE5">
              <w:rPr>
                <w:sz w:val="20"/>
                <w:szCs w:val="20"/>
                <w:lang w:eastAsia="lt-LT"/>
              </w:rPr>
              <w:t xml:space="preserve">bendras svoris </w:t>
            </w:r>
            <w:r w:rsidRPr="00787D8C">
              <w:rPr>
                <w:sz w:val="20"/>
                <w:szCs w:val="20"/>
                <w:lang w:eastAsia="lt-LT"/>
              </w:rPr>
              <w:t>.............</w:t>
            </w:r>
            <w:r w:rsidRPr="00A34BE5">
              <w:rPr>
                <w:sz w:val="20"/>
                <w:szCs w:val="20"/>
                <w:lang w:eastAsia="lt-LT"/>
              </w:rPr>
              <w:t xml:space="preserve"> kg</w:t>
            </w:r>
            <w:r w:rsidRPr="00787D8C">
              <w:rPr>
                <w:sz w:val="20"/>
                <w:szCs w:val="20"/>
                <w:lang w:eastAsia="lt-LT"/>
              </w:rPr>
              <w:t xml:space="preserve"> (nurodoma konkreti reikšmė)</w:t>
            </w:r>
            <w:r w:rsidRPr="00A34BE5">
              <w:rPr>
                <w:sz w:val="20"/>
                <w:szCs w:val="20"/>
                <w:lang w:eastAsia="lt-LT"/>
              </w:rPr>
              <w:t>;</w:t>
            </w:r>
          </w:p>
          <w:p w14:paraId="263C9AEC" w14:textId="77777777" w:rsidR="005176CF" w:rsidRPr="00787D8C" w:rsidRDefault="005176CF" w:rsidP="00787D8C">
            <w:pPr>
              <w:suppressAutoHyphens w:val="0"/>
              <w:autoSpaceDN/>
              <w:contextualSpacing/>
              <w:rPr>
                <w:sz w:val="20"/>
                <w:szCs w:val="20"/>
                <w:lang w:eastAsia="lt-LT"/>
              </w:rPr>
            </w:pPr>
          </w:p>
          <w:p w14:paraId="75A3CCF3" w14:textId="5081FC1B" w:rsidR="005176CF" w:rsidRPr="00787D8C" w:rsidRDefault="005176CF" w:rsidP="00787D8C">
            <w:pPr>
              <w:suppressAutoHyphens w:val="0"/>
              <w:autoSpaceDN/>
              <w:contextualSpacing/>
              <w:rPr>
                <w:sz w:val="20"/>
                <w:szCs w:val="20"/>
                <w:lang w:eastAsia="lt-LT"/>
              </w:rPr>
            </w:pPr>
            <w:r w:rsidRPr="00A34BE5">
              <w:rPr>
                <w:sz w:val="20"/>
                <w:szCs w:val="20"/>
                <w:lang w:eastAsia="lt-LT"/>
              </w:rPr>
              <w:t xml:space="preserve">bendras ilgis </w:t>
            </w:r>
            <w:r w:rsidRPr="00787D8C">
              <w:rPr>
                <w:sz w:val="20"/>
                <w:szCs w:val="20"/>
                <w:lang w:eastAsia="lt-LT"/>
              </w:rPr>
              <w:t>..........</w:t>
            </w:r>
            <w:r w:rsidRPr="00A34BE5">
              <w:rPr>
                <w:sz w:val="20"/>
                <w:szCs w:val="20"/>
                <w:lang w:eastAsia="lt-LT"/>
              </w:rPr>
              <w:t xml:space="preserve"> m</w:t>
            </w:r>
            <w:r w:rsidR="00BE0E7F">
              <w:rPr>
                <w:sz w:val="20"/>
                <w:szCs w:val="20"/>
                <w:lang w:eastAsia="lt-LT"/>
              </w:rPr>
              <w:t xml:space="preserve"> </w:t>
            </w:r>
            <w:r w:rsidRPr="00787D8C">
              <w:rPr>
                <w:sz w:val="20"/>
                <w:szCs w:val="20"/>
                <w:lang w:eastAsia="lt-LT"/>
              </w:rPr>
              <w:t>(nurodoma konkreti reikšmė)</w:t>
            </w:r>
            <w:r w:rsidRPr="00A34BE5">
              <w:rPr>
                <w:sz w:val="20"/>
                <w:szCs w:val="20"/>
                <w:lang w:eastAsia="lt-LT"/>
              </w:rPr>
              <w:t>;</w:t>
            </w:r>
          </w:p>
          <w:p w14:paraId="200E8DE0" w14:textId="03643B17" w:rsidR="005176CF" w:rsidRPr="00787D8C" w:rsidRDefault="005176CF" w:rsidP="00787D8C">
            <w:pPr>
              <w:suppressAutoHyphens w:val="0"/>
              <w:autoSpaceDN/>
              <w:contextualSpacing/>
              <w:rPr>
                <w:sz w:val="20"/>
                <w:szCs w:val="20"/>
                <w:lang w:eastAsia="lt-LT"/>
              </w:rPr>
            </w:pPr>
            <w:r w:rsidRPr="00A34BE5">
              <w:rPr>
                <w:sz w:val="20"/>
                <w:szCs w:val="20"/>
                <w:lang w:eastAsia="lt-LT"/>
              </w:rPr>
              <w:t xml:space="preserve">bendras aukštis </w:t>
            </w:r>
            <w:r w:rsidRPr="00787D8C">
              <w:rPr>
                <w:sz w:val="20"/>
                <w:szCs w:val="20"/>
                <w:lang w:eastAsia="lt-LT"/>
              </w:rPr>
              <w:t>........</w:t>
            </w:r>
            <w:r w:rsidRPr="00A34BE5">
              <w:rPr>
                <w:sz w:val="20"/>
                <w:szCs w:val="20"/>
                <w:lang w:eastAsia="lt-LT"/>
              </w:rPr>
              <w:t xml:space="preserve"> m</w:t>
            </w:r>
            <w:r w:rsidRPr="00787D8C">
              <w:rPr>
                <w:sz w:val="20"/>
                <w:szCs w:val="20"/>
                <w:lang w:eastAsia="lt-LT"/>
              </w:rPr>
              <w:t xml:space="preserve"> (nurodoma konkreti reikšmė)</w:t>
            </w:r>
            <w:r w:rsidRPr="00A34BE5">
              <w:rPr>
                <w:sz w:val="20"/>
                <w:szCs w:val="20"/>
                <w:lang w:eastAsia="lt-LT"/>
              </w:rPr>
              <w:t>;</w:t>
            </w:r>
          </w:p>
          <w:p w14:paraId="204D0671" w14:textId="19780F87" w:rsidR="005176CF" w:rsidRPr="00787D8C" w:rsidRDefault="005176CF" w:rsidP="00787D8C">
            <w:pPr>
              <w:suppressAutoHyphens w:val="0"/>
              <w:autoSpaceDN/>
              <w:contextualSpacing/>
              <w:rPr>
                <w:sz w:val="20"/>
                <w:szCs w:val="20"/>
                <w:lang w:eastAsia="lt-LT"/>
              </w:rPr>
            </w:pPr>
            <w:r w:rsidRPr="00A34BE5">
              <w:rPr>
                <w:sz w:val="20"/>
                <w:szCs w:val="20"/>
                <w:lang w:eastAsia="lt-LT"/>
              </w:rPr>
              <w:t xml:space="preserve">bendras plotis </w:t>
            </w:r>
            <w:r w:rsidRPr="00787D8C">
              <w:rPr>
                <w:sz w:val="20"/>
                <w:szCs w:val="20"/>
                <w:lang w:eastAsia="lt-LT"/>
              </w:rPr>
              <w:t>............</w:t>
            </w:r>
            <w:r w:rsidRPr="00A34BE5">
              <w:rPr>
                <w:sz w:val="20"/>
                <w:szCs w:val="20"/>
                <w:lang w:eastAsia="lt-LT"/>
              </w:rPr>
              <w:t xml:space="preserve"> m</w:t>
            </w:r>
            <w:r w:rsidRPr="00787D8C">
              <w:rPr>
                <w:sz w:val="20"/>
                <w:szCs w:val="20"/>
                <w:lang w:eastAsia="lt-LT"/>
              </w:rPr>
              <w:t xml:space="preserve"> (nurodoma konkreti reikšmė)</w:t>
            </w:r>
            <w:r w:rsidRPr="00A34BE5">
              <w:rPr>
                <w:sz w:val="20"/>
                <w:szCs w:val="20"/>
                <w:lang w:eastAsia="lt-LT"/>
              </w:rPr>
              <w:t>;</w:t>
            </w:r>
          </w:p>
          <w:p w14:paraId="65F60818" w14:textId="2A424161" w:rsidR="005176CF" w:rsidRPr="00787D8C" w:rsidRDefault="005176CF" w:rsidP="00787D8C">
            <w:pPr>
              <w:suppressAutoHyphens w:val="0"/>
              <w:autoSpaceDN/>
              <w:contextualSpacing/>
              <w:rPr>
                <w:sz w:val="20"/>
                <w:szCs w:val="20"/>
                <w:lang w:eastAsia="lt-LT"/>
              </w:rPr>
            </w:pPr>
            <w:r w:rsidRPr="00A34BE5">
              <w:rPr>
                <w:sz w:val="20"/>
                <w:szCs w:val="20"/>
                <w:lang w:eastAsia="lt-LT"/>
              </w:rPr>
              <w:t xml:space="preserve">maksimali keliamoji galia </w:t>
            </w:r>
            <w:r w:rsidRPr="00787D8C">
              <w:rPr>
                <w:sz w:val="20"/>
                <w:szCs w:val="20"/>
                <w:lang w:eastAsia="lt-LT"/>
              </w:rPr>
              <w:t>..............</w:t>
            </w:r>
            <w:r w:rsidRPr="00A34BE5">
              <w:rPr>
                <w:sz w:val="20"/>
                <w:szCs w:val="20"/>
                <w:lang w:eastAsia="lt-LT"/>
              </w:rPr>
              <w:t>kg</w:t>
            </w:r>
            <w:r w:rsidRPr="00787D8C">
              <w:rPr>
                <w:sz w:val="20"/>
                <w:szCs w:val="20"/>
                <w:lang w:eastAsia="lt-LT"/>
              </w:rPr>
              <w:t xml:space="preserve"> (nurodoma konkreti reikšmė)</w:t>
            </w:r>
            <w:r w:rsidRPr="00A34BE5">
              <w:rPr>
                <w:sz w:val="20"/>
                <w:szCs w:val="20"/>
                <w:lang w:eastAsia="lt-LT"/>
              </w:rPr>
              <w:t>;</w:t>
            </w:r>
          </w:p>
          <w:p w14:paraId="79E613FB" w14:textId="31C43166" w:rsidR="005176CF" w:rsidRPr="00787D8C" w:rsidRDefault="005176CF" w:rsidP="00787D8C">
            <w:pPr>
              <w:suppressAutoHyphens w:val="0"/>
              <w:autoSpaceDN/>
              <w:contextualSpacing/>
              <w:rPr>
                <w:spacing w:val="-2"/>
                <w:sz w:val="20"/>
                <w:szCs w:val="20"/>
                <w:lang w:eastAsia="lt-LT"/>
              </w:rPr>
            </w:pPr>
          </w:p>
          <w:p w14:paraId="1B843895" w14:textId="124741F2" w:rsidR="005176CF" w:rsidRPr="00787D8C" w:rsidRDefault="005176CF" w:rsidP="00787D8C">
            <w:pPr>
              <w:suppressAutoHyphens w:val="0"/>
              <w:autoSpaceDN/>
              <w:contextualSpacing/>
              <w:rPr>
                <w:sz w:val="20"/>
                <w:szCs w:val="20"/>
                <w:lang w:eastAsia="lt-LT"/>
              </w:rPr>
            </w:pPr>
            <w:r w:rsidRPr="00A34BE5">
              <w:rPr>
                <w:sz w:val="20"/>
                <w:szCs w:val="20"/>
                <w:lang w:eastAsia="lt-LT"/>
              </w:rPr>
              <w:t xml:space="preserve">maksimalus kėlimo aukštis </w:t>
            </w:r>
            <w:r w:rsidRPr="00787D8C">
              <w:rPr>
                <w:sz w:val="20"/>
                <w:szCs w:val="20"/>
                <w:lang w:eastAsia="lt-LT"/>
              </w:rPr>
              <w:t>..........</w:t>
            </w:r>
            <w:r w:rsidRPr="00A34BE5">
              <w:rPr>
                <w:sz w:val="20"/>
                <w:szCs w:val="20"/>
                <w:lang w:eastAsia="lt-LT"/>
              </w:rPr>
              <w:t>m</w:t>
            </w:r>
            <w:r w:rsidRPr="00787D8C">
              <w:rPr>
                <w:sz w:val="20"/>
                <w:szCs w:val="20"/>
                <w:lang w:eastAsia="lt-LT"/>
              </w:rPr>
              <w:t xml:space="preserve">  (nurodoma konkreti reikšmė)</w:t>
            </w:r>
            <w:r w:rsidRPr="00A34BE5">
              <w:rPr>
                <w:sz w:val="20"/>
                <w:szCs w:val="20"/>
                <w:lang w:eastAsia="lt-LT"/>
              </w:rPr>
              <w:t>;</w:t>
            </w:r>
          </w:p>
          <w:p w14:paraId="2D77E2D4" w14:textId="66486C65" w:rsidR="005176CF" w:rsidRPr="00787D8C" w:rsidRDefault="005176CF" w:rsidP="00787D8C">
            <w:pPr>
              <w:suppressAutoHyphens w:val="0"/>
              <w:autoSpaceDN/>
              <w:contextualSpacing/>
              <w:rPr>
                <w:sz w:val="20"/>
                <w:szCs w:val="20"/>
                <w:lang w:eastAsia="lt-LT"/>
              </w:rPr>
            </w:pPr>
            <w:r w:rsidRPr="00787D8C">
              <w:rPr>
                <w:sz w:val="20"/>
                <w:szCs w:val="20"/>
                <w:lang w:eastAsia="lt-LT"/>
              </w:rPr>
              <w:t xml:space="preserve"> </w:t>
            </w:r>
          </w:p>
          <w:p w14:paraId="0A8B99DF" w14:textId="77777777" w:rsidR="005176CF" w:rsidRPr="00A34BE5" w:rsidRDefault="005176CF" w:rsidP="00787D8C">
            <w:pPr>
              <w:suppressAutoHyphens w:val="0"/>
              <w:autoSpaceDN/>
              <w:contextualSpacing/>
              <w:rPr>
                <w:spacing w:val="-2"/>
                <w:sz w:val="20"/>
                <w:szCs w:val="20"/>
                <w:lang w:eastAsia="lt-LT"/>
              </w:rPr>
            </w:pPr>
          </w:p>
          <w:p w14:paraId="7DDB054A" w14:textId="4D13F953" w:rsidR="005176CF" w:rsidRPr="00A34BE5" w:rsidRDefault="005176CF" w:rsidP="00787D8C">
            <w:pPr>
              <w:suppressAutoHyphens w:val="0"/>
              <w:autoSpaceDN/>
              <w:contextualSpacing/>
              <w:rPr>
                <w:spacing w:val="-2"/>
                <w:sz w:val="20"/>
                <w:szCs w:val="20"/>
                <w:lang w:eastAsia="lt-LT"/>
              </w:rPr>
            </w:pPr>
            <w:r w:rsidRPr="00A34BE5">
              <w:rPr>
                <w:sz w:val="20"/>
                <w:szCs w:val="20"/>
                <w:lang w:eastAsia="lt-LT"/>
              </w:rPr>
              <w:t xml:space="preserve">variklio galia </w:t>
            </w:r>
            <w:r w:rsidRPr="00787D8C">
              <w:rPr>
                <w:sz w:val="20"/>
                <w:szCs w:val="20"/>
                <w:lang w:eastAsia="lt-LT"/>
              </w:rPr>
              <w:t>............</w:t>
            </w:r>
            <w:r w:rsidRPr="00A34BE5">
              <w:rPr>
                <w:sz w:val="20"/>
                <w:szCs w:val="20"/>
                <w:lang w:eastAsia="lt-LT"/>
              </w:rPr>
              <w:t xml:space="preserve"> kW</w:t>
            </w:r>
            <w:r w:rsidRPr="00787D8C">
              <w:rPr>
                <w:sz w:val="20"/>
                <w:szCs w:val="20"/>
                <w:lang w:eastAsia="lt-LT"/>
              </w:rPr>
              <w:t xml:space="preserve"> (nurodoma konkreti reikšmė)</w:t>
            </w:r>
            <w:r w:rsidRPr="00A34BE5">
              <w:rPr>
                <w:sz w:val="20"/>
                <w:szCs w:val="20"/>
                <w:lang w:eastAsia="lt-LT"/>
              </w:rPr>
              <w:t>;</w:t>
            </w:r>
            <w:r w:rsidRPr="00787D8C">
              <w:rPr>
                <w:sz w:val="20"/>
                <w:szCs w:val="20"/>
                <w:lang w:eastAsia="lt-LT"/>
              </w:rPr>
              <w:t xml:space="preserve"> </w:t>
            </w:r>
            <w:r w:rsidRPr="00A34BE5">
              <w:rPr>
                <w:sz w:val="20"/>
                <w:szCs w:val="20"/>
                <w:lang w:eastAsia="lt-LT"/>
              </w:rPr>
              <w:t>;</w:t>
            </w:r>
          </w:p>
          <w:p w14:paraId="083733B4" w14:textId="77777777" w:rsidR="005176CF" w:rsidRPr="00787D8C" w:rsidRDefault="005176CF" w:rsidP="00787D8C">
            <w:pPr>
              <w:suppressAutoHyphens w:val="0"/>
              <w:autoSpaceDN/>
              <w:spacing w:line="276" w:lineRule="auto"/>
              <w:rPr>
                <w:sz w:val="20"/>
                <w:szCs w:val="20"/>
              </w:rPr>
            </w:pPr>
          </w:p>
          <w:p w14:paraId="48F08CB8" w14:textId="12A08F5A" w:rsidR="005176CF" w:rsidRPr="00787D8C" w:rsidRDefault="005176CF" w:rsidP="00787D8C">
            <w:pPr>
              <w:suppressAutoHyphens w:val="0"/>
              <w:autoSpaceDN/>
              <w:spacing w:line="276" w:lineRule="auto"/>
              <w:rPr>
                <w:rFonts w:eastAsia="Calibri"/>
                <w:sz w:val="20"/>
                <w:szCs w:val="20"/>
              </w:rPr>
            </w:pPr>
            <w:r w:rsidRPr="00787D8C">
              <w:rPr>
                <w:rFonts w:eastAsia="Calibri"/>
                <w:sz w:val="20"/>
                <w:szCs w:val="20"/>
              </w:rPr>
              <w:t>Jei Tiekėjo siūloma prekė atitinka Pirkėjo reikalaujamos prekės technines charakteristikas, įrašoma ši (3 stulpelyje) esanti  reikšmė.</w:t>
            </w:r>
          </w:p>
          <w:p w14:paraId="34A82C77" w14:textId="5A449D22" w:rsidR="00E837C3" w:rsidRPr="00787D8C" w:rsidRDefault="00E837C3" w:rsidP="00787D8C">
            <w:pPr>
              <w:suppressAutoHyphens w:val="0"/>
              <w:autoSpaceDN/>
              <w:spacing w:line="276" w:lineRule="auto"/>
              <w:rPr>
                <w:rFonts w:eastAsia="Calibri"/>
                <w:sz w:val="20"/>
                <w:szCs w:val="20"/>
              </w:rPr>
            </w:pPr>
          </w:p>
          <w:p w14:paraId="3AC14D14" w14:textId="77777777" w:rsidR="00E837C3" w:rsidRPr="00787D8C" w:rsidRDefault="00E837C3" w:rsidP="00787D8C">
            <w:pPr>
              <w:suppressAutoHyphens w:val="0"/>
              <w:autoSpaceDN/>
              <w:spacing w:line="276" w:lineRule="auto"/>
              <w:rPr>
                <w:rFonts w:eastAsia="Calibri"/>
                <w:sz w:val="20"/>
                <w:szCs w:val="20"/>
              </w:rPr>
            </w:pPr>
            <w:r w:rsidRPr="00787D8C">
              <w:rPr>
                <w:rFonts w:eastAsia="Calibri"/>
                <w:sz w:val="20"/>
                <w:szCs w:val="20"/>
              </w:rPr>
              <w:t>Jei Tiekėjo siūloma prekė atitinka Pirkėjo reikalaujamos prekės technines charakteristikas, įrašoma ši (3 stulpelyje) esanti  reikšmė.</w:t>
            </w:r>
          </w:p>
          <w:p w14:paraId="154CF486" w14:textId="77777777" w:rsidR="00E837C3" w:rsidRPr="00787D8C" w:rsidRDefault="00E837C3" w:rsidP="00787D8C">
            <w:pPr>
              <w:suppressAutoHyphens w:val="0"/>
              <w:autoSpaceDN/>
              <w:spacing w:line="276" w:lineRule="auto"/>
              <w:rPr>
                <w:rFonts w:eastAsia="Calibri"/>
                <w:sz w:val="20"/>
                <w:szCs w:val="20"/>
              </w:rPr>
            </w:pPr>
          </w:p>
          <w:p w14:paraId="24C7DE5A" w14:textId="77777777" w:rsidR="005176CF" w:rsidRPr="00787D8C" w:rsidRDefault="005176CF" w:rsidP="00787D8C">
            <w:pPr>
              <w:suppressAutoHyphens w:val="0"/>
              <w:autoSpaceDN/>
              <w:spacing w:line="276" w:lineRule="auto"/>
              <w:rPr>
                <w:rFonts w:eastAsia="Calibri"/>
                <w:sz w:val="20"/>
                <w:szCs w:val="20"/>
              </w:rPr>
            </w:pPr>
          </w:p>
          <w:p w14:paraId="2BD73D61" w14:textId="4A31A19A" w:rsidR="008A6849" w:rsidRPr="00A34BE5" w:rsidRDefault="005176CF" w:rsidP="00787D8C">
            <w:pPr>
              <w:suppressAutoHyphens w:val="0"/>
              <w:autoSpaceDN/>
              <w:contextualSpacing/>
              <w:rPr>
                <w:spacing w:val="-2"/>
                <w:sz w:val="20"/>
                <w:szCs w:val="20"/>
                <w:lang w:eastAsia="lt-LT"/>
              </w:rPr>
            </w:pPr>
            <w:r w:rsidRPr="00A34BE5">
              <w:rPr>
                <w:sz w:val="20"/>
                <w:szCs w:val="20"/>
                <w:lang w:eastAsia="lt-LT"/>
              </w:rPr>
              <w:t xml:space="preserve">horizontalus siekis </w:t>
            </w:r>
            <w:r w:rsidRPr="00787D8C">
              <w:rPr>
                <w:sz w:val="20"/>
                <w:szCs w:val="20"/>
                <w:lang w:eastAsia="lt-LT"/>
              </w:rPr>
              <w:t>...............</w:t>
            </w:r>
            <w:r w:rsidRPr="00A34BE5">
              <w:rPr>
                <w:sz w:val="20"/>
                <w:szCs w:val="20"/>
                <w:lang w:eastAsia="lt-LT"/>
              </w:rPr>
              <w:t xml:space="preserve"> m</w:t>
            </w:r>
            <w:r w:rsidR="008A6849" w:rsidRPr="00787D8C">
              <w:rPr>
                <w:sz w:val="20"/>
                <w:szCs w:val="20"/>
                <w:lang w:eastAsia="lt-LT"/>
              </w:rPr>
              <w:t xml:space="preserve"> (nurodoma konkreti reikšmė)</w:t>
            </w:r>
            <w:r w:rsidR="008A6849" w:rsidRPr="00A34BE5">
              <w:rPr>
                <w:sz w:val="20"/>
                <w:szCs w:val="20"/>
                <w:lang w:eastAsia="lt-LT"/>
              </w:rPr>
              <w:t>;</w:t>
            </w:r>
            <w:r w:rsidR="008A6849" w:rsidRPr="00787D8C">
              <w:rPr>
                <w:sz w:val="20"/>
                <w:szCs w:val="20"/>
                <w:lang w:eastAsia="lt-LT"/>
              </w:rPr>
              <w:t xml:space="preserve"> </w:t>
            </w:r>
          </w:p>
          <w:p w14:paraId="451B1AE1" w14:textId="77777777" w:rsidR="005176CF" w:rsidRPr="00787D8C" w:rsidRDefault="005176CF" w:rsidP="00787D8C">
            <w:pPr>
              <w:suppressAutoHyphens w:val="0"/>
              <w:autoSpaceDN/>
              <w:spacing w:line="276" w:lineRule="auto"/>
              <w:rPr>
                <w:rFonts w:eastAsia="Calibri"/>
                <w:sz w:val="20"/>
                <w:szCs w:val="20"/>
              </w:rPr>
            </w:pPr>
          </w:p>
          <w:p w14:paraId="6D7D1CFD" w14:textId="77777777" w:rsidR="00BE0E7F" w:rsidRDefault="00BE0E7F" w:rsidP="00787D8C">
            <w:pPr>
              <w:suppressAutoHyphens w:val="0"/>
              <w:autoSpaceDN/>
              <w:contextualSpacing/>
              <w:rPr>
                <w:sz w:val="20"/>
                <w:szCs w:val="20"/>
                <w:lang w:eastAsia="lt-LT"/>
              </w:rPr>
            </w:pPr>
          </w:p>
          <w:p w14:paraId="60A02F02" w14:textId="15CCD110" w:rsidR="008A6849" w:rsidRPr="00A34BE5" w:rsidRDefault="008A6849" w:rsidP="00787D8C">
            <w:pPr>
              <w:suppressAutoHyphens w:val="0"/>
              <w:autoSpaceDN/>
              <w:contextualSpacing/>
              <w:rPr>
                <w:spacing w:val="-2"/>
                <w:sz w:val="20"/>
                <w:szCs w:val="20"/>
                <w:lang w:eastAsia="lt-LT"/>
              </w:rPr>
            </w:pPr>
            <w:r w:rsidRPr="00A34BE5">
              <w:rPr>
                <w:sz w:val="20"/>
                <w:szCs w:val="20"/>
                <w:lang w:eastAsia="lt-LT"/>
              </w:rPr>
              <w:lastRenderedPageBreak/>
              <w:t xml:space="preserve">šakės su padėties nustatymo įrenginiu: ilgis </w:t>
            </w:r>
            <w:r w:rsidRPr="00787D8C">
              <w:rPr>
                <w:sz w:val="20"/>
                <w:szCs w:val="20"/>
                <w:lang w:eastAsia="lt-LT"/>
              </w:rPr>
              <w:t>............</w:t>
            </w:r>
            <w:r w:rsidRPr="00A34BE5">
              <w:rPr>
                <w:sz w:val="20"/>
                <w:szCs w:val="20"/>
                <w:lang w:eastAsia="lt-LT"/>
              </w:rPr>
              <w:t xml:space="preserve"> m</w:t>
            </w:r>
            <w:r w:rsidRPr="00787D8C">
              <w:rPr>
                <w:sz w:val="20"/>
                <w:szCs w:val="20"/>
                <w:lang w:eastAsia="lt-LT"/>
              </w:rPr>
              <w:t xml:space="preserve"> </w:t>
            </w:r>
            <w:r w:rsidRPr="0073388F">
              <w:rPr>
                <w:i/>
                <w:sz w:val="20"/>
                <w:szCs w:val="20"/>
                <w:lang w:eastAsia="lt-LT"/>
              </w:rPr>
              <w:t xml:space="preserve">(nurodoma konkreti reikšmė); </w:t>
            </w:r>
          </w:p>
          <w:p w14:paraId="786C1BCB" w14:textId="77777777" w:rsidR="005176CF" w:rsidRPr="00787D8C" w:rsidRDefault="005176CF" w:rsidP="00787D8C">
            <w:pPr>
              <w:suppressAutoHyphens w:val="0"/>
              <w:autoSpaceDN/>
              <w:contextualSpacing/>
              <w:rPr>
                <w:sz w:val="20"/>
                <w:szCs w:val="20"/>
              </w:rPr>
            </w:pPr>
          </w:p>
          <w:p w14:paraId="594592AE" w14:textId="53759CEF" w:rsidR="008A6849" w:rsidRPr="00787D8C" w:rsidRDefault="008A6849" w:rsidP="00787D8C">
            <w:pPr>
              <w:suppressAutoHyphens w:val="0"/>
              <w:autoSpaceDN/>
              <w:spacing w:line="276" w:lineRule="auto"/>
              <w:rPr>
                <w:rFonts w:eastAsia="Calibri"/>
                <w:sz w:val="20"/>
                <w:szCs w:val="20"/>
              </w:rPr>
            </w:pPr>
            <w:r w:rsidRPr="00787D8C">
              <w:rPr>
                <w:rFonts w:eastAsia="Calibri"/>
                <w:sz w:val="20"/>
                <w:szCs w:val="20"/>
              </w:rPr>
              <w:t>Jei Tiekėjo siūloma prekė atitinka Pirkėjo reikalaujamos prekės technines charakteristikas, įrašoma ši (3 stulpelyje) esanti  reikšmė.</w:t>
            </w:r>
          </w:p>
          <w:p w14:paraId="62125E4E" w14:textId="77777777" w:rsidR="00E837C3" w:rsidRPr="00787D8C" w:rsidRDefault="00E837C3" w:rsidP="00787D8C">
            <w:pPr>
              <w:suppressAutoHyphens w:val="0"/>
              <w:autoSpaceDN/>
              <w:spacing w:line="276" w:lineRule="auto"/>
              <w:rPr>
                <w:rFonts w:eastAsia="Calibri"/>
                <w:sz w:val="20"/>
                <w:szCs w:val="20"/>
              </w:rPr>
            </w:pPr>
          </w:p>
          <w:p w14:paraId="11FEB395" w14:textId="7CA67765" w:rsidR="008A6849" w:rsidRPr="00787D8C" w:rsidRDefault="008A6849" w:rsidP="00787D8C">
            <w:pPr>
              <w:suppressAutoHyphens w:val="0"/>
              <w:autoSpaceDN/>
              <w:contextualSpacing/>
              <w:rPr>
                <w:sz w:val="20"/>
                <w:szCs w:val="20"/>
                <w:lang w:eastAsia="lt-LT"/>
              </w:rPr>
            </w:pPr>
            <w:r w:rsidRPr="00A34BE5">
              <w:rPr>
                <w:sz w:val="20"/>
                <w:szCs w:val="20"/>
                <w:lang w:eastAsia="lt-LT"/>
              </w:rPr>
              <w:t xml:space="preserve">hidraulinis siurblys </w:t>
            </w:r>
            <w:r w:rsidRPr="00787D8C">
              <w:rPr>
                <w:sz w:val="20"/>
                <w:szCs w:val="20"/>
                <w:lang w:eastAsia="lt-LT"/>
              </w:rPr>
              <w:t>.......</w:t>
            </w:r>
            <w:r w:rsidRPr="00A34BE5">
              <w:rPr>
                <w:sz w:val="20"/>
                <w:szCs w:val="20"/>
                <w:lang w:eastAsia="lt-LT"/>
              </w:rPr>
              <w:t xml:space="preserve"> l</w:t>
            </w:r>
            <w:r w:rsidR="00BE0E7F">
              <w:rPr>
                <w:sz w:val="20"/>
                <w:szCs w:val="20"/>
                <w:lang w:eastAsia="lt-LT"/>
              </w:rPr>
              <w:t>itrų</w:t>
            </w:r>
            <w:r w:rsidRPr="00A34BE5">
              <w:rPr>
                <w:sz w:val="20"/>
                <w:szCs w:val="20"/>
                <w:lang w:eastAsia="lt-LT"/>
              </w:rPr>
              <w:t>/min</w:t>
            </w:r>
            <w:r w:rsidRPr="00787D8C">
              <w:rPr>
                <w:sz w:val="20"/>
                <w:szCs w:val="20"/>
                <w:lang w:eastAsia="lt-LT"/>
              </w:rPr>
              <w:t xml:space="preserve"> </w:t>
            </w:r>
            <w:r w:rsidRPr="00787D8C">
              <w:rPr>
                <w:i/>
                <w:sz w:val="20"/>
                <w:szCs w:val="20"/>
                <w:lang w:eastAsia="lt-LT"/>
              </w:rPr>
              <w:t>(nurodoma konkreti reikšmė)</w:t>
            </w:r>
            <w:r w:rsidRPr="00A34BE5">
              <w:rPr>
                <w:sz w:val="20"/>
                <w:szCs w:val="20"/>
                <w:lang w:eastAsia="lt-LT"/>
              </w:rPr>
              <w:t>, slėgis</w:t>
            </w:r>
            <w:r w:rsidRPr="00787D8C">
              <w:rPr>
                <w:sz w:val="20"/>
                <w:szCs w:val="20"/>
                <w:lang w:eastAsia="lt-LT"/>
              </w:rPr>
              <w:t>.......barų</w:t>
            </w:r>
            <w:r w:rsidRPr="00A34BE5">
              <w:rPr>
                <w:sz w:val="20"/>
                <w:szCs w:val="20"/>
                <w:lang w:eastAsia="lt-LT"/>
              </w:rPr>
              <w:t xml:space="preserve"> </w:t>
            </w:r>
            <w:r w:rsidRPr="00787D8C">
              <w:rPr>
                <w:sz w:val="20"/>
                <w:szCs w:val="20"/>
                <w:lang w:eastAsia="lt-LT"/>
              </w:rPr>
              <w:t>(nurodoma konkreti reikšmė)</w:t>
            </w:r>
          </w:p>
          <w:p w14:paraId="4CFFB300" w14:textId="77777777" w:rsidR="008A6849" w:rsidRPr="00787D8C" w:rsidRDefault="008A6849" w:rsidP="00787D8C">
            <w:pPr>
              <w:suppressAutoHyphens w:val="0"/>
              <w:autoSpaceDN/>
              <w:contextualSpacing/>
              <w:rPr>
                <w:sz w:val="20"/>
                <w:szCs w:val="20"/>
              </w:rPr>
            </w:pPr>
          </w:p>
          <w:p w14:paraId="76A27821" w14:textId="6BA71FF9" w:rsidR="008A6849" w:rsidRPr="00787D8C" w:rsidRDefault="008A6849" w:rsidP="00787D8C">
            <w:pPr>
              <w:suppressAutoHyphens w:val="0"/>
              <w:autoSpaceDN/>
              <w:spacing w:line="276" w:lineRule="auto"/>
              <w:rPr>
                <w:rFonts w:eastAsia="Calibri"/>
                <w:sz w:val="20"/>
                <w:szCs w:val="20"/>
              </w:rPr>
            </w:pPr>
            <w:r w:rsidRPr="00787D8C">
              <w:rPr>
                <w:rFonts w:eastAsia="Calibri"/>
                <w:sz w:val="20"/>
                <w:szCs w:val="20"/>
              </w:rPr>
              <w:t>Jei Tiekėjo siūloma prekė atitinka Pirkėjo reikalaujamas prekės charakteristikas, įrašoma ši (3 stulpelyje) esanti  reikšmė.</w:t>
            </w:r>
          </w:p>
          <w:p w14:paraId="058292C4" w14:textId="77777777" w:rsidR="000B7708" w:rsidRPr="00787D8C" w:rsidRDefault="000B7708" w:rsidP="00787D8C">
            <w:pPr>
              <w:suppressAutoHyphens w:val="0"/>
              <w:autoSpaceDN/>
              <w:spacing w:line="276" w:lineRule="auto"/>
              <w:rPr>
                <w:rFonts w:eastAsia="Calibri"/>
                <w:sz w:val="20"/>
                <w:szCs w:val="20"/>
              </w:rPr>
            </w:pPr>
          </w:p>
          <w:p w14:paraId="556F1725" w14:textId="77777777" w:rsidR="000B7708" w:rsidRPr="00787D8C" w:rsidRDefault="000B7708" w:rsidP="00787D8C">
            <w:pPr>
              <w:suppressAutoHyphens w:val="0"/>
              <w:autoSpaceDN/>
              <w:spacing w:line="276" w:lineRule="auto"/>
              <w:rPr>
                <w:rFonts w:eastAsia="Calibri"/>
                <w:sz w:val="20"/>
                <w:szCs w:val="20"/>
              </w:rPr>
            </w:pPr>
            <w:r w:rsidRPr="00787D8C">
              <w:rPr>
                <w:rFonts w:eastAsia="Calibri"/>
                <w:sz w:val="20"/>
                <w:szCs w:val="20"/>
              </w:rPr>
              <w:t>Jei Tiekėjo siūloma prekė atitinka Pirkėjo reikalaujamas prekės charakteristikas, įrašoma ši (3 stulpelyje) esanti  reikšmė.</w:t>
            </w:r>
          </w:p>
          <w:p w14:paraId="0356B754" w14:textId="77777777" w:rsidR="008A6849" w:rsidRPr="00787D8C" w:rsidRDefault="008A6849" w:rsidP="00787D8C">
            <w:pPr>
              <w:suppressAutoHyphens w:val="0"/>
              <w:autoSpaceDN/>
              <w:contextualSpacing/>
              <w:rPr>
                <w:sz w:val="20"/>
                <w:szCs w:val="20"/>
              </w:rPr>
            </w:pPr>
          </w:p>
          <w:p w14:paraId="2ECC4515" w14:textId="77777777" w:rsidR="000B7708" w:rsidRPr="00787D8C" w:rsidRDefault="000B7708" w:rsidP="00787D8C">
            <w:pPr>
              <w:suppressAutoHyphens w:val="0"/>
              <w:autoSpaceDN/>
              <w:spacing w:line="276" w:lineRule="auto"/>
              <w:rPr>
                <w:rFonts w:eastAsia="Calibri"/>
                <w:sz w:val="20"/>
                <w:szCs w:val="20"/>
              </w:rPr>
            </w:pPr>
            <w:r w:rsidRPr="00787D8C">
              <w:rPr>
                <w:rFonts w:eastAsia="Calibri"/>
                <w:sz w:val="20"/>
                <w:szCs w:val="20"/>
              </w:rPr>
              <w:t>Jei Tiekėjo siūloma prekė atitinka Pirkėjo reikalaujamas prekės charakteristikas, įrašoma ši (3 stulpelyje) esanti  reikšmė.</w:t>
            </w:r>
          </w:p>
          <w:p w14:paraId="3E3CDA04" w14:textId="77777777" w:rsidR="000B7708" w:rsidRPr="00787D8C" w:rsidRDefault="000B7708" w:rsidP="00787D8C">
            <w:pPr>
              <w:suppressAutoHyphens w:val="0"/>
              <w:autoSpaceDN/>
              <w:contextualSpacing/>
              <w:rPr>
                <w:sz w:val="20"/>
                <w:szCs w:val="20"/>
              </w:rPr>
            </w:pPr>
          </w:p>
          <w:p w14:paraId="332FBC71" w14:textId="77777777" w:rsidR="001D390F" w:rsidRPr="00787D8C" w:rsidRDefault="001D390F" w:rsidP="00787D8C">
            <w:pPr>
              <w:suppressAutoHyphens w:val="0"/>
              <w:autoSpaceDN/>
              <w:contextualSpacing/>
              <w:rPr>
                <w:sz w:val="20"/>
                <w:szCs w:val="20"/>
              </w:rPr>
            </w:pPr>
          </w:p>
          <w:p w14:paraId="19D6B807" w14:textId="77777777" w:rsidR="00E837C3" w:rsidRPr="00787D8C" w:rsidRDefault="00E837C3" w:rsidP="00787D8C">
            <w:pPr>
              <w:suppressAutoHyphens w:val="0"/>
              <w:autoSpaceDN/>
              <w:spacing w:line="276" w:lineRule="auto"/>
              <w:rPr>
                <w:rFonts w:eastAsia="Calibri"/>
                <w:sz w:val="20"/>
                <w:szCs w:val="20"/>
              </w:rPr>
            </w:pPr>
            <w:r w:rsidRPr="00787D8C">
              <w:rPr>
                <w:rFonts w:eastAsia="Calibri"/>
                <w:sz w:val="20"/>
                <w:szCs w:val="20"/>
              </w:rPr>
              <w:t>Jei Tiekėjo siūloma prekė atitinka Pirkėjo reikalaujamos prekės technines charakteristikas, įrašoma ši (3 stulpelyje) esanti  reikšmė.</w:t>
            </w:r>
          </w:p>
          <w:p w14:paraId="6406ADCB" w14:textId="77777777" w:rsidR="001D390F" w:rsidRPr="00787D8C" w:rsidRDefault="001D390F" w:rsidP="00787D8C">
            <w:pPr>
              <w:suppressAutoHyphens w:val="0"/>
              <w:autoSpaceDN/>
              <w:contextualSpacing/>
              <w:rPr>
                <w:sz w:val="20"/>
                <w:szCs w:val="20"/>
              </w:rPr>
            </w:pPr>
          </w:p>
          <w:p w14:paraId="0E2606E9" w14:textId="65F07149" w:rsidR="001D390F" w:rsidRPr="00787D8C" w:rsidRDefault="001D390F" w:rsidP="00787D8C">
            <w:pPr>
              <w:suppressAutoHyphens w:val="0"/>
              <w:autoSpaceDN/>
              <w:spacing w:line="276" w:lineRule="auto"/>
              <w:rPr>
                <w:rFonts w:eastAsia="Calibri"/>
                <w:sz w:val="20"/>
                <w:szCs w:val="20"/>
              </w:rPr>
            </w:pPr>
            <w:r w:rsidRPr="00787D8C">
              <w:rPr>
                <w:rFonts w:eastAsia="Calibri"/>
                <w:sz w:val="20"/>
                <w:szCs w:val="20"/>
              </w:rPr>
              <w:t>Jei Tiekėjo siūloma prekė atitinka Pirkėjo reikalaujamas prekės charakteristikas, įrašoma ši (3 stulpelyje) esanti  reikšmė.</w:t>
            </w:r>
          </w:p>
          <w:p w14:paraId="5436F448" w14:textId="3175A75C" w:rsidR="001D390F" w:rsidRPr="00787D8C" w:rsidRDefault="001D390F" w:rsidP="00787D8C">
            <w:pPr>
              <w:suppressAutoHyphens w:val="0"/>
              <w:autoSpaceDN/>
              <w:spacing w:line="276" w:lineRule="auto"/>
              <w:rPr>
                <w:rFonts w:eastAsia="Calibri"/>
                <w:sz w:val="20"/>
                <w:szCs w:val="20"/>
              </w:rPr>
            </w:pPr>
          </w:p>
          <w:p w14:paraId="09A23158" w14:textId="77777777" w:rsidR="001D390F" w:rsidRPr="00787D8C" w:rsidRDefault="001D390F" w:rsidP="00787D8C">
            <w:pPr>
              <w:suppressAutoHyphens w:val="0"/>
              <w:autoSpaceDN/>
              <w:spacing w:line="276" w:lineRule="auto"/>
              <w:rPr>
                <w:rFonts w:eastAsia="Calibri"/>
                <w:sz w:val="20"/>
                <w:szCs w:val="20"/>
              </w:rPr>
            </w:pPr>
          </w:p>
          <w:p w14:paraId="2F997898" w14:textId="77777777" w:rsidR="001D390F" w:rsidRPr="00787D8C" w:rsidRDefault="001D390F" w:rsidP="00787D8C">
            <w:pPr>
              <w:suppressAutoHyphens w:val="0"/>
              <w:autoSpaceDN/>
              <w:spacing w:line="276" w:lineRule="auto"/>
              <w:rPr>
                <w:rFonts w:eastAsia="Calibri"/>
                <w:sz w:val="20"/>
                <w:szCs w:val="20"/>
              </w:rPr>
            </w:pPr>
            <w:r w:rsidRPr="00787D8C">
              <w:rPr>
                <w:rFonts w:eastAsia="Calibri"/>
                <w:sz w:val="20"/>
                <w:szCs w:val="20"/>
              </w:rPr>
              <w:t>Jei Tiekėjo siūloma prekė atitinka Pirkėjo reikalaujamas prekės charakteristikas, įrašoma ši (3 stulpelyje) esanti  reikšmė.</w:t>
            </w:r>
          </w:p>
          <w:p w14:paraId="003747CA" w14:textId="77777777" w:rsidR="001D390F" w:rsidRPr="00787D8C" w:rsidRDefault="001D390F" w:rsidP="00787D8C">
            <w:pPr>
              <w:suppressAutoHyphens w:val="0"/>
              <w:autoSpaceDN/>
              <w:contextualSpacing/>
              <w:rPr>
                <w:sz w:val="20"/>
                <w:szCs w:val="20"/>
              </w:rPr>
            </w:pPr>
          </w:p>
          <w:p w14:paraId="7E33C011" w14:textId="77777777" w:rsidR="00E837C3" w:rsidRPr="00787D8C" w:rsidRDefault="00E837C3" w:rsidP="00787D8C">
            <w:pPr>
              <w:suppressAutoHyphens w:val="0"/>
              <w:autoSpaceDN/>
              <w:spacing w:line="276" w:lineRule="auto"/>
              <w:rPr>
                <w:rFonts w:eastAsia="Calibri"/>
                <w:sz w:val="20"/>
                <w:szCs w:val="20"/>
              </w:rPr>
            </w:pPr>
            <w:r w:rsidRPr="00787D8C">
              <w:rPr>
                <w:rFonts w:eastAsia="Calibri"/>
                <w:sz w:val="20"/>
                <w:szCs w:val="20"/>
              </w:rPr>
              <w:t>Jei Tiekėjo siūloma prekė atitinka Pirkėjo reikalaujamas prekės charakteristikas, įrašoma ši (3 stulpelyje) esanti  reikšmė.</w:t>
            </w:r>
          </w:p>
          <w:p w14:paraId="225C3AD9" w14:textId="77777777" w:rsidR="00E837C3" w:rsidRPr="00787D8C" w:rsidRDefault="00E837C3" w:rsidP="00787D8C">
            <w:pPr>
              <w:suppressAutoHyphens w:val="0"/>
              <w:autoSpaceDN/>
              <w:contextualSpacing/>
              <w:rPr>
                <w:sz w:val="20"/>
                <w:szCs w:val="20"/>
              </w:rPr>
            </w:pPr>
          </w:p>
          <w:p w14:paraId="5F5AB4EB" w14:textId="77777777" w:rsidR="001D390F" w:rsidRPr="00787D8C" w:rsidRDefault="001D390F" w:rsidP="00787D8C">
            <w:pPr>
              <w:suppressAutoHyphens w:val="0"/>
              <w:autoSpaceDN/>
              <w:contextualSpacing/>
              <w:rPr>
                <w:sz w:val="20"/>
                <w:szCs w:val="20"/>
              </w:rPr>
            </w:pPr>
          </w:p>
          <w:p w14:paraId="5BD38996" w14:textId="77777777" w:rsidR="001D390F" w:rsidRPr="00787D8C" w:rsidRDefault="001D390F" w:rsidP="00787D8C">
            <w:pPr>
              <w:suppressAutoHyphens w:val="0"/>
              <w:autoSpaceDN/>
              <w:spacing w:line="276" w:lineRule="auto"/>
              <w:rPr>
                <w:rFonts w:eastAsia="Calibri"/>
                <w:sz w:val="20"/>
                <w:szCs w:val="20"/>
              </w:rPr>
            </w:pPr>
          </w:p>
          <w:p w14:paraId="6C9B23E7" w14:textId="77777777" w:rsidR="00E837C3" w:rsidRPr="00787D8C" w:rsidRDefault="00E837C3" w:rsidP="00787D8C">
            <w:pPr>
              <w:suppressAutoHyphens w:val="0"/>
              <w:autoSpaceDN/>
              <w:spacing w:line="276" w:lineRule="auto"/>
              <w:rPr>
                <w:rFonts w:eastAsia="Calibri"/>
                <w:sz w:val="20"/>
                <w:szCs w:val="20"/>
              </w:rPr>
            </w:pPr>
          </w:p>
          <w:p w14:paraId="2D28EFDB" w14:textId="77777777" w:rsidR="00E837C3" w:rsidRPr="00787D8C" w:rsidRDefault="00E837C3" w:rsidP="00787D8C">
            <w:pPr>
              <w:suppressAutoHyphens w:val="0"/>
              <w:autoSpaceDN/>
              <w:spacing w:line="276" w:lineRule="auto"/>
              <w:rPr>
                <w:rFonts w:eastAsia="Calibri"/>
                <w:sz w:val="20"/>
                <w:szCs w:val="20"/>
              </w:rPr>
            </w:pPr>
          </w:p>
          <w:p w14:paraId="5D5238CD" w14:textId="5850B6DF" w:rsidR="001D390F" w:rsidRPr="00787D8C" w:rsidRDefault="001D390F" w:rsidP="00787D8C">
            <w:pPr>
              <w:suppressAutoHyphens w:val="0"/>
              <w:autoSpaceDN/>
              <w:spacing w:line="276" w:lineRule="auto"/>
              <w:rPr>
                <w:rFonts w:eastAsia="Calibri"/>
                <w:sz w:val="20"/>
                <w:szCs w:val="20"/>
              </w:rPr>
            </w:pPr>
            <w:r w:rsidRPr="00787D8C">
              <w:rPr>
                <w:rFonts w:eastAsia="Calibri"/>
                <w:sz w:val="20"/>
                <w:szCs w:val="20"/>
              </w:rPr>
              <w:t>Jei Tiekėjo siūloma prekė atitinka Pirkėjo reikalaujamas prekės charakteristikas, įrašoma ši (3 stulpelyje) esanti  reikšmė.</w:t>
            </w:r>
          </w:p>
          <w:p w14:paraId="758D066E" w14:textId="77777777" w:rsidR="001D390F" w:rsidRPr="00787D8C" w:rsidRDefault="001D390F" w:rsidP="00787D8C">
            <w:pPr>
              <w:suppressAutoHyphens w:val="0"/>
              <w:autoSpaceDN/>
              <w:contextualSpacing/>
              <w:rPr>
                <w:sz w:val="20"/>
                <w:szCs w:val="20"/>
              </w:rPr>
            </w:pPr>
          </w:p>
          <w:p w14:paraId="40B5062C" w14:textId="77777777" w:rsidR="00E837C3" w:rsidRPr="00787D8C" w:rsidRDefault="001D390F" w:rsidP="00787D8C">
            <w:pPr>
              <w:suppressAutoHyphens w:val="0"/>
              <w:autoSpaceDN/>
              <w:rPr>
                <w:sz w:val="20"/>
                <w:szCs w:val="20"/>
                <w:lang w:eastAsia="lt-LT"/>
              </w:rPr>
            </w:pPr>
            <w:r w:rsidRPr="001D390F">
              <w:rPr>
                <w:sz w:val="20"/>
                <w:szCs w:val="20"/>
                <w:lang w:eastAsia="lt-LT"/>
              </w:rPr>
              <w:t xml:space="preserve">Krautuvas pritaikytas eksploatuoti tamsiu paros metu, taip pat sumontuoti darbiniai LED žibintai </w:t>
            </w:r>
            <w:r w:rsidR="00E837C3" w:rsidRPr="00787D8C">
              <w:rPr>
                <w:sz w:val="20"/>
                <w:szCs w:val="20"/>
                <w:lang w:eastAsia="lt-LT"/>
              </w:rPr>
              <w:t>..................</w:t>
            </w:r>
            <w:r w:rsidRPr="001D390F">
              <w:rPr>
                <w:sz w:val="20"/>
                <w:szCs w:val="20"/>
                <w:lang w:eastAsia="lt-LT"/>
              </w:rPr>
              <w:t xml:space="preserve"> </w:t>
            </w:r>
            <w:proofErr w:type="spellStart"/>
            <w:r w:rsidR="00E837C3" w:rsidRPr="00787D8C">
              <w:rPr>
                <w:sz w:val="20"/>
                <w:szCs w:val="20"/>
                <w:lang w:eastAsia="lt-LT"/>
              </w:rPr>
              <w:t>vnt</w:t>
            </w:r>
            <w:proofErr w:type="spellEnd"/>
            <w:r w:rsidR="00E837C3" w:rsidRPr="00787D8C">
              <w:rPr>
                <w:sz w:val="20"/>
                <w:szCs w:val="20"/>
                <w:lang w:eastAsia="lt-LT"/>
              </w:rPr>
              <w:t xml:space="preserve"> </w:t>
            </w:r>
            <w:r w:rsidRPr="001D390F">
              <w:rPr>
                <w:sz w:val="20"/>
                <w:szCs w:val="20"/>
                <w:lang w:eastAsia="lt-LT"/>
              </w:rPr>
              <w:t>priekyje</w:t>
            </w:r>
            <w:r w:rsidR="00E837C3" w:rsidRPr="00787D8C">
              <w:rPr>
                <w:sz w:val="20"/>
                <w:szCs w:val="20"/>
                <w:lang w:eastAsia="lt-LT"/>
              </w:rPr>
              <w:t xml:space="preserve"> </w:t>
            </w:r>
            <w:r w:rsidR="00E837C3" w:rsidRPr="00787D8C">
              <w:rPr>
                <w:i/>
                <w:sz w:val="20"/>
                <w:szCs w:val="20"/>
                <w:lang w:eastAsia="lt-LT"/>
              </w:rPr>
              <w:t>(nurodyti konkretų žibintų skaičių)</w:t>
            </w:r>
            <w:r w:rsidRPr="001D390F">
              <w:rPr>
                <w:i/>
                <w:sz w:val="20"/>
                <w:szCs w:val="20"/>
                <w:lang w:eastAsia="lt-LT"/>
              </w:rPr>
              <w:t>,</w:t>
            </w:r>
            <w:r w:rsidRPr="001D390F">
              <w:rPr>
                <w:sz w:val="20"/>
                <w:szCs w:val="20"/>
                <w:lang w:eastAsia="lt-LT"/>
              </w:rPr>
              <w:t xml:space="preserve"> </w:t>
            </w:r>
          </w:p>
          <w:p w14:paraId="5301DFD7" w14:textId="313F67CA" w:rsidR="001D390F" w:rsidRPr="00787D8C" w:rsidRDefault="00E837C3" w:rsidP="00787D8C">
            <w:pPr>
              <w:suppressAutoHyphens w:val="0"/>
              <w:autoSpaceDN/>
              <w:rPr>
                <w:sz w:val="20"/>
                <w:szCs w:val="20"/>
                <w:lang w:eastAsia="lt-LT"/>
              </w:rPr>
            </w:pPr>
            <w:r w:rsidRPr="00787D8C">
              <w:rPr>
                <w:sz w:val="20"/>
                <w:szCs w:val="20"/>
                <w:lang w:eastAsia="lt-LT"/>
              </w:rPr>
              <w:lastRenderedPageBreak/>
              <w:t>.........</w:t>
            </w:r>
            <w:r w:rsidR="001D390F" w:rsidRPr="001D390F">
              <w:rPr>
                <w:sz w:val="20"/>
                <w:szCs w:val="20"/>
                <w:lang w:eastAsia="lt-LT"/>
              </w:rPr>
              <w:t xml:space="preserve"> vnt. gale</w:t>
            </w:r>
            <w:r w:rsidRPr="00787D8C">
              <w:rPr>
                <w:sz w:val="20"/>
                <w:szCs w:val="20"/>
                <w:lang w:eastAsia="lt-LT"/>
              </w:rPr>
              <w:t xml:space="preserve"> </w:t>
            </w:r>
            <w:r w:rsidRPr="00787D8C">
              <w:rPr>
                <w:i/>
                <w:sz w:val="20"/>
                <w:szCs w:val="20"/>
                <w:lang w:eastAsia="lt-LT"/>
              </w:rPr>
              <w:t>(nurodyti konkretų žibintų skaičių</w:t>
            </w:r>
            <w:r w:rsidR="00F25F90">
              <w:rPr>
                <w:i/>
                <w:sz w:val="20"/>
                <w:szCs w:val="20"/>
                <w:lang w:eastAsia="lt-LT"/>
              </w:rPr>
              <w:t xml:space="preserve"> gale</w:t>
            </w:r>
            <w:r w:rsidRPr="00787D8C">
              <w:rPr>
                <w:i/>
                <w:sz w:val="20"/>
                <w:szCs w:val="20"/>
                <w:lang w:eastAsia="lt-LT"/>
              </w:rPr>
              <w:t>)</w:t>
            </w:r>
            <w:r w:rsidR="001D390F" w:rsidRPr="001D390F">
              <w:rPr>
                <w:sz w:val="20"/>
                <w:szCs w:val="20"/>
                <w:lang w:eastAsia="lt-LT"/>
              </w:rPr>
              <w:t>, įspėjamieji žibintai, numatyta vieta valstybiniams numeriams tvirtinti ir sumontuotas numerių apšvietimas, krautuve sumontuotas švyturėlis (geltonos spalvos) bei atbulinės eigos įspėjamasis garsinis signalas.</w:t>
            </w:r>
          </w:p>
          <w:p w14:paraId="3451F31D" w14:textId="77777777" w:rsidR="001B0C84" w:rsidRPr="00787D8C" w:rsidRDefault="001B0C84" w:rsidP="00787D8C">
            <w:pPr>
              <w:suppressAutoHyphens w:val="0"/>
              <w:autoSpaceDN/>
              <w:rPr>
                <w:sz w:val="20"/>
                <w:szCs w:val="20"/>
                <w:lang w:eastAsia="lt-LT"/>
              </w:rPr>
            </w:pPr>
          </w:p>
          <w:p w14:paraId="7262EC0D" w14:textId="77777777" w:rsidR="001B0C84" w:rsidRPr="00787D8C" w:rsidRDefault="001B0C84" w:rsidP="00787D8C">
            <w:pPr>
              <w:suppressAutoHyphens w:val="0"/>
              <w:autoSpaceDN/>
              <w:rPr>
                <w:sz w:val="20"/>
                <w:szCs w:val="20"/>
                <w:lang w:eastAsia="lt-LT"/>
              </w:rPr>
            </w:pPr>
          </w:p>
          <w:p w14:paraId="13457F9E" w14:textId="77777777" w:rsidR="001B0C84" w:rsidRPr="00787D8C" w:rsidRDefault="001B0C84" w:rsidP="00787D8C">
            <w:pPr>
              <w:suppressAutoHyphens w:val="0"/>
              <w:autoSpaceDN/>
              <w:spacing w:line="276" w:lineRule="auto"/>
              <w:rPr>
                <w:rFonts w:eastAsia="Calibri"/>
                <w:sz w:val="20"/>
                <w:szCs w:val="20"/>
              </w:rPr>
            </w:pPr>
            <w:r w:rsidRPr="00787D8C">
              <w:rPr>
                <w:rFonts w:eastAsia="Calibri"/>
                <w:sz w:val="20"/>
                <w:szCs w:val="20"/>
              </w:rPr>
              <w:t>Jei Tiekėjo siūloma prekė atitinka Pirkėjo reikalaujamas prekės charakteristikas, įrašoma ši (3 stulpelyje) esanti  reikšmė.</w:t>
            </w:r>
          </w:p>
          <w:p w14:paraId="222A213F" w14:textId="77777777" w:rsidR="001B0C84" w:rsidRPr="00787D8C" w:rsidRDefault="001B0C84" w:rsidP="00787D8C">
            <w:pPr>
              <w:suppressAutoHyphens w:val="0"/>
              <w:autoSpaceDN/>
              <w:rPr>
                <w:sz w:val="20"/>
                <w:szCs w:val="20"/>
                <w:lang w:val="en-US"/>
              </w:rPr>
            </w:pPr>
          </w:p>
          <w:p w14:paraId="672139F9" w14:textId="77777777" w:rsidR="001B0C84" w:rsidRPr="00787D8C" w:rsidRDefault="001B0C84" w:rsidP="00787D8C">
            <w:pPr>
              <w:suppressAutoHyphens w:val="0"/>
              <w:autoSpaceDN/>
              <w:rPr>
                <w:sz w:val="20"/>
                <w:szCs w:val="20"/>
                <w:lang w:val="en-US"/>
              </w:rPr>
            </w:pPr>
          </w:p>
          <w:p w14:paraId="580A15C0" w14:textId="77777777" w:rsidR="001B0C84" w:rsidRPr="00787D8C" w:rsidRDefault="001B0C84" w:rsidP="00787D8C">
            <w:pPr>
              <w:suppressAutoHyphens w:val="0"/>
              <w:autoSpaceDN/>
              <w:rPr>
                <w:sz w:val="20"/>
                <w:szCs w:val="20"/>
                <w:lang w:val="en-US"/>
              </w:rPr>
            </w:pPr>
          </w:p>
          <w:p w14:paraId="6C8DE045" w14:textId="77777777" w:rsidR="001B0C84" w:rsidRPr="00787D8C" w:rsidRDefault="001B0C84" w:rsidP="00787D8C">
            <w:pPr>
              <w:suppressAutoHyphens w:val="0"/>
              <w:autoSpaceDN/>
              <w:rPr>
                <w:sz w:val="20"/>
                <w:szCs w:val="20"/>
                <w:lang w:val="en-US"/>
              </w:rPr>
            </w:pPr>
          </w:p>
          <w:p w14:paraId="5C84581D" w14:textId="77777777" w:rsidR="001B0C84" w:rsidRPr="00787D8C" w:rsidRDefault="001B0C84" w:rsidP="00787D8C">
            <w:pPr>
              <w:suppressAutoHyphens w:val="0"/>
              <w:autoSpaceDN/>
              <w:spacing w:line="276" w:lineRule="auto"/>
              <w:rPr>
                <w:rFonts w:eastAsia="Calibri"/>
                <w:sz w:val="20"/>
                <w:szCs w:val="20"/>
              </w:rPr>
            </w:pPr>
            <w:r w:rsidRPr="00787D8C">
              <w:rPr>
                <w:rFonts w:eastAsia="Calibri"/>
                <w:sz w:val="20"/>
                <w:szCs w:val="20"/>
              </w:rPr>
              <w:t>Jei Tiekėjo siūloma prekė atitinka Pirkėjo reikalaujamas prekės charakteristikas, įrašoma ši (3 stulpelyje) esanti  reikšmė.</w:t>
            </w:r>
          </w:p>
          <w:p w14:paraId="050A9289" w14:textId="77777777" w:rsidR="001B0C84" w:rsidRPr="00787D8C" w:rsidRDefault="001B0C84" w:rsidP="00787D8C">
            <w:pPr>
              <w:suppressAutoHyphens w:val="0"/>
              <w:autoSpaceDN/>
              <w:rPr>
                <w:sz w:val="20"/>
                <w:szCs w:val="20"/>
                <w:lang w:val="en-US"/>
              </w:rPr>
            </w:pPr>
          </w:p>
          <w:p w14:paraId="0D20012C" w14:textId="77777777" w:rsidR="00F25F90" w:rsidRDefault="00F25F90" w:rsidP="00787D8C">
            <w:pPr>
              <w:suppressAutoHyphens w:val="0"/>
              <w:autoSpaceDN/>
              <w:spacing w:line="276" w:lineRule="auto"/>
              <w:rPr>
                <w:rFonts w:eastAsia="Calibri"/>
                <w:sz w:val="20"/>
                <w:szCs w:val="20"/>
              </w:rPr>
            </w:pPr>
          </w:p>
          <w:p w14:paraId="52DBD62E" w14:textId="77777777" w:rsidR="00F25F90" w:rsidRDefault="00F25F90" w:rsidP="00787D8C">
            <w:pPr>
              <w:suppressAutoHyphens w:val="0"/>
              <w:autoSpaceDN/>
              <w:spacing w:line="276" w:lineRule="auto"/>
              <w:rPr>
                <w:rFonts w:eastAsia="Calibri"/>
                <w:sz w:val="20"/>
                <w:szCs w:val="20"/>
              </w:rPr>
            </w:pPr>
          </w:p>
          <w:p w14:paraId="55B17E2D" w14:textId="161F891D" w:rsidR="001B0C84" w:rsidRPr="00787D8C" w:rsidRDefault="001B0C84" w:rsidP="00787D8C">
            <w:pPr>
              <w:suppressAutoHyphens w:val="0"/>
              <w:autoSpaceDN/>
              <w:spacing w:line="276" w:lineRule="auto"/>
              <w:rPr>
                <w:rFonts w:eastAsia="Calibri"/>
                <w:sz w:val="20"/>
                <w:szCs w:val="20"/>
              </w:rPr>
            </w:pPr>
            <w:r w:rsidRPr="00787D8C">
              <w:rPr>
                <w:rFonts w:eastAsia="Calibri"/>
                <w:sz w:val="20"/>
                <w:szCs w:val="20"/>
              </w:rPr>
              <w:t>Jei Tiekėjo siūloma prekė atitinka Pirkėjo reikalaujamas prekės charakteristikas, įrašoma ši (3 stulpelyje) esanti  reikšmė.</w:t>
            </w:r>
          </w:p>
          <w:p w14:paraId="368F87F4" w14:textId="77777777" w:rsidR="000421B6" w:rsidRPr="00787D8C" w:rsidRDefault="000421B6" w:rsidP="00787D8C">
            <w:pPr>
              <w:suppressAutoHyphens w:val="0"/>
              <w:autoSpaceDN/>
              <w:spacing w:line="276" w:lineRule="auto"/>
              <w:rPr>
                <w:rFonts w:eastAsia="Calibri"/>
                <w:sz w:val="20"/>
                <w:szCs w:val="20"/>
              </w:rPr>
            </w:pPr>
          </w:p>
          <w:p w14:paraId="40ABD9D2" w14:textId="77777777" w:rsidR="001B0C84" w:rsidRPr="00787D8C" w:rsidRDefault="001B0C84" w:rsidP="00787D8C">
            <w:pPr>
              <w:suppressAutoHyphens w:val="0"/>
              <w:autoSpaceDN/>
              <w:spacing w:line="276" w:lineRule="auto"/>
              <w:rPr>
                <w:rFonts w:eastAsia="Calibri"/>
                <w:sz w:val="20"/>
                <w:szCs w:val="20"/>
              </w:rPr>
            </w:pPr>
            <w:r w:rsidRPr="00787D8C">
              <w:rPr>
                <w:rFonts w:eastAsia="Calibri"/>
                <w:sz w:val="20"/>
                <w:szCs w:val="20"/>
              </w:rPr>
              <w:t>Jei Tiekėjo siūloma prekė atitinka Pirkėjo reikalaujamas prekės charakteristikas, įrašoma ši (3 stulpelyje) esanti  reikšmė.</w:t>
            </w:r>
          </w:p>
          <w:p w14:paraId="5F93F87C" w14:textId="77777777" w:rsidR="005851B0" w:rsidRPr="00787D8C" w:rsidRDefault="005851B0" w:rsidP="00787D8C">
            <w:pPr>
              <w:suppressAutoHyphens w:val="0"/>
              <w:autoSpaceDN/>
              <w:spacing w:line="276" w:lineRule="auto"/>
              <w:rPr>
                <w:rFonts w:eastAsia="Calibri"/>
                <w:sz w:val="20"/>
                <w:szCs w:val="20"/>
              </w:rPr>
            </w:pPr>
          </w:p>
          <w:p w14:paraId="606D5E26" w14:textId="77777777" w:rsidR="005851B0" w:rsidRPr="00787D8C" w:rsidRDefault="005851B0" w:rsidP="00787D8C">
            <w:pPr>
              <w:suppressAutoHyphens w:val="0"/>
              <w:autoSpaceDN/>
              <w:spacing w:line="276" w:lineRule="auto"/>
              <w:rPr>
                <w:rFonts w:eastAsia="Calibri"/>
                <w:sz w:val="20"/>
                <w:szCs w:val="20"/>
              </w:rPr>
            </w:pPr>
          </w:p>
          <w:p w14:paraId="6DA15070" w14:textId="77777777" w:rsidR="005851B0" w:rsidRPr="00787D8C" w:rsidRDefault="005851B0" w:rsidP="00787D8C">
            <w:pPr>
              <w:suppressAutoHyphens w:val="0"/>
              <w:autoSpaceDN/>
              <w:spacing w:line="276" w:lineRule="auto"/>
              <w:rPr>
                <w:rFonts w:eastAsia="Calibri"/>
                <w:sz w:val="20"/>
                <w:szCs w:val="20"/>
              </w:rPr>
            </w:pPr>
          </w:p>
          <w:p w14:paraId="45572E7D" w14:textId="77777777" w:rsidR="00327972" w:rsidRPr="00787D8C" w:rsidRDefault="00327972" w:rsidP="00787D8C">
            <w:pPr>
              <w:suppressAutoHyphens w:val="0"/>
              <w:autoSpaceDN/>
              <w:spacing w:line="276" w:lineRule="auto"/>
              <w:rPr>
                <w:rFonts w:eastAsia="Calibri"/>
                <w:sz w:val="20"/>
                <w:szCs w:val="20"/>
              </w:rPr>
            </w:pPr>
          </w:p>
          <w:p w14:paraId="45DE38A1" w14:textId="6CEC6E7A" w:rsidR="005851B0" w:rsidRPr="00787D8C" w:rsidRDefault="005851B0" w:rsidP="00787D8C">
            <w:pPr>
              <w:suppressAutoHyphens w:val="0"/>
              <w:autoSpaceDN/>
              <w:spacing w:line="276" w:lineRule="auto"/>
              <w:rPr>
                <w:rFonts w:eastAsia="Calibri"/>
                <w:sz w:val="20"/>
                <w:szCs w:val="20"/>
              </w:rPr>
            </w:pPr>
            <w:r w:rsidRPr="00787D8C">
              <w:rPr>
                <w:rFonts w:eastAsia="Calibri"/>
                <w:sz w:val="20"/>
                <w:szCs w:val="20"/>
              </w:rPr>
              <w:t>Jei Tiekėjo siūloma prekė atitinka Pirkėjo reikalaujamas prekės charakteristikas, įrašoma ši (3 stulpelyje) esanti  reikšmė.</w:t>
            </w:r>
          </w:p>
          <w:p w14:paraId="75B405BD" w14:textId="77777777" w:rsidR="005851B0" w:rsidRPr="00787D8C" w:rsidRDefault="005851B0" w:rsidP="00787D8C">
            <w:pPr>
              <w:suppressAutoHyphens w:val="0"/>
              <w:autoSpaceDN/>
              <w:spacing w:line="276" w:lineRule="auto"/>
              <w:rPr>
                <w:rFonts w:eastAsia="Calibri"/>
                <w:sz w:val="20"/>
                <w:szCs w:val="20"/>
              </w:rPr>
            </w:pPr>
          </w:p>
          <w:p w14:paraId="2D5B9D78" w14:textId="77777777" w:rsidR="005851B0" w:rsidRPr="00787D8C" w:rsidRDefault="005851B0" w:rsidP="00787D8C">
            <w:pPr>
              <w:suppressAutoHyphens w:val="0"/>
              <w:autoSpaceDN/>
              <w:spacing w:line="276" w:lineRule="auto"/>
              <w:rPr>
                <w:rFonts w:eastAsia="Calibri"/>
                <w:sz w:val="20"/>
                <w:szCs w:val="20"/>
              </w:rPr>
            </w:pPr>
          </w:p>
          <w:p w14:paraId="17A3BACF" w14:textId="77777777" w:rsidR="005851B0" w:rsidRPr="00787D8C" w:rsidRDefault="005851B0" w:rsidP="00787D8C">
            <w:pPr>
              <w:suppressAutoHyphens w:val="0"/>
              <w:autoSpaceDN/>
              <w:spacing w:line="276" w:lineRule="auto"/>
              <w:rPr>
                <w:rFonts w:eastAsia="Calibri"/>
                <w:sz w:val="20"/>
                <w:szCs w:val="20"/>
              </w:rPr>
            </w:pPr>
          </w:p>
          <w:p w14:paraId="33CDA831" w14:textId="77777777" w:rsidR="005851B0" w:rsidRPr="00787D8C" w:rsidRDefault="005851B0" w:rsidP="00787D8C">
            <w:pPr>
              <w:suppressAutoHyphens w:val="0"/>
              <w:autoSpaceDN/>
              <w:spacing w:line="276" w:lineRule="auto"/>
              <w:rPr>
                <w:rFonts w:eastAsia="Calibri"/>
                <w:sz w:val="20"/>
                <w:szCs w:val="20"/>
              </w:rPr>
            </w:pPr>
          </w:p>
          <w:p w14:paraId="5403112A" w14:textId="77777777" w:rsidR="005851B0" w:rsidRPr="00787D8C" w:rsidRDefault="005851B0" w:rsidP="00787D8C">
            <w:pPr>
              <w:suppressAutoHyphens w:val="0"/>
              <w:autoSpaceDN/>
              <w:spacing w:line="276" w:lineRule="auto"/>
              <w:rPr>
                <w:rFonts w:eastAsia="Calibri"/>
                <w:sz w:val="20"/>
                <w:szCs w:val="20"/>
              </w:rPr>
            </w:pPr>
          </w:p>
          <w:p w14:paraId="0A3EF2A1" w14:textId="77777777" w:rsidR="005851B0" w:rsidRPr="00787D8C" w:rsidRDefault="005851B0" w:rsidP="00787D8C">
            <w:pPr>
              <w:suppressAutoHyphens w:val="0"/>
              <w:autoSpaceDN/>
              <w:spacing w:line="276" w:lineRule="auto"/>
              <w:rPr>
                <w:rFonts w:eastAsia="Calibri"/>
                <w:sz w:val="20"/>
                <w:szCs w:val="20"/>
              </w:rPr>
            </w:pPr>
            <w:r w:rsidRPr="00787D8C">
              <w:rPr>
                <w:rFonts w:eastAsia="Calibri"/>
                <w:sz w:val="20"/>
                <w:szCs w:val="20"/>
              </w:rPr>
              <w:t>Jei Tiekėjo siūloma prekė atitinka Pirkėjo reikalaujamas prekės charakteristikas, įrašoma ši (3 stulpelyje) esanti  reikšmė.</w:t>
            </w:r>
          </w:p>
          <w:p w14:paraId="44A5F09A" w14:textId="77777777" w:rsidR="005851B0" w:rsidRPr="00787D8C" w:rsidRDefault="005851B0" w:rsidP="00787D8C">
            <w:pPr>
              <w:suppressAutoHyphens w:val="0"/>
              <w:autoSpaceDN/>
              <w:spacing w:line="276" w:lineRule="auto"/>
              <w:rPr>
                <w:rFonts w:eastAsia="Calibri"/>
                <w:sz w:val="20"/>
                <w:szCs w:val="20"/>
              </w:rPr>
            </w:pPr>
          </w:p>
          <w:p w14:paraId="687F1BF2" w14:textId="77777777" w:rsidR="00327972" w:rsidRPr="00787D8C" w:rsidRDefault="00327972" w:rsidP="00787D8C">
            <w:pPr>
              <w:suppressAutoHyphens w:val="0"/>
              <w:autoSpaceDN/>
              <w:spacing w:line="276" w:lineRule="auto"/>
              <w:rPr>
                <w:rFonts w:eastAsia="Calibri"/>
                <w:sz w:val="20"/>
                <w:szCs w:val="20"/>
              </w:rPr>
            </w:pPr>
          </w:p>
          <w:p w14:paraId="3724E1CC" w14:textId="77777777" w:rsidR="00327972" w:rsidRPr="00787D8C" w:rsidRDefault="00327972" w:rsidP="00787D8C">
            <w:pPr>
              <w:suppressAutoHyphens w:val="0"/>
              <w:autoSpaceDN/>
              <w:spacing w:line="276" w:lineRule="auto"/>
              <w:rPr>
                <w:rFonts w:eastAsia="Calibri"/>
                <w:sz w:val="20"/>
                <w:szCs w:val="20"/>
              </w:rPr>
            </w:pPr>
          </w:p>
          <w:p w14:paraId="2A48E489" w14:textId="77777777" w:rsidR="00327972" w:rsidRPr="00787D8C" w:rsidRDefault="00327972" w:rsidP="00787D8C">
            <w:pPr>
              <w:suppressAutoHyphens w:val="0"/>
              <w:autoSpaceDN/>
              <w:spacing w:line="276" w:lineRule="auto"/>
              <w:rPr>
                <w:rFonts w:eastAsia="Calibri"/>
                <w:sz w:val="20"/>
                <w:szCs w:val="20"/>
              </w:rPr>
            </w:pPr>
          </w:p>
          <w:p w14:paraId="1F1CB82B" w14:textId="77777777" w:rsidR="00327972" w:rsidRPr="00787D8C" w:rsidRDefault="00327972" w:rsidP="00787D8C">
            <w:pPr>
              <w:suppressAutoHyphens w:val="0"/>
              <w:autoSpaceDN/>
              <w:spacing w:line="276" w:lineRule="auto"/>
              <w:rPr>
                <w:rFonts w:eastAsia="Calibri"/>
                <w:sz w:val="20"/>
                <w:szCs w:val="20"/>
              </w:rPr>
            </w:pPr>
          </w:p>
          <w:p w14:paraId="65E84E54" w14:textId="77777777" w:rsidR="00327972" w:rsidRPr="00787D8C" w:rsidRDefault="00327972" w:rsidP="00787D8C">
            <w:pPr>
              <w:suppressAutoHyphens w:val="0"/>
              <w:autoSpaceDN/>
              <w:spacing w:line="276" w:lineRule="auto"/>
              <w:rPr>
                <w:rFonts w:eastAsia="Calibri"/>
                <w:sz w:val="20"/>
                <w:szCs w:val="20"/>
              </w:rPr>
            </w:pPr>
          </w:p>
          <w:p w14:paraId="2F08559C" w14:textId="3D8F3EEA" w:rsidR="00327972" w:rsidRPr="00787D8C" w:rsidRDefault="00327972" w:rsidP="00787D8C">
            <w:pPr>
              <w:suppressAutoHyphens w:val="0"/>
              <w:autoSpaceDN/>
              <w:spacing w:line="276" w:lineRule="auto"/>
              <w:rPr>
                <w:rFonts w:eastAsia="Calibri"/>
                <w:sz w:val="20"/>
                <w:szCs w:val="20"/>
              </w:rPr>
            </w:pPr>
          </w:p>
          <w:p w14:paraId="3B6D69E1" w14:textId="06FBEE4E" w:rsidR="00327972" w:rsidRPr="00787D8C" w:rsidRDefault="00327972" w:rsidP="00787D8C">
            <w:pPr>
              <w:suppressAutoHyphens w:val="0"/>
              <w:autoSpaceDN/>
              <w:spacing w:line="276" w:lineRule="auto"/>
              <w:rPr>
                <w:rFonts w:eastAsia="Calibri"/>
                <w:sz w:val="20"/>
                <w:szCs w:val="20"/>
              </w:rPr>
            </w:pPr>
            <w:r w:rsidRPr="00787D8C">
              <w:rPr>
                <w:rFonts w:eastAsia="Calibri"/>
                <w:sz w:val="20"/>
                <w:szCs w:val="20"/>
              </w:rPr>
              <w:t>Nurodyti kokius dokumentus  tiekėjas pateiks su pasiūlymu.</w:t>
            </w:r>
          </w:p>
          <w:p w14:paraId="09F1CFDA" w14:textId="0AB4DD54" w:rsidR="00327972" w:rsidRPr="00787D8C" w:rsidRDefault="00327972" w:rsidP="00787D8C">
            <w:pPr>
              <w:suppressAutoHyphens w:val="0"/>
              <w:autoSpaceDN/>
              <w:spacing w:line="276" w:lineRule="auto"/>
              <w:rPr>
                <w:rFonts w:eastAsia="Calibri"/>
                <w:sz w:val="20"/>
                <w:szCs w:val="20"/>
              </w:rPr>
            </w:pPr>
          </w:p>
          <w:p w14:paraId="579B837B" w14:textId="4C3F95AF" w:rsidR="00327972" w:rsidRPr="00787D8C" w:rsidRDefault="00327972" w:rsidP="00787D8C">
            <w:pPr>
              <w:suppressAutoHyphens w:val="0"/>
              <w:autoSpaceDN/>
              <w:spacing w:line="276" w:lineRule="auto"/>
              <w:rPr>
                <w:rFonts w:eastAsia="Calibri"/>
                <w:sz w:val="20"/>
                <w:szCs w:val="20"/>
              </w:rPr>
            </w:pPr>
          </w:p>
          <w:p w14:paraId="3E5E3C48" w14:textId="347F7D1D" w:rsidR="00327972" w:rsidRPr="00787D8C" w:rsidRDefault="00327972" w:rsidP="00787D8C">
            <w:pPr>
              <w:suppressAutoHyphens w:val="0"/>
              <w:autoSpaceDN/>
              <w:spacing w:line="276" w:lineRule="auto"/>
              <w:rPr>
                <w:rFonts w:eastAsia="Calibri"/>
                <w:sz w:val="20"/>
                <w:szCs w:val="20"/>
              </w:rPr>
            </w:pPr>
          </w:p>
          <w:p w14:paraId="19EF9C80" w14:textId="2056617A" w:rsidR="00327972" w:rsidRPr="00787D8C" w:rsidRDefault="00327972" w:rsidP="00787D8C">
            <w:pPr>
              <w:suppressAutoHyphens w:val="0"/>
              <w:autoSpaceDN/>
              <w:spacing w:line="276" w:lineRule="auto"/>
              <w:rPr>
                <w:rFonts w:eastAsia="Calibri"/>
                <w:sz w:val="20"/>
                <w:szCs w:val="20"/>
              </w:rPr>
            </w:pPr>
          </w:p>
          <w:p w14:paraId="2CE64935" w14:textId="0D113FF5" w:rsidR="00327972" w:rsidRPr="00787D8C" w:rsidRDefault="00327972" w:rsidP="00787D8C">
            <w:pPr>
              <w:suppressAutoHyphens w:val="0"/>
              <w:autoSpaceDN/>
              <w:spacing w:line="276" w:lineRule="auto"/>
              <w:rPr>
                <w:rFonts w:eastAsia="Calibri"/>
                <w:sz w:val="20"/>
                <w:szCs w:val="20"/>
              </w:rPr>
            </w:pPr>
          </w:p>
          <w:p w14:paraId="69CF4BAE" w14:textId="3F157C8C" w:rsidR="00327972" w:rsidRPr="00787D8C" w:rsidRDefault="00327972" w:rsidP="00787D8C">
            <w:pPr>
              <w:suppressAutoHyphens w:val="0"/>
              <w:autoSpaceDN/>
              <w:spacing w:line="276" w:lineRule="auto"/>
              <w:rPr>
                <w:rFonts w:eastAsia="Calibri"/>
                <w:sz w:val="20"/>
                <w:szCs w:val="20"/>
              </w:rPr>
            </w:pPr>
          </w:p>
          <w:p w14:paraId="3657CA98" w14:textId="29A39E15" w:rsidR="00327972" w:rsidRPr="00787D8C" w:rsidRDefault="00327972" w:rsidP="00787D8C">
            <w:pPr>
              <w:suppressAutoHyphens w:val="0"/>
              <w:autoSpaceDN/>
              <w:spacing w:line="276" w:lineRule="auto"/>
              <w:rPr>
                <w:rFonts w:eastAsia="Calibri"/>
                <w:sz w:val="20"/>
                <w:szCs w:val="20"/>
              </w:rPr>
            </w:pPr>
          </w:p>
          <w:p w14:paraId="5C0DBDB3" w14:textId="75900300" w:rsidR="00327972" w:rsidRPr="00787D8C" w:rsidRDefault="00327972" w:rsidP="00787D8C">
            <w:pPr>
              <w:suppressAutoHyphens w:val="0"/>
              <w:autoSpaceDN/>
              <w:spacing w:line="276" w:lineRule="auto"/>
              <w:rPr>
                <w:rFonts w:eastAsia="Calibri"/>
                <w:sz w:val="20"/>
                <w:szCs w:val="20"/>
              </w:rPr>
            </w:pPr>
            <w:r w:rsidRPr="00787D8C">
              <w:rPr>
                <w:rFonts w:eastAsia="Calibri"/>
                <w:sz w:val="20"/>
                <w:szCs w:val="20"/>
              </w:rPr>
              <w:t xml:space="preserve">Jei Tiekėjo siūloma </w:t>
            </w:r>
            <w:r w:rsidR="006676AA" w:rsidRPr="00787D8C">
              <w:rPr>
                <w:rFonts w:eastAsia="Calibri"/>
                <w:sz w:val="20"/>
                <w:szCs w:val="20"/>
              </w:rPr>
              <w:t>paslauga</w:t>
            </w:r>
            <w:r w:rsidRPr="00787D8C">
              <w:rPr>
                <w:rFonts w:eastAsia="Calibri"/>
                <w:sz w:val="20"/>
                <w:szCs w:val="20"/>
              </w:rPr>
              <w:t xml:space="preserve"> atitinka Pirkėjo reikalaujamas prekės charakteristikas, įrašoma ši (3 stulpelyje) esanti  reikšmė.</w:t>
            </w:r>
          </w:p>
          <w:p w14:paraId="04F4665F" w14:textId="5FAB3864" w:rsidR="00327972" w:rsidRPr="00787D8C" w:rsidRDefault="00327972" w:rsidP="00787D8C">
            <w:pPr>
              <w:suppressAutoHyphens w:val="0"/>
              <w:autoSpaceDN/>
              <w:spacing w:line="276" w:lineRule="auto"/>
              <w:rPr>
                <w:rFonts w:eastAsia="Calibri"/>
                <w:sz w:val="20"/>
                <w:szCs w:val="20"/>
              </w:rPr>
            </w:pPr>
          </w:p>
          <w:p w14:paraId="469F4A7D" w14:textId="70AF12E8" w:rsidR="00327972" w:rsidRPr="00787D8C" w:rsidRDefault="00327972" w:rsidP="00787D8C">
            <w:pPr>
              <w:suppressAutoHyphens w:val="0"/>
              <w:autoSpaceDN/>
              <w:spacing w:line="276" w:lineRule="auto"/>
              <w:rPr>
                <w:rFonts w:eastAsia="Calibri"/>
                <w:sz w:val="20"/>
                <w:szCs w:val="20"/>
              </w:rPr>
            </w:pPr>
          </w:p>
          <w:p w14:paraId="07754C2A" w14:textId="77777777" w:rsidR="006676AA" w:rsidRPr="00787D8C" w:rsidRDefault="006676AA" w:rsidP="00787D8C">
            <w:pPr>
              <w:suppressAutoHyphens w:val="0"/>
              <w:autoSpaceDN/>
              <w:spacing w:line="276" w:lineRule="auto"/>
              <w:rPr>
                <w:rFonts w:eastAsia="Calibri"/>
                <w:sz w:val="20"/>
                <w:szCs w:val="20"/>
              </w:rPr>
            </w:pPr>
          </w:p>
          <w:p w14:paraId="16FE3F12" w14:textId="45EE3454" w:rsidR="006676AA" w:rsidRPr="00787D8C" w:rsidRDefault="006676AA" w:rsidP="00787D8C">
            <w:pPr>
              <w:suppressAutoHyphens w:val="0"/>
              <w:autoSpaceDN/>
              <w:spacing w:line="276" w:lineRule="auto"/>
              <w:rPr>
                <w:rFonts w:eastAsia="Calibri"/>
                <w:sz w:val="20"/>
                <w:szCs w:val="20"/>
              </w:rPr>
            </w:pPr>
            <w:r w:rsidRPr="00787D8C">
              <w:rPr>
                <w:rFonts w:eastAsia="Calibri"/>
                <w:sz w:val="20"/>
                <w:szCs w:val="20"/>
              </w:rPr>
              <w:t>Jei Tiekėjo siūloma paslauga atitinka Pirkėjo reikalaujamas prekės charakteristikas, įrašoma ši (3 stulpelyje) esanti  reikšmė.</w:t>
            </w:r>
          </w:p>
          <w:p w14:paraId="511BDF57" w14:textId="77777777" w:rsidR="00327972" w:rsidRPr="00787D8C" w:rsidRDefault="00327972" w:rsidP="00787D8C">
            <w:pPr>
              <w:suppressAutoHyphens w:val="0"/>
              <w:autoSpaceDN/>
              <w:spacing w:line="276" w:lineRule="auto"/>
              <w:rPr>
                <w:rFonts w:eastAsia="Calibri"/>
                <w:sz w:val="20"/>
                <w:szCs w:val="20"/>
              </w:rPr>
            </w:pPr>
          </w:p>
          <w:p w14:paraId="17E172FD" w14:textId="77777777" w:rsidR="006676AA" w:rsidRPr="00787D8C" w:rsidRDefault="006676AA" w:rsidP="00787D8C">
            <w:pPr>
              <w:suppressAutoHyphens w:val="0"/>
              <w:autoSpaceDN/>
              <w:spacing w:line="276" w:lineRule="auto"/>
              <w:rPr>
                <w:rFonts w:eastAsia="Calibri"/>
                <w:sz w:val="20"/>
                <w:szCs w:val="20"/>
              </w:rPr>
            </w:pPr>
          </w:p>
          <w:p w14:paraId="04CF9B5A" w14:textId="5A64DCD5" w:rsidR="006676AA" w:rsidRPr="00787D8C" w:rsidRDefault="006676AA" w:rsidP="00787D8C">
            <w:pPr>
              <w:suppressAutoHyphens w:val="0"/>
              <w:autoSpaceDN/>
              <w:spacing w:line="276" w:lineRule="auto"/>
              <w:rPr>
                <w:rFonts w:eastAsia="Calibri"/>
                <w:sz w:val="20"/>
                <w:szCs w:val="20"/>
              </w:rPr>
            </w:pPr>
            <w:r w:rsidRPr="00787D8C">
              <w:rPr>
                <w:rFonts w:eastAsia="Calibri"/>
                <w:sz w:val="20"/>
                <w:szCs w:val="20"/>
              </w:rPr>
              <w:t>Jei Tiekėjo siūloma paslauga atitinka Pirkėjo reikalaujamas prekės charakteristikas, įrašoma ši (3 stulpelyje) esanti  reikšmė.</w:t>
            </w:r>
          </w:p>
          <w:p w14:paraId="6D57F8F6" w14:textId="77777777" w:rsidR="006676AA" w:rsidRPr="00787D8C" w:rsidRDefault="006676AA" w:rsidP="00787D8C">
            <w:pPr>
              <w:suppressAutoHyphens w:val="0"/>
              <w:autoSpaceDN/>
              <w:spacing w:line="276" w:lineRule="auto"/>
              <w:rPr>
                <w:rFonts w:eastAsia="Calibri"/>
                <w:sz w:val="20"/>
                <w:szCs w:val="20"/>
              </w:rPr>
            </w:pPr>
          </w:p>
          <w:p w14:paraId="70F54827" w14:textId="77777777" w:rsidR="006676AA" w:rsidRPr="00787D8C" w:rsidRDefault="006676AA" w:rsidP="00787D8C">
            <w:pPr>
              <w:suppressAutoHyphens w:val="0"/>
              <w:autoSpaceDE w:val="0"/>
              <w:adjustRightInd w:val="0"/>
              <w:ind w:firstLine="720"/>
              <w:rPr>
                <w:sz w:val="20"/>
                <w:szCs w:val="20"/>
                <w:lang w:eastAsia="lt-LT"/>
              </w:rPr>
            </w:pPr>
          </w:p>
          <w:p w14:paraId="456808DE" w14:textId="77777777" w:rsidR="00A11205" w:rsidRDefault="00A11205" w:rsidP="00787D8C">
            <w:pPr>
              <w:suppressAutoHyphens w:val="0"/>
              <w:autoSpaceDE w:val="0"/>
              <w:adjustRightInd w:val="0"/>
              <w:ind w:firstLine="720"/>
              <w:rPr>
                <w:sz w:val="20"/>
                <w:szCs w:val="20"/>
                <w:lang w:eastAsia="lt-LT"/>
              </w:rPr>
            </w:pPr>
          </w:p>
          <w:p w14:paraId="111EB85B" w14:textId="678AC049" w:rsidR="006676AA" w:rsidRPr="005851B0" w:rsidRDefault="006676AA" w:rsidP="00787D8C">
            <w:pPr>
              <w:suppressAutoHyphens w:val="0"/>
              <w:autoSpaceDE w:val="0"/>
              <w:adjustRightInd w:val="0"/>
              <w:ind w:firstLine="720"/>
              <w:rPr>
                <w:sz w:val="20"/>
                <w:szCs w:val="20"/>
                <w:lang w:eastAsia="lt-LT"/>
              </w:rPr>
            </w:pPr>
            <w:r w:rsidRPr="005851B0">
              <w:rPr>
                <w:sz w:val="20"/>
                <w:szCs w:val="20"/>
                <w:lang w:eastAsia="lt-LT"/>
              </w:rPr>
              <w:t>Vadovaudamosi Lietuvos Respublikos aplinkos ministro 2011 m. birželio 28 d. įsakymu Nr. D1-508 „</w:t>
            </w:r>
            <w:r w:rsidRPr="005851B0">
              <w:rPr>
                <w:bCs/>
                <w:color w:val="000000"/>
                <w:sz w:val="20"/>
                <w:szCs w:val="20"/>
                <w:lang w:eastAsia="lt-LT"/>
              </w:rPr>
              <w:t xml:space="preserve">Dėl aplinkos apsaugos kriterijų taikymo, vykdant žaliuosius pirkimus, tvarkos aprašo patvirtinimo“, </w:t>
            </w:r>
            <w:r w:rsidRPr="005851B0">
              <w:rPr>
                <w:sz w:val="20"/>
                <w:szCs w:val="20"/>
                <w:lang w:eastAsia="lt-LT"/>
              </w:rPr>
              <w:t xml:space="preserve">šalys susitaria mažinti popieriaus sunaudojimą, atsisakyti nebūtino dokumentų kopijavimo ir spausdinimo. Su sutarties vykdymu susiję dokumentai </w:t>
            </w:r>
            <w:r w:rsidRPr="005851B0">
              <w:rPr>
                <w:color w:val="FF0000"/>
                <w:sz w:val="20"/>
                <w:szCs w:val="20"/>
                <w:lang w:eastAsia="lt-LT"/>
              </w:rPr>
              <w:t xml:space="preserve">pirkėjui </w:t>
            </w:r>
            <w:r w:rsidRPr="00787D8C">
              <w:rPr>
                <w:color w:val="FF0000"/>
                <w:sz w:val="20"/>
                <w:szCs w:val="20"/>
                <w:lang w:eastAsia="lt-LT"/>
              </w:rPr>
              <w:t>pateikiami</w:t>
            </w:r>
            <w:r w:rsidRPr="005851B0">
              <w:rPr>
                <w:color w:val="FF0000"/>
                <w:sz w:val="20"/>
                <w:szCs w:val="20"/>
                <w:lang w:eastAsia="lt-LT"/>
              </w:rPr>
              <w:t xml:space="preserve"> </w:t>
            </w:r>
            <w:r w:rsidRPr="005851B0">
              <w:rPr>
                <w:sz w:val="20"/>
                <w:szCs w:val="20"/>
                <w:lang w:eastAsia="lt-LT"/>
              </w:rPr>
              <w:t>tik elektroniniu formatu per sąskaitų administravimo bendrąją informacinę sistemą – SABIS (nebent sutartyje ir jos prieduose nenumatyta kitaip). Išimtiniais atvejais su s</w:t>
            </w:r>
            <w:r w:rsidRPr="00787D8C">
              <w:rPr>
                <w:sz w:val="20"/>
                <w:szCs w:val="20"/>
                <w:lang w:eastAsia="lt-LT"/>
              </w:rPr>
              <w:t xml:space="preserve">utarties vykdymu susijusius dokumentus </w:t>
            </w:r>
            <w:r w:rsidRPr="005851B0">
              <w:rPr>
                <w:sz w:val="20"/>
                <w:szCs w:val="20"/>
                <w:lang w:eastAsia="lt-LT"/>
              </w:rPr>
              <w:t xml:space="preserve"> </w:t>
            </w:r>
            <w:r w:rsidRPr="00787D8C">
              <w:rPr>
                <w:color w:val="FF0000"/>
                <w:sz w:val="20"/>
                <w:szCs w:val="20"/>
                <w:lang w:eastAsia="lt-LT"/>
              </w:rPr>
              <w:t>galėsime</w:t>
            </w:r>
            <w:r w:rsidRPr="005851B0">
              <w:rPr>
                <w:color w:val="FF0000"/>
                <w:sz w:val="20"/>
                <w:szCs w:val="20"/>
                <w:lang w:eastAsia="lt-LT"/>
              </w:rPr>
              <w:t xml:space="preserve"> </w:t>
            </w:r>
            <w:r w:rsidRPr="00787D8C">
              <w:rPr>
                <w:color w:val="FF0000"/>
                <w:sz w:val="20"/>
                <w:szCs w:val="20"/>
                <w:lang w:eastAsia="lt-LT"/>
              </w:rPr>
              <w:t>pateikti</w:t>
            </w:r>
            <w:r w:rsidRPr="005851B0">
              <w:rPr>
                <w:color w:val="FF0000"/>
                <w:sz w:val="20"/>
                <w:szCs w:val="20"/>
                <w:lang w:eastAsia="lt-LT"/>
              </w:rPr>
              <w:t xml:space="preserve"> popieriniu formatu, </w:t>
            </w:r>
            <w:r w:rsidRPr="005851B0">
              <w:rPr>
                <w:sz w:val="20"/>
                <w:szCs w:val="20"/>
                <w:lang w:eastAsia="lt-LT"/>
              </w:rPr>
              <w:t xml:space="preserve">jeigu toks formatas privalomas pagal teisės aktus arba pirkėjas nurodo tokį būtinumą – tokiu atveju, </w:t>
            </w:r>
            <w:r w:rsidR="00B9264E" w:rsidRPr="00787D8C">
              <w:rPr>
                <w:color w:val="FF0000"/>
                <w:sz w:val="20"/>
                <w:szCs w:val="20"/>
                <w:lang w:eastAsia="lt-LT"/>
              </w:rPr>
              <w:t>naudosime perdirbtą popierių</w:t>
            </w:r>
            <w:r w:rsidRPr="005851B0">
              <w:rPr>
                <w:sz w:val="20"/>
                <w:szCs w:val="20"/>
                <w:lang w:eastAsia="lt-LT"/>
              </w:rPr>
              <w:t>, kuris atitinka minimaliuosius aplinkos apsaugos kriterijus.</w:t>
            </w:r>
          </w:p>
          <w:p w14:paraId="611B5C14" w14:textId="77777777" w:rsidR="006676AA" w:rsidRPr="00787D8C" w:rsidRDefault="006676AA" w:rsidP="00787D8C">
            <w:pPr>
              <w:suppressAutoHyphens w:val="0"/>
              <w:autoSpaceDN/>
              <w:spacing w:line="276" w:lineRule="auto"/>
              <w:rPr>
                <w:rFonts w:eastAsia="Calibri"/>
                <w:sz w:val="20"/>
                <w:szCs w:val="20"/>
              </w:rPr>
            </w:pPr>
          </w:p>
          <w:p w14:paraId="65DB1DFD" w14:textId="77777777" w:rsidR="000E61A1" w:rsidRPr="00787D8C" w:rsidRDefault="000E61A1" w:rsidP="00787D8C">
            <w:pPr>
              <w:suppressAutoHyphens w:val="0"/>
              <w:autoSpaceDN/>
              <w:spacing w:line="276" w:lineRule="auto"/>
              <w:rPr>
                <w:rFonts w:eastAsia="Calibri"/>
                <w:sz w:val="20"/>
                <w:szCs w:val="20"/>
              </w:rPr>
            </w:pPr>
          </w:p>
          <w:p w14:paraId="19494975" w14:textId="77777777" w:rsidR="000E61A1" w:rsidRPr="00787D8C" w:rsidRDefault="000E61A1" w:rsidP="00787D8C">
            <w:pPr>
              <w:suppressAutoHyphens w:val="0"/>
              <w:autoSpaceDN/>
              <w:spacing w:line="276" w:lineRule="auto"/>
              <w:rPr>
                <w:rFonts w:eastAsia="Calibri"/>
                <w:sz w:val="20"/>
                <w:szCs w:val="20"/>
              </w:rPr>
            </w:pPr>
          </w:p>
          <w:p w14:paraId="4302E232" w14:textId="77777777" w:rsidR="000E61A1" w:rsidRPr="00787D8C" w:rsidRDefault="000E61A1" w:rsidP="00787D8C">
            <w:pPr>
              <w:suppressAutoHyphens w:val="0"/>
              <w:autoSpaceDN/>
              <w:spacing w:line="276" w:lineRule="auto"/>
              <w:rPr>
                <w:rFonts w:eastAsia="Calibri"/>
                <w:sz w:val="20"/>
                <w:szCs w:val="20"/>
              </w:rPr>
            </w:pPr>
          </w:p>
          <w:p w14:paraId="462D9C8E" w14:textId="77777777" w:rsidR="000E61A1" w:rsidRPr="00787D8C" w:rsidRDefault="000E61A1" w:rsidP="00787D8C">
            <w:pPr>
              <w:suppressAutoHyphens w:val="0"/>
              <w:autoSpaceDN/>
              <w:spacing w:line="276" w:lineRule="auto"/>
              <w:rPr>
                <w:rFonts w:eastAsia="Calibri"/>
                <w:sz w:val="20"/>
                <w:szCs w:val="20"/>
              </w:rPr>
            </w:pPr>
          </w:p>
          <w:p w14:paraId="69AFCEC9" w14:textId="77777777" w:rsidR="000E61A1" w:rsidRPr="00787D8C" w:rsidRDefault="000E61A1" w:rsidP="00787D8C">
            <w:pPr>
              <w:suppressAutoHyphens w:val="0"/>
              <w:autoSpaceDN/>
              <w:spacing w:line="276" w:lineRule="auto"/>
              <w:rPr>
                <w:rFonts w:eastAsia="Calibri"/>
                <w:sz w:val="20"/>
                <w:szCs w:val="20"/>
              </w:rPr>
            </w:pPr>
          </w:p>
          <w:p w14:paraId="0B372FED" w14:textId="77777777" w:rsidR="000E61A1" w:rsidRPr="00787D8C" w:rsidRDefault="000E61A1" w:rsidP="00787D8C">
            <w:pPr>
              <w:suppressAutoHyphens w:val="0"/>
              <w:autoSpaceDN/>
              <w:spacing w:line="276" w:lineRule="auto"/>
              <w:rPr>
                <w:rFonts w:eastAsia="Calibri"/>
                <w:sz w:val="20"/>
                <w:szCs w:val="20"/>
              </w:rPr>
            </w:pPr>
          </w:p>
          <w:p w14:paraId="558D3ACB" w14:textId="77777777" w:rsidR="000E61A1" w:rsidRPr="00787D8C" w:rsidRDefault="000E61A1" w:rsidP="00787D8C">
            <w:pPr>
              <w:suppressAutoHyphens w:val="0"/>
              <w:autoSpaceDN/>
              <w:spacing w:line="276" w:lineRule="auto"/>
              <w:rPr>
                <w:rFonts w:eastAsia="Calibri"/>
                <w:sz w:val="20"/>
                <w:szCs w:val="20"/>
              </w:rPr>
            </w:pPr>
          </w:p>
          <w:p w14:paraId="23547EA0" w14:textId="77777777" w:rsidR="000E61A1" w:rsidRPr="00787D8C" w:rsidRDefault="000E61A1" w:rsidP="00787D8C">
            <w:pPr>
              <w:suppressAutoHyphens w:val="0"/>
              <w:autoSpaceDN/>
              <w:spacing w:line="276" w:lineRule="auto"/>
              <w:rPr>
                <w:rFonts w:eastAsia="Calibri"/>
                <w:sz w:val="20"/>
                <w:szCs w:val="20"/>
              </w:rPr>
            </w:pPr>
          </w:p>
          <w:p w14:paraId="504DF57E" w14:textId="77777777" w:rsidR="000E61A1" w:rsidRPr="00787D8C" w:rsidRDefault="000E61A1" w:rsidP="00787D8C">
            <w:pPr>
              <w:suppressAutoHyphens w:val="0"/>
              <w:autoSpaceDN/>
              <w:spacing w:line="276" w:lineRule="auto"/>
              <w:rPr>
                <w:rFonts w:eastAsia="Calibri"/>
                <w:sz w:val="20"/>
                <w:szCs w:val="20"/>
              </w:rPr>
            </w:pPr>
          </w:p>
          <w:p w14:paraId="716A80F4" w14:textId="77777777" w:rsidR="000E61A1" w:rsidRPr="00787D8C" w:rsidRDefault="000E61A1" w:rsidP="00787D8C">
            <w:pPr>
              <w:suppressAutoHyphens w:val="0"/>
              <w:autoSpaceDN/>
              <w:spacing w:line="276" w:lineRule="auto"/>
              <w:rPr>
                <w:rFonts w:eastAsia="Calibri"/>
                <w:sz w:val="20"/>
                <w:szCs w:val="20"/>
              </w:rPr>
            </w:pPr>
          </w:p>
          <w:p w14:paraId="065B95B7" w14:textId="77777777" w:rsidR="000E61A1" w:rsidRPr="00787D8C" w:rsidRDefault="000E61A1" w:rsidP="00787D8C">
            <w:pPr>
              <w:suppressAutoHyphens w:val="0"/>
              <w:autoSpaceDN/>
              <w:spacing w:line="276" w:lineRule="auto"/>
              <w:rPr>
                <w:rFonts w:eastAsia="Calibri"/>
                <w:sz w:val="20"/>
                <w:szCs w:val="20"/>
              </w:rPr>
            </w:pPr>
          </w:p>
          <w:p w14:paraId="216A44C8" w14:textId="7D34BA1F" w:rsidR="000E61A1" w:rsidRPr="00787D8C" w:rsidRDefault="000E61A1" w:rsidP="00787D8C">
            <w:pPr>
              <w:suppressAutoHyphens w:val="0"/>
              <w:autoSpaceDN/>
              <w:spacing w:line="276" w:lineRule="auto"/>
              <w:rPr>
                <w:rFonts w:eastAsia="Calibri"/>
                <w:sz w:val="20"/>
                <w:szCs w:val="20"/>
              </w:rPr>
            </w:pPr>
          </w:p>
          <w:p w14:paraId="2400C6CB" w14:textId="77777777" w:rsidR="000E61A1" w:rsidRPr="00787D8C" w:rsidRDefault="000E61A1" w:rsidP="00787D8C">
            <w:pPr>
              <w:suppressAutoHyphens w:val="0"/>
              <w:autoSpaceDN/>
              <w:spacing w:line="276" w:lineRule="auto"/>
              <w:rPr>
                <w:sz w:val="20"/>
                <w:szCs w:val="20"/>
                <w:lang w:eastAsia="lt-LT"/>
              </w:rPr>
            </w:pPr>
            <w:r w:rsidRPr="000E61A1">
              <w:rPr>
                <w:sz w:val="20"/>
                <w:szCs w:val="20"/>
                <w:lang w:eastAsia="lt-LT"/>
              </w:rPr>
              <w:t>Krautuvui suteikta</w:t>
            </w:r>
            <w:r w:rsidRPr="00787D8C">
              <w:rPr>
                <w:sz w:val="20"/>
                <w:szCs w:val="20"/>
                <w:lang w:eastAsia="lt-LT"/>
              </w:rPr>
              <w:t xml:space="preserve"> </w:t>
            </w:r>
            <w:r w:rsidRPr="0073388F">
              <w:rPr>
                <w:i/>
                <w:sz w:val="20"/>
                <w:szCs w:val="20"/>
                <w:lang w:eastAsia="lt-LT"/>
              </w:rPr>
              <w:t>(nurodoma konkreti reikšmė)</w:t>
            </w:r>
            <w:r w:rsidRPr="000E61A1">
              <w:rPr>
                <w:sz w:val="20"/>
                <w:szCs w:val="20"/>
                <w:lang w:eastAsia="lt-LT"/>
              </w:rPr>
              <w:t xml:space="preserve"> </w:t>
            </w:r>
            <w:r w:rsidRPr="00787D8C">
              <w:rPr>
                <w:sz w:val="20"/>
                <w:szCs w:val="20"/>
                <w:lang w:eastAsia="lt-LT"/>
              </w:rPr>
              <w:t>...........</w:t>
            </w:r>
            <w:r w:rsidRPr="000E61A1">
              <w:rPr>
                <w:sz w:val="20"/>
                <w:szCs w:val="20"/>
                <w:lang w:eastAsia="lt-LT"/>
              </w:rPr>
              <w:t xml:space="preserve"> mėnesių </w:t>
            </w:r>
            <w:r w:rsidRPr="00787D8C">
              <w:rPr>
                <w:sz w:val="20"/>
                <w:szCs w:val="20"/>
                <w:lang w:eastAsia="lt-LT"/>
              </w:rPr>
              <w:t>garantija</w:t>
            </w:r>
          </w:p>
          <w:p w14:paraId="534B107C" w14:textId="3729EA35" w:rsidR="000E61A1" w:rsidRPr="00787D8C" w:rsidRDefault="000E61A1" w:rsidP="00787D8C">
            <w:pPr>
              <w:suppressAutoHyphens w:val="0"/>
              <w:autoSpaceDN/>
              <w:spacing w:line="276" w:lineRule="auto"/>
              <w:rPr>
                <w:sz w:val="20"/>
                <w:szCs w:val="20"/>
                <w:lang w:eastAsia="lt-LT"/>
              </w:rPr>
            </w:pPr>
            <w:r w:rsidRPr="00787D8C">
              <w:rPr>
                <w:sz w:val="20"/>
                <w:szCs w:val="20"/>
                <w:lang w:eastAsia="lt-LT"/>
              </w:rPr>
              <w:t>ARBA</w:t>
            </w:r>
            <w:r w:rsidRPr="000E61A1">
              <w:rPr>
                <w:sz w:val="20"/>
                <w:szCs w:val="20"/>
                <w:lang w:eastAsia="lt-LT"/>
              </w:rPr>
              <w:t xml:space="preserve"> </w:t>
            </w:r>
          </w:p>
          <w:p w14:paraId="6AD532D1" w14:textId="77EDF330" w:rsidR="000E61A1" w:rsidRPr="00787D8C" w:rsidRDefault="000E61A1" w:rsidP="00787D8C">
            <w:pPr>
              <w:suppressAutoHyphens w:val="0"/>
              <w:autoSpaceDN/>
              <w:spacing w:line="276" w:lineRule="auto"/>
              <w:rPr>
                <w:rFonts w:eastAsia="Calibri"/>
                <w:sz w:val="20"/>
                <w:szCs w:val="20"/>
              </w:rPr>
            </w:pPr>
            <w:r w:rsidRPr="00787D8C">
              <w:rPr>
                <w:sz w:val="20"/>
                <w:szCs w:val="20"/>
                <w:lang w:eastAsia="lt-LT"/>
              </w:rPr>
              <w:t>Motovalandų</w:t>
            </w:r>
            <w:r w:rsidRPr="0073388F">
              <w:rPr>
                <w:i/>
                <w:sz w:val="20"/>
                <w:szCs w:val="20"/>
                <w:lang w:eastAsia="lt-LT"/>
              </w:rPr>
              <w:t>..........  (</w:t>
            </w:r>
            <w:proofErr w:type="spellStart"/>
            <w:r w:rsidRPr="0073388F">
              <w:rPr>
                <w:i/>
                <w:sz w:val="20"/>
                <w:szCs w:val="20"/>
                <w:lang w:eastAsia="lt-LT"/>
              </w:rPr>
              <w:t>nurodomsa</w:t>
            </w:r>
            <w:proofErr w:type="spellEnd"/>
            <w:r w:rsidRPr="0073388F">
              <w:rPr>
                <w:i/>
                <w:sz w:val="20"/>
                <w:szCs w:val="20"/>
                <w:lang w:eastAsia="lt-LT"/>
              </w:rPr>
              <w:t xml:space="preserve"> konkreti reikšmė)</w:t>
            </w:r>
            <w:r w:rsidRPr="000E61A1">
              <w:rPr>
                <w:sz w:val="20"/>
                <w:szCs w:val="20"/>
                <w:lang w:eastAsia="lt-LT"/>
              </w:rPr>
              <w:t xml:space="preserve"> garantija (neišskiriant jokių mazgų ar elementų) nuo</w:t>
            </w:r>
            <w:r w:rsidRPr="00787D8C">
              <w:rPr>
                <w:sz w:val="20"/>
                <w:szCs w:val="20"/>
                <w:lang w:eastAsia="lt-LT"/>
              </w:rPr>
              <w:t xml:space="preserve"> perdavimo–priėmimo akto pasirašymo dienos.</w:t>
            </w:r>
          </w:p>
          <w:p w14:paraId="27643F88" w14:textId="77777777" w:rsidR="000E61A1" w:rsidRPr="00787D8C" w:rsidRDefault="000E61A1" w:rsidP="00787D8C">
            <w:pPr>
              <w:suppressAutoHyphens w:val="0"/>
              <w:autoSpaceDN/>
              <w:spacing w:line="276" w:lineRule="auto"/>
              <w:rPr>
                <w:rFonts w:eastAsia="Calibri"/>
                <w:sz w:val="20"/>
                <w:szCs w:val="20"/>
              </w:rPr>
            </w:pPr>
          </w:p>
          <w:p w14:paraId="2AD69DF1" w14:textId="77777777" w:rsidR="003F5FD2" w:rsidRPr="00787D8C" w:rsidRDefault="003F5FD2" w:rsidP="00787D8C">
            <w:pPr>
              <w:suppressAutoHyphens w:val="0"/>
              <w:autoSpaceDN/>
              <w:spacing w:line="276" w:lineRule="auto"/>
              <w:rPr>
                <w:rFonts w:eastAsia="Calibri"/>
                <w:sz w:val="20"/>
                <w:szCs w:val="20"/>
              </w:rPr>
            </w:pPr>
          </w:p>
          <w:p w14:paraId="477E4B4F" w14:textId="77777777" w:rsidR="003F5FD2" w:rsidRPr="00787D8C" w:rsidRDefault="003F5FD2" w:rsidP="00787D8C">
            <w:pPr>
              <w:suppressAutoHyphens w:val="0"/>
              <w:autoSpaceDN/>
              <w:spacing w:line="276" w:lineRule="auto"/>
              <w:rPr>
                <w:rFonts w:eastAsia="Calibri"/>
                <w:sz w:val="20"/>
                <w:szCs w:val="20"/>
              </w:rPr>
            </w:pPr>
          </w:p>
          <w:p w14:paraId="6276D9B0" w14:textId="77777777" w:rsidR="003F5FD2" w:rsidRPr="00787D8C" w:rsidRDefault="003F5FD2" w:rsidP="00787D8C">
            <w:pPr>
              <w:suppressAutoHyphens w:val="0"/>
              <w:autoSpaceDN/>
              <w:spacing w:line="276" w:lineRule="auto"/>
              <w:rPr>
                <w:rFonts w:eastAsia="Calibri"/>
                <w:sz w:val="20"/>
                <w:szCs w:val="20"/>
              </w:rPr>
            </w:pPr>
            <w:r w:rsidRPr="00787D8C">
              <w:rPr>
                <w:rFonts w:eastAsia="Calibri"/>
                <w:sz w:val="20"/>
                <w:szCs w:val="20"/>
              </w:rPr>
              <w:t>Jei Tiekėjo siūloma paslauga atitinka Pirkėjo reikalaujamas prekės charakteristikas, įrašoma ši (3 stulpelyje) esanti  reikšmė.</w:t>
            </w:r>
          </w:p>
          <w:p w14:paraId="28A5CB24" w14:textId="77777777" w:rsidR="003F5FD2" w:rsidRDefault="003F5FD2" w:rsidP="00787D8C">
            <w:pPr>
              <w:suppressAutoHyphens w:val="0"/>
              <w:autoSpaceDN/>
              <w:spacing w:line="276" w:lineRule="auto"/>
              <w:rPr>
                <w:rFonts w:eastAsia="Calibri"/>
                <w:sz w:val="20"/>
                <w:szCs w:val="20"/>
              </w:rPr>
            </w:pPr>
          </w:p>
          <w:p w14:paraId="246B6769" w14:textId="77777777" w:rsidR="00787D8C" w:rsidRDefault="00787D8C" w:rsidP="00787D8C">
            <w:pPr>
              <w:suppressAutoHyphens w:val="0"/>
              <w:autoSpaceDN/>
              <w:spacing w:line="276" w:lineRule="auto"/>
              <w:rPr>
                <w:rFonts w:eastAsia="Calibri"/>
                <w:sz w:val="20"/>
                <w:szCs w:val="20"/>
              </w:rPr>
            </w:pPr>
          </w:p>
          <w:p w14:paraId="798CC73D" w14:textId="77777777" w:rsidR="00787D8C" w:rsidRDefault="00787D8C" w:rsidP="00787D8C">
            <w:pPr>
              <w:suppressAutoHyphens w:val="0"/>
              <w:autoSpaceDN/>
              <w:spacing w:line="276" w:lineRule="auto"/>
              <w:rPr>
                <w:rFonts w:eastAsia="Calibri"/>
                <w:sz w:val="20"/>
                <w:szCs w:val="20"/>
              </w:rPr>
            </w:pPr>
          </w:p>
          <w:p w14:paraId="780D442A" w14:textId="77777777" w:rsidR="00787D8C" w:rsidRDefault="00787D8C" w:rsidP="00787D8C">
            <w:pPr>
              <w:suppressAutoHyphens w:val="0"/>
              <w:autoSpaceDN/>
              <w:spacing w:line="276" w:lineRule="auto"/>
              <w:rPr>
                <w:rFonts w:eastAsia="Calibri"/>
                <w:sz w:val="20"/>
                <w:szCs w:val="20"/>
              </w:rPr>
            </w:pPr>
          </w:p>
          <w:p w14:paraId="38F10EA1" w14:textId="77777777" w:rsidR="00787D8C" w:rsidRDefault="00787D8C" w:rsidP="00787D8C">
            <w:pPr>
              <w:suppressAutoHyphens w:val="0"/>
              <w:autoSpaceDN/>
              <w:spacing w:line="276" w:lineRule="auto"/>
              <w:rPr>
                <w:rFonts w:eastAsia="Calibri"/>
                <w:sz w:val="20"/>
                <w:szCs w:val="20"/>
              </w:rPr>
            </w:pPr>
          </w:p>
          <w:p w14:paraId="0EB8EF02" w14:textId="77777777" w:rsidR="00787D8C" w:rsidRDefault="00787D8C" w:rsidP="00787D8C">
            <w:pPr>
              <w:suppressAutoHyphens w:val="0"/>
              <w:autoSpaceDN/>
              <w:spacing w:line="276" w:lineRule="auto"/>
              <w:rPr>
                <w:rFonts w:eastAsia="Calibri"/>
                <w:sz w:val="20"/>
                <w:szCs w:val="20"/>
              </w:rPr>
            </w:pPr>
          </w:p>
          <w:p w14:paraId="08F43825" w14:textId="77777777" w:rsidR="00787D8C" w:rsidRDefault="00787D8C" w:rsidP="00787D8C">
            <w:pPr>
              <w:suppressAutoHyphens w:val="0"/>
              <w:autoSpaceDN/>
              <w:spacing w:line="276" w:lineRule="auto"/>
              <w:rPr>
                <w:rFonts w:eastAsia="Calibri"/>
                <w:sz w:val="20"/>
                <w:szCs w:val="20"/>
              </w:rPr>
            </w:pPr>
          </w:p>
          <w:p w14:paraId="3C8B67D7" w14:textId="78E52DB6" w:rsidR="00787D8C" w:rsidRPr="00787D8C" w:rsidRDefault="00787D8C" w:rsidP="00787D8C">
            <w:pPr>
              <w:suppressAutoHyphens w:val="0"/>
              <w:autoSpaceDN/>
              <w:contextualSpacing/>
              <w:jc w:val="both"/>
              <w:rPr>
                <w:sz w:val="20"/>
                <w:szCs w:val="20"/>
                <w:lang w:eastAsia="lt-LT"/>
              </w:rPr>
            </w:pPr>
            <w:r w:rsidRPr="00787D8C">
              <w:rPr>
                <w:sz w:val="20"/>
                <w:szCs w:val="20"/>
                <w:lang w:eastAsia="lt-LT"/>
              </w:rPr>
              <w:t xml:space="preserve">Garantinio laikotarpio metu teikiamos techninės pagalbos komandos reagavimo laikas </w:t>
            </w:r>
            <w:r>
              <w:rPr>
                <w:sz w:val="20"/>
                <w:szCs w:val="20"/>
                <w:lang w:eastAsia="lt-LT"/>
              </w:rPr>
              <w:t xml:space="preserve">  </w:t>
            </w:r>
            <w:r w:rsidRPr="0073388F">
              <w:rPr>
                <w:i/>
                <w:sz w:val="20"/>
                <w:szCs w:val="20"/>
                <w:lang w:eastAsia="lt-LT"/>
              </w:rPr>
              <w:t>(nurodoma konkreti reikšmė)</w:t>
            </w:r>
            <w:r>
              <w:rPr>
                <w:sz w:val="20"/>
                <w:szCs w:val="20"/>
                <w:lang w:eastAsia="lt-LT"/>
              </w:rPr>
              <w:t xml:space="preserve"> </w:t>
            </w:r>
            <w:r w:rsidRPr="00787D8C">
              <w:rPr>
                <w:sz w:val="20"/>
                <w:szCs w:val="20"/>
                <w:lang w:eastAsia="lt-LT"/>
              </w:rPr>
              <w:t xml:space="preserve">– </w:t>
            </w:r>
            <w:r>
              <w:rPr>
                <w:sz w:val="20"/>
                <w:szCs w:val="20"/>
                <w:lang w:eastAsia="lt-LT"/>
              </w:rPr>
              <w:t>.............</w:t>
            </w:r>
            <w:r w:rsidRPr="00787D8C">
              <w:rPr>
                <w:sz w:val="20"/>
                <w:szCs w:val="20"/>
                <w:lang w:eastAsia="lt-LT"/>
              </w:rPr>
              <w:t xml:space="preserve"> val. nuo pranešimo </w:t>
            </w:r>
            <w:r>
              <w:rPr>
                <w:sz w:val="20"/>
                <w:szCs w:val="20"/>
                <w:lang w:eastAsia="lt-LT"/>
              </w:rPr>
              <w:t>telefonu arba el. paštu gavimo.</w:t>
            </w:r>
          </w:p>
          <w:p w14:paraId="1E91B5D4" w14:textId="77777777" w:rsidR="00787D8C" w:rsidRDefault="00787D8C" w:rsidP="00787D8C">
            <w:pPr>
              <w:suppressAutoHyphens w:val="0"/>
              <w:autoSpaceDN/>
              <w:spacing w:line="276" w:lineRule="auto"/>
              <w:rPr>
                <w:rFonts w:eastAsia="Calibri"/>
                <w:sz w:val="20"/>
                <w:szCs w:val="20"/>
              </w:rPr>
            </w:pPr>
          </w:p>
          <w:p w14:paraId="134E103D" w14:textId="77777777" w:rsidR="00787D8C" w:rsidRDefault="00787D8C" w:rsidP="00787D8C">
            <w:pPr>
              <w:suppressAutoHyphens w:val="0"/>
              <w:autoSpaceDN/>
              <w:spacing w:line="276" w:lineRule="auto"/>
              <w:rPr>
                <w:rFonts w:eastAsia="Calibri"/>
                <w:sz w:val="20"/>
                <w:szCs w:val="20"/>
              </w:rPr>
            </w:pPr>
          </w:p>
          <w:p w14:paraId="1FECCF8B" w14:textId="0EA04524" w:rsidR="00787D8C" w:rsidRPr="00787D8C" w:rsidRDefault="00787D8C" w:rsidP="00787D8C">
            <w:pPr>
              <w:suppressAutoHyphens w:val="0"/>
              <w:autoSpaceDN/>
              <w:contextualSpacing/>
              <w:rPr>
                <w:sz w:val="20"/>
                <w:szCs w:val="20"/>
                <w:lang w:eastAsia="lt-LT"/>
              </w:rPr>
            </w:pPr>
            <w:r w:rsidRPr="00787D8C">
              <w:rPr>
                <w:sz w:val="20"/>
                <w:szCs w:val="20"/>
                <w:lang w:eastAsia="lt-LT"/>
              </w:rPr>
              <w:t xml:space="preserve">Garantinio laikotarpio metu nustatytų gedimų šalinimas vykdomas per </w:t>
            </w:r>
            <w:r w:rsidRPr="0073388F">
              <w:rPr>
                <w:i/>
                <w:sz w:val="20"/>
                <w:szCs w:val="20"/>
                <w:lang w:eastAsia="lt-LT"/>
              </w:rPr>
              <w:t>(nurodomo konkreti reikšmė)............... </w:t>
            </w:r>
            <w:r w:rsidRPr="00787D8C">
              <w:rPr>
                <w:sz w:val="20"/>
                <w:szCs w:val="20"/>
                <w:lang w:eastAsia="lt-LT"/>
              </w:rPr>
              <w:t xml:space="preserve">kalendorinių darbo dienų, atliktiems darbams papildomai suteikiama </w:t>
            </w:r>
            <w:r>
              <w:rPr>
                <w:sz w:val="20"/>
                <w:szCs w:val="20"/>
                <w:lang w:eastAsia="lt-LT"/>
              </w:rPr>
              <w:t xml:space="preserve">(nurodoma konkreti reikšmė)........... </w:t>
            </w:r>
            <w:r w:rsidRPr="00787D8C">
              <w:rPr>
                <w:sz w:val="20"/>
                <w:szCs w:val="20"/>
                <w:lang w:eastAsia="lt-LT"/>
              </w:rPr>
              <w:t>mėnesių garantija;</w:t>
            </w:r>
          </w:p>
          <w:p w14:paraId="412AADF5" w14:textId="77777777" w:rsidR="00787D8C" w:rsidRDefault="00787D8C" w:rsidP="00787D8C">
            <w:pPr>
              <w:suppressAutoHyphens w:val="0"/>
              <w:autoSpaceDN/>
              <w:spacing w:line="276" w:lineRule="auto"/>
              <w:rPr>
                <w:rFonts w:eastAsia="Calibri"/>
                <w:sz w:val="20"/>
                <w:szCs w:val="20"/>
              </w:rPr>
            </w:pPr>
          </w:p>
          <w:p w14:paraId="4F9DE35C" w14:textId="77777777" w:rsidR="00E0071D" w:rsidRDefault="00E0071D" w:rsidP="00787D8C">
            <w:pPr>
              <w:suppressAutoHyphens w:val="0"/>
              <w:autoSpaceDN/>
              <w:spacing w:line="276" w:lineRule="auto"/>
              <w:rPr>
                <w:rFonts w:eastAsia="Calibri"/>
                <w:sz w:val="20"/>
                <w:szCs w:val="20"/>
              </w:rPr>
            </w:pPr>
          </w:p>
          <w:p w14:paraId="4C076E8C" w14:textId="220B7A71" w:rsidR="0073388F" w:rsidRPr="00E0071D" w:rsidRDefault="0073388F" w:rsidP="0073388F">
            <w:pPr>
              <w:suppressAutoHyphens w:val="0"/>
              <w:autoSpaceDN/>
              <w:contextualSpacing/>
              <w:rPr>
                <w:sz w:val="20"/>
                <w:szCs w:val="20"/>
                <w:lang w:eastAsia="lt-LT"/>
              </w:rPr>
            </w:pPr>
            <w:r w:rsidRPr="002B79A6">
              <w:rPr>
                <w:sz w:val="20"/>
                <w:szCs w:val="20"/>
                <w:lang w:eastAsia="lt-LT"/>
              </w:rPr>
              <w:t>Krautuvas (ir jam priklausantys priedai) bus Tiekėjo lėšomis pristatytas, iškrautas ir išbandytas nurodytoje Pirkėjo vietovėje Lietuvos Respublikoje</w:t>
            </w:r>
            <w:r w:rsidRPr="0073388F">
              <w:rPr>
                <w:sz w:val="20"/>
                <w:szCs w:val="20"/>
                <w:lang w:eastAsia="lt-LT"/>
              </w:rPr>
              <w:t xml:space="preserve"> per</w:t>
            </w:r>
            <w:r w:rsidRPr="0073388F">
              <w:rPr>
                <w:sz w:val="20"/>
                <w:szCs w:val="20"/>
                <w:lang w:eastAsia="lt-LT"/>
              </w:rPr>
              <w:t xml:space="preserve"> </w:t>
            </w:r>
            <w:r w:rsidRPr="0073388F">
              <w:rPr>
                <w:i/>
                <w:sz w:val="20"/>
                <w:szCs w:val="20"/>
                <w:lang w:eastAsia="lt-LT"/>
              </w:rPr>
              <w:t>(nurodomas konkretus darbo dienų skaičius)</w:t>
            </w:r>
            <w:r w:rsidRPr="0073388F">
              <w:rPr>
                <w:i/>
                <w:sz w:val="20"/>
                <w:szCs w:val="20"/>
                <w:lang w:eastAsia="lt-LT"/>
              </w:rPr>
              <w:t xml:space="preserve"> </w:t>
            </w:r>
            <w:r w:rsidRPr="0073388F">
              <w:rPr>
                <w:sz w:val="20"/>
                <w:szCs w:val="20"/>
                <w:lang w:eastAsia="lt-LT"/>
              </w:rPr>
              <w:t>............</w:t>
            </w:r>
            <w:r w:rsidRPr="0073388F">
              <w:rPr>
                <w:sz w:val="20"/>
                <w:szCs w:val="20"/>
                <w:lang w:eastAsia="lt-LT"/>
              </w:rPr>
              <w:t xml:space="preserve"> darbo dienų p</w:t>
            </w:r>
            <w:r w:rsidRPr="002B79A6">
              <w:rPr>
                <w:sz w:val="20"/>
                <w:szCs w:val="20"/>
                <w:lang w:eastAsia="lt-LT"/>
              </w:rPr>
              <w:t>o sutarties pasirašymo dienos.</w:t>
            </w:r>
          </w:p>
          <w:p w14:paraId="03610A27" w14:textId="7CD82051" w:rsidR="00E0071D" w:rsidRPr="00787D8C" w:rsidRDefault="00E0071D" w:rsidP="00787D8C">
            <w:pPr>
              <w:suppressAutoHyphens w:val="0"/>
              <w:autoSpaceDN/>
              <w:spacing w:line="276" w:lineRule="auto"/>
              <w:rPr>
                <w:rFonts w:eastAsia="Calibri"/>
                <w:sz w:val="20"/>
                <w:szCs w:val="20"/>
              </w:rPr>
            </w:pPr>
          </w:p>
        </w:tc>
      </w:tr>
    </w:tbl>
    <w:p w14:paraId="7EEAE2CE" w14:textId="19A455BD" w:rsidR="00041237" w:rsidRPr="00787D8C" w:rsidRDefault="00041237" w:rsidP="00787D8C">
      <w:pPr>
        <w:widowControl w:val="0"/>
        <w:rPr>
          <w:b/>
          <w:bCs/>
          <w:iCs/>
          <w:color w:val="000000" w:themeColor="text1"/>
          <w:sz w:val="20"/>
          <w:szCs w:val="20"/>
        </w:rPr>
      </w:pPr>
    </w:p>
    <w:p w14:paraId="65F37D3E" w14:textId="77777777" w:rsidR="003074F9" w:rsidRPr="00CF72E1" w:rsidRDefault="003074F9" w:rsidP="00AC1EFF">
      <w:pPr>
        <w:jc w:val="both"/>
        <w:rPr>
          <w:i/>
        </w:rPr>
      </w:pPr>
    </w:p>
    <w:p w14:paraId="00C27E44" w14:textId="77777777" w:rsidR="00C0552B" w:rsidRPr="00CF72E1" w:rsidRDefault="00C0552B" w:rsidP="00DB3D25">
      <w:pPr>
        <w:pStyle w:val="ListParagraph"/>
        <w:numPr>
          <w:ilvl w:val="0"/>
          <w:numId w:val="1"/>
        </w:numPr>
        <w:autoSpaceDE w:val="0"/>
        <w:spacing w:before="60" w:after="60"/>
        <w:ind w:left="714" w:hanging="357"/>
        <w:contextualSpacing w:val="0"/>
        <w:jc w:val="center"/>
        <w:rPr>
          <w:b/>
          <w:bCs/>
        </w:rPr>
      </w:pPr>
      <w:r w:rsidRPr="00CF72E1">
        <w:rPr>
          <w:b/>
          <w:bCs/>
        </w:rPr>
        <w:t>KITA INFORMACIJA</w:t>
      </w:r>
    </w:p>
    <w:p w14:paraId="4072B7BE" w14:textId="77777777" w:rsidR="00C0552B" w:rsidRPr="00CF72E1" w:rsidRDefault="00C0552B" w:rsidP="00C0552B">
      <w:pPr>
        <w:jc w:val="both"/>
      </w:pPr>
    </w:p>
    <w:p w14:paraId="0BFFD7FA" w14:textId="77777777" w:rsidR="00C0552B" w:rsidRPr="00CF72E1" w:rsidRDefault="00C0552B" w:rsidP="00C0552B">
      <w:pPr>
        <w:jc w:val="both"/>
      </w:pPr>
      <w:r w:rsidRPr="00CF72E1">
        <w:t>Kartu su pasiūlymu pateikiami šie dokumentai:</w:t>
      </w:r>
    </w:p>
    <w:tbl>
      <w:tblPr>
        <w:tblW w:w="9628" w:type="dxa"/>
        <w:tblCellMar>
          <w:left w:w="10" w:type="dxa"/>
          <w:right w:w="10" w:type="dxa"/>
        </w:tblCellMar>
        <w:tblLook w:val="04A0" w:firstRow="1" w:lastRow="0" w:firstColumn="1" w:lastColumn="0" w:noHBand="0" w:noVBand="1"/>
      </w:tblPr>
      <w:tblGrid>
        <w:gridCol w:w="911"/>
        <w:gridCol w:w="1536"/>
        <w:gridCol w:w="2771"/>
        <w:gridCol w:w="1889"/>
        <w:gridCol w:w="2521"/>
      </w:tblGrid>
      <w:tr w:rsidR="00C0552B" w:rsidRPr="00CF72E1" w14:paraId="72AC950D"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CF72E1" w:rsidRDefault="00C0552B" w:rsidP="00BB37C2">
            <w:pPr>
              <w:spacing w:before="60" w:after="60"/>
              <w:jc w:val="center"/>
            </w:pPr>
            <w:r w:rsidRPr="00CF72E1">
              <w:rPr>
                <w:b/>
                <w:bCs/>
                <w:lang w:eastAsia="lt-LT"/>
              </w:rPr>
              <w:t>Eil.Nr.</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CF72E1" w:rsidRDefault="00C0552B" w:rsidP="00BB37C2">
            <w:pPr>
              <w:spacing w:before="60" w:after="60"/>
              <w:jc w:val="center"/>
            </w:pPr>
            <w:r w:rsidRPr="00CF72E1">
              <w:rPr>
                <w:b/>
                <w:bCs/>
                <w:lang w:eastAsia="lt-LT"/>
              </w:rPr>
              <w:t>Dokumentas</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CF72E1" w:rsidRDefault="00C0552B" w:rsidP="00BB37C2">
            <w:pPr>
              <w:spacing w:before="60" w:after="60"/>
              <w:jc w:val="center"/>
            </w:pPr>
            <w:r w:rsidRPr="00CF72E1">
              <w:rPr>
                <w:b/>
                <w:lang w:eastAsia="lt-LT"/>
              </w:rPr>
              <w:t>Prisegtos bylos (failo) pavadinimas</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CF72E1" w:rsidRDefault="00C0552B" w:rsidP="00BB37C2">
            <w:pPr>
              <w:spacing w:before="60" w:after="60"/>
              <w:jc w:val="center"/>
            </w:pPr>
            <w:r w:rsidRPr="00CF72E1">
              <w:rPr>
                <w:b/>
                <w:bCs/>
                <w:lang w:eastAsia="lt-LT"/>
              </w:rPr>
              <w:t>Ar dokumentas konfidencialus?</w:t>
            </w:r>
          </w:p>
          <w:p w14:paraId="1DE044D8" w14:textId="77777777" w:rsidR="00C0552B" w:rsidRPr="00CF72E1" w:rsidRDefault="00C0552B" w:rsidP="00BB37C2">
            <w:pPr>
              <w:spacing w:before="60" w:after="60"/>
              <w:jc w:val="center"/>
            </w:pPr>
            <w:r w:rsidRPr="00CF72E1">
              <w:rPr>
                <w:b/>
                <w:bCs/>
                <w:lang w:eastAsia="lt-LT"/>
              </w:rPr>
              <w:t>(Taip / Ne)</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CF72E1" w:rsidRDefault="00C0552B" w:rsidP="00BB37C2">
            <w:pPr>
              <w:spacing w:before="60" w:after="60"/>
              <w:jc w:val="center"/>
            </w:pPr>
            <w:r w:rsidRPr="00CF72E1">
              <w:rPr>
                <w:b/>
                <w:bCs/>
                <w:lang w:eastAsia="lt-LT"/>
              </w:rPr>
              <w:t>Paaiškinimas, kokia konkreti informacija dokumente yra konfidenciali</w:t>
            </w:r>
          </w:p>
        </w:tc>
      </w:tr>
      <w:tr w:rsidR="00C0552B" w:rsidRPr="00CF72E1" w14:paraId="2C0ACDCF"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CF72E1" w:rsidRDefault="00C0552B" w:rsidP="00BB37C2">
            <w:pPr>
              <w:spacing w:before="60" w:after="60"/>
              <w:jc w:val="center"/>
            </w:pPr>
            <w:r w:rsidRPr="00CF72E1">
              <w:rPr>
                <w:bCs/>
                <w:lang w:val="en-US" w:eastAsia="lt-LT"/>
              </w:rPr>
              <w:lastRenderedPageBreak/>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CF72E1" w:rsidRDefault="00C0552B" w:rsidP="00BB37C2">
            <w:pPr>
              <w:spacing w:before="60" w:after="60"/>
              <w:jc w:val="center"/>
            </w:pPr>
            <w:r w:rsidRPr="00CF72E1">
              <w:rPr>
                <w:bCs/>
                <w:lang w:eastAsia="lt-LT"/>
              </w:rPr>
              <w:t>2</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CF72E1" w:rsidRDefault="00C0552B" w:rsidP="00BB37C2">
            <w:pPr>
              <w:spacing w:before="60" w:after="60"/>
              <w:jc w:val="center"/>
            </w:pPr>
            <w:r w:rsidRPr="00CF72E1">
              <w:rPr>
                <w:bCs/>
                <w:lang w:eastAsia="lt-LT"/>
              </w:rPr>
              <w:t>3</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CF72E1" w:rsidRDefault="00C0552B" w:rsidP="00BB37C2">
            <w:pPr>
              <w:spacing w:before="60" w:after="60"/>
              <w:jc w:val="center"/>
            </w:pPr>
            <w:r w:rsidRPr="00CF72E1">
              <w:rPr>
                <w:bCs/>
                <w:lang w:eastAsia="lt-LT"/>
              </w:rPr>
              <w:t>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CF72E1" w:rsidRDefault="00C0552B" w:rsidP="00BB37C2">
            <w:pPr>
              <w:spacing w:before="60" w:after="60"/>
              <w:jc w:val="center"/>
            </w:pPr>
            <w:r w:rsidRPr="00CF72E1">
              <w:rPr>
                <w:bCs/>
                <w:lang w:eastAsia="lt-LT"/>
              </w:rPr>
              <w:t>5</w:t>
            </w:r>
          </w:p>
        </w:tc>
      </w:tr>
      <w:tr w:rsidR="00C0552B" w:rsidRPr="00CF72E1" w14:paraId="625EA3B0"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1C4A1964" w:rsidR="00C0552B" w:rsidRPr="00CF72E1" w:rsidRDefault="00C0552B" w:rsidP="00251784">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CF72E1"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CF72E1"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CF72E1"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CF72E1" w:rsidRDefault="00C0552B" w:rsidP="00BB37C2">
            <w:pPr>
              <w:spacing w:before="60" w:after="60"/>
              <w:jc w:val="center"/>
              <w:rPr>
                <w:lang w:eastAsia="lt-LT"/>
              </w:rPr>
            </w:pPr>
          </w:p>
        </w:tc>
      </w:tr>
      <w:tr w:rsidR="00C0552B" w:rsidRPr="00CF72E1" w14:paraId="51753484" w14:textId="77777777" w:rsidTr="006F0AC1">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CF72E1" w:rsidRDefault="00C0552B" w:rsidP="00BB37C2">
            <w:pPr>
              <w:pStyle w:val="ListParagraph"/>
              <w:numPr>
                <w:ilvl w:val="0"/>
                <w:numId w:val="2"/>
              </w:numPr>
              <w:spacing w:before="60" w:after="60"/>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CF72E1" w:rsidRDefault="00C0552B" w:rsidP="00BB37C2">
            <w:pPr>
              <w:pStyle w:val="Standard1"/>
              <w:spacing w:before="60" w:after="60"/>
              <w:jc w:val="both"/>
              <w:rPr>
                <w:szCs w:val="24"/>
                <w:lang w:val="lt-LT"/>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CF72E1" w:rsidRDefault="00C0552B" w:rsidP="00BB37C2">
            <w:pPr>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CF72E1" w:rsidRDefault="00C0552B" w:rsidP="00BB37C2">
            <w:pPr>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CF72E1" w:rsidRDefault="00C0552B" w:rsidP="00BB37C2">
            <w:pPr>
              <w:spacing w:before="60" w:after="60"/>
              <w:jc w:val="center"/>
              <w:rPr>
                <w:lang w:eastAsia="lt-LT"/>
              </w:rPr>
            </w:pPr>
          </w:p>
        </w:tc>
      </w:tr>
    </w:tbl>
    <w:p w14:paraId="2F9D548D" w14:textId="77777777" w:rsidR="008F14BC" w:rsidRPr="00CF72E1" w:rsidRDefault="008F14BC" w:rsidP="00FF5C3F">
      <w:pPr>
        <w:ind w:firstLine="720"/>
        <w:jc w:val="both"/>
        <w:rPr>
          <w:b/>
          <w:color w:val="000000"/>
        </w:rPr>
      </w:pPr>
      <w:r w:rsidRPr="00CF72E1">
        <w:rPr>
          <w:b/>
          <w:color w:val="000000"/>
        </w:rPr>
        <w:t>Pasiūlymas galioja iki termino, nurodyto pirkimo dokumentuose.</w:t>
      </w:r>
    </w:p>
    <w:p w14:paraId="21AC4D1F" w14:textId="77777777" w:rsidR="00AB348C" w:rsidRPr="00CF72E1" w:rsidRDefault="00AB348C" w:rsidP="00FF5C3F">
      <w:pPr>
        <w:ind w:firstLine="720"/>
        <w:jc w:val="both"/>
        <w:rPr>
          <w:b/>
          <w:color w:val="000000"/>
        </w:rPr>
      </w:pPr>
    </w:p>
    <w:p w14:paraId="41C17ED6" w14:textId="77777777" w:rsidR="008F14BC" w:rsidRPr="00CF72E1" w:rsidRDefault="008F14BC" w:rsidP="00FF5C3F">
      <w:pPr>
        <w:ind w:firstLine="720"/>
        <w:jc w:val="both"/>
        <w:rPr>
          <w:color w:val="000000"/>
        </w:rPr>
      </w:pPr>
      <w:r w:rsidRPr="00CF72E1">
        <w:rPr>
          <w:color w:val="000000"/>
        </w:rPr>
        <w:t xml:space="preserve">Ši pasiūlyme nurodyta informacija yra konfidenciali </w:t>
      </w:r>
      <w:r w:rsidRPr="00CF72E1">
        <w:rPr>
          <w:i/>
          <w:color w:val="000000"/>
        </w:rPr>
        <w:t>/</w:t>
      </w:r>
      <w:r w:rsidRPr="00CF72E1">
        <w:rPr>
          <w:i/>
          <w:kern w:val="16"/>
        </w:rPr>
        <w:t xml:space="preserve">Perkančioji organizacija </w:t>
      </w:r>
      <w:r w:rsidRPr="00CF72E1">
        <w:rPr>
          <w:i/>
          <w:color w:val="000000"/>
        </w:rPr>
        <w:t>šios informacijos negali atskleisti tretiesiems asmenims/</w:t>
      </w:r>
      <w:r w:rsidRPr="00CF72E1">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CF72E1" w14:paraId="7F89F4A6" w14:textId="77777777" w:rsidTr="0014483D">
        <w:trPr>
          <w:trHeight w:val="1304"/>
        </w:trPr>
        <w:tc>
          <w:tcPr>
            <w:tcW w:w="588" w:type="dxa"/>
            <w:vAlign w:val="center"/>
          </w:tcPr>
          <w:p w14:paraId="372BBAE0" w14:textId="77777777" w:rsidR="008F14BC" w:rsidRPr="00CF72E1" w:rsidRDefault="008F14BC" w:rsidP="0014483D">
            <w:pPr>
              <w:jc w:val="center"/>
              <w:rPr>
                <w:color w:val="000000"/>
              </w:rPr>
            </w:pPr>
            <w:r w:rsidRPr="00CF72E1">
              <w:rPr>
                <w:color w:val="000000"/>
              </w:rPr>
              <w:t>Eil. Nr.</w:t>
            </w:r>
          </w:p>
        </w:tc>
        <w:tc>
          <w:tcPr>
            <w:tcW w:w="2880" w:type="dxa"/>
            <w:vAlign w:val="center"/>
          </w:tcPr>
          <w:p w14:paraId="23ACE2C4" w14:textId="77777777" w:rsidR="008F14BC" w:rsidRPr="00CF72E1" w:rsidRDefault="008F14BC" w:rsidP="0014483D">
            <w:pPr>
              <w:jc w:val="center"/>
              <w:rPr>
                <w:color w:val="000000"/>
              </w:rPr>
            </w:pPr>
            <w:r w:rsidRPr="00CF72E1">
              <w:rPr>
                <w:color w:val="000000"/>
              </w:rPr>
              <w:t>Pateikto dokumento pavadinimas (rekomenduojama pavadinime vartoti žodį „Konfidencialu“)</w:t>
            </w:r>
          </w:p>
        </w:tc>
        <w:tc>
          <w:tcPr>
            <w:tcW w:w="6145" w:type="dxa"/>
            <w:vAlign w:val="center"/>
          </w:tcPr>
          <w:p w14:paraId="3A84464E" w14:textId="77777777" w:rsidR="008F14BC" w:rsidRPr="00CF72E1" w:rsidRDefault="008F14BC" w:rsidP="0014483D">
            <w:pPr>
              <w:jc w:val="center"/>
              <w:rPr>
                <w:color w:val="000000"/>
              </w:rPr>
            </w:pPr>
            <w:r w:rsidRPr="00CF72E1">
              <w:rPr>
                <w:color w:val="000000"/>
              </w:rPr>
              <w:t xml:space="preserve">Dokumentas yra įkeltas šioje CVP IS pasiūlymo lango eilutėje („Prisegti dokumentai“ arba </w:t>
            </w:r>
            <w:r w:rsidRPr="00CF72E1">
              <w:rPr>
                <w:bCs/>
                <w:color w:val="000000"/>
              </w:rPr>
              <w:t>„Kvalifikaciniai klausimai“ prie atsakymo į klausimą)</w:t>
            </w:r>
          </w:p>
        </w:tc>
      </w:tr>
      <w:tr w:rsidR="008F14BC" w:rsidRPr="00CF72E1" w14:paraId="4DB0E5FC" w14:textId="77777777" w:rsidTr="0014483D">
        <w:trPr>
          <w:trHeight w:val="428"/>
        </w:trPr>
        <w:tc>
          <w:tcPr>
            <w:tcW w:w="588" w:type="dxa"/>
          </w:tcPr>
          <w:p w14:paraId="6A7B8E18" w14:textId="77777777" w:rsidR="008F14BC" w:rsidRPr="00CF72E1" w:rsidRDefault="008F14BC" w:rsidP="0014483D">
            <w:pPr>
              <w:jc w:val="both"/>
              <w:rPr>
                <w:color w:val="000000"/>
              </w:rPr>
            </w:pPr>
          </w:p>
        </w:tc>
        <w:tc>
          <w:tcPr>
            <w:tcW w:w="2880" w:type="dxa"/>
          </w:tcPr>
          <w:p w14:paraId="2107306C" w14:textId="77777777" w:rsidR="008F14BC" w:rsidRPr="00CF72E1" w:rsidRDefault="008F14BC" w:rsidP="0014483D">
            <w:pPr>
              <w:jc w:val="both"/>
              <w:rPr>
                <w:color w:val="000000"/>
              </w:rPr>
            </w:pPr>
          </w:p>
        </w:tc>
        <w:tc>
          <w:tcPr>
            <w:tcW w:w="6145" w:type="dxa"/>
          </w:tcPr>
          <w:p w14:paraId="2BD962D2" w14:textId="77777777" w:rsidR="008F14BC" w:rsidRPr="00CF72E1" w:rsidRDefault="008F14BC" w:rsidP="0014483D">
            <w:pPr>
              <w:jc w:val="both"/>
              <w:rPr>
                <w:color w:val="000000"/>
              </w:rPr>
            </w:pPr>
          </w:p>
        </w:tc>
      </w:tr>
    </w:tbl>
    <w:p w14:paraId="1673CA45" w14:textId="77777777" w:rsidR="008F14BC" w:rsidRPr="00866721" w:rsidRDefault="008F14BC" w:rsidP="006C4962">
      <w:pPr>
        <w:pStyle w:val="ListParagraph"/>
        <w:numPr>
          <w:ilvl w:val="0"/>
          <w:numId w:val="3"/>
        </w:numPr>
        <w:ind w:left="142" w:firstLine="578"/>
        <w:jc w:val="both"/>
        <w:rPr>
          <w:b/>
          <w:i/>
        </w:rPr>
      </w:pPr>
      <w:r w:rsidRPr="00CF72E1">
        <w:rPr>
          <w:b/>
          <w:i/>
        </w:rPr>
        <w:t>Pastaba. Pildyti tuomet, jei bus pateikta konfidenciali informacija. Tiekėjas</w:t>
      </w:r>
      <w:r w:rsidRPr="00866721">
        <w:rPr>
          <w:b/>
          <w:i/>
        </w:rPr>
        <w:t xml:space="preserve">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866721" w:rsidRDefault="008F14BC" w:rsidP="003C2C9B">
      <w:pPr>
        <w:pStyle w:val="ListParagraph"/>
        <w:numPr>
          <w:ilvl w:val="0"/>
          <w:numId w:val="3"/>
        </w:numPr>
        <w:ind w:left="142" w:firstLine="578"/>
        <w:jc w:val="both"/>
        <w:rPr>
          <w:b/>
          <w:i/>
        </w:rPr>
      </w:pPr>
      <w:r w:rsidRPr="00866721">
        <w:rPr>
          <w:b/>
          <w:i/>
        </w:rPr>
        <w:t>Pasiūlymo dalis, kurios dalyvis nenurodė kaip konfidencialios, bus viešinama Viešųjų pirkimų tarnybos direktoriaus 2017 m.  birželio 19 d. įsakyme Nr. 1S-91 nustatyta tvarka.</w:t>
      </w:r>
    </w:p>
    <w:p w14:paraId="3F13FA5D" w14:textId="77777777" w:rsidR="00A32F98" w:rsidRDefault="00A32F98" w:rsidP="00245A57">
      <w:pPr>
        <w:spacing w:before="60" w:after="60"/>
      </w:pPr>
    </w:p>
    <w:p w14:paraId="4954110A" w14:textId="77777777" w:rsidR="00A32F98" w:rsidRDefault="00A32F98" w:rsidP="00245A57">
      <w:pPr>
        <w:spacing w:before="60" w:after="60"/>
      </w:pPr>
    </w:p>
    <w:p w14:paraId="14C4B6E2" w14:textId="42A5DCCF" w:rsidR="00C0552B" w:rsidRPr="00866721" w:rsidRDefault="00D7141B" w:rsidP="00A32F98">
      <w:pPr>
        <w:spacing w:before="60" w:after="60"/>
        <w:jc w:val="center"/>
      </w:pPr>
      <w:r w:rsidRPr="00866721">
        <w:t>(Tiekėjo arba jo įgalioto asmens vardas, pavardė, parašas)</w:t>
      </w:r>
      <w:bookmarkEnd w:id="1"/>
    </w:p>
    <w:sectPr w:rsidR="00C0552B" w:rsidRPr="00866721">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A590D" w14:textId="77777777" w:rsidR="006126AE" w:rsidRDefault="006126AE" w:rsidP="00C0552B">
      <w:r>
        <w:separator/>
      </w:r>
    </w:p>
  </w:endnote>
  <w:endnote w:type="continuationSeparator" w:id="0">
    <w:p w14:paraId="7666FF6F" w14:textId="77777777" w:rsidR="006126AE" w:rsidRDefault="006126AE"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37C8D573"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73388F">
      <w:rPr>
        <w:rFonts w:ascii="Arial" w:hAnsi="Arial" w:cs="Arial"/>
        <w:noProof/>
        <w:sz w:val="22"/>
        <w:szCs w:val="22"/>
      </w:rPr>
      <w:t>6</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9B7DC" w14:textId="77777777" w:rsidR="006126AE" w:rsidRDefault="006126AE" w:rsidP="00C0552B">
      <w:r>
        <w:separator/>
      </w:r>
    </w:p>
  </w:footnote>
  <w:footnote w:type="continuationSeparator" w:id="0">
    <w:p w14:paraId="316AF753" w14:textId="77777777" w:rsidR="006126AE" w:rsidRDefault="006126AE"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2">
    <w:p w14:paraId="23EBD174" w14:textId="77777777" w:rsidR="00710090" w:rsidRPr="00117053" w:rsidRDefault="00710090" w:rsidP="00710090">
      <w:pPr>
        <w:tabs>
          <w:tab w:val="left" w:pos="720"/>
        </w:tabs>
        <w:jc w:val="both"/>
        <w:rPr>
          <w:i/>
          <w:iCs/>
          <w:sz w:val="20"/>
          <w:szCs w:val="20"/>
        </w:rPr>
      </w:pPr>
      <w:r w:rsidRPr="00117053">
        <w:rPr>
          <w:rStyle w:val="FootnoteReference"/>
          <w:i/>
          <w:iCs/>
          <w:sz w:val="20"/>
          <w:szCs w:val="20"/>
        </w:rPr>
        <w:footnoteRef/>
      </w:r>
      <w:r w:rsidRPr="00117053">
        <w:rPr>
          <w:i/>
          <w:iCs/>
          <w:sz w:val="20"/>
          <w:szCs w:val="20"/>
        </w:rPr>
        <w:t xml:space="preserve"> </w:t>
      </w:r>
      <w:r w:rsidRPr="00117053">
        <w:rPr>
          <w:rFonts w:eastAsia="Calibri"/>
          <w:i/>
          <w:iCs/>
          <w:color w:val="000000"/>
          <w:sz w:val="20"/>
          <w:szCs w:val="20"/>
        </w:rPr>
        <w:t xml:space="preserve">Į </w:t>
      </w:r>
      <w:r w:rsidRPr="00117053">
        <w:rPr>
          <w:i/>
          <w:iCs/>
          <w:color w:val="000000"/>
          <w:sz w:val="20"/>
          <w:szCs w:val="20"/>
        </w:rPr>
        <w:t xml:space="preserve">„Pasiūlymo kainą su PVM“ </w:t>
      </w:r>
      <w:r w:rsidRPr="00117053">
        <w:rPr>
          <w:rFonts w:eastAsia="Calibri"/>
          <w:i/>
          <w:iCs/>
          <w:color w:val="000000"/>
          <w:sz w:val="20"/>
          <w:szCs w:val="20"/>
        </w:rPr>
        <w:t xml:space="preserve">turi būti įskaityti visi mokesčiai ir visos tiekėjo išlaidos pagal pirkimo dokumentų reikalavimus </w:t>
      </w:r>
      <w:r w:rsidRPr="00117053">
        <w:rPr>
          <w:i/>
          <w:iCs/>
          <w:sz w:val="20"/>
          <w:szCs w:val="20"/>
        </w:rPr>
        <w:t xml:space="preserve">ir, kad mes prisiimame riziką už visas išlaidas, kurias, teikdami pasiūlymą ir laikydamiesi Perkančiosios organizacijos reikalavimų, privalėjome įskaičiuoti į pasiūlymo kainą. </w:t>
      </w:r>
    </w:p>
    <w:p w14:paraId="28CF1127" w14:textId="77777777" w:rsidR="00710090" w:rsidRDefault="00710090" w:rsidP="00710090">
      <w:pPr>
        <w:pStyle w:val="FootnoteText"/>
        <w:jc w:val="both"/>
      </w:pP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119D"/>
    <w:multiLevelType w:val="hybridMultilevel"/>
    <w:tmpl w:val="D938EA90"/>
    <w:lvl w:ilvl="0" w:tplc="CBE48F38">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B8C19DB"/>
    <w:multiLevelType w:val="hybridMultilevel"/>
    <w:tmpl w:val="974851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86E31"/>
    <w:multiLevelType w:val="multilevel"/>
    <w:tmpl w:val="D36464DC"/>
    <w:lvl w:ilvl="0">
      <w:start w:val="3"/>
      <w:numFmt w:val="decimal"/>
      <w:suff w:val="space"/>
      <w:lvlText w:val="%1."/>
      <w:lvlJc w:val="left"/>
      <w:pPr>
        <w:ind w:left="360" w:hanging="360"/>
      </w:pPr>
      <w:rPr>
        <w:rFonts w:hint="default"/>
      </w:rPr>
    </w:lvl>
    <w:lvl w:ilvl="1">
      <w:start w:val="1"/>
      <w:numFmt w:val="decimal"/>
      <w:suff w:val="space"/>
      <w:lvlText w:val="5.%2."/>
      <w:lvlJc w:val="left"/>
      <w:pPr>
        <w:ind w:left="1353"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7265CA"/>
    <w:multiLevelType w:val="multilevel"/>
    <w:tmpl w:val="0DF82406"/>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39442D57"/>
    <w:multiLevelType w:val="multilevel"/>
    <w:tmpl w:val="9098B756"/>
    <w:lvl w:ilvl="0">
      <w:start w:val="3"/>
      <w:numFmt w:val="decimal"/>
      <w:suff w:val="space"/>
      <w:lvlText w:val="%1."/>
      <w:lvlJc w:val="left"/>
      <w:pPr>
        <w:ind w:left="360" w:hanging="360"/>
      </w:pPr>
      <w:rPr>
        <w:rFonts w:hint="default"/>
      </w:rPr>
    </w:lvl>
    <w:lvl w:ilvl="1">
      <w:start w:val="1"/>
      <w:numFmt w:val="decimal"/>
      <w:suff w:val="space"/>
      <w:lvlText w:val="4.%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B090DB6"/>
    <w:multiLevelType w:val="hybridMultilevel"/>
    <w:tmpl w:val="3B8CDE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85262E"/>
    <w:multiLevelType w:val="hybridMultilevel"/>
    <w:tmpl w:val="734499FE"/>
    <w:lvl w:ilvl="0" w:tplc="D46A6F46">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5227848"/>
    <w:multiLevelType w:val="multilevel"/>
    <w:tmpl w:val="4476BF94"/>
    <w:lvl w:ilvl="0">
      <w:start w:val="1"/>
      <w:numFmt w:val="decimal"/>
      <w:suff w:val="space"/>
      <w:lvlText w:val="%1."/>
      <w:lvlJc w:val="left"/>
      <w:pPr>
        <w:ind w:left="0" w:firstLine="851"/>
      </w:pPr>
      <w:rPr>
        <w:rFonts w:hint="default"/>
        <w:sz w:val="24"/>
      </w:rPr>
    </w:lvl>
    <w:lvl w:ilvl="1">
      <w:start w:val="1"/>
      <w:numFmt w:val="decimal"/>
      <w:suff w:val="space"/>
      <w:lvlText w:val="2.%2."/>
      <w:lvlJc w:val="left"/>
      <w:pPr>
        <w:ind w:left="0" w:firstLine="851"/>
      </w:pPr>
      <w:rPr>
        <w:rFonts w:hint="default"/>
        <w:b w:val="0"/>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8803E4"/>
    <w:multiLevelType w:val="hybridMultilevel"/>
    <w:tmpl w:val="42565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C620E3"/>
    <w:multiLevelType w:val="multilevel"/>
    <w:tmpl w:val="6AA00B64"/>
    <w:lvl w:ilvl="0">
      <w:start w:val="3"/>
      <w:numFmt w:val="decimal"/>
      <w:suff w:val="space"/>
      <w:lvlText w:val="%1."/>
      <w:lvlJc w:val="left"/>
      <w:pPr>
        <w:ind w:left="360" w:hanging="360"/>
      </w:pPr>
      <w:rPr>
        <w:rFonts w:hint="default"/>
      </w:rPr>
    </w:lvl>
    <w:lvl w:ilvl="1">
      <w:start w:val="1"/>
      <w:numFmt w:val="decimal"/>
      <w:suff w:val="space"/>
      <w:lvlText w:val="%1.%2."/>
      <w:lvlJc w:val="left"/>
      <w:pPr>
        <w:ind w:left="1494"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814282"/>
    <w:multiLevelType w:val="multilevel"/>
    <w:tmpl w:val="0DF82406"/>
    <w:lvl w:ilvl="0">
      <w:start w:val="1"/>
      <w:numFmt w:val="decimal"/>
      <w:lvlText w:val="%1."/>
      <w:lvlJc w:val="left"/>
      <w:pPr>
        <w:ind w:left="786"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4"/>
  </w:num>
  <w:num w:numId="2">
    <w:abstractNumId w:val="9"/>
  </w:num>
  <w:num w:numId="3">
    <w:abstractNumId w:val="5"/>
  </w:num>
  <w:num w:numId="4">
    <w:abstractNumId w:val="12"/>
  </w:num>
  <w:num w:numId="5">
    <w:abstractNumId w:val="10"/>
  </w:num>
  <w:num w:numId="6">
    <w:abstractNumId w:val="11"/>
  </w:num>
  <w:num w:numId="7">
    <w:abstractNumId w:val="3"/>
  </w:num>
  <w:num w:numId="8">
    <w:abstractNumId w:val="6"/>
  </w:num>
  <w:num w:numId="9">
    <w:abstractNumId w:val="0"/>
  </w:num>
  <w:num w:numId="10">
    <w:abstractNumId w:val="7"/>
  </w:num>
  <w:num w:numId="11">
    <w:abstractNumId w:val="1"/>
  </w:num>
  <w:num w:numId="12">
    <w:abstractNumId w:val="8"/>
  </w:num>
  <w:num w:numId="13">
    <w:abstractNumId w:val="13"/>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21CA"/>
    <w:rsid w:val="0001535B"/>
    <w:rsid w:val="000233B8"/>
    <w:rsid w:val="00041237"/>
    <w:rsid w:val="000421B6"/>
    <w:rsid w:val="00046A38"/>
    <w:rsid w:val="000500F8"/>
    <w:rsid w:val="000522E8"/>
    <w:rsid w:val="00056940"/>
    <w:rsid w:val="000618B2"/>
    <w:rsid w:val="000620CE"/>
    <w:rsid w:val="00066FD9"/>
    <w:rsid w:val="0008390F"/>
    <w:rsid w:val="000909B1"/>
    <w:rsid w:val="00095BC8"/>
    <w:rsid w:val="000A125C"/>
    <w:rsid w:val="000A7892"/>
    <w:rsid w:val="000B0ACA"/>
    <w:rsid w:val="000B1119"/>
    <w:rsid w:val="000B7708"/>
    <w:rsid w:val="000C0314"/>
    <w:rsid w:val="000C7757"/>
    <w:rsid w:val="000E347F"/>
    <w:rsid w:val="000E61A1"/>
    <w:rsid w:val="00111D97"/>
    <w:rsid w:val="00113242"/>
    <w:rsid w:val="0011533D"/>
    <w:rsid w:val="00115BFD"/>
    <w:rsid w:val="00117053"/>
    <w:rsid w:val="001206A5"/>
    <w:rsid w:val="00122225"/>
    <w:rsid w:val="001305D2"/>
    <w:rsid w:val="00140BFD"/>
    <w:rsid w:val="00152862"/>
    <w:rsid w:val="0015374C"/>
    <w:rsid w:val="00156295"/>
    <w:rsid w:val="001573D3"/>
    <w:rsid w:val="00176192"/>
    <w:rsid w:val="001915CC"/>
    <w:rsid w:val="001932F7"/>
    <w:rsid w:val="001A6F98"/>
    <w:rsid w:val="001B0C84"/>
    <w:rsid w:val="001B1C76"/>
    <w:rsid w:val="001C276F"/>
    <w:rsid w:val="001D075D"/>
    <w:rsid w:val="001D31AB"/>
    <w:rsid w:val="001D390F"/>
    <w:rsid w:val="001D65E9"/>
    <w:rsid w:val="001D7E7C"/>
    <w:rsid w:val="001E0499"/>
    <w:rsid w:val="00205992"/>
    <w:rsid w:val="00220252"/>
    <w:rsid w:val="00234AF3"/>
    <w:rsid w:val="00237A5B"/>
    <w:rsid w:val="00245A57"/>
    <w:rsid w:val="00251784"/>
    <w:rsid w:val="00254EE9"/>
    <w:rsid w:val="00260E7B"/>
    <w:rsid w:val="00262B25"/>
    <w:rsid w:val="00264DB7"/>
    <w:rsid w:val="00284A85"/>
    <w:rsid w:val="00296551"/>
    <w:rsid w:val="002A2345"/>
    <w:rsid w:val="002B32FE"/>
    <w:rsid w:val="002B5DAF"/>
    <w:rsid w:val="002B69E4"/>
    <w:rsid w:val="002B79A6"/>
    <w:rsid w:val="002B79C8"/>
    <w:rsid w:val="002C2D19"/>
    <w:rsid w:val="002E439D"/>
    <w:rsid w:val="002E6E35"/>
    <w:rsid w:val="002E7A89"/>
    <w:rsid w:val="002F52C9"/>
    <w:rsid w:val="003074F9"/>
    <w:rsid w:val="00310725"/>
    <w:rsid w:val="00327972"/>
    <w:rsid w:val="00333B4C"/>
    <w:rsid w:val="0035321E"/>
    <w:rsid w:val="00380108"/>
    <w:rsid w:val="003806B3"/>
    <w:rsid w:val="00386DE3"/>
    <w:rsid w:val="003B4B8A"/>
    <w:rsid w:val="003B6941"/>
    <w:rsid w:val="003C0523"/>
    <w:rsid w:val="003C2269"/>
    <w:rsid w:val="003C2C9B"/>
    <w:rsid w:val="003D00C1"/>
    <w:rsid w:val="003F0FED"/>
    <w:rsid w:val="003F5FD2"/>
    <w:rsid w:val="003F7A8D"/>
    <w:rsid w:val="004178E0"/>
    <w:rsid w:val="00424FC9"/>
    <w:rsid w:val="00431AAB"/>
    <w:rsid w:val="00444103"/>
    <w:rsid w:val="00451B0F"/>
    <w:rsid w:val="00451B33"/>
    <w:rsid w:val="00463841"/>
    <w:rsid w:val="004701B2"/>
    <w:rsid w:val="00473DAB"/>
    <w:rsid w:val="00484E37"/>
    <w:rsid w:val="004B06E5"/>
    <w:rsid w:val="004B63C9"/>
    <w:rsid w:val="004C2491"/>
    <w:rsid w:val="004C2840"/>
    <w:rsid w:val="004D3587"/>
    <w:rsid w:val="004F5885"/>
    <w:rsid w:val="005032CE"/>
    <w:rsid w:val="00506341"/>
    <w:rsid w:val="00507541"/>
    <w:rsid w:val="005176CF"/>
    <w:rsid w:val="005216E7"/>
    <w:rsid w:val="0052565C"/>
    <w:rsid w:val="00533FB8"/>
    <w:rsid w:val="00534009"/>
    <w:rsid w:val="00556CA1"/>
    <w:rsid w:val="005608CC"/>
    <w:rsid w:val="005630C4"/>
    <w:rsid w:val="00574EEA"/>
    <w:rsid w:val="00580402"/>
    <w:rsid w:val="005851B0"/>
    <w:rsid w:val="0059148B"/>
    <w:rsid w:val="00596689"/>
    <w:rsid w:val="005A5833"/>
    <w:rsid w:val="005D0010"/>
    <w:rsid w:val="005D4437"/>
    <w:rsid w:val="005D5CA5"/>
    <w:rsid w:val="005E1706"/>
    <w:rsid w:val="00602077"/>
    <w:rsid w:val="006047B8"/>
    <w:rsid w:val="006126AE"/>
    <w:rsid w:val="00620CF5"/>
    <w:rsid w:val="006248CB"/>
    <w:rsid w:val="0063354A"/>
    <w:rsid w:val="00640451"/>
    <w:rsid w:val="0064656F"/>
    <w:rsid w:val="00647932"/>
    <w:rsid w:val="006676AA"/>
    <w:rsid w:val="0067727D"/>
    <w:rsid w:val="006775C8"/>
    <w:rsid w:val="00681A32"/>
    <w:rsid w:val="006852E1"/>
    <w:rsid w:val="00687B01"/>
    <w:rsid w:val="0069115E"/>
    <w:rsid w:val="00693EEC"/>
    <w:rsid w:val="006A38A2"/>
    <w:rsid w:val="006B0A4C"/>
    <w:rsid w:val="006B755D"/>
    <w:rsid w:val="006C4962"/>
    <w:rsid w:val="006C4FEC"/>
    <w:rsid w:val="006D3360"/>
    <w:rsid w:val="006E165F"/>
    <w:rsid w:val="006E19C0"/>
    <w:rsid w:val="006E6005"/>
    <w:rsid w:val="006F0AC1"/>
    <w:rsid w:val="006F546D"/>
    <w:rsid w:val="00705FEF"/>
    <w:rsid w:val="00707139"/>
    <w:rsid w:val="00710090"/>
    <w:rsid w:val="00721852"/>
    <w:rsid w:val="00723AF2"/>
    <w:rsid w:val="00726F7F"/>
    <w:rsid w:val="0073388F"/>
    <w:rsid w:val="00740CBF"/>
    <w:rsid w:val="007443CB"/>
    <w:rsid w:val="00747761"/>
    <w:rsid w:val="0076650E"/>
    <w:rsid w:val="007679B6"/>
    <w:rsid w:val="00767D18"/>
    <w:rsid w:val="00782240"/>
    <w:rsid w:val="00782920"/>
    <w:rsid w:val="00787D8C"/>
    <w:rsid w:val="007B36D7"/>
    <w:rsid w:val="007C2B8E"/>
    <w:rsid w:val="007F617C"/>
    <w:rsid w:val="00800955"/>
    <w:rsid w:val="00804CDD"/>
    <w:rsid w:val="0081147C"/>
    <w:rsid w:val="008207C2"/>
    <w:rsid w:val="008209DC"/>
    <w:rsid w:val="008256AA"/>
    <w:rsid w:val="008336FA"/>
    <w:rsid w:val="00835E99"/>
    <w:rsid w:val="00847BD8"/>
    <w:rsid w:val="00850EB1"/>
    <w:rsid w:val="00854491"/>
    <w:rsid w:val="00865954"/>
    <w:rsid w:val="00866721"/>
    <w:rsid w:val="008758E5"/>
    <w:rsid w:val="00884ADA"/>
    <w:rsid w:val="00894130"/>
    <w:rsid w:val="008A6849"/>
    <w:rsid w:val="008C342D"/>
    <w:rsid w:val="008D5371"/>
    <w:rsid w:val="008E3501"/>
    <w:rsid w:val="008E3E2E"/>
    <w:rsid w:val="008F14BC"/>
    <w:rsid w:val="009150F0"/>
    <w:rsid w:val="00923C73"/>
    <w:rsid w:val="0092400C"/>
    <w:rsid w:val="00925900"/>
    <w:rsid w:val="00927F2F"/>
    <w:rsid w:val="00932B9A"/>
    <w:rsid w:val="00936041"/>
    <w:rsid w:val="00962E6E"/>
    <w:rsid w:val="00972719"/>
    <w:rsid w:val="00974A9E"/>
    <w:rsid w:val="009857A3"/>
    <w:rsid w:val="00987B91"/>
    <w:rsid w:val="009917B2"/>
    <w:rsid w:val="009C08C0"/>
    <w:rsid w:val="009C1E25"/>
    <w:rsid w:val="009D76E2"/>
    <w:rsid w:val="009F5552"/>
    <w:rsid w:val="00A0601C"/>
    <w:rsid w:val="00A11205"/>
    <w:rsid w:val="00A22A21"/>
    <w:rsid w:val="00A27AD4"/>
    <w:rsid w:val="00A32F98"/>
    <w:rsid w:val="00A34BE5"/>
    <w:rsid w:val="00A365FD"/>
    <w:rsid w:val="00A407B8"/>
    <w:rsid w:val="00A4085D"/>
    <w:rsid w:val="00A43D3C"/>
    <w:rsid w:val="00A4746A"/>
    <w:rsid w:val="00A511FF"/>
    <w:rsid w:val="00A6032C"/>
    <w:rsid w:val="00A714FB"/>
    <w:rsid w:val="00A76D8A"/>
    <w:rsid w:val="00A76F37"/>
    <w:rsid w:val="00A857A4"/>
    <w:rsid w:val="00AB162D"/>
    <w:rsid w:val="00AB298B"/>
    <w:rsid w:val="00AB2C2B"/>
    <w:rsid w:val="00AB348C"/>
    <w:rsid w:val="00AC1EFF"/>
    <w:rsid w:val="00AC6628"/>
    <w:rsid w:val="00AC73F4"/>
    <w:rsid w:val="00AE2520"/>
    <w:rsid w:val="00AF3CBD"/>
    <w:rsid w:val="00AF51F8"/>
    <w:rsid w:val="00B04199"/>
    <w:rsid w:val="00B12BEA"/>
    <w:rsid w:val="00B208A3"/>
    <w:rsid w:val="00B22E5B"/>
    <w:rsid w:val="00B23F10"/>
    <w:rsid w:val="00B26354"/>
    <w:rsid w:val="00B4131B"/>
    <w:rsid w:val="00B66C79"/>
    <w:rsid w:val="00B85E17"/>
    <w:rsid w:val="00B85E2F"/>
    <w:rsid w:val="00B907E9"/>
    <w:rsid w:val="00B9264E"/>
    <w:rsid w:val="00BA0D25"/>
    <w:rsid w:val="00BA46EC"/>
    <w:rsid w:val="00BA7130"/>
    <w:rsid w:val="00BC758D"/>
    <w:rsid w:val="00BE0E7F"/>
    <w:rsid w:val="00BE6489"/>
    <w:rsid w:val="00BE6FFD"/>
    <w:rsid w:val="00BF6532"/>
    <w:rsid w:val="00C01D8D"/>
    <w:rsid w:val="00C0552B"/>
    <w:rsid w:val="00C1794A"/>
    <w:rsid w:val="00C21CC2"/>
    <w:rsid w:val="00C35C63"/>
    <w:rsid w:val="00C45EDD"/>
    <w:rsid w:val="00C47F8F"/>
    <w:rsid w:val="00C622EA"/>
    <w:rsid w:val="00C63FF1"/>
    <w:rsid w:val="00C65999"/>
    <w:rsid w:val="00C739BD"/>
    <w:rsid w:val="00C83B06"/>
    <w:rsid w:val="00C94146"/>
    <w:rsid w:val="00C94A7A"/>
    <w:rsid w:val="00CA4BBD"/>
    <w:rsid w:val="00CB1520"/>
    <w:rsid w:val="00CB3EB3"/>
    <w:rsid w:val="00CB4456"/>
    <w:rsid w:val="00CC66B9"/>
    <w:rsid w:val="00CD1260"/>
    <w:rsid w:val="00CD79BF"/>
    <w:rsid w:val="00CE226A"/>
    <w:rsid w:val="00CF72E1"/>
    <w:rsid w:val="00CF7E23"/>
    <w:rsid w:val="00D03EEF"/>
    <w:rsid w:val="00D06846"/>
    <w:rsid w:val="00D06D40"/>
    <w:rsid w:val="00D128BB"/>
    <w:rsid w:val="00D21D75"/>
    <w:rsid w:val="00D25ACE"/>
    <w:rsid w:val="00D5037D"/>
    <w:rsid w:val="00D539E0"/>
    <w:rsid w:val="00D56CE3"/>
    <w:rsid w:val="00D6023B"/>
    <w:rsid w:val="00D702B4"/>
    <w:rsid w:val="00D7141B"/>
    <w:rsid w:val="00D82E47"/>
    <w:rsid w:val="00D9606A"/>
    <w:rsid w:val="00D97AE1"/>
    <w:rsid w:val="00DB3D25"/>
    <w:rsid w:val="00DD3A2D"/>
    <w:rsid w:val="00E0071D"/>
    <w:rsid w:val="00E05693"/>
    <w:rsid w:val="00E14E63"/>
    <w:rsid w:val="00E151C4"/>
    <w:rsid w:val="00E26CEB"/>
    <w:rsid w:val="00E33439"/>
    <w:rsid w:val="00E370ED"/>
    <w:rsid w:val="00E642A0"/>
    <w:rsid w:val="00E77213"/>
    <w:rsid w:val="00E837C3"/>
    <w:rsid w:val="00E965E3"/>
    <w:rsid w:val="00EA59BE"/>
    <w:rsid w:val="00EA5DCC"/>
    <w:rsid w:val="00EB204B"/>
    <w:rsid w:val="00EB7CB0"/>
    <w:rsid w:val="00EC5C63"/>
    <w:rsid w:val="00ED7AF1"/>
    <w:rsid w:val="00EF769F"/>
    <w:rsid w:val="00F01C56"/>
    <w:rsid w:val="00F1010E"/>
    <w:rsid w:val="00F16994"/>
    <w:rsid w:val="00F25F90"/>
    <w:rsid w:val="00F2675E"/>
    <w:rsid w:val="00F30DAE"/>
    <w:rsid w:val="00F451FF"/>
    <w:rsid w:val="00F468B8"/>
    <w:rsid w:val="00F54BF5"/>
    <w:rsid w:val="00F60DBD"/>
    <w:rsid w:val="00FA6F84"/>
    <w:rsid w:val="00FB2FE7"/>
    <w:rsid w:val="00FB76C4"/>
    <w:rsid w:val="00FC5BF0"/>
    <w:rsid w:val="00FD4298"/>
    <w:rsid w:val="00FD46FC"/>
    <w:rsid w:val="00FD7813"/>
    <w:rsid w:val="00FE1115"/>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59DD7-925B-433A-8CB8-3C21F6253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9</Pages>
  <Words>2709</Words>
  <Characters>15444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Laima Sakalauskiene</cp:lastModifiedBy>
  <cp:revision>281</cp:revision>
  <dcterms:created xsi:type="dcterms:W3CDTF">2024-03-27T09:27:00Z</dcterms:created>
  <dcterms:modified xsi:type="dcterms:W3CDTF">2025-04-04T08:18:00Z</dcterms:modified>
</cp:coreProperties>
</file>