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CCE3" w14:textId="7A2A4085" w:rsidR="00AD65D6" w:rsidRPr="00AD65D6" w:rsidRDefault="00E61F09" w:rsidP="00F92D6D">
      <w:pPr>
        <w:autoSpaceDE w:val="0"/>
        <w:autoSpaceDN w:val="0"/>
        <w:adjustRightInd w:val="0"/>
        <w:spacing w:before="53" w:after="0" w:line="240" w:lineRule="auto"/>
        <w:ind w:left="-284" w:firstLine="8081"/>
        <w:jc w:val="right"/>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w:t>
      </w:r>
      <w:r w:rsidR="00F92D6D">
        <w:rPr>
          <w:rFonts w:ascii="Times New Roman" w:eastAsia="Times New Roman" w:hAnsi="Times New Roman" w:cs="Times New Roman"/>
          <w:b/>
          <w:bCs/>
          <w:lang w:eastAsia="lt-LT"/>
        </w:rPr>
        <w:t xml:space="preserve"> priedas</w:t>
      </w:r>
    </w:p>
    <w:tbl>
      <w:tblPr>
        <w:tblpPr w:leftFromText="180" w:rightFromText="180" w:vertAnchor="text" w:horzAnchor="page" w:tblpX="8623" w:tblpY="-77"/>
        <w:tblW w:w="2760" w:type="dxa"/>
        <w:tblLook w:val="0000" w:firstRow="0" w:lastRow="0" w:firstColumn="0" w:lastColumn="0" w:noHBand="0" w:noVBand="0"/>
      </w:tblPr>
      <w:tblGrid>
        <w:gridCol w:w="2760"/>
      </w:tblGrid>
      <w:tr w:rsidR="00AD65D6" w:rsidRPr="00AD65D6" w14:paraId="5BC4636A" w14:textId="77777777" w:rsidTr="00AD65D6">
        <w:tc>
          <w:tcPr>
            <w:tcW w:w="2760" w:type="dxa"/>
            <w:tcBorders>
              <w:top w:val="nil"/>
              <w:left w:val="nil"/>
              <w:bottom w:val="nil"/>
              <w:right w:val="nil"/>
            </w:tcBorders>
          </w:tcPr>
          <w:p w14:paraId="14E2CC4D" w14:textId="77777777" w:rsidR="00AD65D6" w:rsidRPr="00AD65D6" w:rsidRDefault="00AD65D6" w:rsidP="00AD65D6">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AD65D6" w:rsidRPr="00AD65D6" w14:paraId="1F6AB2A1" w14:textId="77777777" w:rsidTr="00AD65D6">
        <w:tc>
          <w:tcPr>
            <w:tcW w:w="2760" w:type="dxa"/>
            <w:tcBorders>
              <w:top w:val="nil"/>
              <w:left w:val="nil"/>
              <w:bottom w:val="nil"/>
              <w:right w:val="nil"/>
            </w:tcBorders>
          </w:tcPr>
          <w:p w14:paraId="1826B140" w14:textId="449B87A5" w:rsidR="00AD65D6" w:rsidRPr="00AD65D6" w:rsidRDefault="009A461C" w:rsidP="009A461C">
            <w:pPr>
              <w:widowControl w:val="0"/>
              <w:autoSpaceDE w:val="0"/>
              <w:autoSpaceDN w:val="0"/>
              <w:adjustRightInd w:val="0"/>
              <w:spacing w:after="0" w:line="240" w:lineRule="auto"/>
              <w:ind w:firstLine="102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Pirkimo sąlygų</w:t>
            </w:r>
          </w:p>
        </w:tc>
      </w:tr>
    </w:tbl>
    <w:p w14:paraId="5B537DD0" w14:textId="5F3206CB" w:rsidR="00AD65D6" w:rsidRPr="00AD65D6" w:rsidRDefault="00AD65D6" w:rsidP="00AD65D6">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r w:rsidRPr="00AD65D6">
        <w:rPr>
          <w:rFonts w:ascii="Times New Roman" w:eastAsia="Times New Roman" w:hAnsi="Times New Roman" w:cs="Times New Roman"/>
          <w:sz w:val="20"/>
          <w:szCs w:val="20"/>
          <w:lang w:eastAsia="lt-LT"/>
        </w:rPr>
        <w:t>(Tiekėjo pavadinimas)</w:t>
      </w:r>
    </w:p>
    <w:p w14:paraId="2D0E7EAA" w14:textId="77777777" w:rsidR="00AD65D6" w:rsidRPr="00AD65D6" w:rsidRDefault="00AD65D6" w:rsidP="00AD65D6">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p>
    <w:p w14:paraId="201DFB07" w14:textId="77777777" w:rsidR="00C47B35" w:rsidRPr="00C47B35" w:rsidRDefault="00C47B35" w:rsidP="00C47B35">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lt-LT"/>
        </w:rPr>
      </w:pPr>
    </w:p>
    <w:p w14:paraId="39340905" w14:textId="77777777" w:rsidR="00C47B35" w:rsidRPr="00C47B35" w:rsidRDefault="00C47B35" w:rsidP="00C47B35">
      <w:pPr>
        <w:widowControl w:val="0"/>
        <w:autoSpaceDE w:val="0"/>
        <w:autoSpaceDN w:val="0"/>
        <w:adjustRightInd w:val="0"/>
        <w:spacing w:after="0" w:line="240" w:lineRule="auto"/>
        <w:ind w:right="-178"/>
        <w:jc w:val="center"/>
        <w:rPr>
          <w:rFonts w:ascii="Times New Roman" w:eastAsia="Times New Roman" w:hAnsi="Times New Roman" w:cs="Times New Roman"/>
          <w:sz w:val="16"/>
          <w:szCs w:val="16"/>
          <w:lang w:eastAsia="lt-LT"/>
        </w:rPr>
      </w:pPr>
      <w:r w:rsidRPr="00C47B35">
        <w:rPr>
          <w:rFonts w:ascii="Times New Roman" w:eastAsia="Times New Roman" w:hAnsi="Times New Roman" w:cs="Times New Roman"/>
          <w:sz w:val="16"/>
          <w:szCs w:val="16"/>
          <w:lang w:eastAsia="lt-LT"/>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4AD79D" w14:textId="77777777" w:rsidR="00AD65D6" w:rsidRPr="00AD65D6" w:rsidRDefault="00AD65D6" w:rsidP="00AD65D6">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p>
    <w:p w14:paraId="7E3E70DB" w14:textId="77777777" w:rsidR="00AD65D6" w:rsidRPr="00AD65D6" w:rsidRDefault="00AD65D6" w:rsidP="00AD65D6">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lang w:eastAsia="lt-LT"/>
        </w:rPr>
      </w:pPr>
      <w:r w:rsidRPr="00AD65D6">
        <w:rPr>
          <w:rFonts w:ascii="Times New Roman" w:eastAsia="Times New Roman" w:hAnsi="Times New Roman" w:cs="Times New Roman"/>
          <w:sz w:val="24"/>
          <w:lang w:eastAsia="lt-LT"/>
        </w:rPr>
        <w:t>________________________________</w:t>
      </w:r>
    </w:p>
    <w:p w14:paraId="3C7C850F" w14:textId="77777777" w:rsidR="00AD65D6" w:rsidRPr="00AD65D6" w:rsidRDefault="00AD65D6" w:rsidP="00AD65D6">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lang w:eastAsia="lt-LT"/>
        </w:rPr>
      </w:pPr>
      <w:r w:rsidRPr="00AD65D6">
        <w:rPr>
          <w:rFonts w:ascii="Times New Roman" w:eastAsia="Times New Roman" w:hAnsi="Times New Roman" w:cs="Times New Roman"/>
          <w:sz w:val="24"/>
          <w:lang w:eastAsia="lt-LT"/>
        </w:rPr>
        <w:t xml:space="preserve"> (Adresatas (perkančioji organizacija))</w:t>
      </w:r>
    </w:p>
    <w:p w14:paraId="100961E6" w14:textId="77777777" w:rsidR="00AC716E" w:rsidRPr="00AD65D6" w:rsidRDefault="00AC716E" w:rsidP="00AD65D6">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lang w:eastAsia="lt-LT"/>
        </w:rPr>
      </w:pPr>
    </w:p>
    <w:p w14:paraId="52FD790A" w14:textId="21183B41" w:rsidR="00AD65D6" w:rsidRDefault="00AD65D6" w:rsidP="00AD65D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65D6">
        <w:rPr>
          <w:rFonts w:ascii="Times New Roman" w:eastAsia="Times New Roman" w:hAnsi="Times New Roman" w:cs="Times New Roman"/>
          <w:b/>
          <w:sz w:val="24"/>
          <w:szCs w:val="24"/>
          <w:lang w:eastAsia="lt-LT"/>
        </w:rPr>
        <w:t>PASIŪLYMAS</w:t>
      </w:r>
      <w:r w:rsidR="009A461C">
        <w:rPr>
          <w:rFonts w:ascii="Times New Roman" w:eastAsia="Times New Roman" w:hAnsi="Times New Roman" w:cs="Times New Roman"/>
          <w:b/>
          <w:sz w:val="24"/>
          <w:szCs w:val="24"/>
          <w:lang w:eastAsia="lt-LT"/>
        </w:rPr>
        <w:t xml:space="preserve"> </w:t>
      </w:r>
    </w:p>
    <w:p w14:paraId="61194F38" w14:textId="77777777" w:rsidR="00AD65D6" w:rsidRPr="00AD65D6" w:rsidRDefault="00AD65D6" w:rsidP="00AD65D6">
      <w:pPr>
        <w:widowControl w:val="0"/>
        <w:autoSpaceDE w:val="0"/>
        <w:autoSpaceDN w:val="0"/>
        <w:adjustRightInd w:val="0"/>
        <w:spacing w:after="0" w:line="240" w:lineRule="auto"/>
        <w:jc w:val="center"/>
        <w:rPr>
          <w:rFonts w:ascii="Times New Roman" w:eastAsia="Times New Roman" w:hAnsi="Times New Roman" w:cs="Times New Roman"/>
          <w:b/>
          <w:sz w:val="12"/>
          <w:szCs w:val="12"/>
          <w:lang w:eastAsia="lt-LT"/>
        </w:rPr>
      </w:pPr>
    </w:p>
    <w:p w14:paraId="78926A09" w14:textId="13F50BEF" w:rsidR="006776EC" w:rsidRPr="00AD65D6" w:rsidRDefault="006776EC" w:rsidP="009E446B">
      <w:pPr>
        <w:spacing w:after="0" w:line="240" w:lineRule="auto"/>
        <w:jc w:val="center"/>
        <w:rPr>
          <w:rFonts w:ascii="Times New Roman" w:eastAsia="Times New Roman" w:hAnsi="Times New Roman" w:cs="Times New Roman"/>
          <w:b/>
          <w:sz w:val="24"/>
          <w:szCs w:val="24"/>
          <w:lang w:eastAsia="lt-LT"/>
        </w:rPr>
      </w:pPr>
      <w:r w:rsidRPr="007F1F9C">
        <w:rPr>
          <w:rFonts w:ascii="Times New Roman" w:eastAsia="Times New Roman" w:hAnsi="Times New Roman" w:cs="Times New Roman"/>
          <w:b/>
          <w:sz w:val="24"/>
          <w:szCs w:val="24"/>
        </w:rPr>
        <w:t xml:space="preserve">DĖL </w:t>
      </w:r>
      <w:r w:rsidR="009E446B" w:rsidRPr="009E446B">
        <w:rPr>
          <w:rFonts w:ascii="Times New Roman" w:eastAsia="Times New Roman" w:hAnsi="Times New Roman" w:cs="Times New Roman"/>
          <w:b/>
          <w:bCs/>
          <w:caps/>
          <w:sz w:val="24"/>
          <w:szCs w:val="24"/>
          <w:lang w:eastAsia="ar-SA"/>
        </w:rPr>
        <w:t>Medicininės (barjerinės) skalbimo mašinos</w:t>
      </w:r>
      <w:r w:rsidR="009E446B">
        <w:rPr>
          <w:rFonts w:ascii="Times New Roman" w:eastAsia="Times New Roman" w:hAnsi="Times New Roman" w:cs="Times New Roman"/>
          <w:b/>
          <w:bCs/>
          <w:caps/>
          <w:sz w:val="24"/>
          <w:szCs w:val="24"/>
          <w:lang w:eastAsia="ar-SA"/>
        </w:rPr>
        <w:t xml:space="preserve"> </w:t>
      </w:r>
      <w:r w:rsidRPr="007F1F9C">
        <w:rPr>
          <w:rFonts w:ascii="Times New Roman" w:eastAsia="Times New Roman" w:hAnsi="Times New Roman" w:cs="Times New Roman"/>
          <w:b/>
          <w:sz w:val="24"/>
          <w:szCs w:val="24"/>
        </w:rPr>
        <w:t>PIRKIMO</w:t>
      </w:r>
    </w:p>
    <w:p w14:paraId="7BB06DFD" w14:textId="77777777" w:rsidR="00AD65D6" w:rsidRPr="00AD65D6" w:rsidRDefault="00AD65D6" w:rsidP="00C413F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3A787853" w14:textId="77777777" w:rsidR="00AD65D6" w:rsidRPr="00AD65D6" w:rsidRDefault="00AD65D6"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AD65D6">
        <w:rPr>
          <w:rFonts w:ascii="Times New Roman" w:eastAsia="Times New Roman" w:hAnsi="Times New Roman" w:cs="Times New Roman"/>
          <w:b/>
          <w:caps/>
          <w:sz w:val="24"/>
          <w:szCs w:val="24"/>
          <w:lang w:eastAsia="lt-LT"/>
        </w:rPr>
        <w:t xml:space="preserve"> </w:t>
      </w:r>
      <w:r w:rsidRPr="00AD65D6">
        <w:rPr>
          <w:rFonts w:ascii="Times New Roman" w:eastAsia="Times New Roman" w:hAnsi="Times New Roman" w:cs="Times New Roman"/>
          <w:sz w:val="24"/>
          <w:szCs w:val="24"/>
          <w:lang w:eastAsia="lt-LT"/>
        </w:rPr>
        <w:t>____________</w:t>
      </w:r>
      <w:r w:rsidRPr="00AD65D6">
        <w:rPr>
          <w:rFonts w:ascii="Times New Roman" w:eastAsia="Times New Roman" w:hAnsi="Times New Roman" w:cs="Times New Roman"/>
          <w:b/>
          <w:bCs/>
          <w:sz w:val="24"/>
          <w:szCs w:val="24"/>
          <w:lang w:eastAsia="lt-LT"/>
        </w:rPr>
        <w:t xml:space="preserve"> </w:t>
      </w:r>
      <w:r w:rsidRPr="00AD65D6">
        <w:rPr>
          <w:rFonts w:ascii="Times New Roman" w:eastAsia="Times New Roman" w:hAnsi="Times New Roman" w:cs="Times New Roman"/>
          <w:sz w:val="24"/>
          <w:szCs w:val="24"/>
          <w:lang w:eastAsia="lt-LT"/>
        </w:rPr>
        <w:t>Nr.______</w:t>
      </w:r>
    </w:p>
    <w:p w14:paraId="3AACD3E8" w14:textId="77777777" w:rsidR="00AD65D6" w:rsidRPr="00AD65D6" w:rsidRDefault="00AD65D6" w:rsidP="00AD65D6">
      <w:pPr>
        <w:widowControl w:val="0"/>
        <w:shd w:val="clear" w:color="auto" w:fill="FFFFFF"/>
        <w:autoSpaceDE w:val="0"/>
        <w:autoSpaceDN w:val="0"/>
        <w:adjustRightInd w:val="0"/>
        <w:spacing w:after="0" w:line="240" w:lineRule="auto"/>
        <w:ind w:left="2592" w:firstLine="1296"/>
        <w:rPr>
          <w:rFonts w:ascii="Times New Roman" w:eastAsia="Times New Roman" w:hAnsi="Times New Roman" w:cs="Times New Roman"/>
          <w:bCs/>
          <w:sz w:val="20"/>
          <w:szCs w:val="20"/>
          <w:lang w:eastAsia="lt-LT"/>
        </w:rPr>
      </w:pPr>
      <w:r w:rsidRPr="00AD65D6">
        <w:rPr>
          <w:rFonts w:ascii="Times New Roman" w:eastAsia="Times New Roman" w:hAnsi="Times New Roman" w:cs="Times New Roman"/>
          <w:bCs/>
          <w:sz w:val="20"/>
          <w:szCs w:val="20"/>
          <w:lang w:eastAsia="lt-LT"/>
        </w:rPr>
        <w:t xml:space="preserve">    (Data)</w:t>
      </w:r>
    </w:p>
    <w:p w14:paraId="134A3743" w14:textId="77777777" w:rsidR="00AD65D6" w:rsidRPr="00AD65D6" w:rsidRDefault="00AD65D6"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AD65D6">
        <w:rPr>
          <w:rFonts w:ascii="Times New Roman" w:eastAsia="Times New Roman" w:hAnsi="Times New Roman" w:cs="Times New Roman"/>
          <w:bCs/>
          <w:sz w:val="24"/>
          <w:szCs w:val="24"/>
          <w:lang w:eastAsia="lt-LT"/>
        </w:rPr>
        <w:t>____________</w:t>
      </w:r>
    </w:p>
    <w:p w14:paraId="2136BFDC" w14:textId="77777777" w:rsidR="00AD65D6" w:rsidRPr="00AD65D6" w:rsidRDefault="00AD65D6"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0"/>
          <w:szCs w:val="20"/>
          <w:lang w:eastAsia="lt-LT"/>
        </w:rPr>
      </w:pPr>
      <w:r w:rsidRPr="00AD65D6">
        <w:rPr>
          <w:rFonts w:ascii="Times New Roman" w:eastAsia="Times New Roman" w:hAnsi="Times New Roman" w:cs="Times New Roman"/>
          <w:bCs/>
          <w:sz w:val="20"/>
          <w:szCs w:val="20"/>
          <w:lang w:eastAsia="lt-LT"/>
        </w:rPr>
        <w:t>(Sudarymo vieta)</w:t>
      </w:r>
    </w:p>
    <w:p w14:paraId="4C6B2F71" w14:textId="77777777" w:rsidR="00AD65D6" w:rsidRPr="00AD65D6" w:rsidRDefault="00AD65D6" w:rsidP="0076118C">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lt-LT"/>
        </w:rPr>
      </w:pPr>
    </w:p>
    <w:tbl>
      <w:tblPr>
        <w:tblW w:w="49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4"/>
        <w:gridCol w:w="3646"/>
      </w:tblGrid>
      <w:tr w:rsidR="00AD65D6" w:rsidRPr="00AD65D6" w14:paraId="11591BB4" w14:textId="77777777" w:rsidTr="00AD65D6">
        <w:tc>
          <w:tcPr>
            <w:tcW w:w="3134" w:type="pct"/>
            <w:tcBorders>
              <w:top w:val="single" w:sz="4" w:space="0" w:color="auto"/>
              <w:left w:val="single" w:sz="4" w:space="0" w:color="auto"/>
              <w:bottom w:val="single" w:sz="4" w:space="0" w:color="auto"/>
              <w:right w:val="single" w:sz="4" w:space="0" w:color="auto"/>
            </w:tcBorders>
          </w:tcPr>
          <w:p w14:paraId="4707D7B2"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sz w:val="24"/>
                <w:szCs w:val="24"/>
                <w:lang w:eastAsia="lt-LT"/>
              </w:rPr>
              <w:t xml:space="preserve">Tiekėjo pavadinimas </w:t>
            </w:r>
            <w:r w:rsidRPr="00AD65D6">
              <w:rPr>
                <w:rFonts w:ascii="Times New Roman" w:eastAsia="Times New Roman" w:hAnsi="Times New Roman" w:cs="Times New Roman"/>
                <w:i/>
                <w:sz w:val="24"/>
                <w:szCs w:val="24"/>
                <w:lang w:eastAsia="lt-LT"/>
              </w:rPr>
              <w:t>(Jeigu dalyvauja ūkio subjektų grupė, surašomi visi dalyvių pavadinimai)</w:t>
            </w:r>
          </w:p>
        </w:tc>
        <w:tc>
          <w:tcPr>
            <w:tcW w:w="1866" w:type="pct"/>
            <w:tcBorders>
              <w:top w:val="single" w:sz="4" w:space="0" w:color="auto"/>
              <w:left w:val="single" w:sz="4" w:space="0" w:color="auto"/>
              <w:bottom w:val="single" w:sz="4" w:space="0" w:color="auto"/>
              <w:right w:val="single" w:sz="4" w:space="0" w:color="auto"/>
            </w:tcBorders>
          </w:tcPr>
          <w:p w14:paraId="12EA92BF"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C0C5D03"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AD65D6" w14:paraId="2502BF6B" w14:textId="77777777" w:rsidTr="00AD65D6">
        <w:tc>
          <w:tcPr>
            <w:tcW w:w="3134" w:type="pct"/>
            <w:tcBorders>
              <w:top w:val="single" w:sz="4" w:space="0" w:color="auto"/>
              <w:left w:val="single" w:sz="4" w:space="0" w:color="auto"/>
              <w:bottom w:val="single" w:sz="4" w:space="0" w:color="auto"/>
              <w:right w:val="single" w:sz="4" w:space="0" w:color="auto"/>
            </w:tcBorders>
          </w:tcPr>
          <w:p w14:paraId="2288732D"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Tiekėjo adresas</w:t>
            </w:r>
            <w:r w:rsidRPr="00AD65D6">
              <w:rPr>
                <w:rFonts w:ascii="Times New Roman" w:eastAsia="Times New Roman" w:hAnsi="Times New Roman" w:cs="Times New Roman"/>
                <w:i/>
                <w:sz w:val="24"/>
                <w:szCs w:val="24"/>
                <w:lang w:eastAsia="lt-LT"/>
              </w:rPr>
              <w:t xml:space="preserve"> (Jeigu dalyvauja ūkio subjektų grupė, surašomi visi dalyvių adresai)</w:t>
            </w:r>
          </w:p>
        </w:tc>
        <w:tc>
          <w:tcPr>
            <w:tcW w:w="1866" w:type="pct"/>
            <w:tcBorders>
              <w:top w:val="single" w:sz="4" w:space="0" w:color="auto"/>
              <w:left w:val="single" w:sz="4" w:space="0" w:color="auto"/>
              <w:bottom w:val="single" w:sz="4" w:space="0" w:color="auto"/>
              <w:right w:val="single" w:sz="4" w:space="0" w:color="auto"/>
            </w:tcBorders>
          </w:tcPr>
          <w:p w14:paraId="67B75452"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F2AB8DC"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AD65D6" w14:paraId="6CBA6F28" w14:textId="77777777" w:rsidTr="00AD65D6">
        <w:tc>
          <w:tcPr>
            <w:tcW w:w="3134" w:type="pct"/>
            <w:tcBorders>
              <w:top w:val="single" w:sz="4" w:space="0" w:color="auto"/>
              <w:left w:val="single" w:sz="4" w:space="0" w:color="auto"/>
              <w:bottom w:val="single" w:sz="4" w:space="0" w:color="auto"/>
              <w:right w:val="single" w:sz="4" w:space="0" w:color="auto"/>
            </w:tcBorders>
          </w:tcPr>
          <w:p w14:paraId="75762A22"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Už pasiūlymą atsakingo asmens vardas, pavardė</w:t>
            </w:r>
          </w:p>
        </w:tc>
        <w:tc>
          <w:tcPr>
            <w:tcW w:w="1866" w:type="pct"/>
            <w:tcBorders>
              <w:top w:val="single" w:sz="4" w:space="0" w:color="auto"/>
              <w:left w:val="single" w:sz="4" w:space="0" w:color="auto"/>
              <w:bottom w:val="single" w:sz="4" w:space="0" w:color="auto"/>
              <w:right w:val="single" w:sz="4" w:space="0" w:color="auto"/>
            </w:tcBorders>
          </w:tcPr>
          <w:p w14:paraId="513B5861"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AD65D6" w14:paraId="025E5914" w14:textId="77777777" w:rsidTr="00AD65D6">
        <w:tc>
          <w:tcPr>
            <w:tcW w:w="3134" w:type="pct"/>
            <w:tcBorders>
              <w:top w:val="single" w:sz="4" w:space="0" w:color="auto"/>
              <w:left w:val="single" w:sz="4" w:space="0" w:color="auto"/>
              <w:bottom w:val="single" w:sz="4" w:space="0" w:color="auto"/>
              <w:right w:val="single" w:sz="4" w:space="0" w:color="auto"/>
            </w:tcBorders>
          </w:tcPr>
          <w:p w14:paraId="47473D47"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Telefono numeris</w:t>
            </w:r>
          </w:p>
        </w:tc>
        <w:tc>
          <w:tcPr>
            <w:tcW w:w="1866" w:type="pct"/>
            <w:tcBorders>
              <w:top w:val="single" w:sz="4" w:space="0" w:color="auto"/>
              <w:left w:val="single" w:sz="4" w:space="0" w:color="auto"/>
              <w:bottom w:val="single" w:sz="4" w:space="0" w:color="auto"/>
              <w:right w:val="single" w:sz="4" w:space="0" w:color="auto"/>
            </w:tcBorders>
          </w:tcPr>
          <w:p w14:paraId="1306AE6D"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AD65D6" w14:paraId="5C651C68" w14:textId="77777777" w:rsidTr="00AD65D6">
        <w:tc>
          <w:tcPr>
            <w:tcW w:w="3134" w:type="pct"/>
            <w:tcBorders>
              <w:top w:val="single" w:sz="4" w:space="0" w:color="auto"/>
              <w:left w:val="single" w:sz="4" w:space="0" w:color="auto"/>
              <w:bottom w:val="single" w:sz="4" w:space="0" w:color="auto"/>
              <w:right w:val="single" w:sz="4" w:space="0" w:color="auto"/>
            </w:tcBorders>
          </w:tcPr>
          <w:p w14:paraId="788C00B2"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Fakso numeris</w:t>
            </w:r>
          </w:p>
        </w:tc>
        <w:tc>
          <w:tcPr>
            <w:tcW w:w="1866" w:type="pct"/>
            <w:tcBorders>
              <w:top w:val="single" w:sz="4" w:space="0" w:color="auto"/>
              <w:left w:val="single" w:sz="4" w:space="0" w:color="auto"/>
              <w:bottom w:val="single" w:sz="4" w:space="0" w:color="auto"/>
              <w:right w:val="single" w:sz="4" w:space="0" w:color="auto"/>
            </w:tcBorders>
          </w:tcPr>
          <w:p w14:paraId="2E03A1DB"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AD65D6" w14:paraId="30169527" w14:textId="77777777" w:rsidTr="00AD65D6">
        <w:tc>
          <w:tcPr>
            <w:tcW w:w="3134" w:type="pct"/>
            <w:tcBorders>
              <w:top w:val="single" w:sz="4" w:space="0" w:color="auto"/>
              <w:left w:val="single" w:sz="4" w:space="0" w:color="auto"/>
              <w:bottom w:val="single" w:sz="4" w:space="0" w:color="auto"/>
              <w:right w:val="single" w:sz="4" w:space="0" w:color="auto"/>
            </w:tcBorders>
          </w:tcPr>
          <w:p w14:paraId="2DFFB76C"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El. pašto adresas</w:t>
            </w:r>
          </w:p>
        </w:tc>
        <w:tc>
          <w:tcPr>
            <w:tcW w:w="1866" w:type="pct"/>
            <w:tcBorders>
              <w:top w:val="single" w:sz="4" w:space="0" w:color="auto"/>
              <w:left w:val="single" w:sz="4" w:space="0" w:color="auto"/>
              <w:bottom w:val="single" w:sz="4" w:space="0" w:color="auto"/>
              <w:right w:val="single" w:sz="4" w:space="0" w:color="auto"/>
            </w:tcBorders>
          </w:tcPr>
          <w:p w14:paraId="462C6474"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6D64B8EE"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p>
    <w:p w14:paraId="4C177267"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4"/>
        <w:gridCol w:w="3487"/>
      </w:tblGrid>
      <w:tr w:rsidR="00AD65D6" w:rsidRPr="00AD65D6" w14:paraId="6BB270B3" w14:textId="77777777" w:rsidTr="009E446B">
        <w:tc>
          <w:tcPr>
            <w:tcW w:w="6124" w:type="dxa"/>
            <w:tcBorders>
              <w:top w:val="single" w:sz="4" w:space="0" w:color="auto"/>
              <w:left w:val="single" w:sz="4" w:space="0" w:color="auto"/>
              <w:bottom w:val="single" w:sz="4" w:space="0" w:color="auto"/>
              <w:right w:val="single" w:sz="4" w:space="0" w:color="auto"/>
            </w:tcBorders>
          </w:tcPr>
          <w:p w14:paraId="3A8CC1A5"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Subtiekėjo  (</w:t>
            </w:r>
            <w:r w:rsidRPr="00AD65D6">
              <w:rPr>
                <w:rFonts w:ascii="Times New Roman" w:eastAsia="Times New Roman" w:hAnsi="Times New Roman" w:cs="Times New Roman"/>
                <w:i/>
                <w:sz w:val="24"/>
                <w:szCs w:val="24"/>
                <w:lang w:eastAsia="lt-LT"/>
              </w:rPr>
              <w:noBreakHyphen/>
              <w:t xml:space="preserve">ų) pavadinimas (-ai) </w:t>
            </w:r>
          </w:p>
        </w:tc>
        <w:tc>
          <w:tcPr>
            <w:tcW w:w="3487" w:type="dxa"/>
            <w:tcBorders>
              <w:top w:val="single" w:sz="4" w:space="0" w:color="auto"/>
              <w:left w:val="single" w:sz="4" w:space="0" w:color="auto"/>
              <w:bottom w:val="single" w:sz="4" w:space="0" w:color="auto"/>
              <w:right w:val="single" w:sz="4" w:space="0" w:color="auto"/>
            </w:tcBorders>
          </w:tcPr>
          <w:p w14:paraId="44EDA3D1" w14:textId="77777777" w:rsidR="00AD65D6" w:rsidRPr="00AD65D6"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D65D6" w:rsidRPr="00AD65D6" w14:paraId="4AD08F24" w14:textId="77777777" w:rsidTr="009E446B">
        <w:tc>
          <w:tcPr>
            <w:tcW w:w="6124" w:type="dxa"/>
            <w:tcBorders>
              <w:top w:val="single" w:sz="4" w:space="0" w:color="auto"/>
              <w:left w:val="single" w:sz="4" w:space="0" w:color="auto"/>
              <w:bottom w:val="single" w:sz="4" w:space="0" w:color="auto"/>
              <w:right w:val="single" w:sz="4" w:space="0" w:color="auto"/>
            </w:tcBorders>
          </w:tcPr>
          <w:p w14:paraId="379A72D2"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Subtiekėjo (</w:t>
            </w:r>
            <w:r w:rsidRPr="00AD65D6">
              <w:rPr>
                <w:rFonts w:ascii="Times New Roman" w:eastAsia="Times New Roman" w:hAnsi="Times New Roman" w:cs="Times New Roman"/>
                <w:i/>
                <w:sz w:val="24"/>
                <w:szCs w:val="24"/>
                <w:lang w:eastAsia="lt-LT"/>
              </w:rPr>
              <w:noBreakHyphen/>
              <w:t xml:space="preserve">ų) adresas (-ai) </w:t>
            </w:r>
          </w:p>
        </w:tc>
        <w:tc>
          <w:tcPr>
            <w:tcW w:w="3487" w:type="dxa"/>
            <w:tcBorders>
              <w:top w:val="single" w:sz="4" w:space="0" w:color="auto"/>
              <w:left w:val="single" w:sz="4" w:space="0" w:color="auto"/>
              <w:bottom w:val="single" w:sz="4" w:space="0" w:color="auto"/>
              <w:right w:val="single" w:sz="4" w:space="0" w:color="auto"/>
            </w:tcBorders>
          </w:tcPr>
          <w:p w14:paraId="3B33BC6E" w14:textId="77777777" w:rsidR="00AD65D6" w:rsidRPr="00AD65D6"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D65D6" w:rsidRPr="00AD65D6" w14:paraId="0D658A1E" w14:textId="77777777" w:rsidTr="009E446B">
        <w:tc>
          <w:tcPr>
            <w:tcW w:w="6124" w:type="dxa"/>
            <w:tcBorders>
              <w:top w:val="single" w:sz="4" w:space="0" w:color="auto"/>
              <w:left w:val="single" w:sz="4" w:space="0" w:color="auto"/>
              <w:bottom w:val="single" w:sz="4" w:space="0" w:color="auto"/>
              <w:right w:val="single" w:sz="4" w:space="0" w:color="auto"/>
            </w:tcBorders>
          </w:tcPr>
          <w:p w14:paraId="3E104759" w14:textId="77777777" w:rsidR="00AD65D6" w:rsidRPr="00AD65D6" w:rsidRDefault="00AD65D6" w:rsidP="00AD65D6">
            <w:pPr>
              <w:widowControl w:val="0"/>
              <w:tabs>
                <w:tab w:val="left" w:pos="615"/>
              </w:tabs>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Įsipareigojimų dalis (procentais), kuriai ketinama pasitelkti subtiekėją (-</w:t>
            </w:r>
            <w:proofErr w:type="spellStart"/>
            <w:r w:rsidRPr="00AD65D6">
              <w:rPr>
                <w:rFonts w:ascii="Times New Roman" w:eastAsia="Times New Roman" w:hAnsi="Times New Roman" w:cs="Times New Roman"/>
                <w:i/>
                <w:sz w:val="24"/>
                <w:szCs w:val="24"/>
                <w:lang w:eastAsia="lt-LT"/>
              </w:rPr>
              <w:t>us</w:t>
            </w:r>
            <w:proofErr w:type="spellEnd"/>
            <w:r w:rsidRPr="00AD65D6">
              <w:rPr>
                <w:rFonts w:ascii="Times New Roman" w:eastAsia="Times New Roman" w:hAnsi="Times New Roman" w:cs="Times New Roman"/>
                <w:i/>
                <w:sz w:val="24"/>
                <w:szCs w:val="24"/>
                <w:lang w:eastAsia="lt-LT"/>
              </w:rPr>
              <w:t>)</w:t>
            </w:r>
          </w:p>
        </w:tc>
        <w:tc>
          <w:tcPr>
            <w:tcW w:w="3487" w:type="dxa"/>
            <w:tcBorders>
              <w:top w:val="single" w:sz="4" w:space="0" w:color="auto"/>
              <w:left w:val="single" w:sz="4" w:space="0" w:color="auto"/>
              <w:bottom w:val="single" w:sz="4" w:space="0" w:color="auto"/>
              <w:right w:val="single" w:sz="4" w:space="0" w:color="auto"/>
            </w:tcBorders>
          </w:tcPr>
          <w:p w14:paraId="118DF10F" w14:textId="77777777" w:rsidR="00AD65D6" w:rsidRPr="00AD65D6"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D65D6" w:rsidRPr="00AD65D6" w14:paraId="31FB7ECE" w14:textId="77777777" w:rsidTr="009E446B">
        <w:tc>
          <w:tcPr>
            <w:tcW w:w="6124" w:type="dxa"/>
            <w:tcBorders>
              <w:top w:val="single" w:sz="4" w:space="0" w:color="auto"/>
              <w:left w:val="single" w:sz="4" w:space="0" w:color="auto"/>
              <w:bottom w:val="single" w:sz="4" w:space="0" w:color="auto"/>
              <w:right w:val="single" w:sz="4" w:space="0" w:color="auto"/>
            </w:tcBorders>
          </w:tcPr>
          <w:p w14:paraId="0B70672F"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 xml:space="preserve">Įsipareigojimai, kuriuos numatoma perduoti subtiekėjui </w:t>
            </w:r>
          </w:p>
        </w:tc>
        <w:tc>
          <w:tcPr>
            <w:tcW w:w="3487" w:type="dxa"/>
            <w:tcBorders>
              <w:top w:val="single" w:sz="4" w:space="0" w:color="auto"/>
              <w:left w:val="single" w:sz="4" w:space="0" w:color="auto"/>
              <w:bottom w:val="single" w:sz="4" w:space="0" w:color="auto"/>
              <w:right w:val="single" w:sz="4" w:space="0" w:color="auto"/>
            </w:tcBorders>
          </w:tcPr>
          <w:p w14:paraId="72333815" w14:textId="77777777" w:rsidR="00AD65D6" w:rsidRPr="00AD65D6"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D65D6" w:rsidRPr="00AD65D6" w14:paraId="27D42B66" w14:textId="77777777" w:rsidTr="009E446B">
        <w:tc>
          <w:tcPr>
            <w:tcW w:w="6124" w:type="dxa"/>
            <w:tcBorders>
              <w:top w:val="single" w:sz="4" w:space="0" w:color="auto"/>
              <w:left w:val="single" w:sz="4" w:space="0" w:color="auto"/>
              <w:bottom w:val="single" w:sz="4" w:space="0" w:color="auto"/>
              <w:right w:val="single" w:sz="4" w:space="0" w:color="auto"/>
            </w:tcBorders>
          </w:tcPr>
          <w:p w14:paraId="183C845F"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487" w:type="dxa"/>
            <w:tcBorders>
              <w:top w:val="single" w:sz="4" w:space="0" w:color="auto"/>
              <w:left w:val="single" w:sz="4" w:space="0" w:color="auto"/>
              <w:bottom w:val="single" w:sz="4" w:space="0" w:color="auto"/>
              <w:right w:val="single" w:sz="4" w:space="0" w:color="auto"/>
            </w:tcBorders>
          </w:tcPr>
          <w:p w14:paraId="64AEFAB0"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p>
        </w:tc>
      </w:tr>
    </w:tbl>
    <w:p w14:paraId="1191AC64"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pacing w:val="-4"/>
          <w:sz w:val="24"/>
          <w:szCs w:val="24"/>
          <w:lang w:eastAsia="lt-LT"/>
        </w:rPr>
      </w:pPr>
      <w:r w:rsidRPr="00AD65D6">
        <w:rPr>
          <w:rFonts w:ascii="Times New Roman" w:eastAsia="Times New Roman" w:hAnsi="Times New Roman" w:cs="Times New Roman"/>
          <w:i/>
          <w:spacing w:val="-4"/>
          <w:sz w:val="24"/>
          <w:szCs w:val="24"/>
          <w:lang w:eastAsia="lt-LT"/>
        </w:rPr>
        <w:t>Pastaba. Pildoma, jei tiekėjas ketina pasitelkti subtiekėją/</w:t>
      </w:r>
      <w:proofErr w:type="spellStart"/>
      <w:r w:rsidRPr="00AD65D6">
        <w:rPr>
          <w:rFonts w:ascii="Times New Roman" w:eastAsia="Times New Roman" w:hAnsi="Times New Roman" w:cs="Times New Roman"/>
          <w:i/>
          <w:spacing w:val="-4"/>
          <w:sz w:val="24"/>
          <w:szCs w:val="24"/>
          <w:lang w:eastAsia="lt-LT"/>
        </w:rPr>
        <w:t>us</w:t>
      </w:r>
      <w:proofErr w:type="spellEnd"/>
      <w:r w:rsidRPr="00AD65D6">
        <w:rPr>
          <w:rFonts w:ascii="Times New Roman" w:eastAsia="Times New Roman" w:hAnsi="Times New Roman" w:cs="Times New Roman"/>
          <w:i/>
          <w:spacing w:val="-4"/>
          <w:sz w:val="24"/>
          <w:szCs w:val="24"/>
          <w:lang w:eastAsia="lt-LT"/>
        </w:rPr>
        <w:t xml:space="preserve"> ar specialistus, kuriuos ketina įdarbinti</w:t>
      </w:r>
    </w:p>
    <w:p w14:paraId="1C8F44FB"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39F04CA" w14:textId="77777777" w:rsidR="00A61BBE" w:rsidRPr="00C239CD" w:rsidRDefault="00AD65D6" w:rsidP="00A61BBE">
      <w:pPr>
        <w:widowControl w:val="0"/>
        <w:autoSpaceDE w:val="0"/>
        <w:autoSpaceDN w:val="0"/>
        <w:adjustRightInd w:val="0"/>
        <w:spacing w:after="0" w:line="240" w:lineRule="auto"/>
        <w:ind w:left="567" w:firstLine="142"/>
        <w:jc w:val="both"/>
        <w:rPr>
          <w:rFonts w:ascii="Times New Roman" w:hAnsi="Times New Roman" w:cs="Times New Roman"/>
          <w:lang w:eastAsia="lt-LT"/>
        </w:rPr>
      </w:pPr>
      <w:r w:rsidRPr="00A61BBE">
        <w:rPr>
          <w:rFonts w:ascii="Times New Roman" w:eastAsia="Times New Roman" w:hAnsi="Times New Roman" w:cs="Times New Roman"/>
          <w:sz w:val="24"/>
          <w:szCs w:val="24"/>
          <w:lang w:eastAsia="lt-LT"/>
        </w:rPr>
        <w:t xml:space="preserve">Šiuo pasiūlymu pažymime, kad sutinkame su visomis pirkimo sąlygomis, </w:t>
      </w:r>
      <w:r w:rsidR="00A61BBE" w:rsidRPr="00A61BBE">
        <w:rPr>
          <w:rFonts w:ascii="Times New Roman" w:hAnsi="Times New Roman" w:cs="Times New Roman"/>
          <w:sz w:val="24"/>
          <w:szCs w:val="24"/>
          <w:lang w:eastAsia="lt-LT"/>
        </w:rPr>
        <w:t>nustatytomis CVP IS:</w:t>
      </w:r>
      <w:r w:rsidRPr="00A61BBE">
        <w:rPr>
          <w:rFonts w:ascii="Times New Roman" w:eastAsia="Times New Roman" w:hAnsi="Times New Roman" w:cs="Times New Roman"/>
          <w:sz w:val="24"/>
          <w:szCs w:val="24"/>
          <w:lang w:eastAsia="lt-LT"/>
        </w:rPr>
        <w:t xml:space="preserve"> </w:t>
      </w:r>
      <w:r w:rsidR="00A61BBE" w:rsidRPr="00C239CD">
        <w:rPr>
          <w:rFonts w:ascii="Times New Roman" w:hAnsi="Times New Roman" w:cs="Times New Roman"/>
          <w:lang w:eastAsia="lt-LT"/>
        </w:rPr>
        <w:t>1) kituose pirkimo dokumentuose (jų paaiškinimuose, papildymuose).</w:t>
      </w:r>
    </w:p>
    <w:p w14:paraId="6FB19FDC" w14:textId="6D77BD3A" w:rsidR="004A142C" w:rsidRPr="00A61BBE" w:rsidRDefault="00A61BBE" w:rsidP="00A61BBE">
      <w:pPr>
        <w:widowControl w:val="0"/>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lt-LT"/>
        </w:rPr>
      </w:pPr>
      <w:r w:rsidRPr="00C239CD">
        <w:rPr>
          <w:rFonts w:ascii="Times New Roman" w:hAnsi="Times New Roman" w:cs="Times New Roman"/>
          <w:lang w:eastAsia="lt-LT"/>
        </w:rPr>
        <w:t>2) pasirašydamas pasiūlymą patvirtinu, kad dokumentų skaitmeninės kopijos yra tikros.</w:t>
      </w:r>
    </w:p>
    <w:p w14:paraId="47D1468E" w14:textId="77777777" w:rsidR="007B592B" w:rsidRPr="00AD65D6" w:rsidRDefault="007B592B" w:rsidP="007B592B">
      <w:pPr>
        <w:widowControl w:val="0"/>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lt-LT"/>
        </w:rPr>
      </w:pPr>
    </w:p>
    <w:p w14:paraId="6AE8ED7D" w14:textId="77777777" w:rsidR="00BE38B8" w:rsidRDefault="00BE38B8" w:rsidP="00AD65D6">
      <w:pPr>
        <w:widowControl w:val="0"/>
        <w:autoSpaceDE w:val="0"/>
        <w:autoSpaceDN w:val="0"/>
        <w:adjustRightInd w:val="0"/>
        <w:spacing w:before="120" w:after="120" w:line="240" w:lineRule="auto"/>
        <w:ind w:firstLine="567"/>
        <w:jc w:val="both"/>
        <w:rPr>
          <w:rFonts w:ascii="Times New Roman" w:eastAsia="Times New Roman" w:hAnsi="Times New Roman" w:cs="Times New Roman"/>
          <w:sz w:val="24"/>
          <w:szCs w:val="24"/>
          <w:lang w:eastAsia="lt-LT"/>
        </w:rPr>
      </w:pPr>
    </w:p>
    <w:p w14:paraId="654B6829" w14:textId="77777777" w:rsidR="00BE38B8" w:rsidRDefault="00BE38B8" w:rsidP="00AD65D6">
      <w:pPr>
        <w:widowControl w:val="0"/>
        <w:autoSpaceDE w:val="0"/>
        <w:autoSpaceDN w:val="0"/>
        <w:adjustRightInd w:val="0"/>
        <w:spacing w:before="120" w:after="120" w:line="240" w:lineRule="auto"/>
        <w:ind w:firstLine="567"/>
        <w:jc w:val="both"/>
        <w:rPr>
          <w:rFonts w:ascii="Times New Roman" w:eastAsia="Times New Roman" w:hAnsi="Times New Roman" w:cs="Times New Roman"/>
          <w:sz w:val="24"/>
          <w:szCs w:val="24"/>
          <w:lang w:eastAsia="lt-LT"/>
        </w:rPr>
      </w:pPr>
    </w:p>
    <w:p w14:paraId="1254E2B8" w14:textId="77777777" w:rsidR="00BE38B8" w:rsidRDefault="00BE38B8" w:rsidP="00AD65D6">
      <w:pPr>
        <w:widowControl w:val="0"/>
        <w:autoSpaceDE w:val="0"/>
        <w:autoSpaceDN w:val="0"/>
        <w:adjustRightInd w:val="0"/>
        <w:spacing w:before="120" w:after="120" w:line="240" w:lineRule="auto"/>
        <w:ind w:firstLine="567"/>
        <w:jc w:val="both"/>
        <w:rPr>
          <w:rFonts w:ascii="Times New Roman" w:eastAsia="Times New Roman" w:hAnsi="Times New Roman" w:cs="Times New Roman"/>
          <w:sz w:val="24"/>
          <w:szCs w:val="24"/>
          <w:lang w:eastAsia="lt-LT"/>
        </w:rPr>
      </w:pPr>
    </w:p>
    <w:p w14:paraId="1F02EDF5" w14:textId="77777777" w:rsidR="00BE38B8" w:rsidRDefault="00BE38B8" w:rsidP="00AD65D6">
      <w:pPr>
        <w:widowControl w:val="0"/>
        <w:autoSpaceDE w:val="0"/>
        <w:autoSpaceDN w:val="0"/>
        <w:adjustRightInd w:val="0"/>
        <w:spacing w:before="120" w:after="120" w:line="240" w:lineRule="auto"/>
        <w:ind w:firstLine="567"/>
        <w:jc w:val="both"/>
        <w:rPr>
          <w:rFonts w:ascii="Times New Roman" w:eastAsia="Times New Roman" w:hAnsi="Times New Roman" w:cs="Times New Roman"/>
          <w:sz w:val="24"/>
          <w:szCs w:val="24"/>
          <w:lang w:eastAsia="lt-LT"/>
        </w:rPr>
      </w:pPr>
    </w:p>
    <w:p w14:paraId="29166035" w14:textId="77777777" w:rsidR="00BE38B8" w:rsidRDefault="00BE38B8" w:rsidP="00AD65D6">
      <w:pPr>
        <w:widowControl w:val="0"/>
        <w:autoSpaceDE w:val="0"/>
        <w:autoSpaceDN w:val="0"/>
        <w:adjustRightInd w:val="0"/>
        <w:spacing w:before="120" w:after="120" w:line="240" w:lineRule="auto"/>
        <w:ind w:firstLine="567"/>
        <w:jc w:val="both"/>
        <w:rPr>
          <w:rFonts w:ascii="Times New Roman" w:eastAsia="Times New Roman" w:hAnsi="Times New Roman" w:cs="Times New Roman"/>
          <w:sz w:val="24"/>
          <w:szCs w:val="24"/>
          <w:lang w:eastAsia="lt-LT"/>
        </w:rPr>
      </w:pPr>
    </w:p>
    <w:p w14:paraId="0C4E9B48" w14:textId="4E6F90E4" w:rsidR="00AD65D6" w:rsidRDefault="00AD65D6" w:rsidP="00AD65D6">
      <w:pPr>
        <w:widowControl w:val="0"/>
        <w:autoSpaceDE w:val="0"/>
        <w:autoSpaceDN w:val="0"/>
        <w:adjustRightInd w:val="0"/>
        <w:spacing w:before="120" w:after="120" w:line="240" w:lineRule="auto"/>
        <w:ind w:firstLine="567"/>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lastRenderedPageBreak/>
        <w:t>Mes siūlome:</w:t>
      </w:r>
    </w:p>
    <w:tbl>
      <w:tblPr>
        <w:tblStyle w:val="TableGrid2"/>
        <w:tblW w:w="9680" w:type="dxa"/>
        <w:tblInd w:w="97" w:type="dxa"/>
        <w:tblLayout w:type="fixed"/>
        <w:tblLook w:val="04A0" w:firstRow="1" w:lastRow="0" w:firstColumn="1" w:lastColumn="0" w:noHBand="0" w:noVBand="1"/>
      </w:tblPr>
      <w:tblGrid>
        <w:gridCol w:w="606"/>
        <w:gridCol w:w="2836"/>
        <w:gridCol w:w="1558"/>
        <w:gridCol w:w="994"/>
        <w:gridCol w:w="708"/>
        <w:gridCol w:w="1276"/>
        <w:gridCol w:w="1702"/>
      </w:tblGrid>
      <w:tr w:rsidR="007B592B" w:rsidRPr="002B1921" w14:paraId="701C3F1C" w14:textId="77777777" w:rsidTr="006B3710">
        <w:tc>
          <w:tcPr>
            <w:tcW w:w="606" w:type="dxa"/>
            <w:vAlign w:val="center"/>
          </w:tcPr>
          <w:p w14:paraId="5826AE1C" w14:textId="77777777" w:rsidR="007B592B" w:rsidRPr="002B1921" w:rsidRDefault="007B592B" w:rsidP="006B3710">
            <w:pPr>
              <w:tabs>
                <w:tab w:val="left" w:pos="0"/>
                <w:tab w:val="left" w:pos="567"/>
                <w:tab w:val="left" w:pos="709"/>
              </w:tabs>
              <w:jc w:val="center"/>
              <w:rPr>
                <w:rFonts w:eastAsia="Calibri"/>
                <w:b/>
              </w:rPr>
            </w:pPr>
            <w:r w:rsidRPr="002B1921">
              <w:rPr>
                <w:rFonts w:eastAsia="Calibri"/>
                <w:b/>
              </w:rPr>
              <w:t>Eil. Nr.</w:t>
            </w:r>
          </w:p>
        </w:tc>
        <w:tc>
          <w:tcPr>
            <w:tcW w:w="2836" w:type="dxa"/>
            <w:vAlign w:val="center"/>
          </w:tcPr>
          <w:p w14:paraId="5EF24289" w14:textId="77777777" w:rsidR="007B592B" w:rsidRPr="002B1921" w:rsidRDefault="007B592B" w:rsidP="006B3710">
            <w:pPr>
              <w:tabs>
                <w:tab w:val="left" w:pos="284"/>
                <w:tab w:val="left" w:pos="567"/>
                <w:tab w:val="left" w:pos="709"/>
              </w:tabs>
              <w:ind w:firstLine="184"/>
              <w:jc w:val="center"/>
              <w:rPr>
                <w:rFonts w:eastAsia="Calibri"/>
                <w:b/>
              </w:rPr>
            </w:pPr>
            <w:proofErr w:type="spellStart"/>
            <w:r w:rsidRPr="002B1921">
              <w:rPr>
                <w:rFonts w:eastAsia="Calibri"/>
                <w:b/>
              </w:rPr>
              <w:t>Prekės</w:t>
            </w:r>
            <w:proofErr w:type="spellEnd"/>
            <w:r w:rsidRPr="002B1921">
              <w:rPr>
                <w:rFonts w:eastAsia="Calibri"/>
                <w:b/>
              </w:rPr>
              <w:t xml:space="preserve"> </w:t>
            </w:r>
            <w:proofErr w:type="spellStart"/>
            <w:r w:rsidRPr="002B1921">
              <w:rPr>
                <w:rFonts w:eastAsia="Calibri"/>
                <w:b/>
              </w:rPr>
              <w:t>pavadinimas</w:t>
            </w:r>
            <w:proofErr w:type="spellEnd"/>
          </w:p>
        </w:tc>
        <w:tc>
          <w:tcPr>
            <w:tcW w:w="1558" w:type="dxa"/>
            <w:vAlign w:val="center"/>
          </w:tcPr>
          <w:p w14:paraId="0EEF5DDC" w14:textId="77777777" w:rsidR="007B592B" w:rsidRPr="002B1921" w:rsidRDefault="007B592B" w:rsidP="006B3710">
            <w:pPr>
              <w:tabs>
                <w:tab w:val="left" w:pos="284"/>
                <w:tab w:val="left" w:pos="567"/>
                <w:tab w:val="left" w:pos="709"/>
              </w:tabs>
              <w:jc w:val="center"/>
              <w:rPr>
                <w:rFonts w:eastAsia="Calibri"/>
                <w:b/>
              </w:rPr>
            </w:pPr>
            <w:proofErr w:type="spellStart"/>
            <w:r w:rsidRPr="002B1921">
              <w:rPr>
                <w:rFonts w:eastAsia="Calibri"/>
                <w:b/>
              </w:rPr>
              <w:t>Prekės</w:t>
            </w:r>
            <w:proofErr w:type="spellEnd"/>
            <w:r w:rsidRPr="002B1921">
              <w:rPr>
                <w:rFonts w:eastAsia="Calibri"/>
                <w:b/>
              </w:rPr>
              <w:t xml:space="preserve"> </w:t>
            </w:r>
            <w:proofErr w:type="spellStart"/>
            <w:r w:rsidRPr="002B1921">
              <w:rPr>
                <w:rFonts w:eastAsia="Calibri"/>
                <w:b/>
              </w:rPr>
              <w:t>gamintojas</w:t>
            </w:r>
            <w:proofErr w:type="spellEnd"/>
            <w:r w:rsidRPr="002B1921">
              <w:rPr>
                <w:rFonts w:eastAsia="Calibri"/>
                <w:b/>
              </w:rPr>
              <w:t xml:space="preserve">, </w:t>
            </w:r>
            <w:proofErr w:type="spellStart"/>
            <w:r w:rsidRPr="002B1921">
              <w:rPr>
                <w:rFonts w:eastAsia="Calibri"/>
                <w:b/>
              </w:rPr>
              <w:t>šalis</w:t>
            </w:r>
            <w:proofErr w:type="spellEnd"/>
            <w:r w:rsidRPr="002B1921">
              <w:rPr>
                <w:rFonts w:eastAsia="Calibri"/>
                <w:b/>
              </w:rPr>
              <w:t xml:space="preserve">, </w:t>
            </w:r>
            <w:proofErr w:type="spellStart"/>
            <w:r w:rsidRPr="002B1921">
              <w:rPr>
                <w:rFonts w:eastAsia="Calibri"/>
                <w:b/>
              </w:rPr>
              <w:t>modelis</w:t>
            </w:r>
            <w:proofErr w:type="spellEnd"/>
            <w:r w:rsidRPr="002B1921">
              <w:rPr>
                <w:rFonts w:eastAsia="Calibri"/>
                <w:b/>
              </w:rPr>
              <w:t xml:space="preserve"> (</w:t>
            </w:r>
            <w:proofErr w:type="spellStart"/>
            <w:r w:rsidRPr="002B1921">
              <w:rPr>
                <w:rFonts w:eastAsia="Calibri"/>
                <w:b/>
              </w:rPr>
              <w:t>jei</w:t>
            </w:r>
            <w:proofErr w:type="spellEnd"/>
            <w:r w:rsidRPr="002B1921">
              <w:rPr>
                <w:rFonts w:eastAsia="Calibri"/>
                <w:b/>
              </w:rPr>
              <w:t xml:space="preserve"> </w:t>
            </w:r>
            <w:proofErr w:type="spellStart"/>
            <w:r w:rsidRPr="002B1921">
              <w:rPr>
                <w:rFonts w:eastAsia="Calibri"/>
                <w:b/>
              </w:rPr>
              <w:t>yra</w:t>
            </w:r>
            <w:proofErr w:type="spellEnd"/>
            <w:r w:rsidRPr="002B1921">
              <w:rPr>
                <w:rFonts w:eastAsia="Calibri"/>
                <w:b/>
              </w:rPr>
              <w:t>)</w:t>
            </w:r>
          </w:p>
        </w:tc>
        <w:tc>
          <w:tcPr>
            <w:tcW w:w="994" w:type="dxa"/>
            <w:vAlign w:val="center"/>
          </w:tcPr>
          <w:p w14:paraId="0FF07D78" w14:textId="77777777" w:rsidR="007B592B" w:rsidRPr="002B1921" w:rsidRDefault="007B592B" w:rsidP="006B3710">
            <w:pPr>
              <w:tabs>
                <w:tab w:val="left" w:pos="284"/>
                <w:tab w:val="left" w:pos="567"/>
                <w:tab w:val="left" w:pos="709"/>
              </w:tabs>
              <w:ind w:hanging="20"/>
              <w:jc w:val="center"/>
              <w:rPr>
                <w:rFonts w:eastAsia="Calibri"/>
                <w:b/>
              </w:rPr>
            </w:pPr>
            <w:r w:rsidRPr="002B1921">
              <w:rPr>
                <w:rFonts w:eastAsia="Calibri"/>
                <w:b/>
              </w:rPr>
              <w:t xml:space="preserve">Mato </w:t>
            </w:r>
            <w:proofErr w:type="spellStart"/>
            <w:r w:rsidRPr="002B1921">
              <w:rPr>
                <w:rFonts w:eastAsia="Calibri"/>
                <w:b/>
              </w:rPr>
              <w:t>vnt</w:t>
            </w:r>
            <w:proofErr w:type="spellEnd"/>
            <w:r w:rsidRPr="002B1921">
              <w:rPr>
                <w:rFonts w:eastAsia="Calibri"/>
                <w:b/>
              </w:rPr>
              <w:t>.</w:t>
            </w:r>
          </w:p>
        </w:tc>
        <w:tc>
          <w:tcPr>
            <w:tcW w:w="708" w:type="dxa"/>
            <w:vAlign w:val="center"/>
          </w:tcPr>
          <w:p w14:paraId="180A0F15" w14:textId="77777777" w:rsidR="007B592B" w:rsidRPr="002B1921" w:rsidRDefault="007B592B" w:rsidP="006B3710">
            <w:pPr>
              <w:tabs>
                <w:tab w:val="left" w:pos="284"/>
                <w:tab w:val="left" w:pos="567"/>
                <w:tab w:val="left" w:pos="709"/>
              </w:tabs>
              <w:ind w:hanging="69"/>
              <w:jc w:val="center"/>
              <w:rPr>
                <w:rFonts w:eastAsia="Calibri"/>
                <w:b/>
              </w:rPr>
            </w:pPr>
            <w:proofErr w:type="spellStart"/>
            <w:r w:rsidRPr="002B1921">
              <w:rPr>
                <w:rFonts w:eastAsia="Calibri"/>
                <w:b/>
              </w:rPr>
              <w:t>Kiekis</w:t>
            </w:r>
            <w:proofErr w:type="spellEnd"/>
          </w:p>
        </w:tc>
        <w:tc>
          <w:tcPr>
            <w:tcW w:w="1276" w:type="dxa"/>
          </w:tcPr>
          <w:p w14:paraId="54F14BBB" w14:textId="77777777" w:rsidR="007B592B" w:rsidRPr="002B1921" w:rsidRDefault="007B592B" w:rsidP="006B3710">
            <w:pPr>
              <w:tabs>
                <w:tab w:val="left" w:pos="284"/>
                <w:tab w:val="left" w:pos="567"/>
                <w:tab w:val="left" w:pos="709"/>
              </w:tabs>
              <w:jc w:val="center"/>
              <w:rPr>
                <w:rFonts w:eastAsia="Calibri"/>
                <w:b/>
              </w:rPr>
            </w:pPr>
            <w:r w:rsidRPr="002B1921">
              <w:rPr>
                <w:rFonts w:eastAsia="Calibri"/>
                <w:b/>
              </w:rPr>
              <w:t xml:space="preserve">1 </w:t>
            </w:r>
            <w:proofErr w:type="spellStart"/>
            <w:r w:rsidRPr="002B1921">
              <w:rPr>
                <w:rFonts w:eastAsia="Calibri"/>
                <w:b/>
              </w:rPr>
              <w:t>vnt</w:t>
            </w:r>
            <w:proofErr w:type="spellEnd"/>
            <w:r w:rsidRPr="002B1921">
              <w:rPr>
                <w:rFonts w:eastAsia="Calibri"/>
                <w:b/>
              </w:rPr>
              <w:t xml:space="preserve"> </w:t>
            </w:r>
            <w:proofErr w:type="spellStart"/>
            <w:r w:rsidRPr="002B1921">
              <w:rPr>
                <w:rFonts w:eastAsia="Calibri"/>
                <w:b/>
              </w:rPr>
              <w:t>kaina</w:t>
            </w:r>
            <w:proofErr w:type="spellEnd"/>
            <w:r w:rsidRPr="002B1921">
              <w:rPr>
                <w:rFonts w:eastAsia="Calibri"/>
                <w:b/>
              </w:rPr>
              <w:t xml:space="preserve"> be PVM</w:t>
            </w:r>
          </w:p>
        </w:tc>
        <w:tc>
          <w:tcPr>
            <w:tcW w:w="1702" w:type="dxa"/>
          </w:tcPr>
          <w:p w14:paraId="47F31A20" w14:textId="77777777" w:rsidR="007B592B" w:rsidRPr="002B1921" w:rsidRDefault="007B592B" w:rsidP="006B3710">
            <w:pPr>
              <w:tabs>
                <w:tab w:val="left" w:pos="284"/>
                <w:tab w:val="left" w:pos="567"/>
                <w:tab w:val="left" w:pos="709"/>
              </w:tabs>
              <w:jc w:val="center"/>
              <w:rPr>
                <w:rFonts w:eastAsia="Calibri"/>
                <w:b/>
              </w:rPr>
            </w:pPr>
            <w:proofErr w:type="spellStart"/>
            <w:r w:rsidRPr="002B1921">
              <w:rPr>
                <w:rFonts w:eastAsia="Calibri"/>
                <w:b/>
              </w:rPr>
              <w:t>Bendra</w:t>
            </w:r>
            <w:proofErr w:type="spellEnd"/>
            <w:r w:rsidRPr="002B1921">
              <w:rPr>
                <w:rFonts w:eastAsia="Calibri"/>
                <w:b/>
              </w:rPr>
              <w:t xml:space="preserve"> </w:t>
            </w:r>
            <w:proofErr w:type="spellStart"/>
            <w:r w:rsidRPr="002B1921">
              <w:rPr>
                <w:rFonts w:eastAsia="Calibri"/>
                <w:b/>
              </w:rPr>
              <w:t>viso</w:t>
            </w:r>
            <w:proofErr w:type="spellEnd"/>
            <w:r w:rsidRPr="002B1921">
              <w:rPr>
                <w:rFonts w:eastAsia="Calibri"/>
                <w:b/>
              </w:rPr>
              <w:t xml:space="preserve"> </w:t>
            </w:r>
            <w:proofErr w:type="spellStart"/>
            <w:r w:rsidRPr="002B1921">
              <w:rPr>
                <w:rFonts w:eastAsia="Calibri"/>
                <w:b/>
              </w:rPr>
              <w:t>kiekio</w:t>
            </w:r>
            <w:proofErr w:type="spellEnd"/>
            <w:r w:rsidRPr="002B1921">
              <w:rPr>
                <w:rFonts w:eastAsia="Calibri"/>
                <w:b/>
              </w:rPr>
              <w:t xml:space="preserve"> </w:t>
            </w:r>
            <w:proofErr w:type="spellStart"/>
            <w:r w:rsidRPr="002B1921">
              <w:rPr>
                <w:rFonts w:eastAsia="Calibri"/>
                <w:b/>
              </w:rPr>
              <w:t>kaina</w:t>
            </w:r>
            <w:proofErr w:type="spellEnd"/>
            <w:r w:rsidRPr="002B1921">
              <w:rPr>
                <w:rFonts w:eastAsia="Calibri"/>
                <w:b/>
              </w:rPr>
              <w:t xml:space="preserve">, </w:t>
            </w:r>
          </w:p>
          <w:p w14:paraId="543E2B9E" w14:textId="77777777" w:rsidR="007B592B" w:rsidRPr="002B1921" w:rsidRDefault="007B592B" w:rsidP="006B3710">
            <w:pPr>
              <w:tabs>
                <w:tab w:val="left" w:pos="284"/>
                <w:tab w:val="left" w:pos="567"/>
                <w:tab w:val="left" w:pos="709"/>
              </w:tabs>
              <w:jc w:val="center"/>
              <w:rPr>
                <w:rFonts w:eastAsia="Calibri"/>
                <w:b/>
              </w:rPr>
            </w:pPr>
            <w:proofErr w:type="spellStart"/>
            <w:r>
              <w:rPr>
                <w:rFonts w:eastAsia="Calibri"/>
                <w:b/>
              </w:rPr>
              <w:t>Eur</w:t>
            </w:r>
            <w:proofErr w:type="spellEnd"/>
            <w:r>
              <w:rPr>
                <w:rFonts w:eastAsia="Calibri"/>
                <w:b/>
              </w:rPr>
              <w:t xml:space="preserve"> be</w:t>
            </w:r>
            <w:r w:rsidRPr="002B1921">
              <w:rPr>
                <w:rFonts w:eastAsia="Calibri"/>
                <w:b/>
              </w:rPr>
              <w:t xml:space="preserve"> PVM</w:t>
            </w:r>
          </w:p>
        </w:tc>
      </w:tr>
      <w:tr w:rsidR="007B592B" w:rsidRPr="002B1921" w14:paraId="67041A7D" w14:textId="77777777" w:rsidTr="006B3710">
        <w:trPr>
          <w:trHeight w:val="239"/>
        </w:trPr>
        <w:tc>
          <w:tcPr>
            <w:tcW w:w="606" w:type="dxa"/>
            <w:vAlign w:val="center"/>
          </w:tcPr>
          <w:p w14:paraId="06AE18E6" w14:textId="77777777" w:rsidR="007B592B" w:rsidRPr="002B1921" w:rsidRDefault="007B592B" w:rsidP="006B3710">
            <w:pPr>
              <w:tabs>
                <w:tab w:val="left" w:pos="0"/>
                <w:tab w:val="left" w:pos="567"/>
                <w:tab w:val="left" w:pos="709"/>
              </w:tabs>
              <w:ind w:firstLine="74"/>
              <w:jc w:val="center"/>
              <w:rPr>
                <w:rFonts w:eastAsia="Calibri"/>
                <w:i/>
              </w:rPr>
            </w:pPr>
            <w:r w:rsidRPr="002B1921">
              <w:rPr>
                <w:rFonts w:eastAsia="Calibri"/>
                <w:i/>
              </w:rPr>
              <w:t>1</w:t>
            </w:r>
          </w:p>
        </w:tc>
        <w:tc>
          <w:tcPr>
            <w:tcW w:w="2836" w:type="dxa"/>
            <w:vAlign w:val="center"/>
          </w:tcPr>
          <w:p w14:paraId="5FFDEF9E" w14:textId="77777777" w:rsidR="007B592B" w:rsidRPr="002B1921" w:rsidRDefault="007B592B" w:rsidP="006B3710">
            <w:pPr>
              <w:tabs>
                <w:tab w:val="left" w:pos="284"/>
                <w:tab w:val="left" w:pos="567"/>
                <w:tab w:val="left" w:pos="709"/>
              </w:tabs>
              <w:ind w:firstLine="284"/>
              <w:jc w:val="center"/>
              <w:rPr>
                <w:rFonts w:eastAsia="Calibri"/>
                <w:i/>
              </w:rPr>
            </w:pPr>
            <w:r w:rsidRPr="002B1921">
              <w:rPr>
                <w:rFonts w:eastAsia="Calibri"/>
                <w:i/>
              </w:rPr>
              <w:t>2</w:t>
            </w:r>
          </w:p>
        </w:tc>
        <w:tc>
          <w:tcPr>
            <w:tcW w:w="1558" w:type="dxa"/>
            <w:vAlign w:val="center"/>
          </w:tcPr>
          <w:p w14:paraId="2BDE65DA" w14:textId="77777777" w:rsidR="007B592B" w:rsidRPr="002B1921" w:rsidRDefault="007B592B" w:rsidP="006B3710">
            <w:pPr>
              <w:tabs>
                <w:tab w:val="left" w:pos="284"/>
                <w:tab w:val="left" w:pos="567"/>
                <w:tab w:val="left" w:pos="709"/>
              </w:tabs>
              <w:ind w:firstLine="284"/>
              <w:jc w:val="center"/>
              <w:rPr>
                <w:rFonts w:eastAsia="Calibri"/>
                <w:i/>
              </w:rPr>
            </w:pPr>
            <w:r w:rsidRPr="002B1921">
              <w:rPr>
                <w:rFonts w:eastAsia="Calibri"/>
                <w:i/>
              </w:rPr>
              <w:t>3</w:t>
            </w:r>
          </w:p>
        </w:tc>
        <w:tc>
          <w:tcPr>
            <w:tcW w:w="994" w:type="dxa"/>
            <w:vAlign w:val="center"/>
          </w:tcPr>
          <w:p w14:paraId="0DF633CA" w14:textId="77777777" w:rsidR="007B592B" w:rsidRPr="002B1921" w:rsidRDefault="007B592B" w:rsidP="006B3710">
            <w:pPr>
              <w:tabs>
                <w:tab w:val="left" w:pos="284"/>
                <w:tab w:val="left" w:pos="567"/>
                <w:tab w:val="left" w:pos="709"/>
              </w:tabs>
              <w:ind w:firstLine="284"/>
              <w:jc w:val="center"/>
              <w:rPr>
                <w:rFonts w:eastAsia="Calibri"/>
                <w:i/>
              </w:rPr>
            </w:pPr>
            <w:r w:rsidRPr="002B1921">
              <w:rPr>
                <w:rFonts w:eastAsia="Calibri"/>
                <w:i/>
              </w:rPr>
              <w:t>4</w:t>
            </w:r>
          </w:p>
        </w:tc>
        <w:tc>
          <w:tcPr>
            <w:tcW w:w="708" w:type="dxa"/>
            <w:vAlign w:val="center"/>
          </w:tcPr>
          <w:p w14:paraId="392D8CD2" w14:textId="77777777" w:rsidR="007B592B" w:rsidRPr="002B1921" w:rsidRDefault="007B592B" w:rsidP="006B3710">
            <w:pPr>
              <w:tabs>
                <w:tab w:val="left" w:pos="284"/>
                <w:tab w:val="left" w:pos="567"/>
                <w:tab w:val="left" w:pos="709"/>
              </w:tabs>
              <w:ind w:hanging="104"/>
              <w:jc w:val="center"/>
              <w:rPr>
                <w:rFonts w:eastAsia="Calibri"/>
                <w:i/>
              </w:rPr>
            </w:pPr>
            <w:r w:rsidRPr="002B1921">
              <w:rPr>
                <w:rFonts w:eastAsia="Calibri"/>
                <w:i/>
              </w:rPr>
              <w:t>5</w:t>
            </w:r>
          </w:p>
        </w:tc>
        <w:tc>
          <w:tcPr>
            <w:tcW w:w="1276" w:type="dxa"/>
          </w:tcPr>
          <w:p w14:paraId="23803639" w14:textId="77777777" w:rsidR="007B592B" w:rsidRDefault="007B592B" w:rsidP="006B3710">
            <w:pPr>
              <w:tabs>
                <w:tab w:val="left" w:pos="284"/>
                <w:tab w:val="left" w:pos="567"/>
                <w:tab w:val="left" w:pos="709"/>
              </w:tabs>
              <w:ind w:firstLine="284"/>
              <w:jc w:val="center"/>
              <w:rPr>
                <w:rFonts w:eastAsia="Calibri"/>
                <w:i/>
              </w:rPr>
            </w:pPr>
            <w:r>
              <w:rPr>
                <w:rFonts w:eastAsia="Calibri"/>
                <w:i/>
              </w:rPr>
              <w:t>6</w:t>
            </w:r>
          </w:p>
          <w:p w14:paraId="08ACEBB2" w14:textId="77777777" w:rsidR="007B592B" w:rsidRPr="002B1921" w:rsidRDefault="007B592B" w:rsidP="006B3710">
            <w:pPr>
              <w:tabs>
                <w:tab w:val="left" w:pos="284"/>
                <w:tab w:val="left" w:pos="567"/>
                <w:tab w:val="left" w:pos="709"/>
              </w:tabs>
              <w:ind w:firstLine="284"/>
              <w:jc w:val="center"/>
              <w:rPr>
                <w:rFonts w:eastAsia="Calibri"/>
                <w:i/>
              </w:rPr>
            </w:pPr>
          </w:p>
        </w:tc>
        <w:tc>
          <w:tcPr>
            <w:tcW w:w="1702" w:type="dxa"/>
          </w:tcPr>
          <w:p w14:paraId="6CDACDF9" w14:textId="77777777" w:rsidR="007B592B" w:rsidRPr="002B1921" w:rsidRDefault="007B592B" w:rsidP="006B3710">
            <w:pPr>
              <w:tabs>
                <w:tab w:val="left" w:pos="284"/>
                <w:tab w:val="left" w:pos="567"/>
                <w:tab w:val="left" w:pos="709"/>
              </w:tabs>
              <w:ind w:firstLine="284"/>
              <w:jc w:val="center"/>
              <w:rPr>
                <w:rFonts w:eastAsia="Calibri"/>
                <w:i/>
              </w:rPr>
            </w:pPr>
            <w:r w:rsidRPr="002B1921">
              <w:rPr>
                <w:rFonts w:eastAsia="Calibri"/>
                <w:i/>
              </w:rPr>
              <w:t>7</w:t>
            </w:r>
          </w:p>
          <w:p w14:paraId="211CC025" w14:textId="77777777" w:rsidR="007B592B" w:rsidRPr="002B1921" w:rsidRDefault="007B592B" w:rsidP="006B3710">
            <w:pPr>
              <w:tabs>
                <w:tab w:val="left" w:pos="284"/>
                <w:tab w:val="left" w:pos="567"/>
                <w:tab w:val="left" w:pos="709"/>
              </w:tabs>
              <w:ind w:firstLine="284"/>
              <w:jc w:val="center"/>
              <w:rPr>
                <w:rFonts w:eastAsia="Calibri"/>
                <w:i/>
              </w:rPr>
            </w:pPr>
            <w:r>
              <w:rPr>
                <w:rFonts w:eastAsia="Calibri"/>
                <w:i/>
              </w:rPr>
              <w:t xml:space="preserve"> (5x6</w:t>
            </w:r>
            <w:r w:rsidRPr="002B1921">
              <w:rPr>
                <w:rFonts w:eastAsia="Calibri"/>
                <w:i/>
              </w:rPr>
              <w:t>)</w:t>
            </w:r>
          </w:p>
        </w:tc>
      </w:tr>
      <w:tr w:rsidR="00C413F4" w:rsidRPr="00C413F4" w14:paraId="5DBC445F" w14:textId="77777777" w:rsidTr="006B3710">
        <w:trPr>
          <w:trHeight w:val="346"/>
        </w:trPr>
        <w:tc>
          <w:tcPr>
            <w:tcW w:w="606" w:type="dxa"/>
          </w:tcPr>
          <w:p w14:paraId="23791F74" w14:textId="77777777" w:rsidR="007B592B" w:rsidRPr="00C413F4" w:rsidRDefault="007B592B" w:rsidP="006B3710">
            <w:pPr>
              <w:tabs>
                <w:tab w:val="left" w:pos="0"/>
                <w:tab w:val="left" w:pos="284"/>
                <w:tab w:val="left" w:pos="390"/>
                <w:tab w:val="left" w:pos="498"/>
                <w:tab w:val="left" w:pos="567"/>
                <w:tab w:val="left" w:pos="709"/>
              </w:tabs>
              <w:ind w:firstLine="74"/>
              <w:jc w:val="both"/>
              <w:rPr>
                <w:rFonts w:eastAsia="Calibri"/>
                <w:sz w:val="24"/>
                <w:szCs w:val="24"/>
              </w:rPr>
            </w:pPr>
            <w:r w:rsidRPr="00C413F4">
              <w:rPr>
                <w:rFonts w:eastAsia="Calibri"/>
                <w:sz w:val="24"/>
                <w:szCs w:val="24"/>
              </w:rPr>
              <w:t>1.</w:t>
            </w:r>
          </w:p>
        </w:tc>
        <w:tc>
          <w:tcPr>
            <w:tcW w:w="2836" w:type="dxa"/>
            <w:tcBorders>
              <w:top w:val="nil"/>
              <w:left w:val="nil"/>
              <w:bottom w:val="single" w:sz="4" w:space="0" w:color="auto"/>
              <w:right w:val="single" w:sz="4" w:space="0" w:color="auto"/>
            </w:tcBorders>
            <w:shd w:val="clear" w:color="auto" w:fill="auto"/>
            <w:vAlign w:val="center"/>
          </w:tcPr>
          <w:p w14:paraId="78B86A25" w14:textId="7EE8E39A" w:rsidR="007B592B" w:rsidRPr="009E446B" w:rsidRDefault="009E446B" w:rsidP="004713A1">
            <w:pPr>
              <w:widowControl w:val="0"/>
              <w:tabs>
                <w:tab w:val="left" w:pos="284"/>
                <w:tab w:val="left" w:pos="567"/>
                <w:tab w:val="left" w:pos="709"/>
              </w:tabs>
              <w:ind w:firstLine="42"/>
              <w:jc w:val="center"/>
              <w:rPr>
                <w:noProof/>
                <w:sz w:val="22"/>
                <w:szCs w:val="22"/>
                <w:lang w:val="lt-LT" w:eastAsia="lt-LT"/>
              </w:rPr>
            </w:pPr>
            <w:proofErr w:type="spellStart"/>
            <w:r w:rsidRPr="009E446B">
              <w:rPr>
                <w:sz w:val="22"/>
                <w:szCs w:val="22"/>
              </w:rPr>
              <w:t>Medicininės</w:t>
            </w:r>
            <w:proofErr w:type="spellEnd"/>
            <w:r w:rsidRPr="009E446B">
              <w:rPr>
                <w:sz w:val="22"/>
                <w:szCs w:val="22"/>
              </w:rPr>
              <w:t xml:space="preserve"> (</w:t>
            </w:r>
            <w:proofErr w:type="spellStart"/>
            <w:r w:rsidRPr="009E446B">
              <w:rPr>
                <w:sz w:val="22"/>
                <w:szCs w:val="22"/>
              </w:rPr>
              <w:t>barjerinės</w:t>
            </w:r>
            <w:proofErr w:type="spellEnd"/>
            <w:r w:rsidRPr="009E446B">
              <w:rPr>
                <w:sz w:val="22"/>
                <w:szCs w:val="22"/>
              </w:rPr>
              <w:t xml:space="preserve">) </w:t>
            </w:r>
            <w:proofErr w:type="spellStart"/>
            <w:r w:rsidRPr="009E446B">
              <w:rPr>
                <w:sz w:val="22"/>
                <w:szCs w:val="22"/>
              </w:rPr>
              <w:t>skalbimo</w:t>
            </w:r>
            <w:proofErr w:type="spellEnd"/>
            <w:r w:rsidRPr="009E446B">
              <w:rPr>
                <w:sz w:val="22"/>
                <w:szCs w:val="22"/>
              </w:rPr>
              <w:t xml:space="preserve"> </w:t>
            </w:r>
            <w:proofErr w:type="spellStart"/>
            <w:r w:rsidRPr="009E446B">
              <w:rPr>
                <w:sz w:val="22"/>
                <w:szCs w:val="22"/>
              </w:rPr>
              <w:t>mašinos</w:t>
            </w:r>
            <w:proofErr w:type="spellEnd"/>
            <w:r w:rsidRPr="009E446B">
              <w:rPr>
                <w:color w:val="FF0000"/>
                <w:sz w:val="22"/>
                <w:szCs w:val="22"/>
              </w:rPr>
              <w:t xml:space="preserve"> </w:t>
            </w:r>
            <w:proofErr w:type="spellStart"/>
            <w:r w:rsidRPr="009E446B">
              <w:rPr>
                <w:sz w:val="22"/>
                <w:szCs w:val="22"/>
                <w:shd w:val="clear" w:color="auto" w:fill="FFFFFF"/>
              </w:rPr>
              <w:t>pirkimas</w:t>
            </w:r>
            <w:proofErr w:type="spellEnd"/>
          </w:p>
        </w:tc>
        <w:tc>
          <w:tcPr>
            <w:tcW w:w="1558" w:type="dxa"/>
            <w:vAlign w:val="center"/>
          </w:tcPr>
          <w:p w14:paraId="55CD18CF" w14:textId="77777777" w:rsidR="007B592B" w:rsidRPr="00C413F4" w:rsidRDefault="007B592B" w:rsidP="006B3710">
            <w:pPr>
              <w:tabs>
                <w:tab w:val="left" w:pos="284"/>
                <w:tab w:val="left" w:pos="567"/>
                <w:tab w:val="left" w:pos="709"/>
              </w:tabs>
              <w:ind w:firstLine="284"/>
              <w:jc w:val="center"/>
              <w:rPr>
                <w:rFonts w:eastAsia="Calibri"/>
                <w:sz w:val="24"/>
                <w:szCs w:val="24"/>
              </w:rPr>
            </w:pPr>
          </w:p>
        </w:tc>
        <w:tc>
          <w:tcPr>
            <w:tcW w:w="994" w:type="dxa"/>
          </w:tcPr>
          <w:p w14:paraId="2CFDB623" w14:textId="08F988C8" w:rsidR="007B592B" w:rsidRPr="00C413F4" w:rsidRDefault="007B592B" w:rsidP="00C413F4">
            <w:pPr>
              <w:jc w:val="center"/>
              <w:rPr>
                <w:rFonts w:eastAsia="Calibri"/>
                <w:sz w:val="24"/>
                <w:szCs w:val="24"/>
              </w:rPr>
            </w:pPr>
            <w:proofErr w:type="spellStart"/>
            <w:r w:rsidRPr="00C413F4">
              <w:rPr>
                <w:rFonts w:eastAsia="Calibri"/>
                <w:sz w:val="24"/>
                <w:szCs w:val="24"/>
              </w:rPr>
              <w:t>vnt</w:t>
            </w:r>
            <w:proofErr w:type="spellEnd"/>
            <w:r w:rsidRPr="00C413F4">
              <w:rPr>
                <w:rFonts w:eastAsia="Calibri"/>
                <w:sz w:val="24"/>
                <w:szCs w:val="24"/>
              </w:rPr>
              <w:t>.</w:t>
            </w:r>
          </w:p>
        </w:tc>
        <w:tc>
          <w:tcPr>
            <w:tcW w:w="708" w:type="dxa"/>
            <w:vAlign w:val="center"/>
          </w:tcPr>
          <w:p w14:paraId="1C41160A" w14:textId="249A3F6B" w:rsidR="007B592B" w:rsidRPr="00C413F4" w:rsidRDefault="004713A1" w:rsidP="006B3710">
            <w:pPr>
              <w:tabs>
                <w:tab w:val="left" w:pos="284"/>
                <w:tab w:val="left" w:pos="567"/>
                <w:tab w:val="left" w:pos="709"/>
              </w:tabs>
              <w:jc w:val="center"/>
              <w:rPr>
                <w:rFonts w:eastAsia="Calibri"/>
                <w:sz w:val="24"/>
                <w:szCs w:val="24"/>
              </w:rPr>
            </w:pPr>
            <w:r>
              <w:rPr>
                <w:rFonts w:eastAsia="Calibri"/>
                <w:sz w:val="24"/>
                <w:szCs w:val="24"/>
              </w:rPr>
              <w:t>1</w:t>
            </w:r>
          </w:p>
        </w:tc>
        <w:tc>
          <w:tcPr>
            <w:tcW w:w="1276" w:type="dxa"/>
          </w:tcPr>
          <w:p w14:paraId="07F72F64" w14:textId="77777777" w:rsidR="007B592B" w:rsidRPr="00C413F4" w:rsidRDefault="007B592B" w:rsidP="006B3710">
            <w:pPr>
              <w:tabs>
                <w:tab w:val="left" w:pos="284"/>
                <w:tab w:val="left" w:pos="567"/>
                <w:tab w:val="left" w:pos="709"/>
              </w:tabs>
              <w:ind w:firstLine="284"/>
              <w:jc w:val="center"/>
              <w:rPr>
                <w:rFonts w:eastAsia="Calibri"/>
                <w:sz w:val="24"/>
                <w:szCs w:val="24"/>
              </w:rPr>
            </w:pPr>
          </w:p>
        </w:tc>
        <w:tc>
          <w:tcPr>
            <w:tcW w:w="1702" w:type="dxa"/>
          </w:tcPr>
          <w:p w14:paraId="30E1B3D2" w14:textId="77777777" w:rsidR="007B592B" w:rsidRPr="00C413F4" w:rsidRDefault="007B592B" w:rsidP="006B3710">
            <w:pPr>
              <w:tabs>
                <w:tab w:val="left" w:pos="284"/>
                <w:tab w:val="left" w:pos="567"/>
                <w:tab w:val="left" w:pos="709"/>
              </w:tabs>
              <w:ind w:firstLine="284"/>
              <w:jc w:val="center"/>
              <w:rPr>
                <w:rFonts w:eastAsia="Calibri"/>
                <w:sz w:val="24"/>
                <w:szCs w:val="24"/>
              </w:rPr>
            </w:pPr>
          </w:p>
        </w:tc>
      </w:tr>
      <w:tr w:rsidR="007B592B" w:rsidRPr="002B1921" w14:paraId="411CF914" w14:textId="77777777" w:rsidTr="006B3710">
        <w:tc>
          <w:tcPr>
            <w:tcW w:w="7978" w:type="dxa"/>
            <w:gridSpan w:val="6"/>
          </w:tcPr>
          <w:p w14:paraId="1A97DC7C" w14:textId="77777777" w:rsidR="007B592B" w:rsidRPr="002B1921" w:rsidRDefault="007B592B" w:rsidP="006B3710">
            <w:pPr>
              <w:tabs>
                <w:tab w:val="left" w:pos="284"/>
                <w:tab w:val="left" w:pos="567"/>
                <w:tab w:val="left" w:pos="709"/>
              </w:tabs>
              <w:ind w:firstLine="284"/>
              <w:jc w:val="right"/>
              <w:rPr>
                <w:rFonts w:eastAsia="Calibri"/>
                <w:b/>
                <w:sz w:val="24"/>
                <w:szCs w:val="24"/>
              </w:rPr>
            </w:pPr>
            <w:proofErr w:type="spellStart"/>
            <w:r w:rsidRPr="002B1921">
              <w:rPr>
                <w:rFonts w:eastAsia="Calibri"/>
                <w:b/>
                <w:sz w:val="24"/>
                <w:szCs w:val="24"/>
              </w:rPr>
              <w:t>Be</w:t>
            </w:r>
            <w:r>
              <w:rPr>
                <w:rFonts w:eastAsia="Calibri"/>
                <w:b/>
                <w:sz w:val="24"/>
                <w:szCs w:val="24"/>
              </w:rPr>
              <w:t>ndra</w:t>
            </w:r>
            <w:proofErr w:type="spellEnd"/>
            <w:r>
              <w:rPr>
                <w:rFonts w:eastAsia="Calibri"/>
                <w:b/>
                <w:sz w:val="24"/>
                <w:szCs w:val="24"/>
              </w:rPr>
              <w:t xml:space="preserve"> </w:t>
            </w:r>
            <w:proofErr w:type="spellStart"/>
            <w:r>
              <w:rPr>
                <w:rFonts w:eastAsia="Calibri"/>
                <w:b/>
                <w:sz w:val="24"/>
                <w:szCs w:val="24"/>
              </w:rPr>
              <w:t>viso</w:t>
            </w:r>
            <w:proofErr w:type="spellEnd"/>
            <w:r>
              <w:rPr>
                <w:rFonts w:eastAsia="Calibri"/>
                <w:b/>
                <w:sz w:val="24"/>
                <w:szCs w:val="24"/>
              </w:rPr>
              <w:t xml:space="preserve"> </w:t>
            </w:r>
            <w:proofErr w:type="spellStart"/>
            <w:r>
              <w:rPr>
                <w:rFonts w:eastAsia="Calibri"/>
                <w:b/>
                <w:sz w:val="24"/>
                <w:szCs w:val="24"/>
              </w:rPr>
              <w:t>pasiūlymo</w:t>
            </w:r>
            <w:proofErr w:type="spellEnd"/>
            <w:r>
              <w:rPr>
                <w:rFonts w:eastAsia="Calibri"/>
                <w:b/>
                <w:sz w:val="24"/>
                <w:szCs w:val="24"/>
              </w:rPr>
              <w:t xml:space="preserve"> </w:t>
            </w:r>
            <w:proofErr w:type="spellStart"/>
            <w:r>
              <w:rPr>
                <w:rFonts w:eastAsia="Calibri"/>
                <w:b/>
                <w:sz w:val="24"/>
                <w:szCs w:val="24"/>
              </w:rPr>
              <w:t>kaina</w:t>
            </w:r>
            <w:proofErr w:type="spellEnd"/>
            <w:r>
              <w:rPr>
                <w:rFonts w:eastAsia="Calibri"/>
                <w:b/>
                <w:sz w:val="24"/>
                <w:szCs w:val="24"/>
              </w:rPr>
              <w:t xml:space="preserve"> </w:t>
            </w:r>
            <w:proofErr w:type="spellStart"/>
            <w:r>
              <w:rPr>
                <w:rFonts w:eastAsia="Calibri"/>
                <w:b/>
                <w:sz w:val="24"/>
                <w:szCs w:val="24"/>
              </w:rPr>
              <w:t>Eur</w:t>
            </w:r>
            <w:proofErr w:type="spellEnd"/>
            <w:r>
              <w:rPr>
                <w:rFonts w:eastAsia="Calibri"/>
                <w:b/>
                <w:sz w:val="24"/>
                <w:szCs w:val="24"/>
              </w:rPr>
              <w:t xml:space="preserve"> be</w:t>
            </w:r>
            <w:r w:rsidRPr="002B1921">
              <w:rPr>
                <w:rFonts w:eastAsia="Calibri"/>
                <w:b/>
                <w:sz w:val="24"/>
                <w:szCs w:val="24"/>
              </w:rPr>
              <w:t xml:space="preserve"> PVM</w:t>
            </w:r>
          </w:p>
        </w:tc>
        <w:tc>
          <w:tcPr>
            <w:tcW w:w="1702" w:type="dxa"/>
            <w:vAlign w:val="center"/>
          </w:tcPr>
          <w:p w14:paraId="4EF25112" w14:textId="77777777" w:rsidR="007B592B" w:rsidRPr="002B1921" w:rsidRDefault="007B592B" w:rsidP="006B3710">
            <w:pPr>
              <w:tabs>
                <w:tab w:val="left" w:pos="284"/>
                <w:tab w:val="left" w:pos="567"/>
                <w:tab w:val="left" w:pos="709"/>
              </w:tabs>
              <w:ind w:firstLine="284"/>
              <w:jc w:val="center"/>
              <w:rPr>
                <w:rFonts w:eastAsia="Calibri"/>
                <w:b/>
                <w:sz w:val="24"/>
                <w:szCs w:val="24"/>
              </w:rPr>
            </w:pPr>
          </w:p>
        </w:tc>
      </w:tr>
      <w:tr w:rsidR="007B592B" w:rsidRPr="002B1921" w14:paraId="4853A1AF" w14:textId="77777777" w:rsidTr="006B3710">
        <w:tc>
          <w:tcPr>
            <w:tcW w:w="7978" w:type="dxa"/>
            <w:gridSpan w:val="6"/>
          </w:tcPr>
          <w:p w14:paraId="0F8C506E" w14:textId="77777777" w:rsidR="007B592B" w:rsidRPr="002B1921" w:rsidRDefault="007B592B" w:rsidP="006B3710">
            <w:pPr>
              <w:tabs>
                <w:tab w:val="left" w:pos="284"/>
                <w:tab w:val="left" w:pos="567"/>
                <w:tab w:val="left" w:pos="709"/>
              </w:tabs>
              <w:ind w:firstLine="284"/>
              <w:jc w:val="right"/>
              <w:rPr>
                <w:rFonts w:eastAsia="Calibri"/>
                <w:b/>
                <w:sz w:val="24"/>
                <w:szCs w:val="24"/>
              </w:rPr>
            </w:pPr>
            <w:r>
              <w:rPr>
                <w:rFonts w:eastAsia="Calibri"/>
                <w:b/>
                <w:sz w:val="24"/>
                <w:szCs w:val="24"/>
              </w:rPr>
              <w:t xml:space="preserve">PVM  </w:t>
            </w:r>
            <w:r w:rsidRPr="00C13383">
              <w:rPr>
                <w:rFonts w:eastAsia="Calibri"/>
                <w:b/>
                <w:i/>
                <w:sz w:val="24"/>
                <w:szCs w:val="24"/>
              </w:rPr>
              <w:t>(</w:t>
            </w:r>
            <w:proofErr w:type="spellStart"/>
            <w:r w:rsidRPr="00C13383">
              <w:rPr>
                <w:rFonts w:eastAsia="Calibri"/>
                <w:b/>
                <w:i/>
                <w:sz w:val="24"/>
                <w:szCs w:val="24"/>
              </w:rPr>
              <w:t>įrašyti</w:t>
            </w:r>
            <w:proofErr w:type="spellEnd"/>
            <w:r w:rsidRPr="00C13383">
              <w:rPr>
                <w:rFonts w:eastAsia="Calibri"/>
                <w:b/>
                <w:i/>
                <w:sz w:val="24"/>
                <w:szCs w:val="24"/>
              </w:rPr>
              <w:t>)</w:t>
            </w:r>
          </w:p>
        </w:tc>
        <w:tc>
          <w:tcPr>
            <w:tcW w:w="1702" w:type="dxa"/>
            <w:vAlign w:val="center"/>
          </w:tcPr>
          <w:p w14:paraId="14F64F79" w14:textId="77777777" w:rsidR="007B592B" w:rsidRPr="002B1921" w:rsidRDefault="007B592B" w:rsidP="006B3710">
            <w:pPr>
              <w:tabs>
                <w:tab w:val="left" w:pos="284"/>
                <w:tab w:val="left" w:pos="567"/>
                <w:tab w:val="left" w:pos="709"/>
              </w:tabs>
              <w:ind w:firstLine="284"/>
              <w:jc w:val="center"/>
              <w:rPr>
                <w:rFonts w:eastAsia="Calibri"/>
                <w:b/>
                <w:sz w:val="24"/>
                <w:szCs w:val="24"/>
              </w:rPr>
            </w:pPr>
          </w:p>
        </w:tc>
      </w:tr>
      <w:tr w:rsidR="007B592B" w:rsidRPr="002B1921" w14:paraId="0158321B" w14:textId="77777777" w:rsidTr="006B3710">
        <w:tc>
          <w:tcPr>
            <w:tcW w:w="7978" w:type="dxa"/>
            <w:gridSpan w:val="6"/>
          </w:tcPr>
          <w:p w14:paraId="4B6E906A" w14:textId="77777777" w:rsidR="007B592B" w:rsidRPr="002B1921" w:rsidRDefault="007B592B" w:rsidP="006B3710">
            <w:pPr>
              <w:tabs>
                <w:tab w:val="left" w:pos="284"/>
                <w:tab w:val="left" w:pos="567"/>
                <w:tab w:val="left" w:pos="709"/>
              </w:tabs>
              <w:ind w:firstLine="284"/>
              <w:jc w:val="right"/>
              <w:rPr>
                <w:rFonts w:eastAsia="Calibri"/>
                <w:b/>
                <w:sz w:val="24"/>
                <w:szCs w:val="24"/>
              </w:rPr>
            </w:pPr>
            <w:proofErr w:type="spellStart"/>
            <w:r w:rsidRPr="002B1921">
              <w:rPr>
                <w:rFonts w:eastAsia="Calibri"/>
                <w:b/>
                <w:sz w:val="24"/>
                <w:szCs w:val="24"/>
              </w:rPr>
              <w:t>Be</w:t>
            </w:r>
            <w:r>
              <w:rPr>
                <w:rFonts w:eastAsia="Calibri"/>
                <w:b/>
                <w:sz w:val="24"/>
                <w:szCs w:val="24"/>
              </w:rPr>
              <w:t>ndra</w:t>
            </w:r>
            <w:proofErr w:type="spellEnd"/>
            <w:r>
              <w:rPr>
                <w:rFonts w:eastAsia="Calibri"/>
                <w:b/>
                <w:sz w:val="24"/>
                <w:szCs w:val="24"/>
              </w:rPr>
              <w:t xml:space="preserve"> </w:t>
            </w:r>
            <w:proofErr w:type="spellStart"/>
            <w:r>
              <w:rPr>
                <w:rFonts w:eastAsia="Calibri"/>
                <w:b/>
                <w:sz w:val="24"/>
                <w:szCs w:val="24"/>
              </w:rPr>
              <w:t>viso</w:t>
            </w:r>
            <w:proofErr w:type="spellEnd"/>
            <w:r>
              <w:rPr>
                <w:rFonts w:eastAsia="Calibri"/>
                <w:b/>
                <w:sz w:val="24"/>
                <w:szCs w:val="24"/>
              </w:rPr>
              <w:t xml:space="preserve"> </w:t>
            </w:r>
            <w:proofErr w:type="spellStart"/>
            <w:r>
              <w:rPr>
                <w:rFonts w:eastAsia="Calibri"/>
                <w:b/>
                <w:sz w:val="24"/>
                <w:szCs w:val="24"/>
              </w:rPr>
              <w:t>pasiūlymo</w:t>
            </w:r>
            <w:proofErr w:type="spellEnd"/>
            <w:r>
              <w:rPr>
                <w:rFonts w:eastAsia="Calibri"/>
                <w:b/>
                <w:sz w:val="24"/>
                <w:szCs w:val="24"/>
              </w:rPr>
              <w:t xml:space="preserve"> </w:t>
            </w:r>
            <w:proofErr w:type="spellStart"/>
            <w:r>
              <w:rPr>
                <w:rFonts w:eastAsia="Calibri"/>
                <w:b/>
                <w:sz w:val="24"/>
                <w:szCs w:val="24"/>
              </w:rPr>
              <w:t>kaina</w:t>
            </w:r>
            <w:proofErr w:type="spellEnd"/>
            <w:r>
              <w:rPr>
                <w:rFonts w:eastAsia="Calibri"/>
                <w:b/>
                <w:sz w:val="24"/>
                <w:szCs w:val="24"/>
              </w:rPr>
              <w:t xml:space="preserve"> </w:t>
            </w:r>
            <w:proofErr w:type="spellStart"/>
            <w:r>
              <w:rPr>
                <w:rFonts w:eastAsia="Calibri"/>
                <w:b/>
                <w:sz w:val="24"/>
                <w:szCs w:val="24"/>
              </w:rPr>
              <w:t>Eur</w:t>
            </w:r>
            <w:proofErr w:type="spellEnd"/>
            <w:r>
              <w:rPr>
                <w:rFonts w:eastAsia="Calibri"/>
                <w:b/>
                <w:sz w:val="24"/>
                <w:szCs w:val="24"/>
              </w:rPr>
              <w:t xml:space="preserve"> </w:t>
            </w:r>
            <w:proofErr w:type="spellStart"/>
            <w:r>
              <w:rPr>
                <w:rFonts w:eastAsia="Calibri"/>
                <w:b/>
                <w:sz w:val="24"/>
                <w:szCs w:val="24"/>
              </w:rPr>
              <w:t>su</w:t>
            </w:r>
            <w:proofErr w:type="spellEnd"/>
            <w:r w:rsidRPr="002B1921">
              <w:rPr>
                <w:rFonts w:eastAsia="Calibri"/>
                <w:b/>
                <w:sz w:val="24"/>
                <w:szCs w:val="24"/>
              </w:rPr>
              <w:t xml:space="preserve"> PVM</w:t>
            </w:r>
          </w:p>
        </w:tc>
        <w:tc>
          <w:tcPr>
            <w:tcW w:w="1702" w:type="dxa"/>
            <w:vAlign w:val="center"/>
          </w:tcPr>
          <w:p w14:paraId="6BA7042D" w14:textId="77777777" w:rsidR="007B592B" w:rsidRPr="002B1921" w:rsidRDefault="007B592B" w:rsidP="006B3710">
            <w:pPr>
              <w:tabs>
                <w:tab w:val="left" w:pos="284"/>
                <w:tab w:val="left" w:pos="567"/>
                <w:tab w:val="left" w:pos="709"/>
              </w:tabs>
              <w:ind w:firstLine="284"/>
              <w:jc w:val="center"/>
              <w:rPr>
                <w:rFonts w:eastAsia="Calibri"/>
                <w:b/>
                <w:sz w:val="24"/>
                <w:szCs w:val="24"/>
              </w:rPr>
            </w:pPr>
          </w:p>
        </w:tc>
      </w:tr>
    </w:tbl>
    <w:p w14:paraId="44EBFA01" w14:textId="77777777" w:rsidR="00B635DC" w:rsidRPr="00AD65D6" w:rsidRDefault="00B635DC" w:rsidP="007B592B">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lt-LT"/>
        </w:rPr>
      </w:pPr>
    </w:p>
    <w:p w14:paraId="06FBB2C2"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Pastabos:</w:t>
      </w:r>
    </w:p>
    <w:p w14:paraId="01057B32" w14:textId="77777777" w:rsidR="00AD65D6" w:rsidRPr="00AD65D6" w:rsidRDefault="00AD65D6" w:rsidP="00C16530">
      <w:pPr>
        <w:widowControl w:val="0"/>
        <w:numPr>
          <w:ilvl w:val="0"/>
          <w:numId w:val="1"/>
        </w:numPr>
        <w:tabs>
          <w:tab w:val="num" w:pos="0"/>
          <w:tab w:val="left" w:pos="567"/>
          <w:tab w:val="left" w:pos="1418"/>
          <w:tab w:val="left" w:pos="1843"/>
        </w:tabs>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Kainos pasiūlyme nurodomos paliekant du skaitmenis po kablelio.</w:t>
      </w:r>
    </w:p>
    <w:p w14:paraId="44AD48A9" w14:textId="77777777" w:rsidR="00132314" w:rsidRPr="00AA76CD" w:rsidRDefault="00132314" w:rsidP="00C16530">
      <w:pPr>
        <w:widowControl w:val="0"/>
        <w:numPr>
          <w:ilvl w:val="0"/>
          <w:numId w:val="1"/>
        </w:numPr>
        <w:tabs>
          <w:tab w:val="num" w:pos="0"/>
          <w:tab w:val="left" w:pos="567"/>
          <w:tab w:val="left" w:pos="1418"/>
          <w:tab w:val="left" w:pos="15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A76CD">
        <w:rPr>
          <w:rFonts w:ascii="Times New Roman" w:eastAsia="Times New Roman" w:hAnsi="Times New Roman" w:cs="Times New Roman"/>
          <w:bCs/>
          <w:sz w:val="24"/>
          <w:szCs w:val="24"/>
          <w:lang w:eastAsia="lt-LT"/>
        </w:rPr>
        <w:t>Tais atvejais, kai pagal galiojančius teisės aktus tiekėjui nereikia mokėti PVM, jis nurodo, kad  lentelės 6 stulpelyje pasiūlymo kaina yra EUR be PVM bei nurodo priežastis, dėl kurių PVM nemoka .............</w:t>
      </w:r>
      <w:r w:rsidRPr="00AA76CD">
        <w:rPr>
          <w:rFonts w:ascii="Times New Roman" w:eastAsia="Times New Roman" w:hAnsi="Times New Roman" w:cs="Times New Roman"/>
          <w:bCs/>
          <w:i/>
          <w:sz w:val="24"/>
          <w:szCs w:val="24"/>
          <w:lang w:eastAsia="lt-LT"/>
        </w:rPr>
        <w:t>(įrašyti).</w:t>
      </w:r>
    </w:p>
    <w:p w14:paraId="46C95156" w14:textId="77777777" w:rsidR="00132314" w:rsidRPr="002B1921" w:rsidRDefault="00132314" w:rsidP="00132314">
      <w:pPr>
        <w:tabs>
          <w:tab w:val="left" w:pos="284"/>
          <w:tab w:val="left" w:pos="567"/>
          <w:tab w:val="left" w:pos="709"/>
        </w:tabs>
        <w:spacing w:after="0" w:line="240" w:lineRule="auto"/>
        <w:ind w:firstLine="284"/>
        <w:jc w:val="both"/>
        <w:rPr>
          <w:rFonts w:ascii="Times New Roman" w:eastAsia="Times New Roman" w:hAnsi="Times New Roman" w:cs="Times New Roman"/>
          <w:bCs/>
          <w:i/>
          <w:sz w:val="24"/>
          <w:szCs w:val="24"/>
          <w:lang w:eastAsia="lt-LT"/>
        </w:rPr>
      </w:pPr>
    </w:p>
    <w:p w14:paraId="6B4C42AB" w14:textId="77777777" w:rsidR="00132314" w:rsidRDefault="00132314" w:rsidP="00132314">
      <w:pPr>
        <w:spacing w:after="0" w:line="240" w:lineRule="auto"/>
        <w:ind w:firstLine="567"/>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Patvirtiname, kad siūlomos prekės visiškai atitinka pirkimo dokumentuose nustatytus reikalavimus ir teikiame:</w:t>
      </w:r>
    </w:p>
    <w:p w14:paraId="67A67B3A" w14:textId="18520E0F" w:rsidR="00132314" w:rsidRDefault="00132314" w:rsidP="00132314">
      <w:pPr>
        <w:spacing w:after="0" w:line="240" w:lineRule="auto"/>
        <w:ind w:firstLine="567"/>
        <w:contextualSpacing/>
        <w:jc w:val="both"/>
        <w:rPr>
          <w:rFonts w:ascii="Times New Roman" w:eastAsia="Times New Roman" w:hAnsi="Times New Roman" w:cs="Times New Roman"/>
          <w:b/>
          <w:i/>
          <w:sz w:val="24"/>
          <w:szCs w:val="24"/>
          <w:u w:val="single"/>
        </w:rPr>
      </w:pPr>
      <w:r>
        <w:rPr>
          <w:rFonts w:ascii="Times New Roman" w:eastAsia="Times New Roman" w:hAnsi="Times New Roman" w:cs="Times New Roman"/>
          <w:b/>
          <w:sz w:val="24"/>
          <w:szCs w:val="24"/>
          <w:u w:val="single"/>
        </w:rPr>
        <w:t xml:space="preserve">1. pasiūlymo formos priedą </w:t>
      </w:r>
      <w:r>
        <w:rPr>
          <w:rFonts w:ascii="Times New Roman" w:eastAsia="Times New Roman" w:hAnsi="Times New Roman" w:cs="Times New Roman"/>
          <w:b/>
          <w:sz w:val="24"/>
          <w:szCs w:val="24"/>
          <w:u w:val="single"/>
          <w:lang w:eastAsia="ar-SA"/>
        </w:rPr>
        <w:t>„Siūlomų prekių atitikties techninės specifikacijos reikalavimams deklaracija“</w:t>
      </w:r>
      <w:r w:rsidR="005F7EEC">
        <w:rPr>
          <w:rFonts w:ascii="Times New Roman" w:eastAsia="Times New Roman" w:hAnsi="Times New Roman" w:cs="Times New Roman"/>
          <w:b/>
          <w:sz w:val="24"/>
          <w:szCs w:val="24"/>
          <w:u w:val="single"/>
        </w:rPr>
        <w:t>.</w:t>
      </w:r>
    </w:p>
    <w:p w14:paraId="271DFE30" w14:textId="77777777" w:rsidR="00132314" w:rsidRPr="00132314" w:rsidRDefault="00132314" w:rsidP="00132314">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2D744722" w14:textId="1E2F479B" w:rsidR="00AD65D6" w:rsidRPr="00AD65D6" w:rsidRDefault="00AD65D6" w:rsidP="00421D33">
      <w:pPr>
        <w:tabs>
          <w:tab w:val="left" w:pos="567"/>
        </w:tabs>
        <w:spacing w:after="0" w:line="240" w:lineRule="auto"/>
        <w:ind w:firstLine="360"/>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 xml:space="preserve"> Teikdami šį pasiūlymą mes patvirtiname, kad siūlomos paslaugos ir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0D9BD44" w14:textId="77777777" w:rsidR="00AD65D6" w:rsidRPr="00AD65D6" w:rsidRDefault="00AD65D6" w:rsidP="00AD65D6">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lt-LT"/>
        </w:rPr>
      </w:pPr>
    </w:p>
    <w:tbl>
      <w:tblPr>
        <w:tblW w:w="0" w:type="auto"/>
        <w:tblInd w:w="108" w:type="dxa"/>
        <w:tblLayout w:type="fixed"/>
        <w:tblLook w:val="0000" w:firstRow="0" w:lastRow="0" w:firstColumn="0" w:lastColumn="0" w:noHBand="0" w:noVBand="0"/>
      </w:tblPr>
      <w:tblGrid>
        <w:gridCol w:w="10173"/>
      </w:tblGrid>
      <w:tr w:rsidR="00AD65D6" w:rsidRPr="00AD65D6" w14:paraId="2BCE9CEB" w14:textId="77777777" w:rsidTr="00AD65D6">
        <w:trPr>
          <w:trHeight w:val="324"/>
        </w:trPr>
        <w:tc>
          <w:tcPr>
            <w:tcW w:w="10173" w:type="dxa"/>
            <w:tcBorders>
              <w:top w:val="nil"/>
              <w:left w:val="nil"/>
              <w:bottom w:val="nil"/>
              <w:right w:val="nil"/>
            </w:tcBorders>
          </w:tcPr>
          <w:p w14:paraId="1C3EB259" w14:textId="77777777" w:rsidR="00AD65D6" w:rsidRPr="00AD65D6" w:rsidRDefault="00AD65D6" w:rsidP="00AD65D6">
            <w:pPr>
              <w:widowControl w:val="0"/>
              <w:tabs>
                <w:tab w:val="left" w:pos="8647"/>
              </w:tabs>
              <w:autoSpaceDE w:val="0"/>
              <w:autoSpaceDN w:val="0"/>
              <w:adjustRightInd w:val="0"/>
              <w:spacing w:after="0" w:line="240" w:lineRule="auto"/>
              <w:ind w:right="1310" w:firstLine="567"/>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sz w:val="24"/>
                <w:szCs w:val="24"/>
                <w:lang w:eastAsia="lt-LT"/>
              </w:rPr>
              <w:t xml:space="preserve">Ši pasiūlyme nurodyta informacija yra konfidenciali </w:t>
            </w:r>
            <w:r w:rsidRPr="00AD65D6">
              <w:rPr>
                <w:rFonts w:ascii="Times New Roman" w:eastAsia="Times New Roman" w:hAnsi="Times New Roman" w:cs="Times New Roman"/>
                <w:i/>
                <w:lang w:eastAsia="lt-LT"/>
              </w:rPr>
              <w:t>(Perkančioji organizacija šios informacijos negali atskleisti tretiesiems asmenims).</w:t>
            </w:r>
            <w:r w:rsidRPr="00AD65D6">
              <w:rPr>
                <w:rFonts w:ascii="Times New Roman" w:eastAsia="Times New Roman" w:hAnsi="Times New Roman" w:cs="Times New Roman"/>
                <w:sz w:val="24"/>
                <w:szCs w:val="24"/>
                <w:lang w:eastAsia="lt-LT"/>
              </w:rPr>
              <w:t xml:space="preserve"> </w:t>
            </w:r>
          </w:p>
          <w:p w14:paraId="2C4CAF3D" w14:textId="77777777" w:rsidR="00AD65D6" w:rsidRPr="00AD65D6" w:rsidRDefault="00AD65D6" w:rsidP="00AD65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9076"/>
            </w:tblGrid>
            <w:tr w:rsidR="00AD65D6" w:rsidRPr="00AD65D6" w14:paraId="3E945A46" w14:textId="77777777" w:rsidTr="00AD65D6">
              <w:trPr>
                <w:trHeight w:val="591"/>
              </w:trPr>
              <w:tc>
                <w:tcPr>
                  <w:tcW w:w="560" w:type="dxa"/>
                  <w:tcBorders>
                    <w:top w:val="single" w:sz="4" w:space="0" w:color="auto"/>
                    <w:left w:val="single" w:sz="4" w:space="0" w:color="auto"/>
                    <w:bottom w:val="single" w:sz="4" w:space="0" w:color="auto"/>
                    <w:right w:val="single" w:sz="4" w:space="0" w:color="auto"/>
                  </w:tcBorders>
                </w:tcPr>
                <w:p w14:paraId="14EB85C3" w14:textId="77777777" w:rsidR="00AD65D6" w:rsidRPr="00AD65D6" w:rsidRDefault="00AD65D6" w:rsidP="00AD65D6">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lt-LT"/>
                    </w:rPr>
                  </w:pPr>
                  <w:proofErr w:type="spellStart"/>
                  <w:r w:rsidRPr="00AD65D6">
                    <w:rPr>
                      <w:rFonts w:ascii="Times New Roman" w:eastAsia="Times New Roman" w:hAnsi="Times New Roman" w:cs="Times New Roman"/>
                      <w:sz w:val="24"/>
                      <w:lang w:eastAsia="lt-LT"/>
                    </w:rPr>
                    <w:t>Eil.Nr</w:t>
                  </w:r>
                  <w:proofErr w:type="spellEnd"/>
                  <w:r w:rsidRPr="00AD65D6">
                    <w:rPr>
                      <w:rFonts w:ascii="Times New Roman" w:eastAsia="Times New Roman" w:hAnsi="Times New Roman" w:cs="Times New Roman"/>
                      <w:sz w:val="24"/>
                      <w:lang w:eastAsia="lt-LT"/>
                    </w:rPr>
                    <w:t>.</w:t>
                  </w:r>
                </w:p>
              </w:tc>
              <w:tc>
                <w:tcPr>
                  <w:tcW w:w="9076" w:type="dxa"/>
                  <w:tcBorders>
                    <w:top w:val="single" w:sz="4" w:space="0" w:color="auto"/>
                    <w:left w:val="single" w:sz="4" w:space="0" w:color="auto"/>
                    <w:bottom w:val="single" w:sz="4" w:space="0" w:color="auto"/>
                    <w:right w:val="single" w:sz="4" w:space="0" w:color="auto"/>
                  </w:tcBorders>
                  <w:vAlign w:val="center"/>
                </w:tcPr>
                <w:p w14:paraId="2A775213" w14:textId="77777777" w:rsidR="00AD65D6" w:rsidRPr="00AD65D6" w:rsidRDefault="00AD65D6" w:rsidP="00AD65D6">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lang w:eastAsia="lt-LT"/>
                    </w:rPr>
                    <w:t>Pateikto dokumento pavadinimas</w:t>
                  </w:r>
                </w:p>
              </w:tc>
            </w:tr>
            <w:tr w:rsidR="00AD65D6" w:rsidRPr="00AD65D6" w14:paraId="5C01FE0A" w14:textId="77777777" w:rsidTr="00AD65D6">
              <w:trPr>
                <w:trHeight w:val="158"/>
              </w:trPr>
              <w:tc>
                <w:tcPr>
                  <w:tcW w:w="560" w:type="dxa"/>
                  <w:tcBorders>
                    <w:top w:val="single" w:sz="4" w:space="0" w:color="auto"/>
                    <w:left w:val="single" w:sz="4" w:space="0" w:color="auto"/>
                    <w:bottom w:val="single" w:sz="4" w:space="0" w:color="auto"/>
                    <w:right w:val="single" w:sz="4" w:space="0" w:color="auto"/>
                  </w:tcBorders>
                </w:tcPr>
                <w:p w14:paraId="5C58122F"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9076" w:type="dxa"/>
                  <w:tcBorders>
                    <w:top w:val="single" w:sz="4" w:space="0" w:color="auto"/>
                    <w:left w:val="single" w:sz="4" w:space="0" w:color="auto"/>
                    <w:bottom w:val="single" w:sz="4" w:space="0" w:color="auto"/>
                    <w:right w:val="single" w:sz="4" w:space="0" w:color="auto"/>
                  </w:tcBorders>
                </w:tcPr>
                <w:p w14:paraId="39BE7E59"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AD65D6" w14:paraId="7B1A4FBF" w14:textId="77777777" w:rsidTr="00AD65D6">
              <w:trPr>
                <w:trHeight w:val="158"/>
              </w:trPr>
              <w:tc>
                <w:tcPr>
                  <w:tcW w:w="560" w:type="dxa"/>
                  <w:tcBorders>
                    <w:top w:val="single" w:sz="4" w:space="0" w:color="auto"/>
                    <w:left w:val="single" w:sz="4" w:space="0" w:color="auto"/>
                    <w:bottom w:val="single" w:sz="4" w:space="0" w:color="auto"/>
                    <w:right w:val="single" w:sz="4" w:space="0" w:color="auto"/>
                  </w:tcBorders>
                </w:tcPr>
                <w:p w14:paraId="537B9A13"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9076" w:type="dxa"/>
                  <w:tcBorders>
                    <w:top w:val="single" w:sz="4" w:space="0" w:color="auto"/>
                    <w:left w:val="single" w:sz="4" w:space="0" w:color="auto"/>
                    <w:bottom w:val="single" w:sz="4" w:space="0" w:color="auto"/>
                    <w:right w:val="single" w:sz="4" w:space="0" w:color="auto"/>
                  </w:tcBorders>
                </w:tcPr>
                <w:p w14:paraId="47D2BFF1"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3B72525D" w14:textId="77777777" w:rsidR="00AD65D6" w:rsidRPr="00AD65D6" w:rsidRDefault="00AD65D6" w:rsidP="00AD65D6">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lt-LT"/>
              </w:rPr>
            </w:pPr>
          </w:p>
        </w:tc>
      </w:tr>
    </w:tbl>
    <w:p w14:paraId="3066A2C3" w14:textId="77777777" w:rsidR="00AD65D6" w:rsidRPr="00AD65D6" w:rsidRDefault="00AD65D6" w:rsidP="00AD65D6">
      <w:pPr>
        <w:widowControl w:val="0"/>
        <w:autoSpaceDE w:val="0"/>
        <w:autoSpaceDN w:val="0"/>
        <w:adjustRightInd w:val="0"/>
        <w:spacing w:after="0" w:line="240" w:lineRule="auto"/>
        <w:ind w:right="54" w:firstLine="567"/>
        <w:jc w:val="both"/>
        <w:rPr>
          <w:rFonts w:ascii="Times New Roman" w:eastAsia="Times New Roman" w:hAnsi="Times New Roman" w:cs="Times New Roman"/>
          <w:i/>
          <w:strike/>
          <w:sz w:val="24"/>
          <w:szCs w:val="24"/>
          <w:lang w:eastAsia="lt-LT"/>
        </w:rPr>
      </w:pPr>
      <w:r w:rsidRPr="00AD65D6">
        <w:rPr>
          <w:rFonts w:ascii="Times New Roman" w:eastAsia="Times New Roman" w:hAnsi="Times New Roman" w:cs="Times New Roman"/>
          <w:i/>
          <w:sz w:val="24"/>
          <w:szCs w:val="24"/>
          <w:lang w:eastAsia="lt-LT"/>
        </w:rPr>
        <w:t>Pastaba:</w:t>
      </w:r>
      <w:r w:rsidRPr="00AD65D6">
        <w:rPr>
          <w:rFonts w:ascii="Times New Roman" w:eastAsia="Times New Roman" w:hAnsi="Times New Roman" w:cs="Times New Roman"/>
          <w:sz w:val="24"/>
          <w:szCs w:val="24"/>
          <w:lang w:eastAsia="lt-LT"/>
        </w:rPr>
        <w:t xml:space="preserve"> </w:t>
      </w:r>
      <w:r w:rsidRPr="00AD65D6">
        <w:rPr>
          <w:rFonts w:ascii="Times New Roman" w:eastAsia="Times New Roman" w:hAnsi="Times New Roman" w:cs="Times New Roman"/>
          <w:i/>
          <w:sz w:val="24"/>
          <w:szCs w:val="24"/>
          <w:lang w:eastAsia="lt-LT"/>
        </w:rPr>
        <w:t>p</w:t>
      </w:r>
      <w:r w:rsidRPr="00AD65D6">
        <w:rPr>
          <w:rFonts w:ascii="Times New Roman" w:eastAsia="Times New Roman" w:hAnsi="Times New Roman" w:cs="Times New Roman"/>
          <w:bCs/>
          <w:i/>
          <w:szCs w:val="24"/>
          <w:lang w:eastAsia="lt-LT"/>
        </w:rPr>
        <w:t>ildyti tuomet, jei bus pateikta konfidenciali informacija. Tiekėjas negali nurodyti, kad konfidenciali yra pasiūlymo kaina arba, kad visas pasiūlymas yra konfidencialus.</w:t>
      </w:r>
      <w:r w:rsidRPr="00AD65D6">
        <w:rPr>
          <w:rFonts w:ascii="Times New Roman" w:eastAsia="Times New Roman" w:hAnsi="Times New Roman" w:cs="Times New Roman"/>
          <w:sz w:val="24"/>
          <w:szCs w:val="24"/>
          <w:lang w:eastAsia="lt-LT"/>
        </w:rPr>
        <w:t xml:space="preserve"> </w:t>
      </w:r>
    </w:p>
    <w:p w14:paraId="6C7EDFF0" w14:textId="77777777" w:rsidR="00AD65D6" w:rsidRPr="00AD65D6" w:rsidRDefault="00AD65D6" w:rsidP="00AD65D6">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lt-LT"/>
        </w:rPr>
      </w:pPr>
    </w:p>
    <w:p w14:paraId="5A61F6DE"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Kartu su pasiūlymu pateikiami šie dokumentai:</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6508"/>
        <w:gridCol w:w="2567"/>
      </w:tblGrid>
      <w:tr w:rsidR="00AD65D6" w:rsidRPr="00AD65D6" w14:paraId="7D0E2BBC" w14:textId="77777777" w:rsidTr="00AD65D6">
        <w:trPr>
          <w:trHeight w:val="602"/>
        </w:trPr>
        <w:tc>
          <w:tcPr>
            <w:tcW w:w="566" w:type="dxa"/>
            <w:tcBorders>
              <w:top w:val="single" w:sz="4" w:space="0" w:color="auto"/>
              <w:left w:val="single" w:sz="4" w:space="0" w:color="auto"/>
              <w:bottom w:val="single" w:sz="4" w:space="0" w:color="auto"/>
              <w:right w:val="single" w:sz="4" w:space="0" w:color="auto"/>
            </w:tcBorders>
          </w:tcPr>
          <w:p w14:paraId="7B488613" w14:textId="77777777" w:rsidR="00AD65D6" w:rsidRPr="00AD65D6" w:rsidRDefault="00AD65D6" w:rsidP="00AD65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roofErr w:type="spellStart"/>
            <w:r w:rsidRPr="00AD65D6">
              <w:rPr>
                <w:rFonts w:ascii="Times New Roman" w:eastAsia="Times New Roman" w:hAnsi="Times New Roman" w:cs="Times New Roman"/>
                <w:sz w:val="24"/>
                <w:szCs w:val="24"/>
                <w:lang w:eastAsia="lt-LT"/>
              </w:rPr>
              <w:t>Eil.Nr</w:t>
            </w:r>
            <w:proofErr w:type="spellEnd"/>
            <w:r w:rsidRPr="00AD65D6">
              <w:rPr>
                <w:rFonts w:ascii="Times New Roman" w:eastAsia="Times New Roman" w:hAnsi="Times New Roman" w:cs="Times New Roman"/>
                <w:sz w:val="24"/>
                <w:szCs w:val="24"/>
                <w:lang w:eastAsia="lt-LT"/>
              </w:rPr>
              <w:t>.</w:t>
            </w:r>
          </w:p>
        </w:tc>
        <w:tc>
          <w:tcPr>
            <w:tcW w:w="6508" w:type="dxa"/>
            <w:tcBorders>
              <w:top w:val="single" w:sz="4" w:space="0" w:color="auto"/>
              <w:left w:val="single" w:sz="4" w:space="0" w:color="auto"/>
              <w:bottom w:val="single" w:sz="4" w:space="0" w:color="auto"/>
              <w:right w:val="single" w:sz="4" w:space="0" w:color="auto"/>
            </w:tcBorders>
            <w:vAlign w:val="center"/>
          </w:tcPr>
          <w:p w14:paraId="284C8888" w14:textId="77777777" w:rsidR="00AD65D6" w:rsidRPr="00AD65D6" w:rsidRDefault="00AD65D6" w:rsidP="00AD65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1B1E862D" w14:textId="77777777" w:rsidR="00AD65D6" w:rsidRPr="00AD65D6" w:rsidRDefault="00AD65D6" w:rsidP="00AD65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Dokumento puslapių skaičius</w:t>
            </w:r>
          </w:p>
        </w:tc>
      </w:tr>
      <w:tr w:rsidR="00AD65D6" w:rsidRPr="00AD65D6" w14:paraId="1FB65C86" w14:textId="77777777" w:rsidTr="00AD65D6">
        <w:trPr>
          <w:trHeight w:val="208"/>
        </w:trPr>
        <w:tc>
          <w:tcPr>
            <w:tcW w:w="566" w:type="dxa"/>
            <w:tcBorders>
              <w:top w:val="single" w:sz="4" w:space="0" w:color="auto"/>
              <w:left w:val="single" w:sz="4" w:space="0" w:color="auto"/>
              <w:bottom w:val="single" w:sz="4" w:space="0" w:color="auto"/>
              <w:right w:val="single" w:sz="4" w:space="0" w:color="auto"/>
            </w:tcBorders>
          </w:tcPr>
          <w:p w14:paraId="23B0BEC3"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6508" w:type="dxa"/>
            <w:tcBorders>
              <w:top w:val="single" w:sz="4" w:space="0" w:color="auto"/>
              <w:left w:val="single" w:sz="4" w:space="0" w:color="auto"/>
              <w:bottom w:val="single" w:sz="4" w:space="0" w:color="auto"/>
              <w:right w:val="single" w:sz="4" w:space="0" w:color="auto"/>
            </w:tcBorders>
          </w:tcPr>
          <w:p w14:paraId="4E93153B"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2567" w:type="dxa"/>
            <w:tcBorders>
              <w:top w:val="single" w:sz="4" w:space="0" w:color="auto"/>
              <w:left w:val="single" w:sz="4" w:space="0" w:color="auto"/>
              <w:bottom w:val="single" w:sz="4" w:space="0" w:color="auto"/>
              <w:right w:val="single" w:sz="4" w:space="0" w:color="auto"/>
            </w:tcBorders>
          </w:tcPr>
          <w:p w14:paraId="7BA262D4"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AD65D6" w14:paraId="3C359A56" w14:textId="77777777" w:rsidTr="00AD65D6">
        <w:trPr>
          <w:trHeight w:val="208"/>
        </w:trPr>
        <w:tc>
          <w:tcPr>
            <w:tcW w:w="566" w:type="dxa"/>
            <w:tcBorders>
              <w:top w:val="single" w:sz="4" w:space="0" w:color="auto"/>
              <w:left w:val="single" w:sz="4" w:space="0" w:color="auto"/>
              <w:bottom w:val="single" w:sz="4" w:space="0" w:color="auto"/>
              <w:right w:val="single" w:sz="4" w:space="0" w:color="auto"/>
            </w:tcBorders>
          </w:tcPr>
          <w:p w14:paraId="32083DBF"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6508" w:type="dxa"/>
            <w:tcBorders>
              <w:top w:val="single" w:sz="4" w:space="0" w:color="auto"/>
              <w:left w:val="single" w:sz="4" w:space="0" w:color="auto"/>
              <w:bottom w:val="single" w:sz="4" w:space="0" w:color="auto"/>
              <w:right w:val="single" w:sz="4" w:space="0" w:color="auto"/>
            </w:tcBorders>
          </w:tcPr>
          <w:p w14:paraId="0135A3A7"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2567" w:type="dxa"/>
            <w:tcBorders>
              <w:top w:val="single" w:sz="4" w:space="0" w:color="auto"/>
              <w:left w:val="single" w:sz="4" w:space="0" w:color="auto"/>
              <w:bottom w:val="single" w:sz="4" w:space="0" w:color="auto"/>
              <w:right w:val="single" w:sz="4" w:space="0" w:color="auto"/>
            </w:tcBorders>
          </w:tcPr>
          <w:p w14:paraId="01D3FA4A"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6F6EB615" w14:textId="77777777" w:rsidR="00AD65D6" w:rsidRPr="00AD65D6" w:rsidRDefault="00AD65D6" w:rsidP="00AD65D6">
      <w:pPr>
        <w:widowControl w:val="0"/>
        <w:autoSpaceDE w:val="0"/>
        <w:autoSpaceDN w:val="0"/>
        <w:adjustRightInd w:val="0"/>
        <w:spacing w:after="120" w:line="240" w:lineRule="auto"/>
        <w:ind w:right="-108" w:firstLine="720"/>
        <w:jc w:val="both"/>
        <w:rPr>
          <w:rFonts w:ascii="Times New Roman" w:eastAsia="Times New Roman" w:hAnsi="Times New Roman" w:cs="Times New Roman"/>
          <w:b/>
          <w:sz w:val="24"/>
          <w:szCs w:val="24"/>
          <w:lang w:eastAsia="lt-LT"/>
        </w:rPr>
      </w:pPr>
      <w:r w:rsidRPr="00AD65D6">
        <w:rPr>
          <w:rFonts w:ascii="Times New Roman" w:eastAsia="Times New Roman" w:hAnsi="Times New Roman" w:cs="Times New Roman"/>
          <w:sz w:val="24"/>
          <w:szCs w:val="24"/>
          <w:lang w:eastAsia="lt-LT"/>
        </w:rPr>
        <w:t>Pasiūlymas galioja iki</w:t>
      </w:r>
      <w:r w:rsidRPr="00AD65D6">
        <w:rPr>
          <w:rFonts w:ascii="Times New Roman" w:eastAsia="Times New Roman" w:hAnsi="Times New Roman" w:cs="Times New Roman"/>
          <w:b/>
          <w:sz w:val="24"/>
          <w:szCs w:val="24"/>
          <w:lang w:eastAsia="lt-LT"/>
        </w:rPr>
        <w:t xml:space="preserve"> Perkančiosios organizacijos nustatyto termino.</w:t>
      </w:r>
    </w:p>
    <w:p w14:paraId="054C373F" w14:textId="77777777" w:rsidR="00AD65D6" w:rsidRPr="00AD65D6" w:rsidRDefault="00AD65D6" w:rsidP="00AD65D6">
      <w:pPr>
        <w:widowControl w:val="0"/>
        <w:autoSpaceDE w:val="0"/>
        <w:autoSpaceDN w:val="0"/>
        <w:adjustRightInd w:val="0"/>
        <w:spacing w:after="0" w:line="240" w:lineRule="auto"/>
        <w:ind w:left="-142" w:firstLine="851"/>
        <w:jc w:val="both"/>
        <w:rPr>
          <w:rFonts w:ascii="Times New Roman" w:eastAsia="Times New Roman" w:hAnsi="Times New Roman" w:cs="Times New Roman"/>
          <w:sz w:val="24"/>
          <w:lang w:eastAsia="lt-LT"/>
        </w:rPr>
      </w:pPr>
      <w:r w:rsidRPr="00AD65D6">
        <w:rPr>
          <w:rFonts w:ascii="Times New Roman" w:eastAsia="Times New Roman" w:hAnsi="Times New Roman" w:cs="Times New Roman"/>
          <w:spacing w:val="-4"/>
          <w:sz w:val="24"/>
          <w:lang w:eastAsia="lt-LT"/>
        </w:rPr>
        <w:t>Pasirašydamas parašu, patvirtinu, kad dokumentų skaitmeninės</w:t>
      </w:r>
      <w:r w:rsidRPr="00AD65D6">
        <w:rPr>
          <w:rFonts w:ascii="Times New Roman" w:eastAsia="Times New Roman" w:hAnsi="Times New Roman" w:cs="Times New Roman"/>
          <w:sz w:val="24"/>
          <w:lang w:eastAsia="lt-LT"/>
        </w:rPr>
        <w:t xml:space="preserve"> kopijos ir elektroninėmis priemonėmis pateikti duomenys yra tikri.</w:t>
      </w:r>
    </w:p>
    <w:p w14:paraId="57F029DA" w14:textId="77777777" w:rsidR="00AD65D6" w:rsidRPr="00AD65D6" w:rsidRDefault="00AD65D6" w:rsidP="00AD65D6">
      <w:pPr>
        <w:widowControl w:val="0"/>
        <w:autoSpaceDE w:val="0"/>
        <w:autoSpaceDN w:val="0"/>
        <w:adjustRightInd w:val="0"/>
        <w:spacing w:after="0" w:line="240" w:lineRule="auto"/>
        <w:ind w:right="-108" w:firstLine="720"/>
        <w:jc w:val="both"/>
        <w:rPr>
          <w:rFonts w:ascii="Times New Roman" w:eastAsia="Times New Roman" w:hAnsi="Times New Roman" w:cs="Times New Roman"/>
          <w:b/>
          <w:sz w:val="24"/>
          <w:szCs w:val="24"/>
          <w:lang w:eastAsia="lt-LT"/>
        </w:rPr>
      </w:pPr>
    </w:p>
    <w:p w14:paraId="3382725A" w14:textId="77777777" w:rsidR="00AD65D6" w:rsidRPr="00AD65D6" w:rsidRDefault="00AD65D6" w:rsidP="00AD65D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AD65D6">
        <w:rPr>
          <w:rFonts w:ascii="Times New Roman" w:eastAsia="Times New Roman" w:hAnsi="Times New Roman" w:cs="Times New Roman"/>
          <w:b/>
          <w:sz w:val="24"/>
          <w:lang w:eastAsia="lt-LT"/>
        </w:rPr>
        <w:tab/>
      </w:r>
      <w:r w:rsidRPr="00AD65D6">
        <w:rPr>
          <w:rFonts w:ascii="Times New Roman" w:eastAsia="Times New Roman" w:hAnsi="Times New Roman" w:cs="Times New Roman"/>
          <w:sz w:val="24"/>
          <w:szCs w:val="24"/>
          <w:lang w:eastAsia="lt-LT"/>
        </w:rPr>
        <w:t xml:space="preserve"> </w:t>
      </w:r>
    </w:p>
    <w:tbl>
      <w:tblPr>
        <w:tblW w:w="0" w:type="auto"/>
        <w:tblInd w:w="108" w:type="dxa"/>
        <w:tblLayout w:type="fixed"/>
        <w:tblLook w:val="0000" w:firstRow="0" w:lastRow="0" w:firstColumn="0" w:lastColumn="0" w:noHBand="0" w:noVBand="0"/>
      </w:tblPr>
      <w:tblGrid>
        <w:gridCol w:w="3284"/>
        <w:gridCol w:w="604"/>
        <w:gridCol w:w="1980"/>
        <w:gridCol w:w="701"/>
        <w:gridCol w:w="2611"/>
        <w:gridCol w:w="648"/>
      </w:tblGrid>
      <w:tr w:rsidR="00AD65D6" w:rsidRPr="00AD65D6" w14:paraId="6788500C" w14:textId="77777777" w:rsidTr="00AD65D6">
        <w:trPr>
          <w:trHeight w:val="186"/>
        </w:trPr>
        <w:tc>
          <w:tcPr>
            <w:tcW w:w="3284" w:type="dxa"/>
            <w:tcBorders>
              <w:top w:val="single" w:sz="4" w:space="0" w:color="auto"/>
              <w:left w:val="nil"/>
              <w:bottom w:val="nil"/>
              <w:right w:val="nil"/>
            </w:tcBorders>
          </w:tcPr>
          <w:p w14:paraId="2E69BE96" w14:textId="3E7D8D67" w:rsidR="00AD65D6" w:rsidRPr="00AD65D6" w:rsidRDefault="00AD65D6" w:rsidP="00AD65D6">
            <w:pPr>
              <w:widowControl w:val="0"/>
              <w:autoSpaceDE w:val="0"/>
              <w:autoSpaceDN w:val="0"/>
              <w:adjustRightInd w:val="0"/>
              <w:snapToGrid w:val="0"/>
              <w:spacing w:after="0" w:line="240" w:lineRule="auto"/>
              <w:rPr>
                <w:rFonts w:ascii="Times New Roman" w:eastAsia="Times New Roman" w:hAnsi="Times New Roman" w:cs="Times New Roman"/>
                <w:position w:val="6"/>
                <w:sz w:val="24"/>
                <w:szCs w:val="24"/>
                <w:lang w:eastAsia="lt-LT"/>
              </w:rPr>
            </w:pPr>
            <w:r w:rsidRPr="00AD65D6">
              <w:rPr>
                <w:rFonts w:ascii="Times New Roman" w:eastAsia="Times New Roman" w:hAnsi="Times New Roman" w:cs="Times New Roman"/>
                <w:position w:val="6"/>
                <w:sz w:val="24"/>
                <w:szCs w:val="24"/>
                <w:lang w:eastAsia="lt-LT"/>
              </w:rPr>
              <w:t>(Tiekėjo arba jo įgalioto asmens pareigų pavadinimas)</w:t>
            </w:r>
          </w:p>
          <w:p w14:paraId="29C15CCE" w14:textId="77777777" w:rsidR="00AD65D6" w:rsidRPr="00AD65D6" w:rsidRDefault="00AD65D6" w:rsidP="00AD65D6">
            <w:pPr>
              <w:widowControl w:val="0"/>
              <w:autoSpaceDE w:val="0"/>
              <w:autoSpaceDN w:val="0"/>
              <w:adjustRightInd w:val="0"/>
              <w:snapToGrid w:val="0"/>
              <w:spacing w:after="0" w:line="240" w:lineRule="auto"/>
              <w:rPr>
                <w:rFonts w:ascii="Times New Roman" w:eastAsia="Times New Roman" w:hAnsi="Times New Roman" w:cs="Times New Roman"/>
                <w:position w:val="6"/>
                <w:sz w:val="24"/>
                <w:szCs w:val="24"/>
                <w:lang w:eastAsia="lt-LT"/>
              </w:rPr>
            </w:pPr>
          </w:p>
        </w:tc>
        <w:tc>
          <w:tcPr>
            <w:tcW w:w="604" w:type="dxa"/>
            <w:tcBorders>
              <w:top w:val="nil"/>
              <w:left w:val="nil"/>
              <w:bottom w:val="nil"/>
              <w:right w:val="nil"/>
            </w:tcBorders>
          </w:tcPr>
          <w:p w14:paraId="7A121C48" w14:textId="77777777" w:rsidR="00AD65D6" w:rsidRPr="00AD65D6"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23D3E102" w14:textId="71A66CAD" w:rsidR="00AD65D6" w:rsidRPr="00AD65D6"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r w:rsidRPr="00AD65D6">
              <w:rPr>
                <w:rFonts w:ascii="Times New Roman" w:eastAsia="Times New Roman" w:hAnsi="Times New Roman" w:cs="Times New Roman"/>
                <w:position w:val="6"/>
                <w:sz w:val="24"/>
                <w:szCs w:val="24"/>
                <w:lang w:eastAsia="lt-LT"/>
              </w:rPr>
              <w:t>(Parašas)</w:t>
            </w:r>
            <w:r w:rsidRPr="00AD65D6">
              <w:rPr>
                <w:rFonts w:ascii="Times New Roman" w:eastAsia="Times New Roman" w:hAnsi="Times New Roman" w:cs="Times New Roman"/>
                <w:i/>
                <w:sz w:val="24"/>
                <w:szCs w:val="24"/>
                <w:lang w:eastAsia="lt-LT"/>
              </w:rPr>
              <w:t xml:space="preserve"> </w:t>
            </w:r>
          </w:p>
        </w:tc>
        <w:tc>
          <w:tcPr>
            <w:tcW w:w="701" w:type="dxa"/>
            <w:tcBorders>
              <w:top w:val="nil"/>
              <w:left w:val="nil"/>
              <w:bottom w:val="nil"/>
              <w:right w:val="nil"/>
            </w:tcBorders>
          </w:tcPr>
          <w:p w14:paraId="126BBE1B" w14:textId="77777777" w:rsidR="00AD65D6" w:rsidRPr="00AD65D6"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4A68C403" w14:textId="18A414E6" w:rsidR="00AD65D6" w:rsidRPr="00AD65D6"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r w:rsidRPr="00AD65D6">
              <w:rPr>
                <w:rFonts w:ascii="Times New Roman" w:eastAsia="Times New Roman" w:hAnsi="Times New Roman" w:cs="Times New Roman"/>
                <w:position w:val="6"/>
                <w:sz w:val="24"/>
                <w:szCs w:val="24"/>
                <w:lang w:eastAsia="lt-LT"/>
              </w:rPr>
              <w:t>(Vardas ir pavardė)</w:t>
            </w:r>
            <w:r w:rsidRPr="00AD65D6">
              <w:rPr>
                <w:rFonts w:ascii="Times New Roman" w:eastAsia="Times New Roman" w:hAnsi="Times New Roman" w:cs="Times New Roman"/>
                <w:i/>
                <w:sz w:val="24"/>
                <w:szCs w:val="24"/>
                <w:lang w:eastAsia="lt-LT"/>
              </w:rPr>
              <w:t xml:space="preserve"> </w:t>
            </w:r>
          </w:p>
        </w:tc>
        <w:tc>
          <w:tcPr>
            <w:tcW w:w="648" w:type="dxa"/>
            <w:tcBorders>
              <w:top w:val="nil"/>
              <w:left w:val="nil"/>
              <w:bottom w:val="nil"/>
              <w:right w:val="nil"/>
            </w:tcBorders>
          </w:tcPr>
          <w:p w14:paraId="30347564" w14:textId="77777777" w:rsidR="00AD65D6" w:rsidRPr="00AD65D6"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p>
        </w:tc>
      </w:tr>
    </w:tbl>
    <w:p w14:paraId="4CAF6B06" w14:textId="77777777" w:rsidR="00BD697E" w:rsidRDefault="00BD697E" w:rsidP="00BD697E">
      <w:pPr>
        <w:spacing w:after="0" w:line="240" w:lineRule="auto"/>
        <w:jc w:val="center"/>
        <w:rPr>
          <w:rFonts w:ascii="Times New Roman" w:eastAsia="Times New Roman" w:hAnsi="Times New Roman" w:cs="Times New Roman"/>
          <w:b/>
          <w:sz w:val="24"/>
          <w:szCs w:val="24"/>
        </w:rPr>
      </w:pPr>
    </w:p>
    <w:p w14:paraId="05F2F83E" w14:textId="77777777" w:rsidR="00BD697E" w:rsidRDefault="00BD697E" w:rsidP="00BD697E">
      <w:pPr>
        <w:spacing w:after="0" w:line="240" w:lineRule="auto"/>
        <w:jc w:val="center"/>
        <w:rPr>
          <w:rFonts w:ascii="Times New Roman" w:eastAsia="Times New Roman" w:hAnsi="Times New Roman" w:cs="Times New Roman"/>
          <w:b/>
          <w:sz w:val="24"/>
          <w:szCs w:val="24"/>
        </w:rPr>
      </w:pPr>
    </w:p>
    <w:p w14:paraId="38125420" w14:textId="77777777" w:rsidR="00BD697E" w:rsidRDefault="00BD697E" w:rsidP="00BD697E">
      <w:pPr>
        <w:spacing w:after="0" w:line="240" w:lineRule="auto"/>
        <w:jc w:val="center"/>
        <w:rPr>
          <w:rFonts w:ascii="Times New Roman" w:eastAsia="Times New Roman" w:hAnsi="Times New Roman" w:cs="Times New Roman"/>
          <w:b/>
          <w:sz w:val="24"/>
          <w:szCs w:val="24"/>
        </w:rPr>
      </w:pPr>
    </w:p>
    <w:p w14:paraId="680426CE" w14:textId="77777777" w:rsidR="00C34C13" w:rsidRDefault="00C34C13" w:rsidP="00BD697E">
      <w:pPr>
        <w:spacing w:after="0" w:line="240" w:lineRule="auto"/>
        <w:jc w:val="center"/>
        <w:rPr>
          <w:rFonts w:ascii="Times New Roman" w:eastAsia="Times New Roman" w:hAnsi="Times New Roman" w:cs="Times New Roman"/>
          <w:b/>
          <w:sz w:val="24"/>
          <w:szCs w:val="24"/>
        </w:rPr>
      </w:pPr>
    </w:p>
    <w:p w14:paraId="4AC0BCA4" w14:textId="118864A2" w:rsidR="00BD697E" w:rsidRDefault="00BD697E" w:rsidP="00BD697E">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Pasiūlymo formos priedas</w:t>
      </w:r>
    </w:p>
    <w:p w14:paraId="3889543F" w14:textId="77777777" w:rsidR="00BD697E" w:rsidRDefault="00BD697E" w:rsidP="00BD697E">
      <w:pPr>
        <w:spacing w:after="0" w:line="240" w:lineRule="auto"/>
        <w:jc w:val="right"/>
        <w:rPr>
          <w:rFonts w:ascii="Times New Roman" w:eastAsia="Times New Roman" w:hAnsi="Times New Roman" w:cs="Times New Roman"/>
          <w:b/>
          <w:sz w:val="24"/>
          <w:szCs w:val="24"/>
        </w:rPr>
      </w:pPr>
    </w:p>
    <w:p w14:paraId="741429DF" w14:textId="3232324F" w:rsidR="00BD697E" w:rsidRDefault="00BD697E" w:rsidP="00BD697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SIŪLOMŲ PREKIŲ ATITIKTIES TECHNINĖS SPECIFIKACIJOS REIKALAVIMAMS DEKLARACIJA</w:t>
      </w:r>
    </w:p>
    <w:p w14:paraId="44973EC1" w14:textId="77777777" w:rsidR="00BD697E" w:rsidRDefault="00BD697E" w:rsidP="00BD697E">
      <w:pPr>
        <w:spacing w:after="0" w:line="240" w:lineRule="auto"/>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675"/>
        <w:gridCol w:w="2722"/>
        <w:gridCol w:w="2977"/>
        <w:gridCol w:w="3260"/>
      </w:tblGrid>
      <w:tr w:rsidR="00B73022" w14:paraId="4549DBE1" w14:textId="68039DE5" w:rsidTr="00B73022">
        <w:tc>
          <w:tcPr>
            <w:tcW w:w="675" w:type="dxa"/>
          </w:tcPr>
          <w:p w14:paraId="4A32AD79" w14:textId="77777777" w:rsidR="00B73022" w:rsidRDefault="00B73022" w:rsidP="00DE0DF4">
            <w:pPr>
              <w:jc w:val="center"/>
              <w:rPr>
                <w:rFonts w:ascii="Times New Roman" w:hAnsi="Times New Roman" w:cs="Times New Roman"/>
                <w:b/>
                <w:sz w:val="24"/>
                <w:szCs w:val="24"/>
              </w:rPr>
            </w:pPr>
            <w:r>
              <w:rPr>
                <w:rFonts w:ascii="Times New Roman" w:hAnsi="Times New Roman" w:cs="Times New Roman"/>
                <w:b/>
                <w:sz w:val="24"/>
                <w:szCs w:val="24"/>
              </w:rPr>
              <w:t>Eil.</w:t>
            </w:r>
          </w:p>
          <w:p w14:paraId="1535D1F4" w14:textId="77777777" w:rsidR="00B73022" w:rsidRDefault="00B73022" w:rsidP="00DE0DF4">
            <w:pPr>
              <w:jc w:val="center"/>
              <w:rPr>
                <w:rFonts w:ascii="Times New Roman" w:hAnsi="Times New Roman" w:cs="Times New Roman"/>
                <w:b/>
                <w:sz w:val="24"/>
                <w:szCs w:val="24"/>
              </w:rPr>
            </w:pPr>
            <w:r>
              <w:rPr>
                <w:rFonts w:ascii="Times New Roman" w:hAnsi="Times New Roman" w:cs="Times New Roman"/>
                <w:b/>
                <w:sz w:val="24"/>
                <w:szCs w:val="24"/>
              </w:rPr>
              <w:t>Nr.</w:t>
            </w:r>
          </w:p>
        </w:tc>
        <w:tc>
          <w:tcPr>
            <w:tcW w:w="2722" w:type="dxa"/>
          </w:tcPr>
          <w:p w14:paraId="4CC42CB2" w14:textId="77777777" w:rsidR="00B73022" w:rsidRDefault="00B73022" w:rsidP="00DE0DF4">
            <w:pPr>
              <w:jc w:val="center"/>
              <w:rPr>
                <w:rFonts w:ascii="Times New Roman" w:hAnsi="Times New Roman" w:cs="Times New Roman"/>
                <w:b/>
                <w:sz w:val="24"/>
                <w:szCs w:val="24"/>
              </w:rPr>
            </w:pPr>
            <w:r>
              <w:rPr>
                <w:rFonts w:ascii="Times New Roman" w:hAnsi="Times New Roman" w:cs="Times New Roman"/>
                <w:b/>
                <w:sz w:val="24"/>
                <w:szCs w:val="24"/>
              </w:rPr>
              <w:t>Reikalaujamos techninės charakteristikos</w:t>
            </w:r>
          </w:p>
        </w:tc>
        <w:tc>
          <w:tcPr>
            <w:tcW w:w="2977" w:type="dxa"/>
          </w:tcPr>
          <w:p w14:paraId="1CF38534" w14:textId="77777777" w:rsidR="00B73022" w:rsidRDefault="00B73022" w:rsidP="00DE0DF4">
            <w:pPr>
              <w:jc w:val="center"/>
              <w:rPr>
                <w:rFonts w:ascii="Times New Roman" w:hAnsi="Times New Roman" w:cs="Times New Roman"/>
                <w:b/>
                <w:sz w:val="24"/>
                <w:szCs w:val="24"/>
              </w:rPr>
            </w:pPr>
            <w:r>
              <w:rPr>
                <w:rFonts w:ascii="Times New Roman" w:hAnsi="Times New Roman" w:cs="Times New Roman"/>
                <w:b/>
                <w:sz w:val="24"/>
                <w:szCs w:val="24"/>
              </w:rPr>
              <w:t>Parametrų reikšmė</w:t>
            </w:r>
          </w:p>
        </w:tc>
        <w:tc>
          <w:tcPr>
            <w:tcW w:w="3260" w:type="dxa"/>
          </w:tcPr>
          <w:p w14:paraId="450879B7" w14:textId="77777777" w:rsidR="00B73022" w:rsidRPr="00EC22BB" w:rsidRDefault="00B73022" w:rsidP="00B73022">
            <w:pPr>
              <w:jc w:val="center"/>
              <w:rPr>
                <w:rFonts w:ascii="Times New Roman" w:eastAsia="Calibri" w:hAnsi="Times New Roman" w:cs="Times New Roman"/>
                <w:b/>
                <w:sz w:val="24"/>
                <w:szCs w:val="24"/>
              </w:rPr>
            </w:pPr>
            <w:r w:rsidRPr="00EC22BB">
              <w:rPr>
                <w:rFonts w:ascii="Times New Roman" w:eastAsia="Calibri" w:hAnsi="Times New Roman" w:cs="Times New Roman"/>
                <w:b/>
                <w:sz w:val="24"/>
                <w:szCs w:val="24"/>
              </w:rPr>
              <w:t>Siūlomų prekių techninės charakteristikos*</w:t>
            </w:r>
          </w:p>
          <w:p w14:paraId="6DCD5B37" w14:textId="7132486E" w:rsidR="00B73022" w:rsidRDefault="00B73022" w:rsidP="00B73022">
            <w:pPr>
              <w:jc w:val="center"/>
              <w:rPr>
                <w:rFonts w:ascii="Times New Roman" w:hAnsi="Times New Roman" w:cs="Times New Roman"/>
                <w:b/>
                <w:sz w:val="24"/>
                <w:szCs w:val="24"/>
              </w:rPr>
            </w:pPr>
            <w:r w:rsidRPr="00EC22BB">
              <w:rPr>
                <w:rFonts w:ascii="Times New Roman" w:eastAsia="Calibri" w:hAnsi="Times New Roman" w:cs="Times New Roman"/>
                <w:b/>
                <w:i/>
                <w:sz w:val="24"/>
                <w:szCs w:val="24"/>
              </w:rPr>
              <w:t>(</w:t>
            </w:r>
            <w:r w:rsidRPr="00EC22BB">
              <w:rPr>
                <w:rFonts w:ascii="Times New Roman" w:eastAsia="Calibri" w:hAnsi="Times New Roman" w:cs="Times New Roman"/>
                <w:b/>
                <w:i/>
                <w:color w:val="FF0000"/>
                <w:sz w:val="24"/>
                <w:szCs w:val="24"/>
              </w:rPr>
              <w:t>tiekėjas įrašo konkrečias savo siūlomų prekių reikšmes**</w:t>
            </w:r>
            <w:r w:rsidRPr="00EC22BB">
              <w:rPr>
                <w:rFonts w:ascii="Times New Roman" w:eastAsia="Calibri" w:hAnsi="Times New Roman" w:cs="Times New Roman"/>
                <w:b/>
                <w:i/>
                <w:sz w:val="24"/>
                <w:szCs w:val="24"/>
              </w:rPr>
              <w:t>, nurodo internetines nuorodas (jeigu yra))</w:t>
            </w:r>
          </w:p>
        </w:tc>
      </w:tr>
      <w:tr w:rsidR="00B73022" w14:paraId="21B1EB11" w14:textId="7A3144F0" w:rsidTr="00B73022">
        <w:trPr>
          <w:trHeight w:val="194"/>
        </w:trPr>
        <w:tc>
          <w:tcPr>
            <w:tcW w:w="675" w:type="dxa"/>
            <w:vAlign w:val="center"/>
          </w:tcPr>
          <w:p w14:paraId="3D852539" w14:textId="77777777" w:rsidR="00B73022" w:rsidRPr="00FF3145" w:rsidRDefault="00B73022" w:rsidP="00DE0DF4">
            <w:pPr>
              <w:jc w:val="center"/>
              <w:rPr>
                <w:rFonts w:ascii="Times New Roman" w:hAnsi="Times New Roman" w:cs="Times New Roman"/>
                <w:sz w:val="24"/>
                <w:szCs w:val="24"/>
              </w:rPr>
            </w:pPr>
            <w:r>
              <w:rPr>
                <w:rFonts w:ascii="Times New Roman" w:hAnsi="Times New Roman" w:cs="Times New Roman"/>
                <w:sz w:val="24"/>
                <w:szCs w:val="24"/>
              </w:rPr>
              <w:t>1.</w:t>
            </w:r>
          </w:p>
        </w:tc>
        <w:tc>
          <w:tcPr>
            <w:tcW w:w="2722" w:type="dxa"/>
          </w:tcPr>
          <w:p w14:paraId="37F1D76C"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Mašinos tipas</w:t>
            </w:r>
          </w:p>
        </w:tc>
        <w:tc>
          <w:tcPr>
            <w:tcW w:w="2977" w:type="dxa"/>
          </w:tcPr>
          <w:p w14:paraId="53E20A4C"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Laisvai pastatoma, dvipusė barjerinė</w:t>
            </w:r>
          </w:p>
        </w:tc>
        <w:tc>
          <w:tcPr>
            <w:tcW w:w="3260" w:type="dxa"/>
          </w:tcPr>
          <w:p w14:paraId="4F2EA40C" w14:textId="77777777" w:rsidR="00B73022" w:rsidRPr="00FF3145" w:rsidRDefault="00B73022" w:rsidP="00DE0DF4">
            <w:pPr>
              <w:jc w:val="center"/>
              <w:rPr>
                <w:rFonts w:ascii="Times New Roman" w:hAnsi="Times New Roman" w:cs="Times New Roman"/>
                <w:sz w:val="24"/>
                <w:szCs w:val="24"/>
              </w:rPr>
            </w:pPr>
          </w:p>
        </w:tc>
      </w:tr>
      <w:tr w:rsidR="00B73022" w14:paraId="26B566C8" w14:textId="4B5839C0" w:rsidTr="00B73022">
        <w:trPr>
          <w:trHeight w:val="194"/>
        </w:trPr>
        <w:tc>
          <w:tcPr>
            <w:tcW w:w="675" w:type="dxa"/>
            <w:vAlign w:val="center"/>
          </w:tcPr>
          <w:p w14:paraId="41939C67" w14:textId="77777777" w:rsidR="00B73022" w:rsidRPr="00FF3145" w:rsidRDefault="00B73022" w:rsidP="00DE0DF4">
            <w:pPr>
              <w:jc w:val="center"/>
              <w:rPr>
                <w:rFonts w:ascii="Times New Roman" w:hAnsi="Times New Roman" w:cs="Times New Roman"/>
                <w:sz w:val="24"/>
                <w:szCs w:val="24"/>
              </w:rPr>
            </w:pPr>
            <w:r>
              <w:rPr>
                <w:rFonts w:ascii="Times New Roman" w:hAnsi="Times New Roman" w:cs="Times New Roman"/>
                <w:sz w:val="24"/>
                <w:szCs w:val="24"/>
              </w:rPr>
              <w:t>2.</w:t>
            </w:r>
          </w:p>
        </w:tc>
        <w:tc>
          <w:tcPr>
            <w:tcW w:w="2722" w:type="dxa"/>
          </w:tcPr>
          <w:p w14:paraId="56E40238"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Skalbinių užkrovimas, iškrovimas kg</w:t>
            </w:r>
          </w:p>
        </w:tc>
        <w:tc>
          <w:tcPr>
            <w:tcW w:w="2977" w:type="dxa"/>
          </w:tcPr>
          <w:p w14:paraId="04360047"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Dvipusis, ne mažiau 50 kg, ne daugiau 55 kg</w:t>
            </w:r>
          </w:p>
        </w:tc>
        <w:tc>
          <w:tcPr>
            <w:tcW w:w="3260" w:type="dxa"/>
          </w:tcPr>
          <w:p w14:paraId="12AC48FA" w14:textId="77777777" w:rsidR="00B73022" w:rsidRPr="00FF3145" w:rsidRDefault="00B73022" w:rsidP="00DE0DF4">
            <w:pPr>
              <w:jc w:val="center"/>
              <w:rPr>
                <w:rFonts w:ascii="Times New Roman" w:hAnsi="Times New Roman" w:cs="Times New Roman"/>
                <w:sz w:val="24"/>
                <w:szCs w:val="24"/>
              </w:rPr>
            </w:pPr>
          </w:p>
        </w:tc>
      </w:tr>
      <w:tr w:rsidR="00B73022" w:rsidRPr="00446430" w14:paraId="0FAB766A" w14:textId="76786A92" w:rsidTr="00B73022">
        <w:tc>
          <w:tcPr>
            <w:tcW w:w="675" w:type="dxa"/>
            <w:vAlign w:val="center"/>
          </w:tcPr>
          <w:p w14:paraId="1834C8F8" w14:textId="77777777" w:rsidR="00B73022" w:rsidRPr="00FF3145" w:rsidRDefault="00B73022" w:rsidP="00DE0DF4">
            <w:pPr>
              <w:jc w:val="center"/>
              <w:rPr>
                <w:rFonts w:ascii="Times New Roman" w:hAnsi="Times New Roman" w:cs="Times New Roman"/>
                <w:sz w:val="24"/>
                <w:szCs w:val="24"/>
              </w:rPr>
            </w:pPr>
            <w:r>
              <w:rPr>
                <w:rFonts w:ascii="Times New Roman" w:hAnsi="Times New Roman" w:cs="Times New Roman"/>
                <w:sz w:val="24"/>
                <w:szCs w:val="24"/>
              </w:rPr>
              <w:t>3.</w:t>
            </w:r>
          </w:p>
        </w:tc>
        <w:tc>
          <w:tcPr>
            <w:tcW w:w="2722" w:type="dxa"/>
          </w:tcPr>
          <w:p w14:paraId="3C0EA26B"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 xml:space="preserve">Vidinis būgno tūris L </w:t>
            </w:r>
          </w:p>
        </w:tc>
        <w:tc>
          <w:tcPr>
            <w:tcW w:w="2977" w:type="dxa"/>
          </w:tcPr>
          <w:p w14:paraId="1879B1EC"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 xml:space="preserve">Ne mažiau 500 </w:t>
            </w:r>
            <w:proofErr w:type="spellStart"/>
            <w:r w:rsidRPr="00FF3145">
              <w:rPr>
                <w:rFonts w:ascii="Times New Roman" w:hAnsi="Times New Roman" w:cs="Times New Roman"/>
                <w:sz w:val="24"/>
                <w:szCs w:val="24"/>
              </w:rPr>
              <w:t>ltr</w:t>
            </w:r>
            <w:proofErr w:type="spellEnd"/>
            <w:r w:rsidRPr="00FF3145">
              <w:rPr>
                <w:rFonts w:ascii="Times New Roman" w:hAnsi="Times New Roman" w:cs="Times New Roman"/>
                <w:sz w:val="24"/>
                <w:szCs w:val="24"/>
              </w:rPr>
              <w:t xml:space="preserve">.(±5 </w:t>
            </w:r>
            <w:proofErr w:type="spellStart"/>
            <w:r w:rsidRPr="00FF3145">
              <w:rPr>
                <w:rFonts w:ascii="Times New Roman" w:hAnsi="Times New Roman" w:cs="Times New Roman"/>
                <w:sz w:val="24"/>
                <w:szCs w:val="24"/>
              </w:rPr>
              <w:t>ltr</w:t>
            </w:r>
            <w:proofErr w:type="spellEnd"/>
            <w:r w:rsidRPr="00FF3145">
              <w:rPr>
                <w:rFonts w:ascii="Times New Roman" w:hAnsi="Times New Roman" w:cs="Times New Roman"/>
                <w:sz w:val="24"/>
                <w:szCs w:val="24"/>
              </w:rPr>
              <w:t>. paklaida)</w:t>
            </w:r>
          </w:p>
        </w:tc>
        <w:tc>
          <w:tcPr>
            <w:tcW w:w="3260" w:type="dxa"/>
          </w:tcPr>
          <w:p w14:paraId="049D5562" w14:textId="77777777" w:rsidR="00B73022" w:rsidRPr="00FF3145" w:rsidRDefault="00B73022" w:rsidP="00DE0DF4">
            <w:pPr>
              <w:jc w:val="center"/>
              <w:rPr>
                <w:rFonts w:ascii="Times New Roman" w:hAnsi="Times New Roman" w:cs="Times New Roman"/>
                <w:sz w:val="24"/>
                <w:szCs w:val="24"/>
              </w:rPr>
            </w:pPr>
          </w:p>
        </w:tc>
      </w:tr>
      <w:tr w:rsidR="00B73022" w:rsidRPr="00446430" w14:paraId="4FEC3FC7" w14:textId="22E14B46" w:rsidTr="00B73022">
        <w:tc>
          <w:tcPr>
            <w:tcW w:w="675" w:type="dxa"/>
            <w:vAlign w:val="center"/>
          </w:tcPr>
          <w:p w14:paraId="3FEA8584" w14:textId="77777777" w:rsidR="00B73022" w:rsidRPr="00FF3145" w:rsidRDefault="00B73022" w:rsidP="00DE0DF4">
            <w:pPr>
              <w:jc w:val="center"/>
              <w:rPr>
                <w:rFonts w:ascii="Times New Roman" w:hAnsi="Times New Roman" w:cs="Times New Roman"/>
                <w:sz w:val="24"/>
                <w:szCs w:val="24"/>
              </w:rPr>
            </w:pPr>
            <w:r>
              <w:rPr>
                <w:rFonts w:ascii="Times New Roman" w:hAnsi="Times New Roman" w:cs="Times New Roman"/>
                <w:sz w:val="24"/>
                <w:szCs w:val="24"/>
              </w:rPr>
              <w:t>4.</w:t>
            </w:r>
          </w:p>
        </w:tc>
        <w:tc>
          <w:tcPr>
            <w:tcW w:w="2722" w:type="dxa"/>
          </w:tcPr>
          <w:p w14:paraId="2310FDF5"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 xml:space="preserve">Programuojamos apsukos </w:t>
            </w:r>
            <w:proofErr w:type="spellStart"/>
            <w:r w:rsidRPr="00FF3145">
              <w:rPr>
                <w:rFonts w:ascii="Times New Roman" w:hAnsi="Times New Roman" w:cs="Times New Roman"/>
                <w:sz w:val="24"/>
                <w:szCs w:val="24"/>
              </w:rPr>
              <w:t>aps</w:t>
            </w:r>
            <w:proofErr w:type="spellEnd"/>
            <w:r w:rsidRPr="00FF3145">
              <w:rPr>
                <w:rFonts w:ascii="Times New Roman" w:hAnsi="Times New Roman" w:cs="Times New Roman"/>
                <w:sz w:val="24"/>
                <w:szCs w:val="24"/>
              </w:rPr>
              <w:t>/min</w:t>
            </w:r>
          </w:p>
        </w:tc>
        <w:tc>
          <w:tcPr>
            <w:tcW w:w="2977" w:type="dxa"/>
          </w:tcPr>
          <w:p w14:paraId="5DEB7426"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 xml:space="preserve">Apsukos gręžiant ne mažiau 800 </w:t>
            </w:r>
            <w:proofErr w:type="spellStart"/>
            <w:r w:rsidRPr="00FF3145">
              <w:rPr>
                <w:rFonts w:ascii="Times New Roman" w:hAnsi="Times New Roman" w:cs="Times New Roman"/>
                <w:sz w:val="24"/>
                <w:szCs w:val="24"/>
              </w:rPr>
              <w:t>aps</w:t>
            </w:r>
            <w:proofErr w:type="spellEnd"/>
            <w:r w:rsidRPr="00FF3145">
              <w:rPr>
                <w:rFonts w:ascii="Times New Roman" w:hAnsi="Times New Roman" w:cs="Times New Roman"/>
                <w:sz w:val="24"/>
                <w:szCs w:val="24"/>
              </w:rPr>
              <w:t>/min</w:t>
            </w:r>
          </w:p>
          <w:p w14:paraId="2CD3AEF9"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G-faktorius ne mažiau 3</w:t>
            </w:r>
            <w:r>
              <w:rPr>
                <w:rFonts w:ascii="Times New Roman" w:hAnsi="Times New Roman" w:cs="Times New Roman"/>
                <w:sz w:val="24"/>
                <w:szCs w:val="24"/>
              </w:rPr>
              <w:t>45</w:t>
            </w:r>
          </w:p>
        </w:tc>
        <w:tc>
          <w:tcPr>
            <w:tcW w:w="3260" w:type="dxa"/>
          </w:tcPr>
          <w:p w14:paraId="38117886" w14:textId="77777777" w:rsidR="00B73022" w:rsidRPr="00FF3145" w:rsidRDefault="00B73022" w:rsidP="00DE0DF4">
            <w:pPr>
              <w:jc w:val="center"/>
              <w:rPr>
                <w:rFonts w:ascii="Times New Roman" w:hAnsi="Times New Roman" w:cs="Times New Roman"/>
                <w:sz w:val="24"/>
                <w:szCs w:val="24"/>
              </w:rPr>
            </w:pPr>
          </w:p>
        </w:tc>
      </w:tr>
      <w:tr w:rsidR="00B73022" w:rsidRPr="00446430" w14:paraId="74393DB5" w14:textId="11497A15" w:rsidTr="00B73022">
        <w:tc>
          <w:tcPr>
            <w:tcW w:w="675" w:type="dxa"/>
            <w:vAlign w:val="center"/>
          </w:tcPr>
          <w:p w14:paraId="35578D69" w14:textId="77777777" w:rsidR="00B73022" w:rsidRPr="00FF3145" w:rsidRDefault="00B73022" w:rsidP="00DE0DF4">
            <w:pPr>
              <w:jc w:val="center"/>
              <w:rPr>
                <w:rFonts w:ascii="Times New Roman" w:hAnsi="Times New Roman" w:cs="Times New Roman"/>
                <w:sz w:val="24"/>
                <w:szCs w:val="24"/>
              </w:rPr>
            </w:pPr>
            <w:r>
              <w:rPr>
                <w:rFonts w:ascii="Times New Roman" w:hAnsi="Times New Roman" w:cs="Times New Roman"/>
                <w:sz w:val="24"/>
                <w:szCs w:val="24"/>
              </w:rPr>
              <w:t>5.</w:t>
            </w:r>
          </w:p>
        </w:tc>
        <w:tc>
          <w:tcPr>
            <w:tcW w:w="2722" w:type="dxa"/>
          </w:tcPr>
          <w:p w14:paraId="7AD8BFFF" w14:textId="77777777" w:rsidR="00B73022"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 xml:space="preserve">Mašinos gabaritai mm </w:t>
            </w:r>
          </w:p>
          <w:p w14:paraId="684A8515" w14:textId="77777777" w:rsidR="00B73022" w:rsidRPr="00FF3145" w:rsidRDefault="00B73022" w:rsidP="00DE0DF4">
            <w:pPr>
              <w:jc w:val="center"/>
              <w:rPr>
                <w:rFonts w:ascii="Times New Roman" w:hAnsi="Times New Roman" w:cs="Times New Roman"/>
                <w:sz w:val="24"/>
                <w:szCs w:val="24"/>
              </w:rPr>
            </w:pPr>
            <w:proofErr w:type="spellStart"/>
            <w:r>
              <w:rPr>
                <w:rFonts w:ascii="Times New Roman" w:hAnsi="Times New Roman" w:cs="Times New Roman"/>
                <w:sz w:val="24"/>
                <w:szCs w:val="24"/>
              </w:rPr>
              <w:t>AxPxG</w:t>
            </w:r>
            <w:proofErr w:type="spellEnd"/>
          </w:p>
        </w:tc>
        <w:tc>
          <w:tcPr>
            <w:tcW w:w="2977" w:type="dxa"/>
          </w:tcPr>
          <w:p w14:paraId="0DE062C1" w14:textId="2780AC74"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Ne daugiau</w:t>
            </w:r>
            <w:r w:rsidR="00BE38B8">
              <w:rPr>
                <w:rFonts w:ascii="Times New Roman" w:hAnsi="Times New Roman" w:cs="Times New Roman"/>
                <w:sz w:val="24"/>
                <w:szCs w:val="24"/>
              </w:rPr>
              <w:t xml:space="preserve"> (</w:t>
            </w:r>
            <w:r>
              <w:rPr>
                <w:rFonts w:ascii="Times New Roman" w:hAnsi="Times New Roman" w:cs="Times New Roman"/>
                <w:sz w:val="24"/>
                <w:szCs w:val="24"/>
              </w:rPr>
              <w:t xml:space="preserve">1800 </w:t>
            </w:r>
            <w:r w:rsidRPr="00FF3145">
              <w:rPr>
                <w:rFonts w:ascii="Times New Roman" w:hAnsi="Times New Roman" w:cs="Times New Roman"/>
                <w:sz w:val="24"/>
                <w:szCs w:val="24"/>
              </w:rPr>
              <w:t>x1700 x1</w:t>
            </w:r>
            <w:r w:rsidR="00BE38B8">
              <w:rPr>
                <w:rFonts w:ascii="Times New Roman" w:hAnsi="Times New Roman" w:cs="Times New Roman"/>
                <w:sz w:val="24"/>
                <w:szCs w:val="24"/>
              </w:rPr>
              <w:t>10</w:t>
            </w:r>
            <w:r w:rsidRPr="00FF3145">
              <w:rPr>
                <w:rFonts w:ascii="Times New Roman" w:hAnsi="Times New Roman" w:cs="Times New Roman"/>
                <w:sz w:val="24"/>
                <w:szCs w:val="24"/>
              </w:rPr>
              <w:t>0</w:t>
            </w:r>
            <w:r w:rsidR="00BE38B8">
              <w:rPr>
                <w:rFonts w:ascii="Times New Roman" w:hAnsi="Times New Roman" w:cs="Times New Roman"/>
                <w:sz w:val="24"/>
                <w:szCs w:val="24"/>
              </w:rPr>
              <w:t>)±100 mm</w:t>
            </w:r>
          </w:p>
        </w:tc>
        <w:tc>
          <w:tcPr>
            <w:tcW w:w="3260" w:type="dxa"/>
          </w:tcPr>
          <w:p w14:paraId="4ADD4375" w14:textId="77777777" w:rsidR="00B73022" w:rsidRPr="00FF3145" w:rsidRDefault="00B73022" w:rsidP="00DE0DF4">
            <w:pPr>
              <w:jc w:val="center"/>
              <w:rPr>
                <w:rFonts w:ascii="Times New Roman" w:hAnsi="Times New Roman" w:cs="Times New Roman"/>
                <w:sz w:val="24"/>
                <w:szCs w:val="24"/>
              </w:rPr>
            </w:pPr>
          </w:p>
        </w:tc>
      </w:tr>
      <w:tr w:rsidR="00B73022" w:rsidRPr="00446430" w14:paraId="0987D9DC" w14:textId="2571B274" w:rsidTr="00B73022">
        <w:tc>
          <w:tcPr>
            <w:tcW w:w="675" w:type="dxa"/>
            <w:vAlign w:val="center"/>
          </w:tcPr>
          <w:p w14:paraId="5301406A" w14:textId="77777777" w:rsidR="00B73022" w:rsidRPr="00FF3145" w:rsidRDefault="00B73022" w:rsidP="00DE0DF4">
            <w:pPr>
              <w:jc w:val="center"/>
              <w:rPr>
                <w:rFonts w:ascii="Times New Roman" w:hAnsi="Times New Roman" w:cs="Times New Roman"/>
                <w:sz w:val="24"/>
                <w:szCs w:val="24"/>
              </w:rPr>
            </w:pPr>
            <w:r>
              <w:rPr>
                <w:rFonts w:ascii="Times New Roman" w:hAnsi="Times New Roman" w:cs="Times New Roman"/>
                <w:sz w:val="24"/>
                <w:szCs w:val="24"/>
              </w:rPr>
              <w:t>6.</w:t>
            </w:r>
          </w:p>
        </w:tc>
        <w:tc>
          <w:tcPr>
            <w:tcW w:w="2722" w:type="dxa"/>
          </w:tcPr>
          <w:p w14:paraId="7210FF7E"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Programos laisvai programuojamos, kopijuojamos, prie skalbimo mašinos valdymo pulto kompiuteris jungiasi per USB jungtį.</w:t>
            </w:r>
          </w:p>
          <w:p w14:paraId="11266E93"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Komplekte turi būti pateikiama programinė įranga skirta modifikuoti bei kurti skalbimo programas</w:t>
            </w:r>
          </w:p>
        </w:tc>
        <w:tc>
          <w:tcPr>
            <w:tcW w:w="2977" w:type="dxa"/>
          </w:tcPr>
          <w:p w14:paraId="0A6CC32A"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Galimybė susikurti ne mažiau kaip 5</w:t>
            </w:r>
            <w:r>
              <w:rPr>
                <w:rFonts w:ascii="Times New Roman" w:hAnsi="Times New Roman" w:cs="Times New Roman"/>
                <w:sz w:val="24"/>
                <w:szCs w:val="24"/>
              </w:rPr>
              <w:t>0</w:t>
            </w:r>
            <w:r w:rsidRPr="00FF3145">
              <w:rPr>
                <w:rFonts w:ascii="Times New Roman" w:hAnsi="Times New Roman" w:cs="Times New Roman"/>
                <w:sz w:val="24"/>
                <w:szCs w:val="24"/>
              </w:rPr>
              <w:t xml:space="preserve"> program</w:t>
            </w:r>
            <w:r>
              <w:rPr>
                <w:rFonts w:ascii="Times New Roman" w:hAnsi="Times New Roman" w:cs="Times New Roman"/>
                <w:sz w:val="24"/>
                <w:szCs w:val="24"/>
              </w:rPr>
              <w:t>ų</w:t>
            </w:r>
            <w:r w:rsidRPr="00FF3145">
              <w:rPr>
                <w:rFonts w:ascii="Times New Roman" w:hAnsi="Times New Roman" w:cs="Times New Roman"/>
                <w:sz w:val="24"/>
                <w:szCs w:val="24"/>
              </w:rPr>
              <w:t>. Programiniai žingsniai (vandens lygio, temperatūros, laiko trukmės, skalavimo ar mirkymo kiekių) be apribojimų.</w:t>
            </w:r>
          </w:p>
        </w:tc>
        <w:tc>
          <w:tcPr>
            <w:tcW w:w="3260" w:type="dxa"/>
          </w:tcPr>
          <w:p w14:paraId="15D7C28B" w14:textId="77777777" w:rsidR="00B73022" w:rsidRPr="00FF3145" w:rsidRDefault="00B73022" w:rsidP="00DE0DF4">
            <w:pPr>
              <w:jc w:val="center"/>
              <w:rPr>
                <w:rFonts w:ascii="Times New Roman" w:hAnsi="Times New Roman" w:cs="Times New Roman"/>
                <w:sz w:val="24"/>
                <w:szCs w:val="24"/>
              </w:rPr>
            </w:pPr>
          </w:p>
        </w:tc>
      </w:tr>
      <w:tr w:rsidR="00B73022" w:rsidRPr="00446430" w14:paraId="3146B68E" w14:textId="114EFD08" w:rsidTr="00B73022">
        <w:tc>
          <w:tcPr>
            <w:tcW w:w="675" w:type="dxa"/>
            <w:vAlign w:val="center"/>
          </w:tcPr>
          <w:p w14:paraId="3BBD77DB" w14:textId="77777777" w:rsidR="00B73022" w:rsidRPr="00FF3145" w:rsidRDefault="00B73022" w:rsidP="00DE0DF4">
            <w:pPr>
              <w:jc w:val="center"/>
              <w:rPr>
                <w:rFonts w:ascii="Times New Roman" w:hAnsi="Times New Roman" w:cs="Times New Roman"/>
                <w:sz w:val="24"/>
                <w:szCs w:val="24"/>
              </w:rPr>
            </w:pPr>
            <w:r>
              <w:rPr>
                <w:rFonts w:ascii="Times New Roman" w:hAnsi="Times New Roman" w:cs="Times New Roman"/>
                <w:sz w:val="24"/>
                <w:szCs w:val="24"/>
              </w:rPr>
              <w:t>7</w:t>
            </w:r>
            <w:r w:rsidRPr="00FF3145">
              <w:rPr>
                <w:rFonts w:ascii="Times New Roman" w:hAnsi="Times New Roman" w:cs="Times New Roman"/>
                <w:sz w:val="24"/>
                <w:szCs w:val="24"/>
              </w:rPr>
              <w:t>.</w:t>
            </w:r>
          </w:p>
        </w:tc>
        <w:tc>
          <w:tcPr>
            <w:tcW w:w="2722" w:type="dxa"/>
          </w:tcPr>
          <w:p w14:paraId="6EABE978"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Dvigubas valdymo pultas abiejose pusėse prie pakrovimo/iškrovimo durų</w:t>
            </w:r>
          </w:p>
        </w:tc>
        <w:tc>
          <w:tcPr>
            <w:tcW w:w="2977" w:type="dxa"/>
            <w:vAlign w:val="center"/>
          </w:tcPr>
          <w:p w14:paraId="5428836C"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Būtina</w:t>
            </w:r>
          </w:p>
        </w:tc>
        <w:tc>
          <w:tcPr>
            <w:tcW w:w="3260" w:type="dxa"/>
          </w:tcPr>
          <w:p w14:paraId="1E4DC7AB" w14:textId="77777777" w:rsidR="00B73022" w:rsidRPr="00FF3145" w:rsidRDefault="00B73022" w:rsidP="00DE0DF4">
            <w:pPr>
              <w:jc w:val="center"/>
              <w:rPr>
                <w:rFonts w:ascii="Times New Roman" w:hAnsi="Times New Roman" w:cs="Times New Roman"/>
                <w:sz w:val="24"/>
                <w:szCs w:val="24"/>
              </w:rPr>
            </w:pPr>
          </w:p>
        </w:tc>
      </w:tr>
      <w:tr w:rsidR="00B73022" w:rsidRPr="00446430" w14:paraId="5DC11169" w14:textId="28F1A198" w:rsidTr="00B73022">
        <w:tc>
          <w:tcPr>
            <w:tcW w:w="675" w:type="dxa"/>
            <w:vAlign w:val="center"/>
          </w:tcPr>
          <w:p w14:paraId="00D623C8" w14:textId="77777777" w:rsidR="00B73022" w:rsidRPr="00FF3145" w:rsidRDefault="00B73022" w:rsidP="00DE0DF4">
            <w:pPr>
              <w:jc w:val="center"/>
              <w:rPr>
                <w:rFonts w:ascii="Times New Roman" w:hAnsi="Times New Roman" w:cs="Times New Roman"/>
                <w:sz w:val="24"/>
                <w:szCs w:val="24"/>
              </w:rPr>
            </w:pPr>
            <w:r>
              <w:rPr>
                <w:rFonts w:ascii="Times New Roman" w:hAnsi="Times New Roman" w:cs="Times New Roman"/>
                <w:sz w:val="24"/>
                <w:szCs w:val="24"/>
              </w:rPr>
              <w:t>8</w:t>
            </w:r>
            <w:r w:rsidRPr="00FF3145">
              <w:rPr>
                <w:rFonts w:ascii="Times New Roman" w:hAnsi="Times New Roman" w:cs="Times New Roman"/>
                <w:sz w:val="24"/>
                <w:szCs w:val="24"/>
              </w:rPr>
              <w:t>.</w:t>
            </w:r>
          </w:p>
        </w:tc>
        <w:tc>
          <w:tcPr>
            <w:tcW w:w="2722" w:type="dxa"/>
          </w:tcPr>
          <w:p w14:paraId="322759FE"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Titravimo sklendė – skirta atlikti vandens iš būgno tyrimams</w:t>
            </w:r>
          </w:p>
        </w:tc>
        <w:tc>
          <w:tcPr>
            <w:tcW w:w="2977" w:type="dxa"/>
            <w:vAlign w:val="center"/>
          </w:tcPr>
          <w:p w14:paraId="2AB430CE"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Būtina</w:t>
            </w:r>
          </w:p>
        </w:tc>
        <w:tc>
          <w:tcPr>
            <w:tcW w:w="3260" w:type="dxa"/>
          </w:tcPr>
          <w:p w14:paraId="58D12014" w14:textId="77777777" w:rsidR="00B73022" w:rsidRPr="00FF3145" w:rsidRDefault="00B73022" w:rsidP="00DE0DF4">
            <w:pPr>
              <w:jc w:val="center"/>
              <w:rPr>
                <w:rFonts w:ascii="Times New Roman" w:hAnsi="Times New Roman" w:cs="Times New Roman"/>
                <w:sz w:val="24"/>
                <w:szCs w:val="24"/>
              </w:rPr>
            </w:pPr>
          </w:p>
        </w:tc>
      </w:tr>
      <w:tr w:rsidR="00B73022" w:rsidRPr="00446430" w14:paraId="454BB1EB" w14:textId="69C893A1" w:rsidTr="00B73022">
        <w:tc>
          <w:tcPr>
            <w:tcW w:w="675" w:type="dxa"/>
            <w:vAlign w:val="center"/>
          </w:tcPr>
          <w:p w14:paraId="52C5BEAD" w14:textId="77777777" w:rsidR="00B73022" w:rsidRPr="00CA1AA0" w:rsidRDefault="00B73022" w:rsidP="00DE0DF4">
            <w:pPr>
              <w:jc w:val="center"/>
              <w:rPr>
                <w:rFonts w:ascii="Times New Roman" w:hAnsi="Times New Roman" w:cs="Times New Roman"/>
                <w:sz w:val="24"/>
                <w:szCs w:val="24"/>
              </w:rPr>
            </w:pPr>
            <w:r w:rsidRPr="00CA1AA0">
              <w:rPr>
                <w:rFonts w:ascii="Times New Roman" w:hAnsi="Times New Roman" w:cs="Times New Roman"/>
                <w:sz w:val="24"/>
                <w:szCs w:val="24"/>
              </w:rPr>
              <w:t>9.</w:t>
            </w:r>
          </w:p>
        </w:tc>
        <w:tc>
          <w:tcPr>
            <w:tcW w:w="2722" w:type="dxa"/>
          </w:tcPr>
          <w:p w14:paraId="0730C69F"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Vandens išpylimo vožtuvai min 2 programuojami</w:t>
            </w:r>
          </w:p>
        </w:tc>
        <w:tc>
          <w:tcPr>
            <w:tcW w:w="2977" w:type="dxa"/>
          </w:tcPr>
          <w:p w14:paraId="75407815"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Skersmuo ne mažiau 75 mm</w:t>
            </w:r>
          </w:p>
        </w:tc>
        <w:tc>
          <w:tcPr>
            <w:tcW w:w="3260" w:type="dxa"/>
          </w:tcPr>
          <w:p w14:paraId="4ED464B3" w14:textId="77777777" w:rsidR="00B73022" w:rsidRPr="00FF3145" w:rsidRDefault="00B73022" w:rsidP="00DE0DF4">
            <w:pPr>
              <w:jc w:val="center"/>
              <w:rPr>
                <w:rFonts w:ascii="Times New Roman" w:hAnsi="Times New Roman" w:cs="Times New Roman"/>
                <w:sz w:val="24"/>
                <w:szCs w:val="24"/>
              </w:rPr>
            </w:pPr>
          </w:p>
        </w:tc>
      </w:tr>
      <w:tr w:rsidR="00B73022" w:rsidRPr="00446430" w14:paraId="2BC53900" w14:textId="4527FF5E" w:rsidTr="00B73022">
        <w:tc>
          <w:tcPr>
            <w:tcW w:w="675" w:type="dxa"/>
            <w:vAlign w:val="center"/>
          </w:tcPr>
          <w:p w14:paraId="03F55A9E" w14:textId="77777777" w:rsidR="00B73022" w:rsidRPr="00CA1AA0" w:rsidRDefault="00B73022" w:rsidP="00DE0DF4">
            <w:pPr>
              <w:jc w:val="center"/>
              <w:rPr>
                <w:rFonts w:ascii="Times New Roman" w:hAnsi="Times New Roman" w:cs="Times New Roman"/>
                <w:sz w:val="24"/>
                <w:szCs w:val="24"/>
              </w:rPr>
            </w:pPr>
            <w:r>
              <w:rPr>
                <w:rFonts w:ascii="Times New Roman" w:hAnsi="Times New Roman" w:cs="Times New Roman"/>
                <w:sz w:val="24"/>
                <w:szCs w:val="24"/>
              </w:rPr>
              <w:t>10.</w:t>
            </w:r>
          </w:p>
        </w:tc>
        <w:tc>
          <w:tcPr>
            <w:tcW w:w="2722" w:type="dxa"/>
          </w:tcPr>
          <w:p w14:paraId="76A2157E"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 xml:space="preserve">Vandens sąnaudos per 1 ciklą su pirminiu, pagrindiniu skalbimu ir skalavimais </w:t>
            </w:r>
          </w:p>
        </w:tc>
        <w:tc>
          <w:tcPr>
            <w:tcW w:w="2977" w:type="dxa"/>
          </w:tcPr>
          <w:p w14:paraId="431F8885"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 xml:space="preserve">Ne daugiau 565 </w:t>
            </w:r>
            <w:proofErr w:type="spellStart"/>
            <w:r w:rsidRPr="00FF3145">
              <w:rPr>
                <w:rFonts w:ascii="Times New Roman" w:hAnsi="Times New Roman" w:cs="Times New Roman"/>
                <w:sz w:val="24"/>
                <w:szCs w:val="24"/>
              </w:rPr>
              <w:t>ltr</w:t>
            </w:r>
            <w:proofErr w:type="spellEnd"/>
            <w:r w:rsidRPr="00FF3145">
              <w:rPr>
                <w:rFonts w:ascii="Times New Roman" w:hAnsi="Times New Roman" w:cs="Times New Roman"/>
                <w:sz w:val="24"/>
                <w:szCs w:val="24"/>
              </w:rPr>
              <w:t>.</w:t>
            </w:r>
          </w:p>
        </w:tc>
        <w:tc>
          <w:tcPr>
            <w:tcW w:w="3260" w:type="dxa"/>
          </w:tcPr>
          <w:p w14:paraId="2A7C98E9" w14:textId="77777777" w:rsidR="00B73022" w:rsidRPr="00FF3145" w:rsidRDefault="00B73022" w:rsidP="00DE0DF4">
            <w:pPr>
              <w:jc w:val="center"/>
              <w:rPr>
                <w:rFonts w:ascii="Times New Roman" w:hAnsi="Times New Roman" w:cs="Times New Roman"/>
                <w:sz w:val="24"/>
                <w:szCs w:val="24"/>
              </w:rPr>
            </w:pPr>
          </w:p>
        </w:tc>
      </w:tr>
      <w:tr w:rsidR="00B73022" w:rsidRPr="00446430" w14:paraId="19D3FCE6" w14:textId="0902DB5E" w:rsidTr="00B73022">
        <w:tc>
          <w:tcPr>
            <w:tcW w:w="675" w:type="dxa"/>
            <w:vAlign w:val="center"/>
          </w:tcPr>
          <w:p w14:paraId="482870F1" w14:textId="77777777" w:rsidR="00B73022" w:rsidRPr="00CA1AA0" w:rsidRDefault="00B73022" w:rsidP="00DE0DF4">
            <w:pPr>
              <w:jc w:val="center"/>
              <w:rPr>
                <w:rFonts w:ascii="Times New Roman" w:hAnsi="Times New Roman" w:cs="Times New Roman"/>
                <w:sz w:val="24"/>
                <w:szCs w:val="24"/>
              </w:rPr>
            </w:pPr>
            <w:r>
              <w:rPr>
                <w:rFonts w:ascii="Times New Roman" w:hAnsi="Times New Roman" w:cs="Times New Roman"/>
                <w:sz w:val="24"/>
                <w:szCs w:val="24"/>
              </w:rPr>
              <w:lastRenderedPageBreak/>
              <w:t>11</w:t>
            </w:r>
            <w:r w:rsidRPr="00CA1AA0">
              <w:rPr>
                <w:rFonts w:ascii="Times New Roman" w:hAnsi="Times New Roman" w:cs="Times New Roman"/>
                <w:sz w:val="24"/>
                <w:szCs w:val="24"/>
              </w:rPr>
              <w:t>.</w:t>
            </w:r>
          </w:p>
        </w:tc>
        <w:tc>
          <w:tcPr>
            <w:tcW w:w="2722" w:type="dxa"/>
          </w:tcPr>
          <w:p w14:paraId="5281B361" w14:textId="666A158A"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 xml:space="preserve">Įtampos tinklo parametrai, </w:t>
            </w:r>
            <w:r w:rsidR="00BE38B8">
              <w:rPr>
                <w:rFonts w:ascii="Times New Roman" w:hAnsi="Times New Roman" w:cs="Times New Roman"/>
                <w:sz w:val="24"/>
                <w:szCs w:val="24"/>
              </w:rPr>
              <w:t>kaitinimo galingumas</w:t>
            </w:r>
            <w:r w:rsidRPr="00FF3145">
              <w:rPr>
                <w:rFonts w:ascii="Times New Roman" w:hAnsi="Times New Roman" w:cs="Times New Roman"/>
                <w:sz w:val="24"/>
                <w:szCs w:val="24"/>
              </w:rPr>
              <w:t xml:space="preserve"> kW</w:t>
            </w:r>
          </w:p>
        </w:tc>
        <w:tc>
          <w:tcPr>
            <w:tcW w:w="2977" w:type="dxa"/>
          </w:tcPr>
          <w:p w14:paraId="54CB644F" w14:textId="18698B02" w:rsidR="00B73022" w:rsidRPr="00FF3145" w:rsidRDefault="00B73022" w:rsidP="00DE0DF4">
            <w:pPr>
              <w:jc w:val="center"/>
              <w:rPr>
                <w:rFonts w:ascii="Times New Roman" w:hAnsi="Times New Roman" w:cs="Times New Roman"/>
                <w:sz w:val="24"/>
                <w:szCs w:val="24"/>
              </w:rPr>
            </w:pPr>
            <w:r>
              <w:rPr>
                <w:rFonts w:ascii="Times New Roman" w:hAnsi="Times New Roman" w:cs="Times New Roman"/>
                <w:sz w:val="24"/>
                <w:szCs w:val="24"/>
              </w:rPr>
              <w:t xml:space="preserve">380 </w:t>
            </w:r>
            <w:r w:rsidRPr="00FF3145">
              <w:rPr>
                <w:rFonts w:ascii="Times New Roman" w:hAnsi="Times New Roman" w:cs="Times New Roman"/>
                <w:sz w:val="24"/>
                <w:szCs w:val="24"/>
              </w:rPr>
              <w:t>-</w:t>
            </w:r>
            <w:r>
              <w:rPr>
                <w:rFonts w:ascii="Times New Roman" w:hAnsi="Times New Roman" w:cs="Times New Roman"/>
                <w:sz w:val="24"/>
                <w:szCs w:val="24"/>
              </w:rPr>
              <w:t xml:space="preserve"> </w:t>
            </w:r>
            <w:r w:rsidRPr="00FF3145">
              <w:rPr>
                <w:rFonts w:ascii="Times New Roman" w:hAnsi="Times New Roman" w:cs="Times New Roman"/>
                <w:sz w:val="24"/>
                <w:szCs w:val="24"/>
              </w:rPr>
              <w:t>4</w:t>
            </w:r>
            <w:r w:rsidR="00BE38B8">
              <w:rPr>
                <w:rFonts w:ascii="Times New Roman" w:hAnsi="Times New Roman" w:cs="Times New Roman"/>
                <w:sz w:val="24"/>
                <w:szCs w:val="24"/>
              </w:rPr>
              <w:t>80</w:t>
            </w:r>
            <w:r w:rsidRPr="00FF3145">
              <w:rPr>
                <w:rFonts w:ascii="Times New Roman" w:hAnsi="Times New Roman" w:cs="Times New Roman"/>
                <w:sz w:val="24"/>
                <w:szCs w:val="24"/>
              </w:rPr>
              <w:t>V 3N AC50</w:t>
            </w:r>
            <w:r>
              <w:rPr>
                <w:rFonts w:ascii="Times New Roman" w:hAnsi="Times New Roman" w:cs="Times New Roman"/>
                <w:sz w:val="24"/>
                <w:szCs w:val="24"/>
              </w:rPr>
              <w:t>/60</w:t>
            </w:r>
            <w:r w:rsidRPr="00FF3145">
              <w:rPr>
                <w:rFonts w:ascii="Times New Roman" w:hAnsi="Times New Roman" w:cs="Times New Roman"/>
                <w:sz w:val="24"/>
                <w:szCs w:val="24"/>
              </w:rPr>
              <w:t xml:space="preserve"> Hz, ne daugiau 4</w:t>
            </w:r>
            <w:r>
              <w:rPr>
                <w:rFonts w:ascii="Times New Roman" w:hAnsi="Times New Roman" w:cs="Times New Roman"/>
                <w:sz w:val="24"/>
                <w:szCs w:val="24"/>
              </w:rPr>
              <w:t>8</w:t>
            </w:r>
            <w:r w:rsidRPr="00FF3145">
              <w:rPr>
                <w:rFonts w:ascii="Times New Roman" w:hAnsi="Times New Roman" w:cs="Times New Roman"/>
                <w:sz w:val="24"/>
                <w:szCs w:val="24"/>
              </w:rPr>
              <w:t xml:space="preserve"> kW</w:t>
            </w:r>
          </w:p>
        </w:tc>
        <w:tc>
          <w:tcPr>
            <w:tcW w:w="3260" w:type="dxa"/>
          </w:tcPr>
          <w:p w14:paraId="4DA66BE1" w14:textId="77777777" w:rsidR="00B73022" w:rsidRDefault="00B73022" w:rsidP="00DE0DF4">
            <w:pPr>
              <w:jc w:val="center"/>
              <w:rPr>
                <w:rFonts w:ascii="Times New Roman" w:hAnsi="Times New Roman" w:cs="Times New Roman"/>
                <w:sz w:val="24"/>
                <w:szCs w:val="24"/>
              </w:rPr>
            </w:pPr>
          </w:p>
        </w:tc>
      </w:tr>
      <w:tr w:rsidR="00B73022" w:rsidRPr="00446430" w14:paraId="266C9999" w14:textId="04858290" w:rsidTr="00B73022">
        <w:tc>
          <w:tcPr>
            <w:tcW w:w="675" w:type="dxa"/>
            <w:vAlign w:val="center"/>
          </w:tcPr>
          <w:p w14:paraId="7499C0FE" w14:textId="77777777" w:rsidR="00B73022" w:rsidRPr="00CA1AA0" w:rsidRDefault="00B73022" w:rsidP="00DE0DF4">
            <w:pPr>
              <w:jc w:val="center"/>
              <w:rPr>
                <w:rFonts w:ascii="Times New Roman" w:hAnsi="Times New Roman" w:cs="Times New Roman"/>
                <w:sz w:val="24"/>
                <w:szCs w:val="24"/>
              </w:rPr>
            </w:pPr>
            <w:r>
              <w:rPr>
                <w:rFonts w:ascii="Times New Roman" w:hAnsi="Times New Roman" w:cs="Times New Roman"/>
                <w:sz w:val="24"/>
                <w:szCs w:val="24"/>
              </w:rPr>
              <w:t>12</w:t>
            </w:r>
            <w:r w:rsidRPr="00CA1AA0">
              <w:rPr>
                <w:rFonts w:ascii="Times New Roman" w:hAnsi="Times New Roman" w:cs="Times New Roman"/>
                <w:sz w:val="24"/>
                <w:szCs w:val="24"/>
              </w:rPr>
              <w:t>.</w:t>
            </w:r>
          </w:p>
        </w:tc>
        <w:tc>
          <w:tcPr>
            <w:tcW w:w="2722" w:type="dxa"/>
          </w:tcPr>
          <w:p w14:paraId="498DCE61"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Mašinos konstrukcija, būgnas</w:t>
            </w:r>
          </w:p>
        </w:tc>
        <w:tc>
          <w:tcPr>
            <w:tcW w:w="2977" w:type="dxa"/>
          </w:tcPr>
          <w:p w14:paraId="60332DB0"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Mašinos korpusas ir būgnas pagaminti iš korozijai  atsparaus nerūdijančio plieno</w:t>
            </w:r>
          </w:p>
        </w:tc>
        <w:tc>
          <w:tcPr>
            <w:tcW w:w="3260" w:type="dxa"/>
          </w:tcPr>
          <w:p w14:paraId="10EE9067" w14:textId="77777777" w:rsidR="00B73022" w:rsidRPr="00FF3145" w:rsidRDefault="00B73022" w:rsidP="00DE0DF4">
            <w:pPr>
              <w:jc w:val="center"/>
              <w:rPr>
                <w:rFonts w:ascii="Times New Roman" w:hAnsi="Times New Roman" w:cs="Times New Roman"/>
                <w:sz w:val="24"/>
                <w:szCs w:val="24"/>
              </w:rPr>
            </w:pPr>
          </w:p>
        </w:tc>
      </w:tr>
      <w:tr w:rsidR="00B73022" w:rsidRPr="00446430" w14:paraId="6D92C2BD" w14:textId="2B267AD6" w:rsidTr="00B73022">
        <w:tc>
          <w:tcPr>
            <w:tcW w:w="675" w:type="dxa"/>
            <w:vAlign w:val="center"/>
          </w:tcPr>
          <w:p w14:paraId="2F4D4233" w14:textId="77777777" w:rsidR="00B73022" w:rsidRPr="00FF3145" w:rsidRDefault="00B73022" w:rsidP="00DE0DF4">
            <w:pPr>
              <w:jc w:val="center"/>
              <w:rPr>
                <w:rFonts w:ascii="Times New Roman" w:hAnsi="Times New Roman" w:cs="Times New Roman"/>
                <w:sz w:val="24"/>
                <w:szCs w:val="24"/>
              </w:rPr>
            </w:pPr>
            <w:r>
              <w:rPr>
                <w:rFonts w:ascii="Times New Roman" w:hAnsi="Times New Roman" w:cs="Times New Roman"/>
                <w:sz w:val="24"/>
                <w:szCs w:val="24"/>
              </w:rPr>
              <w:t>13.</w:t>
            </w:r>
          </w:p>
        </w:tc>
        <w:tc>
          <w:tcPr>
            <w:tcW w:w="2722" w:type="dxa"/>
          </w:tcPr>
          <w:p w14:paraId="41F15A2C"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Skalbimo priemonių padavimas</w:t>
            </w:r>
          </w:p>
        </w:tc>
        <w:tc>
          <w:tcPr>
            <w:tcW w:w="2977" w:type="dxa"/>
          </w:tcPr>
          <w:p w14:paraId="631D13F0"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Nuo išorinės dozavimo sistemos</w:t>
            </w:r>
          </w:p>
        </w:tc>
        <w:tc>
          <w:tcPr>
            <w:tcW w:w="3260" w:type="dxa"/>
          </w:tcPr>
          <w:p w14:paraId="7E433F27" w14:textId="77777777" w:rsidR="00B73022" w:rsidRPr="00FF3145" w:rsidRDefault="00B73022" w:rsidP="00DE0DF4">
            <w:pPr>
              <w:jc w:val="center"/>
              <w:rPr>
                <w:rFonts w:ascii="Times New Roman" w:hAnsi="Times New Roman" w:cs="Times New Roman"/>
                <w:sz w:val="24"/>
                <w:szCs w:val="24"/>
              </w:rPr>
            </w:pPr>
          </w:p>
        </w:tc>
      </w:tr>
      <w:tr w:rsidR="00B73022" w:rsidRPr="00446430" w14:paraId="6BA61511" w14:textId="74DAAC15" w:rsidTr="00B73022">
        <w:tc>
          <w:tcPr>
            <w:tcW w:w="675" w:type="dxa"/>
            <w:vAlign w:val="center"/>
          </w:tcPr>
          <w:p w14:paraId="3245C3B9" w14:textId="77777777" w:rsidR="00B73022" w:rsidRPr="00FF3145" w:rsidRDefault="00B73022" w:rsidP="00DE0DF4">
            <w:pPr>
              <w:jc w:val="center"/>
              <w:rPr>
                <w:rFonts w:ascii="Times New Roman" w:hAnsi="Times New Roman" w:cs="Times New Roman"/>
                <w:sz w:val="24"/>
                <w:szCs w:val="24"/>
              </w:rPr>
            </w:pPr>
            <w:r>
              <w:rPr>
                <w:rFonts w:ascii="Times New Roman" w:hAnsi="Times New Roman" w:cs="Times New Roman"/>
                <w:sz w:val="24"/>
                <w:szCs w:val="24"/>
              </w:rPr>
              <w:t>14</w:t>
            </w:r>
            <w:r w:rsidRPr="00FF3145">
              <w:rPr>
                <w:rFonts w:ascii="Times New Roman" w:hAnsi="Times New Roman" w:cs="Times New Roman"/>
                <w:sz w:val="24"/>
                <w:szCs w:val="24"/>
              </w:rPr>
              <w:t>.</w:t>
            </w:r>
          </w:p>
        </w:tc>
        <w:tc>
          <w:tcPr>
            <w:tcW w:w="2722" w:type="dxa"/>
          </w:tcPr>
          <w:p w14:paraId="39725BCF"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Galimybė pasijungti prie kompiuterinės sistemos</w:t>
            </w:r>
          </w:p>
        </w:tc>
        <w:tc>
          <w:tcPr>
            <w:tcW w:w="2977" w:type="dxa"/>
          </w:tcPr>
          <w:p w14:paraId="7338F89A"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Statistikos, darbo našumo, technologinio proceso, savikontrolei užtikrinti, duomenų bazės kaupimui).</w:t>
            </w:r>
          </w:p>
        </w:tc>
        <w:tc>
          <w:tcPr>
            <w:tcW w:w="3260" w:type="dxa"/>
          </w:tcPr>
          <w:p w14:paraId="040897A5" w14:textId="77777777" w:rsidR="00B73022" w:rsidRPr="00FF3145" w:rsidRDefault="00B73022" w:rsidP="00DE0DF4">
            <w:pPr>
              <w:jc w:val="center"/>
              <w:rPr>
                <w:rFonts w:ascii="Times New Roman" w:hAnsi="Times New Roman" w:cs="Times New Roman"/>
                <w:sz w:val="24"/>
                <w:szCs w:val="24"/>
              </w:rPr>
            </w:pPr>
          </w:p>
        </w:tc>
      </w:tr>
      <w:tr w:rsidR="00B73022" w:rsidRPr="00446430" w14:paraId="7E914029" w14:textId="58AE4BB6" w:rsidTr="00B73022">
        <w:tc>
          <w:tcPr>
            <w:tcW w:w="675" w:type="dxa"/>
            <w:vAlign w:val="center"/>
          </w:tcPr>
          <w:p w14:paraId="5D832762"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1</w:t>
            </w:r>
            <w:r>
              <w:rPr>
                <w:rFonts w:ascii="Times New Roman" w:hAnsi="Times New Roman" w:cs="Times New Roman"/>
                <w:sz w:val="24"/>
                <w:szCs w:val="24"/>
              </w:rPr>
              <w:t>5</w:t>
            </w:r>
            <w:r w:rsidRPr="00FF3145">
              <w:rPr>
                <w:rFonts w:ascii="Times New Roman" w:hAnsi="Times New Roman" w:cs="Times New Roman"/>
                <w:sz w:val="24"/>
                <w:szCs w:val="24"/>
              </w:rPr>
              <w:t>.</w:t>
            </w:r>
          </w:p>
        </w:tc>
        <w:tc>
          <w:tcPr>
            <w:tcW w:w="2722" w:type="dxa"/>
          </w:tcPr>
          <w:p w14:paraId="0B8ABE56"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 xml:space="preserve">Mašinos svoris </w:t>
            </w:r>
            <w:proofErr w:type="spellStart"/>
            <w:r>
              <w:rPr>
                <w:rFonts w:ascii="Times New Roman" w:hAnsi="Times New Roman" w:cs="Times New Roman"/>
                <w:sz w:val="24"/>
                <w:szCs w:val="24"/>
              </w:rPr>
              <w:t>brutto</w:t>
            </w:r>
            <w:proofErr w:type="spellEnd"/>
            <w:r>
              <w:rPr>
                <w:rFonts w:ascii="Times New Roman" w:hAnsi="Times New Roman" w:cs="Times New Roman"/>
                <w:sz w:val="24"/>
                <w:szCs w:val="24"/>
              </w:rPr>
              <w:t xml:space="preserve"> </w:t>
            </w:r>
            <w:r w:rsidRPr="00FF3145">
              <w:rPr>
                <w:rFonts w:ascii="Times New Roman" w:hAnsi="Times New Roman" w:cs="Times New Roman"/>
                <w:sz w:val="24"/>
                <w:szCs w:val="24"/>
              </w:rPr>
              <w:t>kg</w:t>
            </w:r>
          </w:p>
        </w:tc>
        <w:tc>
          <w:tcPr>
            <w:tcW w:w="2977" w:type="dxa"/>
          </w:tcPr>
          <w:p w14:paraId="64B493A6" w14:textId="5B1AF1BE"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Iki 1</w:t>
            </w:r>
            <w:r w:rsidR="00BE38B8">
              <w:rPr>
                <w:rFonts w:ascii="Times New Roman" w:hAnsi="Times New Roman" w:cs="Times New Roman"/>
                <w:sz w:val="24"/>
                <w:szCs w:val="24"/>
              </w:rPr>
              <w:t>2</w:t>
            </w:r>
            <w:r>
              <w:rPr>
                <w:rFonts w:ascii="Times New Roman" w:hAnsi="Times New Roman" w:cs="Times New Roman"/>
                <w:sz w:val="24"/>
                <w:szCs w:val="24"/>
              </w:rPr>
              <w:t>00</w:t>
            </w:r>
            <w:r w:rsidRPr="00FF3145">
              <w:rPr>
                <w:rFonts w:ascii="Times New Roman" w:hAnsi="Times New Roman" w:cs="Times New Roman"/>
                <w:sz w:val="24"/>
                <w:szCs w:val="24"/>
              </w:rPr>
              <w:t xml:space="preserve"> kg</w:t>
            </w:r>
          </w:p>
        </w:tc>
        <w:tc>
          <w:tcPr>
            <w:tcW w:w="3260" w:type="dxa"/>
          </w:tcPr>
          <w:p w14:paraId="319B7CDB" w14:textId="77777777" w:rsidR="00B73022" w:rsidRPr="00FF3145" w:rsidRDefault="00B73022" w:rsidP="00DE0DF4">
            <w:pPr>
              <w:jc w:val="center"/>
              <w:rPr>
                <w:rFonts w:ascii="Times New Roman" w:hAnsi="Times New Roman" w:cs="Times New Roman"/>
                <w:sz w:val="24"/>
                <w:szCs w:val="24"/>
              </w:rPr>
            </w:pPr>
          </w:p>
        </w:tc>
      </w:tr>
      <w:tr w:rsidR="00B73022" w:rsidRPr="00446430" w14:paraId="40628BAB" w14:textId="35119B13" w:rsidTr="00B73022">
        <w:tc>
          <w:tcPr>
            <w:tcW w:w="675" w:type="dxa"/>
            <w:vAlign w:val="center"/>
          </w:tcPr>
          <w:p w14:paraId="25576493"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1</w:t>
            </w:r>
            <w:r>
              <w:rPr>
                <w:rFonts w:ascii="Times New Roman" w:hAnsi="Times New Roman" w:cs="Times New Roman"/>
                <w:sz w:val="24"/>
                <w:szCs w:val="24"/>
              </w:rPr>
              <w:t>6</w:t>
            </w:r>
            <w:r w:rsidRPr="00FF3145">
              <w:rPr>
                <w:rFonts w:ascii="Times New Roman" w:hAnsi="Times New Roman" w:cs="Times New Roman"/>
                <w:sz w:val="24"/>
                <w:szCs w:val="24"/>
              </w:rPr>
              <w:t>.</w:t>
            </w:r>
          </w:p>
        </w:tc>
        <w:tc>
          <w:tcPr>
            <w:tcW w:w="2722" w:type="dxa"/>
          </w:tcPr>
          <w:p w14:paraId="24BA22A9"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 xml:space="preserve">Garantinis aptarnavimas, </w:t>
            </w:r>
            <w:proofErr w:type="spellStart"/>
            <w:r w:rsidRPr="00FF3145">
              <w:rPr>
                <w:rFonts w:ascii="Times New Roman" w:hAnsi="Times New Roman" w:cs="Times New Roman"/>
                <w:sz w:val="24"/>
                <w:szCs w:val="24"/>
              </w:rPr>
              <w:t>mėn</w:t>
            </w:r>
            <w:proofErr w:type="spellEnd"/>
          </w:p>
        </w:tc>
        <w:tc>
          <w:tcPr>
            <w:tcW w:w="2977" w:type="dxa"/>
          </w:tcPr>
          <w:p w14:paraId="13D07D45"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 xml:space="preserve">Ne mažiau </w:t>
            </w:r>
            <w:r>
              <w:rPr>
                <w:rFonts w:ascii="Times New Roman" w:hAnsi="Times New Roman" w:cs="Times New Roman"/>
                <w:sz w:val="24"/>
                <w:szCs w:val="24"/>
              </w:rPr>
              <w:t>24</w:t>
            </w:r>
            <w:r w:rsidRPr="00FF3145">
              <w:rPr>
                <w:rFonts w:ascii="Times New Roman" w:hAnsi="Times New Roman" w:cs="Times New Roman"/>
                <w:sz w:val="24"/>
                <w:szCs w:val="24"/>
              </w:rPr>
              <w:t xml:space="preserve"> mėn.</w:t>
            </w:r>
          </w:p>
        </w:tc>
        <w:tc>
          <w:tcPr>
            <w:tcW w:w="3260" w:type="dxa"/>
          </w:tcPr>
          <w:p w14:paraId="7F77069C" w14:textId="77777777" w:rsidR="00B73022" w:rsidRPr="00FF3145" w:rsidRDefault="00B73022" w:rsidP="00DE0DF4">
            <w:pPr>
              <w:jc w:val="center"/>
              <w:rPr>
                <w:rFonts w:ascii="Times New Roman" w:hAnsi="Times New Roman" w:cs="Times New Roman"/>
                <w:sz w:val="24"/>
                <w:szCs w:val="24"/>
              </w:rPr>
            </w:pPr>
          </w:p>
        </w:tc>
      </w:tr>
      <w:tr w:rsidR="00B73022" w:rsidRPr="00446430" w14:paraId="626074FE" w14:textId="14457F4B" w:rsidTr="00B73022">
        <w:tc>
          <w:tcPr>
            <w:tcW w:w="675" w:type="dxa"/>
            <w:vAlign w:val="center"/>
          </w:tcPr>
          <w:p w14:paraId="1F950387"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1</w:t>
            </w:r>
            <w:r>
              <w:rPr>
                <w:rFonts w:ascii="Times New Roman" w:hAnsi="Times New Roman" w:cs="Times New Roman"/>
                <w:sz w:val="24"/>
                <w:szCs w:val="24"/>
              </w:rPr>
              <w:t>7</w:t>
            </w:r>
            <w:r w:rsidRPr="00FF3145">
              <w:rPr>
                <w:rFonts w:ascii="Times New Roman" w:hAnsi="Times New Roman" w:cs="Times New Roman"/>
                <w:sz w:val="24"/>
                <w:szCs w:val="24"/>
              </w:rPr>
              <w:t>.</w:t>
            </w:r>
          </w:p>
        </w:tc>
        <w:tc>
          <w:tcPr>
            <w:tcW w:w="2722" w:type="dxa"/>
          </w:tcPr>
          <w:p w14:paraId="32B514CE"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Nemokamas pristatymas, paleidimo – derinimo darbai, personalo apmokymas</w:t>
            </w:r>
          </w:p>
        </w:tc>
        <w:tc>
          <w:tcPr>
            <w:tcW w:w="2977" w:type="dxa"/>
            <w:vAlign w:val="center"/>
          </w:tcPr>
          <w:p w14:paraId="67EBF69B"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Būtina</w:t>
            </w:r>
          </w:p>
        </w:tc>
        <w:tc>
          <w:tcPr>
            <w:tcW w:w="3260" w:type="dxa"/>
          </w:tcPr>
          <w:p w14:paraId="49311405" w14:textId="77777777" w:rsidR="00B73022" w:rsidRPr="00FF3145" w:rsidRDefault="00B73022" w:rsidP="00DE0DF4">
            <w:pPr>
              <w:jc w:val="center"/>
              <w:rPr>
                <w:rFonts w:ascii="Times New Roman" w:hAnsi="Times New Roman" w:cs="Times New Roman"/>
                <w:sz w:val="24"/>
                <w:szCs w:val="24"/>
              </w:rPr>
            </w:pPr>
          </w:p>
        </w:tc>
      </w:tr>
      <w:tr w:rsidR="00B73022" w:rsidRPr="00446430" w14:paraId="229EC1BF" w14:textId="7AD9F15C" w:rsidTr="00B73022">
        <w:tc>
          <w:tcPr>
            <w:tcW w:w="675" w:type="dxa"/>
            <w:vAlign w:val="center"/>
          </w:tcPr>
          <w:p w14:paraId="29752890"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1</w:t>
            </w:r>
            <w:r>
              <w:rPr>
                <w:rFonts w:ascii="Times New Roman" w:hAnsi="Times New Roman" w:cs="Times New Roman"/>
                <w:sz w:val="24"/>
                <w:szCs w:val="24"/>
              </w:rPr>
              <w:t>8</w:t>
            </w:r>
            <w:r w:rsidRPr="00FF3145">
              <w:rPr>
                <w:rFonts w:ascii="Times New Roman" w:hAnsi="Times New Roman" w:cs="Times New Roman"/>
                <w:sz w:val="24"/>
                <w:szCs w:val="24"/>
              </w:rPr>
              <w:t>.</w:t>
            </w:r>
          </w:p>
        </w:tc>
        <w:tc>
          <w:tcPr>
            <w:tcW w:w="2722" w:type="dxa"/>
          </w:tcPr>
          <w:p w14:paraId="0EA1F28F"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Skalbimo ciklo užbaigimo aliarmas</w:t>
            </w:r>
          </w:p>
        </w:tc>
        <w:tc>
          <w:tcPr>
            <w:tcW w:w="2977" w:type="dxa"/>
            <w:vAlign w:val="center"/>
          </w:tcPr>
          <w:p w14:paraId="75E30E0B"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Būtina</w:t>
            </w:r>
          </w:p>
        </w:tc>
        <w:tc>
          <w:tcPr>
            <w:tcW w:w="3260" w:type="dxa"/>
          </w:tcPr>
          <w:p w14:paraId="160D45B1" w14:textId="77777777" w:rsidR="00B73022" w:rsidRPr="00FF3145" w:rsidRDefault="00B73022" w:rsidP="00DE0DF4">
            <w:pPr>
              <w:jc w:val="center"/>
              <w:rPr>
                <w:rFonts w:ascii="Times New Roman" w:hAnsi="Times New Roman" w:cs="Times New Roman"/>
                <w:sz w:val="24"/>
                <w:szCs w:val="24"/>
              </w:rPr>
            </w:pPr>
          </w:p>
        </w:tc>
      </w:tr>
      <w:tr w:rsidR="00B73022" w:rsidRPr="00446430" w14:paraId="174F0AEC" w14:textId="1637671A" w:rsidTr="00B73022">
        <w:tc>
          <w:tcPr>
            <w:tcW w:w="675" w:type="dxa"/>
            <w:vAlign w:val="center"/>
          </w:tcPr>
          <w:p w14:paraId="3F7B78B4"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1</w:t>
            </w:r>
            <w:r>
              <w:rPr>
                <w:rFonts w:ascii="Times New Roman" w:hAnsi="Times New Roman" w:cs="Times New Roman"/>
                <w:sz w:val="24"/>
                <w:szCs w:val="24"/>
              </w:rPr>
              <w:t>9</w:t>
            </w:r>
            <w:r w:rsidRPr="00FF3145">
              <w:rPr>
                <w:rFonts w:ascii="Times New Roman" w:hAnsi="Times New Roman" w:cs="Times New Roman"/>
                <w:sz w:val="24"/>
                <w:szCs w:val="24"/>
              </w:rPr>
              <w:t>.</w:t>
            </w:r>
          </w:p>
        </w:tc>
        <w:tc>
          <w:tcPr>
            <w:tcW w:w="2722" w:type="dxa"/>
          </w:tcPr>
          <w:p w14:paraId="7ED273B1"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Vertikalaus  durų atidarymas ne mažiau kaip 155 laipsnių kampu į viršų vertikaliai</w:t>
            </w:r>
          </w:p>
        </w:tc>
        <w:tc>
          <w:tcPr>
            <w:tcW w:w="2977" w:type="dxa"/>
            <w:vAlign w:val="center"/>
          </w:tcPr>
          <w:p w14:paraId="6AAD597D"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Būtina</w:t>
            </w:r>
          </w:p>
        </w:tc>
        <w:tc>
          <w:tcPr>
            <w:tcW w:w="3260" w:type="dxa"/>
          </w:tcPr>
          <w:p w14:paraId="667B1514" w14:textId="77777777" w:rsidR="00B73022" w:rsidRPr="00FF3145" w:rsidRDefault="00B73022" w:rsidP="00DE0DF4">
            <w:pPr>
              <w:jc w:val="center"/>
              <w:rPr>
                <w:rFonts w:ascii="Times New Roman" w:hAnsi="Times New Roman" w:cs="Times New Roman"/>
                <w:sz w:val="24"/>
                <w:szCs w:val="24"/>
              </w:rPr>
            </w:pPr>
          </w:p>
        </w:tc>
      </w:tr>
      <w:tr w:rsidR="00B73022" w:rsidRPr="00446430" w14:paraId="19F019D5" w14:textId="1AE488CB" w:rsidTr="00B73022">
        <w:tc>
          <w:tcPr>
            <w:tcW w:w="675" w:type="dxa"/>
            <w:vAlign w:val="center"/>
          </w:tcPr>
          <w:p w14:paraId="4E62B289" w14:textId="77777777" w:rsidR="00B73022" w:rsidRPr="00FF3145" w:rsidRDefault="00B73022" w:rsidP="00DE0DF4">
            <w:pPr>
              <w:jc w:val="center"/>
              <w:rPr>
                <w:rFonts w:ascii="Times New Roman" w:hAnsi="Times New Roman" w:cs="Times New Roman"/>
                <w:sz w:val="24"/>
                <w:szCs w:val="24"/>
              </w:rPr>
            </w:pPr>
            <w:r>
              <w:rPr>
                <w:rFonts w:ascii="Times New Roman" w:hAnsi="Times New Roman" w:cs="Times New Roman"/>
                <w:sz w:val="24"/>
                <w:szCs w:val="24"/>
              </w:rPr>
              <w:t>20</w:t>
            </w:r>
            <w:r w:rsidRPr="00FF3145">
              <w:rPr>
                <w:rFonts w:ascii="Times New Roman" w:hAnsi="Times New Roman" w:cs="Times New Roman"/>
                <w:sz w:val="24"/>
                <w:szCs w:val="24"/>
              </w:rPr>
              <w:t>.</w:t>
            </w:r>
          </w:p>
        </w:tc>
        <w:tc>
          <w:tcPr>
            <w:tcW w:w="2722" w:type="dxa"/>
          </w:tcPr>
          <w:p w14:paraId="3B681174"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Automatinio būgno pozicionavimo bei fiksacijos sistema palengvinanti skalbinių pakrovimą/iškrovimą</w:t>
            </w:r>
          </w:p>
        </w:tc>
        <w:tc>
          <w:tcPr>
            <w:tcW w:w="2977" w:type="dxa"/>
            <w:vAlign w:val="center"/>
          </w:tcPr>
          <w:p w14:paraId="22726742"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Būtina</w:t>
            </w:r>
          </w:p>
        </w:tc>
        <w:tc>
          <w:tcPr>
            <w:tcW w:w="3260" w:type="dxa"/>
          </w:tcPr>
          <w:p w14:paraId="4C609622" w14:textId="77777777" w:rsidR="00B73022" w:rsidRPr="00FF3145" w:rsidRDefault="00B73022" w:rsidP="00DE0DF4">
            <w:pPr>
              <w:jc w:val="center"/>
              <w:rPr>
                <w:rFonts w:ascii="Times New Roman" w:hAnsi="Times New Roman" w:cs="Times New Roman"/>
                <w:sz w:val="24"/>
                <w:szCs w:val="24"/>
              </w:rPr>
            </w:pPr>
          </w:p>
        </w:tc>
      </w:tr>
      <w:tr w:rsidR="00B73022" w:rsidRPr="00446430" w14:paraId="5AC97687" w14:textId="306C6DA5" w:rsidTr="00B73022">
        <w:tc>
          <w:tcPr>
            <w:tcW w:w="675" w:type="dxa"/>
            <w:vAlign w:val="center"/>
          </w:tcPr>
          <w:p w14:paraId="2B1BC577" w14:textId="77777777" w:rsidR="00B73022" w:rsidRPr="00FF3145" w:rsidRDefault="00B73022" w:rsidP="00DE0DF4">
            <w:pPr>
              <w:jc w:val="center"/>
              <w:rPr>
                <w:rFonts w:ascii="Times New Roman" w:hAnsi="Times New Roman" w:cs="Times New Roman"/>
                <w:sz w:val="24"/>
                <w:szCs w:val="24"/>
              </w:rPr>
            </w:pPr>
            <w:r>
              <w:rPr>
                <w:rFonts w:ascii="Times New Roman" w:hAnsi="Times New Roman" w:cs="Times New Roman"/>
                <w:sz w:val="24"/>
                <w:szCs w:val="24"/>
              </w:rPr>
              <w:t>21.</w:t>
            </w:r>
          </w:p>
        </w:tc>
        <w:tc>
          <w:tcPr>
            <w:tcW w:w="2722" w:type="dxa"/>
          </w:tcPr>
          <w:p w14:paraId="63732BD6"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Būgno balanso sistema užtikrinanti sklandų skalbinių gręžimą ir tylų mašinos veikimą</w:t>
            </w:r>
          </w:p>
        </w:tc>
        <w:tc>
          <w:tcPr>
            <w:tcW w:w="2977" w:type="dxa"/>
            <w:vAlign w:val="center"/>
          </w:tcPr>
          <w:p w14:paraId="5465A721"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Būtina</w:t>
            </w:r>
          </w:p>
        </w:tc>
        <w:tc>
          <w:tcPr>
            <w:tcW w:w="3260" w:type="dxa"/>
          </w:tcPr>
          <w:p w14:paraId="4AB71DDF" w14:textId="77777777" w:rsidR="00B73022" w:rsidRPr="00FF3145" w:rsidRDefault="00B73022" w:rsidP="00DE0DF4">
            <w:pPr>
              <w:jc w:val="center"/>
              <w:rPr>
                <w:rFonts w:ascii="Times New Roman" w:hAnsi="Times New Roman" w:cs="Times New Roman"/>
                <w:sz w:val="24"/>
                <w:szCs w:val="24"/>
              </w:rPr>
            </w:pPr>
          </w:p>
        </w:tc>
      </w:tr>
      <w:tr w:rsidR="00B73022" w:rsidRPr="00446430" w14:paraId="579D203F" w14:textId="6E01C010" w:rsidTr="00B73022">
        <w:tc>
          <w:tcPr>
            <w:tcW w:w="675" w:type="dxa"/>
            <w:vAlign w:val="center"/>
          </w:tcPr>
          <w:p w14:paraId="7DD4F534" w14:textId="77777777" w:rsidR="00B73022" w:rsidRPr="00FF3145" w:rsidRDefault="00B73022" w:rsidP="00DE0DF4">
            <w:pPr>
              <w:jc w:val="center"/>
              <w:rPr>
                <w:rFonts w:ascii="Times New Roman" w:hAnsi="Times New Roman" w:cs="Times New Roman"/>
                <w:sz w:val="24"/>
                <w:szCs w:val="24"/>
              </w:rPr>
            </w:pPr>
            <w:r>
              <w:rPr>
                <w:rFonts w:ascii="Times New Roman" w:hAnsi="Times New Roman" w:cs="Times New Roman"/>
                <w:sz w:val="24"/>
                <w:szCs w:val="24"/>
              </w:rPr>
              <w:t>22.</w:t>
            </w:r>
          </w:p>
        </w:tc>
        <w:tc>
          <w:tcPr>
            <w:tcW w:w="2722" w:type="dxa"/>
          </w:tcPr>
          <w:p w14:paraId="6DCFB5C3"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Automatinė būgno svėrimo sistema, leidžianti tiksliai kontroliuoti įkraunamų skalbinių svorį</w:t>
            </w:r>
          </w:p>
        </w:tc>
        <w:tc>
          <w:tcPr>
            <w:tcW w:w="2977" w:type="dxa"/>
            <w:vAlign w:val="center"/>
          </w:tcPr>
          <w:p w14:paraId="547CED01"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Būtina</w:t>
            </w:r>
          </w:p>
        </w:tc>
        <w:tc>
          <w:tcPr>
            <w:tcW w:w="3260" w:type="dxa"/>
          </w:tcPr>
          <w:p w14:paraId="54320DAA" w14:textId="77777777" w:rsidR="00B73022" w:rsidRPr="00FF3145" w:rsidRDefault="00B73022" w:rsidP="00DE0DF4">
            <w:pPr>
              <w:jc w:val="center"/>
              <w:rPr>
                <w:rFonts w:ascii="Times New Roman" w:hAnsi="Times New Roman" w:cs="Times New Roman"/>
                <w:sz w:val="24"/>
                <w:szCs w:val="24"/>
              </w:rPr>
            </w:pPr>
          </w:p>
        </w:tc>
      </w:tr>
      <w:tr w:rsidR="00B73022" w:rsidRPr="00446430" w14:paraId="6C48E2FC" w14:textId="1F43034F" w:rsidTr="00B73022">
        <w:tc>
          <w:tcPr>
            <w:tcW w:w="675" w:type="dxa"/>
            <w:vAlign w:val="center"/>
          </w:tcPr>
          <w:p w14:paraId="41EAE568" w14:textId="77777777" w:rsidR="00B73022" w:rsidRPr="00FF3145" w:rsidRDefault="00B73022" w:rsidP="00DE0DF4">
            <w:pPr>
              <w:jc w:val="center"/>
              <w:rPr>
                <w:rFonts w:ascii="Times New Roman" w:hAnsi="Times New Roman" w:cs="Times New Roman"/>
                <w:sz w:val="24"/>
                <w:szCs w:val="24"/>
              </w:rPr>
            </w:pPr>
            <w:r>
              <w:rPr>
                <w:rFonts w:ascii="Times New Roman" w:hAnsi="Times New Roman" w:cs="Times New Roman"/>
                <w:sz w:val="24"/>
                <w:szCs w:val="24"/>
              </w:rPr>
              <w:t>23.</w:t>
            </w:r>
          </w:p>
        </w:tc>
        <w:tc>
          <w:tcPr>
            <w:tcW w:w="2722" w:type="dxa"/>
          </w:tcPr>
          <w:p w14:paraId="6B6F9C6C"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Automatinė vidinio būgno atidarymo sistema</w:t>
            </w:r>
          </w:p>
        </w:tc>
        <w:tc>
          <w:tcPr>
            <w:tcW w:w="2977" w:type="dxa"/>
            <w:vAlign w:val="center"/>
          </w:tcPr>
          <w:p w14:paraId="33D0CCAD" w14:textId="77777777" w:rsidR="00B73022" w:rsidRPr="00FF3145" w:rsidRDefault="00B73022" w:rsidP="00DE0DF4">
            <w:pPr>
              <w:jc w:val="center"/>
              <w:rPr>
                <w:rFonts w:ascii="Times New Roman" w:hAnsi="Times New Roman" w:cs="Times New Roman"/>
                <w:sz w:val="24"/>
                <w:szCs w:val="24"/>
              </w:rPr>
            </w:pPr>
            <w:r w:rsidRPr="00FF3145">
              <w:rPr>
                <w:rFonts w:ascii="Times New Roman" w:hAnsi="Times New Roman" w:cs="Times New Roman"/>
                <w:sz w:val="24"/>
                <w:szCs w:val="24"/>
              </w:rPr>
              <w:t>Būtina</w:t>
            </w:r>
          </w:p>
        </w:tc>
        <w:tc>
          <w:tcPr>
            <w:tcW w:w="3260" w:type="dxa"/>
          </w:tcPr>
          <w:p w14:paraId="68E2AB4A" w14:textId="77777777" w:rsidR="00B73022" w:rsidRPr="00FF3145" w:rsidRDefault="00B73022" w:rsidP="00DE0DF4">
            <w:pPr>
              <w:jc w:val="center"/>
              <w:rPr>
                <w:rFonts w:ascii="Times New Roman" w:hAnsi="Times New Roman" w:cs="Times New Roman"/>
                <w:sz w:val="24"/>
                <w:szCs w:val="24"/>
              </w:rPr>
            </w:pPr>
          </w:p>
        </w:tc>
      </w:tr>
    </w:tbl>
    <w:p w14:paraId="73B2FBE5" w14:textId="77777777" w:rsidR="009E446B" w:rsidRDefault="009E446B" w:rsidP="00BD697E">
      <w:pPr>
        <w:spacing w:after="0" w:line="240" w:lineRule="auto"/>
        <w:rPr>
          <w:rFonts w:ascii="Times New Roman" w:eastAsia="Times New Roman" w:hAnsi="Times New Roman" w:cs="Times New Roman"/>
          <w:sz w:val="24"/>
          <w:szCs w:val="24"/>
        </w:rPr>
      </w:pPr>
    </w:p>
    <w:p w14:paraId="2698BD32" w14:textId="77777777" w:rsidR="00BD697E" w:rsidRDefault="00BD697E" w:rsidP="00BD697E">
      <w:pPr>
        <w:spacing w:after="0" w:line="240" w:lineRule="auto"/>
        <w:jc w:val="both"/>
        <w:rPr>
          <w:rFonts w:ascii="Times New Roman" w:eastAsia="Calibri" w:hAnsi="Times New Roman" w:cs="Times New Roman"/>
          <w:sz w:val="24"/>
          <w:szCs w:val="24"/>
          <w:u w:val="single"/>
          <w:lang w:eastAsia="ar-SA"/>
        </w:rPr>
      </w:pPr>
      <w:r>
        <w:rPr>
          <w:rFonts w:ascii="Times New Roman" w:eastAsia="Calibri" w:hAnsi="Times New Roman" w:cs="Times New Roman"/>
          <w:sz w:val="24"/>
          <w:szCs w:val="24"/>
          <w:u w:val="single"/>
        </w:rPr>
        <w:t>*</w:t>
      </w:r>
      <w:r>
        <w:rPr>
          <w:rFonts w:ascii="Times New Roman" w:eastAsia="Times New Roman" w:hAnsi="Times New Roman" w:cs="Times New Roman"/>
          <w:sz w:val="24"/>
          <w:szCs w:val="24"/>
          <w:u w:val="single"/>
        </w:rPr>
        <w:t xml:space="preserve"> Patvirtiname, kad siūlomos prekės visiškai atitinka pirkimo dokumentuose nustatytus reikalavimus ir įsipareigojame perkančiajai organizacijai paprašius pateikti </w:t>
      </w:r>
      <w:r>
        <w:rPr>
          <w:rFonts w:ascii="Times New Roman" w:eastAsia="Calibri" w:hAnsi="Times New Roman" w:cs="Times New Roman"/>
          <w:sz w:val="24"/>
          <w:szCs w:val="24"/>
          <w:u w:val="single"/>
        </w:rPr>
        <w:t xml:space="preserve"> siūlomų prekių atitiktį techninės specifikacijos reikalavimams </w:t>
      </w:r>
      <w:r>
        <w:rPr>
          <w:rFonts w:ascii="Times New Roman" w:eastAsia="Calibri" w:hAnsi="Times New Roman" w:cs="Times New Roman"/>
          <w:sz w:val="24"/>
          <w:szCs w:val="24"/>
          <w:u w:val="single"/>
          <w:lang w:eastAsia="ar-SA"/>
        </w:rPr>
        <w:t>pagrindžiančius dokumentus ir / ar informaciją.</w:t>
      </w:r>
    </w:p>
    <w:p w14:paraId="4C9EFC5B" w14:textId="77777777" w:rsidR="00BD697E" w:rsidRDefault="00BD697E" w:rsidP="00BD697E">
      <w:pPr>
        <w:spacing w:after="0" w:line="240" w:lineRule="auto"/>
        <w:jc w:val="both"/>
        <w:rPr>
          <w:rFonts w:ascii="Times New Roman" w:eastAsia="Calibri" w:hAnsi="Times New Roman" w:cs="Times New Roman"/>
          <w:sz w:val="24"/>
          <w:szCs w:val="24"/>
          <w:u w:val="single"/>
          <w:lang w:eastAsia="ar-SA"/>
        </w:rPr>
      </w:pPr>
    </w:p>
    <w:p w14:paraId="721B6E6F" w14:textId="0BAE5E5E" w:rsidR="00BD697E" w:rsidRDefault="00BD697E" w:rsidP="00096563">
      <w:pPr>
        <w:spacing w:after="0" w:line="240" w:lineRule="auto"/>
        <w:rPr>
          <w:rFonts w:ascii="Times New Roman" w:eastAsia="Calibri" w:hAnsi="Times New Roman" w:cs="Times New Roman"/>
          <w:i/>
          <w:iCs/>
          <w:color w:val="000000"/>
          <w:sz w:val="24"/>
        </w:rPr>
      </w:pPr>
      <w:r w:rsidRPr="005076B0">
        <w:rPr>
          <w:rFonts w:ascii="Times New Roman" w:eastAsia="Calibri" w:hAnsi="Times New Roman" w:cs="Times New Roman"/>
          <w:b/>
          <w:i/>
          <w:color w:val="FF0000"/>
        </w:rPr>
        <w:t xml:space="preserve">** </w:t>
      </w:r>
      <w:r>
        <w:rPr>
          <w:rFonts w:ascii="Times New Roman" w:eastAsia="Calibri" w:hAnsi="Times New Roman" w:cs="Times New Roman"/>
          <w:i/>
          <w:iCs/>
          <w:color w:val="000000"/>
          <w:sz w:val="24"/>
        </w:rPr>
        <w:t xml:space="preserve">Reikalinga įrašyti tikslų, nedviprasmišką, detalų aprašymą; tiesiog pakartojus 2 stulpelio </w:t>
      </w:r>
      <w:r>
        <w:rPr>
          <w:rFonts w:ascii="Times New Roman" w:eastAsia="Calibri" w:hAnsi="Times New Roman" w:cs="Times New Roman"/>
          <w:color w:val="000000"/>
          <w:sz w:val="24"/>
        </w:rPr>
        <w:t>(</w:t>
      </w:r>
      <w:r>
        <w:rPr>
          <w:rFonts w:ascii="Times New Roman" w:eastAsia="Calibri" w:hAnsi="Times New Roman" w:cs="Times New Roman"/>
          <w:b/>
        </w:rPr>
        <w:t>Techninės charakteristikos pagal techninės specifikacijos reikalavimus</w:t>
      </w:r>
      <w:r>
        <w:rPr>
          <w:rFonts w:ascii="Times New Roman" w:eastAsia="Calibri" w:hAnsi="Times New Roman" w:cs="Times New Roman"/>
          <w:color w:val="000000"/>
          <w:sz w:val="24"/>
        </w:rPr>
        <w:t>)</w:t>
      </w:r>
      <w:r>
        <w:rPr>
          <w:rFonts w:ascii="Times New Roman" w:eastAsia="Calibri" w:hAnsi="Times New Roman" w:cs="Times New Roman"/>
          <w:b/>
          <w:bCs/>
          <w:color w:val="000000"/>
          <w:sz w:val="24"/>
        </w:rPr>
        <w:t xml:space="preserve"> </w:t>
      </w:r>
      <w:r>
        <w:rPr>
          <w:rFonts w:ascii="Times New Roman" w:eastAsia="Calibri" w:hAnsi="Times New Roman" w:cs="Times New Roman"/>
          <w:i/>
          <w:iCs/>
          <w:color w:val="000000"/>
          <w:sz w:val="24"/>
        </w:rPr>
        <w:t>reikšmę</w:t>
      </w:r>
      <w:r>
        <w:rPr>
          <w:rFonts w:ascii="Times New Roman" w:eastAsia="Calibri" w:hAnsi="Times New Roman" w:cs="Times New Roman"/>
          <w:color w:val="000000"/>
          <w:sz w:val="24"/>
        </w:rPr>
        <w:t xml:space="preserve"> </w:t>
      </w:r>
      <w:r>
        <w:rPr>
          <w:rFonts w:ascii="Times New Roman" w:eastAsia="Calibri" w:hAnsi="Times New Roman" w:cs="Times New Roman"/>
          <w:i/>
          <w:iCs/>
          <w:color w:val="000000"/>
          <w:sz w:val="24"/>
        </w:rPr>
        <w:t xml:space="preserve">arba įrašius „atitinka“, „taip“ ar kitą formuluotę, kuri suteiktų tiekėjui galimybę tiekti </w:t>
      </w:r>
      <w:r>
        <w:rPr>
          <w:rFonts w:ascii="Times New Roman" w:eastAsia="Calibri" w:hAnsi="Times New Roman" w:cs="Times New Roman"/>
          <w:b/>
          <w:bCs/>
          <w:i/>
          <w:iCs/>
          <w:color w:val="000000"/>
          <w:sz w:val="24"/>
          <w:u w:val="single"/>
        </w:rPr>
        <w:t>nevienodos ar netinkamos</w:t>
      </w:r>
      <w:r>
        <w:rPr>
          <w:rFonts w:ascii="Times New Roman" w:eastAsia="Calibri" w:hAnsi="Times New Roman" w:cs="Times New Roman"/>
          <w:i/>
          <w:iCs/>
          <w:color w:val="000000"/>
          <w:sz w:val="24"/>
        </w:rPr>
        <w:t xml:space="preserve"> komplektacijos prekes</w:t>
      </w:r>
      <w:r>
        <w:rPr>
          <w:rFonts w:ascii="Times New Roman" w:eastAsia="Calibri" w:hAnsi="Times New Roman" w:cs="Times New Roman"/>
          <w:color w:val="000000"/>
          <w:sz w:val="24"/>
        </w:rPr>
        <w:t>,</w:t>
      </w:r>
      <w:r>
        <w:rPr>
          <w:rFonts w:ascii="Times New Roman" w:eastAsia="Calibri" w:hAnsi="Times New Roman" w:cs="Times New Roman"/>
          <w:i/>
          <w:iCs/>
          <w:color w:val="000000"/>
          <w:sz w:val="24"/>
        </w:rPr>
        <w:t xml:space="preserve"> pasiūlymas bus atmestas kaip neatitinkantis pirkimo dokumentų reikalavimų.</w:t>
      </w:r>
    </w:p>
    <w:p w14:paraId="21689C0D" w14:textId="77777777" w:rsidR="00BD697E" w:rsidRDefault="00BD697E" w:rsidP="00BD697E">
      <w:pPr>
        <w:spacing w:after="0"/>
        <w:rPr>
          <w:rFonts w:ascii="Times New Roman" w:eastAsia="Times New Roman" w:hAnsi="Times New Roman" w:cs="Times New Roman"/>
        </w:rPr>
      </w:pPr>
    </w:p>
    <w:p w14:paraId="45375EC9" w14:textId="77777777" w:rsidR="00BD697E" w:rsidRDefault="00BD697E" w:rsidP="00BD697E">
      <w:pPr>
        <w:spacing w:after="0"/>
        <w:rPr>
          <w:rFonts w:ascii="Times New Roman" w:eastAsia="Times New Roman" w:hAnsi="Times New Roman" w:cs="Times New Roman"/>
        </w:rPr>
      </w:pPr>
    </w:p>
    <w:p w14:paraId="783C2A78" w14:textId="77777777" w:rsidR="00BD697E" w:rsidRDefault="00BD697E" w:rsidP="00BD697E">
      <w:pPr>
        <w:spacing w:after="0" w:line="240" w:lineRule="auto"/>
        <w:jc w:val="center"/>
        <w:rPr>
          <w:rFonts w:ascii="Times New Roman" w:eastAsia="Times New Roman" w:hAnsi="Times New Roman" w:cs="Times New Roman"/>
        </w:rPr>
      </w:pPr>
    </w:p>
    <w:tbl>
      <w:tblPr>
        <w:tblW w:w="0" w:type="dxa"/>
        <w:tblInd w:w="108" w:type="dxa"/>
        <w:tblLayout w:type="fixed"/>
        <w:tblLook w:val="00A0" w:firstRow="1" w:lastRow="0" w:firstColumn="1" w:lastColumn="0" w:noHBand="0" w:noVBand="0"/>
      </w:tblPr>
      <w:tblGrid>
        <w:gridCol w:w="5670"/>
        <w:gridCol w:w="604"/>
        <w:gridCol w:w="2656"/>
        <w:gridCol w:w="701"/>
        <w:gridCol w:w="4686"/>
        <w:gridCol w:w="1080"/>
      </w:tblGrid>
      <w:tr w:rsidR="00BD697E" w14:paraId="29488F72" w14:textId="77777777" w:rsidTr="00B54931">
        <w:trPr>
          <w:trHeight w:val="186"/>
        </w:trPr>
        <w:tc>
          <w:tcPr>
            <w:tcW w:w="5670" w:type="dxa"/>
            <w:tcBorders>
              <w:top w:val="single" w:sz="4" w:space="0" w:color="auto"/>
              <w:left w:val="nil"/>
              <w:bottom w:val="nil"/>
              <w:right w:val="nil"/>
            </w:tcBorders>
            <w:hideMark/>
          </w:tcPr>
          <w:p w14:paraId="37363B8D" w14:textId="77777777" w:rsidR="00BD697E" w:rsidRDefault="00BD697E" w:rsidP="00B54931">
            <w:pPr>
              <w:snapToGrid w:val="0"/>
              <w:spacing w:after="0" w:line="240" w:lineRule="auto"/>
              <w:jc w:val="center"/>
              <w:rPr>
                <w:rFonts w:ascii="Times New Roman" w:eastAsia="Times New Roman" w:hAnsi="Times New Roman" w:cs="Times New Roman"/>
                <w:position w:val="6"/>
                <w:sz w:val="20"/>
                <w:szCs w:val="20"/>
              </w:rPr>
            </w:pPr>
            <w:r>
              <w:rPr>
                <w:rFonts w:ascii="Times New Roman" w:eastAsia="Times New Roman" w:hAnsi="Times New Roman" w:cs="Times New Roman"/>
                <w:position w:val="6"/>
                <w:sz w:val="20"/>
                <w:szCs w:val="20"/>
              </w:rPr>
              <w:t>(Tiekėjo arba jo įgalioto asmens pareigų pavadinimas)</w:t>
            </w:r>
          </w:p>
        </w:tc>
        <w:tc>
          <w:tcPr>
            <w:tcW w:w="604" w:type="dxa"/>
          </w:tcPr>
          <w:p w14:paraId="369750BD" w14:textId="77777777" w:rsidR="00BD697E" w:rsidRDefault="00BD697E" w:rsidP="00B54931">
            <w:pPr>
              <w:spacing w:after="0" w:line="240" w:lineRule="auto"/>
              <w:ind w:right="-1"/>
              <w:jc w:val="center"/>
              <w:rPr>
                <w:rFonts w:ascii="Times New Roman" w:eastAsia="Times New Roman" w:hAnsi="Times New Roman" w:cs="Times New Roman"/>
                <w:sz w:val="20"/>
                <w:szCs w:val="20"/>
              </w:rPr>
            </w:pPr>
          </w:p>
        </w:tc>
        <w:tc>
          <w:tcPr>
            <w:tcW w:w="2656" w:type="dxa"/>
            <w:tcBorders>
              <w:top w:val="single" w:sz="4" w:space="0" w:color="auto"/>
              <w:left w:val="nil"/>
              <w:bottom w:val="nil"/>
              <w:right w:val="nil"/>
            </w:tcBorders>
            <w:hideMark/>
          </w:tcPr>
          <w:p w14:paraId="66012532" w14:textId="77777777" w:rsidR="00BD697E" w:rsidRDefault="00BD697E" w:rsidP="00B54931">
            <w:pPr>
              <w:spacing w:after="0" w:line="240" w:lineRule="auto"/>
              <w:ind w:right="-1"/>
              <w:jc w:val="center"/>
              <w:rPr>
                <w:rFonts w:ascii="Times New Roman" w:eastAsia="Times New Roman" w:hAnsi="Times New Roman" w:cs="Times New Roman"/>
                <w:sz w:val="20"/>
                <w:szCs w:val="20"/>
              </w:rPr>
            </w:pPr>
            <w:r>
              <w:rPr>
                <w:rFonts w:ascii="Times New Roman" w:eastAsia="Times New Roman" w:hAnsi="Times New Roman" w:cs="Times New Roman"/>
                <w:position w:val="6"/>
                <w:sz w:val="20"/>
                <w:szCs w:val="20"/>
              </w:rPr>
              <w:t>(Parašas)</w:t>
            </w:r>
          </w:p>
        </w:tc>
        <w:tc>
          <w:tcPr>
            <w:tcW w:w="701" w:type="dxa"/>
          </w:tcPr>
          <w:p w14:paraId="54FCD464" w14:textId="77777777" w:rsidR="00BD697E" w:rsidRDefault="00BD697E" w:rsidP="00B54931">
            <w:pPr>
              <w:spacing w:after="0" w:line="240" w:lineRule="auto"/>
              <w:ind w:right="-1"/>
              <w:jc w:val="center"/>
              <w:rPr>
                <w:rFonts w:ascii="Times New Roman" w:eastAsia="Times New Roman" w:hAnsi="Times New Roman" w:cs="Times New Roman"/>
                <w:sz w:val="20"/>
                <w:szCs w:val="20"/>
              </w:rPr>
            </w:pPr>
          </w:p>
        </w:tc>
        <w:tc>
          <w:tcPr>
            <w:tcW w:w="4686" w:type="dxa"/>
            <w:tcBorders>
              <w:top w:val="single" w:sz="4" w:space="0" w:color="auto"/>
              <w:left w:val="nil"/>
              <w:bottom w:val="nil"/>
              <w:right w:val="nil"/>
            </w:tcBorders>
            <w:hideMark/>
          </w:tcPr>
          <w:p w14:paraId="026CE962" w14:textId="77777777" w:rsidR="00BD697E" w:rsidRDefault="00BD697E" w:rsidP="00B54931">
            <w:pPr>
              <w:spacing w:after="0" w:line="240" w:lineRule="auto"/>
              <w:ind w:right="-1"/>
              <w:jc w:val="center"/>
              <w:rPr>
                <w:rFonts w:ascii="Times New Roman" w:eastAsia="Times New Roman" w:hAnsi="Times New Roman" w:cs="Times New Roman"/>
                <w:i/>
                <w:sz w:val="20"/>
                <w:szCs w:val="20"/>
              </w:rPr>
            </w:pPr>
            <w:r>
              <w:rPr>
                <w:rFonts w:ascii="Times New Roman" w:eastAsia="Times New Roman" w:hAnsi="Times New Roman" w:cs="Times New Roman"/>
                <w:position w:val="6"/>
                <w:sz w:val="20"/>
                <w:szCs w:val="20"/>
              </w:rPr>
              <w:t>(Vardas ir pavardė)</w:t>
            </w:r>
          </w:p>
        </w:tc>
        <w:tc>
          <w:tcPr>
            <w:tcW w:w="1080" w:type="dxa"/>
          </w:tcPr>
          <w:p w14:paraId="2741FB0B" w14:textId="77777777" w:rsidR="00BD697E" w:rsidRDefault="00BD697E" w:rsidP="00B54931">
            <w:pPr>
              <w:spacing w:after="0" w:line="240" w:lineRule="auto"/>
              <w:ind w:right="-1"/>
              <w:jc w:val="center"/>
              <w:rPr>
                <w:rFonts w:ascii="Times New Roman" w:eastAsia="Times New Roman" w:hAnsi="Times New Roman" w:cs="Times New Roman"/>
                <w:sz w:val="20"/>
                <w:szCs w:val="20"/>
              </w:rPr>
            </w:pPr>
          </w:p>
        </w:tc>
      </w:tr>
    </w:tbl>
    <w:p w14:paraId="7373CA93" w14:textId="77777777" w:rsid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lt-LT"/>
        </w:rPr>
      </w:pPr>
    </w:p>
    <w:sectPr w:rsidR="00AD65D6" w:rsidSect="00C34C13">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10E44" w14:textId="77777777" w:rsidR="0098194C" w:rsidRDefault="0098194C" w:rsidP="00AD65D6">
      <w:pPr>
        <w:spacing w:after="0" w:line="240" w:lineRule="auto"/>
      </w:pPr>
      <w:r>
        <w:separator/>
      </w:r>
    </w:p>
  </w:endnote>
  <w:endnote w:type="continuationSeparator" w:id="0">
    <w:p w14:paraId="52C386A4" w14:textId="77777777" w:rsidR="0098194C" w:rsidRDefault="0098194C" w:rsidP="00AD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Uighur">
    <w:charset w:val="B2"/>
    <w:family w:val="auto"/>
    <w:pitch w:val="variable"/>
    <w:sig w:usb0="80002003" w:usb1="80000000" w:usb2="00000008" w:usb3="00000000" w:csb0="0000004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6E6E6" w14:textId="77777777" w:rsidR="0098194C" w:rsidRDefault="0098194C" w:rsidP="00AD65D6">
      <w:pPr>
        <w:spacing w:after="0" w:line="240" w:lineRule="auto"/>
      </w:pPr>
      <w:r>
        <w:separator/>
      </w:r>
    </w:p>
  </w:footnote>
  <w:footnote w:type="continuationSeparator" w:id="0">
    <w:p w14:paraId="351F01A7" w14:textId="77777777" w:rsidR="0098194C" w:rsidRDefault="0098194C" w:rsidP="00AD6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D327308"/>
    <w:multiLevelType w:val="hybridMultilevel"/>
    <w:tmpl w:val="61CC6E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7571B31"/>
    <w:multiLevelType w:val="hybridMultilevel"/>
    <w:tmpl w:val="90A0C36C"/>
    <w:lvl w:ilvl="0" w:tplc="2D6CF17A">
      <w:start w:val="1"/>
      <w:numFmt w:val="decimal"/>
      <w:lvlText w:val="1.10.%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986D02"/>
    <w:multiLevelType w:val="multilevel"/>
    <w:tmpl w:val="873474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bodytext"/>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0AF3F00"/>
    <w:multiLevelType w:val="hybridMultilevel"/>
    <w:tmpl w:val="2368B65A"/>
    <w:lvl w:ilvl="0" w:tplc="147E7754">
      <w:start w:val="1"/>
      <w:numFmt w:val="decimal"/>
      <w:lvlText w:val="%1."/>
      <w:lvlJc w:val="left"/>
      <w:pPr>
        <w:ind w:left="720" w:hanging="360"/>
      </w:pPr>
      <w:rPr>
        <w:rFonts w:ascii="Times New Roman" w:eastAsiaTheme="minorHAnsi"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5161753"/>
    <w:multiLevelType w:val="multilevel"/>
    <w:tmpl w:val="0674F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9690B64"/>
    <w:multiLevelType w:val="hybridMultilevel"/>
    <w:tmpl w:val="3C363596"/>
    <w:lvl w:ilvl="0" w:tplc="2E1E9320">
      <w:start w:val="2"/>
      <w:numFmt w:val="bullet"/>
      <w:lvlText w:val="-"/>
      <w:lvlJc w:val="left"/>
      <w:pPr>
        <w:tabs>
          <w:tab w:val="num" w:pos="720"/>
        </w:tabs>
        <w:ind w:left="720" w:hanging="360"/>
      </w:pPr>
      <w:rPr>
        <w:rFonts w:ascii="Times New Roman" w:eastAsia="Times New Roman" w:hAnsi="Times New Roman" w:hint="default"/>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396784674">
    <w:abstractNumId w:val="40"/>
  </w:num>
  <w:num w:numId="2" w16cid:durableId="671689650">
    <w:abstractNumId w:val="17"/>
  </w:num>
  <w:num w:numId="3" w16cid:durableId="1912348677">
    <w:abstractNumId w:val="8"/>
  </w:num>
  <w:num w:numId="4" w16cid:durableId="881402792">
    <w:abstractNumId w:val="21"/>
  </w:num>
  <w:num w:numId="5" w16cid:durableId="2124959637">
    <w:abstractNumId w:val="13"/>
  </w:num>
  <w:num w:numId="6" w16cid:durableId="854928619">
    <w:abstractNumId w:val="4"/>
  </w:num>
  <w:num w:numId="7" w16cid:durableId="1558659676">
    <w:abstractNumId w:val="23"/>
  </w:num>
  <w:num w:numId="8" w16cid:durableId="155462655">
    <w:abstractNumId w:val="29"/>
  </w:num>
  <w:num w:numId="9" w16cid:durableId="223949217">
    <w:abstractNumId w:val="42"/>
  </w:num>
  <w:num w:numId="10" w16cid:durableId="298651887">
    <w:abstractNumId w:val="33"/>
  </w:num>
  <w:num w:numId="11" w16cid:durableId="1902859145">
    <w:abstractNumId w:val="39"/>
  </w:num>
  <w:num w:numId="12" w16cid:durableId="760107070">
    <w:abstractNumId w:val="15"/>
  </w:num>
  <w:num w:numId="13" w16cid:durableId="1888367739">
    <w:abstractNumId w:val="14"/>
  </w:num>
  <w:num w:numId="14" w16cid:durableId="293758963">
    <w:abstractNumId w:val="10"/>
  </w:num>
  <w:num w:numId="15" w16cid:durableId="1464688870">
    <w:abstractNumId w:val="36"/>
  </w:num>
  <w:num w:numId="16" w16cid:durableId="323317257">
    <w:abstractNumId w:val="18"/>
  </w:num>
  <w:num w:numId="17" w16cid:durableId="1749688215">
    <w:abstractNumId w:val="1"/>
  </w:num>
  <w:num w:numId="18" w16cid:durableId="808744447">
    <w:abstractNumId w:val="25"/>
  </w:num>
  <w:num w:numId="19" w16cid:durableId="59135823">
    <w:abstractNumId w:val="9"/>
  </w:num>
  <w:num w:numId="20" w16cid:durableId="1740707461">
    <w:abstractNumId w:val="5"/>
  </w:num>
  <w:num w:numId="21" w16cid:durableId="483011591">
    <w:abstractNumId w:val="38"/>
  </w:num>
  <w:num w:numId="22" w16cid:durableId="2061394176">
    <w:abstractNumId w:val="0"/>
  </w:num>
  <w:num w:numId="23" w16cid:durableId="1645937812">
    <w:abstractNumId w:val="41"/>
  </w:num>
  <w:num w:numId="24" w16cid:durableId="1304772511">
    <w:abstractNumId w:val="26"/>
  </w:num>
  <w:num w:numId="25" w16cid:durableId="1392801377">
    <w:abstractNumId w:val="22"/>
  </w:num>
  <w:num w:numId="26" w16cid:durableId="1572692058">
    <w:abstractNumId w:val="30"/>
  </w:num>
  <w:num w:numId="27" w16cid:durableId="840201211">
    <w:abstractNumId w:val="16"/>
  </w:num>
  <w:num w:numId="28" w16cid:durableId="708458706">
    <w:abstractNumId w:val="3"/>
  </w:num>
  <w:num w:numId="29" w16cid:durableId="1896889406">
    <w:abstractNumId w:val="34"/>
  </w:num>
  <w:num w:numId="30" w16cid:durableId="1024021602">
    <w:abstractNumId w:val="31"/>
  </w:num>
  <w:num w:numId="31" w16cid:durableId="540440448">
    <w:abstractNumId w:val="11"/>
  </w:num>
  <w:num w:numId="32" w16cid:durableId="279410811">
    <w:abstractNumId w:val="19"/>
  </w:num>
  <w:num w:numId="33" w16cid:durableId="520247828">
    <w:abstractNumId w:val="6"/>
  </w:num>
  <w:num w:numId="34" w16cid:durableId="962614783">
    <w:abstractNumId w:val="27"/>
  </w:num>
  <w:num w:numId="35" w16cid:durableId="522329657">
    <w:abstractNumId w:val="7"/>
  </w:num>
  <w:num w:numId="36" w16cid:durableId="1343313834">
    <w:abstractNumId w:val="20"/>
  </w:num>
  <w:num w:numId="37" w16cid:durableId="320894857">
    <w:abstractNumId w:val="24"/>
  </w:num>
  <w:num w:numId="38" w16cid:durableId="2118016086">
    <w:abstractNumId w:val="35"/>
  </w:num>
  <w:num w:numId="39" w16cid:durableId="1689675310">
    <w:abstractNumId w:val="28"/>
  </w:num>
  <w:num w:numId="40" w16cid:durableId="1150288353">
    <w:abstractNumId w:val="2"/>
  </w:num>
  <w:num w:numId="41" w16cid:durableId="628239741">
    <w:abstractNumId w:val="32"/>
  </w:num>
  <w:num w:numId="42" w16cid:durableId="2002925655">
    <w:abstractNumId w:val="37"/>
  </w:num>
  <w:num w:numId="43" w16cid:durableId="7095703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D6"/>
    <w:rsid w:val="00031A38"/>
    <w:rsid w:val="00037809"/>
    <w:rsid w:val="0006703E"/>
    <w:rsid w:val="00071E5D"/>
    <w:rsid w:val="000775DC"/>
    <w:rsid w:val="000865D1"/>
    <w:rsid w:val="0009568E"/>
    <w:rsid w:val="00096563"/>
    <w:rsid w:val="000D61CD"/>
    <w:rsid w:val="000E4D53"/>
    <w:rsid w:val="000F47C0"/>
    <w:rsid w:val="001108A9"/>
    <w:rsid w:val="00112AA3"/>
    <w:rsid w:val="00132314"/>
    <w:rsid w:val="00144C68"/>
    <w:rsid w:val="001539E2"/>
    <w:rsid w:val="001612F7"/>
    <w:rsid w:val="001C5681"/>
    <w:rsid w:val="00232F2F"/>
    <w:rsid w:val="002640BF"/>
    <w:rsid w:val="002C2704"/>
    <w:rsid w:val="002D73EF"/>
    <w:rsid w:val="00346CB3"/>
    <w:rsid w:val="00347FF6"/>
    <w:rsid w:val="00356A74"/>
    <w:rsid w:val="00382818"/>
    <w:rsid w:val="004166CE"/>
    <w:rsid w:val="004216CB"/>
    <w:rsid w:val="00421D33"/>
    <w:rsid w:val="004713A1"/>
    <w:rsid w:val="00472607"/>
    <w:rsid w:val="004A142C"/>
    <w:rsid w:val="004D6732"/>
    <w:rsid w:val="004D6DBB"/>
    <w:rsid w:val="0050364F"/>
    <w:rsid w:val="00555E92"/>
    <w:rsid w:val="00565DE0"/>
    <w:rsid w:val="005F7EEC"/>
    <w:rsid w:val="00627FD1"/>
    <w:rsid w:val="00637A14"/>
    <w:rsid w:val="00661A6D"/>
    <w:rsid w:val="006776EC"/>
    <w:rsid w:val="006861DA"/>
    <w:rsid w:val="00694DAD"/>
    <w:rsid w:val="006B18B5"/>
    <w:rsid w:val="00702E28"/>
    <w:rsid w:val="007154A4"/>
    <w:rsid w:val="007207F7"/>
    <w:rsid w:val="00721DB3"/>
    <w:rsid w:val="007253FA"/>
    <w:rsid w:val="00734AE1"/>
    <w:rsid w:val="0076118C"/>
    <w:rsid w:val="00765E87"/>
    <w:rsid w:val="007772E8"/>
    <w:rsid w:val="00796637"/>
    <w:rsid w:val="007B592B"/>
    <w:rsid w:val="007C1583"/>
    <w:rsid w:val="007F0A93"/>
    <w:rsid w:val="007F1F9C"/>
    <w:rsid w:val="00802F51"/>
    <w:rsid w:val="00804DC4"/>
    <w:rsid w:val="00883ABB"/>
    <w:rsid w:val="00885557"/>
    <w:rsid w:val="00896C8C"/>
    <w:rsid w:val="008E0124"/>
    <w:rsid w:val="0094716B"/>
    <w:rsid w:val="00961DE5"/>
    <w:rsid w:val="0098194C"/>
    <w:rsid w:val="009962F8"/>
    <w:rsid w:val="009A326F"/>
    <w:rsid w:val="009A461C"/>
    <w:rsid w:val="009A6226"/>
    <w:rsid w:val="009A6C98"/>
    <w:rsid w:val="009E446B"/>
    <w:rsid w:val="009F440D"/>
    <w:rsid w:val="00A0461B"/>
    <w:rsid w:val="00A05136"/>
    <w:rsid w:val="00A61BBE"/>
    <w:rsid w:val="00A92EFC"/>
    <w:rsid w:val="00AA76CD"/>
    <w:rsid w:val="00AC19BC"/>
    <w:rsid w:val="00AC716E"/>
    <w:rsid w:val="00AD65D6"/>
    <w:rsid w:val="00B06AC4"/>
    <w:rsid w:val="00B539CE"/>
    <w:rsid w:val="00B635DC"/>
    <w:rsid w:val="00B64720"/>
    <w:rsid w:val="00B73022"/>
    <w:rsid w:val="00B86FA5"/>
    <w:rsid w:val="00BB2D37"/>
    <w:rsid w:val="00BC4762"/>
    <w:rsid w:val="00BD697E"/>
    <w:rsid w:val="00BE38B8"/>
    <w:rsid w:val="00BF22F6"/>
    <w:rsid w:val="00C04213"/>
    <w:rsid w:val="00C16530"/>
    <w:rsid w:val="00C24505"/>
    <w:rsid w:val="00C3220F"/>
    <w:rsid w:val="00C34C13"/>
    <w:rsid w:val="00C413F4"/>
    <w:rsid w:val="00C47B35"/>
    <w:rsid w:val="00CB4A18"/>
    <w:rsid w:val="00CB4A7E"/>
    <w:rsid w:val="00CB5451"/>
    <w:rsid w:val="00CE2120"/>
    <w:rsid w:val="00D20993"/>
    <w:rsid w:val="00D4492A"/>
    <w:rsid w:val="00D574EE"/>
    <w:rsid w:val="00D67155"/>
    <w:rsid w:val="00D77694"/>
    <w:rsid w:val="00DB1FC1"/>
    <w:rsid w:val="00DB3338"/>
    <w:rsid w:val="00DD19F5"/>
    <w:rsid w:val="00DD74CF"/>
    <w:rsid w:val="00DE6C53"/>
    <w:rsid w:val="00DF2095"/>
    <w:rsid w:val="00E34162"/>
    <w:rsid w:val="00E61F09"/>
    <w:rsid w:val="00EC79B3"/>
    <w:rsid w:val="00F5452A"/>
    <w:rsid w:val="00F90622"/>
    <w:rsid w:val="00F92D6D"/>
    <w:rsid w:val="00FE79A8"/>
    <w:rsid w:val="00FF6101"/>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A88"/>
  <w15:docId w15:val="{CE715DD9-E267-403B-B605-BFDA13BE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302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text"/>
    <w:basedOn w:val="prastasis"/>
    <w:rsid w:val="00AD65D6"/>
    <w:pPr>
      <w:numPr>
        <w:numId w:val="2"/>
      </w:numPr>
      <w:spacing w:before="100" w:beforeAutospacing="1" w:after="100" w:afterAutospacing="1" w:line="240" w:lineRule="auto"/>
      <w:ind w:left="0" w:firstLine="0"/>
    </w:pPr>
    <w:rPr>
      <w:rFonts w:ascii="Calibri" w:eastAsia="Times New Roman" w:hAnsi="Calibri" w:cs="Times New Roman"/>
      <w:lang w:eastAsia="lt-LT"/>
    </w:rPr>
  </w:style>
  <w:style w:type="character" w:customStyle="1" w:styleId="Stilius3Diagrama">
    <w:name w:val="Stilius3 Diagrama"/>
    <w:locked/>
    <w:rsid w:val="00AD65D6"/>
    <w:rPr>
      <w:rFonts w:ascii="Times New Roman" w:hAnsi="Times New Roman" w:cs="Times New Roman"/>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C24505"/>
    <w:pPr>
      <w:ind w:left="720"/>
      <w:contextualSpacing/>
    </w:pPr>
  </w:style>
  <w:style w:type="table" w:customStyle="1" w:styleId="TableGrid2">
    <w:name w:val="Table Grid2"/>
    <w:basedOn w:val="prastojilentel"/>
    <w:next w:val="Lentelstinklelis"/>
    <w:rsid w:val="007B592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B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BD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4446</Words>
  <Characters>2535</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dc:creator>
  <cp:lastModifiedBy>Regina</cp:lastModifiedBy>
  <cp:revision>3</cp:revision>
  <cp:lastPrinted>2018-08-29T13:20:00Z</cp:lastPrinted>
  <dcterms:created xsi:type="dcterms:W3CDTF">2025-04-01T12:47:00Z</dcterms:created>
  <dcterms:modified xsi:type="dcterms:W3CDTF">2025-04-03T16:19:00Z</dcterms:modified>
</cp:coreProperties>
</file>