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E6F2B8E"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757C44" w:rsidRPr="00757C44">
        <w:rPr>
          <w:b/>
          <w:lang w:val="lt-LT"/>
        </w:rPr>
        <w:t>„Šiaulių r. Kuršėnų m., Daugėlių g., 102, daugiabučio namo kiemo paprastojo remonto darbai“</w:t>
      </w:r>
      <w:r w:rsidR="00757C44" w:rsidRPr="00757C44">
        <w:rPr>
          <w:lang w:val="lt-LT"/>
        </w:rPr>
        <w:t xml:space="preserve"> (Pirkimo Nr. 2669435)</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5824BA8F" w14:textId="21605CC6" w:rsidR="00A13F92"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1303A4" w:rsidRPr="001303A4">
        <w:rPr>
          <w:b/>
          <w:lang w:val="lt-LT"/>
        </w:rPr>
        <w:t>„Šiaulių r. Kuršėnų m., Daugėlių g., 102, daugiabučio namo kiemo paprastojo remonto darbai“</w:t>
      </w:r>
      <w:r w:rsidR="001303A4" w:rsidRPr="001303A4">
        <w:rPr>
          <w:lang w:val="lt-LT"/>
        </w:rPr>
        <w:t xml:space="preserve"> (Pirkimo Nr. 2669435),</w:t>
      </w:r>
    </w:p>
    <w:p w14:paraId="0CB7D4FE" w14:textId="4EB385E6"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E0241"/>
    <w:rsid w:val="000F1838"/>
    <w:rsid w:val="000F50BA"/>
    <w:rsid w:val="000F51F6"/>
    <w:rsid w:val="000F5705"/>
    <w:rsid w:val="00102A1C"/>
    <w:rsid w:val="00103AB4"/>
    <w:rsid w:val="00110034"/>
    <w:rsid w:val="0012416B"/>
    <w:rsid w:val="001303A4"/>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5644B"/>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4814"/>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57C44"/>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C32E8"/>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3F92"/>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0741F"/>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D79"/>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054C"/>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890</Words>
  <Characters>6703</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123</cp:revision>
  <cp:lastPrinted>2017-07-26T12:15:00Z</cp:lastPrinted>
  <dcterms:created xsi:type="dcterms:W3CDTF">2024-01-22T12:06:00Z</dcterms:created>
  <dcterms:modified xsi:type="dcterms:W3CDTF">2025-05-13T12:37:00Z</dcterms:modified>
</cp:coreProperties>
</file>