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bookmarkStart w:id="0" w:name="_GoBack"/>
      <w:bookmarkEnd w:id="0"/>
      <w:r>
        <w:rPr>
          <w:rFonts w:ascii="Times New Roman" w:eastAsia="Times New Roman" w:hAnsi="Times New Roman" w:cs="Times New Roman"/>
          <w:color w:val="000000"/>
          <w:sz w:val="24"/>
          <w:szCs w:val="24"/>
          <w:lang w:val="lt-LT"/>
        </w:rPr>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3D4212" w:rsidRPr="003D4212" w:rsidRDefault="003D4212" w:rsidP="003D4212">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D74B57" w:rsidRPr="00CB1D53" w:rsidRDefault="00D74B57" w:rsidP="00D74B57">
      <w:pPr>
        <w:spacing w:after="0" w:line="240" w:lineRule="auto"/>
        <w:ind w:left="3890" w:firstLine="1298"/>
        <w:jc w:val="right"/>
        <w:rPr>
          <w:rFonts w:ascii="Times New Roman" w:eastAsia="Calibri" w:hAnsi="Times New Roman" w:cs="Times New Roman"/>
          <w:sz w:val="24"/>
          <w:szCs w:val="24"/>
          <w:lang w:val="lt-LT"/>
        </w:rPr>
      </w:pP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Pr>
          <w:rFonts w:ascii="Times New Roman" w:eastAsia="Calibri" w:hAnsi="Times New Roman" w:cs="Times New Roman"/>
          <w:b/>
          <w:sz w:val="24"/>
          <w:lang w:val="lt-LT"/>
        </w:rPr>
        <w:t xml:space="preserve"> </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12448812" r:id="rId8"/>
        </w:object>
      </w:r>
      <w:r w:rsidRPr="00F6755A">
        <w:rPr>
          <w:rFonts w:ascii="Times New Roman" w:eastAsia="Calibri" w:hAnsi="Times New Roman" w:cs="Times New Roman"/>
          <w:i/>
          <w:position w:val="-30"/>
          <w:sz w:val="24"/>
          <w:lang w:val="lt-LT"/>
        </w:rPr>
        <w:object w:dxaOrig="820" w:dyaOrig="680">
          <v:shape id="_x0000_i1026" type="#_x0000_t75" style="width:41.25pt;height:33.75pt" o:ole="" fillcolor="window">
            <v:imagedata r:id="rId9" o:title=""/>
          </v:shape>
          <o:OLEObject Type="Embed" ProgID="Equation.3" ShapeID="_x0000_i1026" DrawAspect="Content" ObjectID="_181244881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75pt" o:ole="" fillcolor="window">
            <v:imagedata r:id="rId11" o:title=""/>
          </v:shape>
          <o:OLEObject Type="Embed" ProgID="Equation.3" ShapeID="_x0000_i1027" DrawAspect="Content" ObjectID="_181244881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25pt;height:33.75pt" o:ole="" fillcolor="window">
            <v:imagedata r:id="rId13" o:title=""/>
          </v:shape>
          <o:OLEObject Type="Embed" ProgID="Equation.3" ShapeID="_x0000_i1028" DrawAspect="Content" ObjectID="_181244881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lastRenderedPageBreak/>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6E0889" w:rsidRPr="002A66D0" w:rsidTr="00642BC0">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0889" w:rsidRPr="002A66D0" w:rsidRDefault="006E0889" w:rsidP="002962BA">
            <w:pPr>
              <w:jc w:val="center"/>
              <w:rPr>
                <w:rFonts w:ascii="Times New Roman" w:hAnsi="Times New Roman" w:cs="Times New Roman"/>
                <w:b/>
                <w:sz w:val="24"/>
                <w:szCs w:val="24"/>
                <w:lang w:val="lt-LT"/>
              </w:rPr>
            </w:pPr>
            <w:r w:rsidRPr="002A66D0">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763D3B" w:rsidP="00D8478F">
            <w:pPr>
              <w:rPr>
                <w:rFonts w:ascii="Times New Roman" w:hAnsi="Times New Roman" w:cs="Times New Roman"/>
                <w:sz w:val="24"/>
                <w:szCs w:val="24"/>
                <w:lang w:val="lt-LT"/>
              </w:rPr>
            </w:pPr>
            <w:r>
              <w:rPr>
                <w:rFonts w:ascii="Times New Roman" w:hAnsi="Times New Roman" w:cs="Times New Roman"/>
                <w:sz w:val="24"/>
                <w:szCs w:val="24"/>
                <w:lang w:val="lt-LT"/>
              </w:rPr>
              <w:t>Džiovintos gelsvės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Lauro lapai</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Džiovintų daržovių mišinys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Bulvių prieskoniai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Umami esencija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Maistinė acto rūgštis, 9 proc.</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Marinatas jautienai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257241">
            <w:pPr>
              <w:rPr>
                <w:rFonts w:ascii="Times New Roman" w:hAnsi="Times New Roman" w:cs="Times New Roman"/>
                <w:sz w:val="24"/>
                <w:szCs w:val="24"/>
                <w:lang w:val="lt-LT"/>
              </w:rPr>
            </w:pPr>
            <w:r w:rsidRPr="00D8478F">
              <w:rPr>
                <w:rFonts w:ascii="Times New Roman" w:hAnsi="Times New Roman" w:cs="Times New Roman"/>
                <w:sz w:val="24"/>
                <w:szCs w:val="24"/>
                <w:lang w:val="lt-LT"/>
              </w:rPr>
              <w:t>Marinatas kiaulienai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342C83">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Aitriųjų</w:t>
            </w:r>
            <w:r>
              <w:rPr>
                <w:rFonts w:ascii="Times New Roman" w:hAnsi="Times New Roman" w:cs="Times New Roman"/>
                <w:sz w:val="24"/>
                <w:szCs w:val="24"/>
                <w:lang w:val="lt-LT"/>
              </w:rPr>
              <w:t xml:space="preserve"> paprikų padažas (BBQ Chipotle)</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Aitriųjų papr</w:t>
            </w:r>
            <w:r>
              <w:rPr>
                <w:rFonts w:ascii="Times New Roman" w:hAnsi="Times New Roman" w:cs="Times New Roman"/>
                <w:sz w:val="24"/>
                <w:szCs w:val="24"/>
                <w:lang w:val="lt-LT"/>
              </w:rPr>
              <w:t>ikų padažas (majonezo pagrindu)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Majonezas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Saldžiarūg</w:t>
            </w:r>
            <w:r>
              <w:rPr>
                <w:rFonts w:ascii="Times New Roman" w:hAnsi="Times New Roman" w:cs="Times New Roman"/>
                <w:sz w:val="24"/>
                <w:szCs w:val="24"/>
                <w:lang w:val="lt-LT"/>
              </w:rPr>
              <w:t>štis čili padažas (Sweet chili)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Ke</w:t>
            </w:r>
            <w:r>
              <w:rPr>
                <w:rFonts w:ascii="Times New Roman" w:hAnsi="Times New Roman" w:cs="Times New Roman"/>
                <w:sz w:val="24"/>
                <w:szCs w:val="24"/>
                <w:lang w:val="lt-LT"/>
              </w:rPr>
              <w:t>psnių padažas (BBQ) su slyvomis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Kepsnių padažas (BBQ)su burbonu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Pomidorų kečupas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Olandiškas padažas (sausasis)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F91861">
            <w:pPr>
              <w:rPr>
                <w:rFonts w:ascii="Times New Roman" w:hAnsi="Times New Roman" w:cs="Times New Roman"/>
                <w:sz w:val="24"/>
                <w:szCs w:val="24"/>
                <w:lang w:val="lt-LT"/>
              </w:rPr>
            </w:pPr>
            <w:r w:rsidRPr="00DB0005">
              <w:rPr>
                <w:rFonts w:ascii="Times New Roman" w:hAnsi="Times New Roman" w:cs="Times New Roman"/>
                <w:sz w:val="24"/>
                <w:szCs w:val="24"/>
                <w:lang w:val="lt-LT"/>
              </w:rPr>
              <w:t>Sriubos koncentratas</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Prancūziškas padažas (sausas)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Sriubos koncentratas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Sojų</w:t>
            </w:r>
            <w:r>
              <w:rPr>
                <w:rFonts w:ascii="Times New Roman" w:hAnsi="Times New Roman" w:cs="Times New Roman"/>
                <w:sz w:val="24"/>
                <w:szCs w:val="24"/>
                <w:lang w:val="lt-LT"/>
              </w:rPr>
              <w:t xml:space="preserve"> padažas (saldus, Ketjap Manis)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024A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Maistinė acto rūgštis, 9 proc</w:t>
            </w:r>
            <w:r>
              <w:rPr>
                <w:rFonts w:ascii="Times New Roman" w:hAnsi="Times New Roman" w:cs="Times New Roman"/>
                <w:sz w:val="24"/>
                <w:szCs w:val="24"/>
                <w:lang w:val="lt-LT"/>
              </w:rPr>
              <w:t>.</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 xml:space="preserve">Prieskoninių žolelių pasta </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Raudonojo kario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E06DB2">
            <w:pPr>
              <w:rPr>
                <w:rFonts w:ascii="Times New Roman" w:hAnsi="Times New Roman" w:cs="Times New Roman"/>
                <w:sz w:val="24"/>
                <w:szCs w:val="24"/>
                <w:lang w:val="lt-LT"/>
              </w:rPr>
            </w:pPr>
            <w:r w:rsidRPr="00D8478F">
              <w:rPr>
                <w:rFonts w:ascii="Times New Roman" w:hAnsi="Times New Roman" w:cs="Times New Roman"/>
                <w:sz w:val="24"/>
                <w:szCs w:val="24"/>
                <w:lang w:val="lt-LT"/>
              </w:rPr>
              <w:t>Prieskonių mišinys  Tandoori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Pr</w:t>
            </w:r>
            <w:r>
              <w:rPr>
                <w:rFonts w:ascii="Times New Roman" w:hAnsi="Times New Roman" w:cs="Times New Roman"/>
                <w:sz w:val="24"/>
                <w:szCs w:val="24"/>
                <w:lang w:val="lt-LT"/>
              </w:rPr>
              <w:t>ieskoninė raudonojo pesto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Sezamų pasta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Universalus prieskonių mišinys</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sidRPr="00D8478F">
              <w:rPr>
                <w:rFonts w:ascii="Times New Roman" w:hAnsi="Times New Roman" w:cs="Times New Roman"/>
                <w:sz w:val="24"/>
                <w:szCs w:val="24"/>
                <w:lang w:val="lt-LT"/>
              </w:rPr>
              <w:t>Doradų filė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Pr>
                <w:rFonts w:ascii="Times New Roman" w:hAnsi="Times New Roman" w:cs="Times New Roman"/>
                <w:sz w:val="24"/>
                <w:szCs w:val="24"/>
                <w:lang w:val="lt-LT"/>
              </w:rPr>
              <w:t>Šaldyta jūros lydekos filė</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Menkių filė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Šaldyta jūros lydekos filė</w:t>
            </w:r>
          </w:p>
        </w:tc>
      </w:tr>
      <w:tr w:rsidR="006E6CF8"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8478F" w:rsidP="00D8478F">
            <w:pPr>
              <w:rPr>
                <w:rFonts w:ascii="Times New Roman" w:hAnsi="Times New Roman" w:cs="Times New Roman"/>
                <w:sz w:val="24"/>
                <w:szCs w:val="24"/>
                <w:lang w:val="lt-LT"/>
              </w:rPr>
            </w:pPr>
            <w:r>
              <w:rPr>
                <w:rFonts w:ascii="Times New Roman" w:hAnsi="Times New Roman" w:cs="Times New Roman"/>
                <w:sz w:val="24"/>
                <w:szCs w:val="24"/>
                <w:lang w:val="lt-LT"/>
              </w:rPr>
              <w:t>Jūrų lydeka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6E6CF8"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Šaldyta jūros lydekos filė</w:t>
            </w:r>
          </w:p>
        </w:tc>
      </w:tr>
      <w:tr w:rsidR="00CD21BF" w:rsidRPr="00F91861" w:rsidTr="00642BC0">
        <w:trPr>
          <w:trHeight w:val="141"/>
        </w:trPr>
        <w:tc>
          <w:tcPr>
            <w:tcW w:w="5134"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8478F" w:rsidP="00257241">
            <w:pPr>
              <w:rPr>
                <w:rFonts w:ascii="Times New Roman" w:hAnsi="Times New Roman" w:cs="Times New Roman"/>
                <w:sz w:val="24"/>
                <w:szCs w:val="24"/>
                <w:lang w:val="lt-LT"/>
              </w:rPr>
            </w:pPr>
            <w:r w:rsidRPr="00D8478F">
              <w:rPr>
                <w:rFonts w:ascii="Times New Roman" w:hAnsi="Times New Roman" w:cs="Times New Roman"/>
                <w:sz w:val="24"/>
                <w:szCs w:val="24"/>
                <w:lang w:val="lt-LT"/>
              </w:rPr>
              <w:t>Šamų filė</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CD21BF" w:rsidRPr="00F91861" w:rsidRDefault="00DB0005" w:rsidP="006E6CF8">
            <w:pPr>
              <w:rPr>
                <w:rFonts w:ascii="Times New Roman" w:hAnsi="Times New Roman" w:cs="Times New Roman"/>
                <w:sz w:val="24"/>
                <w:szCs w:val="24"/>
                <w:lang w:val="lt-LT"/>
              </w:rPr>
            </w:pPr>
            <w:r w:rsidRPr="00DB0005">
              <w:rPr>
                <w:rFonts w:ascii="Times New Roman" w:hAnsi="Times New Roman" w:cs="Times New Roman"/>
                <w:sz w:val="24"/>
                <w:szCs w:val="24"/>
                <w:lang w:val="lt-LT"/>
              </w:rPr>
              <w:t>Šaldyta jūros lydekos filė</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D74B57">
      <w:pPr>
        <w:spacing w:after="0" w:line="276" w:lineRule="auto"/>
        <w:jc w:val="center"/>
        <w:rPr>
          <w:rFonts w:ascii="Times New Roman" w:eastAsia="Calibri" w:hAnsi="Times New Roman" w:cs="Times New Roman"/>
          <w:b/>
          <w:sz w:val="24"/>
          <w:lang w:val="lt-LT"/>
        </w:rPr>
      </w:pPr>
    </w:p>
    <w:p w:rsidR="00D74B57" w:rsidRPr="00F91861" w:rsidRDefault="00D74B57" w:rsidP="00D74B57">
      <w:pPr>
        <w:spacing w:after="0" w:line="240" w:lineRule="auto"/>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(-ių)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(-ių)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42E" w:rsidRDefault="00D8142E">
      <w:pPr>
        <w:spacing w:after="0" w:line="240" w:lineRule="auto"/>
      </w:pPr>
      <w:r>
        <w:separator/>
      </w:r>
    </w:p>
  </w:endnote>
  <w:endnote w:type="continuationSeparator" w:id="0">
    <w:p w:rsidR="00D8142E" w:rsidRDefault="00D81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42E" w:rsidRDefault="00D8142E">
      <w:pPr>
        <w:spacing w:after="0" w:line="240" w:lineRule="auto"/>
      </w:pPr>
      <w:r>
        <w:separator/>
      </w:r>
    </w:p>
  </w:footnote>
  <w:footnote w:type="continuationSeparator" w:id="0">
    <w:p w:rsidR="00D8142E" w:rsidRDefault="00D81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3D4212">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46708"/>
    <w:rsid w:val="001A04D2"/>
    <w:rsid w:val="00257241"/>
    <w:rsid w:val="002704C1"/>
    <w:rsid w:val="002A66D0"/>
    <w:rsid w:val="00342C83"/>
    <w:rsid w:val="003B419C"/>
    <w:rsid w:val="003D4212"/>
    <w:rsid w:val="00411BBB"/>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E0889"/>
    <w:rsid w:val="006E1082"/>
    <w:rsid w:val="006E6CF8"/>
    <w:rsid w:val="00763D3B"/>
    <w:rsid w:val="00787B72"/>
    <w:rsid w:val="00895325"/>
    <w:rsid w:val="008B1FAA"/>
    <w:rsid w:val="008C01AC"/>
    <w:rsid w:val="00987805"/>
    <w:rsid w:val="0099785C"/>
    <w:rsid w:val="00A27053"/>
    <w:rsid w:val="00A61984"/>
    <w:rsid w:val="00AB4142"/>
    <w:rsid w:val="00AC7162"/>
    <w:rsid w:val="00AC7265"/>
    <w:rsid w:val="00AD0777"/>
    <w:rsid w:val="00AE690B"/>
    <w:rsid w:val="00AE7505"/>
    <w:rsid w:val="00B35D55"/>
    <w:rsid w:val="00B60F1D"/>
    <w:rsid w:val="00B72739"/>
    <w:rsid w:val="00BB536C"/>
    <w:rsid w:val="00BB5975"/>
    <w:rsid w:val="00BF4325"/>
    <w:rsid w:val="00C62ACC"/>
    <w:rsid w:val="00C91A9B"/>
    <w:rsid w:val="00CA20BB"/>
    <w:rsid w:val="00CD21BF"/>
    <w:rsid w:val="00CD5E84"/>
    <w:rsid w:val="00D27537"/>
    <w:rsid w:val="00D6761E"/>
    <w:rsid w:val="00D74B57"/>
    <w:rsid w:val="00D8142E"/>
    <w:rsid w:val="00D8478F"/>
    <w:rsid w:val="00DB0005"/>
    <w:rsid w:val="00DE71EB"/>
    <w:rsid w:val="00E06DB2"/>
    <w:rsid w:val="00E12F0A"/>
    <w:rsid w:val="00E479D8"/>
    <w:rsid w:val="00E61CA0"/>
    <w:rsid w:val="00E65E70"/>
    <w:rsid w:val="00EB57A1"/>
    <w:rsid w:val="00EB6C2C"/>
    <w:rsid w:val="00EC0F0B"/>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092E"/>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6E60-B773-45EF-9F8C-479BE3965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dcterms:created xsi:type="dcterms:W3CDTF">2025-06-26T10:12:00Z</dcterms:created>
  <dcterms:modified xsi:type="dcterms:W3CDTF">2025-06-26T10:14:00Z</dcterms:modified>
</cp:coreProperties>
</file>