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1AACC" w14:textId="5C775EB7" w:rsidR="00EE6BEE" w:rsidRPr="00972148" w:rsidRDefault="00972148" w:rsidP="00972148">
      <w:pPr>
        <w:jc w:val="center"/>
        <w:rPr>
          <w:b/>
          <w:bCs/>
          <w:color w:val="101828"/>
          <w:sz w:val="22"/>
          <w:szCs w:val="22"/>
          <w:shd w:val="clear" w:color="auto" w:fill="FFFFFF"/>
        </w:rPr>
      </w:pPr>
      <w:r w:rsidRPr="00972148">
        <w:rPr>
          <w:b/>
          <w:bCs/>
          <w:color w:val="101828"/>
          <w:sz w:val="22"/>
          <w:szCs w:val="22"/>
          <w:shd w:val="clear" w:color="auto" w:fill="FFFFFF"/>
        </w:rPr>
        <w:t>TECHNINĖ SPECIFIKACIJA</w:t>
      </w:r>
    </w:p>
    <w:p w14:paraId="077C2180" w14:textId="77777777" w:rsidR="00972148" w:rsidRPr="00972148" w:rsidRDefault="00972148" w:rsidP="00972148">
      <w:pPr>
        <w:jc w:val="center"/>
        <w:rPr>
          <w:b/>
          <w:bCs/>
          <w:color w:val="101828"/>
          <w:sz w:val="22"/>
          <w:szCs w:val="22"/>
          <w:shd w:val="clear" w:color="auto" w:fill="FFFFFF"/>
        </w:rPr>
      </w:pPr>
    </w:p>
    <w:p w14:paraId="0CC51C00" w14:textId="77777777" w:rsidR="00EE6BEE" w:rsidRPr="00972148" w:rsidRDefault="00EE6BEE" w:rsidP="00EE6BEE">
      <w:pPr>
        <w:rPr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5299"/>
        <w:gridCol w:w="4495"/>
      </w:tblGrid>
      <w:tr w:rsidR="00E30B2E" w:rsidRPr="00647114" w14:paraId="7040515E" w14:textId="77777777" w:rsidTr="008E016A">
        <w:trPr>
          <w:trHeight w:val="478"/>
        </w:trPr>
        <w:tc>
          <w:tcPr>
            <w:tcW w:w="0" w:type="auto"/>
          </w:tcPr>
          <w:p w14:paraId="25822063" w14:textId="3FA20F2E" w:rsidR="00E30B2E" w:rsidRPr="00117D09" w:rsidRDefault="008E016A" w:rsidP="008E01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299" w:type="dxa"/>
          </w:tcPr>
          <w:p w14:paraId="0C214C5C" w14:textId="16BA6C46" w:rsidR="00E30B2E" w:rsidRPr="00117D09" w:rsidRDefault="00E30B2E" w:rsidP="008E016A">
            <w:pPr>
              <w:jc w:val="center"/>
              <w:rPr>
                <w:b/>
                <w:sz w:val="22"/>
                <w:szCs w:val="22"/>
              </w:rPr>
            </w:pPr>
            <w:r w:rsidRPr="00117D09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4495" w:type="dxa"/>
            <w:vAlign w:val="center"/>
          </w:tcPr>
          <w:p w14:paraId="7150EA9B" w14:textId="77777777" w:rsidR="00225A3A" w:rsidRDefault="00E30B2E" w:rsidP="00D21E4E">
            <w:pPr>
              <w:jc w:val="center"/>
              <w:rPr>
                <w:b/>
                <w:sz w:val="22"/>
                <w:szCs w:val="22"/>
              </w:rPr>
            </w:pPr>
            <w:r w:rsidRPr="00647114">
              <w:rPr>
                <w:b/>
                <w:sz w:val="22"/>
                <w:szCs w:val="22"/>
              </w:rPr>
              <w:t>Tiekėjo siūlomos prekės parametrų reikšmės</w:t>
            </w:r>
          </w:p>
          <w:p w14:paraId="33F244A6" w14:textId="0480532D" w:rsidR="00E30B2E" w:rsidRPr="00647114" w:rsidRDefault="00225A3A" w:rsidP="00D21E4E">
            <w:pPr>
              <w:jc w:val="center"/>
              <w:rPr>
                <w:b/>
                <w:sz w:val="22"/>
                <w:szCs w:val="22"/>
              </w:rPr>
            </w:pPr>
            <w:r w:rsidRPr="00225A3A">
              <w:rPr>
                <w:b/>
                <w:color w:val="FF0000"/>
                <w:sz w:val="22"/>
                <w:szCs w:val="22"/>
              </w:rPr>
              <w:t>(Pildo tiekėjas)</w:t>
            </w:r>
            <w:r w:rsidR="00E30B2E" w:rsidRPr="00225A3A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E30B2E" w:rsidRPr="005349E3" w14:paraId="3785C7A2" w14:textId="77777777" w:rsidTr="00A55BFA">
        <w:tc>
          <w:tcPr>
            <w:tcW w:w="0" w:type="auto"/>
            <w:vAlign w:val="center"/>
          </w:tcPr>
          <w:p w14:paraId="6E7E84C6" w14:textId="76C7B45E" w:rsidR="00E30B2E" w:rsidRPr="00117D09" w:rsidRDefault="00E30B2E" w:rsidP="00972148">
            <w:pPr>
              <w:jc w:val="center"/>
              <w:rPr>
                <w:sz w:val="22"/>
                <w:szCs w:val="22"/>
              </w:rPr>
            </w:pPr>
            <w:r w:rsidRPr="00117D09">
              <w:rPr>
                <w:sz w:val="22"/>
                <w:szCs w:val="22"/>
              </w:rPr>
              <w:t>1.</w:t>
            </w:r>
          </w:p>
        </w:tc>
        <w:tc>
          <w:tcPr>
            <w:tcW w:w="5299" w:type="dxa"/>
            <w:vAlign w:val="center"/>
          </w:tcPr>
          <w:p w14:paraId="06B88310" w14:textId="7664A736" w:rsidR="00E30B2E" w:rsidRPr="00117D09" w:rsidRDefault="00E30B2E" w:rsidP="00D21E4E">
            <w:pPr>
              <w:rPr>
                <w:b/>
                <w:sz w:val="22"/>
                <w:szCs w:val="22"/>
              </w:rPr>
            </w:pPr>
            <w:r w:rsidRPr="00117D09">
              <w:rPr>
                <w:b/>
                <w:lang w:val="en-US"/>
              </w:rPr>
              <w:t xml:space="preserve">LAŠINĖS STOVAS, 1 </w:t>
            </w:r>
            <w:proofErr w:type="spellStart"/>
            <w:r w:rsidRPr="00117D09">
              <w:rPr>
                <w:b/>
                <w:lang w:val="en-US"/>
              </w:rPr>
              <w:t>vnt</w:t>
            </w:r>
            <w:proofErr w:type="spellEnd"/>
            <w:r w:rsidRPr="00117D09">
              <w:rPr>
                <w:b/>
                <w:lang w:val="en-US"/>
              </w:rPr>
              <w:t>.</w:t>
            </w:r>
          </w:p>
        </w:tc>
        <w:tc>
          <w:tcPr>
            <w:tcW w:w="4495" w:type="dxa"/>
            <w:vAlign w:val="center"/>
          </w:tcPr>
          <w:p w14:paraId="6BABC3DC" w14:textId="77777777" w:rsidR="00E30B2E" w:rsidRPr="005349E3" w:rsidRDefault="00E30B2E" w:rsidP="00D21E4E">
            <w:pPr>
              <w:rPr>
                <w:sz w:val="22"/>
                <w:szCs w:val="22"/>
                <w:highlight w:val="yellow"/>
              </w:rPr>
            </w:pPr>
          </w:p>
        </w:tc>
      </w:tr>
      <w:tr w:rsidR="00E30B2E" w:rsidRPr="005349E3" w14:paraId="2EC6EA5B" w14:textId="77777777" w:rsidTr="00A55BFA">
        <w:tc>
          <w:tcPr>
            <w:tcW w:w="0" w:type="auto"/>
            <w:vAlign w:val="center"/>
          </w:tcPr>
          <w:p w14:paraId="22485D4E" w14:textId="70E75167" w:rsidR="00E30B2E" w:rsidRPr="00117D09" w:rsidRDefault="00E30B2E" w:rsidP="00972148">
            <w:pPr>
              <w:jc w:val="center"/>
              <w:rPr>
                <w:sz w:val="22"/>
                <w:szCs w:val="22"/>
              </w:rPr>
            </w:pPr>
            <w:r w:rsidRPr="00117D09">
              <w:rPr>
                <w:sz w:val="22"/>
                <w:szCs w:val="22"/>
              </w:rPr>
              <w:t>1.1.</w:t>
            </w:r>
          </w:p>
        </w:tc>
        <w:tc>
          <w:tcPr>
            <w:tcW w:w="5299" w:type="dxa"/>
            <w:vAlign w:val="center"/>
          </w:tcPr>
          <w:p w14:paraId="4D304FCD" w14:textId="4C13424F" w:rsidR="00E30B2E" w:rsidRPr="00117D09" w:rsidRDefault="00E30B2E" w:rsidP="00D21E4E">
            <w:pPr>
              <w:rPr>
                <w:sz w:val="22"/>
                <w:szCs w:val="22"/>
              </w:rPr>
            </w:pPr>
            <w:proofErr w:type="spellStart"/>
            <w:r w:rsidRPr="00117D09">
              <w:rPr>
                <w:sz w:val="22"/>
                <w:szCs w:val="22"/>
                <w:lang w:val="en-US"/>
              </w:rPr>
              <w:t>Tinkantis</w:t>
            </w:r>
            <w:proofErr w:type="spellEnd"/>
            <w:r w:rsidRPr="00117D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7D09">
              <w:rPr>
                <w:sz w:val="22"/>
                <w:szCs w:val="22"/>
                <w:lang w:val="en-US"/>
              </w:rPr>
              <w:t>Ferno</w:t>
            </w:r>
            <w:proofErr w:type="spellEnd"/>
            <w:r w:rsidRPr="00117D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7D09">
              <w:rPr>
                <w:sz w:val="22"/>
                <w:szCs w:val="22"/>
                <w:lang w:val="en-US"/>
              </w:rPr>
              <w:t>gamintojo</w:t>
            </w:r>
            <w:proofErr w:type="spellEnd"/>
            <w:r w:rsidRPr="00117D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10">
              <w:rPr>
                <w:sz w:val="22"/>
                <w:szCs w:val="22"/>
                <w:lang w:val="en-US"/>
              </w:rPr>
              <w:t>neštuvams</w:t>
            </w:r>
            <w:proofErr w:type="spellEnd"/>
            <w:r w:rsidRPr="00F74910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74910">
              <w:rPr>
                <w:sz w:val="22"/>
                <w:szCs w:val="22"/>
                <w:lang w:val="en-US"/>
              </w:rPr>
              <w:t>modelis</w:t>
            </w:r>
            <w:proofErr w:type="spellEnd"/>
            <w:r w:rsidRPr="00F74910">
              <w:rPr>
                <w:sz w:val="22"/>
                <w:szCs w:val="22"/>
                <w:lang w:val="en-US"/>
              </w:rPr>
              <w:t xml:space="preserve"> - 5126EL Cot) </w:t>
            </w:r>
            <w:proofErr w:type="spellStart"/>
            <w:r w:rsidR="0038253A" w:rsidRPr="00F74910">
              <w:rPr>
                <w:sz w:val="22"/>
                <w:szCs w:val="22"/>
                <w:lang w:val="en-US"/>
              </w:rPr>
              <w:t>naudojamiems</w:t>
            </w:r>
            <w:proofErr w:type="spellEnd"/>
            <w:r w:rsidR="0038253A" w:rsidRPr="00F749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10">
              <w:rPr>
                <w:sz w:val="22"/>
                <w:szCs w:val="22"/>
                <w:lang w:val="en-US"/>
              </w:rPr>
              <w:t>greitosios</w:t>
            </w:r>
            <w:proofErr w:type="spellEnd"/>
            <w:r w:rsidRPr="00F749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10">
              <w:rPr>
                <w:sz w:val="22"/>
                <w:szCs w:val="22"/>
                <w:lang w:val="en-US"/>
              </w:rPr>
              <w:t>pagalbos</w:t>
            </w:r>
            <w:proofErr w:type="spellEnd"/>
            <w:r w:rsidRPr="00F749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10">
              <w:rPr>
                <w:sz w:val="22"/>
                <w:szCs w:val="22"/>
                <w:lang w:val="en-US"/>
              </w:rPr>
              <w:t>automobilyje</w:t>
            </w:r>
            <w:proofErr w:type="spellEnd"/>
          </w:p>
        </w:tc>
        <w:tc>
          <w:tcPr>
            <w:tcW w:w="4495" w:type="dxa"/>
            <w:vAlign w:val="center"/>
          </w:tcPr>
          <w:p w14:paraId="2B607721" w14:textId="662DD85D" w:rsidR="00E30B2E" w:rsidRPr="005349E3" w:rsidRDefault="00E30B2E" w:rsidP="00D21E4E">
            <w:pPr>
              <w:rPr>
                <w:sz w:val="22"/>
                <w:szCs w:val="22"/>
                <w:highlight w:val="yellow"/>
              </w:rPr>
            </w:pPr>
          </w:p>
        </w:tc>
      </w:tr>
      <w:tr w:rsidR="00E30B2E" w:rsidRPr="00972148" w14:paraId="54EDA6D2" w14:textId="77777777" w:rsidTr="00A55BFA">
        <w:tc>
          <w:tcPr>
            <w:tcW w:w="0" w:type="auto"/>
            <w:vAlign w:val="center"/>
          </w:tcPr>
          <w:p w14:paraId="201975D5" w14:textId="3205A291" w:rsidR="00E30B2E" w:rsidRPr="00117D09" w:rsidRDefault="00E30B2E" w:rsidP="00972148">
            <w:pPr>
              <w:jc w:val="center"/>
              <w:rPr>
                <w:sz w:val="22"/>
                <w:szCs w:val="22"/>
              </w:rPr>
            </w:pPr>
            <w:r w:rsidRPr="00117D09">
              <w:rPr>
                <w:sz w:val="22"/>
                <w:szCs w:val="22"/>
              </w:rPr>
              <w:t>1.2.</w:t>
            </w:r>
          </w:p>
        </w:tc>
        <w:tc>
          <w:tcPr>
            <w:tcW w:w="5299" w:type="dxa"/>
            <w:vAlign w:val="center"/>
          </w:tcPr>
          <w:p w14:paraId="0BCA3EE1" w14:textId="651062DA" w:rsidR="00E30B2E" w:rsidRPr="00117D09" w:rsidRDefault="00FC78CC" w:rsidP="00D21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Stovo aukštis turi būti r</w:t>
            </w:r>
            <w:r w:rsidR="00E30B2E" w:rsidRPr="00117D09">
              <w:rPr>
                <w:sz w:val="22"/>
                <w:szCs w:val="22"/>
              </w:rPr>
              <w:t>eguliuojamas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95" w:type="dxa"/>
            <w:vAlign w:val="center"/>
          </w:tcPr>
          <w:p w14:paraId="32507D8F" w14:textId="77777777" w:rsidR="00E30B2E" w:rsidRPr="00972148" w:rsidRDefault="00E30B2E" w:rsidP="00D21E4E">
            <w:pPr>
              <w:rPr>
                <w:sz w:val="22"/>
                <w:szCs w:val="22"/>
              </w:rPr>
            </w:pPr>
          </w:p>
        </w:tc>
      </w:tr>
      <w:tr w:rsidR="00E30B2E" w:rsidRPr="00972148" w14:paraId="61683574" w14:textId="77777777" w:rsidTr="00A55BFA">
        <w:tc>
          <w:tcPr>
            <w:tcW w:w="0" w:type="auto"/>
            <w:vAlign w:val="center"/>
          </w:tcPr>
          <w:p w14:paraId="3C25B841" w14:textId="3DE95384" w:rsidR="00E30B2E" w:rsidRPr="00EB60E6" w:rsidRDefault="00E30B2E" w:rsidP="00972148">
            <w:pPr>
              <w:jc w:val="center"/>
              <w:rPr>
                <w:sz w:val="22"/>
                <w:szCs w:val="22"/>
              </w:rPr>
            </w:pPr>
            <w:r w:rsidRPr="00EB60E6">
              <w:rPr>
                <w:sz w:val="22"/>
                <w:szCs w:val="22"/>
              </w:rPr>
              <w:t>1.3.</w:t>
            </w:r>
          </w:p>
        </w:tc>
        <w:tc>
          <w:tcPr>
            <w:tcW w:w="5299" w:type="dxa"/>
            <w:vAlign w:val="center"/>
          </w:tcPr>
          <w:p w14:paraId="0E1A7A05" w14:textId="2B0BF792" w:rsidR="00E30B2E" w:rsidRPr="00EB60E6" w:rsidRDefault="00FC78CC" w:rsidP="00D21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Stovas turi būti t</w:t>
            </w:r>
            <w:bookmarkStart w:id="0" w:name="_GoBack"/>
            <w:bookmarkEnd w:id="0"/>
            <w:r w:rsidR="00E30B2E" w:rsidRPr="00EB60E6">
              <w:rPr>
                <w:sz w:val="22"/>
                <w:szCs w:val="22"/>
              </w:rPr>
              <w:t>virtinamas vertikalioje padėtyje prie pagrindinio neštuvų rėmo</w:t>
            </w:r>
            <w:r w:rsidR="00274726" w:rsidRPr="00EB60E6">
              <w:rPr>
                <w:sz w:val="22"/>
                <w:szCs w:val="22"/>
              </w:rPr>
              <w:t>.</w:t>
            </w:r>
          </w:p>
        </w:tc>
        <w:tc>
          <w:tcPr>
            <w:tcW w:w="4495" w:type="dxa"/>
            <w:vAlign w:val="center"/>
          </w:tcPr>
          <w:p w14:paraId="1533058A" w14:textId="77777777" w:rsidR="00E30B2E" w:rsidRPr="00972148" w:rsidRDefault="00E30B2E" w:rsidP="00D21E4E">
            <w:pPr>
              <w:rPr>
                <w:sz w:val="22"/>
                <w:szCs w:val="22"/>
              </w:rPr>
            </w:pPr>
          </w:p>
        </w:tc>
      </w:tr>
      <w:tr w:rsidR="00E30B2E" w:rsidRPr="005349E3" w14:paraId="3B940655" w14:textId="77777777" w:rsidTr="00A55BFA">
        <w:tc>
          <w:tcPr>
            <w:tcW w:w="0" w:type="auto"/>
            <w:vAlign w:val="center"/>
          </w:tcPr>
          <w:p w14:paraId="205F3BB9" w14:textId="4F23DCB0" w:rsidR="00E30B2E" w:rsidRPr="00A118BD" w:rsidRDefault="00E30B2E" w:rsidP="00972148">
            <w:pPr>
              <w:jc w:val="center"/>
              <w:rPr>
                <w:sz w:val="22"/>
                <w:szCs w:val="22"/>
              </w:rPr>
            </w:pPr>
            <w:r w:rsidRPr="00A118BD">
              <w:rPr>
                <w:sz w:val="22"/>
                <w:szCs w:val="22"/>
              </w:rPr>
              <w:t>1.4.</w:t>
            </w:r>
          </w:p>
        </w:tc>
        <w:tc>
          <w:tcPr>
            <w:tcW w:w="5299" w:type="dxa"/>
            <w:vAlign w:val="center"/>
          </w:tcPr>
          <w:p w14:paraId="0082F816" w14:textId="321ECAE2" w:rsidR="00E30B2E" w:rsidRPr="00EB60E6" w:rsidRDefault="009D2AD1" w:rsidP="00D21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 stovo g</w:t>
            </w:r>
            <w:r w:rsidR="00E65995" w:rsidRPr="00EB60E6">
              <w:rPr>
                <w:sz w:val="22"/>
                <w:szCs w:val="22"/>
              </w:rPr>
              <w:t xml:space="preserve">alima </w:t>
            </w:r>
            <w:r w:rsidRPr="009D2AD1">
              <w:rPr>
                <w:sz w:val="22"/>
                <w:szCs w:val="22"/>
              </w:rPr>
              <w:t>kabinti</w:t>
            </w:r>
            <w:r w:rsidR="00E65995" w:rsidRPr="009D2AD1">
              <w:rPr>
                <w:sz w:val="22"/>
                <w:szCs w:val="22"/>
              </w:rPr>
              <w:t xml:space="preserve"> </w:t>
            </w:r>
            <w:r w:rsidR="00FB0DDA" w:rsidRPr="009D2AD1">
              <w:rPr>
                <w:sz w:val="22"/>
                <w:szCs w:val="22"/>
              </w:rPr>
              <w:t>ne</w:t>
            </w:r>
            <w:r w:rsidR="001C3AFA" w:rsidRPr="009D2AD1">
              <w:rPr>
                <w:sz w:val="22"/>
                <w:szCs w:val="22"/>
              </w:rPr>
              <w:t xml:space="preserve"> mažiau kaip </w:t>
            </w:r>
            <w:r w:rsidR="00E65995" w:rsidRPr="009D2AD1">
              <w:rPr>
                <w:sz w:val="22"/>
                <w:szCs w:val="22"/>
              </w:rPr>
              <w:t>keturias vieno litro talpas su skysčiu.</w:t>
            </w:r>
          </w:p>
        </w:tc>
        <w:tc>
          <w:tcPr>
            <w:tcW w:w="4495" w:type="dxa"/>
            <w:vAlign w:val="center"/>
          </w:tcPr>
          <w:p w14:paraId="6D9300D6" w14:textId="784F96FA" w:rsidR="00E30B2E" w:rsidRPr="005349E3" w:rsidRDefault="00E30B2E" w:rsidP="00D21E4E">
            <w:pPr>
              <w:rPr>
                <w:sz w:val="22"/>
                <w:szCs w:val="22"/>
                <w:highlight w:val="yellow"/>
              </w:rPr>
            </w:pPr>
          </w:p>
        </w:tc>
      </w:tr>
      <w:tr w:rsidR="007027E1" w:rsidRPr="005349E3" w14:paraId="25D81350" w14:textId="77777777" w:rsidTr="00A55BFA">
        <w:tc>
          <w:tcPr>
            <w:tcW w:w="0" w:type="auto"/>
            <w:vAlign w:val="center"/>
          </w:tcPr>
          <w:p w14:paraId="7EBC8F3B" w14:textId="206657C5" w:rsidR="007027E1" w:rsidRPr="00A118BD" w:rsidRDefault="007027E1" w:rsidP="00972148">
            <w:pPr>
              <w:jc w:val="center"/>
              <w:rPr>
                <w:sz w:val="22"/>
                <w:szCs w:val="22"/>
              </w:rPr>
            </w:pPr>
            <w:r w:rsidRPr="00A118BD">
              <w:rPr>
                <w:sz w:val="22"/>
                <w:szCs w:val="22"/>
              </w:rPr>
              <w:t>1.5.</w:t>
            </w:r>
          </w:p>
        </w:tc>
        <w:tc>
          <w:tcPr>
            <w:tcW w:w="5299" w:type="dxa"/>
            <w:vAlign w:val="center"/>
          </w:tcPr>
          <w:p w14:paraId="22CFB91B" w14:textId="75839BA9" w:rsidR="007027E1" w:rsidRPr="00B856AD" w:rsidRDefault="00B856AD" w:rsidP="00D21E4E">
            <w:pPr>
              <w:rPr>
                <w:sz w:val="22"/>
                <w:szCs w:val="22"/>
              </w:rPr>
            </w:pPr>
            <w:r w:rsidRPr="00B856AD">
              <w:rPr>
                <w:sz w:val="22"/>
                <w:szCs w:val="22"/>
              </w:rPr>
              <w:t xml:space="preserve">Turi būti </w:t>
            </w:r>
            <w:r w:rsidR="007027E1" w:rsidRPr="00B856AD">
              <w:rPr>
                <w:sz w:val="22"/>
                <w:szCs w:val="22"/>
              </w:rPr>
              <w:t>dirželi</w:t>
            </w:r>
            <w:r w:rsidRPr="00B856AD">
              <w:rPr>
                <w:sz w:val="22"/>
                <w:szCs w:val="22"/>
              </w:rPr>
              <w:t>ai</w:t>
            </w:r>
            <w:r w:rsidR="007027E1" w:rsidRPr="00B856AD">
              <w:rPr>
                <w:sz w:val="22"/>
                <w:szCs w:val="22"/>
              </w:rPr>
              <w:t xml:space="preserve"> riboja</w:t>
            </w:r>
            <w:r w:rsidRPr="00B856AD">
              <w:rPr>
                <w:sz w:val="22"/>
                <w:szCs w:val="22"/>
              </w:rPr>
              <w:t>ntys</w:t>
            </w:r>
            <w:r w:rsidR="007027E1" w:rsidRPr="00B856AD">
              <w:rPr>
                <w:sz w:val="22"/>
                <w:szCs w:val="22"/>
              </w:rPr>
              <w:t xml:space="preserve"> </w:t>
            </w:r>
            <w:r w:rsidR="00F36E41">
              <w:rPr>
                <w:sz w:val="22"/>
                <w:szCs w:val="22"/>
              </w:rPr>
              <w:t>talpų su skysčiu</w:t>
            </w:r>
            <w:r w:rsidR="007027E1" w:rsidRPr="00B856AD">
              <w:rPr>
                <w:sz w:val="22"/>
                <w:szCs w:val="22"/>
              </w:rPr>
              <w:t xml:space="preserve"> siūbavimą transportavimo metu</w:t>
            </w:r>
            <w:r w:rsidRPr="00B856AD">
              <w:rPr>
                <w:sz w:val="22"/>
                <w:szCs w:val="22"/>
              </w:rPr>
              <w:t>.</w:t>
            </w:r>
          </w:p>
        </w:tc>
        <w:tc>
          <w:tcPr>
            <w:tcW w:w="4495" w:type="dxa"/>
            <w:vAlign w:val="center"/>
          </w:tcPr>
          <w:p w14:paraId="15FCFF3A" w14:textId="77777777" w:rsidR="007027E1" w:rsidRPr="005349E3" w:rsidRDefault="007027E1" w:rsidP="00D21E4E">
            <w:pPr>
              <w:rPr>
                <w:sz w:val="22"/>
                <w:szCs w:val="22"/>
                <w:highlight w:val="yellow"/>
              </w:rPr>
            </w:pPr>
          </w:p>
        </w:tc>
      </w:tr>
      <w:tr w:rsidR="00EB60E6" w:rsidRPr="005349E3" w14:paraId="512199DE" w14:textId="77777777" w:rsidTr="00A55BFA">
        <w:tc>
          <w:tcPr>
            <w:tcW w:w="0" w:type="auto"/>
            <w:vAlign w:val="center"/>
          </w:tcPr>
          <w:p w14:paraId="322F09B6" w14:textId="43719B4A" w:rsidR="00EB60E6" w:rsidRPr="00E6620D" w:rsidRDefault="007027E1" w:rsidP="00972148">
            <w:pPr>
              <w:jc w:val="center"/>
              <w:rPr>
                <w:sz w:val="22"/>
                <w:szCs w:val="22"/>
                <w:highlight w:val="yellow"/>
              </w:rPr>
            </w:pPr>
            <w:r w:rsidRPr="00680F6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680F67">
              <w:rPr>
                <w:sz w:val="22"/>
                <w:szCs w:val="22"/>
              </w:rPr>
              <w:t>.</w:t>
            </w:r>
          </w:p>
        </w:tc>
        <w:tc>
          <w:tcPr>
            <w:tcW w:w="5299" w:type="dxa"/>
            <w:vAlign w:val="center"/>
          </w:tcPr>
          <w:p w14:paraId="519450A6" w14:textId="7B8BA1BB" w:rsidR="00EB60E6" w:rsidRPr="00B856AD" w:rsidRDefault="00B856AD" w:rsidP="00D21E4E">
            <w:pPr>
              <w:rPr>
                <w:sz w:val="22"/>
                <w:szCs w:val="22"/>
              </w:rPr>
            </w:pPr>
            <w:r w:rsidRPr="00B856AD">
              <w:rPr>
                <w:sz w:val="22"/>
                <w:szCs w:val="22"/>
              </w:rPr>
              <w:t>Stovo i</w:t>
            </w:r>
            <w:r w:rsidR="00EB60E6" w:rsidRPr="00B856AD">
              <w:rPr>
                <w:sz w:val="22"/>
                <w:szCs w:val="22"/>
              </w:rPr>
              <w:t>lgis</w:t>
            </w:r>
            <w:r w:rsidR="0059132B" w:rsidRPr="00B856AD">
              <w:rPr>
                <w:sz w:val="22"/>
                <w:szCs w:val="22"/>
              </w:rPr>
              <w:t>:</w:t>
            </w:r>
            <w:r w:rsidR="002958B6" w:rsidRPr="00B856AD">
              <w:rPr>
                <w:sz w:val="22"/>
                <w:szCs w:val="22"/>
              </w:rPr>
              <w:t xml:space="preserve"> </w:t>
            </w:r>
            <w:r w:rsidR="0025298C" w:rsidRPr="00B856AD">
              <w:rPr>
                <w:sz w:val="22"/>
                <w:szCs w:val="22"/>
              </w:rPr>
              <w:t>60</w:t>
            </w:r>
            <w:r w:rsidR="00EB60E6" w:rsidRPr="00B856AD">
              <w:rPr>
                <w:sz w:val="22"/>
                <w:szCs w:val="22"/>
              </w:rPr>
              <w:t>-</w:t>
            </w:r>
            <w:r w:rsidR="0025298C" w:rsidRPr="00B856AD">
              <w:rPr>
                <w:sz w:val="22"/>
                <w:szCs w:val="22"/>
              </w:rPr>
              <w:t>9</w:t>
            </w:r>
            <w:r w:rsidR="003768F7" w:rsidRPr="00B856AD">
              <w:rPr>
                <w:sz w:val="22"/>
                <w:szCs w:val="22"/>
              </w:rPr>
              <w:t xml:space="preserve">6 </w:t>
            </w:r>
            <w:r w:rsidR="0025298C" w:rsidRPr="00B856AD">
              <w:rPr>
                <w:sz w:val="22"/>
                <w:szCs w:val="22"/>
              </w:rPr>
              <w:t>cm</w:t>
            </w:r>
            <w:r w:rsidR="002958B6" w:rsidRPr="00B856AD">
              <w:rPr>
                <w:sz w:val="22"/>
                <w:szCs w:val="22"/>
              </w:rPr>
              <w:t xml:space="preserve"> ±10cm</w:t>
            </w:r>
          </w:p>
        </w:tc>
        <w:tc>
          <w:tcPr>
            <w:tcW w:w="4495" w:type="dxa"/>
            <w:vAlign w:val="center"/>
          </w:tcPr>
          <w:p w14:paraId="41E6DFB9" w14:textId="77777777" w:rsidR="00EB60E6" w:rsidRPr="005349E3" w:rsidRDefault="00EB60E6" w:rsidP="00D21E4E">
            <w:pPr>
              <w:rPr>
                <w:sz w:val="22"/>
                <w:szCs w:val="22"/>
                <w:highlight w:val="yellow"/>
              </w:rPr>
            </w:pPr>
          </w:p>
        </w:tc>
      </w:tr>
      <w:tr w:rsidR="00E30B2E" w:rsidRPr="00972148" w14:paraId="3F7C97A2" w14:textId="77777777" w:rsidTr="00A55BFA">
        <w:tc>
          <w:tcPr>
            <w:tcW w:w="0" w:type="auto"/>
            <w:vAlign w:val="center"/>
          </w:tcPr>
          <w:p w14:paraId="75D7976D" w14:textId="7B556B90" w:rsidR="00E30B2E" w:rsidRPr="00680F67" w:rsidRDefault="007027E1" w:rsidP="00972148">
            <w:pPr>
              <w:jc w:val="center"/>
              <w:rPr>
                <w:sz w:val="22"/>
                <w:szCs w:val="22"/>
              </w:rPr>
            </w:pPr>
            <w:r w:rsidRPr="004921E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4921E4">
              <w:rPr>
                <w:sz w:val="22"/>
                <w:szCs w:val="22"/>
              </w:rPr>
              <w:t>.</w:t>
            </w:r>
          </w:p>
        </w:tc>
        <w:tc>
          <w:tcPr>
            <w:tcW w:w="5299" w:type="dxa"/>
            <w:vAlign w:val="center"/>
          </w:tcPr>
          <w:p w14:paraId="6AD92D33" w14:textId="6E811306" w:rsidR="00E30B2E" w:rsidRPr="00587D54" w:rsidRDefault="00E30B2E" w:rsidP="00D21E4E">
            <w:pPr>
              <w:rPr>
                <w:sz w:val="22"/>
                <w:szCs w:val="22"/>
              </w:rPr>
            </w:pPr>
            <w:r w:rsidRPr="00680F67">
              <w:rPr>
                <w:sz w:val="22"/>
                <w:szCs w:val="22"/>
              </w:rPr>
              <w:t xml:space="preserve">CE ženklinimas - Būtina pateikti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siūlomų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prekių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CE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sertifikato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arba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EB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atitikties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deklaracijos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arba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lygiaverčių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dokumentų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tinkamai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patvirtintas</w:t>
            </w:r>
            <w:proofErr w:type="spellEnd"/>
            <w:r w:rsidRPr="00680F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0F67">
              <w:rPr>
                <w:sz w:val="22"/>
                <w:szCs w:val="22"/>
                <w:lang w:val="en-US"/>
              </w:rPr>
              <w:t>kopijas</w:t>
            </w:r>
            <w:proofErr w:type="spellEnd"/>
          </w:p>
        </w:tc>
        <w:tc>
          <w:tcPr>
            <w:tcW w:w="4495" w:type="dxa"/>
            <w:vAlign w:val="center"/>
          </w:tcPr>
          <w:p w14:paraId="50253C06" w14:textId="77777777" w:rsidR="00E30B2E" w:rsidRPr="00972148" w:rsidRDefault="00E30B2E" w:rsidP="00D21E4E">
            <w:pPr>
              <w:rPr>
                <w:sz w:val="22"/>
                <w:szCs w:val="22"/>
              </w:rPr>
            </w:pPr>
          </w:p>
        </w:tc>
      </w:tr>
      <w:tr w:rsidR="004921E4" w:rsidRPr="00972148" w14:paraId="6313F3EB" w14:textId="77777777" w:rsidTr="00A55BFA">
        <w:tc>
          <w:tcPr>
            <w:tcW w:w="0" w:type="auto"/>
            <w:vAlign w:val="center"/>
          </w:tcPr>
          <w:p w14:paraId="5946ACFF" w14:textId="0B1661D6" w:rsidR="004921E4" w:rsidRPr="004921E4" w:rsidRDefault="007027E1" w:rsidP="00972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5299" w:type="dxa"/>
            <w:vAlign w:val="center"/>
          </w:tcPr>
          <w:p w14:paraId="07679C11" w14:textId="1D9C0C4C" w:rsidR="004921E4" w:rsidRPr="00274726" w:rsidRDefault="004921E4" w:rsidP="00D21E4E">
            <w:pPr>
              <w:rPr>
                <w:sz w:val="22"/>
                <w:szCs w:val="22"/>
              </w:rPr>
            </w:pPr>
            <w:proofErr w:type="spellStart"/>
            <w:r w:rsidRPr="004921E4">
              <w:rPr>
                <w:sz w:val="22"/>
                <w:szCs w:val="22"/>
                <w:lang w:val="en-US"/>
              </w:rPr>
              <w:t>Garantinis</w:t>
            </w:r>
            <w:proofErr w:type="spellEnd"/>
            <w:r w:rsidRPr="004921E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21E4">
              <w:rPr>
                <w:sz w:val="22"/>
                <w:szCs w:val="22"/>
                <w:lang w:val="en-US"/>
              </w:rPr>
              <w:t>terminas</w:t>
            </w:r>
            <w:proofErr w:type="spellEnd"/>
            <w:r w:rsidRPr="004921E4">
              <w:rPr>
                <w:sz w:val="22"/>
                <w:szCs w:val="22"/>
                <w:lang w:val="en-US"/>
              </w:rPr>
              <w:t xml:space="preserve"> – ne </w:t>
            </w:r>
            <w:proofErr w:type="spellStart"/>
            <w:r w:rsidRPr="004921E4">
              <w:rPr>
                <w:sz w:val="22"/>
                <w:szCs w:val="22"/>
                <w:lang w:val="en-US"/>
              </w:rPr>
              <w:t>mažiau</w:t>
            </w:r>
            <w:proofErr w:type="spellEnd"/>
            <w:r w:rsidRPr="004921E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21E4">
              <w:rPr>
                <w:sz w:val="22"/>
                <w:szCs w:val="22"/>
                <w:lang w:val="en-US"/>
              </w:rPr>
              <w:t>kaip</w:t>
            </w:r>
            <w:proofErr w:type="spellEnd"/>
            <w:r w:rsidRPr="004921E4">
              <w:rPr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4921E4">
              <w:rPr>
                <w:sz w:val="22"/>
                <w:szCs w:val="22"/>
                <w:lang w:val="en-US"/>
              </w:rPr>
              <w:t>mėn</w:t>
            </w:r>
            <w:proofErr w:type="spellEnd"/>
            <w:r w:rsidRPr="004921E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495" w:type="dxa"/>
            <w:vAlign w:val="center"/>
          </w:tcPr>
          <w:p w14:paraId="2CDADB18" w14:textId="77777777" w:rsidR="004921E4" w:rsidRPr="00972148" w:rsidRDefault="004921E4" w:rsidP="00D21E4E">
            <w:pPr>
              <w:rPr>
                <w:sz w:val="22"/>
                <w:szCs w:val="22"/>
              </w:rPr>
            </w:pPr>
          </w:p>
        </w:tc>
      </w:tr>
      <w:tr w:rsidR="00E30B2E" w:rsidRPr="00972148" w14:paraId="408CDD00" w14:textId="77777777" w:rsidTr="00A55BFA">
        <w:tc>
          <w:tcPr>
            <w:tcW w:w="0" w:type="auto"/>
            <w:vAlign w:val="center"/>
          </w:tcPr>
          <w:p w14:paraId="35371DD8" w14:textId="25FEC2B2" w:rsidR="00E30B2E" w:rsidRPr="00C71A1F" w:rsidRDefault="00E30B2E" w:rsidP="00972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299" w:type="dxa"/>
            <w:vAlign w:val="center"/>
          </w:tcPr>
          <w:p w14:paraId="1E80C847" w14:textId="24E7F756" w:rsidR="00E30B2E" w:rsidRPr="00C71A1F" w:rsidRDefault="00E30B2E" w:rsidP="00D21E4E">
            <w:pPr>
              <w:rPr>
                <w:sz w:val="22"/>
                <w:szCs w:val="22"/>
              </w:rPr>
            </w:pPr>
            <w:r w:rsidRPr="00B32F14">
              <w:rPr>
                <w:b/>
                <w:sz w:val="22"/>
                <w:szCs w:val="22"/>
                <w:lang w:val="en-US"/>
              </w:rPr>
              <w:t>DEGUONIES BALIONO LAIKIKLIS</w:t>
            </w:r>
            <w:r>
              <w:rPr>
                <w:b/>
                <w:sz w:val="22"/>
                <w:szCs w:val="22"/>
                <w:lang w:val="en-US"/>
              </w:rPr>
              <w:t xml:space="preserve">, 1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vnt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495" w:type="dxa"/>
            <w:vAlign w:val="center"/>
          </w:tcPr>
          <w:p w14:paraId="2C291EBC" w14:textId="77777777" w:rsidR="00E30B2E" w:rsidRPr="00972148" w:rsidRDefault="00E30B2E" w:rsidP="00D21E4E">
            <w:pPr>
              <w:rPr>
                <w:sz w:val="22"/>
                <w:szCs w:val="22"/>
              </w:rPr>
            </w:pPr>
          </w:p>
        </w:tc>
      </w:tr>
      <w:tr w:rsidR="00E30B2E" w:rsidRPr="00972148" w14:paraId="198BB1C3" w14:textId="77777777" w:rsidTr="00A55BFA">
        <w:tc>
          <w:tcPr>
            <w:tcW w:w="0" w:type="auto"/>
            <w:vAlign w:val="center"/>
          </w:tcPr>
          <w:p w14:paraId="4D9BE432" w14:textId="6D19C229" w:rsidR="00E30B2E" w:rsidRPr="00C71A1F" w:rsidRDefault="00E30B2E" w:rsidP="007E6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5299" w:type="dxa"/>
            <w:vAlign w:val="center"/>
          </w:tcPr>
          <w:p w14:paraId="708E38AA" w14:textId="50FEC96A" w:rsidR="00E30B2E" w:rsidRPr="00C71A1F" w:rsidRDefault="00E30B2E" w:rsidP="007E634F">
            <w:pPr>
              <w:rPr>
                <w:sz w:val="22"/>
                <w:szCs w:val="22"/>
              </w:rPr>
            </w:pPr>
            <w:proofErr w:type="spellStart"/>
            <w:r w:rsidRPr="00180D51">
              <w:rPr>
                <w:sz w:val="22"/>
                <w:szCs w:val="22"/>
                <w:lang w:val="en-US"/>
              </w:rPr>
              <w:t>Tinkantis</w:t>
            </w:r>
            <w:proofErr w:type="spellEnd"/>
            <w:r w:rsidRPr="00180D5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D51">
              <w:rPr>
                <w:sz w:val="22"/>
                <w:szCs w:val="22"/>
                <w:lang w:val="en-US"/>
              </w:rPr>
              <w:t>Ferno</w:t>
            </w:r>
            <w:proofErr w:type="spellEnd"/>
            <w:r w:rsidRPr="00180D5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D51">
              <w:rPr>
                <w:sz w:val="22"/>
                <w:szCs w:val="22"/>
                <w:lang w:val="en-US"/>
              </w:rPr>
              <w:t>gamintojo</w:t>
            </w:r>
            <w:proofErr w:type="spellEnd"/>
            <w:r w:rsidRPr="00180D5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0BEB">
              <w:rPr>
                <w:sz w:val="22"/>
                <w:szCs w:val="22"/>
                <w:lang w:val="en-US"/>
              </w:rPr>
              <w:t>neštuvams</w:t>
            </w:r>
            <w:proofErr w:type="spellEnd"/>
            <w:r w:rsidRPr="00880BEB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880BEB">
              <w:rPr>
                <w:sz w:val="22"/>
                <w:szCs w:val="22"/>
                <w:lang w:val="en-US"/>
              </w:rPr>
              <w:t>modelis</w:t>
            </w:r>
            <w:proofErr w:type="spellEnd"/>
            <w:r w:rsidRPr="00880BEB">
              <w:rPr>
                <w:sz w:val="22"/>
                <w:szCs w:val="22"/>
                <w:lang w:val="en-US"/>
              </w:rPr>
              <w:t xml:space="preserve"> - 5126EL Cot) </w:t>
            </w:r>
            <w:proofErr w:type="spellStart"/>
            <w:r w:rsidR="0038253A" w:rsidRPr="00880BEB">
              <w:rPr>
                <w:sz w:val="22"/>
                <w:szCs w:val="22"/>
                <w:lang w:val="en-US"/>
              </w:rPr>
              <w:t>naud</w:t>
            </w:r>
            <w:r w:rsidR="00880BEB">
              <w:rPr>
                <w:sz w:val="22"/>
                <w:szCs w:val="22"/>
                <w:lang w:val="en-US"/>
              </w:rPr>
              <w:t>o</w:t>
            </w:r>
            <w:r w:rsidR="0038253A" w:rsidRPr="00880BEB">
              <w:rPr>
                <w:sz w:val="22"/>
                <w:szCs w:val="22"/>
                <w:lang w:val="en-US"/>
              </w:rPr>
              <w:t>jamiems</w:t>
            </w:r>
            <w:proofErr w:type="spellEnd"/>
            <w:r w:rsidR="0038253A" w:rsidRPr="00880B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0BEB">
              <w:rPr>
                <w:sz w:val="22"/>
                <w:szCs w:val="22"/>
                <w:lang w:val="en-US"/>
              </w:rPr>
              <w:t>greitosios</w:t>
            </w:r>
            <w:proofErr w:type="spellEnd"/>
            <w:r w:rsidRPr="00880B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0BEB">
              <w:rPr>
                <w:sz w:val="22"/>
                <w:szCs w:val="22"/>
                <w:lang w:val="en-US"/>
              </w:rPr>
              <w:t>pagalbos</w:t>
            </w:r>
            <w:proofErr w:type="spellEnd"/>
            <w:r w:rsidRPr="00880B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0BEB">
              <w:rPr>
                <w:sz w:val="22"/>
                <w:szCs w:val="22"/>
                <w:lang w:val="en-US"/>
              </w:rPr>
              <w:t>automobilyje</w:t>
            </w:r>
            <w:proofErr w:type="spellEnd"/>
            <w:r w:rsidR="00274726" w:rsidRPr="00880BE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495" w:type="dxa"/>
            <w:vAlign w:val="center"/>
          </w:tcPr>
          <w:p w14:paraId="522CBE41" w14:textId="3F38622D" w:rsidR="00E30B2E" w:rsidRPr="00972148" w:rsidRDefault="00E30B2E" w:rsidP="007E634F">
            <w:pPr>
              <w:rPr>
                <w:sz w:val="22"/>
                <w:szCs w:val="22"/>
              </w:rPr>
            </w:pPr>
          </w:p>
        </w:tc>
      </w:tr>
      <w:tr w:rsidR="00E30B2E" w:rsidRPr="00972148" w14:paraId="006F6E78" w14:textId="77777777" w:rsidTr="00A55BFA">
        <w:tc>
          <w:tcPr>
            <w:tcW w:w="0" w:type="auto"/>
            <w:vAlign w:val="center"/>
          </w:tcPr>
          <w:p w14:paraId="28599CEA" w14:textId="0C9B7719" w:rsidR="00E30B2E" w:rsidRPr="00C71A1F" w:rsidRDefault="00E30B2E" w:rsidP="007E6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5299" w:type="dxa"/>
            <w:vAlign w:val="center"/>
          </w:tcPr>
          <w:p w14:paraId="10E57C7A" w14:textId="7539A8BA" w:rsidR="00E30B2E" w:rsidRPr="00C71A1F" w:rsidRDefault="00E30B2E" w:rsidP="007E6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Skirtas</w:t>
            </w:r>
            <w:r w:rsidRPr="003712F1">
              <w:rPr>
                <w:sz w:val="22"/>
                <w:szCs w:val="22"/>
              </w:rPr>
              <w:t xml:space="preserve"> D dydžio </w:t>
            </w:r>
            <w:r>
              <w:rPr>
                <w:sz w:val="22"/>
                <w:szCs w:val="22"/>
              </w:rPr>
              <w:t xml:space="preserve">plieniniams arba aliuminio </w:t>
            </w:r>
            <w:r w:rsidRPr="003712F1">
              <w:rPr>
                <w:sz w:val="22"/>
                <w:szCs w:val="22"/>
              </w:rPr>
              <w:t>deguonies balion</w:t>
            </w:r>
            <w:r>
              <w:rPr>
                <w:sz w:val="22"/>
                <w:szCs w:val="22"/>
              </w:rPr>
              <w:t>am</w:t>
            </w:r>
            <w:r w:rsidRPr="003712F1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laikyti.</w:t>
            </w:r>
          </w:p>
        </w:tc>
        <w:tc>
          <w:tcPr>
            <w:tcW w:w="4495" w:type="dxa"/>
            <w:vAlign w:val="center"/>
          </w:tcPr>
          <w:p w14:paraId="428B98BD" w14:textId="77777777" w:rsidR="00E30B2E" w:rsidRPr="00972148" w:rsidRDefault="00E30B2E" w:rsidP="007E634F">
            <w:pPr>
              <w:rPr>
                <w:sz w:val="22"/>
                <w:szCs w:val="22"/>
              </w:rPr>
            </w:pPr>
          </w:p>
        </w:tc>
      </w:tr>
      <w:tr w:rsidR="00E30B2E" w:rsidRPr="00972148" w14:paraId="4FFC0E29" w14:textId="77777777" w:rsidTr="00A55BFA">
        <w:tc>
          <w:tcPr>
            <w:tcW w:w="0" w:type="auto"/>
            <w:vAlign w:val="center"/>
          </w:tcPr>
          <w:p w14:paraId="0A6E2973" w14:textId="57AD3B19" w:rsidR="00E30B2E" w:rsidRPr="00C71A1F" w:rsidRDefault="00E30B2E" w:rsidP="007E6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299" w:type="dxa"/>
            <w:vAlign w:val="center"/>
          </w:tcPr>
          <w:p w14:paraId="3F38DC1F" w14:textId="423B813B" w:rsidR="00E30B2E" w:rsidRPr="00C71A1F" w:rsidRDefault="00E30B2E" w:rsidP="007E6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Tvirtinamas ant </w:t>
            </w:r>
            <w:r w:rsidRPr="005E4E06">
              <w:rPr>
                <w:sz w:val="22"/>
                <w:szCs w:val="22"/>
              </w:rPr>
              <w:t xml:space="preserve">neštuvų šoninio </w:t>
            </w:r>
            <w:r w:rsidR="0076657A" w:rsidRPr="005E4E06">
              <w:rPr>
                <w:sz w:val="22"/>
                <w:szCs w:val="22"/>
              </w:rPr>
              <w:t xml:space="preserve">(apvalaus aliuminio) </w:t>
            </w:r>
            <w:r w:rsidRPr="005E4E06">
              <w:rPr>
                <w:sz w:val="22"/>
                <w:szCs w:val="22"/>
              </w:rPr>
              <w:t>porankio.</w:t>
            </w:r>
          </w:p>
        </w:tc>
        <w:tc>
          <w:tcPr>
            <w:tcW w:w="4495" w:type="dxa"/>
            <w:vAlign w:val="center"/>
          </w:tcPr>
          <w:p w14:paraId="4A879F6E" w14:textId="77777777" w:rsidR="00E30B2E" w:rsidRPr="00972148" w:rsidRDefault="00E30B2E" w:rsidP="007E634F">
            <w:pPr>
              <w:rPr>
                <w:sz w:val="22"/>
                <w:szCs w:val="22"/>
              </w:rPr>
            </w:pPr>
          </w:p>
        </w:tc>
      </w:tr>
      <w:tr w:rsidR="00E30B2E" w:rsidRPr="00972148" w14:paraId="5693BD44" w14:textId="77777777" w:rsidTr="00A55BFA">
        <w:tc>
          <w:tcPr>
            <w:tcW w:w="0" w:type="auto"/>
            <w:vAlign w:val="center"/>
          </w:tcPr>
          <w:p w14:paraId="4B925A13" w14:textId="17F42DBC" w:rsidR="00E30B2E" w:rsidRPr="00C71A1F" w:rsidRDefault="00E30B2E" w:rsidP="007E6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5299" w:type="dxa"/>
            <w:vAlign w:val="center"/>
          </w:tcPr>
          <w:p w14:paraId="48966E55" w14:textId="303C9637" w:rsidR="00E30B2E" w:rsidRPr="00B75700" w:rsidRDefault="00E30B2E" w:rsidP="007E634F">
            <w:pPr>
              <w:rPr>
                <w:sz w:val="22"/>
                <w:szCs w:val="22"/>
              </w:rPr>
            </w:pPr>
            <w:r w:rsidRPr="00B75700">
              <w:rPr>
                <w:sz w:val="22"/>
                <w:szCs w:val="22"/>
              </w:rPr>
              <w:t xml:space="preserve">Deguonies baliono laikiklis turi </w:t>
            </w:r>
            <w:r w:rsidR="00C213E3" w:rsidRPr="00B75700">
              <w:rPr>
                <w:sz w:val="22"/>
                <w:szCs w:val="22"/>
              </w:rPr>
              <w:t xml:space="preserve">turėti </w:t>
            </w:r>
            <w:r w:rsidRPr="00B75700">
              <w:rPr>
                <w:sz w:val="22"/>
                <w:szCs w:val="22"/>
              </w:rPr>
              <w:t>integruotą nešiojimo rankeną.</w:t>
            </w:r>
          </w:p>
        </w:tc>
        <w:tc>
          <w:tcPr>
            <w:tcW w:w="4495" w:type="dxa"/>
            <w:vAlign w:val="center"/>
          </w:tcPr>
          <w:p w14:paraId="5F40DE0F" w14:textId="77777777" w:rsidR="00E30B2E" w:rsidRPr="00972148" w:rsidRDefault="00E30B2E" w:rsidP="007E634F">
            <w:pPr>
              <w:rPr>
                <w:sz w:val="22"/>
                <w:szCs w:val="22"/>
              </w:rPr>
            </w:pPr>
          </w:p>
        </w:tc>
      </w:tr>
      <w:tr w:rsidR="00E30B2E" w:rsidRPr="00972148" w14:paraId="4DE5DE30" w14:textId="77777777" w:rsidTr="00A55BFA">
        <w:tc>
          <w:tcPr>
            <w:tcW w:w="0" w:type="auto"/>
            <w:vAlign w:val="center"/>
          </w:tcPr>
          <w:p w14:paraId="0CB109B2" w14:textId="6B4E664E" w:rsidR="00E30B2E" w:rsidRPr="00C71A1F" w:rsidRDefault="00E30B2E" w:rsidP="007E6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5299" w:type="dxa"/>
            <w:vAlign w:val="center"/>
          </w:tcPr>
          <w:p w14:paraId="7ECD9C98" w14:textId="3FE94EA4" w:rsidR="00E30B2E" w:rsidRPr="00B75700" w:rsidRDefault="005E4E06" w:rsidP="007E634F">
            <w:pPr>
              <w:rPr>
                <w:sz w:val="22"/>
                <w:szCs w:val="22"/>
              </w:rPr>
            </w:pPr>
            <w:r w:rsidRPr="00200EBC">
              <w:rPr>
                <w:sz w:val="22"/>
                <w:szCs w:val="22"/>
              </w:rPr>
              <w:t xml:space="preserve">CE ženklinimas - Būtina pateikti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siūlomų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prekių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CE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sertifikato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arba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EB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atitikties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deklaracijos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arba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lygiaverčių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dokumentų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tinkamai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patvirtintas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0EBC">
              <w:rPr>
                <w:sz w:val="22"/>
                <w:szCs w:val="22"/>
                <w:lang w:val="en-US"/>
              </w:rPr>
              <w:t>kopijas</w:t>
            </w:r>
            <w:proofErr w:type="spellEnd"/>
            <w:r w:rsidRPr="00200EB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495" w:type="dxa"/>
            <w:vAlign w:val="center"/>
          </w:tcPr>
          <w:p w14:paraId="06B7A29C" w14:textId="77777777" w:rsidR="00E30B2E" w:rsidRPr="00972148" w:rsidRDefault="00E30B2E" w:rsidP="007E634F">
            <w:pPr>
              <w:rPr>
                <w:sz w:val="22"/>
                <w:szCs w:val="22"/>
              </w:rPr>
            </w:pPr>
          </w:p>
        </w:tc>
      </w:tr>
      <w:tr w:rsidR="00E30B2E" w:rsidRPr="00972148" w14:paraId="6A8D394C" w14:textId="77777777" w:rsidTr="00A55BFA">
        <w:tc>
          <w:tcPr>
            <w:tcW w:w="0" w:type="auto"/>
            <w:vAlign w:val="center"/>
          </w:tcPr>
          <w:p w14:paraId="74A24313" w14:textId="54056D22" w:rsidR="00E30B2E" w:rsidRDefault="00E30B2E" w:rsidP="007E6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B36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299" w:type="dxa"/>
            <w:vAlign w:val="center"/>
          </w:tcPr>
          <w:p w14:paraId="0FF41CA0" w14:textId="34A65136" w:rsidR="00E30B2E" w:rsidRPr="00200EBC" w:rsidRDefault="005E4E06" w:rsidP="007E634F">
            <w:pPr>
              <w:rPr>
                <w:sz w:val="22"/>
                <w:szCs w:val="22"/>
              </w:rPr>
            </w:pPr>
            <w:r w:rsidRPr="00200EBC">
              <w:rPr>
                <w:sz w:val="22"/>
                <w:szCs w:val="22"/>
              </w:rPr>
              <w:t>Garantinis terminas – ne mažiau kaip</w:t>
            </w:r>
            <w:r w:rsidR="00B25FBF">
              <w:rPr>
                <w:sz w:val="22"/>
                <w:szCs w:val="22"/>
              </w:rPr>
              <w:t xml:space="preserve"> </w:t>
            </w:r>
            <w:r w:rsidRPr="00200EBC">
              <w:rPr>
                <w:sz w:val="22"/>
                <w:szCs w:val="22"/>
              </w:rPr>
              <w:t>12 mėn.</w:t>
            </w:r>
          </w:p>
        </w:tc>
        <w:tc>
          <w:tcPr>
            <w:tcW w:w="4495" w:type="dxa"/>
            <w:vAlign w:val="center"/>
          </w:tcPr>
          <w:p w14:paraId="0FB69560" w14:textId="77777777" w:rsidR="00E30B2E" w:rsidRPr="00972148" w:rsidRDefault="00E30B2E" w:rsidP="007E634F">
            <w:pPr>
              <w:rPr>
                <w:sz w:val="22"/>
                <w:szCs w:val="22"/>
              </w:rPr>
            </w:pPr>
          </w:p>
        </w:tc>
      </w:tr>
    </w:tbl>
    <w:p w14:paraId="29D1F972" w14:textId="77777777" w:rsidR="00EE6BEE" w:rsidRPr="00CF3544" w:rsidRDefault="00EE6BEE" w:rsidP="00EE6BEE">
      <w:pPr>
        <w:pStyle w:val="ListParagraph"/>
        <w:rPr>
          <w:b/>
          <w:bCs/>
          <w:sz w:val="22"/>
          <w:lang w:val="lt-LT"/>
        </w:rPr>
      </w:pPr>
    </w:p>
    <w:p w14:paraId="094CAFDE" w14:textId="77777777" w:rsidR="003949BA" w:rsidRPr="003949BA" w:rsidRDefault="003949BA" w:rsidP="003949BA">
      <w:pPr>
        <w:rPr>
          <w:lang w:val="lt-LT"/>
        </w:rPr>
      </w:pPr>
      <w:r w:rsidRPr="003949BA">
        <w:rPr>
          <w:lang w:val="lt-LT"/>
        </w:rPr>
        <w:t xml:space="preserve">Visoms nurodytoms konkrečioms medžiagoms ir/ar konkretiems pavadinimams, standartams ir pan. taikoma „arba lygiavertis“. Tiekėjas, siūlantis lygiavertę prekę privalo </w:t>
      </w:r>
      <w:r w:rsidRPr="003949BA">
        <w:rPr>
          <w:b/>
          <w:bCs/>
          <w:lang w:val="lt-LT"/>
        </w:rPr>
        <w:t>savo pasiūlyme</w:t>
      </w:r>
      <w:r w:rsidRPr="003949BA">
        <w:rPr>
          <w:lang w:val="lt-LT"/>
        </w:rPr>
        <w:t xml:space="preserve"> patikimomis priemonėmis įrodyti, kad siūloma prekė yra lygiavertė ir atitinka techninėje specifikacijoje keliamus reikalavimus.</w:t>
      </w:r>
    </w:p>
    <w:p w14:paraId="533CF7D0" w14:textId="77777777" w:rsidR="006E3F34" w:rsidRDefault="006E3F34"/>
    <w:sectPr w:rsidR="006E3F34" w:rsidSect="0070018E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B4F4A"/>
    <w:multiLevelType w:val="hybridMultilevel"/>
    <w:tmpl w:val="6E1497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01"/>
    <w:rsid w:val="000C148D"/>
    <w:rsid w:val="00117D09"/>
    <w:rsid w:val="00150EE7"/>
    <w:rsid w:val="00180D51"/>
    <w:rsid w:val="001C3AFA"/>
    <w:rsid w:val="00200EBC"/>
    <w:rsid w:val="00210110"/>
    <w:rsid w:val="00225A3A"/>
    <w:rsid w:val="00237310"/>
    <w:rsid w:val="0025298C"/>
    <w:rsid w:val="00274726"/>
    <w:rsid w:val="002958B6"/>
    <w:rsid w:val="003712F1"/>
    <w:rsid w:val="003768F7"/>
    <w:rsid w:val="0038253A"/>
    <w:rsid w:val="003949BA"/>
    <w:rsid w:val="004777AD"/>
    <w:rsid w:val="004921E4"/>
    <w:rsid w:val="004D1980"/>
    <w:rsid w:val="00507CCD"/>
    <w:rsid w:val="005349E3"/>
    <w:rsid w:val="00587D54"/>
    <w:rsid w:val="0059132B"/>
    <w:rsid w:val="00593209"/>
    <w:rsid w:val="005D33FE"/>
    <w:rsid w:val="005E4E06"/>
    <w:rsid w:val="00641685"/>
    <w:rsid w:val="00647114"/>
    <w:rsid w:val="006628BA"/>
    <w:rsid w:val="00680F67"/>
    <w:rsid w:val="006B6B8C"/>
    <w:rsid w:val="006E3F34"/>
    <w:rsid w:val="0070018E"/>
    <w:rsid w:val="007027E1"/>
    <w:rsid w:val="0076657A"/>
    <w:rsid w:val="00772B6F"/>
    <w:rsid w:val="00785447"/>
    <w:rsid w:val="007E634F"/>
    <w:rsid w:val="0082201A"/>
    <w:rsid w:val="00880BEB"/>
    <w:rsid w:val="008E016A"/>
    <w:rsid w:val="00912AC7"/>
    <w:rsid w:val="00972148"/>
    <w:rsid w:val="009C7E9E"/>
    <w:rsid w:val="009D2AD1"/>
    <w:rsid w:val="00A118BD"/>
    <w:rsid w:val="00A47068"/>
    <w:rsid w:val="00A55BFA"/>
    <w:rsid w:val="00A976EA"/>
    <w:rsid w:val="00AA3769"/>
    <w:rsid w:val="00AB3EF2"/>
    <w:rsid w:val="00B25FBF"/>
    <w:rsid w:val="00B32F14"/>
    <w:rsid w:val="00B75700"/>
    <w:rsid w:val="00B75A92"/>
    <w:rsid w:val="00B856AD"/>
    <w:rsid w:val="00B935CF"/>
    <w:rsid w:val="00C213E3"/>
    <w:rsid w:val="00C33EEC"/>
    <w:rsid w:val="00C71A1F"/>
    <w:rsid w:val="00CC00A6"/>
    <w:rsid w:val="00CE2556"/>
    <w:rsid w:val="00D42101"/>
    <w:rsid w:val="00DA4145"/>
    <w:rsid w:val="00DB367F"/>
    <w:rsid w:val="00DB6E5D"/>
    <w:rsid w:val="00DB7B0F"/>
    <w:rsid w:val="00E0181E"/>
    <w:rsid w:val="00E021F9"/>
    <w:rsid w:val="00E30B2E"/>
    <w:rsid w:val="00E65995"/>
    <w:rsid w:val="00E6620D"/>
    <w:rsid w:val="00E86441"/>
    <w:rsid w:val="00EB60E6"/>
    <w:rsid w:val="00EE6BEE"/>
    <w:rsid w:val="00F20FE6"/>
    <w:rsid w:val="00F36E41"/>
    <w:rsid w:val="00F37549"/>
    <w:rsid w:val="00F74910"/>
    <w:rsid w:val="00F855B6"/>
    <w:rsid w:val="00FB0DDA"/>
    <w:rsid w:val="00FB2D01"/>
    <w:rsid w:val="00FC78CC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059B"/>
  <w15:chartTrackingRefBased/>
  <w15:docId w15:val="{E82364D3-44DC-4F65-8753-41CA7CC8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E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entele"/>
    <w:basedOn w:val="Normal"/>
    <w:link w:val="ListParagraphChar"/>
    <w:uiPriority w:val="34"/>
    <w:qFormat/>
    <w:rsid w:val="00EE6B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</w:pPr>
    <w:rPr>
      <w:rFonts w:eastAsia="Times New Roman"/>
      <w:bdr w:val="none" w:sz="0" w:space="0" w:color="auto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EE6BE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Smart Text Table"/>
    <w:basedOn w:val="TableNormal"/>
    <w:uiPriority w:val="39"/>
    <w:rsid w:val="00EE6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5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5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5B6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5B6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B6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Solovjova</dc:creator>
  <cp:keywords/>
  <dc:description/>
  <cp:lastModifiedBy>Agnija Solovjova</cp:lastModifiedBy>
  <cp:revision>84</cp:revision>
  <dcterms:created xsi:type="dcterms:W3CDTF">2025-01-22T21:30:00Z</dcterms:created>
  <dcterms:modified xsi:type="dcterms:W3CDTF">2025-03-03T22:21:00Z</dcterms:modified>
</cp:coreProperties>
</file>