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5D5A2" w14:textId="435CB405" w:rsidR="005F3D93" w:rsidRDefault="006F082A" w:rsidP="005F3D93">
      <w:pPr>
        <w:widowControl w:val="0"/>
        <w:jc w:val="center"/>
        <w:rPr>
          <w:b/>
        </w:rPr>
      </w:pPr>
      <w:r>
        <w:rPr>
          <w:rFonts w:eastAsia="TimesNewRomanPS-BoldMT"/>
          <w:b/>
          <w:bCs/>
        </w:rPr>
        <w:t xml:space="preserve">SPORTO </w:t>
      </w:r>
      <w:r w:rsidR="00830130">
        <w:rPr>
          <w:rFonts w:eastAsia="TimesNewRomanPS-BoldMT"/>
          <w:b/>
          <w:bCs/>
        </w:rPr>
        <w:t xml:space="preserve">INVENTORIAUS, SKIRTO KLAIPĖDOS MIESTO </w:t>
      </w:r>
      <w:r>
        <w:rPr>
          <w:rFonts w:eastAsia="TimesNewRomanPS-BoldMT"/>
          <w:b/>
          <w:bCs/>
        </w:rPr>
        <w:t>MOKYKLŲ SPORTO AIKŠTYNAMS</w:t>
      </w:r>
      <w:r w:rsidR="005F3D93">
        <w:rPr>
          <w:rFonts w:eastAsia="TimesNewRomanPS-BoldMT"/>
          <w:b/>
          <w:bCs/>
        </w:rPr>
        <w:t xml:space="preserve"> </w:t>
      </w:r>
      <w:r w:rsidR="005F3D93" w:rsidRPr="000D3CE5">
        <w:rPr>
          <w:b/>
        </w:rPr>
        <w:t>TECHNINĖ SPECIFIKACIJA</w:t>
      </w:r>
    </w:p>
    <w:p w14:paraId="2FE16F09" w14:textId="77777777" w:rsidR="005F3D93" w:rsidRPr="00BB3714" w:rsidRDefault="005F3D93" w:rsidP="005F3D93">
      <w:pPr>
        <w:spacing w:line="276" w:lineRule="auto"/>
        <w:jc w:val="center"/>
      </w:pPr>
    </w:p>
    <w:p w14:paraId="766D752C" w14:textId="77777777" w:rsidR="005F3D93" w:rsidRPr="00410576" w:rsidRDefault="005F3D93" w:rsidP="005F3D93">
      <w:pPr>
        <w:pStyle w:val="Sraopastraipa"/>
        <w:tabs>
          <w:tab w:val="left" w:pos="709"/>
        </w:tabs>
        <w:spacing w:after="0" w:line="240" w:lineRule="auto"/>
        <w:ind w:left="0" w:firstLine="709"/>
        <w:jc w:val="both"/>
        <w:rPr>
          <w:rFonts w:ascii="Times New Roman" w:hAnsi="Times New Roman" w:cs="Times New Roman"/>
          <w:sz w:val="24"/>
          <w:szCs w:val="24"/>
        </w:rPr>
      </w:pPr>
      <w:r w:rsidRPr="00410576">
        <w:rPr>
          <w:rFonts w:ascii="Times New Roman" w:hAnsi="Times New Roman" w:cs="Times New Roman"/>
          <w:b/>
          <w:sz w:val="24"/>
          <w:szCs w:val="24"/>
        </w:rPr>
        <w:t>Perkančioji organizacija (toliau – Užsakovas)</w:t>
      </w:r>
      <w:r w:rsidRPr="00410576">
        <w:rPr>
          <w:rFonts w:ascii="Times New Roman" w:hAnsi="Times New Roman" w:cs="Times New Roman"/>
          <w:sz w:val="24"/>
          <w:szCs w:val="24"/>
        </w:rPr>
        <w:t xml:space="preserve"> – Klaipėdos miesto savivaldybė, j. a. k. 111100775</w:t>
      </w:r>
      <w:r w:rsidRPr="00410576">
        <w:rPr>
          <w:rFonts w:ascii="Times New Roman" w:hAnsi="Times New Roman" w:cs="Times New Roman"/>
          <w:i/>
          <w:sz w:val="24"/>
          <w:szCs w:val="24"/>
        </w:rPr>
        <w:t xml:space="preserve">, </w:t>
      </w:r>
      <w:r w:rsidRPr="00410576">
        <w:rPr>
          <w:rFonts w:ascii="Times New Roman" w:hAnsi="Times New Roman" w:cs="Times New Roman"/>
          <w:sz w:val="24"/>
          <w:szCs w:val="24"/>
        </w:rPr>
        <w:t>Liepų g. 11, LT-</w:t>
      </w:r>
      <w:r w:rsidRPr="00410576">
        <w:rPr>
          <w:rFonts w:ascii="Times New Roman" w:hAnsi="Times New Roman" w:cs="Times New Roman"/>
          <w:sz w:val="24"/>
          <w:szCs w:val="24"/>
          <w:shd w:val="clear" w:color="auto" w:fill="FFFFFF"/>
        </w:rPr>
        <w:t>92138</w:t>
      </w:r>
      <w:r w:rsidRPr="00410576">
        <w:rPr>
          <w:rFonts w:ascii="Times New Roman" w:hAnsi="Times New Roman" w:cs="Times New Roman"/>
          <w:sz w:val="24"/>
          <w:szCs w:val="24"/>
        </w:rPr>
        <w:t xml:space="preserve"> Klaipėda.</w:t>
      </w:r>
    </w:p>
    <w:p w14:paraId="1A0F1E5F" w14:textId="1DA1D2F7" w:rsidR="00830130" w:rsidRPr="00701B90" w:rsidRDefault="005F3D93" w:rsidP="00830130">
      <w:pPr>
        <w:pStyle w:val="Sraopastraipa"/>
        <w:tabs>
          <w:tab w:val="left" w:pos="709"/>
        </w:tabs>
        <w:ind w:left="0" w:firstLine="709"/>
        <w:jc w:val="both"/>
        <w:rPr>
          <w:sz w:val="24"/>
          <w:szCs w:val="24"/>
        </w:rPr>
      </w:pPr>
      <w:r w:rsidRPr="00410576">
        <w:rPr>
          <w:rFonts w:ascii="Times New Roman" w:hAnsi="Times New Roman" w:cs="Times New Roman"/>
          <w:b/>
          <w:sz w:val="24"/>
          <w:szCs w:val="24"/>
        </w:rPr>
        <w:t>Pirkimo objektas</w:t>
      </w:r>
      <w:r w:rsidRPr="00410576">
        <w:rPr>
          <w:rFonts w:ascii="Times New Roman" w:hAnsi="Times New Roman" w:cs="Times New Roman"/>
          <w:sz w:val="24"/>
          <w:szCs w:val="24"/>
        </w:rPr>
        <w:t xml:space="preserve"> – </w:t>
      </w:r>
      <w:r w:rsidR="006F082A">
        <w:rPr>
          <w:rFonts w:ascii="Times New Roman" w:hAnsi="Times New Roman" w:cs="Times New Roman"/>
          <w:sz w:val="24"/>
          <w:szCs w:val="24"/>
        </w:rPr>
        <w:t xml:space="preserve">sporto </w:t>
      </w:r>
      <w:r w:rsidR="0078274A">
        <w:rPr>
          <w:rFonts w:ascii="Times New Roman" w:hAnsi="Times New Roman" w:cs="Times New Roman"/>
          <w:sz w:val="24"/>
          <w:szCs w:val="24"/>
        </w:rPr>
        <w:t xml:space="preserve">įranga </w:t>
      </w:r>
      <w:r w:rsidR="00830130" w:rsidRPr="00830130">
        <w:rPr>
          <w:rFonts w:ascii="Times New Roman" w:hAnsi="Times New Roman" w:cs="Times New Roman"/>
          <w:sz w:val="24"/>
          <w:szCs w:val="24"/>
        </w:rPr>
        <w:t xml:space="preserve">Klaipėdos miesto </w:t>
      </w:r>
      <w:r w:rsidR="006F082A">
        <w:rPr>
          <w:rFonts w:ascii="Times New Roman" w:hAnsi="Times New Roman" w:cs="Times New Roman"/>
          <w:sz w:val="24"/>
          <w:szCs w:val="24"/>
        </w:rPr>
        <w:t>mokyklų sporto aikštynams.</w:t>
      </w:r>
    </w:p>
    <w:p w14:paraId="6E900991" w14:textId="21E2EF9D" w:rsidR="005F3D93" w:rsidRDefault="005F3D93" w:rsidP="005F3D93">
      <w:pPr>
        <w:pStyle w:val="Sraopastraipa"/>
        <w:tabs>
          <w:tab w:val="left" w:pos="709"/>
        </w:tabs>
        <w:spacing w:after="0" w:line="240" w:lineRule="auto"/>
        <w:ind w:left="0" w:firstLine="709"/>
        <w:jc w:val="both"/>
        <w:rPr>
          <w:rFonts w:ascii="Times New Roman" w:hAnsi="Times New Roman"/>
          <w:iCs/>
          <w:spacing w:val="-3"/>
          <w:sz w:val="24"/>
          <w:szCs w:val="24"/>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559"/>
        <w:gridCol w:w="12333"/>
      </w:tblGrid>
      <w:tr w:rsidR="005F3D93" w:rsidRPr="00862812" w14:paraId="7835EE50" w14:textId="77777777" w:rsidTr="002E1C88">
        <w:tc>
          <w:tcPr>
            <w:tcW w:w="14596" w:type="dxa"/>
            <w:gridSpan w:val="3"/>
            <w:tcBorders>
              <w:top w:val="single" w:sz="4" w:space="0" w:color="auto"/>
              <w:left w:val="single" w:sz="4" w:space="0" w:color="auto"/>
              <w:bottom w:val="single" w:sz="4" w:space="0" w:color="auto"/>
              <w:right w:val="single" w:sz="4" w:space="0" w:color="auto"/>
            </w:tcBorders>
          </w:tcPr>
          <w:p w14:paraId="26CBEC53" w14:textId="77777777" w:rsidR="005F3D93" w:rsidRPr="00862812" w:rsidRDefault="005F3D93" w:rsidP="002E1C88">
            <w:pPr>
              <w:rPr>
                <w:b/>
                <w:color w:val="000000"/>
              </w:rPr>
            </w:pPr>
            <w:r w:rsidRPr="00862812">
              <w:rPr>
                <w:b/>
                <w:color w:val="000000"/>
              </w:rPr>
              <w:t>1. Bendri duomenys:</w:t>
            </w:r>
          </w:p>
        </w:tc>
      </w:tr>
      <w:tr w:rsidR="005F3D93" w:rsidRPr="00F31EA4" w14:paraId="0CC81320" w14:textId="77777777" w:rsidTr="002E1C88">
        <w:tc>
          <w:tcPr>
            <w:tcW w:w="704" w:type="dxa"/>
            <w:tcBorders>
              <w:top w:val="single" w:sz="4" w:space="0" w:color="auto"/>
              <w:left w:val="single" w:sz="4" w:space="0" w:color="auto"/>
              <w:bottom w:val="single" w:sz="4" w:space="0" w:color="auto"/>
              <w:right w:val="single" w:sz="4" w:space="0" w:color="auto"/>
            </w:tcBorders>
          </w:tcPr>
          <w:p w14:paraId="48045BD0" w14:textId="77777777" w:rsidR="005F3D93" w:rsidRPr="00F31EA4" w:rsidRDefault="005F3D93" w:rsidP="002E1C88">
            <w:pPr>
              <w:rPr>
                <w:color w:val="000000"/>
              </w:rPr>
            </w:pPr>
            <w:r w:rsidRPr="00F31EA4">
              <w:rPr>
                <w:color w:val="000000"/>
              </w:rPr>
              <w:t>1.1.</w:t>
            </w:r>
          </w:p>
        </w:tc>
        <w:tc>
          <w:tcPr>
            <w:tcW w:w="1559" w:type="dxa"/>
            <w:tcBorders>
              <w:top w:val="single" w:sz="4" w:space="0" w:color="auto"/>
              <w:left w:val="single" w:sz="4" w:space="0" w:color="auto"/>
              <w:bottom w:val="single" w:sz="4" w:space="0" w:color="auto"/>
              <w:right w:val="single" w:sz="4" w:space="0" w:color="auto"/>
            </w:tcBorders>
          </w:tcPr>
          <w:p w14:paraId="6A431200" w14:textId="0C22CEA4" w:rsidR="005F3D93" w:rsidRPr="00F31EA4" w:rsidRDefault="00830130" w:rsidP="002E1C88">
            <w:pPr>
              <w:rPr>
                <w:color w:val="000000"/>
              </w:rPr>
            </w:pPr>
            <w:r>
              <w:rPr>
                <w:color w:val="000000"/>
              </w:rPr>
              <w:t>Bendra informacija</w:t>
            </w:r>
          </w:p>
        </w:tc>
        <w:tc>
          <w:tcPr>
            <w:tcW w:w="12333" w:type="dxa"/>
            <w:tcBorders>
              <w:top w:val="single" w:sz="4" w:space="0" w:color="auto"/>
              <w:left w:val="single" w:sz="4" w:space="0" w:color="auto"/>
              <w:bottom w:val="single" w:sz="4" w:space="0" w:color="auto"/>
              <w:right w:val="single" w:sz="4" w:space="0" w:color="auto"/>
            </w:tcBorders>
          </w:tcPr>
          <w:p w14:paraId="3C5A8458" w14:textId="4DB2AADA" w:rsidR="00830130" w:rsidRPr="00D552FF" w:rsidRDefault="00830130" w:rsidP="00830130">
            <w:pPr>
              <w:pStyle w:val="Sraopastraipa"/>
              <w:tabs>
                <w:tab w:val="left" w:pos="709"/>
              </w:tabs>
              <w:ind w:left="0"/>
              <w:jc w:val="both"/>
              <w:rPr>
                <w:rFonts w:ascii="Times New Roman" w:hAnsi="Times New Roman" w:cs="Times New Roman"/>
              </w:rPr>
            </w:pPr>
            <w:r w:rsidRPr="00D552FF">
              <w:rPr>
                <w:rFonts w:ascii="Times New Roman" w:hAnsi="Times New Roman" w:cs="Times New Roman"/>
              </w:rPr>
              <w:t>1. Siekiant išlaikyti</w:t>
            </w:r>
            <w:r w:rsidR="00DD5637">
              <w:rPr>
                <w:rFonts w:ascii="Times New Roman" w:hAnsi="Times New Roman" w:cs="Times New Roman"/>
              </w:rPr>
              <w:t xml:space="preserve"> </w:t>
            </w:r>
            <w:r w:rsidR="00DD5637" w:rsidRPr="00D552FF">
              <w:rPr>
                <w:rFonts w:ascii="Times New Roman" w:hAnsi="Times New Roman" w:cs="Times New Roman"/>
              </w:rPr>
              <w:t xml:space="preserve">sporto </w:t>
            </w:r>
            <w:r w:rsidR="00887144">
              <w:rPr>
                <w:rFonts w:ascii="Times New Roman" w:hAnsi="Times New Roman" w:cs="Times New Roman"/>
              </w:rPr>
              <w:t>įrangos</w:t>
            </w:r>
            <w:r w:rsidR="00DD5637" w:rsidRPr="00D552FF">
              <w:rPr>
                <w:rFonts w:ascii="Times New Roman" w:hAnsi="Times New Roman" w:cs="Times New Roman"/>
              </w:rPr>
              <w:t xml:space="preserve"> funkcionalumo, stiliaus</w:t>
            </w:r>
            <w:r w:rsidR="00DD5637">
              <w:rPr>
                <w:rFonts w:ascii="Times New Roman" w:hAnsi="Times New Roman" w:cs="Times New Roman"/>
              </w:rPr>
              <w:t xml:space="preserve">, </w:t>
            </w:r>
            <w:r w:rsidR="00DD5637" w:rsidRPr="00D552FF">
              <w:rPr>
                <w:rFonts w:ascii="Times New Roman" w:hAnsi="Times New Roman" w:cs="Times New Roman"/>
              </w:rPr>
              <w:t>formų vientisumą</w:t>
            </w:r>
            <w:r w:rsidR="00DD5637">
              <w:rPr>
                <w:rFonts w:ascii="Times New Roman" w:hAnsi="Times New Roman" w:cs="Times New Roman"/>
              </w:rPr>
              <w:t xml:space="preserve"> ir parengtų</w:t>
            </w:r>
            <w:r w:rsidRPr="00D552FF">
              <w:rPr>
                <w:rFonts w:ascii="Times New Roman" w:hAnsi="Times New Roman" w:cs="Times New Roman"/>
              </w:rPr>
              <w:t xml:space="preserve"> </w:t>
            </w:r>
            <w:r w:rsidR="006F082A" w:rsidRPr="00D552FF">
              <w:rPr>
                <w:rFonts w:ascii="Times New Roman" w:hAnsi="Times New Roman" w:cs="Times New Roman"/>
              </w:rPr>
              <w:t xml:space="preserve">Klaipėdos </w:t>
            </w:r>
            <w:r w:rsidRPr="00D552FF">
              <w:rPr>
                <w:rFonts w:ascii="Times New Roman" w:hAnsi="Times New Roman" w:cs="Times New Roman"/>
              </w:rPr>
              <w:t xml:space="preserve">miesto </w:t>
            </w:r>
            <w:r w:rsidR="006F082A" w:rsidRPr="00D552FF">
              <w:rPr>
                <w:rFonts w:ascii="Times New Roman" w:hAnsi="Times New Roman" w:cs="Times New Roman"/>
              </w:rPr>
              <w:t>mokyklų sporto aikštynų</w:t>
            </w:r>
            <w:r w:rsidR="00DD5637">
              <w:rPr>
                <w:rFonts w:ascii="Times New Roman" w:hAnsi="Times New Roman" w:cs="Times New Roman"/>
              </w:rPr>
              <w:t xml:space="preserve"> atnaujinimo</w:t>
            </w:r>
            <w:r w:rsidR="006F082A" w:rsidRPr="00D552FF">
              <w:rPr>
                <w:rFonts w:ascii="Times New Roman" w:hAnsi="Times New Roman" w:cs="Times New Roman"/>
              </w:rPr>
              <w:t xml:space="preserve"> </w:t>
            </w:r>
            <w:r w:rsidR="00DD5637">
              <w:rPr>
                <w:rFonts w:ascii="Times New Roman" w:hAnsi="Times New Roman" w:cs="Times New Roman"/>
              </w:rPr>
              <w:t xml:space="preserve">projektinius sprendinius ir jų išdėstymą, </w:t>
            </w:r>
            <w:r w:rsidR="008862D1" w:rsidRPr="00D552FF">
              <w:rPr>
                <w:rFonts w:ascii="Times New Roman" w:hAnsi="Times New Roman" w:cs="Times New Roman"/>
              </w:rPr>
              <w:t>prekių</w:t>
            </w:r>
            <w:r w:rsidRPr="00D552FF">
              <w:rPr>
                <w:rFonts w:ascii="Times New Roman" w:hAnsi="Times New Roman" w:cs="Times New Roman"/>
              </w:rPr>
              <w:t xml:space="preserve"> pirkimo techninėse charakteristikose pridėtos pavyzdinės schemos.</w:t>
            </w:r>
            <w:r w:rsidR="00DD5637" w:rsidRPr="00D552FF">
              <w:rPr>
                <w:rFonts w:ascii="Times New Roman" w:hAnsi="Times New Roman" w:cs="Times New Roman"/>
              </w:rPr>
              <w:t xml:space="preserve"> </w:t>
            </w:r>
          </w:p>
          <w:p w14:paraId="64CCF5C1" w14:textId="4ADE1D6B" w:rsidR="00830130" w:rsidRPr="00D552FF" w:rsidRDefault="00830130" w:rsidP="00830130">
            <w:pPr>
              <w:pStyle w:val="Sraopastraipa"/>
              <w:tabs>
                <w:tab w:val="left" w:pos="709"/>
              </w:tabs>
              <w:ind w:left="0"/>
              <w:jc w:val="both"/>
              <w:rPr>
                <w:rFonts w:ascii="Times New Roman" w:hAnsi="Times New Roman" w:cs="Times New Roman"/>
              </w:rPr>
            </w:pPr>
            <w:r w:rsidRPr="00D552FF">
              <w:rPr>
                <w:rFonts w:ascii="Times New Roman" w:hAnsi="Times New Roman" w:cs="Times New Roman"/>
              </w:rPr>
              <w:t xml:space="preserve">2. </w:t>
            </w:r>
            <w:r w:rsidR="008862D1" w:rsidRPr="00D552FF">
              <w:rPr>
                <w:rFonts w:ascii="Times New Roman" w:hAnsi="Times New Roman" w:cs="Times New Roman"/>
              </w:rPr>
              <w:t>Prekės</w:t>
            </w:r>
            <w:r w:rsidRPr="00D552FF">
              <w:rPr>
                <w:rFonts w:ascii="Times New Roman" w:hAnsi="Times New Roman" w:cs="Times New Roman"/>
              </w:rPr>
              <w:t xml:space="preserve"> turi būti pritaikytas eksploatavimui lauko sąlygomis – atsparūs nepalankioms atmosferos sąlygoms, UV spinduliams, drėgmei.</w:t>
            </w:r>
            <w:r w:rsidR="00D66F8B" w:rsidRPr="00D552FF">
              <w:rPr>
                <w:rFonts w:ascii="Times New Roman" w:hAnsi="Times New Roman" w:cs="Times New Roman"/>
              </w:rPr>
              <w:t xml:space="preserve"> Prekės turi būti pritaikytos tvirtinimui į pagrindą (pastatomos ant žolės, plytelių, trinkelių, asfalto, įbetonuojamos ir (ar) </w:t>
            </w:r>
            <w:proofErr w:type="spellStart"/>
            <w:r w:rsidR="00D66F8B" w:rsidRPr="00D552FF">
              <w:rPr>
                <w:rFonts w:ascii="Times New Roman" w:hAnsi="Times New Roman" w:cs="Times New Roman"/>
              </w:rPr>
              <w:t>ankeruojamos</w:t>
            </w:r>
            <w:proofErr w:type="spellEnd"/>
            <w:r w:rsidR="00D66F8B" w:rsidRPr="00D552FF">
              <w:rPr>
                <w:rFonts w:ascii="Times New Roman" w:hAnsi="Times New Roman" w:cs="Times New Roman"/>
              </w:rPr>
              <w:t>).</w:t>
            </w:r>
          </w:p>
          <w:p w14:paraId="741FAB26" w14:textId="6DD3354E" w:rsidR="008862D1" w:rsidRPr="00D552FF" w:rsidRDefault="00830130" w:rsidP="008862D1">
            <w:pPr>
              <w:pStyle w:val="Sraopastraipa"/>
              <w:tabs>
                <w:tab w:val="left" w:pos="709"/>
              </w:tabs>
              <w:ind w:left="0"/>
              <w:jc w:val="both"/>
              <w:rPr>
                <w:rFonts w:ascii="Times New Roman" w:hAnsi="Times New Roman" w:cs="Times New Roman"/>
              </w:rPr>
            </w:pPr>
            <w:r w:rsidRPr="00D552FF">
              <w:rPr>
                <w:rFonts w:ascii="Times New Roman" w:hAnsi="Times New Roman" w:cs="Times New Roman"/>
              </w:rPr>
              <w:t xml:space="preserve">3. </w:t>
            </w:r>
            <w:r w:rsidR="008862D1" w:rsidRPr="00D552FF">
              <w:rPr>
                <w:rFonts w:ascii="Times New Roman" w:hAnsi="Times New Roman" w:cs="Times New Roman"/>
              </w:rPr>
              <w:t>Prekes</w:t>
            </w:r>
            <w:r w:rsidRPr="00D552FF">
              <w:rPr>
                <w:rFonts w:ascii="Times New Roman" w:hAnsi="Times New Roman" w:cs="Times New Roman"/>
              </w:rPr>
              <w:t xml:space="preserve"> būtina pristatyti perkančiosios organizacijos nurodytoje (-</w:t>
            </w:r>
            <w:proofErr w:type="spellStart"/>
            <w:r w:rsidRPr="00D552FF">
              <w:rPr>
                <w:rFonts w:ascii="Times New Roman" w:hAnsi="Times New Roman" w:cs="Times New Roman"/>
              </w:rPr>
              <w:t>ose</w:t>
            </w:r>
            <w:proofErr w:type="spellEnd"/>
            <w:r w:rsidRPr="00D552FF">
              <w:rPr>
                <w:rFonts w:ascii="Times New Roman" w:hAnsi="Times New Roman" w:cs="Times New Roman"/>
              </w:rPr>
              <w:t>) vietoje (-</w:t>
            </w:r>
            <w:proofErr w:type="spellStart"/>
            <w:r w:rsidRPr="00D552FF">
              <w:rPr>
                <w:rFonts w:ascii="Times New Roman" w:hAnsi="Times New Roman" w:cs="Times New Roman"/>
              </w:rPr>
              <w:t>ose</w:t>
            </w:r>
            <w:proofErr w:type="spellEnd"/>
            <w:r w:rsidRPr="00D552FF">
              <w:rPr>
                <w:rFonts w:ascii="Times New Roman" w:hAnsi="Times New Roman" w:cs="Times New Roman"/>
              </w:rPr>
              <w:t>)</w:t>
            </w:r>
            <w:r w:rsidR="008862D1" w:rsidRPr="00D552FF">
              <w:rPr>
                <w:rFonts w:ascii="Times New Roman" w:hAnsi="Times New Roman" w:cs="Times New Roman"/>
              </w:rPr>
              <w:t xml:space="preserve"> Klaipėdos mieste.</w:t>
            </w:r>
          </w:p>
          <w:p w14:paraId="543F009C" w14:textId="6623A566" w:rsidR="00C60ED2" w:rsidRPr="00C62A3F" w:rsidRDefault="000E0C39" w:rsidP="00C60ED2">
            <w:pPr>
              <w:pStyle w:val="Sraopastraipa"/>
              <w:tabs>
                <w:tab w:val="left" w:pos="709"/>
              </w:tabs>
              <w:ind w:left="0"/>
              <w:jc w:val="both"/>
              <w:rPr>
                <w:rFonts w:ascii="Times New Roman" w:hAnsi="Times New Roman" w:cs="Times New Roman"/>
              </w:rPr>
            </w:pPr>
            <w:r>
              <w:rPr>
                <w:rFonts w:ascii="Times New Roman" w:hAnsi="Times New Roman" w:cs="Times New Roman"/>
              </w:rPr>
              <w:t>4</w:t>
            </w:r>
            <w:r w:rsidR="00C60ED2" w:rsidRPr="00D552FF">
              <w:rPr>
                <w:rFonts w:ascii="Times New Roman" w:hAnsi="Times New Roman" w:cs="Times New Roman"/>
              </w:rPr>
              <w:t>.</w:t>
            </w:r>
            <w:r w:rsidR="00C60ED2" w:rsidRPr="00E473F9">
              <w:rPr>
                <w:rFonts w:ascii="Times New Roman" w:hAnsi="Times New Roman" w:cs="Times New Roman"/>
              </w:rPr>
              <w:t xml:space="preserve"> </w:t>
            </w:r>
            <w:r w:rsidR="00C60ED2" w:rsidRPr="00E473F9">
              <w:rPr>
                <w:rFonts w:ascii="Times New Roman" w:hAnsi="Times New Roman" w:cs="Times New Roman"/>
                <w:b/>
                <w:bCs/>
              </w:rPr>
              <w:t>I</w:t>
            </w:r>
            <w:r>
              <w:rPr>
                <w:rFonts w:ascii="Times New Roman" w:hAnsi="Times New Roman" w:cs="Times New Roman"/>
                <w:b/>
                <w:bCs/>
              </w:rPr>
              <w:t xml:space="preserve"> ir II</w:t>
            </w:r>
            <w:r w:rsidR="00C60ED2" w:rsidRPr="00D552FF">
              <w:rPr>
                <w:rFonts w:ascii="Times New Roman" w:hAnsi="Times New Roman" w:cs="Times New Roman"/>
                <w:b/>
                <w:bCs/>
              </w:rPr>
              <w:t xml:space="preserve"> pirkimo daliai nurodytoms prekėms</w:t>
            </w:r>
            <w:r w:rsidR="00D552FF" w:rsidRPr="00D552FF">
              <w:rPr>
                <w:rFonts w:ascii="Times New Roman" w:hAnsi="Times New Roman" w:cs="Times New Roman"/>
                <w:b/>
                <w:bCs/>
              </w:rPr>
              <w:t xml:space="preserve">, </w:t>
            </w:r>
            <w:r w:rsidR="00C62A3F" w:rsidRPr="00D552FF">
              <w:rPr>
                <w:rFonts w:ascii="Times New Roman" w:hAnsi="Times New Roman" w:cs="Times New Roman"/>
              </w:rPr>
              <w:t xml:space="preserve">vadovaujantis Tvarkos aprašo 4.4.4.4 p. siekiant, kad prekės būtų tvirtos, ilgaamžės, funkcionalios, jos ar jų sudedamosios dalys tiktų naudoti daug kartų ir (ar) būtų lengvai pataisomos, ir (ar) pakeičiamos, Perkančioji organizacija savarankiškai nustatė aplinkos apsaugos kriterijų: </w:t>
            </w:r>
            <w:r w:rsidR="00C62A3F" w:rsidRPr="00D552FF">
              <w:rPr>
                <w:rFonts w:ascii="Times New Roman" w:hAnsi="Times New Roman" w:cs="Times New Roman"/>
                <w:b/>
                <w:bCs/>
              </w:rPr>
              <w:t xml:space="preserve">Tiekėjas turi suteikti ilgesnę nei standartinę garantiją t. y. ne mažesnę nei </w:t>
            </w:r>
            <w:r w:rsidR="00C62A3F">
              <w:rPr>
                <w:rFonts w:ascii="Times New Roman" w:hAnsi="Times New Roman" w:cs="Times New Roman"/>
                <w:b/>
                <w:bCs/>
              </w:rPr>
              <w:t>3</w:t>
            </w:r>
            <w:r w:rsidR="00C62A3F" w:rsidRPr="00D552FF">
              <w:rPr>
                <w:rFonts w:ascii="Times New Roman" w:hAnsi="Times New Roman" w:cs="Times New Roman"/>
                <w:b/>
                <w:bCs/>
              </w:rPr>
              <w:t xml:space="preserve"> metai.</w:t>
            </w:r>
            <w:r w:rsidR="00C62A3F">
              <w:rPr>
                <w:rFonts w:ascii="Times New Roman" w:hAnsi="Times New Roman" w:cs="Times New Roman"/>
                <w:b/>
                <w:bCs/>
              </w:rPr>
              <w:t xml:space="preserve"> </w:t>
            </w:r>
            <w:r w:rsidR="00887144" w:rsidRPr="00887144">
              <w:rPr>
                <w:rFonts w:ascii="Times New Roman" w:hAnsi="Times New Roman" w:cs="Times New Roman"/>
                <w:b/>
                <w:bCs/>
              </w:rPr>
              <w:t>Tiekėjo garantijos suteikimas nurodomas/patvirtinamas kartu su pasiūlymu pateikiant užpildytą techninę specifikaciją. Nustačius</w:t>
            </w:r>
            <w:r w:rsidR="0078274A">
              <w:rPr>
                <w:rFonts w:ascii="Times New Roman" w:hAnsi="Times New Roman" w:cs="Times New Roman"/>
                <w:b/>
                <w:bCs/>
              </w:rPr>
              <w:t>,</w:t>
            </w:r>
            <w:r w:rsidR="00887144" w:rsidRPr="00887144">
              <w:rPr>
                <w:rFonts w:ascii="Times New Roman" w:hAnsi="Times New Roman" w:cs="Times New Roman"/>
                <w:b/>
                <w:bCs/>
              </w:rPr>
              <w:t xml:space="preserve"> kad Tiekėjas šiame punkte nustatyto reikalavimo nesilaiko, Tiekėjui taikoma </w:t>
            </w:r>
            <w:r w:rsidR="0078274A">
              <w:rPr>
                <w:rFonts w:ascii="Times New Roman" w:hAnsi="Times New Roman" w:cs="Times New Roman"/>
                <w:b/>
                <w:bCs/>
              </w:rPr>
              <w:t xml:space="preserve">Sutarties </w:t>
            </w:r>
            <w:r w:rsidR="00887144" w:rsidRPr="00887144">
              <w:rPr>
                <w:rFonts w:ascii="Times New Roman" w:hAnsi="Times New Roman" w:cs="Times New Roman"/>
                <w:b/>
                <w:bCs/>
              </w:rPr>
              <w:t>Specialiųjų sąlygų 9.5 punkte nurodyto dydžio bauda.</w:t>
            </w:r>
          </w:p>
          <w:p w14:paraId="0C077684" w14:textId="4E96DE07" w:rsidR="00230547" w:rsidRPr="00E473F9" w:rsidRDefault="000E0C39" w:rsidP="00C60ED2">
            <w:pPr>
              <w:pStyle w:val="Sraopastraipa"/>
              <w:tabs>
                <w:tab w:val="left" w:pos="709"/>
              </w:tabs>
              <w:ind w:left="0"/>
              <w:jc w:val="both"/>
              <w:rPr>
                <w:rFonts w:ascii="Times New Roman" w:hAnsi="Times New Roman" w:cs="Times New Roman"/>
              </w:rPr>
            </w:pPr>
            <w:r>
              <w:rPr>
                <w:rFonts w:ascii="Times New Roman" w:hAnsi="Times New Roman" w:cs="Times New Roman"/>
              </w:rPr>
              <w:t>5</w:t>
            </w:r>
            <w:r w:rsidR="00230547" w:rsidRPr="00E473F9">
              <w:rPr>
                <w:rFonts w:ascii="Times New Roman" w:hAnsi="Times New Roman" w:cs="Times New Roman"/>
              </w:rPr>
              <w:t xml:space="preserve">. </w:t>
            </w:r>
            <w:r w:rsidR="00887144" w:rsidRPr="00887144">
              <w:rPr>
                <w:rFonts w:ascii="Times New Roman" w:hAnsi="Times New Roman" w:cs="Times New Roman"/>
              </w:rPr>
              <w:t>Kartu su prekėmis pateikti prekių montavimo ir naudojimo instrukcijas lietuvių kalba (gali būti originalo kalba su vertimu į lietuvių kalbą</w:t>
            </w:r>
            <w:r w:rsidR="00887144">
              <w:rPr>
                <w:rFonts w:ascii="Times New Roman" w:hAnsi="Times New Roman" w:cs="Times New Roman"/>
              </w:rPr>
              <w:t>).</w:t>
            </w:r>
          </w:p>
          <w:p w14:paraId="3D9B603F" w14:textId="111F194E" w:rsidR="005F3D93" w:rsidRPr="00D552FF" w:rsidRDefault="000E0C39" w:rsidP="008862D1">
            <w:pPr>
              <w:pStyle w:val="Sraopastraipa"/>
              <w:tabs>
                <w:tab w:val="left" w:pos="709"/>
              </w:tabs>
              <w:ind w:left="0"/>
              <w:jc w:val="both"/>
              <w:rPr>
                <w:rFonts w:ascii="Times New Roman" w:hAnsi="Times New Roman" w:cs="Times New Roman"/>
              </w:rPr>
            </w:pPr>
            <w:r>
              <w:rPr>
                <w:rFonts w:ascii="Times New Roman" w:hAnsi="Times New Roman" w:cs="Times New Roman"/>
              </w:rPr>
              <w:t>6</w:t>
            </w:r>
            <w:r w:rsidR="006F06F5" w:rsidRPr="00D552FF">
              <w:rPr>
                <w:rFonts w:ascii="Times New Roman" w:hAnsi="Times New Roman" w:cs="Times New Roman"/>
              </w:rPr>
              <w:t xml:space="preserve">. </w:t>
            </w:r>
            <w:r w:rsidR="006F06F5" w:rsidRPr="00D552FF">
              <w:rPr>
                <w:rFonts w:ascii="Times New Roman" w:hAnsi="Times New Roman" w:cs="Times New Roman"/>
                <w:b/>
                <w:i/>
              </w:rPr>
              <w:t>Į</w:t>
            </w:r>
            <w:r w:rsidR="006F06F5" w:rsidRPr="00D552FF">
              <w:rPr>
                <w:rFonts w:ascii="Times New Roman" w:hAnsi="Times New Roman" w:cs="Times New Roman"/>
                <w:b/>
                <w:bCs/>
                <w:i/>
                <w:iCs/>
              </w:rPr>
              <w:t xml:space="preserve"> prekių</w:t>
            </w:r>
            <w:r w:rsidR="001365E7">
              <w:rPr>
                <w:rFonts w:ascii="Times New Roman" w:hAnsi="Times New Roman" w:cs="Times New Roman"/>
                <w:b/>
                <w:bCs/>
                <w:i/>
                <w:iCs/>
              </w:rPr>
              <w:t xml:space="preserve"> kainą</w:t>
            </w:r>
            <w:r w:rsidR="006F06F5" w:rsidRPr="00D552FF">
              <w:rPr>
                <w:rFonts w:ascii="Times New Roman" w:hAnsi="Times New Roman" w:cs="Times New Roman"/>
                <w:b/>
                <w:bCs/>
                <w:i/>
                <w:iCs/>
              </w:rPr>
              <w:t xml:space="preserve"> turi būti įskaičiuotos prekių (įskaitant visas jų dalis) kainos ir visos su jų pristatymu, garantija susijusios išlaidos.</w:t>
            </w:r>
          </w:p>
        </w:tc>
      </w:tr>
    </w:tbl>
    <w:p w14:paraId="7F7BF889" w14:textId="77777777" w:rsidR="00096FE5" w:rsidRDefault="00096FE5" w:rsidP="00096FE5">
      <w:pPr>
        <w:tabs>
          <w:tab w:val="left" w:pos="567"/>
          <w:tab w:val="left" w:pos="1418"/>
        </w:tabs>
        <w:suppressAutoHyphens w:val="0"/>
        <w:ind w:left="-142" w:firstLine="851"/>
        <w:jc w:val="both"/>
        <w:rPr>
          <w:b/>
          <w:bCs/>
          <w:i/>
          <w:iCs/>
          <w:lang w:eastAsia="en-US"/>
        </w:rPr>
      </w:pPr>
      <w:r>
        <w:rPr>
          <w:b/>
          <w:bCs/>
          <w:lang w:eastAsia="en-US"/>
        </w:rPr>
        <w:t xml:space="preserve">Jeigu tiekėjo siūlomos prekės </w:t>
      </w:r>
      <w:r>
        <w:rPr>
          <w:b/>
          <w:bCs/>
          <w:u w:val="single"/>
          <w:lang w:eastAsia="en-US"/>
        </w:rPr>
        <w:t>yra pagamintos (sukurtos)</w:t>
      </w:r>
      <w:r>
        <w:rPr>
          <w:b/>
          <w:bCs/>
          <w:lang w:eastAsia="en-US"/>
        </w:rPr>
        <w:t>, įrodant siūlomos prekės atitiktį techninės specifikacijos reikalavimams, pateikiami prekės gamintojo dokumentai</w:t>
      </w:r>
      <w:r>
        <w:rPr>
          <w:b/>
          <w:bCs/>
          <w:i/>
          <w:iCs/>
          <w:lang w:eastAsia="en-US"/>
        </w:rPr>
        <w:t xml:space="preserve"> </w:t>
      </w:r>
      <w:r>
        <w:rPr>
          <w:i/>
          <w:iCs/>
          <w:lang w:eastAsia="en-US"/>
        </w:rPr>
        <w:t>(techninės specifikacijos, katalogų, bukletų kopijos, internetinės nuorodos į prekių gamintojo puslapius, atitinkamą (-</w:t>
      </w:r>
      <w:proofErr w:type="spellStart"/>
      <w:r>
        <w:rPr>
          <w:i/>
          <w:iCs/>
          <w:lang w:eastAsia="en-US"/>
        </w:rPr>
        <w:t>us</w:t>
      </w:r>
      <w:proofErr w:type="spellEnd"/>
      <w:r>
        <w:rPr>
          <w:i/>
          <w:iCs/>
          <w:lang w:eastAsia="en-US"/>
        </w:rPr>
        <w:t>) techninės specifikacijos reikalavimą (-</w:t>
      </w:r>
      <w:proofErr w:type="spellStart"/>
      <w:r>
        <w:rPr>
          <w:i/>
          <w:iCs/>
          <w:lang w:eastAsia="en-US"/>
        </w:rPr>
        <w:t>us</w:t>
      </w:r>
      <w:proofErr w:type="spellEnd"/>
      <w:r>
        <w:rPr>
          <w:i/>
          <w:iCs/>
          <w:lang w:eastAsia="en-US"/>
        </w:rPr>
        <w:t>) patvirtinanti (-</w:t>
      </w:r>
      <w:proofErr w:type="spellStart"/>
      <w:r>
        <w:rPr>
          <w:i/>
          <w:iCs/>
          <w:lang w:eastAsia="en-US"/>
        </w:rPr>
        <w:t>čios</w:t>
      </w:r>
      <w:proofErr w:type="spellEnd"/>
      <w:r>
        <w:rPr>
          <w:i/>
          <w:iCs/>
          <w:lang w:eastAsia="en-US"/>
        </w:rPr>
        <w:t>) momentinė (-ės) ekrano kopija (-</w:t>
      </w:r>
      <w:proofErr w:type="spellStart"/>
      <w:r>
        <w:rPr>
          <w:i/>
          <w:iCs/>
          <w:lang w:eastAsia="en-US"/>
        </w:rPr>
        <w:t>os</w:t>
      </w:r>
      <w:proofErr w:type="spellEnd"/>
      <w:r>
        <w:rPr>
          <w:i/>
          <w:iCs/>
          <w:lang w:eastAsia="en-US"/>
        </w:rPr>
        <w:t>) (</w:t>
      </w:r>
      <w:proofErr w:type="spellStart"/>
      <w:r>
        <w:rPr>
          <w:i/>
          <w:iCs/>
          <w:lang w:eastAsia="en-US"/>
        </w:rPr>
        <w:t>print</w:t>
      </w:r>
      <w:proofErr w:type="spellEnd"/>
      <w:r>
        <w:rPr>
          <w:i/>
          <w:iCs/>
          <w:lang w:eastAsia="en-US"/>
        </w:rPr>
        <w:t xml:space="preserve"> </w:t>
      </w:r>
      <w:proofErr w:type="spellStart"/>
      <w:r>
        <w:rPr>
          <w:i/>
          <w:iCs/>
          <w:lang w:eastAsia="en-US"/>
        </w:rPr>
        <w:t>screen</w:t>
      </w:r>
      <w:proofErr w:type="spellEnd"/>
      <w:r>
        <w:rPr>
          <w:i/>
          <w:iCs/>
          <w:lang w:eastAsia="en-US"/>
        </w:rPr>
        <w:t>) (tokiu atveju momentinėje ekrano kopijoje (</w:t>
      </w:r>
      <w:proofErr w:type="spellStart"/>
      <w:r>
        <w:rPr>
          <w:i/>
          <w:iCs/>
          <w:lang w:eastAsia="en-US"/>
        </w:rPr>
        <w:t>print</w:t>
      </w:r>
      <w:proofErr w:type="spellEnd"/>
      <w:r>
        <w:rPr>
          <w:i/>
          <w:iCs/>
          <w:lang w:eastAsia="en-US"/>
        </w:rPr>
        <w:t xml:space="preserve"> </w:t>
      </w:r>
      <w:proofErr w:type="spellStart"/>
      <w:r>
        <w:rPr>
          <w:i/>
          <w:iCs/>
          <w:lang w:eastAsia="en-US"/>
        </w:rPr>
        <w:t>screen</w:t>
      </w:r>
      <w:proofErr w:type="spellEnd"/>
      <w:r>
        <w:rPr>
          <w:i/>
          <w:iCs/>
          <w:lang w:eastAsia="en-US"/>
        </w:rPr>
        <w:t>)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51FA91E2" w14:textId="77777777" w:rsidR="00096FE5" w:rsidRDefault="00096FE5" w:rsidP="00096FE5">
      <w:pPr>
        <w:tabs>
          <w:tab w:val="left" w:pos="567"/>
          <w:tab w:val="left" w:pos="1418"/>
        </w:tabs>
        <w:suppressAutoHyphens w:val="0"/>
        <w:ind w:left="-142" w:firstLine="851"/>
        <w:jc w:val="both"/>
        <w:rPr>
          <w:b/>
          <w:bCs/>
          <w:lang w:eastAsia="en-US"/>
        </w:rPr>
      </w:pPr>
      <w:r>
        <w:rPr>
          <w:b/>
          <w:bCs/>
          <w:lang w:eastAsia="en-US"/>
        </w:rPr>
        <w:t xml:space="preserve">Jeigu tiekėjo siūlomos prekės </w:t>
      </w:r>
      <w:r>
        <w:rPr>
          <w:b/>
          <w:bCs/>
          <w:u w:val="single"/>
          <w:lang w:eastAsia="en-US"/>
        </w:rPr>
        <w:t xml:space="preserve">nėra pagamintos </w:t>
      </w:r>
      <w:r>
        <w:rPr>
          <w:b/>
          <w:bCs/>
          <w:i/>
          <w:iCs/>
          <w:u w:val="single"/>
          <w:lang w:eastAsia="en-US"/>
        </w:rPr>
        <w:t>(sukurtos)</w:t>
      </w:r>
      <w:r>
        <w:rPr>
          <w:b/>
          <w:bCs/>
          <w:i/>
          <w:iCs/>
          <w:lang w:eastAsia="en-US"/>
        </w:rPr>
        <w:t xml:space="preserve"> ir tiekėjas </w:t>
      </w:r>
      <w:r>
        <w:rPr>
          <w:b/>
          <w:bCs/>
          <w:i/>
          <w:iCs/>
          <w:u w:val="single"/>
          <w:lang w:eastAsia="en-US"/>
        </w:rPr>
        <w:t>pats bus siūlomų prekių gamintojas</w:t>
      </w:r>
      <w:r>
        <w:rPr>
          <w:b/>
          <w:bCs/>
          <w:i/>
          <w:iCs/>
          <w:lang w:eastAsia="en-US"/>
        </w:rPr>
        <w:t>, papildomų atitiktį reikalavimams patvirtinančių dokumentų pateikti nereikalaujama.</w:t>
      </w:r>
      <w:r>
        <w:rPr>
          <w:b/>
          <w:bCs/>
          <w:lang w:eastAsia="en-US"/>
        </w:rPr>
        <w:t xml:space="preserve"> </w:t>
      </w:r>
      <w:r>
        <w:rPr>
          <w:b/>
          <w:bCs/>
          <w:u w:val="single"/>
          <w:lang w:eastAsia="en-US"/>
        </w:rPr>
        <w:t>Tiekėjas techninėje specifikacijoje nurodo, kad yra siūlomų prekių gamintojas</w:t>
      </w:r>
      <w:r>
        <w:rPr>
          <w:b/>
          <w:bCs/>
          <w:lang w:eastAsia="en-US"/>
        </w:rPr>
        <w:t>.</w:t>
      </w:r>
    </w:p>
    <w:p w14:paraId="14BB7D85" w14:textId="77777777" w:rsidR="00096FE5" w:rsidRDefault="00096FE5" w:rsidP="00096FE5">
      <w:pPr>
        <w:tabs>
          <w:tab w:val="left" w:pos="567"/>
          <w:tab w:val="left" w:pos="1418"/>
        </w:tabs>
        <w:suppressAutoHyphens w:val="0"/>
        <w:ind w:left="-142" w:firstLine="851"/>
        <w:jc w:val="both"/>
        <w:rPr>
          <w:b/>
          <w:bCs/>
          <w:i/>
          <w:iCs/>
          <w:lang w:eastAsia="en-US"/>
        </w:rPr>
      </w:pPr>
      <w:r>
        <w:rPr>
          <w:b/>
          <w:bCs/>
          <w:lang w:eastAsia="en-US"/>
        </w:rPr>
        <w:t xml:space="preserve">Jeigu tiekėjo siūlomos prekės </w:t>
      </w:r>
      <w:r>
        <w:rPr>
          <w:b/>
          <w:bCs/>
          <w:u w:val="single"/>
          <w:lang w:eastAsia="en-US"/>
        </w:rPr>
        <w:t>nėra pagamintos (sukurtos) ir tiekėjas pats jų negamins</w:t>
      </w:r>
      <w:r>
        <w:rPr>
          <w:b/>
          <w:bCs/>
          <w:lang w:eastAsia="en-US"/>
        </w:rPr>
        <w:t>,</w:t>
      </w:r>
      <w:r>
        <w:rPr>
          <w:b/>
          <w:bCs/>
          <w:i/>
          <w:iCs/>
          <w:lang w:eastAsia="en-US"/>
        </w:rPr>
        <w:t xml:space="preserve"> jis turi pateikti siūlomų prekių gamintojo (-ų) raštiškus patvirtinimus dėl prekių atitikties reikalavimams (atitikties deklaracijas ar pan.).</w:t>
      </w:r>
    </w:p>
    <w:p w14:paraId="5200B5F7" w14:textId="77CB18CD" w:rsidR="005F3D93" w:rsidRDefault="005F3D93">
      <w:pPr>
        <w:spacing w:line="276" w:lineRule="auto"/>
        <w:jc w:val="center"/>
      </w:pPr>
    </w:p>
    <w:p w14:paraId="4583673C" w14:textId="77777777" w:rsidR="00096FE5" w:rsidRDefault="00096FE5">
      <w:pPr>
        <w:spacing w:line="276" w:lineRule="auto"/>
        <w:jc w:val="center"/>
      </w:pPr>
    </w:p>
    <w:p w14:paraId="08253AFE" w14:textId="4549E153" w:rsidR="00DE03DD" w:rsidRPr="00830130" w:rsidRDefault="00DE03DD" w:rsidP="00DE03DD">
      <w:pPr>
        <w:spacing w:line="276" w:lineRule="auto"/>
        <w:jc w:val="center"/>
        <w:rPr>
          <w:b/>
        </w:rPr>
      </w:pPr>
      <w:r w:rsidRPr="00A945B4">
        <w:rPr>
          <w:b/>
        </w:rPr>
        <w:lastRenderedPageBreak/>
        <w:t>I PIRKIMO DALIS</w:t>
      </w:r>
    </w:p>
    <w:p w14:paraId="1754D2C1" w14:textId="77777777" w:rsidR="00DE03DD" w:rsidRPr="00215BFE" w:rsidRDefault="00DE03DD" w:rsidP="00DE03DD">
      <w:pPr>
        <w:suppressAutoHyphens w:val="0"/>
        <w:spacing w:before="80"/>
        <w:jc w:val="both"/>
        <w:rPr>
          <w:i/>
          <w:sz w:val="22"/>
          <w:szCs w:val="22"/>
          <w:lang w:eastAsia="lt-LT"/>
        </w:rPr>
      </w:pPr>
    </w:p>
    <w:tbl>
      <w:tblPr>
        <w:tblW w:w="14560" w:type="dxa"/>
        <w:tblLayout w:type="fixed"/>
        <w:tblLook w:val="0000" w:firstRow="0" w:lastRow="0" w:firstColumn="0" w:lastColumn="0" w:noHBand="0" w:noVBand="0"/>
      </w:tblPr>
      <w:tblGrid>
        <w:gridCol w:w="846"/>
        <w:gridCol w:w="3896"/>
        <w:gridCol w:w="4864"/>
        <w:gridCol w:w="2693"/>
        <w:gridCol w:w="2261"/>
      </w:tblGrid>
      <w:tr w:rsidR="00DE03DD" w14:paraId="6D2819AF" w14:textId="77777777" w:rsidTr="00A8579F">
        <w:tc>
          <w:tcPr>
            <w:tcW w:w="846" w:type="dxa"/>
            <w:tcBorders>
              <w:top w:val="single" w:sz="4" w:space="0" w:color="000000"/>
              <w:left w:val="single" w:sz="4" w:space="0" w:color="000000"/>
              <w:bottom w:val="single" w:sz="4" w:space="0" w:color="000000"/>
              <w:right w:val="single" w:sz="4" w:space="0" w:color="000000"/>
            </w:tcBorders>
            <w:shd w:val="clear" w:color="auto" w:fill="D9D9D9"/>
          </w:tcPr>
          <w:p w14:paraId="2C25FD99" w14:textId="77777777" w:rsidR="00DE03DD" w:rsidRDefault="00DE03DD" w:rsidP="002E1C88">
            <w:pPr>
              <w:pStyle w:val="Betarp"/>
              <w:jc w:val="center"/>
              <w:rPr>
                <w:rFonts w:eastAsia="Calibri"/>
                <w:b/>
                <w:sz w:val="22"/>
                <w:szCs w:val="22"/>
                <w:lang w:val="lt-LT"/>
              </w:rPr>
            </w:pPr>
            <w:r>
              <w:rPr>
                <w:rFonts w:eastAsia="Calibri"/>
                <w:b/>
                <w:sz w:val="22"/>
                <w:szCs w:val="22"/>
                <w:lang w:val="lt-LT"/>
              </w:rPr>
              <w:t>Eil.</w:t>
            </w:r>
          </w:p>
          <w:p w14:paraId="487E94FF" w14:textId="77777777" w:rsidR="00DE03DD" w:rsidRDefault="00DE03DD" w:rsidP="002E1C88">
            <w:pPr>
              <w:spacing w:line="276" w:lineRule="auto"/>
              <w:jc w:val="both"/>
              <w:rPr>
                <w:rFonts w:eastAsia="Calibri"/>
                <w:b/>
                <w:sz w:val="22"/>
                <w:szCs w:val="22"/>
              </w:rPr>
            </w:pPr>
            <w:r>
              <w:rPr>
                <w:rFonts w:eastAsia="Calibri"/>
                <w:b/>
                <w:sz w:val="22"/>
                <w:szCs w:val="22"/>
              </w:rPr>
              <w:t>Nr.</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cPr>
          <w:p w14:paraId="3B26E03D" w14:textId="77777777" w:rsidR="00DE03DD" w:rsidRDefault="00DE03DD" w:rsidP="002E1C88">
            <w:pPr>
              <w:pStyle w:val="Betarp"/>
              <w:jc w:val="center"/>
              <w:rPr>
                <w:b/>
                <w:sz w:val="22"/>
                <w:szCs w:val="22"/>
                <w:lang w:val="lt-LT" w:eastAsia="lt-LT"/>
              </w:rPr>
            </w:pPr>
            <w:r>
              <w:rPr>
                <w:b/>
                <w:sz w:val="22"/>
                <w:szCs w:val="22"/>
                <w:lang w:val="lt-LT" w:eastAsia="lt-LT"/>
              </w:rPr>
              <w:t>Prekės pavadinimas ir reikalaujamos</w:t>
            </w:r>
          </w:p>
          <w:p w14:paraId="5D7569B0" w14:textId="77777777" w:rsidR="00DE03DD" w:rsidRDefault="00DE03DD"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7C64637E" w14:textId="77777777" w:rsidR="00DE03DD" w:rsidRDefault="00DE03DD"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3249E1D2" w14:textId="77777777" w:rsidR="00DE03DD" w:rsidRDefault="00DE03DD"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5768F14E" w14:textId="77777777" w:rsidR="00DE03DD" w:rsidRPr="00DB62CC" w:rsidRDefault="00DE03DD"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6FFE2A21" w14:textId="77777777" w:rsidR="00DE03DD" w:rsidRDefault="00DE03DD"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A32A4E" w14:textId="77777777" w:rsidR="00DE03DD" w:rsidRDefault="00DE03DD"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29A9E9F" w14:textId="77777777" w:rsidR="00DE03DD" w:rsidRDefault="00DE03DD" w:rsidP="002E1C88">
            <w:pPr>
              <w:suppressAutoHyphens w:val="0"/>
              <w:jc w:val="center"/>
              <w:rPr>
                <w:b/>
                <w:sz w:val="22"/>
                <w:szCs w:val="22"/>
                <w:lang w:eastAsia="lt-LT"/>
              </w:rPr>
            </w:pPr>
            <w:r>
              <w:rPr>
                <w:b/>
                <w:sz w:val="22"/>
                <w:szCs w:val="22"/>
                <w:lang w:eastAsia="lt-LT"/>
              </w:rPr>
              <w:t xml:space="preserve">Jeigu siūloma prekė yra pagaminta, </w:t>
            </w:r>
          </w:p>
          <w:p w14:paraId="00C3FAA7" w14:textId="77777777" w:rsidR="00DE03DD" w:rsidRDefault="00DE03DD" w:rsidP="002E1C88">
            <w:pPr>
              <w:suppressAutoHyphens w:val="0"/>
              <w:jc w:val="center"/>
              <w:rPr>
                <w:b/>
                <w:sz w:val="22"/>
                <w:szCs w:val="22"/>
                <w:lang w:eastAsia="lt-LT"/>
              </w:rPr>
            </w:pPr>
            <w:r>
              <w:rPr>
                <w:b/>
                <w:sz w:val="22"/>
                <w:szCs w:val="22"/>
                <w:lang w:eastAsia="lt-LT"/>
              </w:rPr>
              <w:t xml:space="preserve">dokumento, kuriame yra pavaizduota </w:t>
            </w:r>
          </w:p>
          <w:p w14:paraId="797397AF" w14:textId="77777777" w:rsidR="00DE03DD" w:rsidRDefault="00DE03DD" w:rsidP="002E1C88">
            <w:pPr>
              <w:suppressAutoHyphens w:val="0"/>
              <w:jc w:val="center"/>
              <w:rPr>
                <w:b/>
                <w:sz w:val="22"/>
                <w:szCs w:val="22"/>
                <w:lang w:eastAsia="lt-LT"/>
              </w:rPr>
            </w:pPr>
            <w:r>
              <w:rPr>
                <w:b/>
                <w:sz w:val="22"/>
                <w:szCs w:val="22"/>
                <w:lang w:eastAsia="lt-LT"/>
              </w:rPr>
              <w:t>prekės</w:t>
            </w:r>
          </w:p>
          <w:p w14:paraId="628EFC31" w14:textId="77777777" w:rsidR="00DE03DD" w:rsidRPr="00D86B3F" w:rsidRDefault="00DE03DD" w:rsidP="002E1C88">
            <w:pPr>
              <w:suppressAutoHyphens w:val="0"/>
              <w:jc w:val="center"/>
              <w:rPr>
                <w:b/>
                <w:sz w:val="22"/>
                <w:szCs w:val="22"/>
                <w:lang w:eastAsia="lt-LT"/>
              </w:rPr>
            </w:pPr>
            <w:r>
              <w:rPr>
                <w:b/>
                <w:sz w:val="22"/>
                <w:szCs w:val="22"/>
                <w:lang w:eastAsia="lt-LT"/>
              </w:rPr>
              <w:t>vizualizacija,</w:t>
            </w:r>
          </w:p>
          <w:p w14:paraId="226DD8EA" w14:textId="77777777" w:rsidR="00DE03DD" w:rsidRDefault="00DE03DD" w:rsidP="002E1C88">
            <w:pPr>
              <w:suppressAutoHyphens w:val="0"/>
              <w:jc w:val="center"/>
              <w:rPr>
                <w:b/>
              </w:rPr>
            </w:pPr>
            <w:r>
              <w:rPr>
                <w:rFonts w:eastAsia="Calibri"/>
                <w:b/>
                <w:color w:val="000000"/>
                <w:spacing w:val="-2"/>
                <w:sz w:val="22"/>
                <w:szCs w:val="22"/>
                <w:lang w:eastAsia="en-US"/>
              </w:rPr>
              <w:t>failo pavadinimas</w:t>
            </w:r>
          </w:p>
          <w:p w14:paraId="6B275F2C" w14:textId="77777777" w:rsidR="00DE03DD" w:rsidRDefault="00DE03DD"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607B16D7" w14:textId="77777777" w:rsidR="00DE03DD" w:rsidRDefault="00DE03DD" w:rsidP="002E1C88">
            <w:pPr>
              <w:spacing w:line="276" w:lineRule="auto"/>
              <w:jc w:val="both"/>
            </w:pPr>
          </w:p>
        </w:tc>
      </w:tr>
      <w:tr w:rsidR="00DE03DD" w14:paraId="02F7AAD5" w14:textId="77777777" w:rsidTr="00096FE5">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6E37C6" w14:textId="77777777" w:rsidR="00DE03DD" w:rsidRDefault="00DE03DD" w:rsidP="002E1C88">
            <w:pPr>
              <w:jc w:val="center"/>
              <w:rPr>
                <w:b/>
                <w:i/>
                <w:sz w:val="22"/>
                <w:szCs w:val="22"/>
              </w:rPr>
            </w:pPr>
            <w:r>
              <w:rPr>
                <w:b/>
                <w:i/>
                <w:sz w:val="22"/>
                <w:szCs w:val="22"/>
              </w:rPr>
              <w:t>1</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E81AB" w14:textId="77777777" w:rsidR="00DE03DD" w:rsidRDefault="00DE03DD"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A155AF" w14:textId="77777777" w:rsidR="00DE03DD" w:rsidRDefault="00DE03DD"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610F3C" w14:textId="77777777" w:rsidR="00DE03DD" w:rsidRDefault="00DE03DD"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39269F4" w14:textId="77777777" w:rsidR="00DE03DD" w:rsidRDefault="00DE03DD" w:rsidP="002E1C88">
            <w:pPr>
              <w:jc w:val="center"/>
              <w:rPr>
                <w:b/>
                <w:i/>
                <w:sz w:val="22"/>
                <w:szCs w:val="22"/>
              </w:rPr>
            </w:pPr>
            <w:r>
              <w:rPr>
                <w:b/>
                <w:i/>
                <w:sz w:val="22"/>
                <w:szCs w:val="22"/>
              </w:rPr>
              <w:t>5</w:t>
            </w:r>
          </w:p>
        </w:tc>
      </w:tr>
      <w:tr w:rsidR="003878F0" w14:paraId="205B3D80" w14:textId="77777777" w:rsidTr="00096FE5">
        <w:tc>
          <w:tcPr>
            <w:tcW w:w="846" w:type="dxa"/>
            <w:tcBorders>
              <w:top w:val="single" w:sz="4" w:space="0" w:color="000000"/>
              <w:left w:val="single" w:sz="4" w:space="0" w:color="000000"/>
              <w:bottom w:val="single" w:sz="4" w:space="0" w:color="000000"/>
              <w:right w:val="single" w:sz="4" w:space="0" w:color="000000"/>
            </w:tcBorders>
          </w:tcPr>
          <w:p w14:paraId="22C7C272" w14:textId="738E1CB9" w:rsidR="003878F0" w:rsidRPr="008E6A9D" w:rsidRDefault="003878F0" w:rsidP="001C206D">
            <w:pPr>
              <w:jc w:val="both"/>
              <w:rPr>
                <w:b/>
                <w:bCs/>
                <w:sz w:val="22"/>
                <w:szCs w:val="22"/>
              </w:rPr>
            </w:pPr>
            <w:r w:rsidRPr="008E6A9D">
              <w:rPr>
                <w:b/>
                <w:bCs/>
                <w:sz w:val="22"/>
                <w:szCs w:val="22"/>
              </w:rPr>
              <w:t>1.</w:t>
            </w:r>
          </w:p>
        </w:tc>
        <w:tc>
          <w:tcPr>
            <w:tcW w:w="3896" w:type="dxa"/>
            <w:tcBorders>
              <w:top w:val="single" w:sz="4" w:space="0" w:color="000000"/>
              <w:left w:val="single" w:sz="4" w:space="0" w:color="000000"/>
              <w:bottom w:val="single" w:sz="4" w:space="0" w:color="000000"/>
              <w:right w:val="single" w:sz="4" w:space="0" w:color="000000"/>
            </w:tcBorders>
          </w:tcPr>
          <w:p w14:paraId="229FEEEC" w14:textId="4E7D02FD" w:rsidR="003878F0" w:rsidRPr="00E75979" w:rsidRDefault="003878F0" w:rsidP="00237253">
            <w:pPr>
              <w:jc w:val="both"/>
              <w:rPr>
                <w:b/>
                <w:sz w:val="22"/>
                <w:szCs w:val="22"/>
              </w:rPr>
            </w:pPr>
            <w:r>
              <w:rPr>
                <w:b/>
                <w:color w:val="000000" w:themeColor="text1"/>
                <w:sz w:val="22"/>
                <w:szCs w:val="22"/>
              </w:rPr>
              <w:t>Mažosios architektūros komplektas - 1</w:t>
            </w:r>
            <w:r w:rsidRPr="00E75979">
              <w:rPr>
                <w:b/>
                <w:color w:val="000000" w:themeColor="text1"/>
                <w:sz w:val="22"/>
                <w:szCs w:val="22"/>
              </w:rPr>
              <w:t xml:space="preserve"> vnt.</w:t>
            </w:r>
            <w:r w:rsidRPr="00E75979">
              <w:rPr>
                <w:b/>
                <w:sz w:val="22"/>
                <w:szCs w:val="22"/>
              </w:rPr>
              <w:t xml:space="preserve"> </w:t>
            </w:r>
          </w:p>
          <w:p w14:paraId="6B8AAAEA" w14:textId="77777777" w:rsidR="003878F0" w:rsidRPr="00936A97" w:rsidRDefault="003878F0" w:rsidP="001C206D">
            <w:pPr>
              <w:jc w:val="both"/>
              <w:rPr>
                <w:rFonts w:eastAsia="Calibri"/>
                <w:sz w:val="22"/>
                <w:szCs w:val="22"/>
                <w:highlight w:val="yellow"/>
              </w:rPr>
            </w:pPr>
          </w:p>
        </w:tc>
        <w:tc>
          <w:tcPr>
            <w:tcW w:w="4864" w:type="dxa"/>
            <w:tcBorders>
              <w:top w:val="single" w:sz="4" w:space="0" w:color="000000"/>
              <w:left w:val="single" w:sz="4" w:space="0" w:color="000000"/>
              <w:bottom w:val="single" w:sz="4" w:space="0" w:color="000000"/>
              <w:right w:val="single" w:sz="4" w:space="0" w:color="000000"/>
              <w:tl2br w:val="single" w:sz="4" w:space="0" w:color="auto"/>
            </w:tcBorders>
          </w:tcPr>
          <w:p w14:paraId="2920E9EF" w14:textId="318C2FEB" w:rsidR="003878F0" w:rsidRPr="00853EFF" w:rsidRDefault="003878F0" w:rsidP="001C206D">
            <w:pPr>
              <w:jc w:val="both"/>
              <w:rPr>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F9364F9" w14:textId="6A1706E9" w:rsidR="003878F0" w:rsidRDefault="003878F0" w:rsidP="001C206D">
            <w:pPr>
              <w:pStyle w:val="Betarp"/>
              <w:jc w:val="center"/>
              <w:rPr>
                <w:vertAlign w:val="subscript"/>
              </w:rPr>
            </w:pPr>
          </w:p>
        </w:tc>
        <w:tc>
          <w:tcPr>
            <w:tcW w:w="2261" w:type="dxa"/>
            <w:vMerge w:val="restart"/>
            <w:tcBorders>
              <w:top w:val="single" w:sz="4" w:space="0" w:color="auto"/>
              <w:left w:val="single" w:sz="4" w:space="0" w:color="auto"/>
              <w:bottom w:val="single" w:sz="4" w:space="0" w:color="auto"/>
              <w:right w:val="single" w:sz="4" w:space="0" w:color="auto"/>
            </w:tcBorders>
          </w:tcPr>
          <w:p w14:paraId="618FB89A" w14:textId="4A829144" w:rsidR="003878F0" w:rsidRDefault="003878F0" w:rsidP="00475757">
            <w:pPr>
              <w:pStyle w:val="Betarp"/>
              <w:jc w:val="center"/>
              <w:rPr>
                <w:rFonts w:eastAsia="Calibri"/>
                <w:sz w:val="22"/>
                <w:szCs w:val="22"/>
                <w:lang w:val="lt-LT" w:eastAsia="en-US"/>
              </w:rPr>
            </w:pPr>
            <w:r>
              <w:rPr>
                <w:rFonts w:eastAsia="Calibri"/>
                <w:sz w:val="22"/>
                <w:szCs w:val="22"/>
                <w:lang w:val="lt-LT" w:eastAsia="en-US"/>
              </w:rPr>
              <w:t>.....................................</w:t>
            </w:r>
          </w:p>
          <w:p w14:paraId="749557EE" w14:textId="61A9CF4C" w:rsidR="003878F0" w:rsidRDefault="003878F0" w:rsidP="00475757">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3878F0" w14:paraId="5A3EB77F" w14:textId="77777777" w:rsidTr="00096FE5">
        <w:tc>
          <w:tcPr>
            <w:tcW w:w="846" w:type="dxa"/>
            <w:tcBorders>
              <w:top w:val="single" w:sz="4" w:space="0" w:color="000000"/>
              <w:left w:val="single" w:sz="4" w:space="0" w:color="000000"/>
              <w:bottom w:val="single" w:sz="4" w:space="0" w:color="000000"/>
              <w:right w:val="single" w:sz="4" w:space="0" w:color="000000"/>
            </w:tcBorders>
          </w:tcPr>
          <w:p w14:paraId="67530AAD" w14:textId="2F551D3A" w:rsidR="003878F0" w:rsidRPr="00F018DA" w:rsidRDefault="003878F0" w:rsidP="001C206D">
            <w:pPr>
              <w:jc w:val="both"/>
              <w:rPr>
                <w:b/>
                <w:bCs/>
                <w:sz w:val="22"/>
                <w:szCs w:val="22"/>
              </w:rPr>
            </w:pPr>
            <w:r w:rsidRPr="00F018DA">
              <w:rPr>
                <w:b/>
                <w:bCs/>
                <w:sz w:val="22"/>
                <w:szCs w:val="22"/>
              </w:rPr>
              <w:t>1.1.</w:t>
            </w:r>
          </w:p>
        </w:tc>
        <w:tc>
          <w:tcPr>
            <w:tcW w:w="3896" w:type="dxa"/>
            <w:tcBorders>
              <w:top w:val="single" w:sz="4" w:space="0" w:color="000000"/>
              <w:left w:val="single" w:sz="4" w:space="0" w:color="000000"/>
              <w:bottom w:val="single" w:sz="4" w:space="0" w:color="000000"/>
              <w:right w:val="single" w:sz="4" w:space="0" w:color="000000"/>
            </w:tcBorders>
          </w:tcPr>
          <w:p w14:paraId="53F587D4" w14:textId="7F346AE6" w:rsidR="003878F0" w:rsidRDefault="003878F0" w:rsidP="00237253">
            <w:pPr>
              <w:jc w:val="both"/>
              <w:rPr>
                <w:b/>
                <w:sz w:val="22"/>
                <w:szCs w:val="22"/>
              </w:rPr>
            </w:pPr>
            <w:r w:rsidRPr="00475757">
              <w:rPr>
                <w:b/>
                <w:sz w:val="22"/>
                <w:szCs w:val="22"/>
              </w:rPr>
              <w:t xml:space="preserve">Betoniniai suolai be atlošo su medine sėdimąja dalimi – </w:t>
            </w:r>
            <w:r>
              <w:rPr>
                <w:b/>
                <w:sz w:val="22"/>
                <w:szCs w:val="22"/>
              </w:rPr>
              <w:t>72</w:t>
            </w:r>
            <w:r w:rsidRPr="00475757">
              <w:rPr>
                <w:b/>
                <w:sz w:val="22"/>
                <w:szCs w:val="22"/>
              </w:rPr>
              <w:t xml:space="preserve"> vnt.</w:t>
            </w:r>
            <w:r>
              <w:rPr>
                <w:b/>
                <w:sz w:val="22"/>
                <w:szCs w:val="22"/>
              </w:rPr>
              <w:t xml:space="preserve"> (žr. pav. 1)</w:t>
            </w:r>
          </w:p>
          <w:p w14:paraId="5EBB313E" w14:textId="4E5CFC9A" w:rsidR="003878F0" w:rsidRDefault="003878F0" w:rsidP="00237253">
            <w:pPr>
              <w:jc w:val="both"/>
              <w:rPr>
                <w:b/>
                <w:sz w:val="22"/>
                <w:szCs w:val="22"/>
              </w:rPr>
            </w:pPr>
          </w:p>
          <w:p w14:paraId="60537B0E" w14:textId="4C4D740B" w:rsidR="003878F0" w:rsidRPr="00475757" w:rsidRDefault="003878F0" w:rsidP="00237253">
            <w:pPr>
              <w:jc w:val="both"/>
              <w:rPr>
                <w:b/>
                <w:sz w:val="22"/>
                <w:szCs w:val="22"/>
              </w:rPr>
            </w:pPr>
            <w:r>
              <w:rPr>
                <w:b/>
                <w:sz w:val="22"/>
                <w:szCs w:val="22"/>
              </w:rPr>
              <w:t>Pav. 1</w:t>
            </w:r>
          </w:p>
          <w:p w14:paraId="3DE614B7" w14:textId="79ADA9C7" w:rsidR="003878F0" w:rsidRPr="00853EFF" w:rsidRDefault="003878F0" w:rsidP="001C206D">
            <w:pPr>
              <w:jc w:val="both"/>
              <w:rPr>
                <w:rFonts w:eastAsia="Calibri"/>
                <w:sz w:val="22"/>
                <w:szCs w:val="22"/>
              </w:rPr>
            </w:pPr>
            <w:r w:rsidRPr="00475757">
              <w:rPr>
                <w:b/>
                <w:noProof/>
                <w:color w:val="000000" w:themeColor="text1"/>
                <w:sz w:val="22"/>
                <w:szCs w:val="22"/>
                <w:lang w:eastAsia="lt-LT"/>
              </w:rPr>
              <w:drawing>
                <wp:inline distT="0" distB="0" distL="0" distR="0" wp14:anchorId="165734A7" wp14:editId="2A8B99CD">
                  <wp:extent cx="2174070" cy="1445154"/>
                  <wp:effectExtent l="0" t="0" r="0" b="3175"/>
                  <wp:docPr id="5" name="Paveikslėlis 5" descr="Fiksavimas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ksavimas45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0619" cy="1469449"/>
                          </a:xfrm>
                          <a:prstGeom prst="rect">
                            <a:avLst/>
                          </a:prstGeom>
                          <a:noFill/>
                          <a:ln>
                            <a:noFill/>
                          </a:ln>
                        </pic:spPr>
                      </pic:pic>
                    </a:graphicData>
                  </a:graphic>
                </wp:inline>
              </w:drawing>
            </w:r>
          </w:p>
        </w:tc>
        <w:tc>
          <w:tcPr>
            <w:tcW w:w="4864" w:type="dxa"/>
            <w:tcBorders>
              <w:top w:val="single" w:sz="4" w:space="0" w:color="000000"/>
              <w:left w:val="single" w:sz="4" w:space="0" w:color="000000"/>
              <w:bottom w:val="single" w:sz="4" w:space="0" w:color="000000"/>
              <w:right w:val="single" w:sz="4" w:space="0" w:color="000000"/>
            </w:tcBorders>
          </w:tcPr>
          <w:p w14:paraId="03EB2123" w14:textId="77777777" w:rsidR="003878F0" w:rsidRPr="00853EFF" w:rsidRDefault="003878F0" w:rsidP="00F018DA">
            <w:pPr>
              <w:suppressAutoHyphens w:val="0"/>
              <w:jc w:val="both"/>
              <w:rPr>
                <w:sz w:val="22"/>
                <w:szCs w:val="22"/>
                <w:lang w:eastAsia="lt-LT"/>
              </w:rPr>
            </w:pPr>
            <w:r w:rsidRPr="00853EFF">
              <w:rPr>
                <w:sz w:val="22"/>
                <w:szCs w:val="22"/>
                <w:lang w:eastAsia="lt-LT"/>
              </w:rPr>
              <w:t xml:space="preserve">Prekė yra pagaminta (sukurta) / bus gaminama </w:t>
            </w:r>
          </w:p>
          <w:p w14:paraId="6E62FA6D" w14:textId="77777777" w:rsidR="003878F0" w:rsidRPr="00853EFF" w:rsidRDefault="003878F0" w:rsidP="00F018DA">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662E2912" w14:textId="77777777" w:rsidR="003878F0" w:rsidRPr="00853EFF" w:rsidRDefault="003878F0" w:rsidP="00F018DA">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13EA92F3" w14:textId="77777777" w:rsidR="003878F0" w:rsidRPr="00853EFF" w:rsidRDefault="003878F0" w:rsidP="00F018DA">
            <w:pPr>
              <w:suppressAutoHyphens w:val="0"/>
              <w:jc w:val="both"/>
              <w:rPr>
                <w:sz w:val="22"/>
                <w:szCs w:val="22"/>
                <w:lang w:eastAsia="lt-LT"/>
              </w:rPr>
            </w:pPr>
          </w:p>
          <w:p w14:paraId="29142DF9" w14:textId="77777777" w:rsidR="003878F0" w:rsidRPr="00853EFF" w:rsidRDefault="003878F0" w:rsidP="00F018DA">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6347E0E" w14:textId="77777777" w:rsidR="003878F0" w:rsidRPr="00853EFF" w:rsidRDefault="003878F0" w:rsidP="00F018DA">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26D49556" w14:textId="77777777" w:rsidR="003878F0" w:rsidRPr="00853EFF" w:rsidRDefault="003878F0" w:rsidP="00F018DA">
            <w:pPr>
              <w:jc w:val="both"/>
              <w:rPr>
                <w:sz w:val="22"/>
                <w:szCs w:val="22"/>
                <w:lang w:eastAsia="lt-LT"/>
              </w:rPr>
            </w:pPr>
          </w:p>
          <w:p w14:paraId="4471CB33" w14:textId="77777777" w:rsidR="003878F0" w:rsidRPr="00853EFF" w:rsidRDefault="003878F0" w:rsidP="00F018DA">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79D06259" w14:textId="5C8D3DE4" w:rsidR="003878F0" w:rsidRPr="00853EFF" w:rsidRDefault="003878F0" w:rsidP="00F018DA">
            <w:pPr>
              <w:suppressAutoHyphens w:val="0"/>
              <w:jc w:val="both"/>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79CF5A4D" w14:textId="77777777" w:rsidR="003878F0" w:rsidRDefault="003878F0" w:rsidP="001C206D">
            <w:pPr>
              <w:pStyle w:val="Betarp"/>
              <w:jc w:val="center"/>
              <w:rPr>
                <w:rFonts w:eastAsia="Calibri"/>
                <w:sz w:val="22"/>
                <w:szCs w:val="22"/>
                <w:lang w:val="lt-LT" w:eastAsia="en-US"/>
              </w:rPr>
            </w:pPr>
            <w:r>
              <w:rPr>
                <w:rFonts w:eastAsia="Calibri"/>
                <w:sz w:val="22"/>
                <w:szCs w:val="22"/>
                <w:lang w:val="lt-LT" w:eastAsia="en-US"/>
              </w:rPr>
              <w:t>.............................................</w:t>
            </w:r>
          </w:p>
          <w:p w14:paraId="73BBD423" w14:textId="22C83309" w:rsidR="003878F0" w:rsidRDefault="003878F0" w:rsidP="001C206D">
            <w:pPr>
              <w:pStyle w:val="Betarp"/>
              <w:jc w:val="cente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07C63728" w14:textId="77777777" w:rsidR="003878F0" w:rsidRDefault="003878F0" w:rsidP="001C206D">
            <w:pPr>
              <w:pStyle w:val="Betarp"/>
              <w:rPr>
                <w:rFonts w:eastAsia="Calibri"/>
                <w:sz w:val="22"/>
                <w:szCs w:val="22"/>
                <w:lang w:val="lt-LT" w:eastAsia="en-US"/>
              </w:rPr>
            </w:pPr>
          </w:p>
        </w:tc>
      </w:tr>
      <w:tr w:rsidR="003878F0" w14:paraId="3AD471B1" w14:textId="77777777" w:rsidTr="00096FE5">
        <w:tc>
          <w:tcPr>
            <w:tcW w:w="846" w:type="dxa"/>
            <w:tcBorders>
              <w:top w:val="single" w:sz="4" w:space="0" w:color="000000"/>
              <w:left w:val="single" w:sz="4" w:space="0" w:color="000000"/>
              <w:bottom w:val="single" w:sz="4" w:space="0" w:color="000000"/>
              <w:right w:val="single" w:sz="4" w:space="0" w:color="000000"/>
            </w:tcBorders>
          </w:tcPr>
          <w:p w14:paraId="3312654B" w14:textId="46B8BD6C" w:rsidR="003878F0" w:rsidRPr="00853EFF" w:rsidRDefault="003878F0" w:rsidP="00A8579F">
            <w:pPr>
              <w:jc w:val="both"/>
              <w:rPr>
                <w:sz w:val="22"/>
                <w:szCs w:val="22"/>
              </w:rPr>
            </w:pPr>
            <w:r>
              <w:rPr>
                <w:sz w:val="22"/>
                <w:szCs w:val="22"/>
              </w:rPr>
              <w:t>1.1.1.</w:t>
            </w:r>
          </w:p>
        </w:tc>
        <w:tc>
          <w:tcPr>
            <w:tcW w:w="3896" w:type="dxa"/>
            <w:tcBorders>
              <w:top w:val="single" w:sz="4" w:space="0" w:color="000000"/>
              <w:left w:val="single" w:sz="4" w:space="0" w:color="000000"/>
              <w:bottom w:val="single" w:sz="4" w:space="0" w:color="000000"/>
              <w:right w:val="single" w:sz="4" w:space="0" w:color="000000"/>
            </w:tcBorders>
          </w:tcPr>
          <w:p w14:paraId="523876AF" w14:textId="77777777" w:rsidR="00782CEB" w:rsidRDefault="003878F0" w:rsidP="00A8579F">
            <w:pPr>
              <w:jc w:val="both"/>
              <w:rPr>
                <w:rFonts w:eastAsia="Calibri"/>
                <w:sz w:val="22"/>
                <w:szCs w:val="22"/>
              </w:rPr>
            </w:pPr>
            <w:r w:rsidRPr="00C100C2">
              <w:rPr>
                <w:sz w:val="22"/>
                <w:szCs w:val="22"/>
              </w:rPr>
              <w:t xml:space="preserve">Suolo matmenys </w:t>
            </w:r>
            <w:r w:rsidRPr="00C100C2">
              <w:rPr>
                <w:rFonts w:eastAsia="Calibri"/>
                <w:sz w:val="22"/>
                <w:szCs w:val="22"/>
              </w:rPr>
              <w:t xml:space="preserve">(galima paklaida +/- </w:t>
            </w:r>
            <w:r w:rsidR="00756B6E">
              <w:rPr>
                <w:rFonts w:eastAsia="Calibri"/>
                <w:sz w:val="22"/>
                <w:szCs w:val="22"/>
              </w:rPr>
              <w:t>2</w:t>
            </w:r>
            <w:r w:rsidRPr="00C100C2">
              <w:rPr>
                <w:rFonts w:eastAsia="Calibri"/>
                <w:sz w:val="22"/>
                <w:szCs w:val="22"/>
              </w:rPr>
              <w:t>0 mm):</w:t>
            </w:r>
          </w:p>
          <w:p w14:paraId="1E3B3D77" w14:textId="5B2DEA5E" w:rsidR="003878F0" w:rsidRDefault="00756B6E" w:rsidP="00A8579F">
            <w:pPr>
              <w:jc w:val="both"/>
              <w:rPr>
                <w:rFonts w:eastAsia="Calibri"/>
                <w:sz w:val="22"/>
                <w:szCs w:val="22"/>
              </w:rPr>
            </w:pPr>
            <w:r>
              <w:rPr>
                <w:rFonts w:eastAsia="Calibri"/>
                <w:sz w:val="22"/>
                <w:szCs w:val="22"/>
              </w:rPr>
              <w:t xml:space="preserve">medinės </w:t>
            </w:r>
            <w:r w:rsidR="003878F0">
              <w:rPr>
                <w:rFonts w:eastAsia="Calibri"/>
                <w:sz w:val="22"/>
                <w:szCs w:val="22"/>
              </w:rPr>
              <w:t xml:space="preserve">dalies </w:t>
            </w:r>
            <w:r w:rsidR="003878F0" w:rsidRPr="00C100C2">
              <w:rPr>
                <w:rFonts w:eastAsia="Calibri"/>
                <w:sz w:val="22"/>
                <w:szCs w:val="22"/>
              </w:rPr>
              <w:t>ilgis: 1800 mm;</w:t>
            </w:r>
          </w:p>
          <w:p w14:paraId="61B1D106" w14:textId="6DC07102" w:rsidR="003878F0" w:rsidRPr="00C100C2" w:rsidRDefault="003878F0" w:rsidP="00A8579F">
            <w:pPr>
              <w:jc w:val="both"/>
              <w:rPr>
                <w:rFonts w:eastAsia="Calibri"/>
                <w:sz w:val="22"/>
                <w:szCs w:val="22"/>
              </w:rPr>
            </w:pPr>
            <w:r>
              <w:rPr>
                <w:rFonts w:eastAsia="Calibri"/>
                <w:sz w:val="22"/>
                <w:szCs w:val="22"/>
              </w:rPr>
              <w:t>bendras ilgis: 2140 mm;</w:t>
            </w:r>
          </w:p>
          <w:p w14:paraId="6F61FCCA" w14:textId="108611BD" w:rsidR="003878F0" w:rsidRDefault="003878F0" w:rsidP="00A8579F">
            <w:pPr>
              <w:jc w:val="both"/>
              <w:rPr>
                <w:sz w:val="22"/>
                <w:szCs w:val="22"/>
              </w:rPr>
            </w:pPr>
            <w:r>
              <w:rPr>
                <w:sz w:val="22"/>
                <w:szCs w:val="22"/>
              </w:rPr>
              <w:lastRenderedPageBreak/>
              <w:t>aukštis: 450 mm;</w:t>
            </w:r>
          </w:p>
          <w:p w14:paraId="026338AF" w14:textId="75D9BF6A" w:rsidR="003878F0" w:rsidRDefault="003878F0" w:rsidP="00A8579F">
            <w:pPr>
              <w:jc w:val="both"/>
              <w:rPr>
                <w:sz w:val="22"/>
                <w:szCs w:val="22"/>
              </w:rPr>
            </w:pPr>
            <w:r>
              <w:rPr>
                <w:sz w:val="22"/>
                <w:szCs w:val="22"/>
              </w:rPr>
              <w:t>plotis: 470 mm;</w:t>
            </w:r>
          </w:p>
          <w:p w14:paraId="0EF20908" w14:textId="7F8683F9" w:rsidR="003878F0" w:rsidRPr="00853EFF" w:rsidRDefault="003878F0" w:rsidP="00A8579F">
            <w:pPr>
              <w:jc w:val="both"/>
              <w:rPr>
                <w:sz w:val="22"/>
                <w:szCs w:val="22"/>
              </w:rPr>
            </w:pPr>
            <w:r>
              <w:rPr>
                <w:sz w:val="22"/>
                <w:szCs w:val="22"/>
              </w:rPr>
              <w:t>svoris: 135 kg (galima paklaida +/- 10 kg).</w:t>
            </w:r>
          </w:p>
        </w:tc>
        <w:tc>
          <w:tcPr>
            <w:tcW w:w="4864" w:type="dxa"/>
            <w:tcBorders>
              <w:top w:val="single" w:sz="4" w:space="0" w:color="000000"/>
              <w:left w:val="single" w:sz="4" w:space="0" w:color="000000"/>
              <w:bottom w:val="single" w:sz="4" w:space="0" w:color="000000"/>
              <w:right w:val="single" w:sz="4" w:space="0" w:color="000000"/>
            </w:tcBorders>
          </w:tcPr>
          <w:p w14:paraId="688F9B48" w14:textId="77777777" w:rsidR="003878F0" w:rsidRPr="00C100C2" w:rsidRDefault="003878F0" w:rsidP="00A8579F">
            <w:pPr>
              <w:suppressAutoHyphens w:val="0"/>
              <w:contextualSpacing/>
              <w:rPr>
                <w:sz w:val="22"/>
                <w:szCs w:val="22"/>
              </w:rPr>
            </w:pPr>
            <w:r w:rsidRPr="00C100C2">
              <w:rPr>
                <w:rFonts w:eastAsia="Calibri"/>
                <w:sz w:val="22"/>
                <w:szCs w:val="22"/>
              </w:rPr>
              <w:lastRenderedPageBreak/>
              <w:t xml:space="preserve">Suolo matmenys </w:t>
            </w:r>
            <w:r w:rsidRPr="00C100C2">
              <w:rPr>
                <w:rFonts w:eastAsia="Calibri"/>
                <w:i/>
                <w:color w:val="0070C0"/>
                <w:sz w:val="22"/>
                <w:szCs w:val="22"/>
              </w:rPr>
              <w:t>(įrašyti konkrečias reikšmes)</w:t>
            </w:r>
            <w:r w:rsidRPr="00C100C2">
              <w:rPr>
                <w:rFonts w:eastAsia="Calibri"/>
                <w:color w:val="0070C0"/>
                <w:sz w:val="22"/>
                <w:szCs w:val="22"/>
              </w:rPr>
              <w:t>:</w:t>
            </w:r>
          </w:p>
          <w:p w14:paraId="684510F7" w14:textId="0FCF8444" w:rsidR="003878F0" w:rsidRPr="00C100C2" w:rsidRDefault="003878F0" w:rsidP="00A8579F">
            <w:pPr>
              <w:rPr>
                <w:rFonts w:eastAsia="Calibri"/>
                <w:sz w:val="22"/>
                <w:szCs w:val="22"/>
              </w:rPr>
            </w:pPr>
            <w:r>
              <w:rPr>
                <w:rFonts w:eastAsia="Calibri"/>
                <w:sz w:val="22"/>
                <w:szCs w:val="22"/>
              </w:rPr>
              <w:t xml:space="preserve">sėdimos </w:t>
            </w:r>
            <w:r w:rsidR="00756B6E">
              <w:rPr>
                <w:rFonts w:eastAsia="Calibri"/>
                <w:sz w:val="22"/>
                <w:szCs w:val="22"/>
              </w:rPr>
              <w:t xml:space="preserve">medinės </w:t>
            </w:r>
            <w:r>
              <w:rPr>
                <w:rFonts w:eastAsia="Calibri"/>
                <w:sz w:val="22"/>
                <w:szCs w:val="22"/>
              </w:rPr>
              <w:t xml:space="preserve">dalies </w:t>
            </w:r>
            <w:r w:rsidRPr="00C100C2">
              <w:rPr>
                <w:rFonts w:eastAsia="Calibri"/>
                <w:sz w:val="22"/>
                <w:szCs w:val="22"/>
              </w:rPr>
              <w:t>ilgis ............... mm;</w:t>
            </w:r>
          </w:p>
          <w:p w14:paraId="3CA8BE94" w14:textId="77777777" w:rsidR="003878F0" w:rsidRPr="00C100C2" w:rsidRDefault="003878F0" w:rsidP="00A8579F">
            <w:pPr>
              <w:rPr>
                <w:rFonts w:eastAsia="Calibri"/>
                <w:sz w:val="22"/>
                <w:szCs w:val="22"/>
              </w:rPr>
            </w:pPr>
            <w:r>
              <w:rPr>
                <w:rFonts w:eastAsia="Calibri"/>
                <w:sz w:val="22"/>
                <w:szCs w:val="22"/>
              </w:rPr>
              <w:t>bendras ilgis</w:t>
            </w:r>
            <w:r w:rsidRPr="00C100C2">
              <w:rPr>
                <w:rFonts w:eastAsia="Calibri"/>
                <w:sz w:val="22"/>
                <w:szCs w:val="22"/>
              </w:rPr>
              <w:t xml:space="preserve"> ................ mm;</w:t>
            </w:r>
          </w:p>
          <w:p w14:paraId="6E85860B" w14:textId="3D913BE5" w:rsidR="003878F0" w:rsidRDefault="003878F0" w:rsidP="00A8579F">
            <w:pPr>
              <w:rPr>
                <w:rFonts w:eastAsia="Calibri"/>
                <w:sz w:val="22"/>
                <w:szCs w:val="22"/>
              </w:rPr>
            </w:pPr>
            <w:r w:rsidRPr="00C100C2">
              <w:rPr>
                <w:rFonts w:eastAsia="Calibri"/>
                <w:sz w:val="22"/>
                <w:szCs w:val="22"/>
              </w:rPr>
              <w:t>aukštis ................ mm</w:t>
            </w:r>
            <w:r>
              <w:rPr>
                <w:rFonts w:eastAsia="Calibri"/>
                <w:sz w:val="22"/>
                <w:szCs w:val="22"/>
              </w:rPr>
              <w:t>;</w:t>
            </w:r>
          </w:p>
          <w:p w14:paraId="146C3CF3" w14:textId="13C1FC60" w:rsidR="003878F0" w:rsidRDefault="003878F0" w:rsidP="00903CDD">
            <w:pPr>
              <w:rPr>
                <w:rFonts w:eastAsia="Calibri"/>
                <w:sz w:val="22"/>
                <w:szCs w:val="22"/>
              </w:rPr>
            </w:pPr>
            <w:r>
              <w:rPr>
                <w:rFonts w:eastAsia="Calibri"/>
                <w:sz w:val="22"/>
                <w:szCs w:val="22"/>
              </w:rPr>
              <w:lastRenderedPageBreak/>
              <w:t>plotis</w:t>
            </w:r>
            <w:r w:rsidRPr="00C100C2">
              <w:rPr>
                <w:rFonts w:eastAsia="Calibri"/>
                <w:sz w:val="22"/>
                <w:szCs w:val="22"/>
              </w:rPr>
              <w:t xml:space="preserve"> ................ mm</w:t>
            </w:r>
            <w:r>
              <w:rPr>
                <w:rFonts w:eastAsia="Calibri"/>
                <w:sz w:val="22"/>
                <w:szCs w:val="22"/>
              </w:rPr>
              <w:t>;</w:t>
            </w:r>
          </w:p>
          <w:p w14:paraId="21B82EC3" w14:textId="7159790E" w:rsidR="003878F0" w:rsidRPr="00853EFF" w:rsidRDefault="003878F0" w:rsidP="00A8579F">
            <w:pPr>
              <w:rPr>
                <w:rFonts w:eastAsia="Calibri"/>
                <w:sz w:val="22"/>
                <w:szCs w:val="22"/>
              </w:rPr>
            </w:pPr>
            <w:r>
              <w:rPr>
                <w:rFonts w:eastAsia="Calibri"/>
                <w:sz w:val="22"/>
                <w:szCs w:val="22"/>
              </w:rPr>
              <w:t>svoris</w:t>
            </w:r>
            <w:r w:rsidRPr="00C100C2">
              <w:rPr>
                <w:rFonts w:eastAsia="Calibri"/>
                <w:sz w:val="22"/>
                <w:szCs w:val="22"/>
              </w:rPr>
              <w:t xml:space="preserve"> ................ </w:t>
            </w:r>
            <w:r>
              <w:rPr>
                <w:rFonts w:eastAsia="Calibri"/>
                <w:sz w:val="22"/>
                <w:szCs w:val="22"/>
              </w:rPr>
              <w:t>kg</w:t>
            </w:r>
            <w:r w:rsidRPr="00C100C2">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cBorders>
          </w:tcPr>
          <w:p w14:paraId="2113CD7B" w14:textId="77777777" w:rsidR="003878F0" w:rsidRDefault="003878F0" w:rsidP="00A8579F">
            <w:pPr>
              <w:pStyle w:val="Betarp"/>
              <w:rPr>
                <w:rFonts w:eastAsia="Calibri"/>
                <w:sz w:val="22"/>
                <w:szCs w:val="22"/>
                <w:lang w:val="lt-LT" w:eastAsia="en-US"/>
              </w:rPr>
            </w:pPr>
            <w:r>
              <w:rPr>
                <w:rFonts w:eastAsia="Calibri"/>
                <w:sz w:val="22"/>
                <w:szCs w:val="22"/>
                <w:lang w:val="lt-LT" w:eastAsia="en-US"/>
              </w:rPr>
              <w:lastRenderedPageBreak/>
              <w:t>.............................................</w:t>
            </w:r>
          </w:p>
          <w:p w14:paraId="78104D8B" w14:textId="0FBEB9A9" w:rsidR="003878F0" w:rsidRDefault="003878F0" w:rsidP="00A8579F">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247BC229" w14:textId="77777777" w:rsidR="003878F0" w:rsidRDefault="003878F0" w:rsidP="00A8579F">
            <w:pPr>
              <w:pStyle w:val="Betarp"/>
              <w:rPr>
                <w:rFonts w:eastAsia="Calibri"/>
                <w:sz w:val="22"/>
                <w:szCs w:val="22"/>
                <w:lang w:val="lt-LT" w:eastAsia="en-US"/>
              </w:rPr>
            </w:pPr>
          </w:p>
        </w:tc>
      </w:tr>
      <w:tr w:rsidR="003878F0" w14:paraId="20DBF4C4" w14:textId="77777777" w:rsidTr="00096FE5">
        <w:tc>
          <w:tcPr>
            <w:tcW w:w="846" w:type="dxa"/>
            <w:tcBorders>
              <w:top w:val="single" w:sz="4" w:space="0" w:color="000000"/>
              <w:left w:val="single" w:sz="4" w:space="0" w:color="000000"/>
              <w:bottom w:val="single" w:sz="4" w:space="0" w:color="000000"/>
              <w:right w:val="single" w:sz="4" w:space="0" w:color="000000"/>
            </w:tcBorders>
          </w:tcPr>
          <w:p w14:paraId="4143E335" w14:textId="11112691" w:rsidR="003878F0" w:rsidRPr="00853EFF" w:rsidRDefault="003878F0" w:rsidP="00A8579F">
            <w:pPr>
              <w:jc w:val="both"/>
              <w:rPr>
                <w:sz w:val="22"/>
                <w:szCs w:val="22"/>
              </w:rPr>
            </w:pPr>
            <w:r>
              <w:rPr>
                <w:sz w:val="22"/>
                <w:szCs w:val="22"/>
              </w:rPr>
              <w:t>1.1.2.</w:t>
            </w:r>
          </w:p>
        </w:tc>
        <w:tc>
          <w:tcPr>
            <w:tcW w:w="3896" w:type="dxa"/>
            <w:tcBorders>
              <w:top w:val="single" w:sz="4" w:space="0" w:color="000000"/>
              <w:left w:val="single" w:sz="4" w:space="0" w:color="000000"/>
              <w:bottom w:val="single" w:sz="4" w:space="0" w:color="000000"/>
              <w:right w:val="single" w:sz="4" w:space="0" w:color="000000"/>
            </w:tcBorders>
          </w:tcPr>
          <w:p w14:paraId="647048AF" w14:textId="2A8ECA52" w:rsidR="003878F0" w:rsidRPr="00853EFF" w:rsidRDefault="003878F0" w:rsidP="00A8579F">
            <w:pPr>
              <w:rPr>
                <w:rFonts w:eastAsia="Calibri"/>
                <w:sz w:val="22"/>
                <w:szCs w:val="22"/>
              </w:rPr>
            </w:pPr>
            <w:r>
              <w:rPr>
                <w:sz w:val="22"/>
                <w:szCs w:val="22"/>
              </w:rPr>
              <w:t>Suolo</w:t>
            </w:r>
            <w:r w:rsidRPr="00C100C2">
              <w:rPr>
                <w:sz w:val="22"/>
                <w:szCs w:val="22"/>
              </w:rPr>
              <w:t xml:space="preserve"> kojos </w:t>
            </w:r>
            <w:r w:rsidRPr="00853EFF">
              <w:rPr>
                <w:sz w:val="22"/>
                <w:szCs w:val="22"/>
              </w:rPr>
              <w:t>betoninės</w:t>
            </w:r>
            <w:r w:rsidR="00782CEB">
              <w:rPr>
                <w:sz w:val="22"/>
                <w:szCs w:val="22"/>
              </w:rPr>
              <w:t xml:space="preserve"> (betono klasė C 30/37)</w:t>
            </w:r>
            <w:r w:rsidRPr="00853EFF">
              <w:rPr>
                <w:sz w:val="22"/>
                <w:szCs w:val="22"/>
              </w:rPr>
              <w:t>, dengtos smulkia granito skaldelės frakcija</w:t>
            </w:r>
            <w:r w:rsidR="00FD10E8">
              <w:rPr>
                <w:sz w:val="22"/>
                <w:szCs w:val="22"/>
              </w:rPr>
              <w:t xml:space="preserve"> nuo 1,55 mm iki 2 mm </w:t>
            </w:r>
            <w:r w:rsidRPr="00853EFF">
              <w:rPr>
                <w:sz w:val="22"/>
                <w:szCs w:val="22"/>
              </w:rPr>
              <w:t>. Skaldelės</w:t>
            </w:r>
            <w:r w:rsidR="00FD10E8">
              <w:rPr>
                <w:sz w:val="22"/>
                <w:szCs w:val="22"/>
              </w:rPr>
              <w:t xml:space="preserve"> </w:t>
            </w:r>
            <w:r w:rsidRPr="00853EFF">
              <w:rPr>
                <w:sz w:val="22"/>
                <w:szCs w:val="22"/>
              </w:rPr>
              <w:t>frakcija įlieta į gaminio struktūrą gamybos proceso metu.</w:t>
            </w:r>
            <w:r>
              <w:rPr>
                <w:sz w:val="22"/>
                <w:szCs w:val="22"/>
              </w:rPr>
              <w:t xml:space="preserve"> Spalva – pilka.</w:t>
            </w:r>
          </w:p>
        </w:tc>
        <w:tc>
          <w:tcPr>
            <w:tcW w:w="4864" w:type="dxa"/>
            <w:tcBorders>
              <w:top w:val="single" w:sz="4" w:space="0" w:color="000000"/>
              <w:left w:val="single" w:sz="4" w:space="0" w:color="000000"/>
              <w:bottom w:val="single" w:sz="4" w:space="0" w:color="000000"/>
              <w:right w:val="single" w:sz="4" w:space="0" w:color="000000"/>
            </w:tcBorders>
          </w:tcPr>
          <w:p w14:paraId="4D92FE91" w14:textId="77777777" w:rsidR="003878F0" w:rsidRPr="00C100C2" w:rsidRDefault="003878F0" w:rsidP="00A8579F">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30E6BF6D" w14:textId="77777777" w:rsidR="003878F0" w:rsidRDefault="003878F0" w:rsidP="00A8579F">
            <w:pPr>
              <w:rPr>
                <w:rFonts w:eastAsia="Calibri"/>
                <w:sz w:val="22"/>
                <w:szCs w:val="22"/>
              </w:rPr>
            </w:pPr>
          </w:p>
          <w:p w14:paraId="4BB7F745" w14:textId="77777777" w:rsidR="00FD10E8" w:rsidRDefault="00FD10E8" w:rsidP="00FD10E8">
            <w:pPr>
              <w:jc w:val="both"/>
              <w:rPr>
                <w:rFonts w:eastAsia="Calibri"/>
                <w:color w:val="0070C0"/>
                <w:sz w:val="22"/>
                <w:szCs w:val="22"/>
              </w:rPr>
            </w:pPr>
            <w:r>
              <w:rPr>
                <w:rFonts w:eastAsia="Calibri"/>
                <w:sz w:val="22"/>
                <w:szCs w:val="22"/>
              </w:rPr>
              <w:t>Granito skaldelės frakcijos diametras</w:t>
            </w:r>
            <w:r w:rsidRPr="00C100C2">
              <w:rPr>
                <w:rFonts w:eastAsia="Calibri"/>
                <w:sz w:val="22"/>
                <w:szCs w:val="22"/>
              </w:rPr>
              <w:t xml:space="preserve"> </w:t>
            </w:r>
            <w:r w:rsidRPr="00C100C2">
              <w:rPr>
                <w:rFonts w:eastAsia="Calibri"/>
                <w:i/>
                <w:color w:val="0070C0"/>
                <w:sz w:val="22"/>
                <w:szCs w:val="22"/>
              </w:rPr>
              <w:t xml:space="preserve">(įrašyti </w:t>
            </w:r>
            <w:r>
              <w:rPr>
                <w:rFonts w:eastAsia="Calibri"/>
                <w:i/>
                <w:color w:val="0070C0"/>
                <w:sz w:val="22"/>
                <w:szCs w:val="22"/>
              </w:rPr>
              <w:t>konkrečią reikšmę</w:t>
            </w:r>
            <w:r w:rsidRPr="00C100C2">
              <w:rPr>
                <w:rFonts w:eastAsia="Calibri"/>
                <w:i/>
                <w:color w:val="0070C0"/>
                <w:sz w:val="22"/>
                <w:szCs w:val="22"/>
              </w:rPr>
              <w:t>)</w:t>
            </w:r>
            <w:r w:rsidRPr="00C100C2">
              <w:rPr>
                <w:rFonts w:eastAsia="Calibri"/>
                <w:color w:val="0070C0"/>
                <w:sz w:val="22"/>
                <w:szCs w:val="22"/>
              </w:rPr>
              <w:t>:</w:t>
            </w:r>
          </w:p>
          <w:p w14:paraId="650835A3" w14:textId="195783AE" w:rsidR="00FD10E8" w:rsidRPr="00C100C2" w:rsidRDefault="00FD10E8" w:rsidP="00FD10E8">
            <w:pPr>
              <w:jc w:val="both"/>
              <w:rPr>
                <w:sz w:val="22"/>
                <w:szCs w:val="22"/>
              </w:rPr>
            </w:pPr>
            <w:r w:rsidRPr="00FD10E8">
              <w:rPr>
                <w:rFonts w:eastAsia="Calibri"/>
                <w:sz w:val="22"/>
                <w:szCs w:val="22"/>
              </w:rPr>
              <w:t xml:space="preserve">frakcija </w:t>
            </w:r>
            <w:r w:rsidRPr="00C100C2">
              <w:rPr>
                <w:rFonts w:eastAsia="Calibri"/>
                <w:sz w:val="22"/>
                <w:szCs w:val="22"/>
              </w:rPr>
              <w:t>...................</w:t>
            </w:r>
            <w:r>
              <w:rPr>
                <w:rFonts w:eastAsia="Calibri"/>
                <w:sz w:val="22"/>
                <w:szCs w:val="22"/>
              </w:rPr>
              <w:t>mm</w:t>
            </w:r>
            <w:r w:rsidRPr="00C100C2">
              <w:rPr>
                <w:rFonts w:eastAsia="Calibri"/>
                <w:sz w:val="22"/>
                <w:szCs w:val="22"/>
              </w:rPr>
              <w:t>.</w:t>
            </w:r>
          </w:p>
          <w:p w14:paraId="42A15903" w14:textId="1F4A949D" w:rsidR="00FD10E8" w:rsidRPr="00853EFF" w:rsidRDefault="00FD10E8" w:rsidP="00A8579F">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25EE47FF" w14:textId="77777777" w:rsidR="00FD10E8" w:rsidRDefault="00FD10E8" w:rsidP="00FD10E8">
            <w:pPr>
              <w:pStyle w:val="Betarp"/>
              <w:rPr>
                <w:rFonts w:eastAsia="Calibri"/>
                <w:sz w:val="22"/>
                <w:szCs w:val="22"/>
                <w:lang w:val="lt-LT" w:eastAsia="en-US"/>
              </w:rPr>
            </w:pPr>
            <w:r>
              <w:rPr>
                <w:rFonts w:eastAsia="Calibri"/>
                <w:sz w:val="22"/>
                <w:szCs w:val="22"/>
                <w:lang w:val="lt-LT" w:eastAsia="en-US"/>
              </w:rPr>
              <w:t>.............................................</w:t>
            </w:r>
          </w:p>
          <w:p w14:paraId="42E09019" w14:textId="414CD089" w:rsidR="003878F0" w:rsidRDefault="00FD10E8" w:rsidP="00FD10E8">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3C04D7EA" w14:textId="77777777" w:rsidR="003878F0" w:rsidRDefault="003878F0" w:rsidP="00A8579F">
            <w:pPr>
              <w:pStyle w:val="Betarp"/>
              <w:rPr>
                <w:rFonts w:eastAsia="Calibri"/>
                <w:sz w:val="22"/>
                <w:szCs w:val="22"/>
                <w:lang w:val="lt-LT" w:eastAsia="en-US"/>
              </w:rPr>
            </w:pPr>
          </w:p>
        </w:tc>
      </w:tr>
      <w:tr w:rsidR="003878F0" w14:paraId="232A0086" w14:textId="77777777" w:rsidTr="00096FE5">
        <w:tc>
          <w:tcPr>
            <w:tcW w:w="846" w:type="dxa"/>
            <w:tcBorders>
              <w:top w:val="single" w:sz="4" w:space="0" w:color="000000"/>
              <w:left w:val="single" w:sz="4" w:space="0" w:color="000000"/>
              <w:bottom w:val="single" w:sz="4" w:space="0" w:color="000000"/>
              <w:right w:val="single" w:sz="4" w:space="0" w:color="000000"/>
            </w:tcBorders>
          </w:tcPr>
          <w:p w14:paraId="031A6221" w14:textId="7FE69502" w:rsidR="003878F0" w:rsidRPr="00853EFF" w:rsidRDefault="003878F0" w:rsidP="00A8579F">
            <w:pPr>
              <w:jc w:val="both"/>
              <w:rPr>
                <w:sz w:val="22"/>
                <w:szCs w:val="22"/>
              </w:rPr>
            </w:pPr>
            <w:r>
              <w:rPr>
                <w:sz w:val="22"/>
                <w:szCs w:val="22"/>
              </w:rPr>
              <w:t>1.1.3.</w:t>
            </w:r>
          </w:p>
        </w:tc>
        <w:tc>
          <w:tcPr>
            <w:tcW w:w="3896" w:type="dxa"/>
            <w:tcBorders>
              <w:top w:val="single" w:sz="4" w:space="0" w:color="000000"/>
              <w:left w:val="single" w:sz="4" w:space="0" w:color="000000"/>
              <w:bottom w:val="single" w:sz="4" w:space="0" w:color="000000"/>
              <w:right w:val="single" w:sz="4" w:space="0" w:color="000000"/>
            </w:tcBorders>
          </w:tcPr>
          <w:p w14:paraId="6A7871A7" w14:textId="393DA982" w:rsidR="003878F0" w:rsidRDefault="003878F0" w:rsidP="00903CDD">
            <w:pPr>
              <w:jc w:val="both"/>
              <w:rPr>
                <w:sz w:val="22"/>
                <w:szCs w:val="22"/>
              </w:rPr>
            </w:pPr>
            <w:r>
              <w:rPr>
                <w:sz w:val="22"/>
                <w:szCs w:val="22"/>
              </w:rPr>
              <w:t>Suolo</w:t>
            </w:r>
            <w:r w:rsidRPr="00C100C2">
              <w:rPr>
                <w:sz w:val="22"/>
                <w:szCs w:val="22"/>
              </w:rPr>
              <w:t xml:space="preserve"> medinės dalys pagamintos iš specialiai atrinktos, didelio kietumo, atsparios išorės ir atmosferos veiksniams medienos</w:t>
            </w:r>
            <w:r>
              <w:rPr>
                <w:sz w:val="22"/>
                <w:szCs w:val="22"/>
              </w:rPr>
              <w:t>. Mediena tropinio kietmedžio</w:t>
            </w:r>
            <w:r w:rsidR="00CA52FB">
              <w:rPr>
                <w:sz w:val="22"/>
                <w:szCs w:val="22"/>
              </w:rPr>
              <w:t xml:space="preserve"> (kurio tankis ne mažesnis nei 800 kg/m</w:t>
            </w:r>
            <w:r w:rsidR="00CA52FB" w:rsidRPr="00CA52FB">
              <w:rPr>
                <w:sz w:val="22"/>
                <w:szCs w:val="22"/>
                <w:vertAlign w:val="superscript"/>
              </w:rPr>
              <w:t>3</w:t>
            </w:r>
            <w:r w:rsidR="00CA52FB">
              <w:rPr>
                <w:sz w:val="22"/>
                <w:szCs w:val="22"/>
              </w:rPr>
              <w:t>)</w:t>
            </w:r>
            <w:r>
              <w:rPr>
                <w:sz w:val="22"/>
                <w:szCs w:val="22"/>
              </w:rPr>
              <w:t>, alyvuota arba lygiavertė mediena</w:t>
            </w:r>
            <w:r w:rsidRPr="00C100C2">
              <w:rPr>
                <w:sz w:val="22"/>
                <w:szCs w:val="22"/>
              </w:rPr>
              <w:t>.</w:t>
            </w:r>
          </w:p>
          <w:p w14:paraId="44A1B4D8" w14:textId="77777777" w:rsidR="00782CEB" w:rsidRDefault="00782CEB" w:rsidP="00903CDD">
            <w:pPr>
              <w:jc w:val="both"/>
              <w:rPr>
                <w:sz w:val="22"/>
                <w:szCs w:val="22"/>
              </w:rPr>
            </w:pPr>
          </w:p>
          <w:p w14:paraId="0F424D6C" w14:textId="3C38B84E" w:rsidR="00782CEB" w:rsidRDefault="00CA52FB" w:rsidP="00903CDD">
            <w:pPr>
              <w:jc w:val="both"/>
              <w:rPr>
                <w:sz w:val="22"/>
                <w:szCs w:val="22"/>
              </w:rPr>
            </w:pPr>
            <w:r>
              <w:rPr>
                <w:sz w:val="22"/>
                <w:szCs w:val="22"/>
              </w:rPr>
              <w:t xml:space="preserve">Medienos lentų </w:t>
            </w:r>
            <w:r w:rsidR="00782CEB">
              <w:rPr>
                <w:sz w:val="22"/>
                <w:szCs w:val="22"/>
              </w:rPr>
              <w:t>matmenys (galima paklaida +/- 5 mm):</w:t>
            </w:r>
          </w:p>
          <w:p w14:paraId="1C2CD554" w14:textId="660DC17D" w:rsidR="00782CEB" w:rsidRPr="00C100C2" w:rsidRDefault="00782CEB" w:rsidP="00782CEB">
            <w:pPr>
              <w:jc w:val="both"/>
              <w:rPr>
                <w:rFonts w:eastAsia="Calibri"/>
                <w:sz w:val="22"/>
                <w:szCs w:val="22"/>
              </w:rPr>
            </w:pPr>
            <w:r>
              <w:rPr>
                <w:rFonts w:eastAsia="Calibri"/>
                <w:sz w:val="22"/>
                <w:szCs w:val="22"/>
              </w:rPr>
              <w:t>plotis: 110 mm;</w:t>
            </w:r>
          </w:p>
          <w:p w14:paraId="7F00AEA9" w14:textId="7B25F83A" w:rsidR="00782CEB" w:rsidRDefault="00782CEB" w:rsidP="00782CEB">
            <w:pPr>
              <w:jc w:val="both"/>
              <w:rPr>
                <w:sz w:val="22"/>
                <w:szCs w:val="22"/>
              </w:rPr>
            </w:pPr>
            <w:r>
              <w:rPr>
                <w:sz w:val="22"/>
                <w:szCs w:val="22"/>
              </w:rPr>
              <w:t>ilgis: 1800 mm;</w:t>
            </w:r>
          </w:p>
          <w:p w14:paraId="1FB1FFF0" w14:textId="41DB629F" w:rsidR="00782CEB" w:rsidRDefault="00782CEB" w:rsidP="00782CEB">
            <w:pPr>
              <w:jc w:val="both"/>
              <w:rPr>
                <w:sz w:val="22"/>
                <w:szCs w:val="22"/>
              </w:rPr>
            </w:pPr>
            <w:r>
              <w:rPr>
                <w:sz w:val="22"/>
                <w:szCs w:val="22"/>
              </w:rPr>
              <w:t>storis: 35 mm.</w:t>
            </w:r>
          </w:p>
          <w:p w14:paraId="7AC8255F" w14:textId="77777777" w:rsidR="00782CEB" w:rsidRDefault="00782CEB" w:rsidP="00903CDD">
            <w:pPr>
              <w:jc w:val="both"/>
              <w:rPr>
                <w:sz w:val="22"/>
                <w:szCs w:val="22"/>
              </w:rPr>
            </w:pPr>
          </w:p>
          <w:p w14:paraId="0D9CB007" w14:textId="31D6069B" w:rsidR="00CA52FB" w:rsidRPr="00C100C2" w:rsidRDefault="00CA52FB" w:rsidP="00903CDD">
            <w:pPr>
              <w:jc w:val="both"/>
              <w:rPr>
                <w:sz w:val="22"/>
                <w:szCs w:val="22"/>
              </w:rPr>
            </w:pPr>
            <w:r>
              <w:rPr>
                <w:sz w:val="22"/>
                <w:szCs w:val="22"/>
              </w:rPr>
              <w:t>Plieno juostos</w:t>
            </w:r>
            <w:r w:rsidR="00FD10E8">
              <w:rPr>
                <w:sz w:val="22"/>
                <w:szCs w:val="22"/>
              </w:rPr>
              <w:t xml:space="preserve"> storis ne mažesnis nei 5 mm.</w:t>
            </w:r>
          </w:p>
          <w:p w14:paraId="263342C3" w14:textId="7633FD0A" w:rsidR="003878F0" w:rsidRPr="00853EFF" w:rsidRDefault="003878F0" w:rsidP="00A8579F">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9CBFE1E" w14:textId="77777777" w:rsidR="003878F0" w:rsidRPr="00C100C2" w:rsidRDefault="003878F0" w:rsidP="00A8579F">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71E07A78" w14:textId="77777777" w:rsidR="003878F0" w:rsidRPr="00C100C2" w:rsidRDefault="003878F0" w:rsidP="00A8579F">
            <w:pPr>
              <w:jc w:val="both"/>
              <w:rPr>
                <w:rFonts w:eastAsia="Calibri"/>
                <w:sz w:val="22"/>
                <w:szCs w:val="22"/>
              </w:rPr>
            </w:pPr>
          </w:p>
          <w:p w14:paraId="7750D9B9" w14:textId="77777777" w:rsidR="003878F0" w:rsidRDefault="003878F0" w:rsidP="00A8579F">
            <w:pPr>
              <w:rPr>
                <w:rFonts w:eastAsia="Calibri"/>
                <w:sz w:val="22"/>
                <w:szCs w:val="22"/>
              </w:rPr>
            </w:pPr>
            <w:r w:rsidRPr="00C100C2">
              <w:rPr>
                <w:rFonts w:eastAsia="Calibri"/>
                <w:sz w:val="22"/>
                <w:szCs w:val="22"/>
              </w:rPr>
              <w:t xml:space="preserve">Naudojama mediena </w:t>
            </w:r>
            <w:r w:rsidRPr="00C100C2">
              <w:rPr>
                <w:rFonts w:eastAsia="Calibri"/>
                <w:i/>
                <w:color w:val="0070C0"/>
                <w:sz w:val="22"/>
                <w:szCs w:val="22"/>
              </w:rPr>
              <w:t>(įrašyti konkrečią medieną)</w:t>
            </w:r>
            <w:r w:rsidRPr="00C100C2">
              <w:rPr>
                <w:rFonts w:eastAsia="Calibri"/>
                <w:sz w:val="22"/>
                <w:szCs w:val="22"/>
              </w:rPr>
              <w:t xml:space="preserve"> ....................</w:t>
            </w:r>
          </w:p>
          <w:p w14:paraId="4AD65AD7" w14:textId="77777777" w:rsidR="00BD4841" w:rsidRDefault="00BD4841" w:rsidP="00A8579F">
            <w:pPr>
              <w:rPr>
                <w:rFonts w:eastAsia="Calibri"/>
                <w:sz w:val="22"/>
                <w:szCs w:val="22"/>
              </w:rPr>
            </w:pPr>
          </w:p>
          <w:p w14:paraId="74EB9523" w14:textId="77777777" w:rsidR="00782CEB" w:rsidRDefault="00782CEB" w:rsidP="00BD4841">
            <w:pPr>
              <w:jc w:val="both"/>
              <w:rPr>
                <w:rFonts w:eastAsia="Calibri"/>
                <w:sz w:val="22"/>
                <w:szCs w:val="22"/>
              </w:rPr>
            </w:pPr>
          </w:p>
          <w:p w14:paraId="0A179678" w14:textId="77777777" w:rsidR="00782CEB" w:rsidRDefault="00782CEB" w:rsidP="00BD4841">
            <w:pPr>
              <w:jc w:val="both"/>
              <w:rPr>
                <w:rFonts w:eastAsia="Calibri"/>
                <w:sz w:val="22"/>
                <w:szCs w:val="22"/>
              </w:rPr>
            </w:pPr>
          </w:p>
          <w:p w14:paraId="1C67B69C" w14:textId="608DE133" w:rsidR="00BD4841" w:rsidRDefault="00BD4841" w:rsidP="00BD4841">
            <w:pPr>
              <w:jc w:val="both"/>
              <w:rPr>
                <w:rFonts w:eastAsia="Calibri"/>
                <w:color w:val="0070C0"/>
                <w:sz w:val="22"/>
                <w:szCs w:val="22"/>
              </w:rPr>
            </w:pPr>
            <w:r>
              <w:rPr>
                <w:rFonts w:eastAsia="Calibri"/>
                <w:sz w:val="22"/>
                <w:szCs w:val="22"/>
              </w:rPr>
              <w:t xml:space="preserve">Medienos </w:t>
            </w:r>
            <w:r w:rsidR="00782CEB">
              <w:rPr>
                <w:rFonts w:eastAsia="Calibri"/>
                <w:sz w:val="22"/>
                <w:szCs w:val="22"/>
              </w:rPr>
              <w:t>lentų matmenys</w:t>
            </w:r>
            <w:r w:rsidRPr="00C100C2">
              <w:rPr>
                <w:rFonts w:eastAsia="Calibri"/>
                <w:i/>
                <w:color w:val="0070C0"/>
                <w:sz w:val="22"/>
                <w:szCs w:val="22"/>
              </w:rPr>
              <w:t xml:space="preserve">(įrašyti </w:t>
            </w:r>
            <w:r>
              <w:rPr>
                <w:rFonts w:eastAsia="Calibri"/>
                <w:i/>
                <w:color w:val="0070C0"/>
                <w:sz w:val="22"/>
                <w:szCs w:val="22"/>
              </w:rPr>
              <w:t>konkrečią reikšmę</w:t>
            </w:r>
            <w:r w:rsidRPr="00C100C2">
              <w:rPr>
                <w:rFonts w:eastAsia="Calibri"/>
                <w:i/>
                <w:color w:val="0070C0"/>
                <w:sz w:val="22"/>
                <w:szCs w:val="22"/>
              </w:rPr>
              <w:t>)</w:t>
            </w:r>
            <w:r w:rsidRPr="00C100C2">
              <w:rPr>
                <w:rFonts w:eastAsia="Calibri"/>
                <w:color w:val="0070C0"/>
                <w:sz w:val="22"/>
                <w:szCs w:val="22"/>
              </w:rPr>
              <w:t>:</w:t>
            </w:r>
          </w:p>
          <w:p w14:paraId="51D5439B" w14:textId="02185FD4" w:rsidR="00BD4841" w:rsidRDefault="00782CEB" w:rsidP="00BD4841">
            <w:pPr>
              <w:jc w:val="both"/>
              <w:rPr>
                <w:rFonts w:eastAsia="Calibri"/>
                <w:sz w:val="22"/>
                <w:szCs w:val="22"/>
              </w:rPr>
            </w:pPr>
            <w:r>
              <w:rPr>
                <w:rFonts w:eastAsia="Calibri"/>
                <w:sz w:val="22"/>
                <w:szCs w:val="22"/>
              </w:rPr>
              <w:t>plotis</w:t>
            </w:r>
            <w:r w:rsidR="00BD4841" w:rsidRPr="00FD10E8">
              <w:rPr>
                <w:rFonts w:eastAsia="Calibri"/>
                <w:sz w:val="22"/>
                <w:szCs w:val="22"/>
              </w:rPr>
              <w:t xml:space="preserve"> </w:t>
            </w:r>
            <w:r w:rsidR="00BD4841" w:rsidRPr="00C100C2">
              <w:rPr>
                <w:rFonts w:eastAsia="Calibri"/>
                <w:sz w:val="22"/>
                <w:szCs w:val="22"/>
              </w:rPr>
              <w:t>...................</w:t>
            </w:r>
            <w:r w:rsidR="00BD4841">
              <w:rPr>
                <w:rFonts w:eastAsia="Calibri"/>
                <w:sz w:val="22"/>
                <w:szCs w:val="22"/>
              </w:rPr>
              <w:t>mm;</w:t>
            </w:r>
          </w:p>
          <w:p w14:paraId="5202710F" w14:textId="1B560527" w:rsidR="00BD4841" w:rsidRPr="00C100C2" w:rsidRDefault="00782CEB" w:rsidP="00BD4841">
            <w:pPr>
              <w:jc w:val="both"/>
              <w:rPr>
                <w:sz w:val="22"/>
                <w:szCs w:val="22"/>
              </w:rPr>
            </w:pPr>
            <w:r>
              <w:rPr>
                <w:rFonts w:eastAsia="Calibri"/>
                <w:sz w:val="22"/>
                <w:szCs w:val="22"/>
              </w:rPr>
              <w:t>ilgis</w:t>
            </w:r>
            <w:r w:rsidR="00BD4841">
              <w:rPr>
                <w:rFonts w:eastAsia="Calibri"/>
                <w:sz w:val="22"/>
                <w:szCs w:val="22"/>
              </w:rPr>
              <w:t xml:space="preserve"> </w:t>
            </w:r>
            <w:r w:rsidR="00BD4841" w:rsidRPr="00C100C2">
              <w:rPr>
                <w:rFonts w:eastAsia="Calibri"/>
                <w:sz w:val="22"/>
                <w:szCs w:val="22"/>
              </w:rPr>
              <w:t>...................</w:t>
            </w:r>
            <w:r w:rsidR="00BD4841">
              <w:rPr>
                <w:rFonts w:eastAsia="Calibri"/>
                <w:sz w:val="22"/>
                <w:szCs w:val="22"/>
              </w:rPr>
              <w:t>mm</w:t>
            </w:r>
            <w:r>
              <w:rPr>
                <w:rFonts w:eastAsia="Calibri"/>
                <w:sz w:val="22"/>
                <w:szCs w:val="22"/>
              </w:rPr>
              <w:t>;</w:t>
            </w:r>
          </w:p>
          <w:p w14:paraId="3F4A43EA" w14:textId="1217E976" w:rsidR="00782CEB" w:rsidRPr="00C100C2" w:rsidRDefault="00782CEB" w:rsidP="00782CEB">
            <w:pPr>
              <w:jc w:val="both"/>
              <w:rPr>
                <w:sz w:val="22"/>
                <w:szCs w:val="22"/>
              </w:rPr>
            </w:pPr>
            <w:r>
              <w:rPr>
                <w:rFonts w:eastAsia="Calibri"/>
                <w:sz w:val="22"/>
                <w:szCs w:val="22"/>
              </w:rPr>
              <w:t xml:space="preserve">storis </w:t>
            </w:r>
            <w:r w:rsidRPr="00C100C2">
              <w:rPr>
                <w:rFonts w:eastAsia="Calibri"/>
                <w:sz w:val="22"/>
                <w:szCs w:val="22"/>
              </w:rPr>
              <w:t>...................</w:t>
            </w:r>
            <w:r>
              <w:rPr>
                <w:rFonts w:eastAsia="Calibri"/>
                <w:sz w:val="22"/>
                <w:szCs w:val="22"/>
              </w:rPr>
              <w:t>mm.</w:t>
            </w:r>
          </w:p>
          <w:p w14:paraId="6CD93935" w14:textId="77777777" w:rsidR="00BD4841" w:rsidRDefault="00BD4841" w:rsidP="00A8579F">
            <w:pPr>
              <w:rPr>
                <w:sz w:val="22"/>
                <w:szCs w:val="22"/>
              </w:rPr>
            </w:pPr>
          </w:p>
          <w:p w14:paraId="64748928" w14:textId="3D5BBA07" w:rsidR="00782CEB" w:rsidRDefault="00782CEB" w:rsidP="00782CEB">
            <w:pPr>
              <w:jc w:val="both"/>
              <w:rPr>
                <w:rFonts w:eastAsia="Calibri"/>
                <w:color w:val="0070C0"/>
                <w:sz w:val="22"/>
                <w:szCs w:val="22"/>
              </w:rPr>
            </w:pPr>
            <w:r>
              <w:rPr>
                <w:rFonts w:eastAsia="Calibri"/>
                <w:sz w:val="22"/>
                <w:szCs w:val="22"/>
              </w:rPr>
              <w:t xml:space="preserve">Plieno juostos storis </w:t>
            </w:r>
            <w:r w:rsidRPr="00C100C2">
              <w:rPr>
                <w:rFonts w:eastAsia="Calibri"/>
                <w:i/>
                <w:color w:val="0070C0"/>
                <w:sz w:val="22"/>
                <w:szCs w:val="22"/>
              </w:rPr>
              <w:t xml:space="preserve">(įrašyti </w:t>
            </w:r>
            <w:r>
              <w:rPr>
                <w:rFonts w:eastAsia="Calibri"/>
                <w:i/>
                <w:color w:val="0070C0"/>
                <w:sz w:val="22"/>
                <w:szCs w:val="22"/>
              </w:rPr>
              <w:t>konkrečią reikšmę</w:t>
            </w:r>
            <w:r w:rsidRPr="00C100C2">
              <w:rPr>
                <w:rFonts w:eastAsia="Calibri"/>
                <w:i/>
                <w:color w:val="0070C0"/>
                <w:sz w:val="22"/>
                <w:szCs w:val="22"/>
              </w:rPr>
              <w:t>)</w:t>
            </w:r>
            <w:r w:rsidRPr="00C100C2">
              <w:rPr>
                <w:rFonts w:eastAsia="Calibri"/>
                <w:color w:val="0070C0"/>
                <w:sz w:val="22"/>
                <w:szCs w:val="22"/>
              </w:rPr>
              <w:t>:</w:t>
            </w:r>
          </w:p>
          <w:p w14:paraId="1360649B" w14:textId="77777777" w:rsidR="00782CEB" w:rsidRPr="00C100C2" w:rsidRDefault="00782CEB" w:rsidP="00782CEB">
            <w:pPr>
              <w:jc w:val="both"/>
              <w:rPr>
                <w:sz w:val="22"/>
                <w:szCs w:val="22"/>
              </w:rPr>
            </w:pPr>
            <w:r>
              <w:rPr>
                <w:rFonts w:eastAsia="Calibri"/>
                <w:sz w:val="22"/>
                <w:szCs w:val="22"/>
              </w:rPr>
              <w:t xml:space="preserve">storis </w:t>
            </w:r>
            <w:r w:rsidRPr="00C100C2">
              <w:rPr>
                <w:rFonts w:eastAsia="Calibri"/>
                <w:sz w:val="22"/>
                <w:szCs w:val="22"/>
              </w:rPr>
              <w:t>...................</w:t>
            </w:r>
            <w:r>
              <w:rPr>
                <w:rFonts w:eastAsia="Calibri"/>
                <w:sz w:val="22"/>
                <w:szCs w:val="22"/>
              </w:rPr>
              <w:t>mm.</w:t>
            </w:r>
          </w:p>
          <w:p w14:paraId="17950438" w14:textId="1A37E1AC" w:rsidR="00782CEB" w:rsidRPr="00853EFF" w:rsidRDefault="00782CEB" w:rsidP="00A8579F">
            <w:pPr>
              <w:rPr>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2283E35F" w14:textId="77777777" w:rsidR="003878F0" w:rsidRDefault="003878F0" w:rsidP="00903CDD">
            <w:pPr>
              <w:pStyle w:val="Betarp"/>
              <w:rPr>
                <w:rFonts w:eastAsia="Calibri"/>
                <w:sz w:val="22"/>
                <w:szCs w:val="22"/>
                <w:lang w:val="lt-LT" w:eastAsia="en-US"/>
              </w:rPr>
            </w:pPr>
            <w:r>
              <w:rPr>
                <w:rFonts w:eastAsia="Calibri"/>
                <w:sz w:val="22"/>
                <w:szCs w:val="22"/>
                <w:lang w:val="lt-LT" w:eastAsia="en-US"/>
              </w:rPr>
              <w:t>.............................................</w:t>
            </w:r>
          </w:p>
          <w:p w14:paraId="4ACF8680" w14:textId="38B66BEF" w:rsidR="003878F0" w:rsidRDefault="003878F0" w:rsidP="00903CDD">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1667B225" w14:textId="77777777" w:rsidR="003878F0" w:rsidRDefault="003878F0" w:rsidP="00A8579F">
            <w:pPr>
              <w:pStyle w:val="Betarp"/>
              <w:rPr>
                <w:rFonts w:eastAsia="Calibri"/>
                <w:sz w:val="22"/>
                <w:szCs w:val="22"/>
                <w:lang w:val="lt-LT" w:eastAsia="en-US"/>
              </w:rPr>
            </w:pPr>
          </w:p>
        </w:tc>
      </w:tr>
      <w:tr w:rsidR="003878F0" w14:paraId="0221006B" w14:textId="77777777" w:rsidTr="00096FE5">
        <w:tc>
          <w:tcPr>
            <w:tcW w:w="846" w:type="dxa"/>
            <w:tcBorders>
              <w:top w:val="single" w:sz="4" w:space="0" w:color="000000"/>
              <w:left w:val="single" w:sz="4" w:space="0" w:color="000000"/>
              <w:bottom w:val="single" w:sz="4" w:space="0" w:color="000000"/>
              <w:right w:val="single" w:sz="4" w:space="0" w:color="000000"/>
            </w:tcBorders>
          </w:tcPr>
          <w:p w14:paraId="4D856855" w14:textId="0E13E215" w:rsidR="003878F0" w:rsidRDefault="003878F0" w:rsidP="00A8579F">
            <w:pPr>
              <w:jc w:val="both"/>
              <w:rPr>
                <w:sz w:val="22"/>
                <w:szCs w:val="22"/>
              </w:rPr>
            </w:pPr>
            <w:r>
              <w:rPr>
                <w:sz w:val="22"/>
                <w:szCs w:val="22"/>
              </w:rPr>
              <w:t>1.1.4.</w:t>
            </w:r>
          </w:p>
        </w:tc>
        <w:tc>
          <w:tcPr>
            <w:tcW w:w="3896" w:type="dxa"/>
            <w:tcBorders>
              <w:top w:val="single" w:sz="4" w:space="0" w:color="000000"/>
              <w:left w:val="single" w:sz="4" w:space="0" w:color="000000"/>
              <w:bottom w:val="single" w:sz="4" w:space="0" w:color="000000"/>
              <w:right w:val="single" w:sz="4" w:space="0" w:color="000000"/>
            </w:tcBorders>
          </w:tcPr>
          <w:p w14:paraId="120061DE" w14:textId="4599D7AB" w:rsidR="003878F0" w:rsidRDefault="003878F0" w:rsidP="00A8579F">
            <w:pPr>
              <w:jc w:val="both"/>
              <w:rPr>
                <w:rFonts w:eastAsia="Calibri"/>
                <w:sz w:val="22"/>
                <w:szCs w:val="22"/>
              </w:rPr>
            </w:pPr>
            <w:r>
              <w:rPr>
                <w:rFonts w:eastAsia="Calibri"/>
                <w:sz w:val="22"/>
                <w:szCs w:val="22"/>
              </w:rPr>
              <w:t>Suolo</w:t>
            </w:r>
            <w:r w:rsidRPr="00C100C2">
              <w:rPr>
                <w:rFonts w:eastAsia="Calibri"/>
                <w:sz w:val="22"/>
                <w:szCs w:val="22"/>
              </w:rPr>
              <w:t xml:space="preserve"> medinių dalių spalva – tamsiai ruda (polisanderis)*</w:t>
            </w:r>
          </w:p>
        </w:tc>
        <w:tc>
          <w:tcPr>
            <w:tcW w:w="4864" w:type="dxa"/>
            <w:tcBorders>
              <w:top w:val="single" w:sz="4" w:space="0" w:color="000000"/>
              <w:left w:val="single" w:sz="4" w:space="0" w:color="000000"/>
              <w:bottom w:val="single" w:sz="4" w:space="0" w:color="000000"/>
              <w:right w:val="single" w:sz="4" w:space="0" w:color="000000"/>
            </w:tcBorders>
          </w:tcPr>
          <w:p w14:paraId="33B74516" w14:textId="39F38826" w:rsidR="003878F0" w:rsidRPr="00853EFF" w:rsidRDefault="003878F0" w:rsidP="00A8579F">
            <w:pPr>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8E222C1" w14:textId="77777777" w:rsidR="003878F0" w:rsidRDefault="003878F0" w:rsidP="00A8579F">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365BFDB6" w14:textId="77777777" w:rsidR="003878F0" w:rsidRDefault="003878F0" w:rsidP="00A8579F">
            <w:pPr>
              <w:pStyle w:val="Betarp"/>
              <w:rPr>
                <w:rFonts w:eastAsia="Calibri"/>
                <w:sz w:val="22"/>
                <w:szCs w:val="22"/>
                <w:lang w:val="lt-LT" w:eastAsia="en-US"/>
              </w:rPr>
            </w:pPr>
          </w:p>
        </w:tc>
      </w:tr>
      <w:tr w:rsidR="003878F0" w14:paraId="461D29C9" w14:textId="77777777" w:rsidTr="00096FE5">
        <w:tc>
          <w:tcPr>
            <w:tcW w:w="846" w:type="dxa"/>
            <w:tcBorders>
              <w:top w:val="single" w:sz="4" w:space="0" w:color="000000"/>
              <w:left w:val="single" w:sz="4" w:space="0" w:color="000000"/>
              <w:bottom w:val="single" w:sz="4" w:space="0" w:color="000000"/>
              <w:right w:val="single" w:sz="4" w:space="0" w:color="000000"/>
            </w:tcBorders>
          </w:tcPr>
          <w:p w14:paraId="6A54652D" w14:textId="6B6DF578" w:rsidR="003878F0" w:rsidRDefault="003878F0" w:rsidP="003878F0">
            <w:pPr>
              <w:jc w:val="both"/>
              <w:rPr>
                <w:sz w:val="22"/>
                <w:szCs w:val="22"/>
              </w:rPr>
            </w:pPr>
            <w:r>
              <w:rPr>
                <w:sz w:val="22"/>
                <w:szCs w:val="22"/>
              </w:rPr>
              <w:t>1.1.5.</w:t>
            </w:r>
          </w:p>
        </w:tc>
        <w:tc>
          <w:tcPr>
            <w:tcW w:w="3896" w:type="dxa"/>
            <w:tcBorders>
              <w:top w:val="single" w:sz="4" w:space="0" w:color="000000"/>
              <w:left w:val="single" w:sz="4" w:space="0" w:color="000000"/>
              <w:bottom w:val="single" w:sz="4" w:space="0" w:color="000000"/>
              <w:right w:val="single" w:sz="4" w:space="0" w:color="000000"/>
            </w:tcBorders>
          </w:tcPr>
          <w:p w14:paraId="78736878" w14:textId="77777777" w:rsidR="003878F0" w:rsidRPr="00793497" w:rsidRDefault="003878F0" w:rsidP="003878F0">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42BA51CE" w14:textId="7E7BB2DC" w:rsidR="003878F0" w:rsidRDefault="003878F0" w:rsidP="003878F0">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00E1193E" w14:textId="6A899815" w:rsidR="003878F0" w:rsidRPr="00C100C2" w:rsidRDefault="003878F0" w:rsidP="003878F0">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69204FD" w14:textId="77777777" w:rsidR="003878F0" w:rsidRDefault="003878F0" w:rsidP="003878F0">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3AD630DC" w14:textId="77777777" w:rsidR="003878F0" w:rsidRDefault="003878F0" w:rsidP="003878F0">
            <w:pPr>
              <w:pStyle w:val="Betarp"/>
              <w:rPr>
                <w:rFonts w:eastAsia="Calibri"/>
                <w:sz w:val="22"/>
                <w:szCs w:val="22"/>
                <w:lang w:val="lt-LT" w:eastAsia="en-US"/>
              </w:rPr>
            </w:pPr>
          </w:p>
        </w:tc>
      </w:tr>
      <w:tr w:rsidR="003878F0" w14:paraId="20FB43AF" w14:textId="77777777" w:rsidTr="00096FE5">
        <w:tc>
          <w:tcPr>
            <w:tcW w:w="846" w:type="dxa"/>
            <w:tcBorders>
              <w:top w:val="single" w:sz="4" w:space="0" w:color="000000"/>
              <w:left w:val="single" w:sz="4" w:space="0" w:color="000000"/>
              <w:bottom w:val="single" w:sz="4" w:space="0" w:color="000000"/>
              <w:right w:val="single" w:sz="4" w:space="0" w:color="000000"/>
            </w:tcBorders>
          </w:tcPr>
          <w:p w14:paraId="70586151" w14:textId="2C421023" w:rsidR="003878F0" w:rsidRPr="00F018DA" w:rsidRDefault="003878F0" w:rsidP="003878F0">
            <w:pPr>
              <w:jc w:val="both"/>
              <w:rPr>
                <w:b/>
                <w:bCs/>
                <w:sz w:val="22"/>
                <w:szCs w:val="22"/>
              </w:rPr>
            </w:pPr>
            <w:r w:rsidRPr="00F018DA">
              <w:rPr>
                <w:b/>
                <w:bCs/>
                <w:sz w:val="22"/>
                <w:szCs w:val="22"/>
              </w:rPr>
              <w:t>1.2.</w:t>
            </w:r>
          </w:p>
        </w:tc>
        <w:tc>
          <w:tcPr>
            <w:tcW w:w="3896" w:type="dxa"/>
            <w:tcBorders>
              <w:top w:val="single" w:sz="4" w:space="0" w:color="000000"/>
              <w:left w:val="single" w:sz="4" w:space="0" w:color="000000"/>
              <w:bottom w:val="single" w:sz="4" w:space="0" w:color="000000"/>
              <w:right w:val="single" w:sz="4" w:space="0" w:color="000000"/>
            </w:tcBorders>
          </w:tcPr>
          <w:p w14:paraId="4BF715EF" w14:textId="5F4B8100" w:rsidR="003878F0" w:rsidRDefault="003878F0" w:rsidP="003878F0">
            <w:pPr>
              <w:jc w:val="both"/>
              <w:rPr>
                <w:b/>
                <w:sz w:val="22"/>
                <w:szCs w:val="22"/>
              </w:rPr>
            </w:pPr>
            <w:r>
              <w:rPr>
                <w:b/>
                <w:color w:val="000000" w:themeColor="text1"/>
                <w:sz w:val="22"/>
                <w:szCs w:val="22"/>
              </w:rPr>
              <w:t>Dviračių stovai</w:t>
            </w:r>
            <w:r w:rsidRPr="00BC3C5C">
              <w:rPr>
                <w:b/>
                <w:color w:val="000000" w:themeColor="text1"/>
                <w:sz w:val="22"/>
                <w:szCs w:val="22"/>
              </w:rPr>
              <w:t xml:space="preserve"> – </w:t>
            </w:r>
            <w:r>
              <w:rPr>
                <w:b/>
                <w:color w:val="000000" w:themeColor="text1"/>
                <w:sz w:val="22"/>
                <w:szCs w:val="22"/>
              </w:rPr>
              <w:t xml:space="preserve">32 </w:t>
            </w:r>
            <w:r w:rsidRPr="00BC3C5C">
              <w:rPr>
                <w:b/>
                <w:color w:val="000000" w:themeColor="text1"/>
                <w:sz w:val="22"/>
                <w:szCs w:val="22"/>
              </w:rPr>
              <w:t>vnt.</w:t>
            </w:r>
            <w:r w:rsidRPr="00BC3C5C">
              <w:rPr>
                <w:b/>
                <w:sz w:val="22"/>
                <w:szCs w:val="22"/>
              </w:rPr>
              <w:t xml:space="preserve"> (</w:t>
            </w:r>
            <w:r>
              <w:rPr>
                <w:b/>
                <w:sz w:val="22"/>
                <w:szCs w:val="22"/>
              </w:rPr>
              <w:t>žr. pav. 2</w:t>
            </w:r>
            <w:r w:rsidRPr="00BC3C5C">
              <w:rPr>
                <w:b/>
                <w:sz w:val="22"/>
                <w:szCs w:val="22"/>
              </w:rPr>
              <w:t>):</w:t>
            </w:r>
          </w:p>
          <w:p w14:paraId="61115AF2" w14:textId="77777777" w:rsidR="003878F0" w:rsidRDefault="003878F0" w:rsidP="003878F0">
            <w:pPr>
              <w:jc w:val="both"/>
              <w:rPr>
                <w:b/>
                <w:sz w:val="22"/>
                <w:szCs w:val="22"/>
              </w:rPr>
            </w:pPr>
          </w:p>
          <w:p w14:paraId="71DAF00B" w14:textId="6CB9BCE0" w:rsidR="003878F0" w:rsidRDefault="003878F0" w:rsidP="003878F0">
            <w:pPr>
              <w:jc w:val="both"/>
              <w:rPr>
                <w:b/>
                <w:sz w:val="22"/>
                <w:szCs w:val="22"/>
              </w:rPr>
            </w:pPr>
            <w:r>
              <w:rPr>
                <w:b/>
                <w:sz w:val="22"/>
                <w:szCs w:val="22"/>
              </w:rPr>
              <w:t>Nr. 2</w:t>
            </w:r>
          </w:p>
          <w:p w14:paraId="7737D90B" w14:textId="5545AC7D" w:rsidR="003878F0" w:rsidRDefault="003878F0" w:rsidP="003878F0">
            <w:pPr>
              <w:jc w:val="both"/>
              <w:rPr>
                <w:b/>
                <w:sz w:val="22"/>
                <w:szCs w:val="22"/>
              </w:rPr>
            </w:pPr>
            <w:r>
              <w:rPr>
                <w:noProof/>
                <w:color w:val="000000" w:themeColor="text1"/>
              </w:rPr>
              <w:lastRenderedPageBreak/>
              <w:drawing>
                <wp:inline distT="0" distB="0" distL="0" distR="0" wp14:anchorId="6CF71A8A" wp14:editId="5EC205E2">
                  <wp:extent cx="1781175" cy="1381125"/>
                  <wp:effectExtent l="0" t="0" r="9525" b="9525"/>
                  <wp:docPr id="7" name="Paveikslėlis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a:ln>
                            <a:noFill/>
                          </a:ln>
                        </pic:spPr>
                      </pic:pic>
                    </a:graphicData>
                  </a:graphic>
                </wp:inline>
              </w:drawing>
            </w:r>
          </w:p>
          <w:p w14:paraId="099A5C70" w14:textId="77777777" w:rsidR="003878F0" w:rsidRDefault="003878F0" w:rsidP="003878F0">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562BE1A" w14:textId="77777777" w:rsidR="003878F0" w:rsidRPr="00853EFF" w:rsidRDefault="003878F0" w:rsidP="003878F0">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6823D7A4" w14:textId="77777777" w:rsidR="003878F0" w:rsidRPr="00853EFF" w:rsidRDefault="003878F0" w:rsidP="003878F0">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42149382" w14:textId="77777777" w:rsidR="003878F0" w:rsidRPr="00853EFF" w:rsidRDefault="003878F0" w:rsidP="003878F0">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2A6BAF68" w14:textId="77777777" w:rsidR="003878F0" w:rsidRPr="00853EFF" w:rsidRDefault="003878F0" w:rsidP="003878F0">
            <w:pPr>
              <w:suppressAutoHyphens w:val="0"/>
              <w:jc w:val="both"/>
              <w:rPr>
                <w:sz w:val="22"/>
                <w:szCs w:val="22"/>
                <w:lang w:eastAsia="lt-LT"/>
              </w:rPr>
            </w:pPr>
          </w:p>
          <w:p w14:paraId="0034DFB5" w14:textId="77777777" w:rsidR="003878F0" w:rsidRPr="00853EFF" w:rsidRDefault="003878F0" w:rsidP="003878F0">
            <w:pPr>
              <w:suppressAutoHyphens w:val="0"/>
              <w:jc w:val="both"/>
              <w:rPr>
                <w:i/>
                <w:sz w:val="22"/>
                <w:szCs w:val="22"/>
                <w:lang w:eastAsia="lt-LT"/>
              </w:rPr>
            </w:pPr>
            <w:r w:rsidRPr="00853EFF">
              <w:rPr>
                <w:i/>
                <w:sz w:val="22"/>
                <w:szCs w:val="22"/>
                <w:lang w:eastAsia="lt-LT"/>
              </w:rPr>
              <w:lastRenderedPageBreak/>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0776DBB4" w14:textId="77777777" w:rsidR="003878F0" w:rsidRPr="00853EFF" w:rsidRDefault="003878F0" w:rsidP="003878F0">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75D73DAA" w14:textId="77777777" w:rsidR="003878F0" w:rsidRPr="00853EFF" w:rsidRDefault="003878F0" w:rsidP="003878F0">
            <w:pPr>
              <w:jc w:val="both"/>
              <w:rPr>
                <w:sz w:val="22"/>
                <w:szCs w:val="22"/>
                <w:lang w:eastAsia="lt-LT"/>
              </w:rPr>
            </w:pPr>
          </w:p>
          <w:p w14:paraId="5D659098" w14:textId="77777777" w:rsidR="003878F0" w:rsidRPr="00853EFF" w:rsidRDefault="003878F0" w:rsidP="003878F0">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1D8D97B" w14:textId="1C68ECDD" w:rsidR="003878F0" w:rsidRPr="00853EFF" w:rsidRDefault="003878F0" w:rsidP="003878F0">
            <w:pPr>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0E85684E"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lastRenderedPageBreak/>
              <w:t>.............................................</w:t>
            </w:r>
          </w:p>
          <w:p w14:paraId="771BFE46" w14:textId="2EFF2512"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bottom w:val="single" w:sz="4" w:space="0" w:color="auto"/>
              <w:right w:val="single" w:sz="4" w:space="0" w:color="auto"/>
            </w:tcBorders>
          </w:tcPr>
          <w:p w14:paraId="3B58792E"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07F6C549" w14:textId="4C2DB8B8"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3878F0" w14:paraId="4ED1FEF3" w14:textId="77777777" w:rsidTr="00096FE5">
        <w:tc>
          <w:tcPr>
            <w:tcW w:w="846" w:type="dxa"/>
            <w:tcBorders>
              <w:top w:val="single" w:sz="4" w:space="0" w:color="000000"/>
              <w:left w:val="single" w:sz="4" w:space="0" w:color="000000"/>
              <w:bottom w:val="single" w:sz="4" w:space="0" w:color="000000"/>
              <w:right w:val="single" w:sz="4" w:space="0" w:color="000000"/>
            </w:tcBorders>
          </w:tcPr>
          <w:p w14:paraId="6DDE338D" w14:textId="635F86EF" w:rsidR="003878F0" w:rsidRPr="00853EFF" w:rsidRDefault="003878F0" w:rsidP="003878F0">
            <w:pPr>
              <w:jc w:val="both"/>
              <w:rPr>
                <w:sz w:val="22"/>
                <w:szCs w:val="22"/>
              </w:rPr>
            </w:pPr>
            <w:r>
              <w:rPr>
                <w:sz w:val="22"/>
                <w:szCs w:val="22"/>
              </w:rPr>
              <w:t>1.2.1.</w:t>
            </w:r>
          </w:p>
        </w:tc>
        <w:tc>
          <w:tcPr>
            <w:tcW w:w="3896" w:type="dxa"/>
            <w:tcBorders>
              <w:top w:val="single" w:sz="4" w:space="0" w:color="000000"/>
              <w:left w:val="single" w:sz="4" w:space="0" w:color="000000"/>
              <w:bottom w:val="single" w:sz="4" w:space="0" w:color="000000"/>
              <w:right w:val="single" w:sz="4" w:space="0" w:color="000000"/>
            </w:tcBorders>
          </w:tcPr>
          <w:p w14:paraId="006C9480" w14:textId="706B708F" w:rsidR="003878F0" w:rsidRDefault="003878F0" w:rsidP="003878F0">
            <w:pPr>
              <w:jc w:val="both"/>
              <w:rPr>
                <w:rFonts w:eastAsia="Calibri"/>
                <w:sz w:val="22"/>
                <w:szCs w:val="22"/>
              </w:rPr>
            </w:pPr>
            <w:r>
              <w:rPr>
                <w:sz w:val="22"/>
                <w:szCs w:val="22"/>
              </w:rPr>
              <w:t>Stovai pagaminti iš cinkuoto plieno, kuris dažytas milteliniu būdu ar lygiaverčių medžiagų. Viršutinės dalies apačia dengta EPDM guma, kad apsaugotų dviračio rėmą nuo įbrėžimų ar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735AF929" w14:textId="77777777" w:rsidR="003878F0" w:rsidRPr="00853EFF" w:rsidRDefault="003878F0" w:rsidP="003878F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04158439" w14:textId="77777777" w:rsidR="003878F0" w:rsidRPr="00853EFF" w:rsidRDefault="003878F0" w:rsidP="003878F0">
            <w:pPr>
              <w:suppressAutoHyphens w:val="0"/>
              <w:jc w:val="both"/>
              <w:rPr>
                <w:rFonts w:eastAsia="Calibri"/>
                <w:sz w:val="22"/>
                <w:szCs w:val="22"/>
              </w:rPr>
            </w:pPr>
          </w:p>
          <w:p w14:paraId="268819F4" w14:textId="6EADBAEE" w:rsidR="003878F0" w:rsidRDefault="003878F0" w:rsidP="003878F0">
            <w:pPr>
              <w:rPr>
                <w:rFonts w:eastAsia="Calibri"/>
                <w:sz w:val="22"/>
                <w:szCs w:val="22"/>
              </w:rPr>
            </w:pPr>
            <w:r>
              <w:rPr>
                <w:rFonts w:eastAsia="Calibri"/>
                <w:sz w:val="22"/>
                <w:szCs w:val="22"/>
              </w:rPr>
              <w:t xml:space="preserve">Stovo </w:t>
            </w:r>
            <w:r w:rsidRPr="00853EFF">
              <w:rPr>
                <w:rFonts w:eastAsia="Calibri"/>
                <w:sz w:val="22"/>
                <w:szCs w:val="22"/>
              </w:rPr>
              <w:t>medžiagiškum</w:t>
            </w:r>
            <w:r>
              <w:rPr>
                <w:rFonts w:eastAsia="Calibri"/>
                <w:sz w:val="22"/>
                <w:szCs w:val="22"/>
              </w:rPr>
              <w:t>as</w:t>
            </w:r>
            <w:r w:rsidRPr="00853EFF">
              <w:rPr>
                <w:rFonts w:eastAsia="Calibri"/>
                <w:sz w:val="22"/>
                <w:szCs w:val="22"/>
              </w:rPr>
              <w:t xml:space="preserve"> </w:t>
            </w:r>
            <w:r w:rsidRPr="00853EFF">
              <w:rPr>
                <w:rFonts w:eastAsia="Calibri"/>
                <w:i/>
                <w:color w:val="0070C0"/>
                <w:sz w:val="22"/>
                <w:szCs w:val="22"/>
              </w:rPr>
              <w:t>(įrašyti konkrečią medžiagą)</w:t>
            </w:r>
            <w:r w:rsidRPr="00853EFF">
              <w:rPr>
                <w:rFonts w:eastAsia="Calibri"/>
                <w:sz w:val="22"/>
                <w:szCs w:val="22"/>
              </w:rPr>
              <w:t xml:space="preserve"> ....................</w:t>
            </w:r>
          </w:p>
          <w:p w14:paraId="19E92D15" w14:textId="77777777" w:rsidR="00057028" w:rsidRDefault="00057028" w:rsidP="003878F0">
            <w:pPr>
              <w:rPr>
                <w:rFonts w:eastAsia="Calibri"/>
                <w:sz w:val="22"/>
                <w:szCs w:val="22"/>
              </w:rPr>
            </w:pPr>
          </w:p>
          <w:p w14:paraId="608991BE" w14:textId="5F0BF7D7" w:rsidR="003878F0" w:rsidRPr="00853EFF" w:rsidRDefault="003878F0" w:rsidP="003878F0">
            <w:pPr>
              <w:rPr>
                <w:rFonts w:eastAsia="Calibri"/>
                <w:sz w:val="22"/>
                <w:szCs w:val="22"/>
              </w:rPr>
            </w:pPr>
            <w:r>
              <w:rPr>
                <w:rFonts w:eastAsia="Calibri"/>
                <w:sz w:val="22"/>
                <w:szCs w:val="22"/>
              </w:rPr>
              <w:t xml:space="preserve">Apsauginės gumos </w:t>
            </w:r>
            <w:r w:rsidRPr="00853EFF">
              <w:rPr>
                <w:rFonts w:eastAsia="Calibri"/>
                <w:sz w:val="22"/>
                <w:szCs w:val="22"/>
              </w:rPr>
              <w:t>medžiagiškum</w:t>
            </w:r>
            <w:r>
              <w:rPr>
                <w:rFonts w:eastAsia="Calibri"/>
                <w:sz w:val="22"/>
                <w:szCs w:val="22"/>
              </w:rPr>
              <w:t>as</w:t>
            </w:r>
            <w:r w:rsidRPr="00853EFF">
              <w:rPr>
                <w:rFonts w:eastAsia="Calibri"/>
                <w:sz w:val="22"/>
                <w:szCs w:val="22"/>
              </w:rPr>
              <w:t xml:space="preserve"> </w:t>
            </w:r>
            <w:r w:rsidRPr="00853EFF">
              <w:rPr>
                <w:rFonts w:eastAsia="Calibri"/>
                <w:i/>
                <w:color w:val="0070C0"/>
                <w:sz w:val="22"/>
                <w:szCs w:val="22"/>
              </w:rPr>
              <w:t>(įrašyti konkrečią medžiagą)</w:t>
            </w:r>
            <w:r w:rsidRPr="00853EFF">
              <w:rPr>
                <w:rFonts w:eastAsia="Calibri"/>
                <w:sz w:val="22"/>
                <w:szCs w:val="22"/>
              </w:rPr>
              <w:t xml:space="preserve"> ....................</w:t>
            </w:r>
          </w:p>
        </w:tc>
        <w:tc>
          <w:tcPr>
            <w:tcW w:w="2693" w:type="dxa"/>
            <w:tcBorders>
              <w:top w:val="single" w:sz="4" w:space="0" w:color="000000"/>
              <w:left w:val="single" w:sz="4" w:space="0" w:color="000000"/>
              <w:bottom w:val="single" w:sz="4" w:space="0" w:color="000000"/>
              <w:right w:val="single" w:sz="4" w:space="0" w:color="auto"/>
            </w:tcBorders>
          </w:tcPr>
          <w:p w14:paraId="0D3DE7E1"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18A91C6A" w14:textId="1AF54907"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2AB3CD26" w14:textId="77777777" w:rsidR="003878F0" w:rsidRDefault="003878F0" w:rsidP="003878F0">
            <w:pPr>
              <w:pStyle w:val="Betarp"/>
              <w:rPr>
                <w:rFonts w:eastAsia="Calibri"/>
                <w:sz w:val="22"/>
                <w:szCs w:val="22"/>
                <w:lang w:val="lt-LT" w:eastAsia="en-US"/>
              </w:rPr>
            </w:pPr>
          </w:p>
        </w:tc>
      </w:tr>
      <w:tr w:rsidR="003878F0" w14:paraId="6DA0825C" w14:textId="77777777" w:rsidTr="00096FE5">
        <w:tc>
          <w:tcPr>
            <w:tcW w:w="846" w:type="dxa"/>
            <w:tcBorders>
              <w:top w:val="single" w:sz="4" w:space="0" w:color="000000"/>
              <w:left w:val="single" w:sz="4" w:space="0" w:color="000000"/>
              <w:bottom w:val="single" w:sz="4" w:space="0" w:color="000000"/>
              <w:right w:val="single" w:sz="4" w:space="0" w:color="000000"/>
            </w:tcBorders>
          </w:tcPr>
          <w:p w14:paraId="61B4AD93" w14:textId="1D7CCDFD" w:rsidR="003878F0" w:rsidRPr="00853EFF" w:rsidRDefault="003878F0" w:rsidP="003878F0">
            <w:pPr>
              <w:jc w:val="both"/>
              <w:rPr>
                <w:sz w:val="22"/>
                <w:szCs w:val="22"/>
              </w:rPr>
            </w:pPr>
            <w:r>
              <w:rPr>
                <w:sz w:val="22"/>
                <w:szCs w:val="22"/>
              </w:rPr>
              <w:t>1.2.2.</w:t>
            </w:r>
          </w:p>
        </w:tc>
        <w:tc>
          <w:tcPr>
            <w:tcW w:w="3896" w:type="dxa"/>
            <w:tcBorders>
              <w:top w:val="single" w:sz="4" w:space="0" w:color="000000"/>
              <w:left w:val="single" w:sz="4" w:space="0" w:color="000000"/>
              <w:bottom w:val="single" w:sz="4" w:space="0" w:color="000000"/>
              <w:right w:val="single" w:sz="4" w:space="0" w:color="000000"/>
            </w:tcBorders>
          </w:tcPr>
          <w:p w14:paraId="2AE8174D" w14:textId="77777777" w:rsidR="003878F0" w:rsidRDefault="003878F0" w:rsidP="003878F0">
            <w:pPr>
              <w:jc w:val="both"/>
              <w:rPr>
                <w:sz w:val="22"/>
                <w:szCs w:val="22"/>
              </w:rPr>
            </w:pPr>
            <w:r>
              <w:rPr>
                <w:sz w:val="22"/>
                <w:szCs w:val="22"/>
              </w:rPr>
              <w:t>Konstrukcija pagaminta iš suvirintų plieninių, stačiakampio formos vamzdžių, kurių matmenys:</w:t>
            </w:r>
          </w:p>
          <w:p w14:paraId="24D2B4C6" w14:textId="77777777" w:rsidR="003878F0" w:rsidRDefault="003878F0" w:rsidP="003878F0">
            <w:pPr>
              <w:jc w:val="both"/>
              <w:rPr>
                <w:sz w:val="22"/>
                <w:szCs w:val="22"/>
              </w:rPr>
            </w:pPr>
            <w:r>
              <w:rPr>
                <w:sz w:val="22"/>
                <w:szCs w:val="22"/>
              </w:rPr>
              <w:t>Stačiakampio formos vamzdis: 40x20 mm (galima paklaida +/- 5 mm);</w:t>
            </w:r>
          </w:p>
          <w:p w14:paraId="6B73B9DD" w14:textId="426DD490" w:rsidR="003878F0" w:rsidRDefault="003878F0" w:rsidP="003878F0">
            <w:pPr>
              <w:jc w:val="both"/>
              <w:rPr>
                <w:rFonts w:eastAsia="Calibri"/>
                <w:sz w:val="22"/>
                <w:szCs w:val="22"/>
              </w:rPr>
            </w:pPr>
            <w:r>
              <w:rPr>
                <w:sz w:val="22"/>
                <w:szCs w:val="22"/>
              </w:rPr>
              <w:t>Sienelės storis: 3 mm (galima paklaida +/- 1 mm).</w:t>
            </w:r>
          </w:p>
        </w:tc>
        <w:tc>
          <w:tcPr>
            <w:tcW w:w="4864" w:type="dxa"/>
            <w:tcBorders>
              <w:top w:val="single" w:sz="4" w:space="0" w:color="000000"/>
              <w:left w:val="single" w:sz="4" w:space="0" w:color="000000"/>
              <w:bottom w:val="single" w:sz="4" w:space="0" w:color="000000"/>
              <w:right w:val="single" w:sz="4" w:space="0" w:color="000000"/>
            </w:tcBorders>
          </w:tcPr>
          <w:p w14:paraId="0A8080D7" w14:textId="77777777" w:rsidR="003878F0" w:rsidRPr="00853EFF" w:rsidRDefault="003878F0" w:rsidP="003878F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7EDB7A7D" w14:textId="77777777" w:rsidR="003878F0" w:rsidRPr="00853EFF" w:rsidRDefault="003878F0" w:rsidP="003878F0">
            <w:pPr>
              <w:suppressAutoHyphens w:val="0"/>
              <w:jc w:val="both"/>
              <w:rPr>
                <w:rFonts w:eastAsia="Calibri"/>
                <w:sz w:val="22"/>
                <w:szCs w:val="22"/>
              </w:rPr>
            </w:pPr>
          </w:p>
          <w:p w14:paraId="44F70B11" w14:textId="77777777" w:rsidR="003878F0" w:rsidRPr="00853EFF" w:rsidRDefault="003878F0" w:rsidP="003878F0">
            <w:pPr>
              <w:rPr>
                <w:sz w:val="22"/>
                <w:szCs w:val="22"/>
              </w:rPr>
            </w:pPr>
            <w:r>
              <w:rPr>
                <w:rFonts w:eastAsia="Calibri"/>
                <w:sz w:val="22"/>
                <w:szCs w:val="22"/>
              </w:rPr>
              <w:t>M</w:t>
            </w:r>
            <w:r w:rsidRPr="00853EFF">
              <w:rPr>
                <w:rFonts w:eastAsia="Calibri"/>
                <w:sz w:val="22"/>
                <w:szCs w:val="22"/>
              </w:rPr>
              <w:t xml:space="preserve">atmenys </w:t>
            </w:r>
            <w:r w:rsidRPr="00853EFF">
              <w:rPr>
                <w:rFonts w:eastAsia="Calibri"/>
                <w:i/>
                <w:color w:val="0070C0"/>
                <w:sz w:val="22"/>
                <w:szCs w:val="22"/>
              </w:rPr>
              <w:t>(įrašyti konkrečias reikšmes)</w:t>
            </w:r>
            <w:r w:rsidRPr="00853EFF">
              <w:rPr>
                <w:rFonts w:eastAsia="Calibri"/>
                <w:color w:val="0070C0"/>
                <w:sz w:val="22"/>
                <w:szCs w:val="22"/>
              </w:rPr>
              <w:t>:</w:t>
            </w:r>
          </w:p>
          <w:p w14:paraId="5470562E" w14:textId="77777777" w:rsidR="003878F0" w:rsidRPr="00853EFF" w:rsidRDefault="003878F0" w:rsidP="003878F0">
            <w:pPr>
              <w:rPr>
                <w:rFonts w:eastAsia="Calibri"/>
                <w:sz w:val="22"/>
                <w:szCs w:val="22"/>
              </w:rPr>
            </w:pPr>
            <w:r>
              <w:rPr>
                <w:rFonts w:eastAsia="Calibri"/>
                <w:sz w:val="22"/>
                <w:szCs w:val="22"/>
              </w:rPr>
              <w:t>Stačiakampio formos vamzdis</w:t>
            </w:r>
            <w:r w:rsidRPr="00853EFF">
              <w:rPr>
                <w:rFonts w:eastAsia="Calibri"/>
                <w:sz w:val="22"/>
                <w:szCs w:val="22"/>
              </w:rPr>
              <w:t xml:space="preserve">: .................. mm; </w:t>
            </w:r>
          </w:p>
          <w:p w14:paraId="74A6F5BB" w14:textId="77777777" w:rsidR="003878F0" w:rsidRDefault="003878F0" w:rsidP="003878F0">
            <w:pPr>
              <w:rPr>
                <w:rFonts w:eastAsia="Calibri"/>
                <w:sz w:val="22"/>
                <w:szCs w:val="22"/>
              </w:rPr>
            </w:pPr>
            <w:r>
              <w:rPr>
                <w:rFonts w:eastAsia="Calibri"/>
                <w:sz w:val="22"/>
                <w:szCs w:val="22"/>
              </w:rPr>
              <w:t>Sienelės storis</w:t>
            </w:r>
            <w:r w:rsidRPr="00853EFF">
              <w:rPr>
                <w:rFonts w:eastAsia="Calibri"/>
                <w:sz w:val="22"/>
                <w:szCs w:val="22"/>
              </w:rPr>
              <w:t>: ............ mm</w:t>
            </w:r>
            <w:r>
              <w:rPr>
                <w:rFonts w:eastAsia="Calibri"/>
                <w:sz w:val="22"/>
                <w:szCs w:val="22"/>
              </w:rPr>
              <w:t>.</w:t>
            </w:r>
          </w:p>
          <w:p w14:paraId="51AE4ED7" w14:textId="77777777" w:rsidR="003878F0" w:rsidRPr="00853EFF" w:rsidRDefault="003878F0" w:rsidP="003878F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EFF646A"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27137C2D" w14:textId="36BC0C4D"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318F9DAB" w14:textId="77777777" w:rsidR="003878F0" w:rsidRDefault="003878F0" w:rsidP="003878F0">
            <w:pPr>
              <w:pStyle w:val="Betarp"/>
              <w:rPr>
                <w:rFonts w:eastAsia="Calibri"/>
                <w:sz w:val="22"/>
                <w:szCs w:val="22"/>
                <w:lang w:val="lt-LT" w:eastAsia="en-US"/>
              </w:rPr>
            </w:pPr>
          </w:p>
        </w:tc>
      </w:tr>
      <w:tr w:rsidR="003878F0" w14:paraId="2A6AEA7B" w14:textId="77777777" w:rsidTr="00096FE5">
        <w:tc>
          <w:tcPr>
            <w:tcW w:w="846" w:type="dxa"/>
            <w:tcBorders>
              <w:top w:val="single" w:sz="4" w:space="0" w:color="000000"/>
              <w:left w:val="single" w:sz="4" w:space="0" w:color="000000"/>
              <w:bottom w:val="single" w:sz="4" w:space="0" w:color="000000"/>
              <w:right w:val="single" w:sz="4" w:space="0" w:color="000000"/>
            </w:tcBorders>
          </w:tcPr>
          <w:p w14:paraId="4EADFCF2" w14:textId="72AC058C" w:rsidR="003878F0" w:rsidRPr="00853EFF" w:rsidRDefault="003878F0" w:rsidP="003878F0">
            <w:pPr>
              <w:jc w:val="both"/>
              <w:rPr>
                <w:sz w:val="22"/>
                <w:szCs w:val="22"/>
              </w:rPr>
            </w:pPr>
            <w:r>
              <w:rPr>
                <w:sz w:val="22"/>
                <w:szCs w:val="22"/>
              </w:rPr>
              <w:t>1.2.3.</w:t>
            </w:r>
          </w:p>
        </w:tc>
        <w:tc>
          <w:tcPr>
            <w:tcW w:w="3896" w:type="dxa"/>
            <w:tcBorders>
              <w:top w:val="single" w:sz="4" w:space="0" w:color="000000"/>
              <w:left w:val="single" w:sz="4" w:space="0" w:color="000000"/>
              <w:bottom w:val="single" w:sz="4" w:space="0" w:color="000000"/>
              <w:right w:val="single" w:sz="4" w:space="0" w:color="000000"/>
            </w:tcBorders>
          </w:tcPr>
          <w:p w14:paraId="442DEAAA" w14:textId="00C939DF" w:rsidR="003878F0" w:rsidRPr="00853EFF" w:rsidRDefault="003878F0" w:rsidP="003878F0">
            <w:pPr>
              <w:rPr>
                <w:rFonts w:eastAsia="Calibri"/>
                <w:sz w:val="22"/>
                <w:szCs w:val="22"/>
              </w:rPr>
            </w:pPr>
            <w:r>
              <w:rPr>
                <w:rFonts w:eastAsia="Calibri"/>
                <w:sz w:val="22"/>
                <w:szCs w:val="22"/>
              </w:rPr>
              <w:t>Dviračių stovų</w:t>
            </w:r>
            <w:r w:rsidRPr="00853EFF">
              <w:rPr>
                <w:rFonts w:eastAsia="Calibri"/>
                <w:sz w:val="22"/>
                <w:szCs w:val="22"/>
              </w:rPr>
              <w:t xml:space="preserve"> matmenys (galima paklaida +/-</w:t>
            </w:r>
            <w:r>
              <w:rPr>
                <w:rFonts w:eastAsia="Calibri"/>
                <w:sz w:val="22"/>
                <w:szCs w:val="22"/>
              </w:rPr>
              <w:t>1</w:t>
            </w:r>
            <w:r w:rsidRPr="00853EFF">
              <w:rPr>
                <w:rFonts w:eastAsia="Calibri"/>
                <w:sz w:val="22"/>
                <w:szCs w:val="22"/>
              </w:rPr>
              <w:t>0 mm</w:t>
            </w:r>
            <w:r>
              <w:rPr>
                <w:rFonts w:eastAsia="Calibri"/>
                <w:sz w:val="22"/>
                <w:szCs w:val="22"/>
              </w:rPr>
              <w:t>; +/-2 kg.</w:t>
            </w:r>
            <w:r w:rsidRPr="00853EFF">
              <w:rPr>
                <w:rFonts w:eastAsia="Calibri"/>
                <w:sz w:val="22"/>
                <w:szCs w:val="22"/>
              </w:rPr>
              <w:t>):</w:t>
            </w:r>
          </w:p>
          <w:p w14:paraId="30904C9B" w14:textId="5B6186F6" w:rsidR="003878F0" w:rsidRPr="00853EFF" w:rsidRDefault="003878F0" w:rsidP="003878F0">
            <w:pPr>
              <w:rPr>
                <w:rFonts w:eastAsia="Calibri"/>
                <w:sz w:val="22"/>
                <w:szCs w:val="22"/>
              </w:rPr>
            </w:pPr>
            <w:r>
              <w:rPr>
                <w:rFonts w:eastAsia="Calibri"/>
                <w:sz w:val="22"/>
                <w:szCs w:val="22"/>
              </w:rPr>
              <w:t>bendras a</w:t>
            </w:r>
            <w:r w:rsidRPr="00853EFF">
              <w:rPr>
                <w:rFonts w:eastAsia="Calibri"/>
                <w:sz w:val="22"/>
                <w:szCs w:val="22"/>
              </w:rPr>
              <w:t xml:space="preserve">ukštis: </w:t>
            </w:r>
            <w:r>
              <w:rPr>
                <w:rFonts w:eastAsia="Calibri"/>
                <w:sz w:val="22"/>
                <w:szCs w:val="22"/>
              </w:rPr>
              <w:t>885</w:t>
            </w:r>
            <w:r w:rsidRPr="00853EFF">
              <w:rPr>
                <w:rFonts w:eastAsia="Calibri"/>
                <w:sz w:val="22"/>
                <w:szCs w:val="22"/>
              </w:rPr>
              <w:t xml:space="preserve"> </w:t>
            </w:r>
            <w:r>
              <w:rPr>
                <w:rFonts w:eastAsia="Calibri"/>
                <w:sz w:val="22"/>
                <w:szCs w:val="22"/>
              </w:rPr>
              <w:t>mm</w:t>
            </w:r>
            <w:r w:rsidR="00057028">
              <w:rPr>
                <w:rFonts w:eastAsia="Calibri"/>
                <w:sz w:val="22"/>
                <w:szCs w:val="22"/>
              </w:rPr>
              <w:t xml:space="preserve"> </w:t>
            </w:r>
            <w:r w:rsidRPr="00853EFF">
              <w:rPr>
                <w:rFonts w:eastAsia="Calibri"/>
                <w:sz w:val="22"/>
                <w:szCs w:val="22"/>
              </w:rPr>
              <w:t>;</w:t>
            </w:r>
          </w:p>
          <w:p w14:paraId="2AD7AFC6" w14:textId="6F7C2364" w:rsidR="003878F0" w:rsidRDefault="003878F0" w:rsidP="003878F0">
            <w:pPr>
              <w:rPr>
                <w:rFonts w:eastAsia="Calibri"/>
                <w:sz w:val="22"/>
                <w:szCs w:val="22"/>
              </w:rPr>
            </w:pPr>
            <w:r>
              <w:rPr>
                <w:rFonts w:eastAsia="Calibri"/>
                <w:sz w:val="22"/>
                <w:szCs w:val="22"/>
              </w:rPr>
              <w:t>bendras ilgis: 965 mm;</w:t>
            </w:r>
          </w:p>
          <w:p w14:paraId="086699FC" w14:textId="01EDCE4A" w:rsidR="003878F0" w:rsidRPr="00853EFF" w:rsidRDefault="003878F0" w:rsidP="003878F0">
            <w:pPr>
              <w:rPr>
                <w:rFonts w:eastAsia="Calibri"/>
                <w:sz w:val="22"/>
                <w:szCs w:val="22"/>
              </w:rPr>
            </w:pPr>
            <w:r>
              <w:rPr>
                <w:rFonts w:eastAsia="Calibri"/>
                <w:sz w:val="22"/>
                <w:szCs w:val="22"/>
              </w:rPr>
              <w:t>bendras plotis: 50 mm;</w:t>
            </w:r>
          </w:p>
          <w:p w14:paraId="03CDB838" w14:textId="381028AA" w:rsidR="003878F0" w:rsidRDefault="003878F0" w:rsidP="003878F0">
            <w:pPr>
              <w:jc w:val="both"/>
              <w:rPr>
                <w:rFonts w:eastAsia="Calibri"/>
                <w:sz w:val="22"/>
                <w:szCs w:val="22"/>
              </w:rPr>
            </w:pPr>
            <w:r w:rsidRPr="00853EFF">
              <w:rPr>
                <w:rFonts w:eastAsia="Calibri"/>
                <w:sz w:val="22"/>
                <w:szCs w:val="22"/>
              </w:rPr>
              <w:t xml:space="preserve">svoris: </w:t>
            </w:r>
            <w:r>
              <w:rPr>
                <w:rFonts w:eastAsia="Calibri"/>
                <w:sz w:val="22"/>
                <w:szCs w:val="22"/>
              </w:rPr>
              <w:t xml:space="preserve">8 </w:t>
            </w:r>
            <w:r w:rsidRPr="00853EFF">
              <w:rPr>
                <w:rFonts w:eastAsia="Calibri"/>
                <w:sz w:val="22"/>
                <w:szCs w:val="22"/>
              </w:rPr>
              <w:t>kg.</w:t>
            </w:r>
          </w:p>
        </w:tc>
        <w:tc>
          <w:tcPr>
            <w:tcW w:w="4864" w:type="dxa"/>
            <w:tcBorders>
              <w:top w:val="single" w:sz="4" w:space="0" w:color="000000"/>
              <w:left w:val="single" w:sz="4" w:space="0" w:color="000000"/>
              <w:bottom w:val="single" w:sz="4" w:space="0" w:color="000000"/>
              <w:right w:val="single" w:sz="4" w:space="0" w:color="000000"/>
            </w:tcBorders>
          </w:tcPr>
          <w:p w14:paraId="3933D742" w14:textId="77777777" w:rsidR="003878F0" w:rsidRDefault="003878F0" w:rsidP="003878F0">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r>
              <w:rPr>
                <w:rFonts w:eastAsia="Calibri"/>
                <w:sz w:val="22"/>
                <w:szCs w:val="22"/>
              </w:rPr>
              <w:t xml:space="preserve"> </w:t>
            </w:r>
          </w:p>
          <w:p w14:paraId="14D5CB55" w14:textId="77777777" w:rsidR="003878F0" w:rsidRPr="00853EFF" w:rsidRDefault="003878F0" w:rsidP="003878F0">
            <w:pPr>
              <w:suppressAutoHyphens w:val="0"/>
              <w:jc w:val="both"/>
              <w:rPr>
                <w:rFonts w:eastAsia="Calibri"/>
                <w:sz w:val="22"/>
                <w:szCs w:val="22"/>
              </w:rPr>
            </w:pPr>
          </w:p>
          <w:p w14:paraId="1B5C5951" w14:textId="77777777" w:rsidR="003878F0" w:rsidRDefault="003878F0" w:rsidP="003878F0">
            <w:pPr>
              <w:rPr>
                <w:rFonts w:eastAsia="Calibri"/>
                <w:color w:val="0070C0"/>
                <w:sz w:val="22"/>
                <w:szCs w:val="22"/>
              </w:rPr>
            </w:pPr>
            <w:r>
              <w:rPr>
                <w:rFonts w:eastAsia="Calibri"/>
                <w:sz w:val="22"/>
                <w:szCs w:val="22"/>
              </w:rPr>
              <w:t>Dviračių stovų</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623AA1A6" w14:textId="396CBB5B" w:rsidR="003878F0" w:rsidRPr="008D3255" w:rsidRDefault="003878F0" w:rsidP="003878F0">
            <w:pPr>
              <w:rPr>
                <w:sz w:val="22"/>
                <w:szCs w:val="22"/>
              </w:rPr>
            </w:pPr>
            <w:r>
              <w:rPr>
                <w:sz w:val="22"/>
                <w:szCs w:val="22"/>
              </w:rPr>
              <w:t>b</w:t>
            </w:r>
            <w:r>
              <w:rPr>
                <w:rFonts w:eastAsia="Calibri"/>
                <w:sz w:val="22"/>
                <w:szCs w:val="22"/>
              </w:rPr>
              <w:t xml:space="preserve">endras </w:t>
            </w:r>
            <w:r w:rsidRPr="00853EFF">
              <w:rPr>
                <w:rFonts w:eastAsia="Calibri"/>
                <w:sz w:val="22"/>
                <w:szCs w:val="22"/>
              </w:rPr>
              <w:t xml:space="preserve">aukštis: .................. mm; </w:t>
            </w:r>
          </w:p>
          <w:p w14:paraId="7E585B2E" w14:textId="1B0FAA54" w:rsidR="003878F0" w:rsidRDefault="003878F0" w:rsidP="003878F0">
            <w:pPr>
              <w:rPr>
                <w:rFonts w:eastAsia="Calibri"/>
                <w:sz w:val="22"/>
                <w:szCs w:val="22"/>
              </w:rPr>
            </w:pPr>
            <w:r>
              <w:rPr>
                <w:rFonts w:eastAsia="Calibri"/>
                <w:sz w:val="22"/>
                <w:szCs w:val="22"/>
              </w:rPr>
              <w:t>bendras ilgis</w:t>
            </w:r>
            <w:r w:rsidRPr="00853EFF">
              <w:rPr>
                <w:rFonts w:eastAsia="Calibri"/>
                <w:sz w:val="22"/>
                <w:szCs w:val="22"/>
              </w:rPr>
              <w:t xml:space="preserve">: ............ mm; </w:t>
            </w:r>
          </w:p>
          <w:p w14:paraId="48AF60A9" w14:textId="5AF83652" w:rsidR="003878F0" w:rsidRDefault="003878F0" w:rsidP="003878F0">
            <w:pPr>
              <w:rPr>
                <w:rFonts w:eastAsia="Calibri"/>
                <w:sz w:val="22"/>
                <w:szCs w:val="22"/>
              </w:rPr>
            </w:pPr>
            <w:r>
              <w:rPr>
                <w:rFonts w:eastAsia="Calibri"/>
                <w:sz w:val="22"/>
                <w:szCs w:val="22"/>
              </w:rPr>
              <w:t>bendras plotis</w:t>
            </w:r>
            <w:r w:rsidRPr="00853EFF">
              <w:rPr>
                <w:rFonts w:eastAsia="Calibri"/>
                <w:sz w:val="22"/>
                <w:szCs w:val="22"/>
              </w:rPr>
              <w:t xml:space="preserve">: ............ mm; </w:t>
            </w:r>
          </w:p>
          <w:p w14:paraId="1EAEF9E9" w14:textId="77777777" w:rsidR="003878F0" w:rsidRPr="00853EFF" w:rsidRDefault="003878F0" w:rsidP="003878F0">
            <w:pPr>
              <w:rPr>
                <w:rFonts w:eastAsia="Calibri"/>
                <w:sz w:val="22"/>
                <w:szCs w:val="22"/>
              </w:rPr>
            </w:pPr>
            <w:r w:rsidRPr="00853EFF">
              <w:rPr>
                <w:rFonts w:eastAsia="Calibri"/>
                <w:sz w:val="22"/>
                <w:szCs w:val="22"/>
              </w:rPr>
              <w:t xml:space="preserve">svoris: ............ kg; </w:t>
            </w:r>
          </w:p>
          <w:p w14:paraId="0620E9D4" w14:textId="77777777" w:rsidR="003878F0" w:rsidRPr="00853EFF" w:rsidRDefault="003878F0" w:rsidP="003878F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6D621E36" w14:textId="77777777" w:rsidR="003878F0" w:rsidRDefault="003878F0" w:rsidP="003878F0">
            <w:pPr>
              <w:pStyle w:val="Betarp"/>
              <w:jc w:val="center"/>
              <w:rPr>
                <w:rFonts w:eastAsia="Calibri"/>
                <w:sz w:val="22"/>
                <w:szCs w:val="22"/>
                <w:lang w:val="lt-LT" w:eastAsia="en-US"/>
              </w:rPr>
            </w:pPr>
            <w:r>
              <w:rPr>
                <w:rFonts w:eastAsia="Calibri"/>
                <w:sz w:val="22"/>
                <w:szCs w:val="22"/>
                <w:lang w:val="lt-LT" w:eastAsia="en-US"/>
              </w:rPr>
              <w:t>.............................................</w:t>
            </w:r>
          </w:p>
          <w:p w14:paraId="37B7274F" w14:textId="682DED7C" w:rsidR="003878F0" w:rsidRDefault="003878F0" w:rsidP="003878F0">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086BCB82" w14:textId="77777777" w:rsidR="003878F0" w:rsidRDefault="003878F0" w:rsidP="003878F0">
            <w:pPr>
              <w:pStyle w:val="Betarp"/>
              <w:rPr>
                <w:rFonts w:eastAsia="Calibri"/>
                <w:sz w:val="22"/>
                <w:szCs w:val="22"/>
                <w:lang w:val="lt-LT" w:eastAsia="en-US"/>
              </w:rPr>
            </w:pPr>
          </w:p>
        </w:tc>
      </w:tr>
      <w:tr w:rsidR="003878F0" w14:paraId="58CD3C41" w14:textId="77777777" w:rsidTr="00096FE5">
        <w:tc>
          <w:tcPr>
            <w:tcW w:w="846" w:type="dxa"/>
            <w:tcBorders>
              <w:top w:val="single" w:sz="4" w:space="0" w:color="000000"/>
              <w:left w:val="single" w:sz="4" w:space="0" w:color="000000"/>
              <w:bottom w:val="single" w:sz="4" w:space="0" w:color="000000"/>
              <w:right w:val="single" w:sz="4" w:space="0" w:color="000000"/>
            </w:tcBorders>
          </w:tcPr>
          <w:p w14:paraId="17EA38CA" w14:textId="56C6342E" w:rsidR="003878F0" w:rsidRPr="00853EFF" w:rsidRDefault="003878F0" w:rsidP="003878F0">
            <w:pPr>
              <w:jc w:val="both"/>
              <w:rPr>
                <w:sz w:val="22"/>
                <w:szCs w:val="22"/>
              </w:rPr>
            </w:pPr>
            <w:r>
              <w:rPr>
                <w:sz w:val="22"/>
                <w:szCs w:val="22"/>
              </w:rPr>
              <w:t>1.2.4.</w:t>
            </w:r>
          </w:p>
        </w:tc>
        <w:tc>
          <w:tcPr>
            <w:tcW w:w="3896" w:type="dxa"/>
            <w:tcBorders>
              <w:top w:val="single" w:sz="4" w:space="0" w:color="000000"/>
              <w:left w:val="single" w:sz="4" w:space="0" w:color="000000"/>
              <w:bottom w:val="single" w:sz="4" w:space="0" w:color="000000"/>
              <w:right w:val="single" w:sz="4" w:space="0" w:color="000000"/>
            </w:tcBorders>
          </w:tcPr>
          <w:p w14:paraId="0F9157C1" w14:textId="3175F67C" w:rsidR="003878F0" w:rsidRDefault="003878F0" w:rsidP="003878F0">
            <w:pPr>
              <w:jc w:val="both"/>
              <w:rPr>
                <w:rFonts w:eastAsia="Calibri"/>
                <w:sz w:val="22"/>
                <w:szCs w:val="22"/>
              </w:rPr>
            </w:pPr>
            <w:r>
              <w:rPr>
                <w:sz w:val="22"/>
                <w:szCs w:val="22"/>
              </w:rPr>
              <w:t>Dviračių stovų tvirtinimas</w:t>
            </w:r>
            <w:r w:rsidRPr="007E0F0A">
              <w:rPr>
                <w:sz w:val="22"/>
                <w:szCs w:val="22"/>
              </w:rPr>
              <w:t xml:space="preserve"> </w:t>
            </w:r>
            <w:r>
              <w:rPr>
                <w:sz w:val="22"/>
                <w:szCs w:val="22"/>
              </w:rPr>
              <w:t xml:space="preserve">– </w:t>
            </w:r>
            <w:proofErr w:type="spellStart"/>
            <w:r w:rsidRPr="00C100C2">
              <w:rPr>
                <w:sz w:val="22"/>
                <w:szCs w:val="22"/>
              </w:rPr>
              <w:t>anker</w:t>
            </w:r>
            <w:r>
              <w:rPr>
                <w:sz w:val="22"/>
                <w:szCs w:val="22"/>
              </w:rPr>
              <w:t>uojamos</w:t>
            </w:r>
            <w:proofErr w:type="spellEnd"/>
            <w:r>
              <w:rPr>
                <w:sz w:val="22"/>
                <w:szCs w:val="22"/>
              </w:rPr>
              <w:t xml:space="preserve"> po žeme arba į pagrindą</w:t>
            </w:r>
            <w:r w:rsidRPr="00C100C2">
              <w:rPr>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1ADFC8BA" w14:textId="77777777" w:rsidR="003878F0" w:rsidRPr="00853EFF" w:rsidRDefault="003878F0" w:rsidP="003878F0">
            <w:pPr>
              <w:rPr>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p w14:paraId="55E04DB2" w14:textId="5D154F78" w:rsidR="003878F0" w:rsidRPr="00853EFF" w:rsidRDefault="003878F0" w:rsidP="003878F0">
            <w:pPr>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911838D" w14:textId="75AF31C5" w:rsidR="003878F0" w:rsidRDefault="003878F0" w:rsidP="003878F0">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4FF0828D" w14:textId="77777777" w:rsidR="003878F0" w:rsidRDefault="003878F0" w:rsidP="003878F0">
            <w:pPr>
              <w:pStyle w:val="Betarp"/>
              <w:rPr>
                <w:rFonts w:eastAsia="Calibri"/>
                <w:sz w:val="22"/>
                <w:szCs w:val="22"/>
                <w:lang w:val="lt-LT" w:eastAsia="en-US"/>
              </w:rPr>
            </w:pPr>
          </w:p>
        </w:tc>
      </w:tr>
      <w:tr w:rsidR="003878F0" w14:paraId="1D4BA031" w14:textId="77777777" w:rsidTr="00096FE5">
        <w:tc>
          <w:tcPr>
            <w:tcW w:w="846" w:type="dxa"/>
            <w:tcBorders>
              <w:top w:val="single" w:sz="4" w:space="0" w:color="000000"/>
              <w:left w:val="single" w:sz="4" w:space="0" w:color="000000"/>
              <w:bottom w:val="single" w:sz="4" w:space="0" w:color="000000"/>
              <w:right w:val="single" w:sz="4" w:space="0" w:color="000000"/>
            </w:tcBorders>
          </w:tcPr>
          <w:p w14:paraId="7C646E5A" w14:textId="7D6DB7C8" w:rsidR="003878F0" w:rsidRPr="00853EFF" w:rsidRDefault="003878F0" w:rsidP="003878F0">
            <w:pPr>
              <w:jc w:val="both"/>
              <w:rPr>
                <w:sz w:val="22"/>
                <w:szCs w:val="22"/>
              </w:rPr>
            </w:pPr>
            <w:r>
              <w:rPr>
                <w:sz w:val="22"/>
                <w:szCs w:val="22"/>
              </w:rPr>
              <w:t>1.2.5.</w:t>
            </w:r>
          </w:p>
        </w:tc>
        <w:tc>
          <w:tcPr>
            <w:tcW w:w="3896" w:type="dxa"/>
            <w:tcBorders>
              <w:top w:val="single" w:sz="4" w:space="0" w:color="000000"/>
              <w:left w:val="single" w:sz="4" w:space="0" w:color="000000"/>
              <w:bottom w:val="single" w:sz="4" w:space="0" w:color="000000"/>
              <w:right w:val="single" w:sz="4" w:space="0" w:color="000000"/>
            </w:tcBorders>
          </w:tcPr>
          <w:p w14:paraId="33EA5CDF" w14:textId="16244949" w:rsidR="003878F0" w:rsidRDefault="003878F0" w:rsidP="003878F0">
            <w:pPr>
              <w:jc w:val="both"/>
              <w:rPr>
                <w:rFonts w:eastAsia="Calibri"/>
                <w:sz w:val="22"/>
                <w:szCs w:val="22"/>
              </w:rPr>
            </w:pPr>
            <w:r>
              <w:rPr>
                <w:rFonts w:eastAsia="Calibri"/>
                <w:sz w:val="22"/>
                <w:szCs w:val="22"/>
              </w:rPr>
              <w:t>Dviračių stovų</w:t>
            </w:r>
            <w:r w:rsidRPr="00853EFF">
              <w:rPr>
                <w:rFonts w:eastAsia="Calibri"/>
                <w:sz w:val="22"/>
                <w:szCs w:val="22"/>
              </w:rPr>
              <w:t xml:space="preserve"> spalva – tamsiai pilka (antracitas).*</w:t>
            </w:r>
          </w:p>
        </w:tc>
        <w:tc>
          <w:tcPr>
            <w:tcW w:w="4864" w:type="dxa"/>
            <w:tcBorders>
              <w:top w:val="single" w:sz="4" w:space="0" w:color="000000"/>
              <w:left w:val="single" w:sz="4" w:space="0" w:color="000000"/>
              <w:bottom w:val="single" w:sz="4" w:space="0" w:color="000000"/>
              <w:right w:val="single" w:sz="4" w:space="0" w:color="000000"/>
            </w:tcBorders>
          </w:tcPr>
          <w:p w14:paraId="40F99953" w14:textId="091C3477" w:rsidR="003878F0" w:rsidRPr="00853EFF" w:rsidRDefault="003878F0" w:rsidP="003878F0">
            <w:pPr>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27BD57A" w14:textId="77777777" w:rsidR="003878F0" w:rsidRDefault="003878F0" w:rsidP="003878F0">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23B9785F" w14:textId="77777777" w:rsidR="003878F0" w:rsidRDefault="003878F0" w:rsidP="003878F0">
            <w:pPr>
              <w:pStyle w:val="Betarp"/>
              <w:rPr>
                <w:rFonts w:eastAsia="Calibri"/>
                <w:sz w:val="22"/>
                <w:szCs w:val="22"/>
                <w:lang w:val="lt-LT" w:eastAsia="en-US"/>
              </w:rPr>
            </w:pPr>
          </w:p>
        </w:tc>
      </w:tr>
      <w:tr w:rsidR="003878F0" w14:paraId="0F88AEC6" w14:textId="77777777" w:rsidTr="00096FE5">
        <w:tc>
          <w:tcPr>
            <w:tcW w:w="846" w:type="dxa"/>
            <w:tcBorders>
              <w:top w:val="single" w:sz="4" w:space="0" w:color="000000"/>
              <w:left w:val="single" w:sz="4" w:space="0" w:color="000000"/>
              <w:bottom w:val="single" w:sz="4" w:space="0" w:color="000000"/>
              <w:right w:val="single" w:sz="4" w:space="0" w:color="000000"/>
            </w:tcBorders>
          </w:tcPr>
          <w:p w14:paraId="4F94C87B" w14:textId="52C33742" w:rsidR="003878F0" w:rsidRDefault="003878F0" w:rsidP="003878F0">
            <w:pPr>
              <w:jc w:val="both"/>
              <w:rPr>
                <w:sz w:val="22"/>
                <w:szCs w:val="22"/>
              </w:rPr>
            </w:pPr>
            <w:r>
              <w:rPr>
                <w:sz w:val="22"/>
                <w:szCs w:val="22"/>
              </w:rPr>
              <w:lastRenderedPageBreak/>
              <w:t>1.2.6.</w:t>
            </w:r>
          </w:p>
        </w:tc>
        <w:tc>
          <w:tcPr>
            <w:tcW w:w="3896" w:type="dxa"/>
            <w:tcBorders>
              <w:top w:val="single" w:sz="4" w:space="0" w:color="000000"/>
              <w:left w:val="single" w:sz="4" w:space="0" w:color="000000"/>
              <w:bottom w:val="single" w:sz="4" w:space="0" w:color="000000"/>
              <w:right w:val="single" w:sz="4" w:space="0" w:color="000000"/>
            </w:tcBorders>
          </w:tcPr>
          <w:p w14:paraId="6AA3717B" w14:textId="77777777" w:rsidR="003878F0" w:rsidRPr="00793497" w:rsidRDefault="003878F0" w:rsidP="003878F0">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19DBF625" w14:textId="1B455D05" w:rsidR="003878F0" w:rsidRDefault="003878F0" w:rsidP="003878F0">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67EACA7" w14:textId="4F0E3A6B" w:rsidR="003878F0" w:rsidRPr="00853EFF" w:rsidRDefault="003878F0" w:rsidP="003878F0">
            <w:pPr>
              <w:rPr>
                <w:rFonts w:eastAsia="Calibri"/>
                <w:sz w:val="22"/>
                <w:szCs w:val="22"/>
              </w:rPr>
            </w:pPr>
            <w:r w:rsidRPr="00793497">
              <w:rPr>
                <w:rFonts w:eastAsia="Calibri"/>
                <w:sz w:val="22"/>
                <w:szCs w:val="22"/>
              </w:rPr>
              <w:t xml:space="preserve">Garantija </w:t>
            </w:r>
            <w:r w:rsidRPr="00793497">
              <w:rPr>
                <w:rFonts w:eastAsia="Calibri"/>
                <w:i/>
                <w:color w:val="0070C0"/>
                <w:sz w:val="22"/>
                <w:szCs w:val="22"/>
              </w:rPr>
              <w:t>(įrašyti konkretų metų skaičių)</w:t>
            </w:r>
            <w:r w:rsidRPr="00793497">
              <w:rPr>
                <w:rFonts w:eastAsia="Calibri"/>
                <w:sz w:val="22"/>
                <w:szCs w:val="22"/>
              </w:rPr>
              <w:t xml:space="preserve"> ....................metai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4B259E2" w14:textId="77777777" w:rsidR="003878F0" w:rsidRDefault="003878F0" w:rsidP="003878F0">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292F1D6D" w14:textId="77777777" w:rsidR="003878F0" w:rsidRDefault="003878F0" w:rsidP="003878F0">
            <w:pPr>
              <w:pStyle w:val="Betarp"/>
              <w:rPr>
                <w:rFonts w:eastAsia="Calibri"/>
                <w:sz w:val="22"/>
                <w:szCs w:val="22"/>
                <w:lang w:val="lt-LT" w:eastAsia="en-US"/>
              </w:rPr>
            </w:pPr>
          </w:p>
        </w:tc>
      </w:tr>
      <w:tr w:rsidR="003878F0" w14:paraId="61B9BA51" w14:textId="77777777" w:rsidTr="002E1C88">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897E29" w14:textId="77777777" w:rsidR="003878F0" w:rsidRPr="007B7F2A" w:rsidRDefault="003878F0" w:rsidP="003878F0">
            <w:pPr>
              <w:pStyle w:val="Betarp"/>
              <w:rPr>
                <w:i/>
                <w:sz w:val="22"/>
                <w:szCs w:val="22"/>
                <w:lang w:val="lt-LT"/>
              </w:rPr>
            </w:pPr>
            <w:r>
              <w:rPr>
                <w:i/>
                <w:sz w:val="22"/>
                <w:szCs w:val="22"/>
                <w:lang w:val="lt-LT"/>
              </w:rPr>
              <w:t>*Siūlomos prekės atitiktis nurodytam reikalavimui bus tikrinama sutarties vykdymo metu.</w:t>
            </w:r>
          </w:p>
        </w:tc>
      </w:tr>
    </w:tbl>
    <w:p w14:paraId="2D8B507C" w14:textId="549B77D7" w:rsidR="002E1C88" w:rsidRDefault="002E1C88" w:rsidP="00CD40C5">
      <w:pPr>
        <w:suppressAutoHyphens w:val="0"/>
        <w:spacing w:after="120"/>
        <w:rPr>
          <w:i/>
          <w:iCs/>
          <w:sz w:val="22"/>
          <w:szCs w:val="22"/>
          <w:lang w:eastAsia="en-US"/>
        </w:rPr>
      </w:pPr>
    </w:p>
    <w:p w14:paraId="2D1AE262" w14:textId="3E55FE4D" w:rsidR="002E1C88" w:rsidRPr="00830130" w:rsidRDefault="002E1C88" w:rsidP="002E1C88">
      <w:pPr>
        <w:spacing w:line="276" w:lineRule="auto"/>
        <w:jc w:val="center"/>
        <w:rPr>
          <w:b/>
        </w:rPr>
      </w:pPr>
      <w:r w:rsidRPr="00830130">
        <w:rPr>
          <w:b/>
        </w:rPr>
        <w:t>I</w:t>
      </w:r>
      <w:r>
        <w:rPr>
          <w:b/>
        </w:rPr>
        <w:t>I</w:t>
      </w:r>
      <w:r w:rsidRPr="00830130">
        <w:rPr>
          <w:b/>
        </w:rPr>
        <w:t xml:space="preserve"> PIRKIMO DALIS</w:t>
      </w:r>
    </w:p>
    <w:p w14:paraId="7B6B9B0C" w14:textId="77777777" w:rsidR="002E1C88" w:rsidRPr="00215BFE" w:rsidRDefault="002E1C88" w:rsidP="002E1C88">
      <w:pPr>
        <w:suppressAutoHyphens w:val="0"/>
        <w:spacing w:before="80"/>
        <w:jc w:val="both"/>
        <w:rPr>
          <w:i/>
          <w:sz w:val="22"/>
          <w:szCs w:val="22"/>
          <w:lang w:eastAsia="lt-LT"/>
        </w:rPr>
      </w:pPr>
    </w:p>
    <w:tbl>
      <w:tblPr>
        <w:tblW w:w="14560" w:type="dxa"/>
        <w:tblLayout w:type="fixed"/>
        <w:tblLook w:val="0000" w:firstRow="0" w:lastRow="0" w:firstColumn="0" w:lastColumn="0" w:noHBand="0" w:noVBand="0"/>
      </w:tblPr>
      <w:tblGrid>
        <w:gridCol w:w="846"/>
        <w:gridCol w:w="3896"/>
        <w:gridCol w:w="4864"/>
        <w:gridCol w:w="2693"/>
        <w:gridCol w:w="2261"/>
      </w:tblGrid>
      <w:tr w:rsidR="002E1C88" w14:paraId="5509DE4C" w14:textId="77777777" w:rsidTr="00F86CCF">
        <w:tc>
          <w:tcPr>
            <w:tcW w:w="846" w:type="dxa"/>
            <w:tcBorders>
              <w:top w:val="single" w:sz="4" w:space="0" w:color="000000"/>
              <w:left w:val="single" w:sz="4" w:space="0" w:color="000000"/>
              <w:bottom w:val="single" w:sz="4" w:space="0" w:color="000000"/>
              <w:right w:val="single" w:sz="4" w:space="0" w:color="000000"/>
            </w:tcBorders>
            <w:shd w:val="clear" w:color="auto" w:fill="D9D9D9"/>
          </w:tcPr>
          <w:p w14:paraId="6A280634" w14:textId="77777777" w:rsidR="002E1C88" w:rsidRDefault="002E1C88" w:rsidP="002E1C88">
            <w:pPr>
              <w:pStyle w:val="Betarp"/>
              <w:jc w:val="center"/>
              <w:rPr>
                <w:rFonts w:eastAsia="Calibri"/>
                <w:b/>
                <w:sz w:val="22"/>
                <w:szCs w:val="22"/>
                <w:lang w:val="lt-LT"/>
              </w:rPr>
            </w:pPr>
            <w:r>
              <w:rPr>
                <w:rFonts w:eastAsia="Calibri"/>
                <w:b/>
                <w:sz w:val="22"/>
                <w:szCs w:val="22"/>
                <w:lang w:val="lt-LT"/>
              </w:rPr>
              <w:t>Eil.</w:t>
            </w:r>
          </w:p>
          <w:p w14:paraId="1C82F9FF" w14:textId="77777777" w:rsidR="002E1C88" w:rsidRDefault="002E1C88" w:rsidP="002E1C88">
            <w:pPr>
              <w:spacing w:line="276" w:lineRule="auto"/>
              <w:jc w:val="both"/>
              <w:rPr>
                <w:rFonts w:eastAsia="Calibri"/>
                <w:b/>
                <w:sz w:val="22"/>
                <w:szCs w:val="22"/>
              </w:rPr>
            </w:pPr>
            <w:r>
              <w:rPr>
                <w:rFonts w:eastAsia="Calibri"/>
                <w:b/>
                <w:sz w:val="22"/>
                <w:szCs w:val="22"/>
              </w:rPr>
              <w:t>Nr.</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cPr>
          <w:p w14:paraId="67BD5DD6" w14:textId="77777777" w:rsidR="002E1C88" w:rsidRDefault="002E1C88" w:rsidP="002E1C88">
            <w:pPr>
              <w:pStyle w:val="Betarp"/>
              <w:jc w:val="center"/>
              <w:rPr>
                <w:b/>
                <w:sz w:val="22"/>
                <w:szCs w:val="22"/>
                <w:lang w:val="lt-LT" w:eastAsia="lt-LT"/>
              </w:rPr>
            </w:pPr>
            <w:r>
              <w:rPr>
                <w:b/>
                <w:sz w:val="22"/>
                <w:szCs w:val="22"/>
                <w:lang w:val="lt-LT" w:eastAsia="lt-LT"/>
              </w:rPr>
              <w:t>Prekės pavadinimas ir reikalaujamos</w:t>
            </w:r>
          </w:p>
          <w:p w14:paraId="66C5CF67" w14:textId="77777777" w:rsidR="002E1C88" w:rsidRDefault="002E1C88" w:rsidP="002E1C88">
            <w:pPr>
              <w:spacing w:line="276" w:lineRule="auto"/>
              <w:jc w:val="center"/>
              <w:rPr>
                <w:b/>
                <w:sz w:val="22"/>
                <w:szCs w:val="22"/>
                <w:lang w:eastAsia="lt-LT"/>
              </w:rPr>
            </w:pPr>
            <w:r>
              <w:rPr>
                <w:b/>
                <w:sz w:val="22"/>
                <w:szCs w:val="22"/>
                <w:lang w:eastAsia="lt-LT"/>
              </w:rPr>
              <w:t>techninės charakteristikos</w:t>
            </w:r>
          </w:p>
        </w:tc>
        <w:tc>
          <w:tcPr>
            <w:tcW w:w="4864" w:type="dxa"/>
            <w:tcBorders>
              <w:top w:val="single" w:sz="4" w:space="0" w:color="000000"/>
              <w:left w:val="single" w:sz="4" w:space="0" w:color="000000"/>
              <w:bottom w:val="single" w:sz="4" w:space="0" w:color="000000"/>
              <w:right w:val="single" w:sz="4" w:space="0" w:color="000000"/>
            </w:tcBorders>
            <w:shd w:val="clear" w:color="auto" w:fill="D9D9D9"/>
          </w:tcPr>
          <w:p w14:paraId="4DB29B80" w14:textId="77777777" w:rsidR="002E1C88" w:rsidRDefault="002E1C88" w:rsidP="002E1C88">
            <w:pPr>
              <w:pStyle w:val="Betarp"/>
              <w:jc w:val="center"/>
              <w:rPr>
                <w:b/>
                <w:sz w:val="22"/>
                <w:szCs w:val="22"/>
                <w:lang w:val="lt-LT"/>
              </w:rPr>
            </w:pPr>
            <w:r>
              <w:rPr>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14:paraId="58046BB8" w14:textId="77777777" w:rsidR="002E1C88" w:rsidRDefault="002E1C88" w:rsidP="002E1C88">
            <w:pPr>
              <w:spacing w:line="276" w:lineRule="auto"/>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14:paraId="3CA5531A" w14:textId="77777777" w:rsidR="002E1C88" w:rsidRPr="00DB62CC" w:rsidRDefault="002E1C88" w:rsidP="002E1C88">
            <w:pPr>
              <w:pStyle w:val="Betarp"/>
              <w:jc w:val="center"/>
              <w:rPr>
                <w:b/>
                <w:lang w:val="lt-LT"/>
              </w:rPr>
            </w:pPr>
            <w:r>
              <w:rPr>
                <w:b/>
                <w:sz w:val="22"/>
                <w:szCs w:val="22"/>
                <w:lang w:val="lt-LT" w:eastAsia="lt-LT"/>
              </w:rPr>
              <w:t xml:space="preserve">Jeigu siūloma prekė </w:t>
            </w:r>
            <w:r>
              <w:rPr>
                <w:b/>
                <w:i/>
                <w:sz w:val="22"/>
                <w:szCs w:val="22"/>
                <w:lang w:val="lt-LT" w:eastAsia="lt-LT"/>
              </w:rPr>
              <w:t xml:space="preserve">yra pagaminta (sukurta), </w:t>
            </w:r>
            <w:r>
              <w:rPr>
                <w:rFonts w:eastAsia="Calibri"/>
                <w:b/>
                <w:sz w:val="22"/>
                <w:szCs w:val="22"/>
                <w:lang w:val="lt-LT" w:eastAsia="en-US"/>
              </w:rPr>
              <w:t>teikiamo</w:t>
            </w:r>
            <w:r>
              <w:rPr>
                <w:rFonts w:eastAsia="Calibri"/>
                <w:b/>
                <w:color w:val="000000"/>
                <w:spacing w:val="-2"/>
                <w:sz w:val="22"/>
                <w:szCs w:val="22"/>
                <w:lang w:val="lt-LT" w:eastAsia="en-US"/>
              </w:rPr>
              <w:t xml:space="preserve"> gamintojo  dokumento, kuriame yra atitinkama techninės specifikacijos reikšmė, failo pavadinimas.</w:t>
            </w:r>
          </w:p>
          <w:p w14:paraId="2D71DD72" w14:textId="77777777" w:rsidR="002E1C88" w:rsidRDefault="002E1C88" w:rsidP="002E1C88">
            <w:pPr>
              <w:pStyle w:val="Betarp"/>
              <w:jc w:val="center"/>
              <w:rPr>
                <w:rFonts w:eastAsia="Calibri"/>
                <w:b/>
                <w:color w:val="000000"/>
                <w:spacing w:val="-2"/>
                <w:sz w:val="22"/>
                <w:szCs w:val="22"/>
                <w:lang w:val="lt-LT" w:eastAsia="en-US"/>
              </w:rPr>
            </w:pPr>
            <w:r>
              <w:rPr>
                <w:rFonts w:eastAsia="Calibri"/>
                <w:b/>
                <w:color w:val="000000"/>
                <w:spacing w:val="-2"/>
                <w:sz w:val="22"/>
                <w:szCs w:val="22"/>
                <w:lang w:val="lt-LT" w:eastAsia="en-US"/>
              </w:rPr>
              <w:t>Nurodomas puslapis, pastraipa, punktas, kuriuose yra reikalaujama prekės specifikacijos reikšmė</w:t>
            </w:r>
          </w:p>
          <w:p w14:paraId="04491F75" w14:textId="77777777" w:rsidR="002E1C88" w:rsidRDefault="002E1C88" w:rsidP="002E1C88">
            <w:pPr>
              <w:pStyle w:val="Betarp"/>
              <w:jc w:val="center"/>
              <w:rPr>
                <w:rFonts w:eastAsia="Lucida Sans Unicode" w:cs="Arial"/>
                <w:b/>
                <w:color w:val="0070C0"/>
                <w:sz w:val="22"/>
                <w:szCs w:val="22"/>
                <w:u w:val="single"/>
                <w:lang w:val="lt-LT"/>
              </w:rPr>
            </w:pPr>
            <w:r>
              <w:rPr>
                <w:rFonts w:eastAsia="Lucida Sans Unicode" w:cs="Arial"/>
                <w:b/>
                <w:color w:val="0070C0"/>
                <w:sz w:val="22"/>
                <w:szCs w:val="22"/>
                <w:u w:val="single"/>
                <w:lang w:val="lt-LT"/>
              </w:rPr>
              <w:t>(PILDO TIEKĖJAS)</w:t>
            </w:r>
          </w:p>
        </w:tc>
        <w:tc>
          <w:tcPr>
            <w:tcW w:w="2261" w:type="dxa"/>
            <w:tcBorders>
              <w:top w:val="single" w:sz="4" w:space="0" w:color="000000"/>
              <w:left w:val="single" w:sz="4" w:space="0" w:color="000000"/>
              <w:bottom w:val="single" w:sz="4" w:space="0" w:color="000000"/>
              <w:right w:val="single" w:sz="4" w:space="0" w:color="000000"/>
            </w:tcBorders>
            <w:shd w:val="clear" w:color="auto" w:fill="D9D9D9"/>
          </w:tcPr>
          <w:p w14:paraId="04487219" w14:textId="77777777" w:rsidR="002E1C88" w:rsidRDefault="002E1C88" w:rsidP="002E1C88">
            <w:pPr>
              <w:suppressAutoHyphens w:val="0"/>
              <w:jc w:val="center"/>
              <w:rPr>
                <w:b/>
                <w:sz w:val="22"/>
                <w:szCs w:val="22"/>
                <w:lang w:eastAsia="lt-LT"/>
              </w:rPr>
            </w:pPr>
            <w:r>
              <w:rPr>
                <w:b/>
                <w:sz w:val="22"/>
                <w:szCs w:val="22"/>
                <w:lang w:eastAsia="lt-LT"/>
              </w:rPr>
              <w:t xml:space="preserve">Jeigu siūloma prekė yra pagaminta, </w:t>
            </w:r>
          </w:p>
          <w:p w14:paraId="6A4DCB19" w14:textId="77777777" w:rsidR="002E1C88" w:rsidRDefault="002E1C88" w:rsidP="002E1C88">
            <w:pPr>
              <w:suppressAutoHyphens w:val="0"/>
              <w:jc w:val="center"/>
              <w:rPr>
                <w:b/>
                <w:sz w:val="22"/>
                <w:szCs w:val="22"/>
                <w:lang w:eastAsia="lt-LT"/>
              </w:rPr>
            </w:pPr>
            <w:r>
              <w:rPr>
                <w:b/>
                <w:sz w:val="22"/>
                <w:szCs w:val="22"/>
                <w:lang w:eastAsia="lt-LT"/>
              </w:rPr>
              <w:t xml:space="preserve">dokumento, kuriame yra pavaizduota </w:t>
            </w:r>
          </w:p>
          <w:p w14:paraId="457569C1" w14:textId="77777777" w:rsidR="002E1C88" w:rsidRDefault="002E1C88" w:rsidP="002E1C88">
            <w:pPr>
              <w:suppressAutoHyphens w:val="0"/>
              <w:jc w:val="center"/>
              <w:rPr>
                <w:b/>
                <w:sz w:val="22"/>
                <w:szCs w:val="22"/>
                <w:lang w:eastAsia="lt-LT"/>
              </w:rPr>
            </w:pPr>
            <w:r>
              <w:rPr>
                <w:b/>
                <w:sz w:val="22"/>
                <w:szCs w:val="22"/>
                <w:lang w:eastAsia="lt-LT"/>
              </w:rPr>
              <w:t>prekės</w:t>
            </w:r>
          </w:p>
          <w:p w14:paraId="4466EBA0" w14:textId="77777777" w:rsidR="002E1C88" w:rsidRPr="00D86B3F" w:rsidRDefault="002E1C88" w:rsidP="002E1C88">
            <w:pPr>
              <w:suppressAutoHyphens w:val="0"/>
              <w:jc w:val="center"/>
              <w:rPr>
                <w:b/>
                <w:sz w:val="22"/>
                <w:szCs w:val="22"/>
                <w:lang w:eastAsia="lt-LT"/>
              </w:rPr>
            </w:pPr>
            <w:r>
              <w:rPr>
                <w:b/>
                <w:sz w:val="22"/>
                <w:szCs w:val="22"/>
                <w:lang w:eastAsia="lt-LT"/>
              </w:rPr>
              <w:t>vizualizacija,</w:t>
            </w:r>
          </w:p>
          <w:p w14:paraId="3B6A4326" w14:textId="77777777" w:rsidR="002E1C88" w:rsidRDefault="002E1C88" w:rsidP="002E1C88">
            <w:pPr>
              <w:suppressAutoHyphens w:val="0"/>
              <w:jc w:val="center"/>
              <w:rPr>
                <w:b/>
              </w:rPr>
            </w:pPr>
            <w:r>
              <w:rPr>
                <w:rFonts w:eastAsia="Calibri"/>
                <w:b/>
                <w:color w:val="000000"/>
                <w:spacing w:val="-2"/>
                <w:sz w:val="22"/>
                <w:szCs w:val="22"/>
                <w:lang w:eastAsia="en-US"/>
              </w:rPr>
              <w:t>failo pavadinimas</w:t>
            </w:r>
          </w:p>
          <w:p w14:paraId="769EE377" w14:textId="77777777" w:rsidR="002E1C88" w:rsidRDefault="002E1C88" w:rsidP="002E1C88">
            <w:pPr>
              <w:suppressAutoHyphens w:val="0"/>
              <w:jc w:val="center"/>
              <w:rPr>
                <w:rFonts w:eastAsia="Lucida Sans Unicode" w:cs="Arial"/>
                <w:b/>
                <w:color w:val="0070C0"/>
                <w:sz w:val="22"/>
                <w:szCs w:val="22"/>
                <w:u w:val="single"/>
              </w:rPr>
            </w:pPr>
            <w:r>
              <w:rPr>
                <w:rFonts w:eastAsia="Lucida Sans Unicode" w:cs="Arial"/>
                <w:b/>
                <w:color w:val="0070C0"/>
                <w:sz w:val="22"/>
                <w:szCs w:val="22"/>
                <w:u w:val="single"/>
              </w:rPr>
              <w:t>(PILDO TIEKĖJAS)</w:t>
            </w:r>
          </w:p>
          <w:p w14:paraId="48894431" w14:textId="77777777" w:rsidR="002E1C88" w:rsidRDefault="002E1C88" w:rsidP="002E1C88">
            <w:pPr>
              <w:spacing w:line="276" w:lineRule="auto"/>
              <w:jc w:val="both"/>
            </w:pPr>
          </w:p>
        </w:tc>
      </w:tr>
      <w:tr w:rsidR="002E1C88" w14:paraId="67F43611" w14:textId="77777777" w:rsidTr="00355CEE">
        <w:tc>
          <w:tcPr>
            <w:tcW w:w="8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A1E2EC" w14:textId="77777777" w:rsidR="002E1C88" w:rsidRDefault="002E1C88" w:rsidP="002E1C88">
            <w:pPr>
              <w:jc w:val="center"/>
              <w:rPr>
                <w:b/>
                <w:i/>
                <w:sz w:val="22"/>
                <w:szCs w:val="22"/>
              </w:rPr>
            </w:pPr>
            <w:r>
              <w:rPr>
                <w:b/>
                <w:i/>
                <w:sz w:val="22"/>
                <w:szCs w:val="22"/>
              </w:rPr>
              <w:t>1</w:t>
            </w:r>
          </w:p>
        </w:tc>
        <w:tc>
          <w:tcPr>
            <w:tcW w:w="3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8B655B" w14:textId="77777777" w:rsidR="002E1C88" w:rsidRDefault="002E1C88" w:rsidP="002E1C88">
            <w:pPr>
              <w:jc w:val="center"/>
              <w:rPr>
                <w:b/>
                <w:i/>
                <w:sz w:val="22"/>
                <w:szCs w:val="22"/>
              </w:rPr>
            </w:pPr>
            <w:r>
              <w:rPr>
                <w:b/>
                <w:i/>
                <w:sz w:val="22"/>
                <w:szCs w:val="22"/>
              </w:rPr>
              <w:t>2</w:t>
            </w:r>
          </w:p>
        </w:tc>
        <w:tc>
          <w:tcPr>
            <w:tcW w:w="4864"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6DBC2401" w14:textId="77777777" w:rsidR="002E1C88" w:rsidRDefault="002E1C88" w:rsidP="002E1C88">
            <w:pPr>
              <w:jc w:val="center"/>
              <w:rPr>
                <w:b/>
                <w:i/>
                <w:sz w:val="22"/>
                <w:szCs w:val="22"/>
              </w:rPr>
            </w:pPr>
            <w:r>
              <w:rPr>
                <w:b/>
                <w:i/>
                <w:sz w:val="22"/>
                <w:szCs w:val="22"/>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BE334C" w14:textId="77777777" w:rsidR="002E1C88" w:rsidRDefault="002E1C88" w:rsidP="002E1C88">
            <w:pPr>
              <w:jc w:val="center"/>
              <w:rPr>
                <w:b/>
                <w:i/>
                <w:sz w:val="22"/>
                <w:szCs w:val="22"/>
              </w:rPr>
            </w:pPr>
            <w:r>
              <w:rPr>
                <w:b/>
                <w:i/>
                <w:sz w:val="22"/>
                <w:szCs w:val="22"/>
              </w:rPr>
              <w:t>4</w:t>
            </w:r>
          </w:p>
        </w:tc>
        <w:tc>
          <w:tcPr>
            <w:tcW w:w="226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4CC2CB0B" w14:textId="77777777" w:rsidR="002E1C88" w:rsidRDefault="002E1C88" w:rsidP="002E1C88">
            <w:pPr>
              <w:jc w:val="center"/>
              <w:rPr>
                <w:b/>
                <w:i/>
                <w:sz w:val="22"/>
                <w:szCs w:val="22"/>
              </w:rPr>
            </w:pPr>
            <w:r>
              <w:rPr>
                <w:b/>
                <w:i/>
                <w:sz w:val="22"/>
                <w:szCs w:val="22"/>
              </w:rPr>
              <w:t>5</w:t>
            </w:r>
          </w:p>
        </w:tc>
      </w:tr>
      <w:tr w:rsidR="001A6563" w14:paraId="60BA3638" w14:textId="77777777" w:rsidTr="00355CEE">
        <w:tc>
          <w:tcPr>
            <w:tcW w:w="846" w:type="dxa"/>
            <w:tcBorders>
              <w:top w:val="single" w:sz="4" w:space="0" w:color="000000"/>
              <w:left w:val="single" w:sz="4" w:space="0" w:color="000000"/>
              <w:bottom w:val="single" w:sz="4" w:space="0" w:color="000000"/>
              <w:right w:val="single" w:sz="4" w:space="0" w:color="000000"/>
            </w:tcBorders>
          </w:tcPr>
          <w:p w14:paraId="4864A732" w14:textId="4F38B1BC" w:rsidR="001A6563" w:rsidRDefault="001A6563" w:rsidP="00650E52">
            <w:pPr>
              <w:jc w:val="both"/>
              <w:rPr>
                <w:sz w:val="22"/>
                <w:szCs w:val="22"/>
              </w:rPr>
            </w:pPr>
            <w:r w:rsidRPr="00644554">
              <w:rPr>
                <w:b/>
                <w:bCs/>
                <w:sz w:val="22"/>
                <w:szCs w:val="22"/>
              </w:rPr>
              <w:t>1.</w:t>
            </w:r>
          </w:p>
        </w:tc>
        <w:tc>
          <w:tcPr>
            <w:tcW w:w="3896" w:type="dxa"/>
            <w:tcBorders>
              <w:top w:val="single" w:sz="4" w:space="0" w:color="000000"/>
              <w:left w:val="single" w:sz="4" w:space="0" w:color="000000"/>
              <w:bottom w:val="single" w:sz="4" w:space="0" w:color="000000"/>
              <w:right w:val="single" w:sz="4" w:space="0" w:color="auto"/>
            </w:tcBorders>
          </w:tcPr>
          <w:p w14:paraId="4D074FD7" w14:textId="67992324" w:rsidR="001A6563" w:rsidRPr="00615837" w:rsidRDefault="001A6563" w:rsidP="00650E52">
            <w:pPr>
              <w:jc w:val="both"/>
              <w:rPr>
                <w:b/>
                <w:bCs/>
                <w:sz w:val="22"/>
                <w:szCs w:val="22"/>
              </w:rPr>
            </w:pPr>
            <w:r w:rsidRPr="00615837">
              <w:rPr>
                <w:b/>
                <w:bCs/>
                <w:sz w:val="22"/>
                <w:szCs w:val="22"/>
              </w:rPr>
              <w:t>Tinklinio įrang</w:t>
            </w:r>
            <w:r>
              <w:rPr>
                <w:b/>
                <w:bCs/>
                <w:sz w:val="22"/>
                <w:szCs w:val="22"/>
              </w:rPr>
              <w:t xml:space="preserve">os komplektas </w:t>
            </w:r>
            <w:r w:rsidRPr="00615837">
              <w:rPr>
                <w:b/>
                <w:bCs/>
                <w:sz w:val="22"/>
                <w:szCs w:val="22"/>
              </w:rPr>
              <w:t xml:space="preserve">– </w:t>
            </w:r>
            <w:r w:rsidR="00E5062B">
              <w:rPr>
                <w:b/>
                <w:bCs/>
                <w:sz w:val="22"/>
                <w:szCs w:val="22"/>
              </w:rPr>
              <w:t>5</w:t>
            </w:r>
            <w:r w:rsidRPr="00615837">
              <w:rPr>
                <w:b/>
                <w:bCs/>
                <w:sz w:val="22"/>
                <w:szCs w:val="22"/>
              </w:rPr>
              <w:t xml:space="preserve"> vnt. (žr. pav. 1).</w:t>
            </w:r>
          </w:p>
          <w:p w14:paraId="2C8EBD14" w14:textId="77777777" w:rsidR="001A6563" w:rsidRPr="00615837" w:rsidRDefault="001A6563" w:rsidP="00650E52">
            <w:pPr>
              <w:jc w:val="both"/>
              <w:rPr>
                <w:b/>
                <w:bCs/>
                <w:sz w:val="22"/>
                <w:szCs w:val="22"/>
              </w:rPr>
            </w:pPr>
          </w:p>
          <w:p w14:paraId="7AF87729" w14:textId="77777777" w:rsidR="001A6563" w:rsidRPr="00615837" w:rsidRDefault="001A6563" w:rsidP="00650E52">
            <w:pPr>
              <w:jc w:val="both"/>
              <w:rPr>
                <w:b/>
                <w:bCs/>
                <w:sz w:val="22"/>
                <w:szCs w:val="22"/>
              </w:rPr>
            </w:pPr>
            <w:r w:rsidRPr="00615837">
              <w:rPr>
                <w:b/>
                <w:bCs/>
                <w:sz w:val="22"/>
                <w:szCs w:val="22"/>
              </w:rPr>
              <w:t>Pav. 1.</w:t>
            </w:r>
          </w:p>
          <w:p w14:paraId="29006A5D" w14:textId="77777777" w:rsidR="001A6563" w:rsidRDefault="001A6563" w:rsidP="00650E52">
            <w:pPr>
              <w:jc w:val="both"/>
              <w:rPr>
                <w:sz w:val="22"/>
                <w:szCs w:val="22"/>
              </w:rPr>
            </w:pPr>
          </w:p>
          <w:p w14:paraId="0FFD3F0A" w14:textId="77777777" w:rsidR="001A6563" w:rsidRDefault="001A6563" w:rsidP="00650E52">
            <w:pPr>
              <w:jc w:val="both"/>
              <w:rPr>
                <w:sz w:val="22"/>
                <w:szCs w:val="22"/>
              </w:rPr>
            </w:pPr>
            <w:r w:rsidRPr="00615837">
              <w:rPr>
                <w:noProof/>
                <w:sz w:val="22"/>
                <w:szCs w:val="22"/>
              </w:rPr>
              <w:drawing>
                <wp:inline distT="0" distB="0" distL="0" distR="0" wp14:anchorId="12B48FDF" wp14:editId="340013AA">
                  <wp:extent cx="1805940" cy="1379693"/>
                  <wp:effectExtent l="0" t="0" r="3810" b="0"/>
                  <wp:docPr id="884416518" name="Paveikslėlis 88441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618" cy="1384030"/>
                          </a:xfrm>
                          <a:prstGeom prst="rect">
                            <a:avLst/>
                          </a:prstGeom>
                          <a:noFill/>
                          <a:ln>
                            <a:noFill/>
                          </a:ln>
                        </pic:spPr>
                      </pic:pic>
                    </a:graphicData>
                  </a:graphic>
                </wp:inline>
              </w:drawing>
            </w:r>
          </w:p>
          <w:p w14:paraId="586F0CE4" w14:textId="01682087" w:rsidR="001A6563" w:rsidRDefault="001A6563" w:rsidP="00650E52">
            <w:pPr>
              <w:jc w:val="both"/>
              <w:rPr>
                <w:sz w:val="22"/>
                <w:szCs w:val="22"/>
              </w:rPr>
            </w:pPr>
            <w:r>
              <w:rPr>
                <w:noProof/>
                <w:sz w:val="22"/>
                <w:szCs w:val="22"/>
              </w:rPr>
              <w:lastRenderedPageBreak/>
              <w:drawing>
                <wp:inline distT="0" distB="0" distL="0" distR="0" wp14:anchorId="01FF21D6" wp14:editId="33C1CBFF">
                  <wp:extent cx="899160" cy="1676400"/>
                  <wp:effectExtent l="0" t="0" r="0" b="0"/>
                  <wp:docPr id="884416520" name="Paveikslėlis 8844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160" cy="1676400"/>
                          </a:xfrm>
                          <a:prstGeom prst="rect">
                            <a:avLst/>
                          </a:prstGeom>
                          <a:noFill/>
                          <a:ln>
                            <a:noFill/>
                          </a:ln>
                        </pic:spPr>
                      </pic:pic>
                    </a:graphicData>
                  </a:graphic>
                </wp:inline>
              </w:drawing>
            </w:r>
          </w:p>
        </w:tc>
        <w:tc>
          <w:tcPr>
            <w:tcW w:w="4864" w:type="dxa"/>
            <w:tcBorders>
              <w:top w:val="single" w:sz="4" w:space="0" w:color="auto"/>
              <w:left w:val="single" w:sz="4" w:space="0" w:color="auto"/>
              <w:bottom w:val="single" w:sz="4" w:space="0" w:color="auto"/>
              <w:right w:val="single" w:sz="4" w:space="0" w:color="auto"/>
            </w:tcBorders>
          </w:tcPr>
          <w:p w14:paraId="2CBBCF24" w14:textId="77777777" w:rsidR="001A6563" w:rsidRPr="00853EFF" w:rsidRDefault="001A6563" w:rsidP="00650E52">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3C067494" w14:textId="77777777" w:rsidR="001A6563" w:rsidRPr="00853EFF" w:rsidRDefault="001A6563" w:rsidP="00650E52">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5EB32173" w14:textId="77777777" w:rsidR="001A6563" w:rsidRPr="00853EFF" w:rsidRDefault="001A6563" w:rsidP="00650E52">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19172C78" w14:textId="77777777" w:rsidR="001A6563" w:rsidRPr="00853EFF" w:rsidRDefault="001A6563" w:rsidP="00650E52">
            <w:pPr>
              <w:suppressAutoHyphens w:val="0"/>
              <w:jc w:val="both"/>
              <w:rPr>
                <w:sz w:val="22"/>
                <w:szCs w:val="22"/>
                <w:lang w:eastAsia="lt-LT"/>
              </w:rPr>
            </w:pPr>
          </w:p>
          <w:p w14:paraId="2911BC74" w14:textId="77777777" w:rsidR="001A6563" w:rsidRPr="00853EFF" w:rsidRDefault="001A6563" w:rsidP="00650E52">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8778536" w14:textId="77777777" w:rsidR="001A6563" w:rsidRPr="00853EFF" w:rsidRDefault="001A6563" w:rsidP="00650E52">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0C3E1EA5" w14:textId="77777777" w:rsidR="001A6563" w:rsidRPr="00853EFF" w:rsidRDefault="001A6563" w:rsidP="00650E52">
            <w:pPr>
              <w:jc w:val="both"/>
              <w:rPr>
                <w:sz w:val="22"/>
                <w:szCs w:val="22"/>
                <w:lang w:eastAsia="lt-LT"/>
              </w:rPr>
            </w:pPr>
          </w:p>
          <w:p w14:paraId="462A51FE" w14:textId="77777777" w:rsidR="001A6563" w:rsidRPr="00853EFF" w:rsidRDefault="001A6563" w:rsidP="00650E52">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374E7DF7" w14:textId="60986400" w:rsidR="001A6563" w:rsidRPr="00C100C2" w:rsidRDefault="001A6563" w:rsidP="00650E52">
            <w:pPr>
              <w:jc w:val="both"/>
              <w:rPr>
                <w:rFonts w:eastAsia="Calibri"/>
                <w:sz w:val="22"/>
                <w:szCs w:val="22"/>
              </w:rPr>
            </w:pPr>
            <w:r w:rsidRPr="00853EFF">
              <w:rPr>
                <w:sz w:val="22"/>
                <w:szCs w:val="22"/>
                <w:lang w:eastAsia="lt-LT"/>
              </w:rPr>
              <w:lastRenderedPageBreak/>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auto"/>
              <w:bottom w:val="single" w:sz="4" w:space="0" w:color="000000"/>
              <w:right w:val="single" w:sz="4" w:space="0" w:color="auto"/>
            </w:tcBorders>
          </w:tcPr>
          <w:p w14:paraId="51412EF6" w14:textId="77777777" w:rsidR="001A6563" w:rsidRDefault="001A6563" w:rsidP="00650E52">
            <w:pPr>
              <w:pStyle w:val="Betarp"/>
              <w:jc w:val="center"/>
              <w:rPr>
                <w:rFonts w:eastAsia="Calibri"/>
                <w:sz w:val="22"/>
                <w:szCs w:val="22"/>
                <w:lang w:val="lt-LT" w:eastAsia="en-US"/>
              </w:rPr>
            </w:pPr>
            <w:r>
              <w:rPr>
                <w:rFonts w:eastAsia="Calibri"/>
                <w:sz w:val="22"/>
                <w:szCs w:val="22"/>
                <w:lang w:val="lt-LT" w:eastAsia="en-US"/>
              </w:rPr>
              <w:lastRenderedPageBreak/>
              <w:t>.............................................</w:t>
            </w:r>
          </w:p>
          <w:p w14:paraId="59433F3A" w14:textId="4CB380D6" w:rsidR="001A6563" w:rsidRDefault="001A6563" w:rsidP="00650E52">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val="restart"/>
            <w:tcBorders>
              <w:top w:val="single" w:sz="4" w:space="0" w:color="auto"/>
              <w:left w:val="single" w:sz="4" w:space="0" w:color="auto"/>
              <w:bottom w:val="single" w:sz="4" w:space="0" w:color="auto"/>
              <w:right w:val="single" w:sz="4" w:space="0" w:color="auto"/>
            </w:tcBorders>
          </w:tcPr>
          <w:p w14:paraId="706EC460" w14:textId="4C1086A7" w:rsidR="001A6563" w:rsidRDefault="001A6563" w:rsidP="00650E52">
            <w:pPr>
              <w:pStyle w:val="Betarp"/>
              <w:jc w:val="center"/>
              <w:rPr>
                <w:rFonts w:eastAsia="Calibri"/>
                <w:sz w:val="22"/>
                <w:szCs w:val="22"/>
                <w:lang w:val="lt-LT" w:eastAsia="en-US"/>
              </w:rPr>
            </w:pPr>
            <w:r>
              <w:rPr>
                <w:rFonts w:eastAsia="Calibri"/>
                <w:sz w:val="22"/>
                <w:szCs w:val="22"/>
                <w:lang w:val="lt-LT" w:eastAsia="en-US"/>
              </w:rPr>
              <w:t>.....................................</w:t>
            </w:r>
          </w:p>
          <w:p w14:paraId="03DD6D64" w14:textId="647087A4" w:rsidR="001A6563" w:rsidRDefault="001A6563" w:rsidP="00650E52">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1A6563" w14:paraId="333DB67D" w14:textId="77777777" w:rsidTr="00355CEE">
        <w:tc>
          <w:tcPr>
            <w:tcW w:w="846" w:type="dxa"/>
            <w:tcBorders>
              <w:top w:val="single" w:sz="4" w:space="0" w:color="000000"/>
              <w:left w:val="single" w:sz="4" w:space="0" w:color="000000"/>
              <w:bottom w:val="single" w:sz="4" w:space="0" w:color="000000"/>
              <w:right w:val="single" w:sz="4" w:space="0" w:color="000000"/>
            </w:tcBorders>
          </w:tcPr>
          <w:p w14:paraId="5A421FCB" w14:textId="1D627A0B" w:rsidR="001A6563" w:rsidRDefault="001A6563" w:rsidP="00650E52">
            <w:pPr>
              <w:jc w:val="both"/>
              <w:rPr>
                <w:sz w:val="22"/>
                <w:szCs w:val="22"/>
              </w:rPr>
            </w:pPr>
            <w:r>
              <w:rPr>
                <w:sz w:val="22"/>
                <w:szCs w:val="22"/>
              </w:rPr>
              <w:t>1.1.</w:t>
            </w:r>
          </w:p>
        </w:tc>
        <w:tc>
          <w:tcPr>
            <w:tcW w:w="3896" w:type="dxa"/>
            <w:tcBorders>
              <w:top w:val="single" w:sz="4" w:space="0" w:color="000000"/>
              <w:left w:val="single" w:sz="4" w:space="0" w:color="000000"/>
              <w:bottom w:val="single" w:sz="4" w:space="0" w:color="000000"/>
              <w:right w:val="single" w:sz="4" w:space="0" w:color="000000"/>
            </w:tcBorders>
          </w:tcPr>
          <w:p w14:paraId="65F0CBD7" w14:textId="77777777" w:rsidR="001A6563" w:rsidRDefault="001A6563" w:rsidP="00650E52">
            <w:pPr>
              <w:jc w:val="both"/>
              <w:rPr>
                <w:sz w:val="22"/>
                <w:szCs w:val="22"/>
              </w:rPr>
            </w:pPr>
            <w:r>
              <w:rPr>
                <w:sz w:val="22"/>
                <w:szCs w:val="22"/>
              </w:rPr>
              <w:t>Įrenginio tinklas pagamintas iš:</w:t>
            </w:r>
          </w:p>
          <w:p w14:paraId="61C8DAC2" w14:textId="77777777" w:rsidR="001A6563" w:rsidRDefault="001A6563" w:rsidP="00650E52">
            <w:pPr>
              <w:jc w:val="both"/>
              <w:rPr>
                <w:sz w:val="22"/>
                <w:szCs w:val="22"/>
              </w:rPr>
            </w:pPr>
          </w:p>
          <w:p w14:paraId="717D34A4" w14:textId="3BEC7138" w:rsidR="001A6563" w:rsidRDefault="001A6563" w:rsidP="00650E52">
            <w:pPr>
              <w:jc w:val="both"/>
              <w:rPr>
                <w:sz w:val="22"/>
                <w:szCs w:val="22"/>
              </w:rPr>
            </w:pPr>
            <w:r>
              <w:rPr>
                <w:sz w:val="22"/>
                <w:szCs w:val="22"/>
              </w:rPr>
              <w:t>- lauko tinklinio tinklo, kuris pagamint</w:t>
            </w:r>
            <w:r w:rsidR="00057028">
              <w:rPr>
                <w:sz w:val="22"/>
                <w:szCs w:val="22"/>
              </w:rPr>
              <w:t>as</w:t>
            </w:r>
            <w:r>
              <w:rPr>
                <w:sz w:val="22"/>
                <w:szCs w:val="22"/>
              </w:rPr>
              <w:t xml:space="preserve"> iš polipropileno 4 mm storio (galima paklaida +/- 1 mm);</w:t>
            </w:r>
          </w:p>
          <w:p w14:paraId="6B59748E" w14:textId="77777777" w:rsidR="001A6563" w:rsidRDefault="001A6563" w:rsidP="00650E52">
            <w:pPr>
              <w:jc w:val="both"/>
              <w:rPr>
                <w:sz w:val="22"/>
                <w:szCs w:val="22"/>
              </w:rPr>
            </w:pPr>
            <w:r>
              <w:rPr>
                <w:sz w:val="22"/>
                <w:szCs w:val="22"/>
              </w:rPr>
              <w:t>- 5 cm pločio (galima paklaida +/- 1 cm) tentinio viršutinio tinklo apvado;</w:t>
            </w:r>
          </w:p>
          <w:p w14:paraId="61D96AE3" w14:textId="77777777" w:rsidR="001A6563" w:rsidRDefault="001A6563" w:rsidP="00650E52">
            <w:pPr>
              <w:jc w:val="both"/>
              <w:rPr>
                <w:sz w:val="22"/>
                <w:szCs w:val="22"/>
              </w:rPr>
            </w:pPr>
            <w:r>
              <w:rPr>
                <w:sz w:val="22"/>
                <w:szCs w:val="22"/>
              </w:rPr>
              <w:t>-  tinklo viršuje plieninio įtempimo troselio;</w:t>
            </w:r>
          </w:p>
          <w:p w14:paraId="6CE677AE" w14:textId="77777777" w:rsidR="001A6563" w:rsidRDefault="001A6563" w:rsidP="00650E52">
            <w:pPr>
              <w:jc w:val="both"/>
              <w:rPr>
                <w:sz w:val="22"/>
                <w:szCs w:val="22"/>
              </w:rPr>
            </w:pPr>
            <w:r>
              <w:rPr>
                <w:sz w:val="22"/>
                <w:szCs w:val="22"/>
              </w:rPr>
              <w:t>- tinklo antenų ir jų kišenių;</w:t>
            </w:r>
          </w:p>
          <w:p w14:paraId="608A39A8" w14:textId="77777777" w:rsidR="001A6563" w:rsidRDefault="001A6563" w:rsidP="00650E52">
            <w:pPr>
              <w:jc w:val="both"/>
              <w:rPr>
                <w:sz w:val="22"/>
                <w:szCs w:val="22"/>
              </w:rPr>
            </w:pPr>
          </w:p>
          <w:p w14:paraId="31D2CE27" w14:textId="77777777" w:rsidR="001A6563" w:rsidRDefault="001A6563" w:rsidP="00650E52">
            <w:pPr>
              <w:jc w:val="both"/>
              <w:rPr>
                <w:sz w:val="22"/>
                <w:szCs w:val="22"/>
              </w:rPr>
            </w:pPr>
            <w:r>
              <w:rPr>
                <w:sz w:val="22"/>
                <w:szCs w:val="22"/>
              </w:rPr>
              <w:t>ar lygiaverčių medžiagų.</w:t>
            </w:r>
          </w:p>
          <w:p w14:paraId="7F3B8C20" w14:textId="77777777" w:rsidR="001A6563" w:rsidRDefault="001A6563" w:rsidP="00650E52">
            <w:pPr>
              <w:jc w:val="both"/>
              <w:rPr>
                <w:sz w:val="22"/>
                <w:szCs w:val="22"/>
              </w:rPr>
            </w:pPr>
          </w:p>
          <w:p w14:paraId="2A7B9F4A" w14:textId="412E0AFB" w:rsidR="001A6563" w:rsidRDefault="001A6563" w:rsidP="00650E52">
            <w:pPr>
              <w:jc w:val="both"/>
              <w:rPr>
                <w:sz w:val="22"/>
                <w:szCs w:val="22"/>
              </w:rPr>
            </w:pPr>
            <w:r>
              <w:rPr>
                <w:sz w:val="22"/>
                <w:szCs w:val="22"/>
              </w:rPr>
              <w:t>Tinklinio tinklo matmenys (galima paklaida +/- 10 mm):</w:t>
            </w:r>
          </w:p>
          <w:p w14:paraId="639A9081" w14:textId="77777777" w:rsidR="001A6563" w:rsidRDefault="001A6563" w:rsidP="00650E52">
            <w:pPr>
              <w:jc w:val="both"/>
              <w:rPr>
                <w:sz w:val="22"/>
                <w:szCs w:val="22"/>
              </w:rPr>
            </w:pPr>
            <w:r>
              <w:rPr>
                <w:sz w:val="22"/>
                <w:szCs w:val="22"/>
              </w:rPr>
              <w:t>Ilgis: 9500 mm;</w:t>
            </w:r>
          </w:p>
          <w:p w14:paraId="3BA68EAA" w14:textId="77777777" w:rsidR="001A6563" w:rsidRDefault="001A6563" w:rsidP="00650E52">
            <w:pPr>
              <w:jc w:val="both"/>
              <w:rPr>
                <w:sz w:val="22"/>
                <w:szCs w:val="22"/>
              </w:rPr>
            </w:pPr>
            <w:r>
              <w:rPr>
                <w:sz w:val="22"/>
                <w:szCs w:val="22"/>
              </w:rPr>
              <w:t>Plotis: 1000 mm.</w:t>
            </w:r>
          </w:p>
          <w:p w14:paraId="35CA9EFD" w14:textId="77777777" w:rsidR="001A6563" w:rsidRDefault="001A6563" w:rsidP="00650E52">
            <w:pPr>
              <w:jc w:val="both"/>
              <w:rPr>
                <w:sz w:val="22"/>
                <w:szCs w:val="22"/>
              </w:rPr>
            </w:pPr>
          </w:p>
        </w:tc>
        <w:tc>
          <w:tcPr>
            <w:tcW w:w="4864" w:type="dxa"/>
            <w:tcBorders>
              <w:top w:val="single" w:sz="4" w:space="0" w:color="auto"/>
              <w:left w:val="single" w:sz="4" w:space="0" w:color="000000"/>
              <w:bottom w:val="single" w:sz="4" w:space="0" w:color="000000"/>
              <w:right w:val="single" w:sz="4" w:space="0" w:color="000000"/>
            </w:tcBorders>
          </w:tcPr>
          <w:p w14:paraId="7FBBD583" w14:textId="77777777" w:rsidR="001A6563" w:rsidRDefault="001A6563" w:rsidP="00650E52">
            <w:pPr>
              <w:suppressAutoHyphens w:val="0"/>
              <w:jc w:val="both"/>
              <w:rPr>
                <w:rFonts w:eastAsia="Calibri"/>
                <w:sz w:val="22"/>
                <w:szCs w:val="22"/>
              </w:rPr>
            </w:pPr>
            <w:r w:rsidRPr="00853EFF">
              <w:rPr>
                <w:rFonts w:eastAsia="Calibri"/>
                <w:sz w:val="22"/>
                <w:szCs w:val="22"/>
              </w:rPr>
              <w:t xml:space="preserve">Atitinka </w:t>
            </w:r>
            <w:r w:rsidRPr="00853EFF">
              <w:rPr>
                <w:rFonts w:eastAsia="Calibri"/>
                <w:i/>
                <w:color w:val="0070C0"/>
                <w:sz w:val="22"/>
                <w:szCs w:val="22"/>
              </w:rPr>
              <w:t>(įrašyti taip / ne)</w:t>
            </w:r>
            <w:r w:rsidRPr="00853EFF">
              <w:rPr>
                <w:rFonts w:eastAsia="Calibri"/>
                <w:color w:val="0070C0"/>
                <w:sz w:val="22"/>
                <w:szCs w:val="22"/>
              </w:rPr>
              <w:t xml:space="preserve">: </w:t>
            </w:r>
            <w:r w:rsidRPr="00853EFF">
              <w:rPr>
                <w:rFonts w:eastAsia="Calibri"/>
                <w:sz w:val="22"/>
                <w:szCs w:val="22"/>
              </w:rPr>
              <w:t>....................</w:t>
            </w:r>
            <w:r>
              <w:rPr>
                <w:rFonts w:eastAsia="Calibri"/>
                <w:sz w:val="22"/>
                <w:szCs w:val="22"/>
              </w:rPr>
              <w:t xml:space="preserve"> </w:t>
            </w:r>
          </w:p>
          <w:p w14:paraId="63FB06E9" w14:textId="77777777" w:rsidR="001A6563" w:rsidRPr="00853EFF" w:rsidRDefault="001A6563" w:rsidP="00650E52">
            <w:pPr>
              <w:suppressAutoHyphens w:val="0"/>
              <w:jc w:val="both"/>
              <w:rPr>
                <w:rFonts w:eastAsia="Calibri"/>
                <w:sz w:val="22"/>
                <w:szCs w:val="22"/>
              </w:rPr>
            </w:pPr>
          </w:p>
          <w:p w14:paraId="30451075" w14:textId="77777777" w:rsidR="001A6563" w:rsidRDefault="001A6563" w:rsidP="00650E52">
            <w:pPr>
              <w:rPr>
                <w:rFonts w:eastAsia="Calibri"/>
                <w:sz w:val="22"/>
                <w:szCs w:val="22"/>
              </w:rPr>
            </w:pPr>
            <w:r>
              <w:rPr>
                <w:rFonts w:eastAsia="Calibri"/>
                <w:sz w:val="22"/>
                <w:szCs w:val="22"/>
              </w:rPr>
              <w:t>Tinklo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64951CFD" w14:textId="77777777" w:rsidR="001A6563" w:rsidRPr="00C100C2" w:rsidRDefault="001A6563" w:rsidP="00650E52">
            <w:pPr>
              <w:suppressAutoHyphens w:val="0"/>
              <w:contextualSpacing/>
              <w:rPr>
                <w:sz w:val="22"/>
                <w:szCs w:val="22"/>
              </w:rPr>
            </w:pPr>
            <w:r>
              <w:rPr>
                <w:rFonts w:eastAsia="Calibri"/>
                <w:sz w:val="22"/>
                <w:szCs w:val="22"/>
              </w:rPr>
              <w:t>Tinklo</w:t>
            </w:r>
            <w:r w:rsidRPr="00C100C2">
              <w:rPr>
                <w:rFonts w:eastAsia="Calibri"/>
                <w:sz w:val="22"/>
                <w:szCs w:val="22"/>
              </w:rPr>
              <w:t xml:space="preserve"> </w:t>
            </w:r>
            <w:r>
              <w:rPr>
                <w:rFonts w:eastAsia="Calibri"/>
                <w:sz w:val="22"/>
                <w:szCs w:val="22"/>
              </w:rPr>
              <w:t xml:space="preserve">medžiagos </w:t>
            </w:r>
            <w:r w:rsidRPr="00C100C2">
              <w:rPr>
                <w:rFonts w:eastAsia="Calibri"/>
                <w:sz w:val="22"/>
                <w:szCs w:val="22"/>
              </w:rPr>
              <w:t xml:space="preserve">matmenys </w:t>
            </w:r>
            <w:r w:rsidRPr="00C100C2">
              <w:rPr>
                <w:rFonts w:eastAsia="Calibri"/>
                <w:i/>
                <w:color w:val="0070C0"/>
                <w:sz w:val="22"/>
                <w:szCs w:val="22"/>
              </w:rPr>
              <w:t>(įrašyti konkrečias reikšmes)</w:t>
            </w:r>
            <w:r w:rsidRPr="00C100C2">
              <w:rPr>
                <w:rFonts w:eastAsia="Calibri"/>
                <w:color w:val="0070C0"/>
                <w:sz w:val="22"/>
                <w:szCs w:val="22"/>
              </w:rPr>
              <w:t>:</w:t>
            </w:r>
          </w:p>
          <w:p w14:paraId="4785F080" w14:textId="77777777" w:rsidR="001A6563" w:rsidRPr="00C100C2" w:rsidRDefault="001A6563" w:rsidP="00650E52">
            <w:pPr>
              <w:rPr>
                <w:rFonts w:eastAsia="Calibri"/>
                <w:sz w:val="22"/>
                <w:szCs w:val="22"/>
              </w:rPr>
            </w:pPr>
            <w:r>
              <w:rPr>
                <w:rFonts w:eastAsia="Calibri"/>
                <w:sz w:val="22"/>
                <w:szCs w:val="22"/>
              </w:rPr>
              <w:t>storis</w:t>
            </w:r>
            <w:r w:rsidRPr="00C100C2">
              <w:rPr>
                <w:rFonts w:eastAsia="Calibri"/>
                <w:sz w:val="22"/>
                <w:szCs w:val="22"/>
              </w:rPr>
              <w:t xml:space="preserve"> ............... mm;</w:t>
            </w:r>
          </w:p>
          <w:p w14:paraId="78682920" w14:textId="77777777" w:rsidR="001A6563" w:rsidRPr="00C100C2" w:rsidRDefault="001A6563" w:rsidP="00650E52">
            <w:pPr>
              <w:suppressAutoHyphens w:val="0"/>
              <w:contextualSpacing/>
              <w:rPr>
                <w:sz w:val="22"/>
                <w:szCs w:val="22"/>
              </w:rPr>
            </w:pPr>
            <w:r>
              <w:rPr>
                <w:rFonts w:eastAsia="Calibri"/>
                <w:sz w:val="22"/>
                <w:szCs w:val="22"/>
              </w:rPr>
              <w:t>Tinklo</w:t>
            </w:r>
            <w:r w:rsidRPr="00C100C2">
              <w:rPr>
                <w:rFonts w:eastAsia="Calibri"/>
                <w:sz w:val="22"/>
                <w:szCs w:val="22"/>
              </w:rPr>
              <w:t xml:space="preserve"> </w:t>
            </w:r>
            <w:r>
              <w:rPr>
                <w:rFonts w:eastAsia="Calibri"/>
                <w:sz w:val="22"/>
                <w:szCs w:val="22"/>
              </w:rPr>
              <w:t xml:space="preserve">apvado </w:t>
            </w:r>
            <w:r w:rsidRPr="00C100C2">
              <w:rPr>
                <w:rFonts w:eastAsia="Calibri"/>
                <w:sz w:val="22"/>
                <w:szCs w:val="22"/>
              </w:rPr>
              <w:t xml:space="preserve">matmenys </w:t>
            </w:r>
            <w:r w:rsidRPr="00C100C2">
              <w:rPr>
                <w:rFonts w:eastAsia="Calibri"/>
                <w:i/>
                <w:color w:val="0070C0"/>
                <w:sz w:val="22"/>
                <w:szCs w:val="22"/>
              </w:rPr>
              <w:t>(įrašyti konkrečias reikšmes)</w:t>
            </w:r>
            <w:r w:rsidRPr="00C100C2">
              <w:rPr>
                <w:rFonts w:eastAsia="Calibri"/>
                <w:color w:val="0070C0"/>
                <w:sz w:val="22"/>
                <w:szCs w:val="22"/>
              </w:rPr>
              <w:t>:</w:t>
            </w:r>
          </w:p>
          <w:p w14:paraId="4EFEAD88" w14:textId="77777777" w:rsidR="001A6563" w:rsidRPr="00C100C2" w:rsidRDefault="001A6563" w:rsidP="00650E52">
            <w:pPr>
              <w:rPr>
                <w:rFonts w:eastAsia="Calibri"/>
                <w:sz w:val="22"/>
                <w:szCs w:val="22"/>
              </w:rPr>
            </w:pPr>
            <w:r>
              <w:rPr>
                <w:rFonts w:eastAsia="Calibri"/>
                <w:sz w:val="22"/>
                <w:szCs w:val="22"/>
              </w:rPr>
              <w:t>plotis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1B540C75" w14:textId="77777777" w:rsidR="001A6563" w:rsidRDefault="001A6563" w:rsidP="00650E52">
            <w:pPr>
              <w:rPr>
                <w:rFonts w:eastAsia="Calibri"/>
                <w:sz w:val="22"/>
                <w:szCs w:val="22"/>
              </w:rPr>
            </w:pPr>
          </w:p>
          <w:p w14:paraId="026E9403" w14:textId="77777777" w:rsidR="001A6563" w:rsidRDefault="001A6563" w:rsidP="00650E52">
            <w:pPr>
              <w:rPr>
                <w:rFonts w:eastAsia="Calibri"/>
                <w:sz w:val="22"/>
                <w:szCs w:val="22"/>
              </w:rPr>
            </w:pPr>
          </w:p>
          <w:p w14:paraId="6730F0B5" w14:textId="77777777" w:rsidR="001A6563" w:rsidRDefault="001A6563" w:rsidP="00650E52">
            <w:pPr>
              <w:rPr>
                <w:rFonts w:eastAsia="Calibri"/>
                <w:color w:val="0070C0"/>
                <w:sz w:val="22"/>
                <w:szCs w:val="22"/>
              </w:rPr>
            </w:pPr>
            <w:r>
              <w:rPr>
                <w:rFonts w:eastAsia="Calibri"/>
                <w:sz w:val="22"/>
                <w:szCs w:val="22"/>
              </w:rPr>
              <w:t>Tinklinio tinklo</w:t>
            </w:r>
            <w:r w:rsidRPr="00853EFF">
              <w:rPr>
                <w:rFonts w:eastAsia="Calibri"/>
                <w:sz w:val="22"/>
                <w:szCs w:val="22"/>
              </w:rPr>
              <w:t xml:space="preserve"> matmenys </w:t>
            </w:r>
            <w:r w:rsidRPr="00853EFF">
              <w:rPr>
                <w:rFonts w:eastAsia="Calibri"/>
                <w:i/>
                <w:color w:val="0070C0"/>
                <w:sz w:val="22"/>
                <w:szCs w:val="22"/>
              </w:rPr>
              <w:t>(įrašyti konkrečias reikšmes)</w:t>
            </w:r>
            <w:r w:rsidRPr="00853EFF">
              <w:rPr>
                <w:rFonts w:eastAsia="Calibri"/>
                <w:color w:val="0070C0"/>
                <w:sz w:val="22"/>
                <w:szCs w:val="22"/>
              </w:rPr>
              <w:t>:</w:t>
            </w:r>
          </w:p>
          <w:p w14:paraId="5B8F43BE" w14:textId="77777777" w:rsidR="001A6563" w:rsidRDefault="001A6563" w:rsidP="00650E52">
            <w:pPr>
              <w:rPr>
                <w:rFonts w:eastAsia="Calibri"/>
                <w:sz w:val="22"/>
                <w:szCs w:val="22"/>
              </w:rPr>
            </w:pPr>
            <w:r>
              <w:rPr>
                <w:rFonts w:eastAsia="Calibri"/>
                <w:sz w:val="22"/>
                <w:szCs w:val="22"/>
              </w:rPr>
              <w:t>ilgis</w:t>
            </w:r>
            <w:r w:rsidRPr="00853EFF">
              <w:rPr>
                <w:rFonts w:eastAsia="Calibri"/>
                <w:sz w:val="22"/>
                <w:szCs w:val="22"/>
              </w:rPr>
              <w:t xml:space="preserve">: ............ mm; </w:t>
            </w:r>
          </w:p>
          <w:p w14:paraId="2226C7C3" w14:textId="77777777" w:rsidR="001A6563" w:rsidRDefault="001A6563" w:rsidP="00650E52">
            <w:pPr>
              <w:rPr>
                <w:rFonts w:eastAsia="Calibri"/>
                <w:sz w:val="22"/>
                <w:szCs w:val="22"/>
              </w:rPr>
            </w:pPr>
            <w:r>
              <w:rPr>
                <w:rFonts w:eastAsia="Calibri"/>
                <w:sz w:val="22"/>
                <w:szCs w:val="22"/>
              </w:rPr>
              <w:t>plotis</w:t>
            </w:r>
            <w:r w:rsidRPr="00853EFF">
              <w:rPr>
                <w:rFonts w:eastAsia="Calibri"/>
                <w:sz w:val="22"/>
                <w:szCs w:val="22"/>
              </w:rPr>
              <w:t>: ............ mm</w:t>
            </w:r>
            <w:r>
              <w:rPr>
                <w:rFonts w:eastAsia="Calibri"/>
                <w:sz w:val="22"/>
                <w:szCs w:val="22"/>
              </w:rPr>
              <w:t>.</w:t>
            </w:r>
          </w:p>
          <w:p w14:paraId="39422D7F" w14:textId="77777777" w:rsidR="001A6563" w:rsidRPr="00C100C2" w:rsidRDefault="001A6563" w:rsidP="00650E52">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20AF6C08" w14:textId="77777777" w:rsidR="001A6563" w:rsidRDefault="001A6563" w:rsidP="00650E52">
            <w:pPr>
              <w:pStyle w:val="Betarp"/>
              <w:jc w:val="center"/>
              <w:rPr>
                <w:rFonts w:eastAsia="Calibri"/>
                <w:sz w:val="22"/>
                <w:szCs w:val="22"/>
                <w:lang w:val="lt-LT" w:eastAsia="en-US"/>
              </w:rPr>
            </w:pPr>
            <w:r>
              <w:rPr>
                <w:rFonts w:eastAsia="Calibri"/>
                <w:sz w:val="22"/>
                <w:szCs w:val="22"/>
                <w:lang w:val="lt-LT" w:eastAsia="en-US"/>
              </w:rPr>
              <w:t>.............................................</w:t>
            </w:r>
          </w:p>
          <w:p w14:paraId="3AD835F5" w14:textId="04D02BD4" w:rsidR="001A6563" w:rsidRDefault="001A6563" w:rsidP="00650E52">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139AC329" w14:textId="77777777" w:rsidR="001A6563" w:rsidRDefault="001A6563" w:rsidP="00650E52">
            <w:pPr>
              <w:spacing w:line="276" w:lineRule="auto"/>
              <w:jc w:val="both"/>
            </w:pPr>
          </w:p>
        </w:tc>
      </w:tr>
      <w:tr w:rsidR="001A6563" w14:paraId="43CAFEB5" w14:textId="77777777" w:rsidTr="00355CEE">
        <w:tc>
          <w:tcPr>
            <w:tcW w:w="846" w:type="dxa"/>
            <w:tcBorders>
              <w:top w:val="single" w:sz="4" w:space="0" w:color="000000"/>
              <w:left w:val="single" w:sz="4" w:space="0" w:color="000000"/>
              <w:bottom w:val="single" w:sz="4" w:space="0" w:color="000000"/>
              <w:right w:val="single" w:sz="4" w:space="0" w:color="000000"/>
            </w:tcBorders>
          </w:tcPr>
          <w:p w14:paraId="739A0064" w14:textId="44CA415B" w:rsidR="001A6563" w:rsidRDefault="001A6563" w:rsidP="00650E52">
            <w:pPr>
              <w:jc w:val="both"/>
              <w:rPr>
                <w:sz w:val="22"/>
                <w:szCs w:val="22"/>
              </w:rPr>
            </w:pPr>
            <w:r>
              <w:rPr>
                <w:sz w:val="22"/>
                <w:szCs w:val="22"/>
              </w:rPr>
              <w:t>1.2.</w:t>
            </w:r>
          </w:p>
        </w:tc>
        <w:tc>
          <w:tcPr>
            <w:tcW w:w="3896" w:type="dxa"/>
            <w:tcBorders>
              <w:top w:val="single" w:sz="4" w:space="0" w:color="000000"/>
              <w:left w:val="single" w:sz="4" w:space="0" w:color="000000"/>
              <w:bottom w:val="single" w:sz="4" w:space="0" w:color="000000"/>
              <w:right w:val="single" w:sz="4" w:space="0" w:color="000000"/>
            </w:tcBorders>
          </w:tcPr>
          <w:p w14:paraId="1E3A1EC5" w14:textId="77777777" w:rsidR="001A6563" w:rsidRDefault="001A6563" w:rsidP="00650E52">
            <w:pPr>
              <w:jc w:val="both"/>
              <w:rPr>
                <w:sz w:val="22"/>
                <w:szCs w:val="22"/>
              </w:rPr>
            </w:pPr>
            <w:r>
              <w:rPr>
                <w:sz w:val="22"/>
                <w:szCs w:val="22"/>
              </w:rPr>
              <w:t>Įrenginys turi 2 vnt. įbetonuojamus tinklinio stovus, kuriuos nenaudojant galima nuimti:</w:t>
            </w:r>
          </w:p>
          <w:p w14:paraId="36BB35D2" w14:textId="77777777" w:rsidR="001A6563" w:rsidRDefault="001A6563" w:rsidP="00650E52">
            <w:pPr>
              <w:jc w:val="both"/>
              <w:rPr>
                <w:sz w:val="22"/>
                <w:szCs w:val="22"/>
              </w:rPr>
            </w:pPr>
            <w:r>
              <w:rPr>
                <w:sz w:val="22"/>
                <w:szCs w:val="22"/>
              </w:rPr>
              <w:t>- stovai pagaminti iš cinkuoto apvalaus plieno profilių  su įmontuotu aukščio reguliavimo ir tinklo įtempimo mechanizmu;</w:t>
            </w:r>
          </w:p>
          <w:p w14:paraId="470C935A" w14:textId="77777777" w:rsidR="001A6563" w:rsidRDefault="001A6563" w:rsidP="00650E52">
            <w:pPr>
              <w:jc w:val="both"/>
              <w:rPr>
                <w:sz w:val="22"/>
                <w:szCs w:val="22"/>
              </w:rPr>
            </w:pPr>
            <w:r>
              <w:rPr>
                <w:sz w:val="22"/>
                <w:szCs w:val="22"/>
              </w:rPr>
              <w:t xml:space="preserve">- apsaugos tinklinio stovams (pora), pagamintos iš sintetinės paminkštintos </w:t>
            </w:r>
            <w:r>
              <w:rPr>
                <w:sz w:val="22"/>
                <w:szCs w:val="22"/>
              </w:rPr>
              <w:lastRenderedPageBreak/>
              <w:t>porolonu, kurie tvirtinami ant tinklinio stovų;</w:t>
            </w:r>
          </w:p>
          <w:p w14:paraId="487DCA46" w14:textId="77777777" w:rsidR="001A6563" w:rsidRDefault="001A6563" w:rsidP="00650E52">
            <w:pPr>
              <w:jc w:val="both"/>
              <w:rPr>
                <w:sz w:val="22"/>
                <w:szCs w:val="22"/>
              </w:rPr>
            </w:pPr>
            <w:r>
              <w:rPr>
                <w:sz w:val="22"/>
                <w:szCs w:val="22"/>
              </w:rPr>
              <w:t>- komplekte turi būti įbetonavimo kapsulės su dangteliais;</w:t>
            </w:r>
          </w:p>
          <w:p w14:paraId="1CC5AC75" w14:textId="77777777" w:rsidR="001A6563" w:rsidRDefault="001A6563" w:rsidP="00650E52">
            <w:pPr>
              <w:jc w:val="both"/>
              <w:rPr>
                <w:sz w:val="22"/>
                <w:szCs w:val="22"/>
              </w:rPr>
            </w:pPr>
          </w:p>
          <w:p w14:paraId="6675D3DA" w14:textId="77777777" w:rsidR="001A6563" w:rsidRDefault="001A6563" w:rsidP="00650E52">
            <w:pPr>
              <w:jc w:val="both"/>
              <w:rPr>
                <w:sz w:val="22"/>
                <w:szCs w:val="22"/>
              </w:rPr>
            </w:pPr>
            <w:r>
              <w:rPr>
                <w:sz w:val="22"/>
                <w:szCs w:val="22"/>
              </w:rPr>
              <w:t>ar lygiaverčių medžiagų.</w:t>
            </w:r>
          </w:p>
          <w:p w14:paraId="514D39BF" w14:textId="77777777" w:rsidR="001A6563" w:rsidRDefault="001A6563" w:rsidP="00650E52">
            <w:pPr>
              <w:jc w:val="both"/>
              <w:rPr>
                <w:sz w:val="22"/>
                <w:szCs w:val="22"/>
              </w:rPr>
            </w:pPr>
          </w:p>
          <w:p w14:paraId="1AAD2F47" w14:textId="77777777" w:rsidR="001A6563" w:rsidRDefault="001A6563" w:rsidP="00650E52">
            <w:pPr>
              <w:jc w:val="both"/>
              <w:rPr>
                <w:sz w:val="22"/>
                <w:szCs w:val="22"/>
              </w:rPr>
            </w:pPr>
            <w:r>
              <w:rPr>
                <w:sz w:val="22"/>
                <w:szCs w:val="22"/>
              </w:rPr>
              <w:t>Stovų matmenys (galima paklaida +/- 200 mm):</w:t>
            </w:r>
          </w:p>
          <w:p w14:paraId="00FB76F0" w14:textId="4E5659C1" w:rsidR="001A6563" w:rsidRDefault="001A6563" w:rsidP="00650E52">
            <w:pPr>
              <w:jc w:val="both"/>
              <w:rPr>
                <w:sz w:val="22"/>
                <w:szCs w:val="22"/>
              </w:rPr>
            </w:pPr>
            <w:r>
              <w:rPr>
                <w:sz w:val="22"/>
                <w:szCs w:val="22"/>
              </w:rPr>
              <w:t>Aukštis: 1900 mm (galima paklaida +/- 100 mm);</w:t>
            </w:r>
          </w:p>
          <w:p w14:paraId="760DF58F" w14:textId="4A0E74E2" w:rsidR="001A6563" w:rsidRDefault="001A6563" w:rsidP="00650E52">
            <w:pPr>
              <w:jc w:val="both"/>
              <w:rPr>
                <w:sz w:val="22"/>
                <w:szCs w:val="22"/>
              </w:rPr>
            </w:pPr>
            <w:r>
              <w:rPr>
                <w:sz w:val="22"/>
                <w:szCs w:val="22"/>
              </w:rPr>
              <w:t>Diametras: 100 mm (galima paklaida +/- 10 mm).</w:t>
            </w:r>
          </w:p>
        </w:tc>
        <w:tc>
          <w:tcPr>
            <w:tcW w:w="4864" w:type="dxa"/>
            <w:tcBorders>
              <w:top w:val="single" w:sz="4" w:space="0" w:color="000000"/>
              <w:left w:val="single" w:sz="4" w:space="0" w:color="000000"/>
              <w:bottom w:val="single" w:sz="4" w:space="0" w:color="000000"/>
              <w:right w:val="single" w:sz="4" w:space="0" w:color="000000"/>
            </w:tcBorders>
          </w:tcPr>
          <w:p w14:paraId="27A6D593" w14:textId="77777777" w:rsidR="001A6563" w:rsidRPr="00C100C2" w:rsidRDefault="001A6563" w:rsidP="00650E52">
            <w:pPr>
              <w:jc w:val="both"/>
              <w:rPr>
                <w:sz w:val="22"/>
                <w:szCs w:val="22"/>
              </w:rPr>
            </w:pPr>
            <w:r w:rsidRPr="00C100C2">
              <w:rPr>
                <w:rFonts w:eastAsia="Calibri"/>
                <w:sz w:val="22"/>
                <w:szCs w:val="22"/>
              </w:rPr>
              <w:lastRenderedPageBreak/>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65C34AE" w14:textId="77777777" w:rsidR="001A6563" w:rsidRDefault="001A6563" w:rsidP="00650E52">
            <w:pPr>
              <w:rPr>
                <w:rFonts w:eastAsia="Calibri"/>
                <w:sz w:val="22"/>
                <w:szCs w:val="22"/>
              </w:rPr>
            </w:pPr>
          </w:p>
          <w:p w14:paraId="5A5DCD9A" w14:textId="77777777" w:rsidR="001A6563" w:rsidRDefault="001A6563" w:rsidP="00650E52">
            <w:pPr>
              <w:rPr>
                <w:rFonts w:eastAsia="Calibri"/>
                <w:sz w:val="22"/>
                <w:szCs w:val="22"/>
              </w:rPr>
            </w:pPr>
          </w:p>
          <w:p w14:paraId="5BA57758" w14:textId="77777777" w:rsidR="001A6563" w:rsidRDefault="001A6563" w:rsidP="00650E52">
            <w:pPr>
              <w:rPr>
                <w:rFonts w:eastAsia="Calibri"/>
                <w:sz w:val="22"/>
                <w:szCs w:val="22"/>
              </w:rPr>
            </w:pPr>
            <w:r>
              <w:rPr>
                <w:rFonts w:eastAsia="Calibri"/>
                <w:sz w:val="22"/>
                <w:szCs w:val="22"/>
              </w:rPr>
              <w:t>Profilių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75E0421B" w14:textId="77777777" w:rsidR="001A6563" w:rsidRDefault="001A6563" w:rsidP="00650E52">
            <w:pPr>
              <w:rPr>
                <w:rFonts w:eastAsia="Calibri"/>
                <w:sz w:val="22"/>
                <w:szCs w:val="22"/>
              </w:rPr>
            </w:pPr>
          </w:p>
          <w:p w14:paraId="37550F87" w14:textId="77777777" w:rsidR="001A6563" w:rsidRPr="00C100C2" w:rsidRDefault="001A6563" w:rsidP="00650E52">
            <w:pPr>
              <w:jc w:val="both"/>
              <w:rPr>
                <w:rFonts w:eastAsia="Calibri"/>
                <w:sz w:val="22"/>
                <w:szCs w:val="22"/>
              </w:rPr>
            </w:pPr>
          </w:p>
          <w:p w14:paraId="5541827C" w14:textId="77777777" w:rsidR="001A6563" w:rsidRDefault="001A6563" w:rsidP="00650E52">
            <w:pPr>
              <w:suppressAutoHyphens w:val="0"/>
              <w:contextualSpacing/>
              <w:rPr>
                <w:rFonts w:eastAsia="Calibri"/>
                <w:sz w:val="22"/>
                <w:szCs w:val="22"/>
              </w:rPr>
            </w:pPr>
            <w:r>
              <w:rPr>
                <w:rFonts w:eastAsia="Calibri"/>
                <w:sz w:val="22"/>
                <w:szCs w:val="22"/>
              </w:rPr>
              <w:t>Apsaugos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r>
              <w:rPr>
                <w:rFonts w:eastAsia="Calibri"/>
                <w:sz w:val="22"/>
                <w:szCs w:val="22"/>
              </w:rPr>
              <w:t xml:space="preserve"> </w:t>
            </w:r>
          </w:p>
          <w:p w14:paraId="4D37C416" w14:textId="77777777" w:rsidR="001A6563" w:rsidRDefault="001A6563" w:rsidP="00650E52">
            <w:pPr>
              <w:suppressAutoHyphens w:val="0"/>
              <w:contextualSpacing/>
              <w:rPr>
                <w:rFonts w:eastAsia="Calibri"/>
                <w:sz w:val="22"/>
                <w:szCs w:val="22"/>
              </w:rPr>
            </w:pPr>
          </w:p>
          <w:p w14:paraId="6F6A4F30" w14:textId="77777777" w:rsidR="001A6563" w:rsidRDefault="001A6563" w:rsidP="00650E52">
            <w:pPr>
              <w:suppressAutoHyphens w:val="0"/>
              <w:contextualSpacing/>
              <w:rPr>
                <w:rFonts w:eastAsia="Calibri"/>
                <w:sz w:val="22"/>
                <w:szCs w:val="22"/>
              </w:rPr>
            </w:pPr>
          </w:p>
          <w:p w14:paraId="5C6CE46A" w14:textId="77777777" w:rsidR="001A6563" w:rsidRDefault="001A6563" w:rsidP="00650E52">
            <w:pPr>
              <w:suppressAutoHyphens w:val="0"/>
              <w:contextualSpacing/>
              <w:rPr>
                <w:rFonts w:eastAsia="Calibri"/>
                <w:sz w:val="22"/>
                <w:szCs w:val="22"/>
              </w:rPr>
            </w:pPr>
          </w:p>
          <w:p w14:paraId="588399A3" w14:textId="77777777" w:rsidR="001A6563" w:rsidRDefault="001A6563" w:rsidP="00650E52">
            <w:pPr>
              <w:suppressAutoHyphens w:val="0"/>
              <w:contextualSpacing/>
              <w:rPr>
                <w:rFonts w:eastAsia="Calibri"/>
                <w:sz w:val="22"/>
                <w:szCs w:val="22"/>
              </w:rPr>
            </w:pPr>
          </w:p>
          <w:p w14:paraId="4BA9E7F8" w14:textId="77777777" w:rsidR="001A6563" w:rsidRDefault="001A6563" w:rsidP="00650E52">
            <w:pPr>
              <w:suppressAutoHyphens w:val="0"/>
              <w:contextualSpacing/>
              <w:rPr>
                <w:rFonts w:eastAsia="Calibri"/>
                <w:sz w:val="22"/>
                <w:szCs w:val="22"/>
              </w:rPr>
            </w:pPr>
          </w:p>
          <w:p w14:paraId="5034E232" w14:textId="77777777" w:rsidR="001A6563" w:rsidRDefault="001A6563" w:rsidP="00650E52">
            <w:pPr>
              <w:suppressAutoHyphens w:val="0"/>
              <w:contextualSpacing/>
              <w:rPr>
                <w:rFonts w:eastAsia="Calibri"/>
                <w:sz w:val="22"/>
                <w:szCs w:val="22"/>
              </w:rPr>
            </w:pPr>
          </w:p>
          <w:p w14:paraId="17D66E7C" w14:textId="77777777" w:rsidR="001A6563" w:rsidRDefault="001A6563" w:rsidP="00650E52">
            <w:pPr>
              <w:suppressAutoHyphens w:val="0"/>
              <w:contextualSpacing/>
              <w:rPr>
                <w:rFonts w:eastAsia="Calibri"/>
                <w:sz w:val="22"/>
                <w:szCs w:val="22"/>
              </w:rPr>
            </w:pPr>
          </w:p>
          <w:p w14:paraId="1859481E" w14:textId="77777777" w:rsidR="001A6563" w:rsidRPr="00C100C2" w:rsidRDefault="001A6563" w:rsidP="00650E52">
            <w:pPr>
              <w:suppressAutoHyphens w:val="0"/>
              <w:contextualSpacing/>
              <w:rPr>
                <w:sz w:val="22"/>
                <w:szCs w:val="22"/>
              </w:rPr>
            </w:pPr>
            <w:r>
              <w:rPr>
                <w:rFonts w:eastAsia="Calibri"/>
                <w:sz w:val="22"/>
                <w:szCs w:val="22"/>
              </w:rPr>
              <w:t>Stovų</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34305BCD" w14:textId="77777777" w:rsidR="001A6563" w:rsidRPr="00C100C2" w:rsidRDefault="001A6563" w:rsidP="00650E52">
            <w:pPr>
              <w:rPr>
                <w:rFonts w:eastAsia="Calibri"/>
                <w:sz w:val="22"/>
                <w:szCs w:val="22"/>
              </w:rPr>
            </w:pPr>
            <w:r>
              <w:rPr>
                <w:rFonts w:eastAsia="Calibri"/>
                <w:sz w:val="22"/>
                <w:szCs w:val="22"/>
              </w:rPr>
              <w:t>aukštis</w:t>
            </w:r>
            <w:r w:rsidRPr="00C100C2">
              <w:rPr>
                <w:rFonts w:eastAsia="Calibri"/>
                <w:sz w:val="22"/>
                <w:szCs w:val="22"/>
              </w:rPr>
              <w:t xml:space="preserve"> ............... mm;</w:t>
            </w:r>
          </w:p>
          <w:p w14:paraId="3E3E8417" w14:textId="77777777" w:rsidR="001A6563" w:rsidRPr="00C100C2" w:rsidRDefault="001A6563" w:rsidP="00650E52">
            <w:pPr>
              <w:rPr>
                <w:rFonts w:eastAsia="Calibri"/>
                <w:sz w:val="22"/>
                <w:szCs w:val="22"/>
              </w:rPr>
            </w:pPr>
            <w:r>
              <w:rPr>
                <w:rFonts w:eastAsia="Calibri"/>
                <w:sz w:val="22"/>
                <w:szCs w:val="22"/>
              </w:rPr>
              <w:t>diametras</w:t>
            </w:r>
            <w:r w:rsidRPr="00C100C2">
              <w:rPr>
                <w:rFonts w:eastAsia="Calibri"/>
                <w:sz w:val="22"/>
                <w:szCs w:val="22"/>
              </w:rPr>
              <w:t xml:space="preserve"> ............... mm;</w:t>
            </w:r>
          </w:p>
          <w:p w14:paraId="10926B42" w14:textId="77777777" w:rsidR="001A6563" w:rsidRPr="00C100C2" w:rsidRDefault="001A6563" w:rsidP="00650E52">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E68040C" w14:textId="77777777" w:rsidR="001A6563" w:rsidRDefault="001A6563" w:rsidP="00650E52">
            <w:pPr>
              <w:pStyle w:val="Betarp"/>
              <w:jc w:val="center"/>
              <w:rPr>
                <w:rFonts w:eastAsia="Calibri"/>
                <w:sz w:val="22"/>
                <w:szCs w:val="22"/>
                <w:lang w:val="lt-LT" w:eastAsia="en-US"/>
              </w:rPr>
            </w:pPr>
            <w:r>
              <w:rPr>
                <w:rFonts w:eastAsia="Calibri"/>
                <w:sz w:val="22"/>
                <w:szCs w:val="22"/>
                <w:lang w:val="lt-LT" w:eastAsia="en-US"/>
              </w:rPr>
              <w:lastRenderedPageBreak/>
              <w:t>.............................................</w:t>
            </w:r>
          </w:p>
          <w:p w14:paraId="5C2983A3" w14:textId="176FF111" w:rsidR="001A6563" w:rsidRDefault="001A6563" w:rsidP="00650E52">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3FABFB0D" w14:textId="77777777" w:rsidR="001A6563" w:rsidRDefault="001A6563" w:rsidP="00650E52">
            <w:pPr>
              <w:spacing w:line="276" w:lineRule="auto"/>
              <w:jc w:val="both"/>
            </w:pPr>
          </w:p>
        </w:tc>
      </w:tr>
      <w:tr w:rsidR="001A6563" w14:paraId="4A7FDF64" w14:textId="77777777" w:rsidTr="00355CEE">
        <w:tc>
          <w:tcPr>
            <w:tcW w:w="846" w:type="dxa"/>
            <w:tcBorders>
              <w:top w:val="single" w:sz="4" w:space="0" w:color="000000"/>
              <w:left w:val="single" w:sz="4" w:space="0" w:color="000000"/>
              <w:bottom w:val="single" w:sz="4" w:space="0" w:color="000000"/>
              <w:right w:val="single" w:sz="4" w:space="0" w:color="000000"/>
            </w:tcBorders>
          </w:tcPr>
          <w:p w14:paraId="2FD59FB9" w14:textId="0371C9E3" w:rsidR="001A6563" w:rsidRDefault="001A6563" w:rsidP="003878F0">
            <w:pPr>
              <w:jc w:val="both"/>
              <w:rPr>
                <w:sz w:val="22"/>
                <w:szCs w:val="22"/>
              </w:rPr>
            </w:pPr>
            <w:r>
              <w:rPr>
                <w:sz w:val="22"/>
                <w:szCs w:val="22"/>
              </w:rPr>
              <w:t>1.3.</w:t>
            </w:r>
          </w:p>
        </w:tc>
        <w:tc>
          <w:tcPr>
            <w:tcW w:w="3896" w:type="dxa"/>
            <w:tcBorders>
              <w:top w:val="single" w:sz="4" w:space="0" w:color="000000"/>
              <w:left w:val="single" w:sz="4" w:space="0" w:color="000000"/>
              <w:bottom w:val="single" w:sz="4" w:space="0" w:color="000000"/>
              <w:right w:val="single" w:sz="4" w:space="0" w:color="000000"/>
            </w:tcBorders>
          </w:tcPr>
          <w:p w14:paraId="5ECFB4A3" w14:textId="77777777" w:rsidR="00EE2A3C" w:rsidRPr="00793497" w:rsidRDefault="00EE2A3C" w:rsidP="00EE2A3C">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315D4184" w14:textId="6151B64B" w:rsidR="001A6563" w:rsidRDefault="00EE2A3C" w:rsidP="00EE2A3C">
            <w:pPr>
              <w:jc w:val="both"/>
              <w:rPr>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61A73F77" w14:textId="712CDE27" w:rsidR="001A6563" w:rsidRPr="00C100C2" w:rsidRDefault="001A6563" w:rsidP="003878F0">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683AA240" w14:textId="77777777" w:rsidR="001A6563" w:rsidRDefault="001A6563" w:rsidP="003878F0">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2C6F7247" w14:textId="77777777" w:rsidR="001A6563" w:rsidRDefault="001A6563" w:rsidP="003878F0">
            <w:pPr>
              <w:spacing w:line="276" w:lineRule="auto"/>
              <w:jc w:val="both"/>
            </w:pPr>
          </w:p>
        </w:tc>
      </w:tr>
      <w:tr w:rsidR="001A6563" w14:paraId="34470990" w14:textId="77777777" w:rsidTr="00355CEE">
        <w:tc>
          <w:tcPr>
            <w:tcW w:w="846" w:type="dxa"/>
            <w:tcBorders>
              <w:top w:val="single" w:sz="4" w:space="0" w:color="000000"/>
              <w:left w:val="single" w:sz="4" w:space="0" w:color="000000"/>
              <w:bottom w:val="single" w:sz="4" w:space="0" w:color="000000"/>
              <w:right w:val="single" w:sz="4" w:space="0" w:color="000000"/>
            </w:tcBorders>
          </w:tcPr>
          <w:p w14:paraId="57873469" w14:textId="7F5E3E2B" w:rsidR="001A6563" w:rsidRDefault="001A6563" w:rsidP="003878F0">
            <w:pPr>
              <w:jc w:val="both"/>
              <w:rPr>
                <w:sz w:val="22"/>
                <w:szCs w:val="22"/>
              </w:rPr>
            </w:pPr>
            <w:r>
              <w:rPr>
                <w:sz w:val="22"/>
                <w:szCs w:val="22"/>
              </w:rPr>
              <w:t>2.</w:t>
            </w:r>
          </w:p>
        </w:tc>
        <w:tc>
          <w:tcPr>
            <w:tcW w:w="3896" w:type="dxa"/>
            <w:tcBorders>
              <w:top w:val="single" w:sz="4" w:space="0" w:color="000000"/>
              <w:left w:val="single" w:sz="4" w:space="0" w:color="000000"/>
              <w:bottom w:val="single" w:sz="4" w:space="0" w:color="000000"/>
              <w:right w:val="single" w:sz="4" w:space="0" w:color="000000"/>
            </w:tcBorders>
          </w:tcPr>
          <w:p w14:paraId="5D83F354" w14:textId="729F0C85" w:rsidR="001A6563" w:rsidRPr="00615837" w:rsidRDefault="001A6563" w:rsidP="003878F0">
            <w:pPr>
              <w:jc w:val="both"/>
              <w:rPr>
                <w:b/>
                <w:bCs/>
                <w:sz w:val="22"/>
                <w:szCs w:val="22"/>
              </w:rPr>
            </w:pPr>
            <w:proofErr w:type="spellStart"/>
            <w:r>
              <w:rPr>
                <w:b/>
                <w:bCs/>
                <w:sz w:val="22"/>
                <w:szCs w:val="22"/>
              </w:rPr>
              <w:t>Šuoliaduobės</w:t>
            </w:r>
            <w:proofErr w:type="spellEnd"/>
            <w:r>
              <w:rPr>
                <w:b/>
                <w:bCs/>
                <w:sz w:val="22"/>
                <w:szCs w:val="22"/>
              </w:rPr>
              <w:t xml:space="preserve"> įrangos komplektas</w:t>
            </w:r>
            <w:r w:rsidRPr="00615837">
              <w:rPr>
                <w:b/>
                <w:bCs/>
                <w:sz w:val="22"/>
                <w:szCs w:val="22"/>
              </w:rPr>
              <w:t xml:space="preserve"> – </w:t>
            </w:r>
            <w:r>
              <w:rPr>
                <w:b/>
                <w:bCs/>
                <w:sz w:val="22"/>
                <w:szCs w:val="22"/>
              </w:rPr>
              <w:t>3</w:t>
            </w:r>
            <w:r w:rsidRPr="00615837">
              <w:rPr>
                <w:b/>
                <w:bCs/>
                <w:sz w:val="22"/>
                <w:szCs w:val="22"/>
              </w:rPr>
              <w:t xml:space="preserve"> vnt. (žr. pav. </w:t>
            </w:r>
            <w:r>
              <w:rPr>
                <w:b/>
                <w:bCs/>
                <w:sz w:val="22"/>
                <w:szCs w:val="22"/>
              </w:rPr>
              <w:t>2</w:t>
            </w:r>
            <w:r w:rsidRPr="00615837">
              <w:rPr>
                <w:b/>
                <w:bCs/>
                <w:sz w:val="22"/>
                <w:szCs w:val="22"/>
              </w:rPr>
              <w:t>).</w:t>
            </w:r>
          </w:p>
          <w:p w14:paraId="2A1AB329" w14:textId="77777777" w:rsidR="001A6563" w:rsidRPr="00615837" w:rsidRDefault="001A6563" w:rsidP="003878F0">
            <w:pPr>
              <w:jc w:val="both"/>
              <w:rPr>
                <w:b/>
                <w:bCs/>
                <w:sz w:val="22"/>
                <w:szCs w:val="22"/>
              </w:rPr>
            </w:pPr>
          </w:p>
          <w:p w14:paraId="5D57F6F9" w14:textId="77777777" w:rsidR="001A6563" w:rsidRPr="00615837" w:rsidRDefault="001A6563" w:rsidP="003878F0">
            <w:pPr>
              <w:jc w:val="both"/>
              <w:rPr>
                <w:b/>
                <w:bCs/>
                <w:sz w:val="22"/>
                <w:szCs w:val="22"/>
              </w:rPr>
            </w:pPr>
            <w:r w:rsidRPr="00615837">
              <w:rPr>
                <w:b/>
                <w:bCs/>
                <w:sz w:val="22"/>
                <w:szCs w:val="22"/>
              </w:rPr>
              <w:t xml:space="preserve">Pav. </w:t>
            </w:r>
            <w:r>
              <w:rPr>
                <w:b/>
                <w:bCs/>
                <w:sz w:val="22"/>
                <w:szCs w:val="22"/>
              </w:rPr>
              <w:t>2.</w:t>
            </w:r>
          </w:p>
          <w:p w14:paraId="12AA8873" w14:textId="77777777" w:rsidR="001A6563" w:rsidRDefault="001A6563" w:rsidP="003878F0">
            <w:pPr>
              <w:jc w:val="both"/>
              <w:rPr>
                <w:sz w:val="22"/>
                <w:szCs w:val="22"/>
              </w:rPr>
            </w:pPr>
            <w:r>
              <w:rPr>
                <w:noProof/>
              </w:rPr>
              <w:drawing>
                <wp:inline distT="0" distB="0" distL="0" distR="0" wp14:anchorId="61CE38EB" wp14:editId="3F6A6BC2">
                  <wp:extent cx="1924050" cy="1245404"/>
                  <wp:effectExtent l="0" t="0" r="0" b="0"/>
                  <wp:docPr id="884416521" name="Paveikslėlis 8844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1097" cy="1249966"/>
                          </a:xfrm>
                          <a:prstGeom prst="rect">
                            <a:avLst/>
                          </a:prstGeom>
                        </pic:spPr>
                      </pic:pic>
                    </a:graphicData>
                  </a:graphic>
                </wp:inline>
              </w:drawing>
            </w:r>
          </w:p>
          <w:p w14:paraId="33415D06" w14:textId="77777777" w:rsidR="001A6563" w:rsidRDefault="001A6563" w:rsidP="003878F0">
            <w:pPr>
              <w:jc w:val="both"/>
              <w:rPr>
                <w:sz w:val="22"/>
                <w:szCs w:val="22"/>
              </w:rPr>
            </w:pPr>
          </w:p>
          <w:p w14:paraId="6D9A8053" w14:textId="77777777" w:rsidR="001A6563" w:rsidRDefault="001A6563" w:rsidP="003878F0">
            <w:pPr>
              <w:jc w:val="both"/>
              <w:rPr>
                <w:sz w:val="22"/>
                <w:szCs w:val="22"/>
              </w:rPr>
            </w:pPr>
            <w:r w:rsidRPr="00EF3255">
              <w:rPr>
                <w:noProof/>
                <w:sz w:val="22"/>
                <w:szCs w:val="22"/>
              </w:rPr>
              <w:lastRenderedPageBreak/>
              <w:drawing>
                <wp:inline distT="0" distB="0" distL="0" distR="0" wp14:anchorId="70B4C9E4" wp14:editId="62B2168E">
                  <wp:extent cx="2333625" cy="1504950"/>
                  <wp:effectExtent l="0" t="0" r="9525" b="0"/>
                  <wp:docPr id="884416523" name="Paveikslėlis 8844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504950"/>
                          </a:xfrm>
                          <a:prstGeom prst="rect">
                            <a:avLst/>
                          </a:prstGeom>
                          <a:noFill/>
                          <a:ln>
                            <a:noFill/>
                          </a:ln>
                        </pic:spPr>
                      </pic:pic>
                    </a:graphicData>
                  </a:graphic>
                </wp:inline>
              </w:drawing>
            </w:r>
          </w:p>
          <w:p w14:paraId="5B39E57D" w14:textId="77777777" w:rsidR="001A6563" w:rsidRDefault="001A6563" w:rsidP="003878F0">
            <w:pPr>
              <w:jc w:val="both"/>
              <w:rPr>
                <w:sz w:val="22"/>
                <w:szCs w:val="22"/>
              </w:rPr>
            </w:pPr>
          </w:p>
          <w:p w14:paraId="5725D7A2" w14:textId="77777777" w:rsidR="001A6563" w:rsidRDefault="001A6563" w:rsidP="003878F0">
            <w:pPr>
              <w:jc w:val="both"/>
              <w:rPr>
                <w:sz w:val="22"/>
                <w:szCs w:val="22"/>
              </w:rPr>
            </w:pPr>
            <w:r w:rsidRPr="00CD4839">
              <w:rPr>
                <w:noProof/>
                <w:sz w:val="22"/>
                <w:szCs w:val="22"/>
              </w:rPr>
              <w:drawing>
                <wp:inline distT="0" distB="0" distL="0" distR="0" wp14:anchorId="6518209F" wp14:editId="69A86833">
                  <wp:extent cx="2333625" cy="1552575"/>
                  <wp:effectExtent l="0" t="0" r="9525" b="9525"/>
                  <wp:docPr id="884416524" name="Paveikslėlis 8844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552575"/>
                          </a:xfrm>
                          <a:prstGeom prst="rect">
                            <a:avLst/>
                          </a:prstGeom>
                          <a:noFill/>
                          <a:ln>
                            <a:noFill/>
                          </a:ln>
                        </pic:spPr>
                      </pic:pic>
                    </a:graphicData>
                  </a:graphic>
                </wp:inline>
              </w:drawing>
            </w:r>
          </w:p>
          <w:p w14:paraId="78F28B4A" w14:textId="77777777" w:rsidR="001A6563" w:rsidRDefault="001A6563" w:rsidP="003878F0">
            <w:pPr>
              <w:jc w:val="both"/>
              <w:rPr>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CB250B4" w14:textId="77777777" w:rsidR="001A6563" w:rsidRPr="00853EFF" w:rsidRDefault="001A6563" w:rsidP="003878F0">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5FCF03F9" w14:textId="77777777" w:rsidR="001A6563" w:rsidRPr="00853EFF" w:rsidRDefault="001A6563" w:rsidP="003878F0">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23D84798" w14:textId="77777777" w:rsidR="001A6563" w:rsidRPr="00853EFF" w:rsidRDefault="001A6563" w:rsidP="003878F0">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B3F476B" w14:textId="77777777" w:rsidR="001A6563" w:rsidRPr="00853EFF" w:rsidRDefault="001A6563" w:rsidP="003878F0">
            <w:pPr>
              <w:suppressAutoHyphens w:val="0"/>
              <w:jc w:val="both"/>
              <w:rPr>
                <w:sz w:val="22"/>
                <w:szCs w:val="22"/>
                <w:lang w:eastAsia="lt-LT"/>
              </w:rPr>
            </w:pPr>
          </w:p>
          <w:p w14:paraId="05A3AC5E" w14:textId="77777777" w:rsidR="001A6563" w:rsidRPr="00853EFF" w:rsidRDefault="001A6563" w:rsidP="003878F0">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7318331D" w14:textId="77777777" w:rsidR="001A6563" w:rsidRPr="00853EFF" w:rsidRDefault="001A6563" w:rsidP="003878F0">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026DDCBF" w14:textId="77777777" w:rsidR="001A6563" w:rsidRPr="00853EFF" w:rsidRDefault="001A6563" w:rsidP="003878F0">
            <w:pPr>
              <w:jc w:val="both"/>
              <w:rPr>
                <w:sz w:val="22"/>
                <w:szCs w:val="22"/>
                <w:lang w:eastAsia="lt-LT"/>
              </w:rPr>
            </w:pPr>
          </w:p>
          <w:p w14:paraId="4BBA2C94" w14:textId="77777777" w:rsidR="001A6563" w:rsidRPr="00853EFF" w:rsidRDefault="001A6563" w:rsidP="003878F0">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0BD68C59" w14:textId="404D1584" w:rsidR="001A6563" w:rsidRPr="00C100C2" w:rsidRDefault="001A6563" w:rsidP="003878F0">
            <w:pPr>
              <w:jc w:val="both"/>
              <w:rPr>
                <w:rFonts w:eastAsia="Calibri"/>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61BE2E95"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40D2EC8D" w14:textId="580DF26E"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val="restart"/>
            <w:tcBorders>
              <w:top w:val="single" w:sz="4" w:space="0" w:color="auto"/>
              <w:left w:val="single" w:sz="4" w:space="0" w:color="auto"/>
              <w:bottom w:val="single" w:sz="4" w:space="0" w:color="auto"/>
              <w:right w:val="single" w:sz="4" w:space="0" w:color="auto"/>
            </w:tcBorders>
          </w:tcPr>
          <w:p w14:paraId="2A1A39CF" w14:textId="6A7CE693"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76C9BC3B" w14:textId="4B28777D" w:rsidR="001A6563" w:rsidRDefault="001A6563" w:rsidP="003878F0">
            <w:pPr>
              <w:spacing w:line="276" w:lineRule="auto"/>
              <w:jc w:val="cente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r>
      <w:tr w:rsidR="001A6563" w14:paraId="072E5967" w14:textId="77777777" w:rsidTr="00355CEE">
        <w:tc>
          <w:tcPr>
            <w:tcW w:w="846" w:type="dxa"/>
            <w:tcBorders>
              <w:top w:val="single" w:sz="4" w:space="0" w:color="000000"/>
              <w:left w:val="single" w:sz="4" w:space="0" w:color="000000"/>
              <w:bottom w:val="single" w:sz="4" w:space="0" w:color="000000"/>
              <w:right w:val="single" w:sz="4" w:space="0" w:color="000000"/>
            </w:tcBorders>
          </w:tcPr>
          <w:p w14:paraId="2FE8B5A8" w14:textId="683F3B13" w:rsidR="001A6563" w:rsidRDefault="001A6563" w:rsidP="003878F0">
            <w:pPr>
              <w:jc w:val="both"/>
              <w:rPr>
                <w:sz w:val="22"/>
                <w:szCs w:val="22"/>
              </w:rPr>
            </w:pPr>
            <w:r>
              <w:rPr>
                <w:sz w:val="22"/>
                <w:szCs w:val="22"/>
              </w:rPr>
              <w:t>2.1.</w:t>
            </w:r>
          </w:p>
        </w:tc>
        <w:tc>
          <w:tcPr>
            <w:tcW w:w="3896" w:type="dxa"/>
            <w:tcBorders>
              <w:top w:val="single" w:sz="4" w:space="0" w:color="000000"/>
              <w:left w:val="single" w:sz="4" w:space="0" w:color="000000"/>
              <w:bottom w:val="single" w:sz="4" w:space="0" w:color="000000"/>
              <w:right w:val="single" w:sz="4" w:space="0" w:color="000000"/>
            </w:tcBorders>
          </w:tcPr>
          <w:p w14:paraId="5CCA24BD" w14:textId="77777777" w:rsidR="001A6563" w:rsidRDefault="001A6563" w:rsidP="003878F0">
            <w:pPr>
              <w:jc w:val="both"/>
              <w:rPr>
                <w:sz w:val="22"/>
                <w:szCs w:val="22"/>
              </w:rPr>
            </w:pPr>
            <w:proofErr w:type="spellStart"/>
            <w:r>
              <w:rPr>
                <w:sz w:val="22"/>
                <w:szCs w:val="22"/>
              </w:rPr>
              <w:t>Šuoliaduobės</w:t>
            </w:r>
            <w:proofErr w:type="spellEnd"/>
            <w:r>
              <w:rPr>
                <w:sz w:val="22"/>
                <w:szCs w:val="22"/>
              </w:rPr>
              <w:t xml:space="preserve"> uždangalas pagamintas iš PVC tinklelio medžiagos, įtempiamas plienine grandine ar lygiaverčių medžiagų.</w:t>
            </w:r>
          </w:p>
          <w:p w14:paraId="46F9758D" w14:textId="77777777" w:rsidR="001A6563" w:rsidRDefault="001A6563" w:rsidP="003878F0">
            <w:pPr>
              <w:jc w:val="both"/>
              <w:rPr>
                <w:sz w:val="22"/>
                <w:szCs w:val="22"/>
              </w:rPr>
            </w:pPr>
            <w:r>
              <w:rPr>
                <w:sz w:val="22"/>
                <w:szCs w:val="22"/>
              </w:rPr>
              <w:t>Reikalingas įsigijimo poreikis:</w:t>
            </w:r>
          </w:p>
          <w:p w14:paraId="5AC50B9B" w14:textId="77777777" w:rsidR="001A6563" w:rsidRDefault="001A6563" w:rsidP="003878F0">
            <w:pPr>
              <w:jc w:val="both"/>
              <w:rPr>
                <w:sz w:val="22"/>
                <w:szCs w:val="22"/>
              </w:rPr>
            </w:pPr>
            <w:r>
              <w:rPr>
                <w:sz w:val="22"/>
                <w:szCs w:val="22"/>
              </w:rPr>
              <w:t>- 2 vnt.  24 kv. m.;</w:t>
            </w:r>
          </w:p>
          <w:p w14:paraId="0D8DC939" w14:textId="1DB1B615" w:rsidR="001A6563" w:rsidRDefault="001A6563" w:rsidP="003878F0">
            <w:pPr>
              <w:jc w:val="both"/>
              <w:rPr>
                <w:sz w:val="22"/>
                <w:szCs w:val="22"/>
              </w:rPr>
            </w:pPr>
            <w:r>
              <w:rPr>
                <w:sz w:val="22"/>
                <w:szCs w:val="22"/>
              </w:rPr>
              <w:t>- 1 vnt. 30 kv. m.</w:t>
            </w:r>
          </w:p>
        </w:tc>
        <w:tc>
          <w:tcPr>
            <w:tcW w:w="4864" w:type="dxa"/>
            <w:tcBorders>
              <w:top w:val="single" w:sz="4" w:space="0" w:color="000000"/>
              <w:left w:val="single" w:sz="4" w:space="0" w:color="000000"/>
              <w:bottom w:val="single" w:sz="4" w:space="0" w:color="000000"/>
              <w:right w:val="single" w:sz="4" w:space="0" w:color="000000"/>
            </w:tcBorders>
          </w:tcPr>
          <w:p w14:paraId="0934DCAF"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C02DC6C" w14:textId="77777777" w:rsidR="001A6563" w:rsidRDefault="001A6563" w:rsidP="003878F0">
            <w:pPr>
              <w:rPr>
                <w:rFonts w:eastAsia="Calibri"/>
                <w:sz w:val="22"/>
                <w:szCs w:val="22"/>
              </w:rPr>
            </w:pPr>
          </w:p>
          <w:p w14:paraId="24CEF394" w14:textId="77777777" w:rsidR="001A6563" w:rsidRDefault="001A6563" w:rsidP="003878F0">
            <w:pPr>
              <w:rPr>
                <w:rFonts w:eastAsia="Calibri"/>
                <w:sz w:val="22"/>
                <w:szCs w:val="22"/>
              </w:rPr>
            </w:pPr>
            <w:r>
              <w:rPr>
                <w:rFonts w:eastAsia="Calibri"/>
                <w:sz w:val="22"/>
                <w:szCs w:val="22"/>
              </w:rPr>
              <w:t>Tinklelio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136D455C"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5A30365"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620A8FFE" w14:textId="19C60346"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4A42FE9B" w14:textId="77777777" w:rsidR="001A6563" w:rsidRDefault="001A6563" w:rsidP="003878F0">
            <w:pPr>
              <w:spacing w:line="276" w:lineRule="auto"/>
              <w:jc w:val="both"/>
            </w:pPr>
          </w:p>
        </w:tc>
      </w:tr>
      <w:tr w:rsidR="001A6563" w14:paraId="5A439EB7" w14:textId="77777777" w:rsidTr="00355CEE">
        <w:tc>
          <w:tcPr>
            <w:tcW w:w="846" w:type="dxa"/>
            <w:tcBorders>
              <w:top w:val="single" w:sz="4" w:space="0" w:color="000000"/>
              <w:left w:val="single" w:sz="4" w:space="0" w:color="000000"/>
              <w:bottom w:val="single" w:sz="4" w:space="0" w:color="000000"/>
              <w:right w:val="single" w:sz="4" w:space="0" w:color="000000"/>
            </w:tcBorders>
          </w:tcPr>
          <w:p w14:paraId="0D34D0C0" w14:textId="32632E29" w:rsidR="001A6563" w:rsidRDefault="001A6563" w:rsidP="003878F0">
            <w:pPr>
              <w:jc w:val="both"/>
              <w:rPr>
                <w:sz w:val="22"/>
                <w:szCs w:val="22"/>
              </w:rPr>
            </w:pPr>
            <w:r>
              <w:rPr>
                <w:sz w:val="22"/>
                <w:szCs w:val="22"/>
              </w:rPr>
              <w:t>2.2.</w:t>
            </w:r>
          </w:p>
        </w:tc>
        <w:tc>
          <w:tcPr>
            <w:tcW w:w="3896" w:type="dxa"/>
            <w:tcBorders>
              <w:top w:val="single" w:sz="4" w:space="0" w:color="000000"/>
              <w:left w:val="single" w:sz="4" w:space="0" w:color="000000"/>
              <w:bottom w:val="single" w:sz="4" w:space="0" w:color="000000"/>
              <w:right w:val="single" w:sz="4" w:space="0" w:color="000000"/>
            </w:tcBorders>
          </w:tcPr>
          <w:p w14:paraId="3E390721" w14:textId="21EEB9FB" w:rsidR="001A6563" w:rsidRDefault="001A6563" w:rsidP="003878F0">
            <w:pPr>
              <w:jc w:val="both"/>
              <w:rPr>
                <w:sz w:val="22"/>
                <w:szCs w:val="22"/>
              </w:rPr>
            </w:pPr>
            <w:r>
              <w:rPr>
                <w:sz w:val="22"/>
                <w:szCs w:val="22"/>
              </w:rPr>
              <w:t>Atsispyrimo lentos komplektą sudaro: impregnuota medinė atsispyrimo lenta, nerūdijančio plieno lentos dėžė – pagrindas (įmontuojamas į takelį), varžybinis indikatorius (su plastininu), treniruočių indikatorius (be plastilino), plastilino lopetėle, plastilinas (300 g).</w:t>
            </w:r>
          </w:p>
        </w:tc>
        <w:tc>
          <w:tcPr>
            <w:tcW w:w="4864" w:type="dxa"/>
            <w:tcBorders>
              <w:top w:val="single" w:sz="4" w:space="0" w:color="000000"/>
              <w:left w:val="single" w:sz="4" w:space="0" w:color="000000"/>
              <w:bottom w:val="single" w:sz="4" w:space="0" w:color="000000"/>
              <w:right w:val="single" w:sz="4" w:space="0" w:color="000000"/>
            </w:tcBorders>
          </w:tcPr>
          <w:p w14:paraId="5E6198EA"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13434D4" w14:textId="77777777" w:rsidR="001A6563" w:rsidRDefault="001A6563" w:rsidP="003878F0">
            <w:pPr>
              <w:rPr>
                <w:rFonts w:eastAsia="Calibri"/>
                <w:sz w:val="22"/>
                <w:szCs w:val="22"/>
              </w:rPr>
            </w:pPr>
          </w:p>
          <w:p w14:paraId="2ADB9178" w14:textId="77777777" w:rsidR="001A6563" w:rsidRDefault="001A6563" w:rsidP="003878F0">
            <w:pPr>
              <w:jc w:val="both"/>
              <w:rPr>
                <w:rFonts w:eastAsia="Calibri"/>
                <w:sz w:val="22"/>
                <w:szCs w:val="22"/>
              </w:rPr>
            </w:pPr>
            <w:r>
              <w:rPr>
                <w:rFonts w:eastAsia="Calibri"/>
                <w:sz w:val="22"/>
                <w:szCs w:val="22"/>
              </w:rPr>
              <w:t>Lentos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44686403" w14:textId="77777777" w:rsidR="001A6563" w:rsidRDefault="001A6563" w:rsidP="003878F0">
            <w:pPr>
              <w:jc w:val="both"/>
              <w:rPr>
                <w:rFonts w:eastAsia="Calibri"/>
                <w:sz w:val="22"/>
                <w:szCs w:val="22"/>
              </w:rPr>
            </w:pPr>
          </w:p>
          <w:p w14:paraId="73D1A280" w14:textId="77777777" w:rsidR="001A6563" w:rsidRDefault="001A6563" w:rsidP="003878F0">
            <w:pPr>
              <w:jc w:val="both"/>
              <w:rPr>
                <w:rFonts w:eastAsia="Calibri"/>
                <w:sz w:val="22"/>
                <w:szCs w:val="22"/>
              </w:rPr>
            </w:pPr>
            <w:r>
              <w:rPr>
                <w:rFonts w:eastAsia="Calibri"/>
                <w:sz w:val="22"/>
                <w:szCs w:val="22"/>
              </w:rPr>
              <w:t>Lentos pagrindo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2CD34B5D"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5C785624"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40FF0879" w14:textId="0F8D8862"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12F4F40F" w14:textId="77777777" w:rsidR="001A6563" w:rsidRDefault="001A6563" w:rsidP="003878F0">
            <w:pPr>
              <w:spacing w:line="276" w:lineRule="auto"/>
              <w:jc w:val="both"/>
            </w:pPr>
          </w:p>
        </w:tc>
      </w:tr>
      <w:tr w:rsidR="001A6563" w14:paraId="0C50CD58" w14:textId="77777777" w:rsidTr="00355CEE">
        <w:tc>
          <w:tcPr>
            <w:tcW w:w="846" w:type="dxa"/>
            <w:tcBorders>
              <w:top w:val="single" w:sz="4" w:space="0" w:color="000000"/>
              <w:left w:val="single" w:sz="4" w:space="0" w:color="000000"/>
              <w:bottom w:val="single" w:sz="4" w:space="0" w:color="000000"/>
              <w:right w:val="single" w:sz="4" w:space="0" w:color="000000"/>
            </w:tcBorders>
          </w:tcPr>
          <w:p w14:paraId="57CBE5CE" w14:textId="3B63DCAF" w:rsidR="001A6563" w:rsidRDefault="001A6563" w:rsidP="003878F0">
            <w:pPr>
              <w:jc w:val="both"/>
              <w:rPr>
                <w:sz w:val="22"/>
                <w:szCs w:val="22"/>
              </w:rPr>
            </w:pPr>
            <w:r>
              <w:rPr>
                <w:sz w:val="22"/>
                <w:szCs w:val="22"/>
              </w:rPr>
              <w:lastRenderedPageBreak/>
              <w:t>2.3.</w:t>
            </w:r>
          </w:p>
        </w:tc>
        <w:tc>
          <w:tcPr>
            <w:tcW w:w="3896" w:type="dxa"/>
            <w:tcBorders>
              <w:top w:val="single" w:sz="4" w:space="0" w:color="000000"/>
              <w:left w:val="single" w:sz="4" w:space="0" w:color="000000"/>
              <w:bottom w:val="single" w:sz="4" w:space="0" w:color="000000"/>
              <w:right w:val="single" w:sz="4" w:space="0" w:color="000000"/>
            </w:tcBorders>
          </w:tcPr>
          <w:p w14:paraId="443BFC08" w14:textId="4E267DAD" w:rsidR="001A6563" w:rsidRDefault="001A6563" w:rsidP="003878F0">
            <w:pPr>
              <w:jc w:val="both"/>
              <w:rPr>
                <w:sz w:val="22"/>
                <w:szCs w:val="22"/>
              </w:rPr>
            </w:pPr>
            <w:r>
              <w:rPr>
                <w:sz w:val="22"/>
                <w:szCs w:val="22"/>
              </w:rPr>
              <w:t>Atsispyrimo lentos dangtis, pagamintas iš atsparaus plieno. Aukštis reguliuojamas 6 kojelėmis.</w:t>
            </w:r>
          </w:p>
        </w:tc>
        <w:tc>
          <w:tcPr>
            <w:tcW w:w="4864" w:type="dxa"/>
            <w:tcBorders>
              <w:top w:val="single" w:sz="4" w:space="0" w:color="000000"/>
              <w:left w:val="single" w:sz="4" w:space="0" w:color="000000"/>
              <w:bottom w:val="single" w:sz="4" w:space="0" w:color="000000"/>
              <w:right w:val="single" w:sz="4" w:space="0" w:color="000000"/>
            </w:tcBorders>
          </w:tcPr>
          <w:p w14:paraId="5AEF01F1"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C40A3D6"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43B5E142" w14:textId="77777777" w:rsidR="001A6563" w:rsidRDefault="001A6563" w:rsidP="003878F0">
            <w:pPr>
              <w:pStyle w:val="Betarp"/>
              <w:jc w:val="center"/>
              <w:rPr>
                <w:rFonts w:eastAsia="Calibri"/>
                <w:sz w:val="22"/>
                <w:szCs w:val="22"/>
                <w:lang w:val="lt-LT" w:eastAsia="en-US"/>
              </w:rPr>
            </w:pPr>
            <w:r>
              <w:rPr>
                <w:rFonts w:eastAsia="Calibri"/>
                <w:sz w:val="22"/>
                <w:szCs w:val="22"/>
                <w:lang w:val="lt-LT" w:eastAsia="en-US"/>
              </w:rPr>
              <w:t>.............................................</w:t>
            </w:r>
          </w:p>
          <w:p w14:paraId="66DA15EB" w14:textId="338F69A8" w:rsidR="001A6563" w:rsidRDefault="001A6563" w:rsidP="003878F0">
            <w:pPr>
              <w:pStyle w:val="Betarp"/>
              <w:jc w:val="center"/>
              <w:rPr>
                <w:rFonts w:eastAsia="Calibri"/>
                <w:sz w:val="22"/>
                <w:szCs w:val="22"/>
                <w:lang w:val="lt-LT" w:eastAsia="en-US"/>
              </w:rPr>
            </w:pPr>
            <w:r>
              <w:rPr>
                <w:rFonts w:eastAsia="Calibri"/>
                <w:color w:val="4472C4"/>
                <w:sz w:val="22"/>
                <w:szCs w:val="22"/>
                <w:vertAlign w:val="subscript"/>
                <w:lang w:eastAsia="en-US"/>
              </w:rPr>
              <w:t>(</w:t>
            </w:r>
            <w:r>
              <w:rPr>
                <w:rFonts w:eastAsia="Calibri"/>
                <w:i/>
                <w:color w:val="0070C0"/>
                <w:sz w:val="22"/>
                <w:szCs w:val="22"/>
                <w:vertAlign w:val="subscript"/>
                <w:lang w:eastAsia="en-US"/>
              </w:rPr>
              <w:t>įrašyti</w:t>
            </w:r>
            <w:r>
              <w:rPr>
                <w:rFonts w:eastAsia="Calibri"/>
                <w:color w:val="0070C0"/>
                <w:sz w:val="22"/>
                <w:szCs w:val="22"/>
                <w:vertAlign w:val="subscript"/>
                <w:lang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5787B5A8" w14:textId="77777777" w:rsidR="001A6563" w:rsidRDefault="001A6563" w:rsidP="003878F0">
            <w:pPr>
              <w:spacing w:line="276" w:lineRule="auto"/>
              <w:jc w:val="both"/>
            </w:pPr>
          </w:p>
        </w:tc>
      </w:tr>
      <w:tr w:rsidR="001A6563" w14:paraId="19047517" w14:textId="77777777" w:rsidTr="00355CEE">
        <w:tc>
          <w:tcPr>
            <w:tcW w:w="846" w:type="dxa"/>
            <w:tcBorders>
              <w:top w:val="single" w:sz="4" w:space="0" w:color="000000"/>
              <w:left w:val="single" w:sz="4" w:space="0" w:color="000000"/>
              <w:bottom w:val="single" w:sz="4" w:space="0" w:color="000000"/>
              <w:right w:val="single" w:sz="4" w:space="0" w:color="000000"/>
            </w:tcBorders>
          </w:tcPr>
          <w:p w14:paraId="0366674C" w14:textId="67BD25FC" w:rsidR="001A6563" w:rsidRDefault="001A6563" w:rsidP="003878F0">
            <w:pPr>
              <w:jc w:val="both"/>
              <w:rPr>
                <w:sz w:val="22"/>
                <w:szCs w:val="22"/>
              </w:rPr>
            </w:pPr>
            <w:r>
              <w:rPr>
                <w:bCs/>
                <w:sz w:val="22"/>
                <w:szCs w:val="22"/>
              </w:rPr>
              <w:t>2.4.</w:t>
            </w:r>
          </w:p>
        </w:tc>
        <w:tc>
          <w:tcPr>
            <w:tcW w:w="3896" w:type="dxa"/>
            <w:tcBorders>
              <w:top w:val="single" w:sz="4" w:space="0" w:color="000000"/>
              <w:left w:val="single" w:sz="4" w:space="0" w:color="000000"/>
              <w:bottom w:val="single" w:sz="4" w:space="0" w:color="000000"/>
              <w:right w:val="single" w:sz="4" w:space="0" w:color="000000"/>
            </w:tcBorders>
          </w:tcPr>
          <w:p w14:paraId="0A9582FD" w14:textId="2976E5C7" w:rsidR="001A6563" w:rsidRDefault="001A6563" w:rsidP="003878F0">
            <w:pPr>
              <w:jc w:val="both"/>
              <w:rPr>
                <w:sz w:val="22"/>
                <w:szCs w:val="22"/>
              </w:rPr>
            </w:pPr>
            <w:r>
              <w:rPr>
                <w:rFonts w:eastAsia="Calibri"/>
                <w:sz w:val="22"/>
                <w:szCs w:val="22"/>
              </w:rPr>
              <w:t>Įrenginio spalva – derin</w:t>
            </w:r>
            <w:r w:rsidR="00E5062B">
              <w:rPr>
                <w:rFonts w:eastAsia="Calibri"/>
                <w:sz w:val="22"/>
                <w:szCs w:val="22"/>
              </w:rPr>
              <w:t>a</w:t>
            </w:r>
            <w:r>
              <w:rPr>
                <w:rFonts w:eastAsia="Calibri"/>
                <w:sz w:val="22"/>
                <w:szCs w:val="22"/>
              </w:rPr>
              <w:t>ma su Perkančiąją organizaciją.*</w:t>
            </w:r>
          </w:p>
        </w:tc>
        <w:tc>
          <w:tcPr>
            <w:tcW w:w="4864" w:type="dxa"/>
            <w:tcBorders>
              <w:top w:val="single" w:sz="4" w:space="0" w:color="000000"/>
              <w:left w:val="single" w:sz="4" w:space="0" w:color="000000"/>
              <w:bottom w:val="single" w:sz="4" w:space="0" w:color="000000"/>
              <w:right w:val="single" w:sz="4" w:space="0" w:color="000000"/>
            </w:tcBorders>
          </w:tcPr>
          <w:p w14:paraId="3703AB12" w14:textId="77777777" w:rsidR="001A6563" w:rsidRPr="00C100C2" w:rsidRDefault="001A6563" w:rsidP="003878F0">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24CED61D" w14:textId="77777777" w:rsidR="001A6563" w:rsidRPr="00C100C2" w:rsidRDefault="001A6563" w:rsidP="003878F0">
            <w:pPr>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DF8E4D6" w14:textId="77777777" w:rsidR="001A6563" w:rsidRDefault="001A6563" w:rsidP="003878F0">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406FB877" w14:textId="77777777" w:rsidR="001A6563" w:rsidRDefault="001A6563" w:rsidP="003878F0">
            <w:pPr>
              <w:spacing w:line="276" w:lineRule="auto"/>
              <w:jc w:val="both"/>
            </w:pPr>
          </w:p>
        </w:tc>
      </w:tr>
      <w:tr w:rsidR="001A6563" w14:paraId="4538421E" w14:textId="77777777" w:rsidTr="00355CEE">
        <w:tc>
          <w:tcPr>
            <w:tcW w:w="846" w:type="dxa"/>
            <w:tcBorders>
              <w:top w:val="single" w:sz="4" w:space="0" w:color="000000"/>
              <w:left w:val="single" w:sz="4" w:space="0" w:color="000000"/>
              <w:bottom w:val="single" w:sz="4" w:space="0" w:color="000000"/>
              <w:right w:val="single" w:sz="4" w:space="0" w:color="000000"/>
            </w:tcBorders>
          </w:tcPr>
          <w:p w14:paraId="536E0BB7" w14:textId="0F397464" w:rsidR="001A6563" w:rsidRDefault="001A6563" w:rsidP="001A6563">
            <w:pPr>
              <w:jc w:val="both"/>
              <w:rPr>
                <w:bCs/>
                <w:sz w:val="22"/>
                <w:szCs w:val="22"/>
              </w:rPr>
            </w:pPr>
            <w:r>
              <w:rPr>
                <w:bCs/>
                <w:sz w:val="22"/>
                <w:szCs w:val="22"/>
              </w:rPr>
              <w:t>2.5.</w:t>
            </w:r>
          </w:p>
        </w:tc>
        <w:tc>
          <w:tcPr>
            <w:tcW w:w="3896" w:type="dxa"/>
            <w:tcBorders>
              <w:top w:val="single" w:sz="4" w:space="0" w:color="000000"/>
              <w:left w:val="single" w:sz="4" w:space="0" w:color="000000"/>
              <w:bottom w:val="single" w:sz="4" w:space="0" w:color="000000"/>
              <w:right w:val="single" w:sz="4" w:space="0" w:color="000000"/>
            </w:tcBorders>
          </w:tcPr>
          <w:p w14:paraId="0CF13C78" w14:textId="77777777" w:rsidR="00EE2A3C" w:rsidRPr="00793497" w:rsidRDefault="00EE2A3C" w:rsidP="00EE2A3C">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3FC4459F" w14:textId="1DA9814A" w:rsidR="001A6563" w:rsidRDefault="00EE2A3C" w:rsidP="00EE2A3C">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67AFABF1" w14:textId="60F38F1B" w:rsidR="001A6563" w:rsidRPr="00C100C2" w:rsidRDefault="001A6563" w:rsidP="001A6563">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59642BD1" w14:textId="77777777" w:rsidR="001A6563" w:rsidRDefault="001A6563" w:rsidP="001A6563">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72F1E703" w14:textId="77777777" w:rsidR="001A6563" w:rsidRDefault="001A6563" w:rsidP="001A6563">
            <w:pPr>
              <w:spacing w:line="276" w:lineRule="auto"/>
              <w:jc w:val="both"/>
            </w:pPr>
          </w:p>
        </w:tc>
      </w:tr>
      <w:tr w:rsidR="001A6563" w14:paraId="47A41F6B" w14:textId="77777777" w:rsidTr="00355CEE">
        <w:tc>
          <w:tcPr>
            <w:tcW w:w="846" w:type="dxa"/>
            <w:tcBorders>
              <w:top w:val="single" w:sz="4" w:space="0" w:color="000000"/>
              <w:left w:val="single" w:sz="4" w:space="0" w:color="000000"/>
              <w:bottom w:val="single" w:sz="4" w:space="0" w:color="000000"/>
              <w:right w:val="single" w:sz="4" w:space="0" w:color="000000"/>
            </w:tcBorders>
          </w:tcPr>
          <w:p w14:paraId="7DB2EDC5" w14:textId="473D1275" w:rsidR="001A6563" w:rsidRPr="008B620A" w:rsidRDefault="001A6563" w:rsidP="001A6563">
            <w:pPr>
              <w:jc w:val="both"/>
              <w:rPr>
                <w:bCs/>
                <w:sz w:val="22"/>
                <w:szCs w:val="22"/>
              </w:rPr>
            </w:pPr>
            <w:r w:rsidRPr="00EC2797">
              <w:rPr>
                <w:b/>
                <w:bCs/>
                <w:sz w:val="22"/>
                <w:szCs w:val="22"/>
              </w:rPr>
              <w:t xml:space="preserve">3. </w:t>
            </w:r>
          </w:p>
        </w:tc>
        <w:tc>
          <w:tcPr>
            <w:tcW w:w="3896" w:type="dxa"/>
            <w:tcBorders>
              <w:top w:val="single" w:sz="4" w:space="0" w:color="000000"/>
              <w:left w:val="single" w:sz="4" w:space="0" w:color="000000"/>
              <w:bottom w:val="single" w:sz="4" w:space="0" w:color="000000"/>
              <w:right w:val="single" w:sz="4" w:space="0" w:color="000000"/>
            </w:tcBorders>
          </w:tcPr>
          <w:p w14:paraId="0CF9ED52" w14:textId="7C54D7C0" w:rsidR="001A6563" w:rsidRPr="00EC2797" w:rsidRDefault="001A6563" w:rsidP="001A6563">
            <w:pPr>
              <w:jc w:val="both"/>
              <w:rPr>
                <w:b/>
                <w:bCs/>
                <w:sz w:val="22"/>
                <w:szCs w:val="22"/>
              </w:rPr>
            </w:pPr>
            <w:r w:rsidRPr="00EC2797">
              <w:rPr>
                <w:rFonts w:eastAsia="Calibri"/>
                <w:b/>
                <w:bCs/>
                <w:sz w:val="22"/>
                <w:szCs w:val="22"/>
              </w:rPr>
              <w:t xml:space="preserve">Krepšinio įrangos komplektas </w:t>
            </w:r>
            <w:r>
              <w:rPr>
                <w:rFonts w:eastAsia="Calibri"/>
                <w:b/>
                <w:bCs/>
                <w:sz w:val="22"/>
                <w:szCs w:val="22"/>
              </w:rPr>
              <w:t xml:space="preserve">– </w:t>
            </w:r>
            <w:r w:rsidR="00E5062B">
              <w:rPr>
                <w:b/>
                <w:bCs/>
                <w:sz w:val="22"/>
                <w:szCs w:val="22"/>
              </w:rPr>
              <w:t>3</w:t>
            </w:r>
            <w:r w:rsidRPr="00EC2797">
              <w:rPr>
                <w:b/>
                <w:bCs/>
                <w:sz w:val="22"/>
                <w:szCs w:val="22"/>
              </w:rPr>
              <w:t xml:space="preserve"> vnt. (žr. pav. 3).</w:t>
            </w:r>
          </w:p>
          <w:p w14:paraId="6B121BF5" w14:textId="77777777" w:rsidR="001A6563" w:rsidRPr="00EC2797" w:rsidRDefault="001A6563" w:rsidP="001A6563">
            <w:pPr>
              <w:jc w:val="both"/>
              <w:rPr>
                <w:b/>
                <w:bCs/>
                <w:sz w:val="22"/>
                <w:szCs w:val="22"/>
              </w:rPr>
            </w:pPr>
          </w:p>
          <w:p w14:paraId="30C7768C" w14:textId="77777777" w:rsidR="001A6563" w:rsidRDefault="001A6563" w:rsidP="001A6563">
            <w:pPr>
              <w:jc w:val="both"/>
              <w:rPr>
                <w:b/>
                <w:bCs/>
                <w:sz w:val="22"/>
                <w:szCs w:val="22"/>
              </w:rPr>
            </w:pPr>
            <w:r w:rsidRPr="00EC2797">
              <w:rPr>
                <w:b/>
                <w:bCs/>
                <w:sz w:val="22"/>
                <w:szCs w:val="22"/>
              </w:rPr>
              <w:t>Pav. 3.</w:t>
            </w:r>
          </w:p>
          <w:p w14:paraId="6F1BAC1A" w14:textId="77777777" w:rsidR="001A6563" w:rsidRDefault="001A6563" w:rsidP="001A6563">
            <w:pPr>
              <w:jc w:val="both"/>
              <w:rPr>
                <w:b/>
                <w:bCs/>
                <w:sz w:val="22"/>
                <w:szCs w:val="22"/>
              </w:rPr>
            </w:pPr>
            <w:r w:rsidRPr="00EC2797">
              <w:rPr>
                <w:b/>
                <w:bCs/>
                <w:noProof/>
                <w:sz w:val="22"/>
                <w:szCs w:val="22"/>
              </w:rPr>
              <w:drawing>
                <wp:inline distT="0" distB="0" distL="0" distR="0" wp14:anchorId="30A6BEFF" wp14:editId="07FA034C">
                  <wp:extent cx="2333625" cy="1743075"/>
                  <wp:effectExtent l="0" t="0" r="9525" b="9525"/>
                  <wp:docPr id="884416525" name="Paveikslėlis 8844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a:noFill/>
                          </a:ln>
                        </pic:spPr>
                      </pic:pic>
                    </a:graphicData>
                  </a:graphic>
                </wp:inline>
              </w:drawing>
            </w:r>
          </w:p>
          <w:p w14:paraId="13A65A15" w14:textId="77777777" w:rsidR="001A6563" w:rsidRDefault="001A6563" w:rsidP="001A6563">
            <w:pPr>
              <w:jc w:val="both"/>
              <w:rPr>
                <w:b/>
                <w:bCs/>
                <w:sz w:val="22"/>
                <w:szCs w:val="22"/>
              </w:rPr>
            </w:pPr>
            <w:r w:rsidRPr="00EC2797">
              <w:rPr>
                <w:b/>
                <w:bCs/>
                <w:noProof/>
                <w:sz w:val="22"/>
                <w:szCs w:val="22"/>
              </w:rPr>
              <w:drawing>
                <wp:inline distT="0" distB="0" distL="0" distR="0" wp14:anchorId="1D5D391A" wp14:editId="1C6460A8">
                  <wp:extent cx="1552575" cy="1809750"/>
                  <wp:effectExtent l="0" t="0" r="9525" b="0"/>
                  <wp:docPr id="884416526" name="Paveikslėlis 8844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809750"/>
                          </a:xfrm>
                          <a:prstGeom prst="rect">
                            <a:avLst/>
                          </a:prstGeom>
                          <a:noFill/>
                          <a:ln>
                            <a:noFill/>
                          </a:ln>
                        </pic:spPr>
                      </pic:pic>
                    </a:graphicData>
                  </a:graphic>
                </wp:inline>
              </w:drawing>
            </w:r>
          </w:p>
          <w:p w14:paraId="6FDA9C30" w14:textId="77777777" w:rsidR="001A6563" w:rsidRPr="00EC2797" w:rsidRDefault="001A6563" w:rsidP="001A6563">
            <w:pPr>
              <w:jc w:val="both"/>
              <w:rPr>
                <w:b/>
                <w:bCs/>
                <w:sz w:val="22"/>
                <w:szCs w:val="22"/>
              </w:rPr>
            </w:pPr>
          </w:p>
          <w:p w14:paraId="70BE2EBF" w14:textId="7DF97D4D" w:rsidR="001A6563" w:rsidRPr="00853EFF" w:rsidRDefault="001A6563" w:rsidP="001A6563">
            <w:pPr>
              <w:jc w:val="both"/>
              <w:rPr>
                <w:rFonts w:eastAsia="Calibri"/>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51DCC813" w14:textId="77777777" w:rsidR="001A6563" w:rsidRPr="00853EFF" w:rsidRDefault="001A6563" w:rsidP="001A6563">
            <w:pPr>
              <w:suppressAutoHyphens w:val="0"/>
              <w:jc w:val="both"/>
              <w:rPr>
                <w:sz w:val="22"/>
                <w:szCs w:val="22"/>
                <w:lang w:eastAsia="lt-LT"/>
              </w:rPr>
            </w:pPr>
            <w:r w:rsidRPr="00853EFF">
              <w:rPr>
                <w:sz w:val="22"/>
                <w:szCs w:val="22"/>
                <w:lang w:eastAsia="lt-LT"/>
              </w:rPr>
              <w:lastRenderedPageBreak/>
              <w:t xml:space="preserve">Prekė yra pagaminta (sukurta) / bus gaminama </w:t>
            </w:r>
          </w:p>
          <w:p w14:paraId="1DF45FD7" w14:textId="77777777" w:rsidR="001A6563" w:rsidRPr="00853EFF" w:rsidRDefault="001A6563" w:rsidP="001A65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430D73E7" w14:textId="77777777" w:rsidR="001A6563" w:rsidRPr="00853EFF" w:rsidRDefault="001A6563" w:rsidP="001A65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7624329E" w14:textId="77777777" w:rsidR="001A6563" w:rsidRPr="00853EFF" w:rsidRDefault="001A6563" w:rsidP="001A6563">
            <w:pPr>
              <w:suppressAutoHyphens w:val="0"/>
              <w:jc w:val="both"/>
              <w:rPr>
                <w:sz w:val="22"/>
                <w:szCs w:val="22"/>
                <w:lang w:eastAsia="lt-LT"/>
              </w:rPr>
            </w:pPr>
          </w:p>
          <w:p w14:paraId="65B6BF19" w14:textId="77777777" w:rsidR="001A6563" w:rsidRPr="00853EFF" w:rsidRDefault="001A6563" w:rsidP="001A65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2ECE0AE8" w14:textId="77777777" w:rsidR="001A6563" w:rsidRPr="00853EFF" w:rsidRDefault="001A6563" w:rsidP="001A65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3185448B" w14:textId="77777777" w:rsidR="001A6563" w:rsidRPr="00853EFF" w:rsidRDefault="001A6563" w:rsidP="001A6563">
            <w:pPr>
              <w:jc w:val="both"/>
              <w:rPr>
                <w:sz w:val="22"/>
                <w:szCs w:val="22"/>
                <w:lang w:eastAsia="lt-LT"/>
              </w:rPr>
            </w:pPr>
          </w:p>
          <w:p w14:paraId="60A34F4D" w14:textId="77777777" w:rsidR="001A6563" w:rsidRPr="00853EFF" w:rsidRDefault="001A6563" w:rsidP="001A65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2FE8981B" w14:textId="74262FC3" w:rsidR="001A6563" w:rsidRPr="00853EFF" w:rsidRDefault="001A6563" w:rsidP="001A6563">
            <w:pPr>
              <w:jc w:val="both"/>
              <w:rPr>
                <w:sz w:val="22"/>
                <w:szCs w:val="22"/>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3C4C9FA1" w14:textId="77777777"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2F356574" w14:textId="6294B53C" w:rsidR="001A6563" w:rsidRDefault="001A6563" w:rsidP="001A6563">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bottom w:val="single" w:sz="4" w:space="0" w:color="auto"/>
              <w:right w:val="single" w:sz="4" w:space="0" w:color="auto"/>
            </w:tcBorders>
          </w:tcPr>
          <w:p w14:paraId="63C9DA48" w14:textId="08BD64A4"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2E81E111" w14:textId="51C7D518" w:rsidR="001A6563" w:rsidRDefault="001A6563"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1A6563" w14:paraId="5A552878" w14:textId="77777777" w:rsidTr="00355CEE">
        <w:tc>
          <w:tcPr>
            <w:tcW w:w="846" w:type="dxa"/>
            <w:tcBorders>
              <w:top w:val="single" w:sz="4" w:space="0" w:color="000000"/>
              <w:left w:val="single" w:sz="4" w:space="0" w:color="000000"/>
              <w:bottom w:val="single" w:sz="4" w:space="0" w:color="000000"/>
              <w:right w:val="single" w:sz="4" w:space="0" w:color="000000"/>
            </w:tcBorders>
          </w:tcPr>
          <w:p w14:paraId="691CB56F" w14:textId="7803302A" w:rsidR="001A6563" w:rsidRDefault="001A6563" w:rsidP="001A6563">
            <w:pPr>
              <w:jc w:val="both"/>
              <w:rPr>
                <w:bCs/>
                <w:sz w:val="22"/>
                <w:szCs w:val="22"/>
              </w:rPr>
            </w:pPr>
            <w:r>
              <w:rPr>
                <w:sz w:val="22"/>
                <w:szCs w:val="22"/>
              </w:rPr>
              <w:t>3.1.</w:t>
            </w:r>
          </w:p>
        </w:tc>
        <w:tc>
          <w:tcPr>
            <w:tcW w:w="3896" w:type="dxa"/>
            <w:tcBorders>
              <w:top w:val="single" w:sz="4" w:space="0" w:color="000000"/>
              <w:left w:val="single" w:sz="4" w:space="0" w:color="000000"/>
              <w:bottom w:val="single" w:sz="4" w:space="0" w:color="000000"/>
              <w:right w:val="single" w:sz="4" w:space="0" w:color="000000"/>
            </w:tcBorders>
          </w:tcPr>
          <w:p w14:paraId="2D5BC3DB" w14:textId="77777777" w:rsidR="001A6563" w:rsidRDefault="001A6563" w:rsidP="001A6563">
            <w:pPr>
              <w:jc w:val="both"/>
              <w:rPr>
                <w:sz w:val="22"/>
                <w:szCs w:val="22"/>
              </w:rPr>
            </w:pPr>
            <w:r>
              <w:rPr>
                <w:sz w:val="22"/>
                <w:szCs w:val="22"/>
              </w:rPr>
              <w:t xml:space="preserve">Komplektą sudaro: </w:t>
            </w:r>
          </w:p>
          <w:p w14:paraId="34756121" w14:textId="5C97B05E" w:rsidR="001A6563" w:rsidRDefault="001A6563" w:rsidP="001A6563">
            <w:pPr>
              <w:jc w:val="both"/>
              <w:rPr>
                <w:sz w:val="22"/>
                <w:szCs w:val="22"/>
              </w:rPr>
            </w:pPr>
            <w:r>
              <w:rPr>
                <w:sz w:val="22"/>
                <w:szCs w:val="22"/>
              </w:rPr>
              <w:t>- 2 vnt. krepšinio stovai, kurie pagaminti iš plieno profilių dažyto milteliniu būdu. Stovo metalo profilio matmenys: 150x150 mm (galima paklaida +/- 10 mm);</w:t>
            </w:r>
          </w:p>
          <w:p w14:paraId="161C0E26" w14:textId="77777777" w:rsidR="001A6563" w:rsidRDefault="001A6563" w:rsidP="001A6563">
            <w:pPr>
              <w:jc w:val="both"/>
              <w:rPr>
                <w:sz w:val="22"/>
                <w:szCs w:val="22"/>
              </w:rPr>
            </w:pPr>
          </w:p>
          <w:p w14:paraId="4D579581" w14:textId="735EDE82" w:rsidR="001A6563" w:rsidRDefault="001A6563" w:rsidP="001A6563">
            <w:pPr>
              <w:jc w:val="both"/>
              <w:rPr>
                <w:sz w:val="22"/>
                <w:szCs w:val="22"/>
              </w:rPr>
            </w:pPr>
            <w:r>
              <w:rPr>
                <w:sz w:val="22"/>
                <w:szCs w:val="22"/>
              </w:rPr>
              <w:t>- 2 vnt. krepšinio stovų apsaugos, saugančios sportuojančius nuo sužeidimų. Apsaugos matmenys: storis 40 mm (galima paklaida +/-10 mm);</w:t>
            </w:r>
          </w:p>
          <w:p w14:paraId="340F5D91" w14:textId="77777777" w:rsidR="001A6563" w:rsidRDefault="001A6563" w:rsidP="001A6563">
            <w:pPr>
              <w:jc w:val="both"/>
              <w:rPr>
                <w:sz w:val="22"/>
                <w:szCs w:val="22"/>
              </w:rPr>
            </w:pPr>
          </w:p>
          <w:p w14:paraId="4C854623" w14:textId="34E6D5AF" w:rsidR="001A6563" w:rsidRDefault="001A6563" w:rsidP="001A6563">
            <w:pPr>
              <w:jc w:val="both"/>
              <w:rPr>
                <w:sz w:val="22"/>
                <w:szCs w:val="22"/>
              </w:rPr>
            </w:pPr>
            <w:r>
              <w:rPr>
                <w:sz w:val="22"/>
                <w:szCs w:val="22"/>
              </w:rPr>
              <w:t>- 2 vnt. krepšinio lentos, skaidraus plastiko, pritvirtinto ant metalinio karkaso, visu perimetru kaustyta aliuminio profiliu. Lentos matmenys: ilgis 180 cm; aukštis 105 cm; atstumas nuo stovo iki lentos 125 cm; aukštis iki lanko 305 cm (galima paklaida +/- 10 mm);</w:t>
            </w:r>
          </w:p>
          <w:p w14:paraId="2FE08AFA" w14:textId="77777777" w:rsidR="001A6563" w:rsidRDefault="001A6563" w:rsidP="001A6563">
            <w:pPr>
              <w:jc w:val="both"/>
              <w:rPr>
                <w:sz w:val="22"/>
                <w:szCs w:val="22"/>
              </w:rPr>
            </w:pPr>
          </w:p>
          <w:p w14:paraId="54405FA0" w14:textId="77777777" w:rsidR="001A6563" w:rsidRDefault="001A6563" w:rsidP="001A6563">
            <w:pPr>
              <w:jc w:val="both"/>
              <w:rPr>
                <w:sz w:val="22"/>
                <w:szCs w:val="22"/>
              </w:rPr>
            </w:pPr>
          </w:p>
          <w:p w14:paraId="44A16FEA" w14:textId="77777777" w:rsidR="001A6563" w:rsidRDefault="001A6563" w:rsidP="001A6563">
            <w:pPr>
              <w:jc w:val="both"/>
              <w:rPr>
                <w:sz w:val="22"/>
                <w:szCs w:val="22"/>
              </w:rPr>
            </w:pPr>
            <w:r>
              <w:rPr>
                <w:sz w:val="22"/>
                <w:szCs w:val="22"/>
              </w:rPr>
              <w:t>- 2 vnt. krepšinio lankai su tinkleliais. Lankai su spyruoklėmis, pagaminti iš kalibruoto 18 mm (galima paklaida +/- 2 mm) plieno strypo, lanko skersmuo 45  cm (galima paklaida +/- 2 cm), vamzdelinis tinklelio tvirtinimas, turintis dvi sustiprintas spyruokles (galima kabintis ant lanko), tinkleliai atsparūs oro sąlygoms. Tinklelio matmenys: storis  6 mm, 12 kilpų (galima paklaida +/- 0,5 mm, +/- 2 kilpos);</w:t>
            </w:r>
          </w:p>
          <w:p w14:paraId="004F4857" w14:textId="77777777" w:rsidR="001A6563" w:rsidRDefault="001A6563" w:rsidP="001A6563">
            <w:pPr>
              <w:jc w:val="both"/>
              <w:rPr>
                <w:sz w:val="22"/>
                <w:szCs w:val="22"/>
              </w:rPr>
            </w:pPr>
          </w:p>
          <w:p w14:paraId="7C96ED65" w14:textId="77777777" w:rsidR="001A6563" w:rsidRDefault="001A6563" w:rsidP="001A6563">
            <w:pPr>
              <w:jc w:val="both"/>
              <w:rPr>
                <w:sz w:val="22"/>
                <w:szCs w:val="22"/>
              </w:rPr>
            </w:pPr>
            <w:r>
              <w:rPr>
                <w:sz w:val="22"/>
                <w:szCs w:val="22"/>
              </w:rPr>
              <w:t>- tvirtinimo elementai ir įbetonuojamos gilzes;</w:t>
            </w:r>
          </w:p>
          <w:p w14:paraId="451E39F2" w14:textId="77777777" w:rsidR="001A6563" w:rsidRDefault="001A6563" w:rsidP="001A6563">
            <w:pPr>
              <w:jc w:val="both"/>
              <w:rPr>
                <w:sz w:val="22"/>
                <w:szCs w:val="22"/>
              </w:rPr>
            </w:pPr>
          </w:p>
          <w:p w14:paraId="0D69452F" w14:textId="33A1E3B0" w:rsidR="001A6563" w:rsidRDefault="001A6563" w:rsidP="001A6563">
            <w:pPr>
              <w:jc w:val="both"/>
              <w:rPr>
                <w:rFonts w:eastAsia="Calibri"/>
                <w:sz w:val="22"/>
                <w:szCs w:val="22"/>
              </w:rPr>
            </w:pPr>
            <w:r>
              <w:rPr>
                <w:sz w:val="22"/>
                <w:szCs w:val="22"/>
              </w:rPr>
              <w:t>- ar lygiaverčių medžiagų.</w:t>
            </w:r>
          </w:p>
        </w:tc>
        <w:tc>
          <w:tcPr>
            <w:tcW w:w="4864" w:type="dxa"/>
            <w:tcBorders>
              <w:top w:val="single" w:sz="4" w:space="0" w:color="000000"/>
              <w:left w:val="single" w:sz="4" w:space="0" w:color="000000"/>
              <w:bottom w:val="single" w:sz="4" w:space="0" w:color="000000"/>
              <w:right w:val="single" w:sz="4" w:space="0" w:color="000000"/>
            </w:tcBorders>
          </w:tcPr>
          <w:p w14:paraId="64A8AA8E" w14:textId="77777777" w:rsidR="001A6563" w:rsidRPr="00C100C2" w:rsidRDefault="001A6563" w:rsidP="001A6563">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35A3FEB3" w14:textId="77777777" w:rsidR="001A6563" w:rsidRDefault="001A6563" w:rsidP="001A6563">
            <w:pPr>
              <w:rPr>
                <w:rFonts w:eastAsia="Calibri"/>
                <w:sz w:val="22"/>
                <w:szCs w:val="22"/>
              </w:rPr>
            </w:pPr>
          </w:p>
          <w:p w14:paraId="6F6EEF31" w14:textId="77777777" w:rsidR="001A6563" w:rsidRDefault="001A6563" w:rsidP="001A6563">
            <w:pPr>
              <w:jc w:val="both"/>
              <w:rPr>
                <w:rFonts w:eastAsia="Calibri"/>
                <w:sz w:val="22"/>
                <w:szCs w:val="22"/>
              </w:rPr>
            </w:pPr>
            <w:r>
              <w:rPr>
                <w:rFonts w:eastAsia="Calibri"/>
                <w:sz w:val="22"/>
                <w:szCs w:val="22"/>
              </w:rPr>
              <w:t>Stovo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0DDB26A9" w14:textId="77777777" w:rsidR="001A6563" w:rsidRDefault="001A6563" w:rsidP="001A6563">
            <w:pPr>
              <w:jc w:val="both"/>
              <w:rPr>
                <w:rFonts w:eastAsia="Calibri"/>
                <w:sz w:val="22"/>
                <w:szCs w:val="22"/>
              </w:rPr>
            </w:pPr>
          </w:p>
          <w:p w14:paraId="2B66DE9D" w14:textId="77777777" w:rsidR="001A6563" w:rsidRPr="00C100C2" w:rsidRDefault="001A6563" w:rsidP="001A6563">
            <w:pPr>
              <w:suppressAutoHyphens w:val="0"/>
              <w:contextualSpacing/>
              <w:rPr>
                <w:sz w:val="22"/>
                <w:szCs w:val="22"/>
              </w:rPr>
            </w:pPr>
            <w:r>
              <w:rPr>
                <w:rFonts w:eastAsia="Calibri"/>
                <w:sz w:val="22"/>
                <w:szCs w:val="22"/>
              </w:rPr>
              <w:t>Profilio</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2476EFE0" w14:textId="77777777" w:rsidR="001A6563" w:rsidRDefault="001A6563" w:rsidP="001A6563">
            <w:pPr>
              <w:rPr>
                <w:rFonts w:eastAsia="Calibri"/>
                <w:sz w:val="22"/>
                <w:szCs w:val="22"/>
              </w:rPr>
            </w:pPr>
            <w:r>
              <w:rPr>
                <w:rFonts w:eastAsia="Calibri"/>
                <w:sz w:val="22"/>
                <w:szCs w:val="22"/>
              </w:rPr>
              <w:t>Metalo profilis</w:t>
            </w:r>
            <w:r w:rsidRPr="00C100C2">
              <w:rPr>
                <w:rFonts w:eastAsia="Calibri"/>
                <w:sz w:val="22"/>
                <w:szCs w:val="22"/>
              </w:rPr>
              <w:t xml:space="preserve"> ............... mm;</w:t>
            </w:r>
          </w:p>
          <w:p w14:paraId="01DD18C1" w14:textId="77777777" w:rsidR="001A6563" w:rsidRDefault="001A6563" w:rsidP="001A6563">
            <w:pPr>
              <w:rPr>
                <w:rFonts w:eastAsia="Calibri"/>
                <w:sz w:val="22"/>
                <w:szCs w:val="22"/>
              </w:rPr>
            </w:pPr>
          </w:p>
          <w:p w14:paraId="1A0B5651" w14:textId="77777777" w:rsidR="001A6563" w:rsidRPr="00C100C2" w:rsidRDefault="001A6563" w:rsidP="001A6563">
            <w:pPr>
              <w:suppressAutoHyphens w:val="0"/>
              <w:contextualSpacing/>
              <w:rPr>
                <w:sz w:val="22"/>
                <w:szCs w:val="22"/>
              </w:rPr>
            </w:pPr>
            <w:r>
              <w:rPr>
                <w:rFonts w:eastAsia="Calibri"/>
                <w:sz w:val="22"/>
                <w:szCs w:val="22"/>
              </w:rPr>
              <w:t>Apsaugos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3FFB2FBB" w14:textId="77777777" w:rsidR="001A6563" w:rsidRPr="00C100C2" w:rsidRDefault="001A6563" w:rsidP="001A6563">
            <w:pPr>
              <w:rPr>
                <w:rFonts w:eastAsia="Calibri"/>
                <w:sz w:val="22"/>
                <w:szCs w:val="22"/>
              </w:rPr>
            </w:pPr>
            <w:r>
              <w:rPr>
                <w:rFonts w:eastAsia="Calibri"/>
                <w:sz w:val="22"/>
                <w:szCs w:val="22"/>
              </w:rPr>
              <w:t>storis</w:t>
            </w:r>
            <w:r w:rsidRPr="00C100C2">
              <w:rPr>
                <w:rFonts w:eastAsia="Calibri"/>
                <w:sz w:val="22"/>
                <w:szCs w:val="22"/>
              </w:rPr>
              <w:t xml:space="preserve"> ............... mm;</w:t>
            </w:r>
          </w:p>
          <w:p w14:paraId="2262DC4C" w14:textId="77777777" w:rsidR="001A6563" w:rsidRPr="00C100C2" w:rsidRDefault="001A6563" w:rsidP="001A6563">
            <w:pPr>
              <w:rPr>
                <w:rFonts w:eastAsia="Calibri"/>
                <w:sz w:val="22"/>
                <w:szCs w:val="22"/>
              </w:rPr>
            </w:pPr>
          </w:p>
          <w:p w14:paraId="45AA0E66" w14:textId="77777777" w:rsidR="001A6563" w:rsidRDefault="001A6563" w:rsidP="001A6563">
            <w:pPr>
              <w:rPr>
                <w:rFonts w:eastAsia="Calibri"/>
                <w:sz w:val="22"/>
                <w:szCs w:val="22"/>
              </w:rPr>
            </w:pPr>
          </w:p>
          <w:p w14:paraId="27F74123" w14:textId="77777777" w:rsidR="001A6563" w:rsidRDefault="001A6563" w:rsidP="001A6563">
            <w:pPr>
              <w:jc w:val="both"/>
              <w:rPr>
                <w:rFonts w:eastAsia="Calibri"/>
                <w:sz w:val="22"/>
                <w:szCs w:val="22"/>
              </w:rPr>
            </w:pPr>
            <w:r>
              <w:rPr>
                <w:rFonts w:eastAsia="Calibri"/>
                <w:sz w:val="22"/>
                <w:szCs w:val="22"/>
              </w:rPr>
              <w:t>Lentos tvirtinimo profilio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538AACA3" w14:textId="77777777" w:rsidR="001A6563" w:rsidRDefault="001A6563" w:rsidP="001A6563">
            <w:pPr>
              <w:rPr>
                <w:rFonts w:eastAsia="Calibri"/>
                <w:sz w:val="22"/>
                <w:szCs w:val="22"/>
              </w:rPr>
            </w:pPr>
          </w:p>
          <w:p w14:paraId="0A0DC9A7" w14:textId="77777777" w:rsidR="001A6563" w:rsidRPr="00C100C2" w:rsidRDefault="001A6563" w:rsidP="001A6563">
            <w:pPr>
              <w:suppressAutoHyphens w:val="0"/>
              <w:contextualSpacing/>
              <w:rPr>
                <w:sz w:val="22"/>
                <w:szCs w:val="22"/>
              </w:rPr>
            </w:pPr>
            <w:r>
              <w:rPr>
                <w:rFonts w:eastAsia="Calibri"/>
                <w:sz w:val="22"/>
                <w:szCs w:val="22"/>
              </w:rPr>
              <w:t>Lentos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4DFDB660" w14:textId="77777777" w:rsidR="001A6563" w:rsidRPr="00C100C2" w:rsidRDefault="001A6563" w:rsidP="001A6563">
            <w:pPr>
              <w:rPr>
                <w:rFonts w:eastAsia="Calibri"/>
                <w:sz w:val="22"/>
                <w:szCs w:val="22"/>
              </w:rPr>
            </w:pPr>
            <w:r>
              <w:rPr>
                <w:rFonts w:eastAsia="Calibri"/>
                <w:sz w:val="22"/>
                <w:szCs w:val="22"/>
              </w:rPr>
              <w:t>ilgis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194A6F3F" w14:textId="77777777" w:rsidR="001A6563" w:rsidRDefault="001A6563" w:rsidP="001A6563">
            <w:pPr>
              <w:rPr>
                <w:rFonts w:eastAsia="Calibri"/>
                <w:sz w:val="22"/>
                <w:szCs w:val="22"/>
              </w:rPr>
            </w:pPr>
            <w:r>
              <w:rPr>
                <w:rFonts w:eastAsia="Calibri"/>
                <w:sz w:val="22"/>
                <w:szCs w:val="22"/>
              </w:rPr>
              <w:t>aukštis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579A8CB7" w14:textId="77777777" w:rsidR="001A6563" w:rsidRDefault="001A6563" w:rsidP="001A6563">
            <w:pPr>
              <w:rPr>
                <w:rFonts w:eastAsia="Calibri"/>
                <w:sz w:val="22"/>
                <w:szCs w:val="22"/>
              </w:rPr>
            </w:pPr>
            <w:r>
              <w:rPr>
                <w:rFonts w:eastAsia="Calibri"/>
                <w:sz w:val="22"/>
                <w:szCs w:val="22"/>
              </w:rPr>
              <w:t>atstumas nuo stovo iki lentos</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5F153799" w14:textId="77777777" w:rsidR="001A6563" w:rsidRPr="00C100C2" w:rsidRDefault="001A6563" w:rsidP="001A6563">
            <w:pPr>
              <w:rPr>
                <w:rFonts w:eastAsia="Calibri"/>
                <w:sz w:val="22"/>
                <w:szCs w:val="22"/>
              </w:rPr>
            </w:pPr>
            <w:r>
              <w:rPr>
                <w:rFonts w:eastAsia="Calibri"/>
                <w:sz w:val="22"/>
                <w:szCs w:val="22"/>
              </w:rPr>
              <w:t>aukštis iki lanko</w:t>
            </w:r>
            <w:r w:rsidRPr="00C100C2">
              <w:rPr>
                <w:rFonts w:eastAsia="Calibri"/>
                <w:sz w:val="22"/>
                <w:szCs w:val="22"/>
              </w:rPr>
              <w:t xml:space="preserve"> ............... </w:t>
            </w:r>
            <w:r>
              <w:rPr>
                <w:rFonts w:eastAsia="Calibri"/>
                <w:sz w:val="22"/>
                <w:szCs w:val="22"/>
              </w:rPr>
              <w:t>c</w:t>
            </w:r>
            <w:r w:rsidRPr="00C100C2">
              <w:rPr>
                <w:rFonts w:eastAsia="Calibri"/>
                <w:sz w:val="22"/>
                <w:szCs w:val="22"/>
              </w:rPr>
              <w:t>m;</w:t>
            </w:r>
          </w:p>
          <w:p w14:paraId="4C02D0BB" w14:textId="77777777" w:rsidR="001A6563" w:rsidRPr="00C100C2" w:rsidRDefault="001A6563" w:rsidP="001A6563">
            <w:pPr>
              <w:rPr>
                <w:rFonts w:eastAsia="Calibri"/>
                <w:sz w:val="22"/>
                <w:szCs w:val="22"/>
              </w:rPr>
            </w:pPr>
          </w:p>
          <w:p w14:paraId="230E8235" w14:textId="77777777" w:rsidR="001A6563" w:rsidRPr="00C100C2" w:rsidRDefault="001A6563" w:rsidP="001A6563">
            <w:pPr>
              <w:rPr>
                <w:rFonts w:eastAsia="Calibri"/>
                <w:sz w:val="22"/>
                <w:szCs w:val="22"/>
              </w:rPr>
            </w:pPr>
          </w:p>
          <w:p w14:paraId="7EA5F0C9" w14:textId="77777777" w:rsidR="001A6563" w:rsidRPr="00C100C2" w:rsidRDefault="001A6563" w:rsidP="001A6563">
            <w:pPr>
              <w:suppressAutoHyphens w:val="0"/>
              <w:contextualSpacing/>
              <w:rPr>
                <w:sz w:val="22"/>
                <w:szCs w:val="22"/>
              </w:rPr>
            </w:pPr>
            <w:r>
              <w:rPr>
                <w:rFonts w:eastAsia="Calibri"/>
                <w:sz w:val="22"/>
                <w:szCs w:val="22"/>
              </w:rPr>
              <w:t>Lanko</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3F133E70" w14:textId="77777777" w:rsidR="001A6563" w:rsidRPr="00C100C2" w:rsidRDefault="001A6563" w:rsidP="001A6563">
            <w:pPr>
              <w:rPr>
                <w:rFonts w:eastAsia="Calibri"/>
                <w:sz w:val="22"/>
                <w:szCs w:val="22"/>
              </w:rPr>
            </w:pPr>
            <w:r>
              <w:rPr>
                <w:rFonts w:eastAsia="Calibri"/>
                <w:sz w:val="22"/>
                <w:szCs w:val="22"/>
              </w:rPr>
              <w:t>Plieno strypas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604F2C6C" w14:textId="77777777" w:rsidR="001A6563" w:rsidRDefault="001A6563" w:rsidP="001A6563">
            <w:pPr>
              <w:rPr>
                <w:rFonts w:eastAsia="Calibri"/>
                <w:sz w:val="22"/>
                <w:szCs w:val="22"/>
              </w:rPr>
            </w:pPr>
            <w:r>
              <w:rPr>
                <w:rFonts w:eastAsia="Calibri"/>
                <w:sz w:val="22"/>
                <w:szCs w:val="22"/>
              </w:rPr>
              <w:t>Lanko skersmuo</w:t>
            </w:r>
            <w:r w:rsidRPr="00C100C2">
              <w:rPr>
                <w:rFonts w:eastAsia="Calibri"/>
                <w:sz w:val="22"/>
                <w:szCs w:val="22"/>
              </w:rPr>
              <w:t xml:space="preserve"> ............... </w:t>
            </w:r>
            <w:r>
              <w:rPr>
                <w:rFonts w:eastAsia="Calibri"/>
                <w:sz w:val="22"/>
                <w:szCs w:val="22"/>
              </w:rPr>
              <w:t>c</w:t>
            </w:r>
            <w:r w:rsidRPr="00C100C2">
              <w:rPr>
                <w:rFonts w:eastAsia="Calibri"/>
                <w:sz w:val="22"/>
                <w:szCs w:val="22"/>
              </w:rPr>
              <w:t>m</w:t>
            </w:r>
            <w:r>
              <w:rPr>
                <w:rFonts w:eastAsia="Calibri"/>
                <w:sz w:val="22"/>
                <w:szCs w:val="22"/>
              </w:rPr>
              <w:t>.</w:t>
            </w:r>
          </w:p>
          <w:p w14:paraId="58680DFD" w14:textId="77777777" w:rsidR="001A6563" w:rsidRDefault="001A6563" w:rsidP="001A6563">
            <w:pPr>
              <w:rPr>
                <w:rFonts w:eastAsia="Calibri"/>
                <w:sz w:val="22"/>
                <w:szCs w:val="22"/>
              </w:rPr>
            </w:pPr>
          </w:p>
          <w:p w14:paraId="2AED8C30" w14:textId="77777777" w:rsidR="001A6563" w:rsidRDefault="001A6563" w:rsidP="001A6563">
            <w:pPr>
              <w:rPr>
                <w:rFonts w:eastAsia="Calibri"/>
                <w:sz w:val="22"/>
                <w:szCs w:val="22"/>
              </w:rPr>
            </w:pPr>
          </w:p>
          <w:p w14:paraId="7627C8C7" w14:textId="77777777" w:rsidR="001A6563" w:rsidRDefault="001A6563" w:rsidP="001A6563">
            <w:pPr>
              <w:rPr>
                <w:rFonts w:eastAsia="Calibri"/>
                <w:sz w:val="22"/>
                <w:szCs w:val="22"/>
              </w:rPr>
            </w:pPr>
          </w:p>
          <w:p w14:paraId="6F4E7519" w14:textId="77777777" w:rsidR="001A6563" w:rsidRPr="00C100C2" w:rsidRDefault="001A6563" w:rsidP="001A6563">
            <w:pPr>
              <w:suppressAutoHyphens w:val="0"/>
              <w:contextualSpacing/>
              <w:rPr>
                <w:sz w:val="22"/>
                <w:szCs w:val="22"/>
              </w:rPr>
            </w:pPr>
            <w:r>
              <w:rPr>
                <w:rFonts w:eastAsia="Calibri"/>
                <w:sz w:val="22"/>
                <w:szCs w:val="22"/>
              </w:rPr>
              <w:t>Tinklelio</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2FEF3532" w14:textId="77777777" w:rsidR="001A6563" w:rsidRPr="00C100C2" w:rsidRDefault="001A6563" w:rsidP="001A6563">
            <w:pPr>
              <w:rPr>
                <w:rFonts w:eastAsia="Calibri"/>
                <w:sz w:val="22"/>
                <w:szCs w:val="22"/>
              </w:rPr>
            </w:pPr>
            <w:r>
              <w:rPr>
                <w:rFonts w:eastAsia="Calibri"/>
                <w:sz w:val="22"/>
                <w:szCs w:val="22"/>
              </w:rPr>
              <w:t>storis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1A8FD818" w14:textId="06D89569" w:rsidR="001A6563" w:rsidRPr="00C100C2" w:rsidRDefault="001A6563" w:rsidP="001A6563">
            <w:pPr>
              <w:jc w:val="both"/>
              <w:rPr>
                <w:rFonts w:eastAsia="Calibri"/>
                <w:sz w:val="22"/>
                <w:szCs w:val="22"/>
              </w:rPr>
            </w:pPr>
            <w:r>
              <w:rPr>
                <w:rFonts w:eastAsia="Calibri"/>
                <w:sz w:val="22"/>
                <w:szCs w:val="22"/>
              </w:rPr>
              <w:t>kilpos</w:t>
            </w:r>
            <w:r w:rsidRPr="00C100C2">
              <w:rPr>
                <w:rFonts w:eastAsia="Calibri"/>
                <w:sz w:val="22"/>
                <w:szCs w:val="22"/>
              </w:rPr>
              <w:t xml:space="preserve"> ............... </w:t>
            </w:r>
            <w:r>
              <w:rPr>
                <w:rFonts w:eastAsia="Calibri"/>
                <w:sz w:val="22"/>
                <w:szCs w:val="22"/>
              </w:rPr>
              <w:t>vnt.</w:t>
            </w:r>
          </w:p>
        </w:tc>
        <w:tc>
          <w:tcPr>
            <w:tcW w:w="2693" w:type="dxa"/>
            <w:tcBorders>
              <w:top w:val="single" w:sz="4" w:space="0" w:color="000000"/>
              <w:left w:val="single" w:sz="4" w:space="0" w:color="000000"/>
              <w:bottom w:val="single" w:sz="4" w:space="0" w:color="000000"/>
              <w:right w:val="single" w:sz="4" w:space="0" w:color="auto"/>
            </w:tcBorders>
          </w:tcPr>
          <w:p w14:paraId="7DF99F27" w14:textId="77777777"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1B61D727" w14:textId="6C5B8BA2" w:rsidR="001A6563" w:rsidRDefault="001A6563" w:rsidP="001A6563">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1387C31F" w14:textId="77777777" w:rsidR="001A6563" w:rsidRDefault="001A6563" w:rsidP="001A6563">
            <w:pPr>
              <w:pStyle w:val="Betarp"/>
              <w:jc w:val="center"/>
              <w:rPr>
                <w:rFonts w:eastAsia="Calibri"/>
                <w:sz w:val="22"/>
                <w:szCs w:val="22"/>
                <w:lang w:val="lt-LT" w:eastAsia="en-US"/>
              </w:rPr>
            </w:pPr>
          </w:p>
        </w:tc>
      </w:tr>
      <w:tr w:rsidR="001A6563" w14:paraId="081836F8" w14:textId="77777777" w:rsidTr="00355CEE">
        <w:tc>
          <w:tcPr>
            <w:tcW w:w="846" w:type="dxa"/>
            <w:tcBorders>
              <w:top w:val="single" w:sz="4" w:space="0" w:color="000000"/>
              <w:left w:val="single" w:sz="4" w:space="0" w:color="000000"/>
              <w:bottom w:val="single" w:sz="4" w:space="0" w:color="000000"/>
              <w:right w:val="single" w:sz="4" w:space="0" w:color="000000"/>
            </w:tcBorders>
          </w:tcPr>
          <w:p w14:paraId="7E562854" w14:textId="1E6590E9" w:rsidR="001A6563" w:rsidRPr="00EC2797" w:rsidRDefault="001A6563" w:rsidP="001A6563">
            <w:pPr>
              <w:jc w:val="both"/>
              <w:rPr>
                <w:b/>
                <w:bCs/>
                <w:sz w:val="22"/>
                <w:szCs w:val="22"/>
              </w:rPr>
            </w:pPr>
            <w:r>
              <w:rPr>
                <w:sz w:val="22"/>
                <w:szCs w:val="22"/>
              </w:rPr>
              <w:lastRenderedPageBreak/>
              <w:t>3.2.</w:t>
            </w:r>
          </w:p>
        </w:tc>
        <w:tc>
          <w:tcPr>
            <w:tcW w:w="3896" w:type="dxa"/>
            <w:tcBorders>
              <w:top w:val="single" w:sz="4" w:space="0" w:color="000000"/>
              <w:left w:val="single" w:sz="4" w:space="0" w:color="000000"/>
              <w:bottom w:val="single" w:sz="4" w:space="0" w:color="000000"/>
              <w:right w:val="single" w:sz="4" w:space="0" w:color="000000"/>
            </w:tcBorders>
          </w:tcPr>
          <w:p w14:paraId="3974F6E3" w14:textId="77777777" w:rsidR="001A6563" w:rsidRDefault="001A6563" w:rsidP="001A6563">
            <w:pPr>
              <w:rPr>
                <w:rFonts w:eastAsia="Calibri"/>
                <w:sz w:val="22"/>
                <w:szCs w:val="22"/>
              </w:rPr>
            </w:pPr>
            <w:r>
              <w:rPr>
                <w:rFonts w:eastAsia="Calibri"/>
                <w:sz w:val="22"/>
                <w:szCs w:val="22"/>
              </w:rPr>
              <w:t>Krepšinio stovai užapvalintais kampais ir briaunomis, paslėptais varžtais, pagaminti iš plieno profilių dažyto milteliniu būdu ar lygiaverčių medžiagų.</w:t>
            </w:r>
          </w:p>
          <w:p w14:paraId="4A562443" w14:textId="7121E12B" w:rsidR="001A6563" w:rsidRPr="00EC2797" w:rsidRDefault="001A6563" w:rsidP="001A6563">
            <w:pPr>
              <w:jc w:val="both"/>
              <w:rPr>
                <w:rFonts w:eastAsia="Calibri"/>
                <w:b/>
                <w:bCs/>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70BFCB6B" w14:textId="77777777" w:rsidR="001A6563" w:rsidRPr="00C100C2" w:rsidRDefault="001A6563" w:rsidP="001A6563">
            <w:pPr>
              <w:jc w:val="both"/>
              <w:rPr>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5D92E16" w14:textId="57303DCD" w:rsidR="001A6563" w:rsidRPr="00853EFF" w:rsidRDefault="001A6563" w:rsidP="001A6563">
            <w:pPr>
              <w:suppressAutoHyphens w:val="0"/>
              <w:jc w:val="both"/>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17EDADE5" w14:textId="77777777" w:rsidR="001A6563" w:rsidRDefault="001A6563" w:rsidP="001A6563">
            <w:pPr>
              <w:pStyle w:val="Betarp"/>
              <w:jc w:val="center"/>
              <w:rPr>
                <w:rFonts w:eastAsia="Calibri"/>
                <w:sz w:val="22"/>
                <w:szCs w:val="22"/>
                <w:lang w:val="lt-LT" w:eastAsia="en-US"/>
              </w:rPr>
            </w:pPr>
            <w:r>
              <w:rPr>
                <w:rFonts w:eastAsia="Calibri"/>
                <w:sz w:val="22"/>
                <w:szCs w:val="22"/>
                <w:lang w:val="lt-LT" w:eastAsia="en-US"/>
              </w:rPr>
              <w:t>.....................................</w:t>
            </w:r>
          </w:p>
          <w:p w14:paraId="7AE5B3CA" w14:textId="1434E709" w:rsidR="001A6563" w:rsidRDefault="001A6563" w:rsidP="001A6563">
            <w:pPr>
              <w:pStyle w:val="Betarp"/>
              <w:jc w:val="cente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592F568D" w14:textId="77777777" w:rsidR="001A6563" w:rsidRDefault="001A6563" w:rsidP="001A6563">
            <w:pPr>
              <w:pStyle w:val="Betarp"/>
              <w:rPr>
                <w:rFonts w:eastAsia="Calibri"/>
                <w:sz w:val="22"/>
                <w:szCs w:val="22"/>
                <w:lang w:val="lt-LT" w:eastAsia="en-US"/>
              </w:rPr>
            </w:pPr>
          </w:p>
        </w:tc>
      </w:tr>
      <w:tr w:rsidR="001A6563" w14:paraId="5E96343A" w14:textId="77777777" w:rsidTr="00355CEE">
        <w:tc>
          <w:tcPr>
            <w:tcW w:w="846" w:type="dxa"/>
            <w:tcBorders>
              <w:top w:val="single" w:sz="4" w:space="0" w:color="000000"/>
              <w:left w:val="single" w:sz="4" w:space="0" w:color="000000"/>
              <w:bottom w:val="single" w:sz="4" w:space="0" w:color="000000"/>
              <w:right w:val="single" w:sz="4" w:space="0" w:color="000000"/>
            </w:tcBorders>
          </w:tcPr>
          <w:p w14:paraId="57AEE2BC" w14:textId="35B22FA8" w:rsidR="001A6563" w:rsidRDefault="001A6563" w:rsidP="001A6563">
            <w:pPr>
              <w:jc w:val="both"/>
              <w:rPr>
                <w:sz w:val="22"/>
                <w:szCs w:val="22"/>
              </w:rPr>
            </w:pPr>
            <w:r>
              <w:rPr>
                <w:sz w:val="22"/>
                <w:szCs w:val="22"/>
              </w:rPr>
              <w:t>3.3.</w:t>
            </w:r>
          </w:p>
        </w:tc>
        <w:tc>
          <w:tcPr>
            <w:tcW w:w="3896" w:type="dxa"/>
            <w:tcBorders>
              <w:top w:val="single" w:sz="4" w:space="0" w:color="000000"/>
              <w:left w:val="single" w:sz="4" w:space="0" w:color="000000"/>
              <w:bottom w:val="single" w:sz="4" w:space="0" w:color="000000"/>
              <w:right w:val="single" w:sz="4" w:space="0" w:color="000000"/>
            </w:tcBorders>
          </w:tcPr>
          <w:p w14:paraId="2D04CCEF" w14:textId="77777777" w:rsidR="00EE2A3C" w:rsidRPr="00793497" w:rsidRDefault="00EE2A3C" w:rsidP="00EE2A3C">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6B3D36E9" w14:textId="2C36B3C8" w:rsidR="001A6563" w:rsidRDefault="00EE2A3C" w:rsidP="00355CEE">
            <w:pPr>
              <w:jc w:val="both"/>
              <w:rPr>
                <w:rFonts w:eastAsia="Calibri"/>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26708913" w14:textId="3ECDEB7B" w:rsidR="001A6563" w:rsidRPr="00C100C2" w:rsidRDefault="001A6563" w:rsidP="001A6563">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46475E44" w14:textId="77777777" w:rsidR="001A6563" w:rsidRDefault="001A6563" w:rsidP="001A6563">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3AF831AB" w14:textId="77777777" w:rsidR="001A6563" w:rsidRDefault="001A6563" w:rsidP="001A6563">
            <w:pPr>
              <w:pStyle w:val="Betarp"/>
              <w:rPr>
                <w:rFonts w:eastAsia="Calibri"/>
                <w:sz w:val="22"/>
                <w:szCs w:val="22"/>
                <w:lang w:val="lt-LT" w:eastAsia="en-US"/>
              </w:rPr>
            </w:pPr>
          </w:p>
        </w:tc>
      </w:tr>
      <w:tr w:rsidR="00A05254" w14:paraId="6AFAEDC3" w14:textId="77777777" w:rsidTr="00355CEE">
        <w:tc>
          <w:tcPr>
            <w:tcW w:w="846" w:type="dxa"/>
            <w:tcBorders>
              <w:top w:val="single" w:sz="4" w:space="0" w:color="000000"/>
              <w:left w:val="single" w:sz="4" w:space="0" w:color="000000"/>
              <w:bottom w:val="single" w:sz="4" w:space="0" w:color="000000"/>
              <w:right w:val="single" w:sz="4" w:space="0" w:color="000000"/>
            </w:tcBorders>
          </w:tcPr>
          <w:p w14:paraId="78FA3AE0" w14:textId="297B0009" w:rsidR="00A05254" w:rsidRPr="000F423E" w:rsidRDefault="00A05254" w:rsidP="001A6563">
            <w:pPr>
              <w:jc w:val="both"/>
              <w:rPr>
                <w:b/>
                <w:bCs/>
                <w:sz w:val="22"/>
                <w:szCs w:val="22"/>
              </w:rPr>
            </w:pPr>
            <w:r w:rsidRPr="000F423E">
              <w:rPr>
                <w:b/>
                <w:bCs/>
                <w:sz w:val="22"/>
                <w:szCs w:val="22"/>
              </w:rPr>
              <w:t>4.</w:t>
            </w:r>
          </w:p>
        </w:tc>
        <w:tc>
          <w:tcPr>
            <w:tcW w:w="3896" w:type="dxa"/>
            <w:tcBorders>
              <w:top w:val="single" w:sz="4" w:space="0" w:color="000000"/>
              <w:left w:val="single" w:sz="4" w:space="0" w:color="000000"/>
              <w:bottom w:val="single" w:sz="4" w:space="0" w:color="000000"/>
              <w:right w:val="single" w:sz="4" w:space="0" w:color="000000"/>
            </w:tcBorders>
          </w:tcPr>
          <w:p w14:paraId="6EBD1A01" w14:textId="540E23C1" w:rsidR="00A05254" w:rsidRPr="00EC2797" w:rsidRDefault="00A05254" w:rsidP="001A6563">
            <w:pPr>
              <w:jc w:val="both"/>
              <w:rPr>
                <w:b/>
                <w:bCs/>
                <w:sz w:val="22"/>
                <w:szCs w:val="22"/>
              </w:rPr>
            </w:pPr>
            <w:r>
              <w:rPr>
                <w:rFonts w:eastAsia="Calibri"/>
                <w:b/>
                <w:bCs/>
                <w:sz w:val="22"/>
                <w:szCs w:val="22"/>
              </w:rPr>
              <w:t xml:space="preserve">Žiūrovų tribūnų komplektas - </w:t>
            </w:r>
            <w:r w:rsidRPr="00EC2797">
              <w:rPr>
                <w:rFonts w:eastAsia="Calibri"/>
                <w:b/>
                <w:bCs/>
                <w:sz w:val="22"/>
                <w:szCs w:val="22"/>
              </w:rPr>
              <w:t xml:space="preserve"> </w:t>
            </w:r>
            <w:r w:rsidR="00E5062B">
              <w:rPr>
                <w:b/>
                <w:bCs/>
                <w:sz w:val="22"/>
                <w:szCs w:val="22"/>
              </w:rPr>
              <w:t>3</w:t>
            </w:r>
            <w:r w:rsidRPr="00EC2797">
              <w:rPr>
                <w:b/>
                <w:bCs/>
                <w:sz w:val="22"/>
                <w:szCs w:val="22"/>
              </w:rPr>
              <w:t xml:space="preserve"> vnt. (žr. pav. </w:t>
            </w:r>
            <w:r>
              <w:rPr>
                <w:b/>
                <w:bCs/>
                <w:sz w:val="22"/>
                <w:szCs w:val="22"/>
              </w:rPr>
              <w:t>4</w:t>
            </w:r>
            <w:r w:rsidRPr="00EC2797">
              <w:rPr>
                <w:b/>
                <w:bCs/>
                <w:sz w:val="22"/>
                <w:szCs w:val="22"/>
              </w:rPr>
              <w:t>).</w:t>
            </w:r>
          </w:p>
          <w:p w14:paraId="679B962A" w14:textId="77777777" w:rsidR="00A05254" w:rsidRPr="00EC2797" w:rsidRDefault="00A05254" w:rsidP="001A6563">
            <w:pPr>
              <w:jc w:val="both"/>
              <w:rPr>
                <w:b/>
                <w:bCs/>
                <w:sz w:val="22"/>
                <w:szCs w:val="22"/>
              </w:rPr>
            </w:pPr>
          </w:p>
          <w:p w14:paraId="56DCC88F" w14:textId="77777777" w:rsidR="00A05254" w:rsidRDefault="00A05254" w:rsidP="001A6563">
            <w:pPr>
              <w:jc w:val="both"/>
              <w:rPr>
                <w:b/>
                <w:bCs/>
                <w:sz w:val="22"/>
                <w:szCs w:val="22"/>
              </w:rPr>
            </w:pPr>
            <w:r w:rsidRPr="00EC2797">
              <w:rPr>
                <w:b/>
                <w:bCs/>
                <w:sz w:val="22"/>
                <w:szCs w:val="22"/>
              </w:rPr>
              <w:t xml:space="preserve">Pav. </w:t>
            </w:r>
            <w:r>
              <w:rPr>
                <w:b/>
                <w:bCs/>
                <w:sz w:val="22"/>
                <w:szCs w:val="22"/>
              </w:rPr>
              <w:t>4</w:t>
            </w:r>
            <w:r w:rsidRPr="00EC2797">
              <w:rPr>
                <w:b/>
                <w:bCs/>
                <w:sz w:val="22"/>
                <w:szCs w:val="22"/>
              </w:rPr>
              <w:t>.</w:t>
            </w:r>
          </w:p>
          <w:p w14:paraId="6F070717" w14:textId="77777777" w:rsidR="00A05254" w:rsidRDefault="00A05254" w:rsidP="001A6563">
            <w:pPr>
              <w:jc w:val="both"/>
              <w:rPr>
                <w:b/>
                <w:bCs/>
                <w:sz w:val="22"/>
                <w:szCs w:val="22"/>
              </w:rPr>
            </w:pPr>
            <w:r>
              <w:rPr>
                <w:b/>
                <w:bCs/>
                <w:noProof/>
                <w:sz w:val="22"/>
                <w:szCs w:val="22"/>
              </w:rPr>
              <w:drawing>
                <wp:inline distT="0" distB="0" distL="0" distR="0" wp14:anchorId="7BA7E1D5" wp14:editId="728F988B">
                  <wp:extent cx="1935480" cy="1197854"/>
                  <wp:effectExtent l="0" t="0" r="7620" b="2540"/>
                  <wp:docPr id="884416527" name="Paveikslėlis 8844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659" cy="1202916"/>
                          </a:xfrm>
                          <a:prstGeom prst="rect">
                            <a:avLst/>
                          </a:prstGeom>
                          <a:noFill/>
                          <a:ln>
                            <a:noFill/>
                          </a:ln>
                        </pic:spPr>
                      </pic:pic>
                    </a:graphicData>
                  </a:graphic>
                </wp:inline>
              </w:drawing>
            </w:r>
          </w:p>
          <w:p w14:paraId="32B19485" w14:textId="77777777" w:rsidR="00A05254" w:rsidRDefault="00A05254" w:rsidP="001A6563">
            <w:pPr>
              <w:jc w:val="both"/>
              <w:rPr>
                <w:rFonts w:eastAsia="Calibri"/>
                <w:b/>
                <w:bCs/>
                <w:sz w:val="22"/>
                <w:szCs w:val="22"/>
              </w:rPr>
            </w:pPr>
          </w:p>
        </w:tc>
        <w:tc>
          <w:tcPr>
            <w:tcW w:w="4864" w:type="dxa"/>
            <w:tcBorders>
              <w:top w:val="single" w:sz="4" w:space="0" w:color="000000"/>
              <w:left w:val="single" w:sz="4" w:space="0" w:color="000000"/>
              <w:bottom w:val="single" w:sz="4" w:space="0" w:color="000000"/>
              <w:right w:val="single" w:sz="4" w:space="0" w:color="000000"/>
            </w:tcBorders>
          </w:tcPr>
          <w:p w14:paraId="09DC098E" w14:textId="77777777" w:rsidR="00A05254" w:rsidRPr="00853EFF" w:rsidRDefault="00A05254" w:rsidP="001A6563">
            <w:pPr>
              <w:suppressAutoHyphens w:val="0"/>
              <w:jc w:val="both"/>
              <w:rPr>
                <w:sz w:val="22"/>
                <w:szCs w:val="22"/>
                <w:lang w:eastAsia="lt-LT"/>
              </w:rPr>
            </w:pPr>
            <w:r w:rsidRPr="00853EFF">
              <w:rPr>
                <w:sz w:val="22"/>
                <w:szCs w:val="22"/>
                <w:lang w:eastAsia="lt-LT"/>
              </w:rPr>
              <w:t xml:space="preserve">Prekė yra pagaminta (sukurta) / bus gaminama </w:t>
            </w:r>
          </w:p>
          <w:p w14:paraId="59674634" w14:textId="77777777" w:rsidR="00A05254" w:rsidRPr="00853EFF" w:rsidRDefault="00A05254" w:rsidP="001A6563">
            <w:pPr>
              <w:suppressAutoHyphens w:val="0"/>
              <w:jc w:val="both"/>
              <w:rPr>
                <w:sz w:val="22"/>
                <w:szCs w:val="22"/>
                <w:lang w:eastAsia="lt-LT"/>
              </w:rPr>
            </w:pPr>
            <w:r w:rsidRPr="00853EFF">
              <w:rPr>
                <w:i/>
                <w:color w:val="0070C0"/>
                <w:sz w:val="22"/>
                <w:szCs w:val="22"/>
                <w:lang w:eastAsia="lt-LT"/>
              </w:rPr>
              <w:t>(įrašyti tinkamą)</w:t>
            </w:r>
            <w:r w:rsidRPr="00853EFF">
              <w:rPr>
                <w:sz w:val="22"/>
                <w:szCs w:val="22"/>
                <w:lang w:eastAsia="lt-LT"/>
              </w:rPr>
              <w:t>: ..............................................</w:t>
            </w:r>
          </w:p>
          <w:p w14:paraId="69FD2CE1" w14:textId="77777777" w:rsidR="00A05254" w:rsidRPr="00853EFF" w:rsidRDefault="00A05254" w:rsidP="001A6563">
            <w:pPr>
              <w:suppressAutoHyphens w:val="0"/>
              <w:jc w:val="both"/>
              <w:rPr>
                <w:sz w:val="22"/>
                <w:szCs w:val="22"/>
                <w:lang w:eastAsia="lt-LT"/>
              </w:rPr>
            </w:pPr>
            <w:r w:rsidRPr="00853EFF">
              <w:rPr>
                <w:sz w:val="22"/>
                <w:szCs w:val="22"/>
                <w:lang w:eastAsia="lt-LT"/>
              </w:rPr>
              <w:t xml:space="preserve">Prekės gamintojas </w:t>
            </w:r>
            <w:r w:rsidRPr="00853EFF">
              <w:rPr>
                <w:i/>
                <w:color w:val="0070C0"/>
                <w:sz w:val="22"/>
                <w:szCs w:val="22"/>
                <w:lang w:eastAsia="lt-LT"/>
              </w:rPr>
              <w:t>(nurodyti pagamintos (sukurtos) / gaminamos prekės gamintoją)</w:t>
            </w:r>
            <w:r w:rsidRPr="00853EFF">
              <w:rPr>
                <w:color w:val="000000"/>
                <w:sz w:val="22"/>
                <w:szCs w:val="22"/>
                <w:lang w:eastAsia="lt-LT"/>
              </w:rPr>
              <w:t xml:space="preserve">: </w:t>
            </w:r>
            <w:r w:rsidRPr="00853EFF">
              <w:rPr>
                <w:sz w:val="22"/>
                <w:szCs w:val="22"/>
                <w:lang w:eastAsia="lt-LT"/>
              </w:rPr>
              <w:t>................................</w:t>
            </w:r>
          </w:p>
          <w:p w14:paraId="30AF9479" w14:textId="77777777" w:rsidR="00A05254" w:rsidRPr="00853EFF" w:rsidRDefault="00A05254" w:rsidP="001A6563">
            <w:pPr>
              <w:suppressAutoHyphens w:val="0"/>
              <w:jc w:val="both"/>
              <w:rPr>
                <w:sz w:val="22"/>
                <w:szCs w:val="22"/>
                <w:lang w:eastAsia="lt-LT"/>
              </w:rPr>
            </w:pPr>
          </w:p>
          <w:p w14:paraId="5ADFAC8A" w14:textId="77777777" w:rsidR="00A05254" w:rsidRPr="00853EFF" w:rsidRDefault="00A05254" w:rsidP="001A6563">
            <w:pPr>
              <w:suppressAutoHyphens w:val="0"/>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pagaminta (sukurta)</w:t>
            </w:r>
            <w:r w:rsidRPr="00853EFF">
              <w:rPr>
                <w:i/>
                <w:sz w:val="22"/>
                <w:szCs w:val="22"/>
                <w:lang w:eastAsia="lt-LT"/>
              </w:rPr>
              <w:t xml:space="preserve">, turi būti nurodyti šie jos duomenys: </w:t>
            </w:r>
          </w:p>
          <w:p w14:paraId="51EB0804" w14:textId="77777777" w:rsidR="00A05254" w:rsidRPr="00853EFF" w:rsidRDefault="00A05254" w:rsidP="001A6563">
            <w:pPr>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p w14:paraId="409F7225" w14:textId="77777777" w:rsidR="00A05254" w:rsidRPr="00853EFF" w:rsidRDefault="00A05254" w:rsidP="001A6563">
            <w:pPr>
              <w:jc w:val="both"/>
              <w:rPr>
                <w:sz w:val="22"/>
                <w:szCs w:val="22"/>
                <w:lang w:eastAsia="lt-LT"/>
              </w:rPr>
            </w:pPr>
          </w:p>
          <w:p w14:paraId="3FEAD679" w14:textId="77777777" w:rsidR="00A05254" w:rsidRPr="00853EFF" w:rsidRDefault="00A05254" w:rsidP="001A6563">
            <w:pPr>
              <w:jc w:val="both"/>
              <w:rPr>
                <w:i/>
                <w:sz w:val="22"/>
                <w:szCs w:val="22"/>
                <w:lang w:eastAsia="lt-LT"/>
              </w:rPr>
            </w:pPr>
            <w:r w:rsidRPr="00853EFF">
              <w:rPr>
                <w:i/>
                <w:sz w:val="22"/>
                <w:szCs w:val="22"/>
                <w:lang w:eastAsia="lt-LT"/>
              </w:rPr>
              <w:t xml:space="preserve">Jeigu siūloma prekė </w:t>
            </w:r>
            <w:r w:rsidRPr="00853EFF">
              <w:rPr>
                <w:b/>
                <w:i/>
                <w:sz w:val="22"/>
                <w:szCs w:val="22"/>
                <w:lang w:eastAsia="lt-LT"/>
              </w:rPr>
              <w:t>yra nepagaminta</w:t>
            </w:r>
            <w:r w:rsidRPr="00853EFF">
              <w:rPr>
                <w:i/>
                <w:sz w:val="22"/>
                <w:szCs w:val="22"/>
                <w:lang w:eastAsia="lt-LT"/>
              </w:rPr>
              <w:t xml:space="preserve">, turi būti nurodyti šie jos duomenys, </w:t>
            </w:r>
            <w:r w:rsidRPr="00853EFF">
              <w:rPr>
                <w:b/>
                <w:i/>
                <w:sz w:val="22"/>
                <w:szCs w:val="22"/>
                <w:lang w:eastAsia="lt-LT"/>
              </w:rPr>
              <w:t>jeigu jie yra:</w:t>
            </w:r>
            <w:r w:rsidRPr="00853EFF">
              <w:rPr>
                <w:i/>
                <w:sz w:val="22"/>
                <w:szCs w:val="22"/>
                <w:lang w:eastAsia="lt-LT"/>
              </w:rPr>
              <w:t xml:space="preserve"> </w:t>
            </w:r>
          </w:p>
          <w:p w14:paraId="619B7095" w14:textId="2F32C26A" w:rsidR="00A05254" w:rsidRPr="00853EFF" w:rsidRDefault="00A05254" w:rsidP="001A6563">
            <w:pPr>
              <w:suppressAutoHyphens w:val="0"/>
              <w:jc w:val="both"/>
              <w:rPr>
                <w:sz w:val="22"/>
                <w:szCs w:val="22"/>
                <w:lang w:eastAsia="lt-LT"/>
              </w:rPr>
            </w:pPr>
            <w:r w:rsidRPr="00853EFF">
              <w:rPr>
                <w:sz w:val="22"/>
                <w:szCs w:val="22"/>
                <w:lang w:eastAsia="lt-LT"/>
              </w:rPr>
              <w:t xml:space="preserve">Prekės modelis </w:t>
            </w:r>
            <w:r w:rsidRPr="00853EFF">
              <w:rPr>
                <w:i/>
                <w:color w:val="0070C0"/>
                <w:sz w:val="22"/>
                <w:szCs w:val="22"/>
                <w:lang w:eastAsia="lt-LT"/>
              </w:rPr>
              <w:t>(įrašyti, jei yra)</w:t>
            </w:r>
            <w:r w:rsidRPr="00853EFF">
              <w:rPr>
                <w:sz w:val="22"/>
                <w:szCs w:val="22"/>
                <w:lang w:eastAsia="lt-LT"/>
              </w:rPr>
              <w:t xml:space="preserve">, kodas </w:t>
            </w:r>
            <w:r w:rsidRPr="00853EFF">
              <w:rPr>
                <w:i/>
                <w:color w:val="0070C0"/>
                <w:sz w:val="22"/>
                <w:szCs w:val="22"/>
                <w:lang w:eastAsia="lt-LT"/>
              </w:rPr>
              <w:t>(įrašyti, jei yra)</w:t>
            </w:r>
            <w:r w:rsidRPr="00853EFF">
              <w:rPr>
                <w:sz w:val="22"/>
                <w:szCs w:val="22"/>
                <w:lang w:eastAsia="lt-LT"/>
              </w:rPr>
              <w:t>: ...............................</w:t>
            </w:r>
          </w:p>
        </w:tc>
        <w:tc>
          <w:tcPr>
            <w:tcW w:w="2693" w:type="dxa"/>
            <w:tcBorders>
              <w:top w:val="single" w:sz="4" w:space="0" w:color="000000"/>
              <w:left w:val="single" w:sz="4" w:space="0" w:color="000000"/>
              <w:bottom w:val="single" w:sz="4" w:space="0" w:color="000000"/>
              <w:right w:val="single" w:sz="4" w:space="0" w:color="auto"/>
            </w:tcBorders>
          </w:tcPr>
          <w:p w14:paraId="7ECF0DFF"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233ADBCC" w14:textId="6858E619"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val="restart"/>
            <w:tcBorders>
              <w:top w:val="single" w:sz="4" w:space="0" w:color="auto"/>
              <w:left w:val="single" w:sz="4" w:space="0" w:color="auto"/>
              <w:bottom w:val="single" w:sz="4" w:space="0" w:color="auto"/>
              <w:right w:val="single" w:sz="4" w:space="0" w:color="auto"/>
            </w:tcBorders>
          </w:tcPr>
          <w:p w14:paraId="2DFDCFD8"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240EE885" w14:textId="7D1B4ADC"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r>
      <w:tr w:rsidR="00A05254" w14:paraId="7D579D75" w14:textId="77777777" w:rsidTr="00355CEE">
        <w:tc>
          <w:tcPr>
            <w:tcW w:w="846" w:type="dxa"/>
            <w:tcBorders>
              <w:top w:val="single" w:sz="4" w:space="0" w:color="000000"/>
              <w:left w:val="single" w:sz="4" w:space="0" w:color="000000"/>
              <w:bottom w:val="single" w:sz="4" w:space="0" w:color="000000"/>
              <w:right w:val="single" w:sz="4" w:space="0" w:color="000000"/>
            </w:tcBorders>
          </w:tcPr>
          <w:p w14:paraId="54709F89" w14:textId="1BB8C9B3" w:rsidR="00A05254" w:rsidRPr="004E35A2" w:rsidRDefault="00A05254" w:rsidP="001A6563">
            <w:pPr>
              <w:jc w:val="both"/>
              <w:rPr>
                <w:bCs/>
                <w:sz w:val="22"/>
                <w:szCs w:val="22"/>
              </w:rPr>
            </w:pPr>
            <w:r w:rsidRPr="004E35A2">
              <w:rPr>
                <w:bCs/>
                <w:sz w:val="22"/>
                <w:szCs w:val="22"/>
              </w:rPr>
              <w:t>4.1.</w:t>
            </w:r>
          </w:p>
        </w:tc>
        <w:tc>
          <w:tcPr>
            <w:tcW w:w="3896" w:type="dxa"/>
            <w:tcBorders>
              <w:top w:val="single" w:sz="4" w:space="0" w:color="000000"/>
              <w:left w:val="single" w:sz="4" w:space="0" w:color="000000"/>
              <w:bottom w:val="single" w:sz="4" w:space="0" w:color="000000"/>
              <w:right w:val="single" w:sz="4" w:space="0" w:color="000000"/>
            </w:tcBorders>
          </w:tcPr>
          <w:p w14:paraId="0A1038BD" w14:textId="77777777" w:rsidR="00A05254" w:rsidRDefault="00A05254" w:rsidP="001A6563">
            <w:pPr>
              <w:jc w:val="both"/>
              <w:rPr>
                <w:rFonts w:eastAsia="Calibri"/>
                <w:sz w:val="22"/>
                <w:szCs w:val="22"/>
              </w:rPr>
            </w:pPr>
            <w:r>
              <w:rPr>
                <w:rFonts w:eastAsia="Calibri"/>
                <w:sz w:val="22"/>
                <w:szCs w:val="22"/>
              </w:rPr>
              <w:t>Tribūnų komplektą sudaro:</w:t>
            </w:r>
          </w:p>
          <w:p w14:paraId="294BF77B" w14:textId="7170D93C" w:rsidR="00A05254" w:rsidRPr="007E0F0A" w:rsidRDefault="00A05254" w:rsidP="001A6563">
            <w:pPr>
              <w:jc w:val="both"/>
              <w:rPr>
                <w:rFonts w:eastAsia="Calibri"/>
                <w:sz w:val="22"/>
                <w:szCs w:val="22"/>
              </w:rPr>
            </w:pPr>
            <w:r>
              <w:rPr>
                <w:rFonts w:eastAsia="Calibri"/>
                <w:sz w:val="22"/>
                <w:szCs w:val="22"/>
              </w:rPr>
              <w:t>- 2 vnt. po 50 vietų (galima paklaida nuo 1 vnt. +/- 5 vietos).</w:t>
            </w:r>
          </w:p>
        </w:tc>
        <w:tc>
          <w:tcPr>
            <w:tcW w:w="4864" w:type="dxa"/>
            <w:tcBorders>
              <w:top w:val="single" w:sz="4" w:space="0" w:color="000000"/>
              <w:left w:val="single" w:sz="4" w:space="0" w:color="000000"/>
              <w:bottom w:val="single" w:sz="4" w:space="0" w:color="000000"/>
              <w:right w:val="single" w:sz="4" w:space="0" w:color="000000"/>
            </w:tcBorders>
          </w:tcPr>
          <w:p w14:paraId="6D7D5A96" w14:textId="355317DF"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4FC7A911" w14:textId="77777777" w:rsidR="00A05254" w:rsidRPr="00C100C2" w:rsidRDefault="00A05254" w:rsidP="001A6563">
            <w:pPr>
              <w:jc w:val="both"/>
              <w:rPr>
                <w:sz w:val="22"/>
                <w:szCs w:val="22"/>
              </w:rPr>
            </w:pPr>
          </w:p>
          <w:p w14:paraId="63C52A4B" w14:textId="5801DE74" w:rsidR="00A05254" w:rsidRPr="00C100C2" w:rsidRDefault="00A05254" w:rsidP="001A6563">
            <w:pPr>
              <w:suppressAutoHyphens w:val="0"/>
              <w:contextualSpacing/>
              <w:rPr>
                <w:sz w:val="22"/>
                <w:szCs w:val="22"/>
              </w:rPr>
            </w:pPr>
            <w:r>
              <w:rPr>
                <w:rFonts w:eastAsia="Calibri"/>
                <w:sz w:val="22"/>
                <w:szCs w:val="22"/>
              </w:rPr>
              <w:t>Tribūnos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1DF464ED" w14:textId="57F70269" w:rsidR="00A05254" w:rsidRPr="00C100C2" w:rsidRDefault="00A05254" w:rsidP="001A6563">
            <w:pPr>
              <w:rPr>
                <w:rFonts w:eastAsia="Calibri"/>
                <w:sz w:val="22"/>
                <w:szCs w:val="22"/>
              </w:rPr>
            </w:pPr>
            <w:r>
              <w:rPr>
                <w:rFonts w:eastAsia="Calibri"/>
                <w:sz w:val="22"/>
                <w:szCs w:val="22"/>
              </w:rPr>
              <w:t>1 vnt. tribūna</w:t>
            </w:r>
            <w:r w:rsidRPr="00C100C2">
              <w:rPr>
                <w:rFonts w:eastAsia="Calibri"/>
                <w:sz w:val="22"/>
                <w:szCs w:val="22"/>
              </w:rPr>
              <w:t xml:space="preserve"> ............... </w:t>
            </w:r>
            <w:r>
              <w:rPr>
                <w:rFonts w:eastAsia="Calibri"/>
                <w:sz w:val="22"/>
                <w:szCs w:val="22"/>
              </w:rPr>
              <w:t>vietų kiekis.</w:t>
            </w:r>
          </w:p>
          <w:p w14:paraId="01423F22" w14:textId="7DC69B81" w:rsidR="00A05254" w:rsidRPr="007E0F0A" w:rsidRDefault="00A05254" w:rsidP="001A6563">
            <w:pPr>
              <w:jc w:val="both"/>
              <w:rPr>
                <w:sz w:val="22"/>
                <w:szCs w:val="22"/>
              </w:rPr>
            </w:pPr>
          </w:p>
        </w:tc>
        <w:tc>
          <w:tcPr>
            <w:tcW w:w="2693" w:type="dxa"/>
            <w:tcBorders>
              <w:top w:val="single" w:sz="4" w:space="0" w:color="000000"/>
              <w:left w:val="single" w:sz="4" w:space="0" w:color="000000"/>
              <w:bottom w:val="single" w:sz="4" w:space="0" w:color="000000"/>
              <w:right w:val="single" w:sz="4" w:space="0" w:color="auto"/>
            </w:tcBorders>
          </w:tcPr>
          <w:p w14:paraId="7A13015E"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7BECC571" w14:textId="462874A0" w:rsidR="00A05254" w:rsidRDefault="00A05254" w:rsidP="001A6563">
            <w:pPr>
              <w:pStyle w:val="Betarp"/>
              <w:jc w:val="center"/>
              <w:rPr>
                <w:vertAlign w:val="subscript"/>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455F8AAB" w14:textId="2DC65D80" w:rsidR="00A05254" w:rsidRDefault="00A05254" w:rsidP="001A6563">
            <w:pPr>
              <w:pStyle w:val="Betarp"/>
              <w:jc w:val="center"/>
              <w:rPr>
                <w:rFonts w:eastAsia="Calibri"/>
                <w:sz w:val="22"/>
                <w:szCs w:val="22"/>
                <w:lang w:val="lt-LT" w:eastAsia="en-US"/>
              </w:rPr>
            </w:pPr>
          </w:p>
        </w:tc>
      </w:tr>
      <w:tr w:rsidR="00A05254" w14:paraId="31B2AA05" w14:textId="77777777" w:rsidTr="00355CEE">
        <w:tc>
          <w:tcPr>
            <w:tcW w:w="846" w:type="dxa"/>
            <w:tcBorders>
              <w:top w:val="single" w:sz="4" w:space="0" w:color="000000"/>
              <w:left w:val="single" w:sz="4" w:space="0" w:color="000000"/>
              <w:bottom w:val="single" w:sz="4" w:space="0" w:color="000000"/>
              <w:right w:val="single" w:sz="4" w:space="0" w:color="000000"/>
            </w:tcBorders>
          </w:tcPr>
          <w:p w14:paraId="2DD0FE70" w14:textId="3B26AB64" w:rsidR="00A05254" w:rsidRPr="00853EFF" w:rsidRDefault="00A05254" w:rsidP="001A6563">
            <w:pPr>
              <w:jc w:val="both"/>
              <w:rPr>
                <w:sz w:val="22"/>
                <w:szCs w:val="22"/>
              </w:rPr>
            </w:pPr>
            <w:r>
              <w:rPr>
                <w:sz w:val="22"/>
                <w:szCs w:val="22"/>
              </w:rPr>
              <w:t>4.2.</w:t>
            </w:r>
          </w:p>
        </w:tc>
        <w:tc>
          <w:tcPr>
            <w:tcW w:w="3896" w:type="dxa"/>
            <w:tcBorders>
              <w:top w:val="single" w:sz="4" w:space="0" w:color="000000"/>
              <w:left w:val="single" w:sz="4" w:space="0" w:color="000000"/>
              <w:bottom w:val="single" w:sz="4" w:space="0" w:color="000000"/>
              <w:right w:val="single" w:sz="4" w:space="0" w:color="000000"/>
            </w:tcBorders>
          </w:tcPr>
          <w:p w14:paraId="45BDDABD" w14:textId="5F049254" w:rsidR="00A05254" w:rsidRPr="007E0F0A" w:rsidRDefault="00A05254" w:rsidP="001A6563">
            <w:pPr>
              <w:jc w:val="both"/>
              <w:rPr>
                <w:sz w:val="22"/>
                <w:szCs w:val="22"/>
              </w:rPr>
            </w:pPr>
            <w:r>
              <w:rPr>
                <w:sz w:val="22"/>
                <w:szCs w:val="22"/>
              </w:rPr>
              <w:t xml:space="preserve">Plieninės tribūnos, patvarios konstrukcijos su mediniais suoleliais iš 3 eilių su šoniniais turėklais, praėjimas tarp eilių 40 cm (galima paklaida +/- 10 cm). Pastatomos ir/ar </w:t>
            </w:r>
            <w:proofErr w:type="spellStart"/>
            <w:r>
              <w:rPr>
                <w:sz w:val="22"/>
                <w:szCs w:val="22"/>
              </w:rPr>
              <w:t>ankeruojamos</w:t>
            </w:r>
            <w:proofErr w:type="spellEnd"/>
            <w:r>
              <w:rPr>
                <w:sz w:val="22"/>
                <w:szCs w:val="22"/>
              </w:rPr>
              <w:t xml:space="preserve"> ant trinkelių pagrindo.</w:t>
            </w:r>
          </w:p>
        </w:tc>
        <w:tc>
          <w:tcPr>
            <w:tcW w:w="4864" w:type="dxa"/>
            <w:tcBorders>
              <w:top w:val="single" w:sz="4" w:space="0" w:color="000000"/>
              <w:left w:val="single" w:sz="4" w:space="0" w:color="000000"/>
              <w:bottom w:val="single" w:sz="4" w:space="0" w:color="000000"/>
              <w:right w:val="single" w:sz="4" w:space="0" w:color="000000"/>
            </w:tcBorders>
          </w:tcPr>
          <w:p w14:paraId="583FD340" w14:textId="1C0F2621"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0C368EE4" w14:textId="77777777" w:rsidR="00A05254" w:rsidRDefault="00A05254" w:rsidP="001A6563">
            <w:pPr>
              <w:jc w:val="both"/>
              <w:rPr>
                <w:rFonts w:eastAsia="Calibri"/>
                <w:sz w:val="22"/>
                <w:szCs w:val="22"/>
              </w:rPr>
            </w:pPr>
          </w:p>
          <w:p w14:paraId="26D08F40" w14:textId="59CEBA8D" w:rsidR="00A05254" w:rsidRDefault="00A05254" w:rsidP="001A6563">
            <w:pPr>
              <w:jc w:val="both"/>
              <w:rPr>
                <w:rFonts w:eastAsia="Calibri"/>
                <w:sz w:val="22"/>
                <w:szCs w:val="22"/>
              </w:rPr>
            </w:pPr>
            <w:r>
              <w:rPr>
                <w:rFonts w:eastAsia="Calibri"/>
                <w:sz w:val="22"/>
                <w:szCs w:val="22"/>
              </w:rPr>
              <w:t>Tribūnos konstrukcijos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1F847DA3" w14:textId="2A1454E1" w:rsidR="00A05254" w:rsidRDefault="00A05254" w:rsidP="001A6563">
            <w:pPr>
              <w:suppressAutoHyphens w:val="0"/>
              <w:jc w:val="both"/>
              <w:rPr>
                <w:sz w:val="22"/>
                <w:szCs w:val="22"/>
                <w:lang w:eastAsia="lt-LT"/>
              </w:rPr>
            </w:pPr>
          </w:p>
          <w:p w14:paraId="1C7924ED" w14:textId="4360DF65" w:rsidR="00A05254" w:rsidRDefault="00A05254" w:rsidP="001A6563">
            <w:pPr>
              <w:jc w:val="both"/>
              <w:rPr>
                <w:rFonts w:eastAsia="Calibri"/>
                <w:sz w:val="22"/>
                <w:szCs w:val="22"/>
              </w:rPr>
            </w:pPr>
            <w:r>
              <w:rPr>
                <w:rFonts w:eastAsia="Calibri"/>
                <w:sz w:val="22"/>
                <w:szCs w:val="22"/>
              </w:rPr>
              <w:t>Suolelių medžiagiškumas</w:t>
            </w:r>
            <w:r w:rsidRPr="00C100C2">
              <w:rPr>
                <w:rFonts w:eastAsia="Calibri"/>
                <w:sz w:val="22"/>
                <w:szCs w:val="22"/>
              </w:rPr>
              <w:t xml:space="preserve"> </w:t>
            </w:r>
            <w:r w:rsidRPr="00C100C2">
              <w:rPr>
                <w:rFonts w:eastAsia="Calibri"/>
                <w:i/>
                <w:color w:val="0070C0"/>
                <w:sz w:val="22"/>
                <w:szCs w:val="22"/>
              </w:rPr>
              <w:t xml:space="preserve">(įrašyti konkrečią </w:t>
            </w:r>
            <w:r>
              <w:rPr>
                <w:rFonts w:eastAsia="Calibri"/>
                <w:i/>
                <w:color w:val="0070C0"/>
                <w:sz w:val="22"/>
                <w:szCs w:val="22"/>
              </w:rPr>
              <w:t>medžiagą</w:t>
            </w:r>
            <w:r w:rsidRPr="00C100C2">
              <w:rPr>
                <w:rFonts w:eastAsia="Calibri"/>
                <w:i/>
                <w:color w:val="0070C0"/>
                <w:sz w:val="22"/>
                <w:szCs w:val="22"/>
              </w:rPr>
              <w:t>)</w:t>
            </w:r>
            <w:r w:rsidRPr="00C100C2">
              <w:rPr>
                <w:rFonts w:eastAsia="Calibri"/>
                <w:sz w:val="22"/>
                <w:szCs w:val="22"/>
              </w:rPr>
              <w:t xml:space="preserve"> ....................</w:t>
            </w:r>
          </w:p>
          <w:p w14:paraId="69091247" w14:textId="77777777" w:rsidR="00A05254" w:rsidRDefault="00A05254" w:rsidP="001A6563">
            <w:pPr>
              <w:suppressAutoHyphens w:val="0"/>
              <w:jc w:val="both"/>
              <w:rPr>
                <w:sz w:val="22"/>
                <w:szCs w:val="22"/>
                <w:lang w:eastAsia="lt-LT"/>
              </w:rPr>
            </w:pPr>
          </w:p>
          <w:p w14:paraId="1F7D6C83" w14:textId="239829B3" w:rsidR="00A05254" w:rsidRPr="007E0F0A" w:rsidRDefault="00A05254" w:rsidP="001A6563">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cBorders>
          </w:tcPr>
          <w:p w14:paraId="25B32F78"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lastRenderedPageBreak/>
              <w:t>.....................................</w:t>
            </w:r>
          </w:p>
          <w:p w14:paraId="29B8ADFD" w14:textId="6630D2C7"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2CF798EE" w14:textId="77777777" w:rsidR="00A05254" w:rsidRDefault="00A05254" w:rsidP="001A6563">
            <w:pPr>
              <w:pStyle w:val="Betarp"/>
              <w:rPr>
                <w:rFonts w:eastAsia="Calibri"/>
                <w:sz w:val="22"/>
                <w:szCs w:val="22"/>
                <w:lang w:val="lt-LT" w:eastAsia="en-US"/>
              </w:rPr>
            </w:pPr>
          </w:p>
        </w:tc>
      </w:tr>
      <w:tr w:rsidR="00A05254" w14:paraId="09C13EA7" w14:textId="77777777" w:rsidTr="00355CEE">
        <w:tc>
          <w:tcPr>
            <w:tcW w:w="846" w:type="dxa"/>
            <w:tcBorders>
              <w:top w:val="single" w:sz="4" w:space="0" w:color="000000"/>
              <w:left w:val="single" w:sz="4" w:space="0" w:color="000000"/>
              <w:bottom w:val="single" w:sz="4" w:space="0" w:color="000000"/>
              <w:right w:val="single" w:sz="4" w:space="0" w:color="000000"/>
            </w:tcBorders>
          </w:tcPr>
          <w:p w14:paraId="2B774A62" w14:textId="0C25588F" w:rsidR="00A05254" w:rsidRPr="00853EFF" w:rsidRDefault="00A05254" w:rsidP="001A6563">
            <w:pPr>
              <w:jc w:val="both"/>
              <w:rPr>
                <w:sz w:val="22"/>
                <w:szCs w:val="22"/>
              </w:rPr>
            </w:pPr>
            <w:r>
              <w:rPr>
                <w:sz w:val="22"/>
                <w:szCs w:val="22"/>
              </w:rPr>
              <w:t>4.3.</w:t>
            </w:r>
          </w:p>
        </w:tc>
        <w:tc>
          <w:tcPr>
            <w:tcW w:w="3896" w:type="dxa"/>
            <w:tcBorders>
              <w:top w:val="single" w:sz="4" w:space="0" w:color="000000"/>
              <w:left w:val="single" w:sz="4" w:space="0" w:color="000000"/>
              <w:bottom w:val="single" w:sz="4" w:space="0" w:color="000000"/>
              <w:right w:val="single" w:sz="4" w:space="0" w:color="000000"/>
            </w:tcBorders>
          </w:tcPr>
          <w:p w14:paraId="1A6D5198" w14:textId="5922E913" w:rsidR="00A05254" w:rsidRPr="007E0F0A" w:rsidRDefault="00A05254" w:rsidP="001A6563">
            <w:pPr>
              <w:jc w:val="both"/>
              <w:rPr>
                <w:sz w:val="22"/>
                <w:szCs w:val="22"/>
              </w:rPr>
            </w:pPr>
            <w:r>
              <w:rPr>
                <w:sz w:val="22"/>
                <w:szCs w:val="22"/>
              </w:rPr>
              <w:t>Tribūnų konstrukcija pritaikyta naudoti lauko sąlygomis.</w:t>
            </w:r>
          </w:p>
        </w:tc>
        <w:tc>
          <w:tcPr>
            <w:tcW w:w="4864" w:type="dxa"/>
            <w:tcBorders>
              <w:top w:val="single" w:sz="4" w:space="0" w:color="000000"/>
              <w:left w:val="single" w:sz="4" w:space="0" w:color="000000"/>
              <w:bottom w:val="single" w:sz="4" w:space="0" w:color="000000"/>
              <w:right w:val="single" w:sz="4" w:space="0" w:color="000000"/>
            </w:tcBorders>
          </w:tcPr>
          <w:p w14:paraId="616E5AE3" w14:textId="77777777"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6EDFEC56" w14:textId="77777777" w:rsidR="00A05254" w:rsidRPr="007E0F0A" w:rsidRDefault="00A05254" w:rsidP="001A6563">
            <w:pPr>
              <w:suppressAutoHyphens w:val="0"/>
              <w:contextualSpacing/>
              <w:rPr>
                <w:rFonts w:eastAsia="Calibri"/>
                <w:sz w:val="22"/>
                <w:szCs w:val="22"/>
              </w:rPr>
            </w:pP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1F7AA152" w14:textId="15C70103" w:rsidR="00A05254" w:rsidRDefault="00A05254" w:rsidP="001A6563">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3E8B86DA" w14:textId="77777777" w:rsidR="00A05254" w:rsidRDefault="00A05254" w:rsidP="001A6563">
            <w:pPr>
              <w:pStyle w:val="Betarp"/>
              <w:rPr>
                <w:rFonts w:eastAsia="Calibri"/>
                <w:sz w:val="22"/>
                <w:szCs w:val="22"/>
                <w:lang w:val="lt-LT" w:eastAsia="en-US"/>
              </w:rPr>
            </w:pPr>
          </w:p>
        </w:tc>
      </w:tr>
      <w:tr w:rsidR="00A05254" w14:paraId="058A0BBC" w14:textId="77777777" w:rsidTr="00355CEE">
        <w:tc>
          <w:tcPr>
            <w:tcW w:w="846" w:type="dxa"/>
            <w:tcBorders>
              <w:top w:val="single" w:sz="4" w:space="0" w:color="000000"/>
              <w:left w:val="single" w:sz="4" w:space="0" w:color="000000"/>
              <w:bottom w:val="single" w:sz="4" w:space="0" w:color="000000"/>
              <w:right w:val="single" w:sz="4" w:space="0" w:color="000000"/>
            </w:tcBorders>
          </w:tcPr>
          <w:p w14:paraId="6A770D20" w14:textId="361AFBDB" w:rsidR="00A05254" w:rsidRPr="00853EFF" w:rsidRDefault="00A05254" w:rsidP="001A6563">
            <w:pPr>
              <w:jc w:val="both"/>
              <w:rPr>
                <w:sz w:val="22"/>
                <w:szCs w:val="22"/>
              </w:rPr>
            </w:pPr>
            <w:r>
              <w:rPr>
                <w:sz w:val="22"/>
                <w:szCs w:val="22"/>
              </w:rPr>
              <w:t>4.4.</w:t>
            </w:r>
          </w:p>
        </w:tc>
        <w:tc>
          <w:tcPr>
            <w:tcW w:w="3896" w:type="dxa"/>
            <w:tcBorders>
              <w:top w:val="single" w:sz="4" w:space="0" w:color="000000"/>
              <w:left w:val="single" w:sz="4" w:space="0" w:color="000000"/>
              <w:bottom w:val="single" w:sz="4" w:space="0" w:color="000000"/>
              <w:right w:val="single" w:sz="4" w:space="0" w:color="000000"/>
            </w:tcBorders>
          </w:tcPr>
          <w:p w14:paraId="5FAA54EE" w14:textId="6EF8FDD8" w:rsidR="00A05254" w:rsidRDefault="00A05254" w:rsidP="001A6563">
            <w:pPr>
              <w:jc w:val="both"/>
              <w:rPr>
                <w:sz w:val="22"/>
                <w:szCs w:val="22"/>
              </w:rPr>
            </w:pPr>
            <w:r>
              <w:rPr>
                <w:sz w:val="22"/>
                <w:szCs w:val="22"/>
              </w:rPr>
              <w:t>Tribūnos matmenys 1 vnt. (galima paklaida +/- 10 mm, +/- 10 kg).:</w:t>
            </w:r>
          </w:p>
          <w:p w14:paraId="2608FBD4" w14:textId="14974335" w:rsidR="00A05254" w:rsidRDefault="00A05254" w:rsidP="001A6563">
            <w:pPr>
              <w:jc w:val="both"/>
              <w:rPr>
                <w:sz w:val="22"/>
                <w:szCs w:val="22"/>
              </w:rPr>
            </w:pPr>
            <w:r>
              <w:rPr>
                <w:sz w:val="22"/>
                <w:szCs w:val="22"/>
              </w:rPr>
              <w:t>Aukštis: 1410 mm;</w:t>
            </w:r>
          </w:p>
          <w:p w14:paraId="50B5B4A0" w14:textId="4091451A" w:rsidR="00A05254" w:rsidRDefault="00A05254" w:rsidP="001A6563">
            <w:pPr>
              <w:jc w:val="both"/>
              <w:rPr>
                <w:sz w:val="22"/>
                <w:szCs w:val="22"/>
              </w:rPr>
            </w:pPr>
            <w:r>
              <w:rPr>
                <w:sz w:val="22"/>
                <w:szCs w:val="22"/>
              </w:rPr>
              <w:t>Ilgis: 8770 mm;</w:t>
            </w:r>
          </w:p>
          <w:p w14:paraId="10051438" w14:textId="77777777" w:rsidR="00A05254" w:rsidRDefault="00A05254" w:rsidP="001A6563">
            <w:pPr>
              <w:jc w:val="both"/>
              <w:rPr>
                <w:sz w:val="22"/>
                <w:szCs w:val="22"/>
              </w:rPr>
            </w:pPr>
            <w:r>
              <w:rPr>
                <w:sz w:val="22"/>
                <w:szCs w:val="22"/>
              </w:rPr>
              <w:t>Gylis: 1740 mm;</w:t>
            </w:r>
          </w:p>
          <w:p w14:paraId="743F7F5B" w14:textId="2226B04D" w:rsidR="00A05254" w:rsidRPr="007E0F0A" w:rsidRDefault="00A05254" w:rsidP="001A6563">
            <w:pPr>
              <w:jc w:val="both"/>
              <w:rPr>
                <w:sz w:val="22"/>
                <w:szCs w:val="22"/>
              </w:rPr>
            </w:pPr>
            <w:r>
              <w:rPr>
                <w:sz w:val="22"/>
                <w:szCs w:val="22"/>
              </w:rPr>
              <w:t>Svoris 607 kg.</w:t>
            </w:r>
          </w:p>
        </w:tc>
        <w:tc>
          <w:tcPr>
            <w:tcW w:w="4864" w:type="dxa"/>
            <w:tcBorders>
              <w:top w:val="single" w:sz="4" w:space="0" w:color="000000"/>
              <w:left w:val="single" w:sz="4" w:space="0" w:color="000000"/>
              <w:bottom w:val="single" w:sz="4" w:space="0" w:color="000000"/>
              <w:right w:val="single" w:sz="4" w:space="0" w:color="000000"/>
            </w:tcBorders>
          </w:tcPr>
          <w:p w14:paraId="1130D5FD" w14:textId="77777777" w:rsidR="00A05254" w:rsidRDefault="00A05254" w:rsidP="001A6563">
            <w:pPr>
              <w:jc w:val="both"/>
              <w:rPr>
                <w:rFonts w:eastAsia="Calibri"/>
                <w:sz w:val="22"/>
                <w:szCs w:val="22"/>
              </w:rPr>
            </w:pPr>
            <w:r w:rsidRPr="00C100C2">
              <w:rPr>
                <w:rFonts w:eastAsia="Calibri"/>
                <w:sz w:val="22"/>
                <w:szCs w:val="22"/>
              </w:rPr>
              <w:t xml:space="preserve">Atitinka </w:t>
            </w:r>
            <w:r w:rsidRPr="00C100C2">
              <w:rPr>
                <w:rFonts w:eastAsia="Calibri"/>
                <w:i/>
                <w:color w:val="0070C0"/>
                <w:sz w:val="22"/>
                <w:szCs w:val="22"/>
              </w:rPr>
              <w:t>(įrašyti taip / ne)</w:t>
            </w:r>
            <w:r w:rsidRPr="00C100C2">
              <w:rPr>
                <w:rFonts w:eastAsia="Calibri"/>
                <w:color w:val="0070C0"/>
                <w:sz w:val="22"/>
                <w:szCs w:val="22"/>
              </w:rPr>
              <w:t xml:space="preserve">: </w:t>
            </w:r>
            <w:r w:rsidRPr="00C100C2">
              <w:rPr>
                <w:rFonts w:eastAsia="Calibri"/>
                <w:sz w:val="22"/>
                <w:szCs w:val="22"/>
              </w:rPr>
              <w:t>....................</w:t>
            </w:r>
          </w:p>
          <w:p w14:paraId="2FD69F48" w14:textId="77777777" w:rsidR="00A05254" w:rsidRDefault="00A05254" w:rsidP="001A6563">
            <w:pPr>
              <w:suppressAutoHyphens w:val="0"/>
              <w:jc w:val="both"/>
              <w:rPr>
                <w:sz w:val="22"/>
                <w:szCs w:val="22"/>
                <w:lang w:eastAsia="lt-LT"/>
              </w:rPr>
            </w:pPr>
          </w:p>
          <w:p w14:paraId="57A957C9" w14:textId="6C4B6C94" w:rsidR="00A05254" w:rsidRPr="00C100C2" w:rsidRDefault="00A05254" w:rsidP="001A6563">
            <w:pPr>
              <w:suppressAutoHyphens w:val="0"/>
              <w:contextualSpacing/>
              <w:rPr>
                <w:sz w:val="22"/>
                <w:szCs w:val="22"/>
              </w:rPr>
            </w:pPr>
            <w:r>
              <w:rPr>
                <w:rFonts w:eastAsia="Calibri"/>
                <w:sz w:val="22"/>
                <w:szCs w:val="22"/>
              </w:rPr>
              <w:t>Tribūnos</w:t>
            </w:r>
            <w:r w:rsidRPr="00C100C2">
              <w:rPr>
                <w:rFonts w:eastAsia="Calibri"/>
                <w:sz w:val="22"/>
                <w:szCs w:val="22"/>
              </w:rPr>
              <w:t xml:space="preserve"> matmenys </w:t>
            </w:r>
            <w:r w:rsidRPr="00C100C2">
              <w:rPr>
                <w:rFonts w:eastAsia="Calibri"/>
                <w:i/>
                <w:color w:val="0070C0"/>
                <w:sz w:val="22"/>
                <w:szCs w:val="22"/>
              </w:rPr>
              <w:t>(įrašyti konkrečias reikšmes)</w:t>
            </w:r>
            <w:r w:rsidRPr="00C100C2">
              <w:rPr>
                <w:rFonts w:eastAsia="Calibri"/>
                <w:color w:val="0070C0"/>
                <w:sz w:val="22"/>
                <w:szCs w:val="22"/>
              </w:rPr>
              <w:t>:</w:t>
            </w:r>
          </w:p>
          <w:p w14:paraId="16999091" w14:textId="3B1849BA" w:rsidR="00A05254" w:rsidRPr="00C100C2" w:rsidRDefault="00A05254" w:rsidP="001A6563">
            <w:pPr>
              <w:rPr>
                <w:rFonts w:eastAsia="Calibri"/>
                <w:sz w:val="22"/>
                <w:szCs w:val="22"/>
              </w:rPr>
            </w:pPr>
            <w:r>
              <w:rPr>
                <w:rFonts w:eastAsia="Calibri"/>
                <w:sz w:val="22"/>
                <w:szCs w:val="22"/>
              </w:rPr>
              <w:t>aukštis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1C4BB649" w14:textId="6CDC72A4" w:rsidR="00A05254" w:rsidRDefault="00A05254" w:rsidP="001A6563">
            <w:pPr>
              <w:rPr>
                <w:rFonts w:eastAsia="Calibri"/>
                <w:sz w:val="22"/>
                <w:szCs w:val="22"/>
              </w:rPr>
            </w:pPr>
            <w:r>
              <w:rPr>
                <w:rFonts w:eastAsia="Calibri"/>
                <w:sz w:val="22"/>
                <w:szCs w:val="22"/>
              </w:rPr>
              <w:t>ilgis</w:t>
            </w:r>
            <w:r w:rsidRPr="00C100C2">
              <w:rPr>
                <w:rFonts w:eastAsia="Calibri"/>
                <w:sz w:val="22"/>
                <w:szCs w:val="22"/>
              </w:rPr>
              <w:t xml:space="preserve"> ............... </w:t>
            </w:r>
            <w:r>
              <w:rPr>
                <w:rFonts w:eastAsia="Calibri"/>
                <w:sz w:val="22"/>
                <w:szCs w:val="22"/>
              </w:rPr>
              <w:t>mm;</w:t>
            </w:r>
          </w:p>
          <w:p w14:paraId="1F9CDD6C" w14:textId="7EF26519" w:rsidR="00A05254" w:rsidRDefault="00A05254" w:rsidP="001A6563">
            <w:pPr>
              <w:rPr>
                <w:rFonts w:eastAsia="Calibri"/>
                <w:sz w:val="22"/>
                <w:szCs w:val="22"/>
              </w:rPr>
            </w:pPr>
            <w:r>
              <w:rPr>
                <w:rFonts w:eastAsia="Calibri"/>
                <w:sz w:val="22"/>
                <w:szCs w:val="22"/>
              </w:rPr>
              <w:t>gylis</w:t>
            </w:r>
            <w:r w:rsidRPr="00C100C2">
              <w:rPr>
                <w:rFonts w:eastAsia="Calibri"/>
                <w:sz w:val="22"/>
                <w:szCs w:val="22"/>
              </w:rPr>
              <w:t xml:space="preserve"> ............... </w:t>
            </w:r>
            <w:r>
              <w:rPr>
                <w:rFonts w:eastAsia="Calibri"/>
                <w:sz w:val="22"/>
                <w:szCs w:val="22"/>
              </w:rPr>
              <w:t>mm</w:t>
            </w:r>
            <w:r w:rsidRPr="00C100C2">
              <w:rPr>
                <w:rFonts w:eastAsia="Calibri"/>
                <w:sz w:val="22"/>
                <w:szCs w:val="22"/>
              </w:rPr>
              <w:t>;</w:t>
            </w:r>
          </w:p>
          <w:p w14:paraId="5FE735F9" w14:textId="2DCEC1E7" w:rsidR="00A05254" w:rsidRPr="00C100C2" w:rsidRDefault="00A05254" w:rsidP="001A6563">
            <w:pPr>
              <w:rPr>
                <w:rFonts w:eastAsia="Calibri"/>
                <w:sz w:val="22"/>
                <w:szCs w:val="22"/>
              </w:rPr>
            </w:pPr>
            <w:r>
              <w:rPr>
                <w:rFonts w:eastAsia="Calibri"/>
                <w:sz w:val="22"/>
                <w:szCs w:val="22"/>
              </w:rPr>
              <w:t>svoris</w:t>
            </w:r>
            <w:r w:rsidRPr="00C100C2">
              <w:rPr>
                <w:rFonts w:eastAsia="Calibri"/>
                <w:sz w:val="22"/>
                <w:szCs w:val="22"/>
              </w:rPr>
              <w:t xml:space="preserve"> ............... </w:t>
            </w:r>
            <w:r>
              <w:rPr>
                <w:rFonts w:eastAsia="Calibri"/>
                <w:sz w:val="22"/>
                <w:szCs w:val="22"/>
              </w:rPr>
              <w:t>kg.</w:t>
            </w:r>
          </w:p>
          <w:p w14:paraId="4305B421" w14:textId="56770A65" w:rsidR="00A05254" w:rsidRPr="007E0F0A" w:rsidRDefault="00A05254" w:rsidP="001A6563">
            <w:pPr>
              <w:suppressAutoHyphens w:val="0"/>
              <w:jc w:val="both"/>
              <w:rPr>
                <w:sz w:val="22"/>
                <w:szCs w:val="22"/>
                <w:lang w:eastAsia="lt-LT"/>
              </w:rPr>
            </w:pPr>
          </w:p>
        </w:tc>
        <w:tc>
          <w:tcPr>
            <w:tcW w:w="2693" w:type="dxa"/>
            <w:tcBorders>
              <w:top w:val="single" w:sz="4" w:space="0" w:color="000000"/>
              <w:left w:val="single" w:sz="4" w:space="0" w:color="000000"/>
              <w:bottom w:val="single" w:sz="4" w:space="0" w:color="000000"/>
              <w:right w:val="single" w:sz="4" w:space="0" w:color="auto"/>
            </w:tcBorders>
          </w:tcPr>
          <w:p w14:paraId="3A26FF5E" w14:textId="77777777" w:rsidR="00A05254" w:rsidRDefault="00A05254" w:rsidP="001A6563">
            <w:pPr>
              <w:pStyle w:val="Betarp"/>
              <w:jc w:val="center"/>
              <w:rPr>
                <w:rFonts w:eastAsia="Calibri"/>
                <w:sz w:val="22"/>
                <w:szCs w:val="22"/>
                <w:lang w:val="lt-LT" w:eastAsia="en-US"/>
              </w:rPr>
            </w:pPr>
            <w:r>
              <w:rPr>
                <w:rFonts w:eastAsia="Calibri"/>
                <w:sz w:val="22"/>
                <w:szCs w:val="22"/>
                <w:lang w:val="lt-LT" w:eastAsia="en-US"/>
              </w:rPr>
              <w:t>.....................................</w:t>
            </w:r>
          </w:p>
          <w:p w14:paraId="4CDC2962" w14:textId="051F880E" w:rsidR="00A05254" w:rsidRDefault="00A05254" w:rsidP="001A6563">
            <w:pPr>
              <w:pStyle w:val="Betarp"/>
              <w:jc w:val="center"/>
              <w:rPr>
                <w:rFonts w:eastAsia="Calibri"/>
                <w:sz w:val="22"/>
                <w:szCs w:val="22"/>
                <w:lang w:val="lt-LT" w:eastAsia="en-US"/>
              </w:rPr>
            </w:pPr>
            <w:r>
              <w:rPr>
                <w:rFonts w:eastAsia="Calibri"/>
                <w:color w:val="4472C4"/>
                <w:sz w:val="22"/>
                <w:szCs w:val="22"/>
                <w:vertAlign w:val="subscript"/>
                <w:lang w:val="lt-LT" w:eastAsia="en-US"/>
              </w:rPr>
              <w:t>(</w:t>
            </w:r>
            <w:r>
              <w:rPr>
                <w:rFonts w:eastAsia="Calibri"/>
                <w:i/>
                <w:color w:val="0070C0"/>
                <w:sz w:val="22"/>
                <w:szCs w:val="22"/>
                <w:vertAlign w:val="subscript"/>
                <w:lang w:val="lt-LT" w:eastAsia="en-US"/>
              </w:rPr>
              <w:t>įrašyti</w:t>
            </w:r>
            <w:r>
              <w:rPr>
                <w:rFonts w:eastAsia="Calibri"/>
                <w:color w:val="0070C0"/>
                <w:sz w:val="22"/>
                <w:szCs w:val="22"/>
                <w:vertAlign w:val="subscript"/>
                <w:lang w:val="lt-LT" w:eastAsia="en-US"/>
              </w:rPr>
              <w:t>)</w:t>
            </w:r>
          </w:p>
        </w:tc>
        <w:tc>
          <w:tcPr>
            <w:tcW w:w="2261" w:type="dxa"/>
            <w:vMerge/>
            <w:tcBorders>
              <w:top w:val="single" w:sz="4" w:space="0" w:color="auto"/>
              <w:left w:val="single" w:sz="4" w:space="0" w:color="auto"/>
              <w:bottom w:val="single" w:sz="4" w:space="0" w:color="auto"/>
              <w:right w:val="single" w:sz="4" w:space="0" w:color="auto"/>
            </w:tcBorders>
          </w:tcPr>
          <w:p w14:paraId="352C74CF" w14:textId="77777777" w:rsidR="00A05254" w:rsidRDefault="00A05254" w:rsidP="001A6563">
            <w:pPr>
              <w:pStyle w:val="Betarp"/>
              <w:rPr>
                <w:rFonts w:eastAsia="Calibri"/>
                <w:sz w:val="22"/>
                <w:szCs w:val="22"/>
                <w:lang w:val="lt-LT" w:eastAsia="en-US"/>
              </w:rPr>
            </w:pPr>
          </w:p>
        </w:tc>
      </w:tr>
      <w:tr w:rsidR="00A05254" w14:paraId="6213B9DE" w14:textId="77777777" w:rsidTr="00355CEE">
        <w:tc>
          <w:tcPr>
            <w:tcW w:w="846" w:type="dxa"/>
            <w:tcBorders>
              <w:top w:val="single" w:sz="4" w:space="0" w:color="000000"/>
              <w:left w:val="single" w:sz="4" w:space="0" w:color="000000"/>
              <w:bottom w:val="single" w:sz="4" w:space="0" w:color="000000"/>
              <w:right w:val="single" w:sz="4" w:space="0" w:color="000000"/>
            </w:tcBorders>
          </w:tcPr>
          <w:p w14:paraId="654C67B8" w14:textId="35C7A15E" w:rsidR="00A05254" w:rsidRDefault="00A05254" w:rsidP="00A05254">
            <w:pPr>
              <w:jc w:val="both"/>
              <w:rPr>
                <w:sz w:val="22"/>
                <w:szCs w:val="22"/>
              </w:rPr>
            </w:pPr>
            <w:r>
              <w:rPr>
                <w:sz w:val="22"/>
                <w:szCs w:val="22"/>
              </w:rPr>
              <w:t>4.5.</w:t>
            </w:r>
          </w:p>
        </w:tc>
        <w:tc>
          <w:tcPr>
            <w:tcW w:w="3896" w:type="dxa"/>
            <w:tcBorders>
              <w:top w:val="single" w:sz="4" w:space="0" w:color="000000"/>
              <w:left w:val="single" w:sz="4" w:space="0" w:color="000000"/>
              <w:bottom w:val="single" w:sz="4" w:space="0" w:color="000000"/>
              <w:right w:val="single" w:sz="4" w:space="0" w:color="000000"/>
            </w:tcBorders>
          </w:tcPr>
          <w:p w14:paraId="7B07CDE6" w14:textId="77777777" w:rsidR="00EE2A3C" w:rsidRPr="00793497" w:rsidRDefault="00EE2A3C" w:rsidP="00EE2A3C">
            <w:pPr>
              <w:jc w:val="both"/>
              <w:rPr>
                <w:sz w:val="22"/>
                <w:szCs w:val="22"/>
              </w:rPr>
            </w:pPr>
            <w:r w:rsidRPr="00793497">
              <w:rPr>
                <w:sz w:val="22"/>
                <w:szCs w:val="22"/>
              </w:rPr>
              <w:t xml:space="preserve">Prekėms turi būti suteikta ne mažesnė kaip 3 metai garantija </w:t>
            </w:r>
            <w:r w:rsidRPr="00793497">
              <w:rPr>
                <w:rFonts w:eastAsia="Calibri"/>
                <w:sz w:val="22"/>
                <w:szCs w:val="22"/>
              </w:rPr>
              <w:t>(nustatoma kaip aplinkosauginis reikalavimas).</w:t>
            </w:r>
          </w:p>
          <w:p w14:paraId="3F33E386" w14:textId="7572F9D2" w:rsidR="00A05254" w:rsidRDefault="00EE2A3C" w:rsidP="00EE2A3C">
            <w:pPr>
              <w:jc w:val="both"/>
              <w:rPr>
                <w:sz w:val="22"/>
                <w:szCs w:val="22"/>
              </w:rPr>
            </w:pPr>
            <w:r w:rsidRPr="00793497">
              <w:rPr>
                <w:i/>
                <w:iCs/>
                <w:sz w:val="22"/>
                <w:szCs w:val="22"/>
              </w:rPr>
              <w:t>Atitiktį patvirtinančių</w:t>
            </w:r>
            <w:r w:rsidRPr="00793497">
              <w:rPr>
                <w:rFonts w:eastAsia="Calibri"/>
                <w:i/>
                <w:iCs/>
                <w:sz w:val="22"/>
                <w:szCs w:val="22"/>
              </w:rPr>
              <w:t xml:space="preserve"> dokumentų dėl garantijos pateikti nereikia</w:t>
            </w:r>
            <w:r>
              <w:rPr>
                <w:rFonts w:eastAsia="Calibri"/>
                <w:i/>
                <w:iCs/>
                <w:sz w:val="22"/>
                <w:szCs w:val="22"/>
              </w:rPr>
              <w:t>.</w:t>
            </w:r>
          </w:p>
        </w:tc>
        <w:tc>
          <w:tcPr>
            <w:tcW w:w="4864" w:type="dxa"/>
            <w:tcBorders>
              <w:top w:val="single" w:sz="4" w:space="0" w:color="000000"/>
              <w:left w:val="single" w:sz="4" w:space="0" w:color="000000"/>
              <w:bottom w:val="single" w:sz="4" w:space="0" w:color="000000"/>
              <w:right w:val="single" w:sz="4" w:space="0" w:color="000000"/>
            </w:tcBorders>
          </w:tcPr>
          <w:p w14:paraId="44AC51D0" w14:textId="0BEC9C85" w:rsidR="00A05254" w:rsidRPr="00C100C2" w:rsidRDefault="00A05254" w:rsidP="00A05254">
            <w:pPr>
              <w:jc w:val="both"/>
              <w:rPr>
                <w:rFonts w:eastAsia="Calibri"/>
                <w:sz w:val="22"/>
                <w:szCs w:val="22"/>
              </w:rPr>
            </w:pPr>
            <w:r w:rsidRPr="00973863">
              <w:rPr>
                <w:rFonts w:eastAsia="Calibri"/>
                <w:sz w:val="22"/>
                <w:szCs w:val="22"/>
              </w:rPr>
              <w:t xml:space="preserve">Garantija </w:t>
            </w:r>
            <w:r w:rsidRPr="00973863">
              <w:rPr>
                <w:rFonts w:eastAsia="Calibri"/>
                <w:color w:val="4472C4" w:themeColor="accent5"/>
                <w:sz w:val="22"/>
                <w:szCs w:val="22"/>
              </w:rPr>
              <w:t xml:space="preserve">(įrašyti konkretų metų skaičių) </w:t>
            </w:r>
            <w:r w:rsidRPr="00973863">
              <w:rPr>
                <w:rFonts w:eastAsia="Calibri"/>
                <w:sz w:val="22"/>
                <w:szCs w:val="22"/>
              </w:rPr>
              <w:t>....................metai</w:t>
            </w:r>
          </w:p>
        </w:tc>
        <w:tc>
          <w:tcPr>
            <w:tcW w:w="2693" w:type="dxa"/>
            <w:tcBorders>
              <w:top w:val="single" w:sz="4" w:space="0" w:color="000000"/>
              <w:left w:val="single" w:sz="4" w:space="0" w:color="000000"/>
              <w:bottom w:val="single" w:sz="4" w:space="0" w:color="000000"/>
              <w:right w:val="single" w:sz="4" w:space="0" w:color="auto"/>
              <w:tl2br w:val="single" w:sz="4" w:space="0" w:color="auto"/>
            </w:tcBorders>
          </w:tcPr>
          <w:p w14:paraId="21CB7301" w14:textId="77777777" w:rsidR="00A05254" w:rsidRDefault="00A05254" w:rsidP="00A05254">
            <w:pPr>
              <w:pStyle w:val="Betarp"/>
              <w:jc w:val="center"/>
              <w:rPr>
                <w:rFonts w:eastAsia="Calibri"/>
                <w:sz w:val="22"/>
                <w:szCs w:val="22"/>
                <w:lang w:val="lt-LT" w:eastAsia="en-US"/>
              </w:rPr>
            </w:pPr>
          </w:p>
        </w:tc>
        <w:tc>
          <w:tcPr>
            <w:tcW w:w="2261" w:type="dxa"/>
            <w:vMerge/>
            <w:tcBorders>
              <w:top w:val="single" w:sz="4" w:space="0" w:color="auto"/>
              <w:left w:val="single" w:sz="4" w:space="0" w:color="auto"/>
              <w:bottom w:val="single" w:sz="4" w:space="0" w:color="auto"/>
              <w:right w:val="single" w:sz="4" w:space="0" w:color="auto"/>
            </w:tcBorders>
          </w:tcPr>
          <w:p w14:paraId="1507AA0F" w14:textId="77777777" w:rsidR="00A05254" w:rsidRDefault="00A05254" w:rsidP="00A05254">
            <w:pPr>
              <w:pStyle w:val="Betarp"/>
              <w:rPr>
                <w:rFonts w:eastAsia="Calibri"/>
                <w:sz w:val="22"/>
                <w:szCs w:val="22"/>
                <w:lang w:val="lt-LT" w:eastAsia="en-US"/>
              </w:rPr>
            </w:pPr>
          </w:p>
        </w:tc>
      </w:tr>
      <w:tr w:rsidR="00A05254" w:rsidRPr="007B7F2A" w14:paraId="2D8A2B98" w14:textId="77777777" w:rsidTr="00026F70">
        <w:tc>
          <w:tcPr>
            <w:tcW w:w="1456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010783" w14:textId="77777777" w:rsidR="00A05254" w:rsidRPr="007B7F2A" w:rsidRDefault="00A05254" w:rsidP="00A05254">
            <w:pPr>
              <w:pStyle w:val="Betarp"/>
              <w:rPr>
                <w:i/>
                <w:sz w:val="22"/>
                <w:szCs w:val="22"/>
                <w:lang w:val="lt-LT"/>
              </w:rPr>
            </w:pPr>
            <w:r>
              <w:rPr>
                <w:i/>
                <w:sz w:val="22"/>
                <w:szCs w:val="22"/>
                <w:lang w:val="lt-LT"/>
              </w:rPr>
              <w:t>*Siūlomos prekės atitiktis nurodytam reikalavimui bus tikrinama sutarties vykdymo metu.</w:t>
            </w:r>
          </w:p>
        </w:tc>
      </w:tr>
    </w:tbl>
    <w:p w14:paraId="6B51684A" w14:textId="77777777" w:rsidR="002E1C88" w:rsidRPr="00CD40C5" w:rsidRDefault="002E1C88" w:rsidP="006A738E">
      <w:pPr>
        <w:suppressAutoHyphens w:val="0"/>
        <w:spacing w:after="120"/>
        <w:rPr>
          <w:i/>
          <w:iCs/>
          <w:sz w:val="22"/>
          <w:szCs w:val="22"/>
          <w:lang w:eastAsia="en-US"/>
        </w:rPr>
      </w:pPr>
    </w:p>
    <w:sectPr w:rsidR="002E1C88" w:rsidRPr="00CD40C5">
      <w:pgSz w:w="16838" w:h="11906" w:orient="landscape"/>
      <w:pgMar w:top="1134" w:right="567" w:bottom="1134"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AD3"/>
    <w:multiLevelType w:val="hybridMultilevel"/>
    <w:tmpl w:val="871EF0A0"/>
    <w:lvl w:ilvl="0" w:tplc="E25C6398">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4896"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3103199"/>
    <w:multiLevelType w:val="hybridMultilevel"/>
    <w:tmpl w:val="DFDEC63C"/>
    <w:lvl w:ilvl="0" w:tplc="8CDA1B7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415128"/>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ED1AEE"/>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762348"/>
    <w:multiLevelType w:val="hybridMultilevel"/>
    <w:tmpl w:val="70D070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CBE3C9B"/>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7FE29BB"/>
    <w:multiLevelType w:val="hybridMultilevel"/>
    <w:tmpl w:val="37D201D8"/>
    <w:lvl w:ilvl="0" w:tplc="440AB5EE">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4BF11C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3FE0103"/>
    <w:multiLevelType w:val="hybridMultilevel"/>
    <w:tmpl w:val="52C007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54DC4261"/>
    <w:multiLevelType w:val="hybridMultilevel"/>
    <w:tmpl w:val="AFBC65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4A31101"/>
    <w:multiLevelType w:val="hybridMultilevel"/>
    <w:tmpl w:val="B5168B20"/>
    <w:lvl w:ilvl="0" w:tplc="C226C6FE">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1DB248E"/>
    <w:multiLevelType w:val="hybridMultilevel"/>
    <w:tmpl w:val="1062BD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9"/>
  </w:num>
  <w:num w:numId="6">
    <w:abstractNumId w:val="4"/>
  </w:num>
  <w:num w:numId="7">
    <w:abstractNumId w:val="7"/>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3EE"/>
    <w:rsid w:val="00002B58"/>
    <w:rsid w:val="000045E8"/>
    <w:rsid w:val="00005109"/>
    <w:rsid w:val="0000728D"/>
    <w:rsid w:val="00010263"/>
    <w:rsid w:val="0001577D"/>
    <w:rsid w:val="000339CB"/>
    <w:rsid w:val="000350EA"/>
    <w:rsid w:val="00036DB8"/>
    <w:rsid w:val="0003702D"/>
    <w:rsid w:val="0004556E"/>
    <w:rsid w:val="00045F36"/>
    <w:rsid w:val="00057028"/>
    <w:rsid w:val="00063E86"/>
    <w:rsid w:val="000700D4"/>
    <w:rsid w:val="00070800"/>
    <w:rsid w:val="00071EF7"/>
    <w:rsid w:val="0007292A"/>
    <w:rsid w:val="0007292F"/>
    <w:rsid w:val="00072C8C"/>
    <w:rsid w:val="0007527F"/>
    <w:rsid w:val="000843CC"/>
    <w:rsid w:val="000850C9"/>
    <w:rsid w:val="00090CAD"/>
    <w:rsid w:val="00096FE5"/>
    <w:rsid w:val="000A429A"/>
    <w:rsid w:val="000A7EAE"/>
    <w:rsid w:val="000B4E0F"/>
    <w:rsid w:val="000C0414"/>
    <w:rsid w:val="000D0624"/>
    <w:rsid w:val="000E0C39"/>
    <w:rsid w:val="000E3DF1"/>
    <w:rsid w:val="000E6F8A"/>
    <w:rsid w:val="000E7F1F"/>
    <w:rsid w:val="000F04A0"/>
    <w:rsid w:val="000F0A12"/>
    <w:rsid w:val="000F423E"/>
    <w:rsid w:val="000F458D"/>
    <w:rsid w:val="00124B05"/>
    <w:rsid w:val="00133614"/>
    <w:rsid w:val="00133C3D"/>
    <w:rsid w:val="001365E7"/>
    <w:rsid w:val="00143856"/>
    <w:rsid w:val="00146EB5"/>
    <w:rsid w:val="00150020"/>
    <w:rsid w:val="00151BBF"/>
    <w:rsid w:val="00153F3E"/>
    <w:rsid w:val="0015467D"/>
    <w:rsid w:val="00163A41"/>
    <w:rsid w:val="00174141"/>
    <w:rsid w:val="001746F2"/>
    <w:rsid w:val="001812C0"/>
    <w:rsid w:val="001923B6"/>
    <w:rsid w:val="00196DAD"/>
    <w:rsid w:val="001A1CB7"/>
    <w:rsid w:val="001A2BA0"/>
    <w:rsid w:val="001A34DA"/>
    <w:rsid w:val="001A6563"/>
    <w:rsid w:val="001B401B"/>
    <w:rsid w:val="001B44A1"/>
    <w:rsid w:val="001B51D6"/>
    <w:rsid w:val="001B628A"/>
    <w:rsid w:val="001B7A95"/>
    <w:rsid w:val="001C206D"/>
    <w:rsid w:val="001C5F0E"/>
    <w:rsid w:val="001E3B04"/>
    <w:rsid w:val="001E51B5"/>
    <w:rsid w:val="001E6377"/>
    <w:rsid w:val="00201F46"/>
    <w:rsid w:val="00203174"/>
    <w:rsid w:val="002078B2"/>
    <w:rsid w:val="00215BFE"/>
    <w:rsid w:val="002164ED"/>
    <w:rsid w:val="00220A7E"/>
    <w:rsid w:val="00220D15"/>
    <w:rsid w:val="00230547"/>
    <w:rsid w:val="0023264C"/>
    <w:rsid w:val="00232C68"/>
    <w:rsid w:val="002330A8"/>
    <w:rsid w:val="00237253"/>
    <w:rsid w:val="00252624"/>
    <w:rsid w:val="00254688"/>
    <w:rsid w:val="00262529"/>
    <w:rsid w:val="002625CD"/>
    <w:rsid w:val="00264FB6"/>
    <w:rsid w:val="002664FF"/>
    <w:rsid w:val="00266BEC"/>
    <w:rsid w:val="00271FF5"/>
    <w:rsid w:val="00293921"/>
    <w:rsid w:val="00295664"/>
    <w:rsid w:val="00295CAF"/>
    <w:rsid w:val="00296268"/>
    <w:rsid w:val="002A2F80"/>
    <w:rsid w:val="002A3899"/>
    <w:rsid w:val="002C0157"/>
    <w:rsid w:val="002C2BF3"/>
    <w:rsid w:val="002C514F"/>
    <w:rsid w:val="002D1C7A"/>
    <w:rsid w:val="002D421A"/>
    <w:rsid w:val="002E1C88"/>
    <w:rsid w:val="002E5626"/>
    <w:rsid w:val="002E68DA"/>
    <w:rsid w:val="002E73D9"/>
    <w:rsid w:val="002E743E"/>
    <w:rsid w:val="002F0E91"/>
    <w:rsid w:val="002F1729"/>
    <w:rsid w:val="002F699A"/>
    <w:rsid w:val="002F7509"/>
    <w:rsid w:val="00301512"/>
    <w:rsid w:val="00302E0A"/>
    <w:rsid w:val="00302E87"/>
    <w:rsid w:val="00307606"/>
    <w:rsid w:val="00311781"/>
    <w:rsid w:val="00313CB7"/>
    <w:rsid w:val="0031456F"/>
    <w:rsid w:val="00314F39"/>
    <w:rsid w:val="00323F94"/>
    <w:rsid w:val="00334EE9"/>
    <w:rsid w:val="003400B2"/>
    <w:rsid w:val="00344FB9"/>
    <w:rsid w:val="0035365C"/>
    <w:rsid w:val="00355CEE"/>
    <w:rsid w:val="00356D93"/>
    <w:rsid w:val="00357727"/>
    <w:rsid w:val="003636BB"/>
    <w:rsid w:val="00365CED"/>
    <w:rsid w:val="0037517B"/>
    <w:rsid w:val="003762FF"/>
    <w:rsid w:val="00376E4E"/>
    <w:rsid w:val="00380667"/>
    <w:rsid w:val="003821B5"/>
    <w:rsid w:val="003876DF"/>
    <w:rsid w:val="003878F0"/>
    <w:rsid w:val="00390CD6"/>
    <w:rsid w:val="00396956"/>
    <w:rsid w:val="003A390E"/>
    <w:rsid w:val="003A3C0C"/>
    <w:rsid w:val="003A4B86"/>
    <w:rsid w:val="003A6987"/>
    <w:rsid w:val="003A7258"/>
    <w:rsid w:val="003A74DD"/>
    <w:rsid w:val="003D454C"/>
    <w:rsid w:val="003D518C"/>
    <w:rsid w:val="003E050A"/>
    <w:rsid w:val="003E072F"/>
    <w:rsid w:val="003E385A"/>
    <w:rsid w:val="003E578C"/>
    <w:rsid w:val="003F1E39"/>
    <w:rsid w:val="003F385E"/>
    <w:rsid w:val="003F4CF3"/>
    <w:rsid w:val="00403F7D"/>
    <w:rsid w:val="00404A5F"/>
    <w:rsid w:val="00404C10"/>
    <w:rsid w:val="0040726C"/>
    <w:rsid w:val="004154B7"/>
    <w:rsid w:val="00417C17"/>
    <w:rsid w:val="00421D20"/>
    <w:rsid w:val="004334B5"/>
    <w:rsid w:val="00433E69"/>
    <w:rsid w:val="0045161E"/>
    <w:rsid w:val="004536BC"/>
    <w:rsid w:val="00453AA7"/>
    <w:rsid w:val="00460D89"/>
    <w:rsid w:val="00463B4A"/>
    <w:rsid w:val="00475757"/>
    <w:rsid w:val="004844EE"/>
    <w:rsid w:val="00484739"/>
    <w:rsid w:val="00495387"/>
    <w:rsid w:val="00496C77"/>
    <w:rsid w:val="004A13ED"/>
    <w:rsid w:val="004A1470"/>
    <w:rsid w:val="004A7F14"/>
    <w:rsid w:val="004B0A7B"/>
    <w:rsid w:val="004B6BB1"/>
    <w:rsid w:val="004B6E39"/>
    <w:rsid w:val="004B7EE0"/>
    <w:rsid w:val="004C0C70"/>
    <w:rsid w:val="004C23FE"/>
    <w:rsid w:val="004D5866"/>
    <w:rsid w:val="004E35A2"/>
    <w:rsid w:val="004E6B6E"/>
    <w:rsid w:val="004F1447"/>
    <w:rsid w:val="004F6DE7"/>
    <w:rsid w:val="004F7C6B"/>
    <w:rsid w:val="0050119E"/>
    <w:rsid w:val="005038A2"/>
    <w:rsid w:val="005111D2"/>
    <w:rsid w:val="00511893"/>
    <w:rsid w:val="00516084"/>
    <w:rsid w:val="00517261"/>
    <w:rsid w:val="00521635"/>
    <w:rsid w:val="005217F4"/>
    <w:rsid w:val="0053431D"/>
    <w:rsid w:val="005377E5"/>
    <w:rsid w:val="00542D58"/>
    <w:rsid w:val="00546F56"/>
    <w:rsid w:val="005534E6"/>
    <w:rsid w:val="00566ECA"/>
    <w:rsid w:val="00566F29"/>
    <w:rsid w:val="00572AD5"/>
    <w:rsid w:val="00573627"/>
    <w:rsid w:val="00577E2E"/>
    <w:rsid w:val="00582888"/>
    <w:rsid w:val="005836D8"/>
    <w:rsid w:val="00590C4B"/>
    <w:rsid w:val="005953EF"/>
    <w:rsid w:val="005A4970"/>
    <w:rsid w:val="005B0889"/>
    <w:rsid w:val="005B0AB5"/>
    <w:rsid w:val="005B1D89"/>
    <w:rsid w:val="005C7170"/>
    <w:rsid w:val="005D1838"/>
    <w:rsid w:val="005E0621"/>
    <w:rsid w:val="005F0226"/>
    <w:rsid w:val="005F0759"/>
    <w:rsid w:val="005F3D93"/>
    <w:rsid w:val="006029AD"/>
    <w:rsid w:val="00603415"/>
    <w:rsid w:val="00604155"/>
    <w:rsid w:val="0060692B"/>
    <w:rsid w:val="006076F2"/>
    <w:rsid w:val="00607D51"/>
    <w:rsid w:val="00615837"/>
    <w:rsid w:val="006216C0"/>
    <w:rsid w:val="0062217F"/>
    <w:rsid w:val="0063172F"/>
    <w:rsid w:val="0063365D"/>
    <w:rsid w:val="00635ADA"/>
    <w:rsid w:val="0064228D"/>
    <w:rsid w:val="00644554"/>
    <w:rsid w:val="00650E52"/>
    <w:rsid w:val="00654790"/>
    <w:rsid w:val="00656E58"/>
    <w:rsid w:val="00660229"/>
    <w:rsid w:val="0066515F"/>
    <w:rsid w:val="00665967"/>
    <w:rsid w:val="00680766"/>
    <w:rsid w:val="00694794"/>
    <w:rsid w:val="00694798"/>
    <w:rsid w:val="006A2F8B"/>
    <w:rsid w:val="006A738E"/>
    <w:rsid w:val="006B0AC0"/>
    <w:rsid w:val="006C183A"/>
    <w:rsid w:val="006C6C5D"/>
    <w:rsid w:val="006F06F5"/>
    <w:rsid w:val="006F082A"/>
    <w:rsid w:val="00700707"/>
    <w:rsid w:val="00701A5E"/>
    <w:rsid w:val="00702401"/>
    <w:rsid w:val="007066BC"/>
    <w:rsid w:val="007076C7"/>
    <w:rsid w:val="0071768E"/>
    <w:rsid w:val="00717F6D"/>
    <w:rsid w:val="0072257A"/>
    <w:rsid w:val="007401FC"/>
    <w:rsid w:val="00740706"/>
    <w:rsid w:val="00740C40"/>
    <w:rsid w:val="007453EE"/>
    <w:rsid w:val="007519FA"/>
    <w:rsid w:val="00752E35"/>
    <w:rsid w:val="00756B6E"/>
    <w:rsid w:val="007606BD"/>
    <w:rsid w:val="00764DC4"/>
    <w:rsid w:val="007721AC"/>
    <w:rsid w:val="0077510A"/>
    <w:rsid w:val="007822A8"/>
    <w:rsid w:val="0078274A"/>
    <w:rsid w:val="00782CCF"/>
    <w:rsid w:val="00782CEB"/>
    <w:rsid w:val="00790922"/>
    <w:rsid w:val="007A010D"/>
    <w:rsid w:val="007A0857"/>
    <w:rsid w:val="007A32D2"/>
    <w:rsid w:val="007A37E5"/>
    <w:rsid w:val="007A7E11"/>
    <w:rsid w:val="007B287A"/>
    <w:rsid w:val="007B74AC"/>
    <w:rsid w:val="007B7CA7"/>
    <w:rsid w:val="007B7F2A"/>
    <w:rsid w:val="007C2CDA"/>
    <w:rsid w:val="007C4321"/>
    <w:rsid w:val="007D1B2B"/>
    <w:rsid w:val="007E0F0A"/>
    <w:rsid w:val="007E1B42"/>
    <w:rsid w:val="008020F5"/>
    <w:rsid w:val="0080229C"/>
    <w:rsid w:val="0080378B"/>
    <w:rsid w:val="008067EB"/>
    <w:rsid w:val="00810EB2"/>
    <w:rsid w:val="008205BA"/>
    <w:rsid w:val="00820FC6"/>
    <w:rsid w:val="00822321"/>
    <w:rsid w:val="00823355"/>
    <w:rsid w:val="008246F9"/>
    <w:rsid w:val="00830130"/>
    <w:rsid w:val="00831749"/>
    <w:rsid w:val="008470DC"/>
    <w:rsid w:val="00853EFF"/>
    <w:rsid w:val="00861C97"/>
    <w:rsid w:val="00861F9A"/>
    <w:rsid w:val="00865327"/>
    <w:rsid w:val="008704D7"/>
    <w:rsid w:val="00871EAF"/>
    <w:rsid w:val="00872B86"/>
    <w:rsid w:val="0087374A"/>
    <w:rsid w:val="008821B9"/>
    <w:rsid w:val="00885840"/>
    <w:rsid w:val="008862D1"/>
    <w:rsid w:val="00886F59"/>
    <w:rsid w:val="00887144"/>
    <w:rsid w:val="00887629"/>
    <w:rsid w:val="0089541F"/>
    <w:rsid w:val="0089661A"/>
    <w:rsid w:val="00896CE7"/>
    <w:rsid w:val="00897302"/>
    <w:rsid w:val="008A2E79"/>
    <w:rsid w:val="008B620A"/>
    <w:rsid w:val="008C12D8"/>
    <w:rsid w:val="008C3D2C"/>
    <w:rsid w:val="008D3255"/>
    <w:rsid w:val="008D7E8A"/>
    <w:rsid w:val="008E167E"/>
    <w:rsid w:val="008E3307"/>
    <w:rsid w:val="008E6A9D"/>
    <w:rsid w:val="008E6C86"/>
    <w:rsid w:val="008E7023"/>
    <w:rsid w:val="008E7690"/>
    <w:rsid w:val="00903492"/>
    <w:rsid w:val="00903CDD"/>
    <w:rsid w:val="00914366"/>
    <w:rsid w:val="00916200"/>
    <w:rsid w:val="00921BE1"/>
    <w:rsid w:val="00925520"/>
    <w:rsid w:val="00936A97"/>
    <w:rsid w:val="009374DB"/>
    <w:rsid w:val="00940915"/>
    <w:rsid w:val="00945882"/>
    <w:rsid w:val="009458C6"/>
    <w:rsid w:val="0095065A"/>
    <w:rsid w:val="00950874"/>
    <w:rsid w:val="009512F3"/>
    <w:rsid w:val="00951C48"/>
    <w:rsid w:val="00956716"/>
    <w:rsid w:val="0095761C"/>
    <w:rsid w:val="00960B5A"/>
    <w:rsid w:val="009660E6"/>
    <w:rsid w:val="009678B4"/>
    <w:rsid w:val="009703B5"/>
    <w:rsid w:val="00974B78"/>
    <w:rsid w:val="00974F44"/>
    <w:rsid w:val="009766E2"/>
    <w:rsid w:val="009A291C"/>
    <w:rsid w:val="009A3338"/>
    <w:rsid w:val="009B6248"/>
    <w:rsid w:val="009C0D50"/>
    <w:rsid w:val="009C238D"/>
    <w:rsid w:val="009C31B9"/>
    <w:rsid w:val="009C5D40"/>
    <w:rsid w:val="009D2E85"/>
    <w:rsid w:val="009E1A1B"/>
    <w:rsid w:val="009E282B"/>
    <w:rsid w:val="009E2B49"/>
    <w:rsid w:val="00A05254"/>
    <w:rsid w:val="00A06DB8"/>
    <w:rsid w:val="00A136CE"/>
    <w:rsid w:val="00A14D90"/>
    <w:rsid w:val="00A2734D"/>
    <w:rsid w:val="00A30572"/>
    <w:rsid w:val="00A3304C"/>
    <w:rsid w:val="00A4084F"/>
    <w:rsid w:val="00A452F9"/>
    <w:rsid w:val="00A5003A"/>
    <w:rsid w:val="00A501C0"/>
    <w:rsid w:val="00A5412A"/>
    <w:rsid w:val="00A56192"/>
    <w:rsid w:val="00A56DFC"/>
    <w:rsid w:val="00A61152"/>
    <w:rsid w:val="00A6182D"/>
    <w:rsid w:val="00A61BDF"/>
    <w:rsid w:val="00A66205"/>
    <w:rsid w:val="00A70660"/>
    <w:rsid w:val="00A73308"/>
    <w:rsid w:val="00A756EC"/>
    <w:rsid w:val="00A77D2E"/>
    <w:rsid w:val="00A804D0"/>
    <w:rsid w:val="00A8579F"/>
    <w:rsid w:val="00A93F09"/>
    <w:rsid w:val="00A945B4"/>
    <w:rsid w:val="00AA1FD4"/>
    <w:rsid w:val="00AA30DF"/>
    <w:rsid w:val="00AB0AFF"/>
    <w:rsid w:val="00AB2638"/>
    <w:rsid w:val="00AB2B34"/>
    <w:rsid w:val="00AD13CE"/>
    <w:rsid w:val="00AD1920"/>
    <w:rsid w:val="00AF135D"/>
    <w:rsid w:val="00AF3024"/>
    <w:rsid w:val="00AF32A1"/>
    <w:rsid w:val="00B03D8D"/>
    <w:rsid w:val="00B073E6"/>
    <w:rsid w:val="00B1107A"/>
    <w:rsid w:val="00B21011"/>
    <w:rsid w:val="00B21205"/>
    <w:rsid w:val="00B52DF6"/>
    <w:rsid w:val="00B561FB"/>
    <w:rsid w:val="00B562A6"/>
    <w:rsid w:val="00B625BB"/>
    <w:rsid w:val="00B66A97"/>
    <w:rsid w:val="00B73938"/>
    <w:rsid w:val="00B83087"/>
    <w:rsid w:val="00B8369F"/>
    <w:rsid w:val="00B85874"/>
    <w:rsid w:val="00B90998"/>
    <w:rsid w:val="00B97482"/>
    <w:rsid w:val="00BA0C87"/>
    <w:rsid w:val="00BB3714"/>
    <w:rsid w:val="00BC3C5C"/>
    <w:rsid w:val="00BD4841"/>
    <w:rsid w:val="00BD7287"/>
    <w:rsid w:val="00BF43E9"/>
    <w:rsid w:val="00BF49F1"/>
    <w:rsid w:val="00BF6304"/>
    <w:rsid w:val="00C0023D"/>
    <w:rsid w:val="00C00895"/>
    <w:rsid w:val="00C03AD3"/>
    <w:rsid w:val="00C06296"/>
    <w:rsid w:val="00C100C2"/>
    <w:rsid w:val="00C167AE"/>
    <w:rsid w:val="00C244FC"/>
    <w:rsid w:val="00C30ED6"/>
    <w:rsid w:val="00C319E3"/>
    <w:rsid w:val="00C32EB9"/>
    <w:rsid w:val="00C370DB"/>
    <w:rsid w:val="00C423EE"/>
    <w:rsid w:val="00C52749"/>
    <w:rsid w:val="00C60ED2"/>
    <w:rsid w:val="00C62A3F"/>
    <w:rsid w:val="00C65FF1"/>
    <w:rsid w:val="00C73E2C"/>
    <w:rsid w:val="00C761FB"/>
    <w:rsid w:val="00C76491"/>
    <w:rsid w:val="00C80DA7"/>
    <w:rsid w:val="00C829D7"/>
    <w:rsid w:val="00C86500"/>
    <w:rsid w:val="00C94214"/>
    <w:rsid w:val="00CA12E0"/>
    <w:rsid w:val="00CA52FB"/>
    <w:rsid w:val="00CC3484"/>
    <w:rsid w:val="00CC548F"/>
    <w:rsid w:val="00CC5D4D"/>
    <w:rsid w:val="00CC78CE"/>
    <w:rsid w:val="00CD2CC6"/>
    <w:rsid w:val="00CD2E92"/>
    <w:rsid w:val="00CD2FA9"/>
    <w:rsid w:val="00CD40C5"/>
    <w:rsid w:val="00CD4839"/>
    <w:rsid w:val="00CD6175"/>
    <w:rsid w:val="00CD7782"/>
    <w:rsid w:val="00CE0967"/>
    <w:rsid w:val="00CE2513"/>
    <w:rsid w:val="00CE2BE9"/>
    <w:rsid w:val="00CE370A"/>
    <w:rsid w:val="00CF37DD"/>
    <w:rsid w:val="00CF40F8"/>
    <w:rsid w:val="00D007C1"/>
    <w:rsid w:val="00D05D58"/>
    <w:rsid w:val="00D11A73"/>
    <w:rsid w:val="00D16053"/>
    <w:rsid w:val="00D2397A"/>
    <w:rsid w:val="00D23F2D"/>
    <w:rsid w:val="00D24355"/>
    <w:rsid w:val="00D26A24"/>
    <w:rsid w:val="00D32DAC"/>
    <w:rsid w:val="00D41B0D"/>
    <w:rsid w:val="00D41B6A"/>
    <w:rsid w:val="00D41B83"/>
    <w:rsid w:val="00D44A19"/>
    <w:rsid w:val="00D466E0"/>
    <w:rsid w:val="00D509D6"/>
    <w:rsid w:val="00D552FF"/>
    <w:rsid w:val="00D55A86"/>
    <w:rsid w:val="00D64CB7"/>
    <w:rsid w:val="00D654FA"/>
    <w:rsid w:val="00D65743"/>
    <w:rsid w:val="00D66F8B"/>
    <w:rsid w:val="00D774D7"/>
    <w:rsid w:val="00D77D92"/>
    <w:rsid w:val="00D81A8A"/>
    <w:rsid w:val="00D83CF5"/>
    <w:rsid w:val="00D85D08"/>
    <w:rsid w:val="00D86B3F"/>
    <w:rsid w:val="00D8789A"/>
    <w:rsid w:val="00D87E0F"/>
    <w:rsid w:val="00D971E1"/>
    <w:rsid w:val="00DA4BD3"/>
    <w:rsid w:val="00DA5653"/>
    <w:rsid w:val="00DA743C"/>
    <w:rsid w:val="00DA75C3"/>
    <w:rsid w:val="00DB583C"/>
    <w:rsid w:val="00DB62CC"/>
    <w:rsid w:val="00DB75BD"/>
    <w:rsid w:val="00DC39BE"/>
    <w:rsid w:val="00DC6BED"/>
    <w:rsid w:val="00DD5334"/>
    <w:rsid w:val="00DD5637"/>
    <w:rsid w:val="00DE03DD"/>
    <w:rsid w:val="00DE6C9C"/>
    <w:rsid w:val="00DF3DE7"/>
    <w:rsid w:val="00DF53EA"/>
    <w:rsid w:val="00DF5F5D"/>
    <w:rsid w:val="00E01D0D"/>
    <w:rsid w:val="00E02423"/>
    <w:rsid w:val="00E04314"/>
    <w:rsid w:val="00E11423"/>
    <w:rsid w:val="00E12F97"/>
    <w:rsid w:val="00E37A54"/>
    <w:rsid w:val="00E42A0A"/>
    <w:rsid w:val="00E42E3D"/>
    <w:rsid w:val="00E473F9"/>
    <w:rsid w:val="00E5062B"/>
    <w:rsid w:val="00E54EE9"/>
    <w:rsid w:val="00E62A20"/>
    <w:rsid w:val="00E62A39"/>
    <w:rsid w:val="00E63EDD"/>
    <w:rsid w:val="00E706AE"/>
    <w:rsid w:val="00E75979"/>
    <w:rsid w:val="00E763C3"/>
    <w:rsid w:val="00E77AE4"/>
    <w:rsid w:val="00E80B4D"/>
    <w:rsid w:val="00E83A92"/>
    <w:rsid w:val="00E90A1D"/>
    <w:rsid w:val="00E9158F"/>
    <w:rsid w:val="00E93913"/>
    <w:rsid w:val="00E94F82"/>
    <w:rsid w:val="00E971CC"/>
    <w:rsid w:val="00EA0519"/>
    <w:rsid w:val="00EA35C2"/>
    <w:rsid w:val="00EA6559"/>
    <w:rsid w:val="00EB3F76"/>
    <w:rsid w:val="00EB4F8A"/>
    <w:rsid w:val="00EB56F0"/>
    <w:rsid w:val="00EC2797"/>
    <w:rsid w:val="00EC6095"/>
    <w:rsid w:val="00ED2AED"/>
    <w:rsid w:val="00ED54EF"/>
    <w:rsid w:val="00ED5FA0"/>
    <w:rsid w:val="00EE0623"/>
    <w:rsid w:val="00EE1ED9"/>
    <w:rsid w:val="00EE2A3C"/>
    <w:rsid w:val="00EE35FE"/>
    <w:rsid w:val="00EF3255"/>
    <w:rsid w:val="00EF5AA6"/>
    <w:rsid w:val="00F018DA"/>
    <w:rsid w:val="00F057CE"/>
    <w:rsid w:val="00F066CF"/>
    <w:rsid w:val="00F12C47"/>
    <w:rsid w:val="00F13407"/>
    <w:rsid w:val="00F22BE5"/>
    <w:rsid w:val="00F352BF"/>
    <w:rsid w:val="00F36216"/>
    <w:rsid w:val="00F46DA9"/>
    <w:rsid w:val="00F47B2E"/>
    <w:rsid w:val="00F52CB9"/>
    <w:rsid w:val="00F6453D"/>
    <w:rsid w:val="00F64FAC"/>
    <w:rsid w:val="00F74B2C"/>
    <w:rsid w:val="00F76FFA"/>
    <w:rsid w:val="00F80548"/>
    <w:rsid w:val="00F8482E"/>
    <w:rsid w:val="00F85665"/>
    <w:rsid w:val="00F857AE"/>
    <w:rsid w:val="00F86CCF"/>
    <w:rsid w:val="00F950D7"/>
    <w:rsid w:val="00F9557B"/>
    <w:rsid w:val="00F95E14"/>
    <w:rsid w:val="00FA6035"/>
    <w:rsid w:val="00FA6FDA"/>
    <w:rsid w:val="00FC6A4B"/>
    <w:rsid w:val="00FD06AD"/>
    <w:rsid w:val="00FD10E8"/>
    <w:rsid w:val="00FD5E3A"/>
    <w:rsid w:val="00FD626B"/>
    <w:rsid w:val="00FD701D"/>
    <w:rsid w:val="00FE6703"/>
    <w:rsid w:val="00FF0717"/>
    <w:rsid w:val="00FF57C9"/>
    <w:rsid w:val="00FF6E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EE73"/>
  <w15:docId w15:val="{D9DC94A3-3265-4BD7-B038-F5FB71B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lt-L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rFonts w:ascii="Times New Roman" w:eastAsia="Times New Roman" w:hAnsi="Times New Roman" w:cs="Times New Roman"/>
      <w:sz w:val="24"/>
      <w:szCs w:val="24"/>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qFormat/>
    <w:rPr>
      <w:rFonts w:ascii="Segoe UI" w:eastAsia="Times New Roman" w:hAnsi="Segoe UI" w:cs="Segoe UI"/>
      <w:sz w:val="18"/>
      <w:szCs w:val="18"/>
      <w:lang w:eastAsia="zh-CN"/>
    </w:rPr>
  </w:style>
  <w:style w:type="character" w:styleId="Komentaronuoroda">
    <w:name w:val="annotation reference"/>
    <w:basedOn w:val="Numatytasispastraiposriftas"/>
    <w:qFormat/>
    <w:rPr>
      <w:sz w:val="16"/>
      <w:szCs w:val="16"/>
    </w:rPr>
  </w:style>
  <w:style w:type="character" w:customStyle="1" w:styleId="KomentarotekstasDiagrama">
    <w:name w:val="Komentaro tekstas Diagrama"/>
    <w:basedOn w:val="Numatytasispastraiposriftas"/>
    <w:qFormat/>
    <w:rPr>
      <w:rFonts w:ascii="Times New Roman" w:eastAsia="Times New Roman" w:hAnsi="Times New Roman" w:cs="Times New Roman"/>
      <w:sz w:val="20"/>
      <w:szCs w:val="20"/>
      <w:lang w:eastAsia="zh-CN"/>
    </w:rPr>
  </w:style>
  <w:style w:type="character" w:customStyle="1" w:styleId="KomentarotemaDiagrama">
    <w:name w:val="Komentaro tema Diagrama"/>
    <w:basedOn w:val="KomentarotekstasDiagrama"/>
    <w:qFormat/>
    <w:rPr>
      <w:rFonts w:ascii="Times New Roman" w:eastAsia="Times New Roman" w:hAnsi="Times New Roman" w:cs="Times New Roman"/>
      <w:b/>
      <w:bCs/>
      <w:sz w:val="20"/>
      <w:szCs w:val="20"/>
      <w:lang w:eastAsia="zh-CN"/>
    </w:rPr>
  </w:style>
  <w:style w:type="character" w:styleId="Emfaz">
    <w:name w:val="Emphasis"/>
    <w:basedOn w:val="Numatytasispastraiposriftas"/>
    <w:qFormat/>
    <w:rPr>
      <w:i/>
      <w:iCs/>
    </w:rPr>
  </w:style>
  <w:style w:type="paragraph" w:customStyle="1" w:styleId="Heading">
    <w:name w:val="Heading"/>
    <w:basedOn w:val="prastasis"/>
    <w:next w:val="Pagrindinistekstas"/>
    <w:qFormat/>
    <w:pPr>
      <w:keepNext/>
      <w:spacing w:before="240" w:after="120"/>
    </w:pPr>
    <w:rPr>
      <w:rFonts w:ascii="Liberation Sans" w:eastAsia="Microsoft YaHei" w:hAnsi="Liberation Sans" w:cs="Arial Unicode MS"/>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Arial Unicode MS"/>
    </w:rPr>
  </w:style>
  <w:style w:type="paragraph" w:styleId="Antrat">
    <w:name w:val="caption"/>
    <w:basedOn w:val="prastasis"/>
    <w:qFormat/>
    <w:pPr>
      <w:suppressLineNumbers/>
      <w:spacing w:before="120" w:after="120"/>
    </w:pPr>
    <w:rPr>
      <w:rFonts w:cs="Arial Unicode MS"/>
      <w:i/>
      <w:iCs/>
    </w:rPr>
  </w:style>
  <w:style w:type="paragraph" w:customStyle="1" w:styleId="Index">
    <w:name w:val="Index"/>
    <w:basedOn w:val="prastasis"/>
    <w:qFormat/>
    <w:pPr>
      <w:suppressLineNumbers/>
    </w:pPr>
    <w:rPr>
      <w:rFonts w:cs="Arial Unicode MS"/>
    </w:rPr>
  </w:style>
  <w:style w:type="paragraph" w:styleId="Betarp">
    <w:name w:val="No Spacing"/>
    <w:qFormat/>
    <w:rPr>
      <w:rFonts w:ascii="Times New Roman" w:eastAsia="Times New Roman" w:hAnsi="Times New Roman" w:cs="Times New Roman"/>
      <w:sz w:val="24"/>
      <w:szCs w:val="20"/>
      <w:lang w:val="en-GB" w:eastAsia="zh-CN"/>
    </w:rPr>
  </w:style>
  <w:style w:type="paragraph" w:styleId="Debesliotekstas">
    <w:name w:val="Balloon Text"/>
    <w:basedOn w:val="prastasis"/>
    <w:qFormat/>
    <w:rPr>
      <w:rFonts w:ascii="Segoe UI" w:hAnsi="Segoe UI" w:cs="Segoe UI"/>
      <w:sz w:val="18"/>
      <w:szCs w:val="18"/>
    </w:rPr>
  </w:style>
  <w:style w:type="paragraph" w:styleId="Sraopastraipa">
    <w:name w:val="List Paragraph"/>
    <w:aliases w:val="Numbering,ERP-List Paragraph,List Paragraph11,Bullet EY,List Paragraph2,List Paragraph Red,List Paragraph1,Sąrašo pastraipa1,List Paragraph,List Paragraph12,List Paragraph21,Lentele,List not in Table,punktai,Table of contents numbered"/>
    <w:basedOn w:val="prastasis"/>
    <w:link w:val="SraopastraipaDiagrama"/>
    <w:uiPriority w:val="34"/>
    <w:qFormat/>
    <w:pPr>
      <w:suppressAutoHyphens w:val="0"/>
      <w:spacing w:after="160" w:line="252" w:lineRule="auto"/>
      <w:ind w:left="720"/>
      <w:contextualSpacing/>
    </w:pPr>
    <w:rPr>
      <w:rFonts w:ascii="Calibri" w:eastAsia="Calibri" w:hAnsi="Calibri" w:cs="Calibri"/>
      <w:sz w:val="22"/>
      <w:szCs w:val="22"/>
    </w:rPr>
  </w:style>
  <w:style w:type="paragraph" w:styleId="Komentarotekstas">
    <w:name w:val="annotation text"/>
    <w:basedOn w:val="prastasis"/>
    <w:qFormat/>
    <w:rPr>
      <w:sz w:val="20"/>
      <w:szCs w:val="20"/>
    </w:rPr>
  </w:style>
  <w:style w:type="paragraph" w:styleId="Komentarotema">
    <w:name w:val="annotation subject"/>
    <w:basedOn w:val="Komentarotekstas"/>
    <w:next w:val="Komentarotekstas"/>
    <w:qFormat/>
    <w:rPr>
      <w:b/>
      <w:bCs/>
    </w:rPr>
  </w:style>
  <w:style w:type="paragraph" w:customStyle="1" w:styleId="TableContents">
    <w:name w:val="Table Contents"/>
    <w:basedOn w:val="prastasis"/>
    <w:qFormat/>
    <w:pPr>
      <w:widowControl w:val="0"/>
      <w:suppressLineNumbers/>
    </w:pPr>
  </w:style>
  <w:style w:type="character" w:styleId="Hipersaitas">
    <w:name w:val="Hyperlink"/>
    <w:basedOn w:val="Numatytasispastraiposriftas"/>
    <w:uiPriority w:val="99"/>
    <w:unhideWhenUsed/>
    <w:rsid w:val="000C0414"/>
    <w:rPr>
      <w:color w:val="0563C1" w:themeColor="hyperlink"/>
      <w:u w:val="single"/>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List Paragraph Diagrama"/>
    <w:link w:val="Sraopastraipa"/>
    <w:uiPriority w:val="34"/>
    <w:qFormat/>
    <w:locked/>
    <w:rsid w:val="00302E87"/>
    <w:rPr>
      <w:rFonts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67612">
      <w:bodyDiv w:val="1"/>
      <w:marLeft w:val="0"/>
      <w:marRight w:val="0"/>
      <w:marTop w:val="0"/>
      <w:marBottom w:val="0"/>
      <w:divBdr>
        <w:top w:val="none" w:sz="0" w:space="0" w:color="auto"/>
        <w:left w:val="none" w:sz="0" w:space="0" w:color="auto"/>
        <w:bottom w:val="none" w:sz="0" w:space="0" w:color="auto"/>
        <w:right w:val="none" w:sz="0" w:space="0" w:color="auto"/>
      </w:divBdr>
    </w:div>
    <w:div w:id="888153342">
      <w:bodyDiv w:val="1"/>
      <w:marLeft w:val="0"/>
      <w:marRight w:val="0"/>
      <w:marTop w:val="0"/>
      <w:marBottom w:val="0"/>
      <w:divBdr>
        <w:top w:val="none" w:sz="0" w:space="0" w:color="auto"/>
        <w:left w:val="none" w:sz="0" w:space="0" w:color="auto"/>
        <w:bottom w:val="none" w:sz="0" w:space="0" w:color="auto"/>
        <w:right w:val="none" w:sz="0" w:space="0" w:color="auto"/>
      </w:divBdr>
    </w:div>
    <w:div w:id="1959212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A9F15-E079-4F77-80D5-863A8C51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13581</Words>
  <Characters>7742</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Vilutytė</dc:creator>
  <dc:description/>
  <cp:lastModifiedBy>Aurelija</cp:lastModifiedBy>
  <cp:revision>5</cp:revision>
  <cp:lastPrinted>2023-05-03T10:20:00Z</cp:lastPrinted>
  <dcterms:created xsi:type="dcterms:W3CDTF">2025-07-24T10:32:00Z</dcterms:created>
  <dcterms:modified xsi:type="dcterms:W3CDTF">2025-08-01T10:45:00Z</dcterms:modified>
  <dc:language>en-US</dc:language>
</cp:coreProperties>
</file>