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9D0C" w14:textId="77777777" w:rsidR="006060EF" w:rsidRPr="00630A39" w:rsidRDefault="006060EF" w:rsidP="006060EF">
      <w:pPr>
        <w:pStyle w:val="BodyText"/>
        <w:rPr>
          <w:sz w:val="20"/>
          <w:lang w:val="lt-LT"/>
        </w:rPr>
      </w:pPr>
    </w:p>
    <w:p w14:paraId="77B89D0D" w14:textId="77777777" w:rsidR="006060EF" w:rsidRPr="00630A39" w:rsidRDefault="006060EF" w:rsidP="006060EF">
      <w:pPr>
        <w:pStyle w:val="BodyText"/>
        <w:spacing w:before="10"/>
        <w:rPr>
          <w:sz w:val="23"/>
          <w:lang w:val="lt-LT"/>
        </w:rPr>
      </w:pPr>
    </w:p>
    <w:p w14:paraId="77B89D12" w14:textId="41F48346" w:rsidR="00B237AB" w:rsidRPr="000146BD" w:rsidRDefault="00B237AB" w:rsidP="00D00166">
      <w:pPr>
        <w:pStyle w:val="BodyText"/>
        <w:tabs>
          <w:tab w:val="left" w:pos="12013"/>
        </w:tabs>
        <w:ind w:left="9188" w:right="2414"/>
        <w:rPr>
          <w:lang w:val="lt-LT"/>
        </w:rPr>
      </w:pPr>
      <w:bookmarkStart w:id="0" w:name="_GoBack"/>
      <w:bookmarkEnd w:id="0"/>
    </w:p>
    <w:p w14:paraId="77B89D13" w14:textId="77777777" w:rsidR="00D00166" w:rsidRPr="00630A39" w:rsidRDefault="009C6711" w:rsidP="009C6711">
      <w:pPr>
        <w:pStyle w:val="BodyText"/>
        <w:tabs>
          <w:tab w:val="left" w:pos="7170"/>
        </w:tabs>
        <w:rPr>
          <w:sz w:val="22"/>
          <w:lang w:val="lt-LT"/>
        </w:rPr>
      </w:pPr>
      <w:r>
        <w:rPr>
          <w:b/>
        </w:rPr>
        <w:tab/>
      </w:r>
    </w:p>
    <w:p w14:paraId="77B89D14" w14:textId="77777777" w:rsidR="006060EF" w:rsidRPr="00D551AB" w:rsidRDefault="006060EF" w:rsidP="006060EF">
      <w:pPr>
        <w:ind w:left="910" w:right="1383"/>
        <w:jc w:val="center"/>
        <w:rPr>
          <w:b/>
          <w:sz w:val="24"/>
          <w:lang w:val="lt-LT"/>
        </w:rPr>
      </w:pPr>
      <w:r w:rsidRPr="00D551AB">
        <w:rPr>
          <w:b/>
          <w:sz w:val="24"/>
          <w:lang w:val="lt-LT"/>
        </w:rPr>
        <w:t>60</w:t>
      </w:r>
      <w:r w:rsidRPr="00D551AB">
        <w:rPr>
          <w:b/>
          <w:spacing w:val="-7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MM</w:t>
      </w:r>
      <w:r w:rsidRPr="00D551AB">
        <w:rPr>
          <w:b/>
          <w:spacing w:val="-7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M6-895</w:t>
      </w:r>
      <w:r w:rsidRPr="00D551AB">
        <w:rPr>
          <w:b/>
          <w:spacing w:val="-7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MINOSVAIDŽIO</w:t>
      </w:r>
      <w:r w:rsidRPr="00D551AB">
        <w:rPr>
          <w:b/>
          <w:spacing w:val="-8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TESTAVIMO</w:t>
      </w:r>
      <w:r w:rsidRPr="00D551AB">
        <w:rPr>
          <w:b/>
          <w:spacing w:val="-7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ĮRANGOS</w:t>
      </w:r>
      <w:r w:rsidRPr="00D551AB">
        <w:rPr>
          <w:b/>
          <w:spacing w:val="-7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KOMPLEKTO</w:t>
      </w:r>
      <w:r w:rsidRPr="00D551AB">
        <w:rPr>
          <w:b/>
          <w:spacing w:val="-8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TECHNINĖ</w:t>
      </w:r>
      <w:r w:rsidRPr="00D551AB">
        <w:rPr>
          <w:b/>
          <w:spacing w:val="-7"/>
          <w:sz w:val="24"/>
          <w:lang w:val="lt-LT"/>
        </w:rPr>
        <w:t xml:space="preserve"> </w:t>
      </w:r>
      <w:r w:rsidRPr="00D551AB">
        <w:rPr>
          <w:b/>
          <w:sz w:val="24"/>
          <w:lang w:val="lt-LT"/>
        </w:rPr>
        <w:t>SPECIFIKACIJA</w:t>
      </w:r>
    </w:p>
    <w:p w14:paraId="77B89D15" w14:textId="77777777" w:rsidR="006060EF" w:rsidRDefault="006060EF" w:rsidP="006060EF">
      <w:pPr>
        <w:pStyle w:val="Heading1"/>
        <w:ind w:right="1376"/>
        <w:rPr>
          <w:lang w:val="lt-LT"/>
        </w:rPr>
      </w:pPr>
      <w:r w:rsidRPr="00D551AB">
        <w:rPr>
          <w:lang w:val="lt-LT"/>
        </w:rPr>
        <w:t>(</w:t>
      </w:r>
      <w:proofErr w:type="spellStart"/>
      <w:r w:rsidRPr="00D551AB">
        <w:rPr>
          <w:lang w:val="lt-LT"/>
        </w:rPr>
        <w:t>Prüf</w:t>
      </w:r>
      <w:proofErr w:type="spellEnd"/>
      <w:r w:rsidRPr="00D551AB">
        <w:rPr>
          <w:lang w:val="lt-LT"/>
        </w:rPr>
        <w:t>-</w:t>
      </w:r>
      <w:r w:rsidRPr="00D551AB">
        <w:rPr>
          <w:spacing w:val="-3"/>
          <w:lang w:val="lt-LT"/>
        </w:rPr>
        <w:t xml:space="preserve"> </w:t>
      </w:r>
      <w:r w:rsidRPr="00D551AB">
        <w:rPr>
          <w:lang w:val="lt-LT"/>
        </w:rPr>
        <w:t>/</w:t>
      </w:r>
      <w:r w:rsidRPr="00D551AB">
        <w:rPr>
          <w:spacing w:val="-4"/>
          <w:lang w:val="lt-LT"/>
        </w:rPr>
        <w:t xml:space="preserve"> </w:t>
      </w:r>
      <w:proofErr w:type="spellStart"/>
      <w:r w:rsidRPr="00D551AB">
        <w:rPr>
          <w:lang w:val="lt-LT"/>
        </w:rPr>
        <w:t>Messmittelsatz</w:t>
      </w:r>
      <w:proofErr w:type="spellEnd"/>
      <w:r w:rsidRPr="00D551AB">
        <w:rPr>
          <w:spacing w:val="-3"/>
          <w:lang w:val="lt-LT"/>
        </w:rPr>
        <w:t xml:space="preserve"> </w:t>
      </w:r>
      <w:proofErr w:type="spellStart"/>
      <w:r w:rsidRPr="00D551AB">
        <w:rPr>
          <w:lang w:val="lt-LT"/>
        </w:rPr>
        <w:t>Special</w:t>
      </w:r>
      <w:proofErr w:type="spellEnd"/>
      <w:r w:rsidRPr="00D551AB">
        <w:rPr>
          <w:spacing w:val="-4"/>
          <w:lang w:val="lt-LT"/>
        </w:rPr>
        <w:t xml:space="preserve"> </w:t>
      </w:r>
      <w:proofErr w:type="spellStart"/>
      <w:r w:rsidRPr="00D551AB">
        <w:rPr>
          <w:lang w:val="lt-LT"/>
        </w:rPr>
        <w:t>tools</w:t>
      </w:r>
      <w:proofErr w:type="spellEnd"/>
      <w:r w:rsidRPr="00D551AB">
        <w:rPr>
          <w:spacing w:val="-2"/>
          <w:lang w:val="lt-LT"/>
        </w:rPr>
        <w:t xml:space="preserve"> </w:t>
      </w:r>
      <w:r w:rsidRPr="00D551AB">
        <w:rPr>
          <w:lang w:val="lt-LT"/>
        </w:rPr>
        <w:t>/</w:t>
      </w:r>
      <w:r w:rsidRPr="00D551AB">
        <w:rPr>
          <w:spacing w:val="-4"/>
          <w:lang w:val="lt-LT"/>
        </w:rPr>
        <w:t xml:space="preserve"> </w:t>
      </w:r>
      <w:proofErr w:type="spellStart"/>
      <w:r w:rsidRPr="00D551AB">
        <w:rPr>
          <w:lang w:val="lt-LT"/>
        </w:rPr>
        <w:t>Test</w:t>
      </w:r>
      <w:proofErr w:type="spellEnd"/>
      <w:r w:rsidRPr="00D551AB">
        <w:rPr>
          <w:spacing w:val="-3"/>
          <w:lang w:val="lt-LT"/>
        </w:rPr>
        <w:t xml:space="preserve"> </w:t>
      </w:r>
      <w:proofErr w:type="spellStart"/>
      <w:r w:rsidRPr="00D551AB">
        <w:rPr>
          <w:lang w:val="lt-LT"/>
        </w:rPr>
        <w:t>equipment</w:t>
      </w:r>
      <w:proofErr w:type="spellEnd"/>
      <w:r w:rsidRPr="00D551AB">
        <w:rPr>
          <w:spacing w:val="-4"/>
          <w:lang w:val="lt-LT"/>
        </w:rPr>
        <w:t xml:space="preserve"> </w:t>
      </w:r>
      <w:r w:rsidRPr="00D551AB">
        <w:rPr>
          <w:lang w:val="lt-LT"/>
        </w:rPr>
        <w:t>60mm</w:t>
      </w:r>
      <w:r w:rsidRPr="00D551AB">
        <w:rPr>
          <w:spacing w:val="-2"/>
          <w:lang w:val="lt-LT"/>
        </w:rPr>
        <w:t xml:space="preserve"> </w:t>
      </w:r>
      <w:r w:rsidRPr="00D551AB">
        <w:rPr>
          <w:lang w:val="lt-LT"/>
        </w:rPr>
        <w:t>M6</w:t>
      </w:r>
      <w:r w:rsidRPr="00D551AB">
        <w:rPr>
          <w:spacing w:val="-4"/>
          <w:lang w:val="lt-LT"/>
        </w:rPr>
        <w:t xml:space="preserve"> </w:t>
      </w:r>
      <w:r w:rsidRPr="00D551AB">
        <w:rPr>
          <w:lang w:val="lt-LT"/>
        </w:rPr>
        <w:t>C</w:t>
      </w:r>
      <w:r w:rsidRPr="00D551AB">
        <w:rPr>
          <w:spacing w:val="-3"/>
          <w:lang w:val="lt-LT"/>
        </w:rPr>
        <w:t xml:space="preserve"> </w:t>
      </w:r>
      <w:r w:rsidRPr="00D551AB">
        <w:rPr>
          <w:lang w:val="lt-LT"/>
        </w:rPr>
        <w:t>814.29.00.940)</w:t>
      </w:r>
    </w:p>
    <w:p w14:paraId="77B89D16" w14:textId="77777777" w:rsidR="009C6711" w:rsidRDefault="009C6711" w:rsidP="006060EF">
      <w:pPr>
        <w:pStyle w:val="Heading1"/>
        <w:ind w:right="1376"/>
        <w:rPr>
          <w:lang w:val="lt-LT"/>
        </w:rPr>
      </w:pPr>
    </w:p>
    <w:p w14:paraId="77B89D1B" w14:textId="77777777" w:rsidR="009C6711" w:rsidRDefault="009C6711" w:rsidP="006060EF">
      <w:pPr>
        <w:pStyle w:val="Heading1"/>
        <w:ind w:right="1376"/>
        <w:rPr>
          <w:lang w:val="lt-LT"/>
        </w:rPr>
      </w:pPr>
    </w:p>
    <w:p w14:paraId="77B89D1D" w14:textId="77777777" w:rsidR="006060EF" w:rsidRPr="00630A39" w:rsidRDefault="006060EF" w:rsidP="006060EF">
      <w:pPr>
        <w:pStyle w:val="BodyText"/>
        <w:spacing w:before="1"/>
        <w:rPr>
          <w:b/>
          <w:lang w:val="lt-LT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4175"/>
      </w:tblGrid>
      <w:tr w:rsidR="006060EF" w:rsidRPr="00630A39" w14:paraId="77B89D20" w14:textId="77777777" w:rsidTr="00067AD4">
        <w:trPr>
          <w:trHeight w:val="313"/>
        </w:trPr>
        <w:tc>
          <w:tcPr>
            <w:tcW w:w="728" w:type="dxa"/>
          </w:tcPr>
          <w:p w14:paraId="77B89D1E" w14:textId="77777777" w:rsidR="006060EF" w:rsidRPr="00630A39" w:rsidRDefault="006060EF" w:rsidP="00FD18C3">
            <w:pPr>
              <w:pStyle w:val="TableParagraph"/>
              <w:spacing w:line="275" w:lineRule="exact"/>
              <w:ind w:right="254"/>
              <w:jc w:val="right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1.</w:t>
            </w:r>
          </w:p>
        </w:tc>
        <w:tc>
          <w:tcPr>
            <w:tcW w:w="14175" w:type="dxa"/>
          </w:tcPr>
          <w:p w14:paraId="77B89D1F" w14:textId="77777777" w:rsidR="006060EF" w:rsidRPr="00630A39" w:rsidRDefault="006060EF" w:rsidP="00FD18C3">
            <w:pPr>
              <w:pStyle w:val="TableParagraph"/>
              <w:spacing w:line="275" w:lineRule="exact"/>
              <w:ind w:left="108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Bendri</w:t>
            </w:r>
            <w:r w:rsidRPr="00630A39">
              <w:rPr>
                <w:b/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reikalavimai</w:t>
            </w:r>
          </w:p>
        </w:tc>
      </w:tr>
      <w:tr w:rsidR="006060EF" w:rsidRPr="00630A39" w14:paraId="77B89D24" w14:textId="77777777" w:rsidTr="00067AD4">
        <w:trPr>
          <w:trHeight w:val="630"/>
        </w:trPr>
        <w:tc>
          <w:tcPr>
            <w:tcW w:w="728" w:type="dxa"/>
          </w:tcPr>
          <w:p w14:paraId="77B89D21" w14:textId="77777777" w:rsidR="006060EF" w:rsidRPr="00630A39" w:rsidRDefault="006060EF" w:rsidP="00FD18C3">
            <w:pPr>
              <w:pStyle w:val="TableParagraph"/>
              <w:spacing w:before="157"/>
              <w:ind w:right="164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1.1.</w:t>
            </w:r>
          </w:p>
        </w:tc>
        <w:tc>
          <w:tcPr>
            <w:tcW w:w="14175" w:type="dxa"/>
          </w:tcPr>
          <w:p w14:paraId="77B89D22" w14:textId="77777777" w:rsidR="006060EF" w:rsidRPr="00630A39" w:rsidRDefault="006060EF" w:rsidP="00FD18C3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Tiekėjas</w:t>
            </w:r>
            <w:r w:rsidRPr="00630A39">
              <w:rPr>
                <w:spacing w:val="3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privalo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pateikti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gaminių</w:t>
            </w:r>
            <w:r w:rsidRPr="00630A39">
              <w:rPr>
                <w:spacing w:val="3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gamintojo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patvirtinimą,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kad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prekių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tiekėjas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yra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oficialus</w:t>
            </w:r>
            <w:r w:rsidRPr="00630A39">
              <w:rPr>
                <w:spacing w:val="3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3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</w:p>
          <w:p w14:paraId="77B89D23" w14:textId="77777777" w:rsidR="006060EF" w:rsidRPr="00630A39" w:rsidRDefault="006060EF" w:rsidP="00FD18C3">
            <w:pPr>
              <w:pStyle w:val="TableParagraph"/>
              <w:spacing w:before="41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gaminių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gamintojo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„</w:t>
            </w:r>
            <w:proofErr w:type="spellStart"/>
            <w:r w:rsidRPr="00630A39">
              <w:rPr>
                <w:sz w:val="24"/>
                <w:lang w:val="lt-LT"/>
              </w:rPr>
              <w:t>Hirtenberger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Defence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System“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atstovas,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taip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užtikrinant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prekės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originalumą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ir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kokybę;</w:t>
            </w:r>
          </w:p>
        </w:tc>
      </w:tr>
      <w:tr w:rsidR="006060EF" w:rsidRPr="00630A39" w14:paraId="77B89D27" w14:textId="77777777" w:rsidTr="00067AD4">
        <w:trPr>
          <w:trHeight w:val="313"/>
        </w:trPr>
        <w:tc>
          <w:tcPr>
            <w:tcW w:w="728" w:type="dxa"/>
          </w:tcPr>
          <w:p w14:paraId="77B89D25" w14:textId="77777777" w:rsidR="006060EF" w:rsidRPr="00630A39" w:rsidRDefault="006060EF" w:rsidP="00FD18C3">
            <w:pPr>
              <w:pStyle w:val="TableParagraph"/>
              <w:spacing w:line="275" w:lineRule="exact"/>
              <w:ind w:right="233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1.2.</w:t>
            </w:r>
          </w:p>
        </w:tc>
        <w:tc>
          <w:tcPr>
            <w:tcW w:w="14175" w:type="dxa"/>
          </w:tcPr>
          <w:p w14:paraId="77B89D26" w14:textId="77777777" w:rsidR="006060EF" w:rsidRPr="00630A39" w:rsidRDefault="006060EF" w:rsidP="00FD18C3">
            <w:pPr>
              <w:pStyle w:val="TableParagraph"/>
              <w:spacing w:line="275" w:lineRule="exact"/>
              <w:ind w:left="108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Visa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pateikiama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įranga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privalo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būti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nauja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ir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nenaudota.</w:t>
            </w:r>
          </w:p>
        </w:tc>
      </w:tr>
    </w:tbl>
    <w:p w14:paraId="77B89D28" w14:textId="77777777" w:rsidR="006060EF" w:rsidRPr="00630A39" w:rsidRDefault="006060EF" w:rsidP="006060EF">
      <w:pPr>
        <w:pStyle w:val="BodyText"/>
        <w:spacing w:before="2"/>
        <w:rPr>
          <w:b/>
          <w:sz w:val="20"/>
          <w:lang w:val="lt-LT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378"/>
        <w:gridCol w:w="5952"/>
        <w:gridCol w:w="2410"/>
        <w:gridCol w:w="2128"/>
      </w:tblGrid>
      <w:tr w:rsidR="006060EF" w:rsidRPr="00630A39" w14:paraId="77B89D2A" w14:textId="77777777" w:rsidTr="00067AD4">
        <w:trPr>
          <w:trHeight w:val="276"/>
        </w:trPr>
        <w:tc>
          <w:tcPr>
            <w:tcW w:w="14879" w:type="dxa"/>
            <w:gridSpan w:val="5"/>
          </w:tcPr>
          <w:p w14:paraId="77B89D29" w14:textId="77777777" w:rsidR="006060EF" w:rsidRPr="00630A39" w:rsidRDefault="006060EF" w:rsidP="00FD18C3">
            <w:pPr>
              <w:pStyle w:val="TableParagraph"/>
              <w:spacing w:line="256" w:lineRule="exact"/>
              <w:ind w:left="110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2.</w:t>
            </w:r>
            <w:r w:rsidRPr="00630A39">
              <w:rPr>
                <w:b/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Techniniai</w:t>
            </w:r>
            <w:r w:rsidRPr="00630A39">
              <w:rPr>
                <w:b/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duomenys:</w:t>
            </w:r>
          </w:p>
        </w:tc>
      </w:tr>
      <w:tr w:rsidR="006060EF" w:rsidRPr="00630A39" w14:paraId="77B89D2C" w14:textId="77777777" w:rsidTr="00067AD4">
        <w:trPr>
          <w:trHeight w:val="276"/>
        </w:trPr>
        <w:tc>
          <w:tcPr>
            <w:tcW w:w="14879" w:type="dxa"/>
            <w:gridSpan w:val="5"/>
          </w:tcPr>
          <w:p w14:paraId="77B89D2B" w14:textId="77777777" w:rsidR="006060EF" w:rsidRPr="00630A39" w:rsidRDefault="006060EF" w:rsidP="00FD18C3">
            <w:pPr>
              <w:pStyle w:val="TableParagraph"/>
              <w:spacing w:line="256" w:lineRule="exact"/>
              <w:ind w:left="110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M6-895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minosvaidžio</w:t>
            </w:r>
            <w:r w:rsidRPr="00630A39">
              <w:rPr>
                <w:spacing w:val="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testavimo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įrangos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komplektą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sudaro:</w:t>
            </w:r>
          </w:p>
        </w:tc>
      </w:tr>
      <w:tr w:rsidR="006060EF" w:rsidRPr="00630A39" w14:paraId="77B89D32" w14:textId="77777777" w:rsidTr="00067AD4">
        <w:trPr>
          <w:trHeight w:val="551"/>
        </w:trPr>
        <w:tc>
          <w:tcPr>
            <w:tcW w:w="1011" w:type="dxa"/>
          </w:tcPr>
          <w:p w14:paraId="77B89D2D" w14:textId="77777777" w:rsidR="006060EF" w:rsidRPr="00630A39" w:rsidRDefault="006060EF" w:rsidP="00FD18C3">
            <w:pPr>
              <w:pStyle w:val="TableParagraph"/>
              <w:spacing w:line="270" w:lineRule="atLeast"/>
              <w:ind w:left="270" w:right="233" w:hanging="7"/>
              <w:rPr>
                <w:b/>
                <w:sz w:val="24"/>
                <w:lang w:val="lt-LT"/>
              </w:rPr>
            </w:pPr>
            <w:r w:rsidRPr="00630A39">
              <w:rPr>
                <w:b/>
                <w:spacing w:val="-1"/>
                <w:sz w:val="24"/>
                <w:lang w:val="lt-LT"/>
              </w:rPr>
              <w:t>Eil.</w:t>
            </w:r>
            <w:r w:rsidRPr="00630A39">
              <w:rPr>
                <w:b/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Nr.</w:t>
            </w:r>
          </w:p>
        </w:tc>
        <w:tc>
          <w:tcPr>
            <w:tcW w:w="3378" w:type="dxa"/>
          </w:tcPr>
          <w:p w14:paraId="77B89D2E" w14:textId="77777777" w:rsidR="006060EF" w:rsidRPr="00630A39" w:rsidRDefault="006060EF" w:rsidP="00FD18C3">
            <w:pPr>
              <w:pStyle w:val="TableParagraph"/>
              <w:spacing w:before="138"/>
              <w:ind w:left="420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Lietuviškas</w:t>
            </w:r>
            <w:r w:rsidRPr="00630A39">
              <w:rPr>
                <w:b/>
                <w:spacing w:val="-10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pavadinimas</w:t>
            </w:r>
          </w:p>
        </w:tc>
        <w:tc>
          <w:tcPr>
            <w:tcW w:w="5952" w:type="dxa"/>
          </w:tcPr>
          <w:p w14:paraId="77B89D2F" w14:textId="77777777" w:rsidR="006060EF" w:rsidRPr="00630A39" w:rsidRDefault="006060EF" w:rsidP="00FD18C3">
            <w:pPr>
              <w:pStyle w:val="TableParagraph"/>
              <w:spacing w:before="138"/>
              <w:ind w:left="1293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Vokiškas/Angliškas</w:t>
            </w:r>
            <w:r w:rsidRPr="00630A39">
              <w:rPr>
                <w:b/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pavadinimas</w:t>
            </w:r>
          </w:p>
        </w:tc>
        <w:tc>
          <w:tcPr>
            <w:tcW w:w="2410" w:type="dxa"/>
          </w:tcPr>
          <w:p w14:paraId="77B89D30" w14:textId="77777777" w:rsidR="006060EF" w:rsidRPr="00630A39" w:rsidRDefault="006060EF" w:rsidP="00FD18C3">
            <w:pPr>
              <w:pStyle w:val="TableParagraph"/>
              <w:spacing w:before="138"/>
              <w:ind w:left="176" w:right="163"/>
              <w:jc w:val="center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NSN</w:t>
            </w:r>
          </w:p>
        </w:tc>
        <w:tc>
          <w:tcPr>
            <w:tcW w:w="2126" w:type="dxa"/>
          </w:tcPr>
          <w:p w14:paraId="77B89D31" w14:textId="77777777" w:rsidR="006060EF" w:rsidRPr="00630A39" w:rsidRDefault="006060EF" w:rsidP="00FD18C3">
            <w:pPr>
              <w:pStyle w:val="TableParagraph"/>
              <w:spacing w:line="270" w:lineRule="atLeast"/>
              <w:ind w:left="322" w:right="119" w:hanging="180"/>
              <w:rPr>
                <w:b/>
                <w:sz w:val="24"/>
                <w:lang w:val="lt-LT"/>
              </w:rPr>
            </w:pPr>
            <w:r w:rsidRPr="00630A39">
              <w:rPr>
                <w:b/>
                <w:sz w:val="24"/>
                <w:lang w:val="lt-LT"/>
              </w:rPr>
              <w:t>Gamyklinis</w:t>
            </w:r>
            <w:r w:rsidRPr="00630A39">
              <w:rPr>
                <w:b/>
                <w:spacing w:val="-13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kodas</w:t>
            </w:r>
            <w:r w:rsidRPr="00630A39">
              <w:rPr>
                <w:b/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b/>
                <w:sz w:val="24"/>
                <w:lang w:val="lt-LT"/>
              </w:rPr>
              <w:t>(</w:t>
            </w:r>
            <w:proofErr w:type="spellStart"/>
            <w:r w:rsidRPr="00630A39">
              <w:rPr>
                <w:b/>
                <w:sz w:val="24"/>
                <w:lang w:val="lt-LT"/>
              </w:rPr>
              <w:t>Part</w:t>
            </w:r>
            <w:proofErr w:type="spellEnd"/>
            <w:r w:rsidRPr="00630A39">
              <w:rPr>
                <w:b/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b/>
                <w:sz w:val="24"/>
                <w:lang w:val="lt-LT"/>
              </w:rPr>
              <w:t>number</w:t>
            </w:r>
            <w:proofErr w:type="spellEnd"/>
            <w:r w:rsidRPr="00630A39">
              <w:rPr>
                <w:b/>
                <w:sz w:val="24"/>
                <w:lang w:val="lt-LT"/>
              </w:rPr>
              <w:t>)</w:t>
            </w:r>
          </w:p>
        </w:tc>
      </w:tr>
      <w:tr w:rsidR="006060EF" w:rsidRPr="00630A39" w14:paraId="77B89D38" w14:textId="77777777" w:rsidTr="00067AD4">
        <w:trPr>
          <w:trHeight w:val="276"/>
        </w:trPr>
        <w:tc>
          <w:tcPr>
            <w:tcW w:w="1011" w:type="dxa"/>
          </w:tcPr>
          <w:p w14:paraId="77B89D33" w14:textId="77777777" w:rsidR="006060EF" w:rsidRPr="00630A39" w:rsidRDefault="006060EF" w:rsidP="00FD18C3">
            <w:pPr>
              <w:pStyle w:val="TableParagraph"/>
              <w:spacing w:line="256" w:lineRule="exact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2.1.1.</w:t>
            </w:r>
          </w:p>
        </w:tc>
        <w:tc>
          <w:tcPr>
            <w:tcW w:w="3378" w:type="dxa"/>
          </w:tcPr>
          <w:p w14:paraId="77B89D34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Baterija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CR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2032</w:t>
            </w:r>
          </w:p>
        </w:tc>
        <w:tc>
          <w:tcPr>
            <w:tcW w:w="5952" w:type="dxa"/>
          </w:tcPr>
          <w:p w14:paraId="77B89D35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Batterie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CR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2032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Battery</w:t>
            </w:r>
            <w:proofErr w:type="spellEnd"/>
          </w:p>
        </w:tc>
        <w:tc>
          <w:tcPr>
            <w:tcW w:w="2410" w:type="dxa"/>
          </w:tcPr>
          <w:p w14:paraId="77B89D36" w14:textId="77777777" w:rsidR="006060EF" w:rsidRPr="00630A39" w:rsidRDefault="006060EF" w:rsidP="00FD18C3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126" w:type="dxa"/>
          </w:tcPr>
          <w:p w14:paraId="77B89D37" w14:textId="77777777" w:rsidR="006060EF" w:rsidRPr="00630A39" w:rsidRDefault="006060EF" w:rsidP="00FD18C3">
            <w:pPr>
              <w:pStyle w:val="TableParagraph"/>
              <w:spacing w:line="256" w:lineRule="exact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177.00.00.019</w:t>
            </w:r>
          </w:p>
        </w:tc>
      </w:tr>
      <w:tr w:rsidR="006060EF" w:rsidRPr="00630A39" w14:paraId="77B89D41" w14:textId="77777777" w:rsidTr="00067AD4">
        <w:trPr>
          <w:trHeight w:val="551"/>
        </w:trPr>
        <w:tc>
          <w:tcPr>
            <w:tcW w:w="1011" w:type="dxa"/>
          </w:tcPr>
          <w:p w14:paraId="77B89D39" w14:textId="77777777" w:rsidR="006060EF" w:rsidRPr="00630A39" w:rsidRDefault="006060EF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2.1.2.</w:t>
            </w:r>
          </w:p>
        </w:tc>
        <w:tc>
          <w:tcPr>
            <w:tcW w:w="3378" w:type="dxa"/>
          </w:tcPr>
          <w:p w14:paraId="77B89D3A" w14:textId="33383A43" w:rsidR="006060EF" w:rsidRPr="00630A39" w:rsidRDefault="006060EF" w:rsidP="00FD18C3">
            <w:pPr>
              <w:pStyle w:val="TableParagraph"/>
              <w:spacing w:line="270" w:lineRule="atLeast"/>
              <w:ind w:left="109" w:right="313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raktas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L-formos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404544">
              <w:rPr>
                <w:spacing w:val="-57"/>
                <w:sz w:val="24"/>
                <w:lang w:val="lt-LT"/>
              </w:rPr>
              <w:t xml:space="preserve">  </w:t>
            </w:r>
            <w:r w:rsidRPr="00630A39">
              <w:rPr>
                <w:sz w:val="24"/>
                <w:lang w:val="lt-LT"/>
              </w:rPr>
              <w:t>šešiakampis</w:t>
            </w:r>
          </w:p>
        </w:tc>
        <w:tc>
          <w:tcPr>
            <w:tcW w:w="5952" w:type="dxa"/>
          </w:tcPr>
          <w:p w14:paraId="77B89D3B" w14:textId="77777777" w:rsidR="006060EF" w:rsidRPr="00630A39" w:rsidRDefault="006060EF" w:rsidP="00FD18C3">
            <w:pPr>
              <w:pStyle w:val="TableParagraph"/>
              <w:spacing w:before="11"/>
              <w:rPr>
                <w:b/>
                <w:sz w:val="23"/>
                <w:lang w:val="lt-LT"/>
              </w:rPr>
            </w:pPr>
          </w:p>
          <w:p w14:paraId="77B89D3C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Inbusschlüssel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SW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2mm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DIN911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Allen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key</w:t>
            </w:r>
            <w:proofErr w:type="spellEnd"/>
          </w:p>
        </w:tc>
        <w:tc>
          <w:tcPr>
            <w:tcW w:w="2410" w:type="dxa"/>
          </w:tcPr>
          <w:p w14:paraId="77B89D3D" w14:textId="77777777" w:rsidR="006060EF" w:rsidRPr="00630A39" w:rsidRDefault="006060EF" w:rsidP="00FD18C3">
            <w:pPr>
              <w:pStyle w:val="TableParagraph"/>
              <w:spacing w:before="11"/>
              <w:rPr>
                <w:b/>
                <w:sz w:val="23"/>
                <w:lang w:val="lt-LT"/>
              </w:rPr>
            </w:pPr>
          </w:p>
          <w:p w14:paraId="77B89D3E" w14:textId="77777777" w:rsidR="006060EF" w:rsidRPr="00630A39" w:rsidRDefault="006060EF" w:rsidP="00FD18C3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126" w:type="dxa"/>
          </w:tcPr>
          <w:p w14:paraId="77B89D3F" w14:textId="77777777" w:rsidR="006060EF" w:rsidRPr="00630A39" w:rsidRDefault="006060EF" w:rsidP="00FD18C3">
            <w:pPr>
              <w:pStyle w:val="TableParagraph"/>
              <w:spacing w:before="11"/>
              <w:rPr>
                <w:b/>
                <w:sz w:val="23"/>
                <w:lang w:val="lt-LT"/>
              </w:rPr>
            </w:pPr>
          </w:p>
          <w:p w14:paraId="77B89D40" w14:textId="77777777" w:rsidR="006060EF" w:rsidRPr="00630A39" w:rsidRDefault="006060EF" w:rsidP="00FD18C3">
            <w:pPr>
              <w:pStyle w:val="TableParagraph"/>
              <w:spacing w:line="256" w:lineRule="exact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301.04.00.011</w:t>
            </w:r>
          </w:p>
        </w:tc>
      </w:tr>
      <w:tr w:rsidR="006060EF" w:rsidRPr="00630A39" w14:paraId="77B89D47" w14:textId="77777777" w:rsidTr="00067AD4">
        <w:trPr>
          <w:trHeight w:val="276"/>
        </w:trPr>
        <w:tc>
          <w:tcPr>
            <w:tcW w:w="1011" w:type="dxa"/>
          </w:tcPr>
          <w:p w14:paraId="77B89D42" w14:textId="77777777" w:rsidR="006060EF" w:rsidRPr="00630A39" w:rsidRDefault="006060EF" w:rsidP="00FD18C3">
            <w:pPr>
              <w:pStyle w:val="TableParagraph"/>
              <w:spacing w:line="256" w:lineRule="exact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2.1.3.</w:t>
            </w:r>
          </w:p>
        </w:tc>
        <w:tc>
          <w:tcPr>
            <w:tcW w:w="3378" w:type="dxa"/>
          </w:tcPr>
          <w:p w14:paraId="77B89D43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2,4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plokščias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atsuktuvas</w:t>
            </w:r>
          </w:p>
        </w:tc>
        <w:tc>
          <w:tcPr>
            <w:tcW w:w="5952" w:type="dxa"/>
          </w:tcPr>
          <w:p w14:paraId="77B89D44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Flacher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Schraubenzieher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2,4mm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Screw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driver</w:t>
            </w:r>
            <w:proofErr w:type="spellEnd"/>
          </w:p>
        </w:tc>
        <w:tc>
          <w:tcPr>
            <w:tcW w:w="2410" w:type="dxa"/>
          </w:tcPr>
          <w:p w14:paraId="77B89D45" w14:textId="77777777" w:rsidR="006060EF" w:rsidRPr="00630A39" w:rsidRDefault="006060EF" w:rsidP="00FD18C3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-</w:t>
            </w:r>
          </w:p>
        </w:tc>
        <w:tc>
          <w:tcPr>
            <w:tcW w:w="2126" w:type="dxa"/>
          </w:tcPr>
          <w:p w14:paraId="77B89D46" w14:textId="77777777" w:rsidR="006060EF" w:rsidRPr="00630A39" w:rsidRDefault="006060EF" w:rsidP="00FD18C3">
            <w:pPr>
              <w:pStyle w:val="TableParagraph"/>
              <w:spacing w:line="256" w:lineRule="exact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301.10.00.027</w:t>
            </w:r>
          </w:p>
        </w:tc>
      </w:tr>
      <w:tr w:rsidR="006060EF" w:rsidRPr="00630A39" w14:paraId="77B89D4D" w14:textId="77777777" w:rsidTr="00067AD4">
        <w:trPr>
          <w:trHeight w:val="551"/>
        </w:trPr>
        <w:tc>
          <w:tcPr>
            <w:tcW w:w="1011" w:type="dxa"/>
          </w:tcPr>
          <w:p w14:paraId="77B89D48" w14:textId="77777777" w:rsidR="006060EF" w:rsidRPr="00630A39" w:rsidRDefault="006060EF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2.1.4.</w:t>
            </w:r>
          </w:p>
        </w:tc>
        <w:tc>
          <w:tcPr>
            <w:tcW w:w="3378" w:type="dxa"/>
          </w:tcPr>
          <w:p w14:paraId="77B89D49" w14:textId="68D7A094" w:rsidR="006060EF" w:rsidRPr="00630A39" w:rsidRDefault="006060EF" w:rsidP="00FD18C3">
            <w:pPr>
              <w:pStyle w:val="TableParagraph"/>
              <w:spacing w:line="270" w:lineRule="atLeast"/>
              <w:ind w:left="109" w:right="105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60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 xml:space="preserve">mm M6 C </w:t>
            </w:r>
            <w:proofErr w:type="spellStart"/>
            <w:r w:rsidRPr="00630A39">
              <w:rPr>
                <w:sz w:val="24"/>
                <w:lang w:val="lt-LT"/>
              </w:rPr>
              <w:t>daužiklio</w:t>
            </w:r>
            <w:proofErr w:type="spellEnd"/>
            <w:r w:rsidRPr="00630A39">
              <w:rPr>
                <w:spacing w:val="-5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</w:t>
            </w:r>
            <w:r w:rsidR="00404544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šsikišimo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matuoklis</w:t>
            </w:r>
          </w:p>
        </w:tc>
        <w:tc>
          <w:tcPr>
            <w:tcW w:w="5952" w:type="dxa"/>
          </w:tcPr>
          <w:p w14:paraId="77B89D4A" w14:textId="77777777" w:rsidR="006060EF" w:rsidRPr="00630A39" w:rsidRDefault="006060EF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Schlagbolzenvorstandslehre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M6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C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Firing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pin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protrusion</w:t>
            </w:r>
            <w:proofErr w:type="spellEnd"/>
            <w:r w:rsidRPr="00630A39">
              <w:rPr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gauge</w:t>
            </w:r>
            <w:proofErr w:type="spellEnd"/>
          </w:p>
        </w:tc>
        <w:tc>
          <w:tcPr>
            <w:tcW w:w="2410" w:type="dxa"/>
          </w:tcPr>
          <w:p w14:paraId="77B89D4B" w14:textId="77777777" w:rsidR="006060EF" w:rsidRPr="00630A39" w:rsidRDefault="006060EF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5220-41-001-6872</w:t>
            </w:r>
          </w:p>
        </w:tc>
        <w:tc>
          <w:tcPr>
            <w:tcW w:w="2126" w:type="dxa"/>
          </w:tcPr>
          <w:p w14:paraId="77B89D4C" w14:textId="77777777" w:rsidR="006060EF" w:rsidRPr="00630A39" w:rsidRDefault="006060EF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511.01.00.610</w:t>
            </w:r>
          </w:p>
        </w:tc>
      </w:tr>
      <w:tr w:rsidR="006060EF" w:rsidRPr="00630A39" w14:paraId="77B89D53" w14:textId="77777777" w:rsidTr="00067AD4">
        <w:trPr>
          <w:trHeight w:val="276"/>
        </w:trPr>
        <w:tc>
          <w:tcPr>
            <w:tcW w:w="1011" w:type="dxa"/>
          </w:tcPr>
          <w:p w14:paraId="77B89D4E" w14:textId="77777777" w:rsidR="006060EF" w:rsidRPr="00630A39" w:rsidRDefault="006060EF" w:rsidP="00FD18C3">
            <w:pPr>
              <w:pStyle w:val="TableParagraph"/>
              <w:spacing w:line="256" w:lineRule="exact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2.1.5.</w:t>
            </w:r>
          </w:p>
        </w:tc>
        <w:tc>
          <w:tcPr>
            <w:tcW w:w="3378" w:type="dxa"/>
          </w:tcPr>
          <w:p w14:paraId="77B89D4F" w14:textId="0F1FF6C8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60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vamzdžio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matuoklis</w:t>
            </w:r>
          </w:p>
        </w:tc>
        <w:tc>
          <w:tcPr>
            <w:tcW w:w="5952" w:type="dxa"/>
          </w:tcPr>
          <w:p w14:paraId="77B89D50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Geradheitslehre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60mm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Barrel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gauge</w:t>
            </w:r>
            <w:proofErr w:type="spellEnd"/>
          </w:p>
        </w:tc>
        <w:tc>
          <w:tcPr>
            <w:tcW w:w="2410" w:type="dxa"/>
          </w:tcPr>
          <w:p w14:paraId="77B89D51" w14:textId="77777777" w:rsidR="006060EF" w:rsidRPr="00630A39" w:rsidRDefault="006060EF" w:rsidP="00FD18C3">
            <w:pPr>
              <w:pStyle w:val="TableParagraph"/>
              <w:spacing w:line="256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4933-41-000-8239</w:t>
            </w:r>
          </w:p>
        </w:tc>
        <w:tc>
          <w:tcPr>
            <w:tcW w:w="2126" w:type="dxa"/>
          </w:tcPr>
          <w:p w14:paraId="77B89D52" w14:textId="77777777" w:rsidR="006060EF" w:rsidRPr="00630A39" w:rsidRDefault="006060EF" w:rsidP="00FD18C3">
            <w:pPr>
              <w:pStyle w:val="TableParagraph"/>
              <w:spacing w:line="256" w:lineRule="exact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572.45.00.500</w:t>
            </w:r>
          </w:p>
        </w:tc>
      </w:tr>
      <w:tr w:rsidR="006060EF" w:rsidRPr="00630A39" w14:paraId="77B89D59" w14:textId="77777777" w:rsidTr="00067AD4">
        <w:trPr>
          <w:trHeight w:val="275"/>
        </w:trPr>
        <w:tc>
          <w:tcPr>
            <w:tcW w:w="1011" w:type="dxa"/>
          </w:tcPr>
          <w:p w14:paraId="77B89D54" w14:textId="77777777" w:rsidR="006060EF" w:rsidRPr="00630A39" w:rsidRDefault="006060EF" w:rsidP="00FD18C3">
            <w:pPr>
              <w:pStyle w:val="TableParagraph"/>
              <w:spacing w:line="256" w:lineRule="exact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2.1.6.</w:t>
            </w:r>
          </w:p>
        </w:tc>
        <w:tc>
          <w:tcPr>
            <w:tcW w:w="3378" w:type="dxa"/>
          </w:tcPr>
          <w:p w14:paraId="77B89D55" w14:textId="584B1359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60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kreipiamasis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žiedas</w:t>
            </w:r>
          </w:p>
        </w:tc>
        <w:tc>
          <w:tcPr>
            <w:tcW w:w="5952" w:type="dxa"/>
          </w:tcPr>
          <w:p w14:paraId="77B89D56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Führungsring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Guide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ring</w:t>
            </w:r>
            <w:proofErr w:type="spellEnd"/>
          </w:p>
        </w:tc>
        <w:tc>
          <w:tcPr>
            <w:tcW w:w="2410" w:type="dxa"/>
          </w:tcPr>
          <w:p w14:paraId="77B89D57" w14:textId="77777777" w:rsidR="006060EF" w:rsidRPr="00630A39" w:rsidRDefault="006060EF" w:rsidP="00FD18C3">
            <w:pPr>
              <w:pStyle w:val="TableParagraph"/>
              <w:spacing w:line="256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5365-41-001-6873</w:t>
            </w:r>
          </w:p>
        </w:tc>
        <w:tc>
          <w:tcPr>
            <w:tcW w:w="2126" w:type="dxa"/>
          </w:tcPr>
          <w:p w14:paraId="77B89D58" w14:textId="77777777" w:rsidR="006060EF" w:rsidRPr="00630A39" w:rsidRDefault="006060EF" w:rsidP="00FD18C3">
            <w:pPr>
              <w:pStyle w:val="TableParagraph"/>
              <w:spacing w:line="256" w:lineRule="exact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590.80.00.596</w:t>
            </w:r>
          </w:p>
        </w:tc>
      </w:tr>
      <w:tr w:rsidR="006060EF" w:rsidRPr="00630A39" w14:paraId="77B89D62" w14:textId="77777777" w:rsidTr="00067AD4">
        <w:trPr>
          <w:trHeight w:val="552"/>
        </w:trPr>
        <w:tc>
          <w:tcPr>
            <w:tcW w:w="1011" w:type="dxa"/>
          </w:tcPr>
          <w:p w14:paraId="77B89D5A" w14:textId="77777777" w:rsidR="006060EF" w:rsidRPr="00630A39" w:rsidRDefault="006060EF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2.1.7.</w:t>
            </w:r>
          </w:p>
        </w:tc>
        <w:tc>
          <w:tcPr>
            <w:tcW w:w="3378" w:type="dxa"/>
          </w:tcPr>
          <w:p w14:paraId="77B89D5B" w14:textId="77777777" w:rsidR="006060EF" w:rsidRPr="00630A39" w:rsidRDefault="006060EF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XT3PG</w:t>
            </w:r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skaitmeninis</w:t>
            </w:r>
            <w:r w:rsidRPr="00630A39">
              <w:rPr>
                <w:spacing w:val="-1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matavimo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įrankis</w:t>
            </w:r>
          </w:p>
        </w:tc>
        <w:tc>
          <w:tcPr>
            <w:tcW w:w="5952" w:type="dxa"/>
          </w:tcPr>
          <w:p w14:paraId="77B89D5C" w14:textId="77777777" w:rsidR="006060EF" w:rsidRPr="00630A39" w:rsidRDefault="006060EF" w:rsidP="00FD18C3">
            <w:pPr>
              <w:pStyle w:val="TableParagraph"/>
              <w:spacing w:before="11"/>
              <w:rPr>
                <w:b/>
                <w:sz w:val="23"/>
                <w:lang w:val="lt-LT"/>
              </w:rPr>
            </w:pPr>
          </w:p>
          <w:p w14:paraId="77B89D5D" w14:textId="77777777" w:rsidR="006060EF" w:rsidRPr="00630A39" w:rsidRDefault="006060EF" w:rsidP="00FD18C3">
            <w:pPr>
              <w:pStyle w:val="TableParagraph"/>
              <w:spacing w:line="256" w:lineRule="exac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Bowers-Mess-Pistole</w:t>
            </w:r>
            <w:proofErr w:type="spellEnd"/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XT3PG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Digital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measuring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device</w:t>
            </w:r>
            <w:proofErr w:type="spellEnd"/>
          </w:p>
        </w:tc>
        <w:tc>
          <w:tcPr>
            <w:tcW w:w="2410" w:type="dxa"/>
          </w:tcPr>
          <w:p w14:paraId="77B89D5E" w14:textId="77777777" w:rsidR="006060EF" w:rsidRPr="00630A39" w:rsidRDefault="006060EF" w:rsidP="00FD18C3">
            <w:pPr>
              <w:pStyle w:val="TableParagraph"/>
              <w:spacing w:before="11"/>
              <w:rPr>
                <w:b/>
                <w:sz w:val="23"/>
                <w:lang w:val="lt-LT"/>
              </w:rPr>
            </w:pPr>
          </w:p>
          <w:p w14:paraId="77B89D5F" w14:textId="77777777" w:rsidR="006060EF" w:rsidRPr="00630A39" w:rsidRDefault="006060EF" w:rsidP="00FD18C3">
            <w:pPr>
              <w:pStyle w:val="TableParagraph"/>
              <w:spacing w:line="256" w:lineRule="exact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5280-41-000-8254 B</w:t>
            </w:r>
          </w:p>
        </w:tc>
        <w:tc>
          <w:tcPr>
            <w:tcW w:w="2126" w:type="dxa"/>
          </w:tcPr>
          <w:p w14:paraId="77B89D60" w14:textId="77777777" w:rsidR="006060EF" w:rsidRPr="00630A39" w:rsidRDefault="006060EF" w:rsidP="00FD18C3">
            <w:pPr>
              <w:pStyle w:val="TableParagraph"/>
              <w:spacing w:before="11"/>
              <w:rPr>
                <w:b/>
                <w:sz w:val="23"/>
                <w:lang w:val="lt-LT"/>
              </w:rPr>
            </w:pPr>
          </w:p>
          <w:p w14:paraId="77B89D61" w14:textId="77777777" w:rsidR="006060EF" w:rsidRPr="00630A39" w:rsidRDefault="006060EF" w:rsidP="00FD18C3">
            <w:pPr>
              <w:pStyle w:val="TableParagraph"/>
              <w:spacing w:line="256" w:lineRule="exact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590.80.00.601</w:t>
            </w:r>
          </w:p>
        </w:tc>
      </w:tr>
      <w:tr w:rsidR="006060EF" w:rsidRPr="00630A39" w14:paraId="77B89D68" w14:textId="77777777" w:rsidTr="00067AD4">
        <w:trPr>
          <w:trHeight w:val="551"/>
        </w:trPr>
        <w:tc>
          <w:tcPr>
            <w:tcW w:w="1011" w:type="dxa"/>
          </w:tcPr>
          <w:p w14:paraId="77B89D63" w14:textId="77777777" w:rsidR="006060EF" w:rsidRPr="00630A39" w:rsidRDefault="006060EF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2.1.8.</w:t>
            </w:r>
          </w:p>
        </w:tc>
        <w:tc>
          <w:tcPr>
            <w:tcW w:w="3378" w:type="dxa"/>
          </w:tcPr>
          <w:p w14:paraId="77B89D64" w14:textId="373F8735" w:rsidR="006060EF" w:rsidRPr="00630A39" w:rsidRDefault="006060EF" w:rsidP="00FD18C3">
            <w:pPr>
              <w:pStyle w:val="TableParagraph"/>
              <w:spacing w:line="270" w:lineRule="atLeast"/>
              <w:ind w:left="109" w:right="663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MB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50-65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dviejų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taškų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404544">
              <w:rPr>
                <w:spacing w:val="-57"/>
                <w:sz w:val="24"/>
                <w:lang w:val="lt-LT"/>
              </w:rPr>
              <w:t xml:space="preserve">  </w:t>
            </w:r>
            <w:r w:rsidRPr="00630A39">
              <w:rPr>
                <w:sz w:val="24"/>
                <w:lang w:val="lt-LT"/>
              </w:rPr>
              <w:t>matavimo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galvutė</w:t>
            </w:r>
          </w:p>
        </w:tc>
        <w:tc>
          <w:tcPr>
            <w:tcW w:w="5952" w:type="dxa"/>
          </w:tcPr>
          <w:p w14:paraId="77B89D65" w14:textId="77777777" w:rsidR="006060EF" w:rsidRPr="00630A39" w:rsidRDefault="006060EF" w:rsidP="00FD18C3">
            <w:pPr>
              <w:pStyle w:val="TableParagraph"/>
              <w:spacing w:line="270" w:lineRule="atLeast"/>
              <w:ind w:left="109" w:right="1057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Bowers-2-Punkt-Messkopf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MB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50-65mm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2-point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measuring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head</w:t>
            </w:r>
            <w:proofErr w:type="spellEnd"/>
          </w:p>
        </w:tc>
        <w:tc>
          <w:tcPr>
            <w:tcW w:w="2410" w:type="dxa"/>
          </w:tcPr>
          <w:p w14:paraId="77B89D66" w14:textId="77777777" w:rsidR="006060EF" w:rsidRPr="00630A39" w:rsidRDefault="006060EF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5280-41-000-8353</w:t>
            </w:r>
          </w:p>
        </w:tc>
        <w:tc>
          <w:tcPr>
            <w:tcW w:w="2126" w:type="dxa"/>
          </w:tcPr>
          <w:p w14:paraId="77B89D67" w14:textId="77777777" w:rsidR="006060EF" w:rsidRPr="00630A39" w:rsidRDefault="006060EF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590.80.00.701</w:t>
            </w:r>
          </w:p>
        </w:tc>
      </w:tr>
      <w:tr w:rsidR="006060EF" w:rsidRPr="00630A39" w14:paraId="77B89D6E" w14:textId="77777777" w:rsidTr="00067AD4">
        <w:trPr>
          <w:trHeight w:val="552"/>
        </w:trPr>
        <w:tc>
          <w:tcPr>
            <w:tcW w:w="1011" w:type="dxa"/>
          </w:tcPr>
          <w:p w14:paraId="77B89D69" w14:textId="77777777" w:rsidR="006060EF" w:rsidRPr="00630A39" w:rsidRDefault="006060EF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2.1.9.</w:t>
            </w:r>
          </w:p>
        </w:tc>
        <w:tc>
          <w:tcPr>
            <w:tcW w:w="3378" w:type="dxa"/>
          </w:tcPr>
          <w:p w14:paraId="77B89D6A" w14:textId="4204F890" w:rsidR="006060EF" w:rsidRPr="00630A39" w:rsidRDefault="006060EF" w:rsidP="00FD18C3">
            <w:pPr>
              <w:pStyle w:val="TableParagraph"/>
              <w:spacing w:line="270" w:lineRule="atLeast"/>
              <w:ind w:left="109" w:right="39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50-65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kreipiamasis</w:t>
            </w:r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žiedas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="00404544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matavimo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galvutei</w:t>
            </w:r>
          </w:p>
        </w:tc>
        <w:tc>
          <w:tcPr>
            <w:tcW w:w="5952" w:type="dxa"/>
          </w:tcPr>
          <w:p w14:paraId="77B89D6B" w14:textId="77777777" w:rsidR="006060EF" w:rsidRPr="00630A39" w:rsidRDefault="006060EF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Führungsring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für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Messkopf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50-65mm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Guide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ring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for</w:t>
            </w:r>
            <w:proofErr w:type="spellEnd"/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measuring</w:t>
            </w:r>
            <w:proofErr w:type="spellEnd"/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head</w:t>
            </w:r>
            <w:proofErr w:type="spellEnd"/>
          </w:p>
        </w:tc>
        <w:tc>
          <w:tcPr>
            <w:tcW w:w="2410" w:type="dxa"/>
          </w:tcPr>
          <w:p w14:paraId="77B89D6C" w14:textId="77777777" w:rsidR="006060EF" w:rsidRPr="00630A39" w:rsidRDefault="006060EF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5365-41-000-8352</w:t>
            </w:r>
          </w:p>
        </w:tc>
        <w:tc>
          <w:tcPr>
            <w:tcW w:w="2126" w:type="dxa"/>
          </w:tcPr>
          <w:p w14:paraId="77B89D6D" w14:textId="77777777" w:rsidR="006060EF" w:rsidRPr="00630A39" w:rsidRDefault="006060EF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590.80.00.801</w:t>
            </w:r>
          </w:p>
        </w:tc>
      </w:tr>
      <w:tr w:rsidR="00067AD4" w:rsidRPr="00630A39" w14:paraId="77B89D75" w14:textId="77777777" w:rsidTr="00067AD4">
        <w:trPr>
          <w:trHeight w:val="552"/>
        </w:trPr>
        <w:tc>
          <w:tcPr>
            <w:tcW w:w="1011" w:type="dxa"/>
          </w:tcPr>
          <w:p w14:paraId="77B89D6F" w14:textId="77777777" w:rsidR="00067AD4" w:rsidRPr="00630A39" w:rsidRDefault="00067AD4" w:rsidP="00067AD4">
            <w:pPr>
              <w:pStyle w:val="TableParagraph"/>
              <w:spacing w:line="275" w:lineRule="exact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lastRenderedPageBreak/>
              <w:t>2.1.10</w:t>
            </w:r>
          </w:p>
          <w:p w14:paraId="77B89D70" w14:textId="77777777" w:rsidR="00067AD4" w:rsidRPr="00630A39" w:rsidRDefault="00067AD4" w:rsidP="00067AD4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</w:p>
        </w:tc>
        <w:tc>
          <w:tcPr>
            <w:tcW w:w="3378" w:type="dxa"/>
          </w:tcPr>
          <w:p w14:paraId="77B89D71" w14:textId="53C095BC" w:rsidR="00067AD4" w:rsidRPr="00630A39" w:rsidRDefault="00067AD4" w:rsidP="00FD18C3">
            <w:pPr>
              <w:pStyle w:val="TableParagraph"/>
              <w:spacing w:line="270" w:lineRule="atLeast"/>
              <w:ind w:left="109" w:right="39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1000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 prailgintuvas</w:t>
            </w:r>
          </w:p>
        </w:tc>
        <w:tc>
          <w:tcPr>
            <w:tcW w:w="5952" w:type="dxa"/>
          </w:tcPr>
          <w:p w14:paraId="77B89D72" w14:textId="77777777" w:rsidR="00067AD4" w:rsidRPr="00630A39" w:rsidRDefault="00067AD4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Verlängerung</w:t>
            </w:r>
            <w:proofErr w:type="spellEnd"/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1000mm</w:t>
            </w:r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Extension</w:t>
            </w:r>
            <w:proofErr w:type="spellEnd"/>
          </w:p>
        </w:tc>
        <w:tc>
          <w:tcPr>
            <w:tcW w:w="2410" w:type="dxa"/>
          </w:tcPr>
          <w:p w14:paraId="77B89D73" w14:textId="77777777" w:rsidR="00067AD4" w:rsidRPr="00630A39" w:rsidRDefault="00067AD4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5210-41-000-8349</w:t>
            </w:r>
          </w:p>
        </w:tc>
        <w:tc>
          <w:tcPr>
            <w:tcW w:w="2126" w:type="dxa"/>
          </w:tcPr>
          <w:p w14:paraId="77B89D74" w14:textId="77777777" w:rsidR="00067AD4" w:rsidRPr="00630A39" w:rsidRDefault="00067AD4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590.80.00.901</w:t>
            </w:r>
          </w:p>
        </w:tc>
      </w:tr>
      <w:tr w:rsidR="00067AD4" w:rsidRPr="00630A39" w14:paraId="77B89D7B" w14:textId="77777777" w:rsidTr="00067AD4">
        <w:trPr>
          <w:trHeight w:val="552"/>
        </w:trPr>
        <w:tc>
          <w:tcPr>
            <w:tcW w:w="1011" w:type="dxa"/>
          </w:tcPr>
          <w:p w14:paraId="77B89D76" w14:textId="77777777" w:rsidR="00067AD4" w:rsidRPr="00630A39" w:rsidRDefault="00067AD4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2.1.11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77B89D77" w14:textId="1E3D3CF1" w:rsidR="00067AD4" w:rsidRPr="00630A39" w:rsidRDefault="00067AD4" w:rsidP="00FD18C3">
            <w:pPr>
              <w:pStyle w:val="TableParagraph"/>
              <w:spacing w:line="270" w:lineRule="atLeast"/>
              <w:ind w:left="109" w:right="39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60,7</w:t>
            </w:r>
            <w:r w:rsidR="00404544">
              <w:rPr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mm</w:t>
            </w:r>
            <w:r w:rsidRPr="00630A39">
              <w:rPr>
                <w:spacing w:val="-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matavimui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skirtas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žiedas</w:t>
            </w:r>
          </w:p>
        </w:tc>
        <w:tc>
          <w:tcPr>
            <w:tcW w:w="5952" w:type="dxa"/>
          </w:tcPr>
          <w:p w14:paraId="77B89D78" w14:textId="77777777" w:rsidR="00067AD4" w:rsidRPr="00630A39" w:rsidRDefault="00067AD4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Einstellring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60,7mm</w:t>
            </w:r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Setting</w:t>
            </w:r>
            <w:proofErr w:type="spellEnd"/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ring</w:t>
            </w:r>
            <w:proofErr w:type="spellEnd"/>
            <w:r w:rsidRPr="00630A39">
              <w:rPr>
                <w:spacing w:val="-3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gauge</w:t>
            </w:r>
            <w:proofErr w:type="spellEnd"/>
          </w:p>
        </w:tc>
        <w:tc>
          <w:tcPr>
            <w:tcW w:w="2410" w:type="dxa"/>
          </w:tcPr>
          <w:p w14:paraId="77B89D79" w14:textId="77777777" w:rsidR="00067AD4" w:rsidRPr="00630A39" w:rsidRDefault="00067AD4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4993-41-000-8240</w:t>
            </w:r>
          </w:p>
        </w:tc>
        <w:tc>
          <w:tcPr>
            <w:tcW w:w="2126" w:type="dxa"/>
          </w:tcPr>
          <w:p w14:paraId="77B89D7A" w14:textId="77777777" w:rsidR="00067AD4" w:rsidRPr="00630A39" w:rsidRDefault="00067AD4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593.20.00.470</w:t>
            </w:r>
          </w:p>
        </w:tc>
      </w:tr>
      <w:tr w:rsidR="00067AD4" w:rsidRPr="00630A39" w14:paraId="77B89D82" w14:textId="77777777" w:rsidTr="00067AD4">
        <w:trPr>
          <w:trHeight w:val="552"/>
        </w:trPr>
        <w:tc>
          <w:tcPr>
            <w:tcW w:w="1011" w:type="dxa"/>
          </w:tcPr>
          <w:p w14:paraId="77B89D7C" w14:textId="77777777" w:rsidR="00067AD4" w:rsidRPr="00630A39" w:rsidRDefault="00067AD4" w:rsidP="00067AD4">
            <w:pPr>
              <w:pStyle w:val="TableParagraph"/>
              <w:spacing w:line="275" w:lineRule="exact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2.1.12</w:t>
            </w:r>
            <w:r>
              <w:rPr>
                <w:sz w:val="24"/>
                <w:lang w:val="lt-LT"/>
              </w:rPr>
              <w:t>.</w:t>
            </w:r>
          </w:p>
          <w:p w14:paraId="77B89D7D" w14:textId="77777777" w:rsidR="00067AD4" w:rsidRPr="00630A39" w:rsidRDefault="00067AD4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</w:p>
        </w:tc>
        <w:tc>
          <w:tcPr>
            <w:tcW w:w="3378" w:type="dxa"/>
          </w:tcPr>
          <w:p w14:paraId="77B89D7E" w14:textId="77777777" w:rsidR="00067AD4" w:rsidRPr="00630A39" w:rsidRDefault="00067AD4" w:rsidP="00FD18C3">
            <w:pPr>
              <w:pStyle w:val="TableParagraph"/>
              <w:spacing w:line="270" w:lineRule="atLeast"/>
              <w:ind w:left="109" w:right="39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Įdėklas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iš</w:t>
            </w:r>
            <w:r w:rsidRPr="00630A39">
              <w:rPr>
                <w:spacing w:val="-1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putplasčio</w:t>
            </w:r>
            <w:proofErr w:type="spellEnd"/>
          </w:p>
        </w:tc>
        <w:tc>
          <w:tcPr>
            <w:tcW w:w="5952" w:type="dxa"/>
          </w:tcPr>
          <w:p w14:paraId="77B89D7F" w14:textId="77777777" w:rsidR="00067AD4" w:rsidRPr="00630A39" w:rsidRDefault="00067AD4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Schaumstoffeinsatz</w:t>
            </w:r>
            <w:proofErr w:type="spellEnd"/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Foam</w:t>
            </w:r>
            <w:proofErr w:type="spellEnd"/>
            <w:r w:rsidRPr="00630A39">
              <w:rPr>
                <w:spacing w:val="-9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insert</w:t>
            </w:r>
            <w:proofErr w:type="spellEnd"/>
          </w:p>
        </w:tc>
        <w:tc>
          <w:tcPr>
            <w:tcW w:w="2410" w:type="dxa"/>
          </w:tcPr>
          <w:p w14:paraId="77B89D80" w14:textId="77777777" w:rsidR="00067AD4" w:rsidRPr="00630A39" w:rsidRDefault="00067AD4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8135-41-001-6871</w:t>
            </w:r>
          </w:p>
        </w:tc>
        <w:tc>
          <w:tcPr>
            <w:tcW w:w="2126" w:type="dxa"/>
          </w:tcPr>
          <w:p w14:paraId="77B89D81" w14:textId="77777777" w:rsidR="00067AD4" w:rsidRPr="00630A39" w:rsidRDefault="00067AD4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200.41.00.020</w:t>
            </w:r>
          </w:p>
        </w:tc>
      </w:tr>
      <w:tr w:rsidR="00067AD4" w:rsidRPr="00630A39" w14:paraId="77B89D88" w14:textId="77777777" w:rsidTr="00067AD4">
        <w:trPr>
          <w:trHeight w:val="552"/>
        </w:trPr>
        <w:tc>
          <w:tcPr>
            <w:tcW w:w="1011" w:type="dxa"/>
          </w:tcPr>
          <w:p w14:paraId="77B89D83" w14:textId="77777777" w:rsidR="00067AD4" w:rsidRPr="00630A39" w:rsidRDefault="00067AD4" w:rsidP="00FD18C3">
            <w:pPr>
              <w:pStyle w:val="TableParagraph"/>
              <w:ind w:left="120" w:right="106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2.1.13</w:t>
            </w:r>
            <w:r>
              <w:rPr>
                <w:sz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77B89D84" w14:textId="77777777" w:rsidR="00067AD4" w:rsidRPr="00630A39" w:rsidRDefault="00067AD4" w:rsidP="00FD18C3">
            <w:pPr>
              <w:pStyle w:val="TableParagraph"/>
              <w:spacing w:line="270" w:lineRule="atLeast"/>
              <w:ind w:left="109" w:right="391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13513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Plastikinė</w:t>
            </w:r>
            <w:r w:rsidRPr="00630A39">
              <w:rPr>
                <w:spacing w:val="-8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įrangos</w:t>
            </w:r>
            <w:r w:rsidRPr="00630A39">
              <w:rPr>
                <w:spacing w:val="-57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laikymo</w:t>
            </w:r>
            <w:r w:rsidRPr="00630A39">
              <w:rPr>
                <w:spacing w:val="-2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dėžė</w:t>
            </w:r>
          </w:p>
        </w:tc>
        <w:tc>
          <w:tcPr>
            <w:tcW w:w="5952" w:type="dxa"/>
          </w:tcPr>
          <w:p w14:paraId="77B89D85" w14:textId="77777777" w:rsidR="00067AD4" w:rsidRPr="00630A39" w:rsidRDefault="00067AD4" w:rsidP="00FD18C3">
            <w:pPr>
              <w:pStyle w:val="TableParagraph"/>
              <w:spacing w:line="270" w:lineRule="atLeast"/>
              <w:ind w:left="109"/>
              <w:rPr>
                <w:sz w:val="24"/>
                <w:lang w:val="lt-LT"/>
              </w:rPr>
            </w:pPr>
            <w:proofErr w:type="spellStart"/>
            <w:r w:rsidRPr="00630A39">
              <w:rPr>
                <w:sz w:val="24"/>
                <w:lang w:val="lt-LT"/>
              </w:rPr>
              <w:t>Kunststoffbox</w:t>
            </w:r>
            <w:proofErr w:type="spellEnd"/>
            <w:r w:rsidRPr="00630A39">
              <w:rPr>
                <w:spacing w:val="-6"/>
                <w:sz w:val="24"/>
                <w:lang w:val="lt-LT"/>
              </w:rPr>
              <w:t xml:space="preserve"> </w:t>
            </w:r>
            <w:r w:rsidRPr="00630A39">
              <w:rPr>
                <w:sz w:val="24"/>
                <w:lang w:val="lt-LT"/>
              </w:rPr>
              <w:t>13513</w:t>
            </w:r>
            <w:r w:rsidRPr="00630A39">
              <w:rPr>
                <w:spacing w:val="-4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Plastic</w:t>
            </w:r>
            <w:proofErr w:type="spellEnd"/>
            <w:r w:rsidRPr="00630A39">
              <w:rPr>
                <w:spacing w:val="-5"/>
                <w:sz w:val="24"/>
                <w:lang w:val="lt-LT"/>
              </w:rPr>
              <w:t xml:space="preserve"> </w:t>
            </w:r>
            <w:proofErr w:type="spellStart"/>
            <w:r w:rsidRPr="00630A39">
              <w:rPr>
                <w:sz w:val="24"/>
                <w:lang w:val="lt-LT"/>
              </w:rPr>
              <w:t>box</w:t>
            </w:r>
            <w:proofErr w:type="spellEnd"/>
          </w:p>
        </w:tc>
        <w:tc>
          <w:tcPr>
            <w:tcW w:w="2410" w:type="dxa"/>
          </w:tcPr>
          <w:p w14:paraId="77B89D86" w14:textId="77777777" w:rsidR="00067AD4" w:rsidRPr="00630A39" w:rsidRDefault="00067AD4" w:rsidP="00FD18C3">
            <w:pPr>
              <w:pStyle w:val="TableParagraph"/>
              <w:spacing w:before="138"/>
              <w:ind w:left="176" w:right="163"/>
              <w:jc w:val="center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8460-15-201-0895</w:t>
            </w:r>
          </w:p>
        </w:tc>
        <w:tc>
          <w:tcPr>
            <w:tcW w:w="2126" w:type="dxa"/>
          </w:tcPr>
          <w:p w14:paraId="77B89D87" w14:textId="77777777" w:rsidR="00067AD4" w:rsidRPr="00630A39" w:rsidRDefault="00067AD4" w:rsidP="00FD18C3">
            <w:pPr>
              <w:pStyle w:val="TableParagraph"/>
              <w:spacing w:before="138"/>
              <w:ind w:right="360"/>
              <w:jc w:val="right"/>
              <w:rPr>
                <w:sz w:val="24"/>
                <w:lang w:val="lt-LT"/>
              </w:rPr>
            </w:pPr>
            <w:r w:rsidRPr="00630A39">
              <w:rPr>
                <w:sz w:val="24"/>
                <w:lang w:val="lt-LT"/>
              </w:rPr>
              <w:t>600.31.00.020</w:t>
            </w:r>
          </w:p>
        </w:tc>
      </w:tr>
    </w:tbl>
    <w:p w14:paraId="77B89D89" w14:textId="77777777" w:rsidR="006060EF" w:rsidRPr="00630A39" w:rsidRDefault="006060EF" w:rsidP="006060EF">
      <w:pPr>
        <w:pStyle w:val="BodyText"/>
        <w:spacing w:before="9"/>
        <w:rPr>
          <w:b/>
          <w:sz w:val="11"/>
          <w:lang w:val="lt-LT"/>
        </w:rPr>
      </w:pPr>
    </w:p>
    <w:p w14:paraId="77B89D8A" w14:textId="77777777" w:rsidR="00B5492E" w:rsidRDefault="00B5492E" w:rsidP="009C6711">
      <w:pPr>
        <w:ind w:left="910" w:right="1383"/>
        <w:jc w:val="center"/>
      </w:pPr>
    </w:p>
    <w:sectPr w:rsidR="00B5492E" w:rsidSect="009C6711">
      <w:pgSz w:w="16840" w:h="11910" w:orient="landscape"/>
      <w:pgMar w:top="110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07B5"/>
    <w:multiLevelType w:val="hybridMultilevel"/>
    <w:tmpl w:val="C5F4A068"/>
    <w:lvl w:ilvl="0" w:tplc="682CD618">
      <w:start w:val="1"/>
      <w:numFmt w:val="decimal"/>
      <w:lvlText w:val="%1."/>
      <w:lvlJc w:val="left"/>
      <w:pPr>
        <w:ind w:left="11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B2A142A">
      <w:numFmt w:val="bullet"/>
      <w:lvlText w:val="•"/>
      <w:lvlJc w:val="left"/>
      <w:pPr>
        <w:ind w:left="2120" w:hanging="240"/>
      </w:pPr>
      <w:rPr>
        <w:rFonts w:hint="default"/>
      </w:rPr>
    </w:lvl>
    <w:lvl w:ilvl="2" w:tplc="DB34057C">
      <w:numFmt w:val="bullet"/>
      <w:lvlText w:val="•"/>
      <w:lvlJc w:val="left"/>
      <w:pPr>
        <w:ind w:left="2985" w:hanging="240"/>
      </w:pPr>
      <w:rPr>
        <w:rFonts w:hint="default"/>
      </w:rPr>
    </w:lvl>
    <w:lvl w:ilvl="3" w:tplc="C92AF80E">
      <w:numFmt w:val="bullet"/>
      <w:lvlText w:val="•"/>
      <w:lvlJc w:val="left"/>
      <w:pPr>
        <w:ind w:left="3850" w:hanging="240"/>
      </w:pPr>
      <w:rPr>
        <w:rFonts w:hint="default"/>
      </w:rPr>
    </w:lvl>
    <w:lvl w:ilvl="4" w:tplc="F6A6F618">
      <w:numFmt w:val="bullet"/>
      <w:lvlText w:val="•"/>
      <w:lvlJc w:val="left"/>
      <w:pPr>
        <w:ind w:left="4715" w:hanging="240"/>
      </w:pPr>
      <w:rPr>
        <w:rFonts w:hint="default"/>
      </w:rPr>
    </w:lvl>
    <w:lvl w:ilvl="5" w:tplc="A8FAF220">
      <w:numFmt w:val="bullet"/>
      <w:lvlText w:val="•"/>
      <w:lvlJc w:val="left"/>
      <w:pPr>
        <w:ind w:left="5580" w:hanging="240"/>
      </w:pPr>
      <w:rPr>
        <w:rFonts w:hint="default"/>
      </w:rPr>
    </w:lvl>
    <w:lvl w:ilvl="6" w:tplc="6F94EC84">
      <w:numFmt w:val="bullet"/>
      <w:lvlText w:val="•"/>
      <w:lvlJc w:val="left"/>
      <w:pPr>
        <w:ind w:left="6445" w:hanging="240"/>
      </w:pPr>
      <w:rPr>
        <w:rFonts w:hint="default"/>
      </w:rPr>
    </w:lvl>
    <w:lvl w:ilvl="7" w:tplc="4C781374">
      <w:numFmt w:val="bullet"/>
      <w:lvlText w:val="•"/>
      <w:lvlJc w:val="left"/>
      <w:pPr>
        <w:ind w:left="7310" w:hanging="240"/>
      </w:pPr>
      <w:rPr>
        <w:rFonts w:hint="default"/>
      </w:rPr>
    </w:lvl>
    <w:lvl w:ilvl="8" w:tplc="BBEA9C94">
      <w:numFmt w:val="bullet"/>
      <w:lvlText w:val="•"/>
      <w:lvlJc w:val="left"/>
      <w:pPr>
        <w:ind w:left="8175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F"/>
    <w:rsid w:val="00007F2D"/>
    <w:rsid w:val="00067AD4"/>
    <w:rsid w:val="003E4C9C"/>
    <w:rsid w:val="00404544"/>
    <w:rsid w:val="005665DC"/>
    <w:rsid w:val="006060EF"/>
    <w:rsid w:val="009C6711"/>
    <w:rsid w:val="00B237AB"/>
    <w:rsid w:val="00B5492E"/>
    <w:rsid w:val="00B91BFF"/>
    <w:rsid w:val="00D00166"/>
    <w:rsid w:val="00D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9D0C"/>
  <w15:chartTrackingRefBased/>
  <w15:docId w15:val="{FC447A9E-44F8-4827-994B-AE448465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060EF"/>
    <w:pPr>
      <w:ind w:left="911" w:right="137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0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60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60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60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060EF"/>
    <w:pPr>
      <w:spacing w:before="138"/>
      <w:ind w:left="1194" w:hanging="240"/>
    </w:pPr>
  </w:style>
  <w:style w:type="paragraph" w:customStyle="1" w:styleId="TableParagraph">
    <w:name w:val="Table Paragraph"/>
    <w:basedOn w:val="Normal"/>
    <w:uiPriority w:val="1"/>
    <w:qFormat/>
    <w:rsid w:val="006060EF"/>
  </w:style>
  <w:style w:type="paragraph" w:styleId="Caption">
    <w:name w:val="caption"/>
    <w:basedOn w:val="Normal"/>
    <w:next w:val="Normal"/>
    <w:qFormat/>
    <w:rsid w:val="00B237AB"/>
    <w:pPr>
      <w:widowControl/>
      <w:autoSpaceDE/>
      <w:autoSpaceDN/>
      <w:spacing w:before="240" w:after="120"/>
      <w:jc w:val="center"/>
    </w:pPr>
    <w:rPr>
      <w:b/>
      <w:caps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780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Daukantas</dc:creator>
  <cp:lastModifiedBy>Irmantas Survila</cp:lastModifiedBy>
  <cp:revision>2</cp:revision>
  <dcterms:created xsi:type="dcterms:W3CDTF">2025-08-01T05:58:00Z</dcterms:created>
  <dcterms:modified xsi:type="dcterms:W3CDTF">2025-08-01T05:58:00Z</dcterms:modified>
</cp:coreProperties>
</file>