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5EF1D" w14:textId="77777777" w:rsidR="00451CB6" w:rsidRPr="00BE0D90" w:rsidRDefault="00451CB6" w:rsidP="00451CB6">
      <w:pPr>
        <w:tabs>
          <w:tab w:val="right" w:leader="underscore" w:pos="8505"/>
        </w:tabs>
        <w:spacing w:after="0" w:line="240" w:lineRule="auto"/>
        <w:jc w:val="right"/>
        <w:rPr>
          <w:rFonts w:ascii="Times New Roman" w:hAnsi="Times New Roman" w:cs="Times New Roman"/>
          <w:sz w:val="24"/>
          <w:szCs w:val="24"/>
        </w:rPr>
      </w:pPr>
    </w:p>
    <w:p w14:paraId="2166B38B" w14:textId="023D810C" w:rsidR="00D436A7" w:rsidRPr="00BE0D90" w:rsidRDefault="00D436A7" w:rsidP="00451CB6">
      <w:pPr>
        <w:spacing w:after="0" w:line="240" w:lineRule="auto"/>
        <w:jc w:val="center"/>
        <w:rPr>
          <w:rFonts w:ascii="Times New Roman" w:eastAsia="Times New Roman" w:hAnsi="Times New Roman" w:cs="Times New Roman"/>
          <w:b/>
          <w:bCs/>
          <w:sz w:val="24"/>
          <w:szCs w:val="24"/>
        </w:rPr>
      </w:pPr>
      <w:r w:rsidRPr="00BE0D90">
        <w:rPr>
          <w:rFonts w:ascii="Times New Roman" w:eastAsia="Arial Unicode MS" w:hAnsi="Times New Roman" w:cs="Times New Roman"/>
          <w:noProof/>
          <w:color w:val="000000"/>
          <w:kern w:val="0"/>
          <w:sz w:val="24"/>
          <w:szCs w:val="24"/>
          <w:bdr w:val="nil"/>
          <w14:ligatures w14:val="none"/>
        </w:rPr>
        <w:drawing>
          <wp:inline distT="0" distB="0" distL="0" distR="0" wp14:anchorId="0C8C6947" wp14:editId="01AF79F4">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39A47840" w14:textId="77777777" w:rsidR="00C43710" w:rsidRPr="00BE0D90"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p>
    <w:p w14:paraId="254CF18B" w14:textId="5B9D2591" w:rsidR="00C43710" w:rsidRPr="00BE0D90"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BE0D90">
        <w:rPr>
          <w:rFonts w:ascii="Times New Roman" w:eastAsia="Arial Unicode MS" w:hAnsi="Times New Roman" w:cs="Times New Roman"/>
          <w:b/>
          <w:color w:val="000000"/>
          <w:kern w:val="0"/>
          <w:sz w:val="24"/>
          <w:szCs w:val="24"/>
          <w:bdr w:val="nil"/>
          <w14:ligatures w14:val="none"/>
        </w:rPr>
        <w:t>ŠIAULIŲ ILGALAIKIO GYDYMO IR GERIATRIJOS CENTRAS</w:t>
      </w:r>
    </w:p>
    <w:p w14:paraId="13DB2589" w14:textId="2AACBC3D" w:rsidR="00C43710" w:rsidRPr="00BE0D90"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BE0D90">
        <w:rPr>
          <w:rFonts w:ascii="Times New Roman" w:eastAsia="Arial Unicode MS" w:hAnsi="Times New Roman" w:cs="Times New Roman"/>
          <w:color w:val="000000"/>
          <w:kern w:val="0"/>
          <w:sz w:val="24"/>
          <w:szCs w:val="24"/>
          <w:bdr w:val="nil"/>
          <w14:ligatures w14:val="none"/>
        </w:rPr>
        <w:t xml:space="preserve">Viešoji įstaiga, Vilniaus g. 125, LT-76354  Šiauliai, tel. +370 41 524 122, el. p. </w:t>
      </w:r>
      <w:hyperlink r:id="rId9" w:history="1">
        <w:r w:rsidRPr="00BE0D90">
          <w:rPr>
            <w:rStyle w:val="Hipersaitas"/>
            <w:rFonts w:ascii="Times New Roman" w:eastAsia="Arial Unicode MS" w:hAnsi="Times New Roman" w:cs="Times New Roman"/>
            <w:kern w:val="0"/>
            <w:sz w:val="24"/>
            <w:szCs w:val="24"/>
            <w:bdr w:val="nil"/>
            <w14:ligatures w14:val="none"/>
          </w:rPr>
          <w:t>info@gerc.lt</w:t>
        </w:r>
      </w:hyperlink>
      <w:r w:rsidRPr="00BE0D90">
        <w:rPr>
          <w:rFonts w:ascii="Times New Roman" w:eastAsia="Arial Unicode MS" w:hAnsi="Times New Roman" w:cs="Times New Roman"/>
          <w:color w:val="000000"/>
          <w:kern w:val="0"/>
          <w:sz w:val="24"/>
          <w:szCs w:val="24"/>
          <w:bdr w:val="nil"/>
          <w14:ligatures w14:val="none"/>
        </w:rPr>
        <w:t>.</w:t>
      </w:r>
    </w:p>
    <w:p w14:paraId="593BA98C" w14:textId="77777777" w:rsidR="00C43710" w:rsidRPr="00BE0D90"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BE0D90">
        <w:rPr>
          <w:rFonts w:ascii="Times New Roman" w:eastAsia="Arial Unicode MS" w:hAnsi="Times New Roman" w:cs="Times New Roman"/>
          <w:color w:val="000000"/>
          <w:kern w:val="0"/>
          <w:sz w:val="24"/>
          <w:szCs w:val="24"/>
          <w:bdr w:val="nil"/>
          <w14:ligatures w14:val="none"/>
        </w:rPr>
        <w:t>Duomenys kaupiami ir saugomi Juridinių asmenų registre, kodas 145378272</w:t>
      </w:r>
    </w:p>
    <w:p w14:paraId="5FD0EE66" w14:textId="77777777" w:rsidR="00C43710" w:rsidRPr="00BE0D90" w:rsidRDefault="00C43710" w:rsidP="00C4371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p>
    <w:p w14:paraId="272DF073" w14:textId="77777777" w:rsidR="00972F37" w:rsidRPr="00BE0D90"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b/>
          <w:color w:val="000000"/>
          <w:kern w:val="0"/>
          <w:sz w:val="24"/>
          <w:szCs w:val="24"/>
          <w:bdr w:val="nil"/>
          <w14:ligatures w14:val="none"/>
        </w:rPr>
      </w:pPr>
      <w:r w:rsidRPr="00BE0D90">
        <w:rPr>
          <w:rFonts w:ascii="Times New Roman" w:eastAsia="Arial Unicode MS" w:hAnsi="Times New Roman" w:cs="Times New Roman"/>
          <w:color w:val="000000"/>
          <w:kern w:val="0"/>
          <w:sz w:val="24"/>
          <w:szCs w:val="24"/>
          <w:bdr w:val="nil"/>
          <w14:ligatures w14:val="none"/>
        </w:rPr>
        <w:t>TVIRTINU</w:t>
      </w:r>
    </w:p>
    <w:p w14:paraId="79DC64E7" w14:textId="0E4C7B96" w:rsidR="00C43710" w:rsidRPr="00BE0D90"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b/>
          <w:color w:val="000000"/>
          <w:kern w:val="0"/>
          <w:sz w:val="24"/>
          <w:szCs w:val="24"/>
          <w:bdr w:val="nil"/>
          <w14:ligatures w14:val="none"/>
        </w:rPr>
      </w:pPr>
      <w:r w:rsidRPr="00BE0D90">
        <w:rPr>
          <w:rFonts w:ascii="Times New Roman" w:eastAsia="Arial Unicode MS" w:hAnsi="Times New Roman" w:cs="Times New Roman"/>
          <w:color w:val="000000"/>
          <w:kern w:val="0"/>
          <w:sz w:val="24"/>
          <w:szCs w:val="24"/>
          <w:bdr w:val="nil"/>
          <w14:ligatures w14:val="none"/>
        </w:rPr>
        <w:t xml:space="preserve">VšĮ Šiaulių ilgalaikio gydymo ir </w:t>
      </w:r>
      <w:proofErr w:type="spellStart"/>
      <w:r w:rsidRPr="00BE0D90">
        <w:rPr>
          <w:rFonts w:ascii="Times New Roman" w:eastAsia="Arial Unicode MS" w:hAnsi="Times New Roman" w:cs="Times New Roman"/>
          <w:color w:val="000000"/>
          <w:kern w:val="0"/>
          <w:sz w:val="24"/>
          <w:szCs w:val="24"/>
          <w:bdr w:val="nil"/>
          <w14:ligatures w14:val="none"/>
        </w:rPr>
        <w:t>geriatrijos</w:t>
      </w:r>
      <w:proofErr w:type="spellEnd"/>
      <w:r w:rsidRPr="00BE0D90">
        <w:rPr>
          <w:rFonts w:ascii="Times New Roman" w:eastAsia="Arial Unicode MS" w:hAnsi="Times New Roman" w:cs="Times New Roman"/>
          <w:color w:val="000000"/>
          <w:kern w:val="0"/>
          <w:sz w:val="24"/>
          <w:szCs w:val="24"/>
          <w:bdr w:val="nil"/>
          <w14:ligatures w14:val="none"/>
        </w:rPr>
        <w:t xml:space="preserve"> centras</w:t>
      </w:r>
    </w:p>
    <w:p w14:paraId="1717F4E5" w14:textId="77777777" w:rsidR="00C43710" w:rsidRPr="00BE0D90"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color w:val="000000"/>
          <w:kern w:val="0"/>
          <w:sz w:val="24"/>
          <w:szCs w:val="24"/>
          <w:bdr w:val="nil"/>
          <w14:ligatures w14:val="none"/>
        </w:rPr>
      </w:pPr>
      <w:r w:rsidRPr="00BE0D90">
        <w:rPr>
          <w:rFonts w:ascii="Times New Roman" w:eastAsia="Arial Unicode MS" w:hAnsi="Times New Roman" w:cs="Times New Roman"/>
          <w:color w:val="000000"/>
          <w:kern w:val="0"/>
          <w:sz w:val="24"/>
          <w:szCs w:val="24"/>
          <w:bdr w:val="nil"/>
          <w14:ligatures w14:val="none"/>
        </w:rPr>
        <w:t>Direktorė</w:t>
      </w:r>
    </w:p>
    <w:p w14:paraId="0D1ABC27" w14:textId="77777777" w:rsidR="00C43710" w:rsidRPr="00BE0D90"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color w:val="000000"/>
          <w:kern w:val="0"/>
          <w:sz w:val="24"/>
          <w:szCs w:val="24"/>
          <w:bdr w:val="nil"/>
          <w14:ligatures w14:val="none"/>
        </w:rPr>
      </w:pPr>
      <w:r w:rsidRPr="00BE0D90">
        <w:rPr>
          <w:rFonts w:ascii="Times New Roman" w:eastAsia="Arial Unicode MS" w:hAnsi="Times New Roman" w:cs="Times New Roman"/>
          <w:color w:val="000000"/>
          <w:kern w:val="0"/>
          <w:sz w:val="24"/>
          <w:szCs w:val="24"/>
          <w:bdr w:val="nil"/>
          <w14:ligatures w14:val="none"/>
        </w:rPr>
        <w:t xml:space="preserve">Inga </w:t>
      </w:r>
      <w:proofErr w:type="spellStart"/>
      <w:r w:rsidRPr="00BE0D90">
        <w:rPr>
          <w:rFonts w:ascii="Times New Roman" w:eastAsia="Arial Unicode MS" w:hAnsi="Times New Roman" w:cs="Times New Roman"/>
          <w:color w:val="000000"/>
          <w:kern w:val="0"/>
          <w:sz w:val="24"/>
          <w:szCs w:val="24"/>
          <w:bdr w:val="nil"/>
          <w14:ligatures w14:val="none"/>
        </w:rPr>
        <w:t>Tamosinaitė</w:t>
      </w:r>
      <w:proofErr w:type="spellEnd"/>
    </w:p>
    <w:p w14:paraId="55B0D82B" w14:textId="48C38434" w:rsidR="00C43710" w:rsidRPr="00F5220F" w:rsidRDefault="00C43710" w:rsidP="00D436A7">
      <w:pPr>
        <w:pBdr>
          <w:top w:val="nil"/>
          <w:left w:val="nil"/>
          <w:bottom w:val="nil"/>
          <w:right w:val="nil"/>
          <w:between w:val="nil"/>
          <w:bar w:val="nil"/>
        </w:pBdr>
        <w:suppressAutoHyphens/>
        <w:spacing w:after="0" w:line="240" w:lineRule="auto"/>
        <w:ind w:left="4395"/>
        <w:jc w:val="both"/>
        <w:rPr>
          <w:rFonts w:ascii="Times New Roman" w:eastAsia="Arial Unicode MS" w:hAnsi="Times New Roman" w:cs="Times New Roman"/>
          <w:kern w:val="0"/>
          <w:sz w:val="24"/>
          <w:szCs w:val="24"/>
          <w:bdr w:val="nil"/>
          <w14:ligatures w14:val="none"/>
        </w:rPr>
      </w:pPr>
      <w:r w:rsidRPr="00F5220F">
        <w:rPr>
          <w:rFonts w:ascii="Times New Roman" w:eastAsia="Arial Unicode MS" w:hAnsi="Times New Roman" w:cs="Times New Roman"/>
          <w:kern w:val="0"/>
          <w:sz w:val="24"/>
          <w:szCs w:val="24"/>
          <w:bdr w:val="nil"/>
          <w14:ligatures w14:val="none"/>
        </w:rPr>
        <w:t>2025-</w:t>
      </w:r>
      <w:r w:rsidR="00A03798" w:rsidRPr="00F5220F">
        <w:rPr>
          <w:rFonts w:ascii="Times New Roman" w:eastAsia="Arial Unicode MS" w:hAnsi="Times New Roman" w:cs="Times New Roman"/>
          <w:kern w:val="0"/>
          <w:sz w:val="24"/>
          <w:szCs w:val="24"/>
          <w:bdr w:val="nil"/>
          <w14:ligatures w14:val="none"/>
        </w:rPr>
        <w:t>10-</w:t>
      </w:r>
      <w:r w:rsidR="00E3791C">
        <w:rPr>
          <w:rFonts w:ascii="Times New Roman" w:eastAsia="Arial Unicode MS" w:hAnsi="Times New Roman" w:cs="Times New Roman"/>
          <w:kern w:val="0"/>
          <w:sz w:val="24"/>
          <w:szCs w:val="24"/>
          <w:bdr w:val="nil"/>
          <w14:ligatures w14:val="none"/>
        </w:rPr>
        <w:t>24</w:t>
      </w:r>
    </w:p>
    <w:p w14:paraId="6C9940DD" w14:textId="77777777" w:rsidR="00C43710" w:rsidRPr="00BE0D90" w:rsidRDefault="00C43710" w:rsidP="00C4371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04F6042C" w14:textId="74E74DD7" w:rsidR="00C43710" w:rsidRPr="00BE0D90" w:rsidRDefault="00F5220F" w:rsidP="00C43710">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r>
        <w:rPr>
          <w:rFonts w:ascii="Times New Roman" w:eastAsia="Arial Unicode MS" w:hAnsi="Times New Roman" w:cs="Times New Roman"/>
          <w:b/>
          <w:bCs/>
          <w:caps/>
          <w:color w:val="000000"/>
          <w:spacing w:val="4"/>
          <w:kern w:val="0"/>
          <w:sz w:val="24"/>
          <w:szCs w:val="24"/>
          <w:bdr w:val="nil"/>
          <w14:ligatures w14:val="none"/>
        </w:rPr>
        <w:t xml:space="preserve">LENGVŲJŲ </w:t>
      </w:r>
      <w:r w:rsidR="00BE0D90" w:rsidRPr="00BE0D90">
        <w:rPr>
          <w:rFonts w:ascii="Times New Roman" w:eastAsia="Arial Unicode MS" w:hAnsi="Times New Roman" w:cs="Times New Roman"/>
          <w:b/>
          <w:bCs/>
          <w:caps/>
          <w:color w:val="000000"/>
          <w:spacing w:val="4"/>
          <w:kern w:val="0"/>
          <w:sz w:val="24"/>
          <w:szCs w:val="24"/>
          <w:bdr w:val="nil"/>
          <w14:ligatures w14:val="none"/>
        </w:rPr>
        <w:t xml:space="preserve">automobilių nuomos </w:t>
      </w:r>
      <w:r w:rsidR="00712766" w:rsidRPr="00BE0D90">
        <w:rPr>
          <w:rFonts w:ascii="Times New Roman" w:eastAsia="Arial Unicode MS" w:hAnsi="Times New Roman" w:cs="Times New Roman"/>
          <w:b/>
          <w:bCs/>
          <w:caps/>
          <w:color w:val="000000"/>
          <w:spacing w:val="4"/>
          <w:kern w:val="0"/>
          <w:sz w:val="24"/>
          <w:szCs w:val="24"/>
          <w:bdr w:val="nil"/>
          <w14:ligatures w14:val="none"/>
        </w:rPr>
        <w:t>M</w:t>
      </w:r>
      <w:r w:rsidR="00C43710" w:rsidRPr="00BE0D90">
        <w:rPr>
          <w:rFonts w:ascii="Times New Roman" w:eastAsia="Arial Unicode MS" w:hAnsi="Times New Roman" w:cs="Times New Roman"/>
          <w:b/>
          <w:bCs/>
          <w:caps/>
          <w:color w:val="000000"/>
          <w:spacing w:val="4"/>
          <w:kern w:val="0"/>
          <w:sz w:val="24"/>
          <w:szCs w:val="24"/>
          <w:bdr w:val="nil"/>
          <w14:ligatures w14:val="none"/>
        </w:rPr>
        <w:t>AŽOS VERTĖS PIRKIMO SKELBIAMOS APKLAUSOS SĄLYGOS</w:t>
      </w:r>
    </w:p>
    <w:p w14:paraId="6D0AB2DF" w14:textId="77777777" w:rsidR="00C43710" w:rsidRPr="00BE0D90" w:rsidRDefault="00C43710" w:rsidP="00C43710">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14:ligatures w14:val="none"/>
        </w:rPr>
      </w:pPr>
    </w:p>
    <w:p w14:paraId="7AD97F4F" w14:textId="4E7CF944" w:rsidR="00C43710" w:rsidRPr="00BE0D90"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BE0D90">
        <w:rPr>
          <w:rFonts w:ascii="Times New Roman" w:eastAsia="Arial Unicode MS" w:hAnsi="Times New Roman" w:cs="Times New Roman"/>
          <w:b/>
          <w:bCs/>
          <w:kern w:val="0"/>
          <w:sz w:val="24"/>
          <w:szCs w:val="24"/>
          <w:bdr w:val="nil"/>
          <w14:ligatures w14:val="none"/>
        </w:rPr>
        <w:t>TURINYS</w:t>
      </w:r>
    </w:p>
    <w:p w14:paraId="241356A5" w14:textId="77777777" w:rsidR="00451CB6" w:rsidRPr="00BE0D90" w:rsidRDefault="00451CB6" w:rsidP="00451CB6">
      <w:pPr>
        <w:spacing w:after="0" w:line="240" w:lineRule="auto"/>
        <w:rPr>
          <w:rFonts w:ascii="Times New Roman" w:hAnsi="Times New Roman" w:cs="Times New Roman"/>
          <w:sz w:val="24"/>
          <w:szCs w:val="24"/>
        </w:rPr>
      </w:pPr>
    </w:p>
    <w:p w14:paraId="14EFAAF8" w14:textId="77777777" w:rsidR="00451CB6" w:rsidRPr="00BE0D90" w:rsidRDefault="00451CB6" w:rsidP="00451CB6">
      <w:pPr>
        <w:pStyle w:val="Sraopastraipa"/>
        <w:numPr>
          <w:ilvl w:val="0"/>
          <w:numId w:val="1"/>
        </w:numPr>
        <w:tabs>
          <w:tab w:val="left" w:pos="426"/>
        </w:tabs>
        <w:spacing w:after="0" w:line="240" w:lineRule="auto"/>
        <w:jc w:val="both"/>
        <w:rPr>
          <w:rFonts w:eastAsia="Times New Roman"/>
          <w:szCs w:val="24"/>
        </w:rPr>
      </w:pPr>
      <w:r w:rsidRPr="00BE0D90">
        <w:rPr>
          <w:rFonts w:eastAsia="Times New Roman"/>
          <w:szCs w:val="24"/>
        </w:rPr>
        <w:t>BENDROSIOS NUOSTATOS</w:t>
      </w:r>
    </w:p>
    <w:p w14:paraId="497EBA52" w14:textId="77777777" w:rsidR="00451CB6" w:rsidRPr="00BE0D90" w:rsidRDefault="00451CB6" w:rsidP="00451CB6">
      <w:pPr>
        <w:pStyle w:val="Sraopastraipa"/>
        <w:numPr>
          <w:ilvl w:val="0"/>
          <w:numId w:val="1"/>
        </w:numPr>
        <w:tabs>
          <w:tab w:val="left" w:pos="426"/>
        </w:tabs>
        <w:spacing w:after="0" w:line="240" w:lineRule="auto"/>
        <w:jc w:val="both"/>
        <w:rPr>
          <w:rFonts w:eastAsia="Times New Roman"/>
          <w:szCs w:val="24"/>
        </w:rPr>
      </w:pPr>
      <w:r w:rsidRPr="00BE0D90">
        <w:rPr>
          <w:rFonts w:eastAsia="Times New Roman"/>
          <w:szCs w:val="24"/>
        </w:rPr>
        <w:t>PIRKIMO OBJEKTAS</w:t>
      </w:r>
    </w:p>
    <w:p w14:paraId="1DBEA78B" w14:textId="77777777" w:rsidR="00451CB6" w:rsidRPr="00BE0D90" w:rsidRDefault="00451CB6" w:rsidP="00451CB6">
      <w:pPr>
        <w:pStyle w:val="Sraopastraipa"/>
        <w:numPr>
          <w:ilvl w:val="0"/>
          <w:numId w:val="1"/>
        </w:numPr>
        <w:spacing w:after="0"/>
        <w:rPr>
          <w:rFonts w:eastAsia="Times New Roman"/>
          <w:szCs w:val="24"/>
        </w:rPr>
      </w:pPr>
      <w:r w:rsidRPr="00BE0D90">
        <w:rPr>
          <w:rFonts w:eastAsia="Times New Roman"/>
          <w:szCs w:val="24"/>
        </w:rPr>
        <w:t xml:space="preserve">TIEKĖJŲ PAŠALINIMO PAGRINDAI, </w:t>
      </w:r>
      <w:r w:rsidRPr="00BE0D90">
        <w:rPr>
          <w:color w:val="000000"/>
          <w:szCs w:val="24"/>
        </w:rPr>
        <w:t>KVALIFIKACIJOS IR KITI REIKALAVIMAI</w:t>
      </w:r>
    </w:p>
    <w:p w14:paraId="362E4B79" w14:textId="77777777" w:rsidR="00451CB6" w:rsidRPr="00BE0D90" w:rsidRDefault="00451CB6" w:rsidP="00451CB6">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BE0D90">
        <w:rPr>
          <w:rFonts w:ascii="Times New Roman" w:eastAsia="Times New Roman" w:hAnsi="Times New Roman" w:cs="Times New Roman"/>
          <w:kern w:val="0"/>
          <w:sz w:val="24"/>
          <w:szCs w:val="24"/>
          <w14:ligatures w14:val="none"/>
        </w:rPr>
        <w:t>SUBTIEKĖJŲ PASITELKIMAS</w:t>
      </w:r>
    </w:p>
    <w:p w14:paraId="291241D7" w14:textId="77777777" w:rsidR="00451CB6" w:rsidRPr="00BE0D90" w:rsidRDefault="00451CB6" w:rsidP="00451CB6">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BE0D90">
        <w:rPr>
          <w:rFonts w:ascii="Times New Roman" w:eastAsia="Times New Roman" w:hAnsi="Times New Roman" w:cs="Times New Roman"/>
          <w:kern w:val="0"/>
          <w:sz w:val="24"/>
          <w:szCs w:val="24"/>
          <w14:ligatures w14:val="none"/>
        </w:rPr>
        <w:t>TIEKĖJŲ GRUPĖS DALYVAVIMAS</w:t>
      </w:r>
    </w:p>
    <w:p w14:paraId="3C74A9A0" w14:textId="77777777" w:rsidR="00451CB6" w:rsidRPr="00BE0D90" w:rsidRDefault="00451CB6" w:rsidP="00451CB6">
      <w:pPr>
        <w:pStyle w:val="Sraopastraipa"/>
        <w:numPr>
          <w:ilvl w:val="0"/>
          <w:numId w:val="1"/>
        </w:numPr>
        <w:spacing w:after="0"/>
        <w:rPr>
          <w:rFonts w:eastAsia="Times New Roman"/>
          <w:szCs w:val="24"/>
        </w:rPr>
      </w:pPr>
      <w:r w:rsidRPr="00BE0D90">
        <w:rPr>
          <w:rFonts w:eastAsia="Arial Unicode MS"/>
          <w:szCs w:val="24"/>
          <w:bdr w:val="nil"/>
          <w:lang w:val="en-US"/>
        </w:rPr>
        <w:t>PASIŪLYMŲ RENGIMAS, PATEIKIMAS, KEITIMAS</w:t>
      </w:r>
    </w:p>
    <w:p w14:paraId="629C34C4" w14:textId="77777777" w:rsidR="00451CB6" w:rsidRPr="00BE0D90" w:rsidRDefault="00451CB6" w:rsidP="00451CB6">
      <w:pPr>
        <w:pStyle w:val="Sraopastraipa"/>
        <w:numPr>
          <w:ilvl w:val="0"/>
          <w:numId w:val="1"/>
        </w:numPr>
        <w:spacing w:after="0"/>
        <w:rPr>
          <w:rFonts w:eastAsia="Times New Roman"/>
          <w:szCs w:val="24"/>
        </w:rPr>
      </w:pPr>
      <w:r w:rsidRPr="00BE0D90">
        <w:rPr>
          <w:rFonts w:eastAsia="Times New Roman"/>
          <w:szCs w:val="24"/>
        </w:rPr>
        <w:t>PASIŪLYMŲ ŠIFRAVIMAS</w:t>
      </w:r>
    </w:p>
    <w:p w14:paraId="1DA134A6" w14:textId="77777777" w:rsidR="00451CB6" w:rsidRPr="00BE0D90" w:rsidRDefault="00451CB6" w:rsidP="00451CB6">
      <w:pPr>
        <w:pStyle w:val="Sraopastraipa"/>
        <w:numPr>
          <w:ilvl w:val="0"/>
          <w:numId w:val="1"/>
        </w:numPr>
        <w:spacing w:after="0"/>
        <w:rPr>
          <w:rFonts w:eastAsia="Times New Roman"/>
          <w:szCs w:val="24"/>
        </w:rPr>
      </w:pPr>
      <w:r w:rsidRPr="00BE0D90">
        <w:rPr>
          <w:rFonts w:eastAsia="Times New Roman"/>
          <w:szCs w:val="24"/>
        </w:rPr>
        <w:t>PASIŪLYMŲ GALIOJIMO UŽTIKRINIMAS</w:t>
      </w:r>
    </w:p>
    <w:p w14:paraId="4C6D77EE" w14:textId="77777777" w:rsidR="00451CB6" w:rsidRPr="00BE0D90" w:rsidRDefault="00451CB6" w:rsidP="00451CB6">
      <w:pPr>
        <w:pStyle w:val="Sraopastraipa"/>
        <w:numPr>
          <w:ilvl w:val="0"/>
          <w:numId w:val="1"/>
        </w:numPr>
        <w:spacing w:after="0"/>
        <w:rPr>
          <w:rFonts w:eastAsia="Times New Roman"/>
          <w:szCs w:val="24"/>
        </w:rPr>
      </w:pPr>
      <w:r w:rsidRPr="00BE0D90">
        <w:rPr>
          <w:rFonts w:eastAsia="Arial Unicode MS"/>
          <w:szCs w:val="24"/>
          <w:bdr w:val="nil"/>
          <w:lang w:val="en-US"/>
        </w:rPr>
        <w:t>PAVYZDŽIŲ PATEIKIMAS</w:t>
      </w:r>
    </w:p>
    <w:p w14:paraId="1E9EC512" w14:textId="77777777" w:rsidR="00451CB6" w:rsidRPr="00BE0D90" w:rsidRDefault="00451CB6" w:rsidP="00451CB6">
      <w:pPr>
        <w:pStyle w:val="Sraopastraipa"/>
        <w:numPr>
          <w:ilvl w:val="0"/>
          <w:numId w:val="1"/>
        </w:numPr>
        <w:spacing w:after="0"/>
        <w:rPr>
          <w:rFonts w:eastAsia="Times New Roman"/>
          <w:szCs w:val="24"/>
        </w:rPr>
      </w:pPr>
      <w:r w:rsidRPr="00BE0D90">
        <w:rPr>
          <w:rFonts w:eastAsia="Arial Unicode MS"/>
          <w:szCs w:val="24"/>
          <w:bdr w:val="nil"/>
          <w:lang w:val="en-US"/>
        </w:rPr>
        <w:t>PIRKIMO DOKUMENTŲ PAAIŠKINIMAS IR PATIKSLINIMAS</w:t>
      </w:r>
    </w:p>
    <w:p w14:paraId="4BFB14B0" w14:textId="77777777" w:rsidR="00451CB6" w:rsidRPr="00BE0D90" w:rsidRDefault="00451CB6" w:rsidP="00451CB6">
      <w:pPr>
        <w:pStyle w:val="Sraopastraipa"/>
        <w:numPr>
          <w:ilvl w:val="0"/>
          <w:numId w:val="1"/>
        </w:numPr>
        <w:spacing w:after="0"/>
        <w:rPr>
          <w:rFonts w:eastAsia="Times New Roman"/>
          <w:szCs w:val="24"/>
        </w:rPr>
      </w:pPr>
      <w:r w:rsidRPr="00BE0D90">
        <w:rPr>
          <w:rFonts w:eastAsia="Times New Roman"/>
          <w:szCs w:val="24"/>
        </w:rPr>
        <w:t>SUSIPAŽINIMAS SU GAUTAIS PASIŪLYMAIS</w:t>
      </w:r>
    </w:p>
    <w:p w14:paraId="7A5572E9" w14:textId="77777777" w:rsidR="00451CB6" w:rsidRPr="00BE0D90" w:rsidRDefault="00451CB6" w:rsidP="00451CB6">
      <w:pPr>
        <w:pStyle w:val="Sraopastraipa"/>
        <w:numPr>
          <w:ilvl w:val="0"/>
          <w:numId w:val="1"/>
        </w:numPr>
        <w:spacing w:after="0"/>
        <w:rPr>
          <w:rFonts w:eastAsia="Times New Roman"/>
          <w:szCs w:val="24"/>
        </w:rPr>
      </w:pPr>
      <w:r w:rsidRPr="00BE0D90">
        <w:rPr>
          <w:rFonts w:eastAsia="Arial Unicode MS"/>
          <w:szCs w:val="24"/>
          <w:bdr w:val="nil"/>
          <w:lang w:val="en-US"/>
        </w:rPr>
        <w:t>PASIŪLYMŲ NAGRINĖJIMAS</w:t>
      </w:r>
    </w:p>
    <w:p w14:paraId="3B263FB8" w14:textId="77777777" w:rsidR="00451CB6" w:rsidRPr="00BE0D90" w:rsidRDefault="00451CB6" w:rsidP="00451CB6">
      <w:pPr>
        <w:pStyle w:val="Sraopastraipa"/>
        <w:numPr>
          <w:ilvl w:val="0"/>
          <w:numId w:val="1"/>
        </w:numPr>
        <w:spacing w:after="0"/>
        <w:rPr>
          <w:rFonts w:eastAsia="Times New Roman"/>
          <w:szCs w:val="24"/>
        </w:rPr>
      </w:pPr>
      <w:r w:rsidRPr="00BE0D90">
        <w:rPr>
          <w:rFonts w:eastAsia="Arial Unicode MS"/>
          <w:szCs w:val="24"/>
          <w:bdr w:val="nil"/>
          <w:lang w:val="en-US"/>
        </w:rPr>
        <w:t>ELEKTRONINIS AUKCIONAS</w:t>
      </w:r>
    </w:p>
    <w:p w14:paraId="45673F0C" w14:textId="77777777" w:rsidR="00451CB6" w:rsidRPr="00BE0D90" w:rsidRDefault="00451CB6" w:rsidP="00451CB6">
      <w:pPr>
        <w:pStyle w:val="Sraopastraipa"/>
        <w:numPr>
          <w:ilvl w:val="0"/>
          <w:numId w:val="1"/>
        </w:numPr>
        <w:spacing w:after="0"/>
        <w:rPr>
          <w:rFonts w:eastAsia="Times New Roman"/>
          <w:szCs w:val="24"/>
        </w:rPr>
      </w:pPr>
      <w:r w:rsidRPr="00BE0D90">
        <w:rPr>
          <w:rFonts w:eastAsia="Arial Unicode MS"/>
          <w:szCs w:val="24"/>
          <w:bdr w:val="nil"/>
          <w:lang w:val="en-US"/>
        </w:rPr>
        <w:t>PASIŪLYMŲ ATMETIMO PRIEŽASTYS</w:t>
      </w:r>
    </w:p>
    <w:p w14:paraId="24EA9AF5" w14:textId="77777777" w:rsidR="00451CB6" w:rsidRPr="00BE0D90" w:rsidRDefault="00451CB6" w:rsidP="00451CB6">
      <w:pPr>
        <w:pStyle w:val="Sraopastraipa"/>
        <w:numPr>
          <w:ilvl w:val="0"/>
          <w:numId w:val="1"/>
        </w:numPr>
        <w:spacing w:after="0"/>
        <w:rPr>
          <w:rFonts w:eastAsia="Times New Roman"/>
          <w:szCs w:val="24"/>
        </w:rPr>
      </w:pPr>
      <w:r w:rsidRPr="00BE0D90">
        <w:rPr>
          <w:rFonts w:eastAsia="Arial Unicode MS"/>
          <w:szCs w:val="24"/>
          <w:bdr w:val="nil"/>
          <w:lang w:val="en-US"/>
        </w:rPr>
        <w:t>PASIŪLYMŲ VERTINIMAS</w:t>
      </w:r>
    </w:p>
    <w:p w14:paraId="57477C8C" w14:textId="77777777" w:rsidR="00451CB6" w:rsidRPr="00BE0D90" w:rsidRDefault="00451CB6" w:rsidP="00451CB6">
      <w:pPr>
        <w:pStyle w:val="Sraopastraipa"/>
        <w:numPr>
          <w:ilvl w:val="0"/>
          <w:numId w:val="1"/>
        </w:numPr>
        <w:spacing w:after="0"/>
        <w:rPr>
          <w:rFonts w:eastAsia="Times New Roman"/>
          <w:szCs w:val="24"/>
        </w:rPr>
      </w:pPr>
      <w:r w:rsidRPr="00BE0D90">
        <w:rPr>
          <w:rFonts w:eastAsia="Arial Unicode MS"/>
          <w:szCs w:val="24"/>
          <w:bdr w:val="nil"/>
          <w:lang w:val="en-US"/>
        </w:rPr>
        <w:t>PASIŪLYMŲ EILĖ IR LAIMĖTOJO NUSTATYMAS</w:t>
      </w:r>
    </w:p>
    <w:p w14:paraId="6C81F500" w14:textId="77777777" w:rsidR="00451CB6" w:rsidRPr="00BE0D90" w:rsidRDefault="00451CB6" w:rsidP="00451CB6">
      <w:pPr>
        <w:pStyle w:val="Sraopastraipa"/>
        <w:numPr>
          <w:ilvl w:val="0"/>
          <w:numId w:val="1"/>
        </w:numPr>
        <w:spacing w:after="0"/>
        <w:rPr>
          <w:rFonts w:eastAsia="Times New Roman"/>
          <w:szCs w:val="24"/>
        </w:rPr>
      </w:pPr>
      <w:r w:rsidRPr="00BE0D90">
        <w:rPr>
          <w:rFonts w:eastAsia="Arial Unicode MS"/>
          <w:szCs w:val="24"/>
          <w:bdr w:val="nil"/>
          <w:lang w:val="en-US"/>
        </w:rPr>
        <w:t>PRETENZIJŲ IR SKUNDŲ NAGRINĖJIMAS</w:t>
      </w:r>
    </w:p>
    <w:p w14:paraId="50A101A7" w14:textId="77777777" w:rsidR="00451CB6" w:rsidRPr="00BE0D90" w:rsidRDefault="00451CB6" w:rsidP="00451CB6">
      <w:pPr>
        <w:pStyle w:val="Sraopastraipa"/>
        <w:numPr>
          <w:ilvl w:val="0"/>
          <w:numId w:val="1"/>
        </w:numPr>
        <w:spacing w:after="0"/>
        <w:rPr>
          <w:rFonts w:eastAsia="Times New Roman"/>
          <w:szCs w:val="24"/>
        </w:rPr>
      </w:pPr>
      <w:r w:rsidRPr="00BE0D90">
        <w:rPr>
          <w:rFonts w:eastAsia="Arial Unicode MS"/>
          <w:szCs w:val="24"/>
          <w:bdr w:val="nil"/>
          <w:lang w:val="en-US"/>
        </w:rPr>
        <w:t>PIRKIMO SUTARTIES PASIRAŠYMAS IR SĄLYGOS</w:t>
      </w:r>
    </w:p>
    <w:p w14:paraId="4BC938DC" w14:textId="77777777" w:rsidR="00451CB6" w:rsidRPr="00BE0D90" w:rsidRDefault="00451CB6" w:rsidP="00451CB6">
      <w:pPr>
        <w:pStyle w:val="Sraopastraipa"/>
        <w:numPr>
          <w:ilvl w:val="0"/>
          <w:numId w:val="1"/>
        </w:numPr>
        <w:rPr>
          <w:rFonts w:eastAsia="Times New Roman"/>
          <w:szCs w:val="24"/>
        </w:rPr>
      </w:pPr>
      <w:r w:rsidRPr="00BE0D90">
        <w:rPr>
          <w:rFonts w:eastAsia="Times New Roman"/>
          <w:szCs w:val="24"/>
        </w:rPr>
        <w:t>BAIGIAMOSIOS NUOSTATOS</w:t>
      </w:r>
    </w:p>
    <w:p w14:paraId="01973DEC" w14:textId="77777777" w:rsidR="00451CB6" w:rsidRPr="00BE0D90" w:rsidRDefault="00451CB6" w:rsidP="00451CB6">
      <w:pPr>
        <w:spacing w:after="0" w:line="240" w:lineRule="auto"/>
        <w:ind w:firstLine="720"/>
        <w:rPr>
          <w:rFonts w:ascii="Times New Roman" w:hAnsi="Times New Roman" w:cs="Times New Roman"/>
          <w:sz w:val="24"/>
          <w:szCs w:val="24"/>
        </w:rPr>
      </w:pPr>
      <w:r w:rsidRPr="00BE0D90">
        <w:rPr>
          <w:rFonts w:ascii="Times New Roman" w:hAnsi="Times New Roman" w:cs="Times New Roman"/>
          <w:sz w:val="24"/>
          <w:szCs w:val="24"/>
        </w:rPr>
        <w:t>PRIEDAI:</w:t>
      </w:r>
    </w:p>
    <w:p w14:paraId="222F2CBA" w14:textId="77777777" w:rsidR="00451CB6" w:rsidRPr="00BE0D90" w:rsidRDefault="00451CB6" w:rsidP="00451CB6">
      <w:pPr>
        <w:pStyle w:val="Sraopastraipa"/>
        <w:numPr>
          <w:ilvl w:val="0"/>
          <w:numId w:val="2"/>
        </w:numPr>
        <w:spacing w:after="0" w:line="240" w:lineRule="auto"/>
        <w:rPr>
          <w:szCs w:val="24"/>
        </w:rPr>
      </w:pPr>
      <w:r w:rsidRPr="00BE0D90">
        <w:rPr>
          <w:szCs w:val="24"/>
        </w:rPr>
        <w:t>Techninė specifikacija;</w:t>
      </w:r>
    </w:p>
    <w:p w14:paraId="06D39293" w14:textId="77777777" w:rsidR="00451CB6" w:rsidRPr="00BE0D90" w:rsidRDefault="00451CB6" w:rsidP="00451CB6">
      <w:pPr>
        <w:pStyle w:val="Sraopastraipa"/>
        <w:numPr>
          <w:ilvl w:val="0"/>
          <w:numId w:val="2"/>
        </w:numPr>
        <w:spacing w:after="0" w:line="240" w:lineRule="auto"/>
        <w:rPr>
          <w:szCs w:val="24"/>
        </w:rPr>
      </w:pPr>
      <w:r w:rsidRPr="00BE0D90">
        <w:rPr>
          <w:szCs w:val="24"/>
        </w:rPr>
        <w:t>Pasiūlymo forma;</w:t>
      </w:r>
    </w:p>
    <w:p w14:paraId="7DAAB673" w14:textId="234044E8" w:rsidR="00451CB6" w:rsidRPr="00BE0D90" w:rsidRDefault="00451CB6" w:rsidP="00451CB6">
      <w:pPr>
        <w:pStyle w:val="Sraopastraipa"/>
        <w:numPr>
          <w:ilvl w:val="0"/>
          <w:numId w:val="2"/>
        </w:numPr>
        <w:spacing w:after="0" w:line="240" w:lineRule="auto"/>
        <w:rPr>
          <w:szCs w:val="24"/>
        </w:rPr>
      </w:pPr>
      <w:r w:rsidRPr="00BE0D90">
        <w:rPr>
          <w:szCs w:val="24"/>
        </w:rPr>
        <w:t>Viešojo pirkimo sutarties projektas</w:t>
      </w:r>
      <w:r w:rsidR="00C054C4" w:rsidRPr="00BE0D90">
        <w:rPr>
          <w:szCs w:val="24"/>
        </w:rPr>
        <w:t>.</w:t>
      </w:r>
    </w:p>
    <w:p w14:paraId="4AE4FCE6" w14:textId="743BEB2A" w:rsidR="00451CB6" w:rsidRPr="00BE0D90" w:rsidRDefault="00451CB6" w:rsidP="00D436A7">
      <w:pPr>
        <w:ind w:firstLine="720"/>
        <w:jc w:val="center"/>
        <w:rPr>
          <w:rFonts w:ascii="Times New Roman" w:hAnsi="Times New Roman" w:cs="Times New Roman"/>
          <w:color w:val="000000"/>
          <w:sz w:val="24"/>
          <w:szCs w:val="24"/>
        </w:rPr>
      </w:pPr>
      <w:r w:rsidRPr="00BE0D90">
        <w:rPr>
          <w:rFonts w:ascii="Times New Roman" w:hAnsi="Times New Roman" w:cs="Times New Roman"/>
          <w:sz w:val="24"/>
          <w:szCs w:val="24"/>
        </w:rPr>
        <w:br w:type="page"/>
      </w:r>
      <w:r w:rsidRPr="00BE0D90">
        <w:rPr>
          <w:rFonts w:ascii="Times New Roman" w:hAnsi="Times New Roman" w:cs="Times New Roman"/>
          <w:b/>
          <w:bCs/>
          <w:color w:val="000000"/>
          <w:sz w:val="24"/>
          <w:szCs w:val="24"/>
        </w:rPr>
        <w:lastRenderedPageBreak/>
        <w:t>1. BENDROSIOS NUOSTATOS</w:t>
      </w:r>
    </w:p>
    <w:p w14:paraId="4DC6D3CD" w14:textId="77777777" w:rsidR="00451CB6" w:rsidRPr="00BE0D90" w:rsidRDefault="00451CB6" w:rsidP="00451CB6">
      <w:pPr>
        <w:pStyle w:val="Sraopastraipa"/>
        <w:autoSpaceDE w:val="0"/>
        <w:autoSpaceDN w:val="0"/>
        <w:adjustRightInd w:val="0"/>
        <w:spacing w:after="0" w:line="240" w:lineRule="auto"/>
        <w:ind w:left="360"/>
        <w:rPr>
          <w:color w:val="000000"/>
          <w:sz w:val="16"/>
          <w:szCs w:val="16"/>
        </w:rPr>
      </w:pPr>
    </w:p>
    <w:p w14:paraId="2ABB4829" w14:textId="77777777" w:rsidR="00C43710" w:rsidRPr="00BE0D90" w:rsidRDefault="00451CB6" w:rsidP="00C43710">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sidRPr="00BE0D90">
        <w:rPr>
          <w:rFonts w:ascii="Times New Roman" w:eastAsia="Calibri" w:hAnsi="Times New Roman" w:cs="Times New Roman"/>
          <w:color w:val="000000"/>
          <w:kern w:val="0"/>
          <w:sz w:val="24"/>
          <w:szCs w:val="24"/>
          <w14:ligatures w14:val="none"/>
        </w:rPr>
        <w:t xml:space="preserve">1.1. </w:t>
      </w:r>
      <w:r w:rsidR="00C43710" w:rsidRPr="00BE0D90">
        <w:rPr>
          <w:rFonts w:ascii="Times New Roman" w:hAnsi="Times New Roman" w:cs="Times New Roman"/>
          <w:color w:val="000000"/>
          <w:kern w:val="0"/>
          <w:sz w:val="24"/>
          <w:szCs w:val="24"/>
        </w:rPr>
        <w:t xml:space="preserve">Perkančioji organizacija – VšĮ Šiaulių ilgalaikio gydymo ir </w:t>
      </w:r>
      <w:r w:rsidR="00C43710" w:rsidRPr="00BE0D90">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481D5C9E"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1.3.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297701ED"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1.4. Pirkimo dokumentus sudaro:</w:t>
      </w:r>
    </w:p>
    <w:p w14:paraId="5591A37C"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1.4.1.</w:t>
      </w:r>
      <w:r w:rsidRPr="00BE0D90">
        <w:rPr>
          <w:rFonts w:ascii="Times New Roman" w:hAnsi="Times New Roman" w:cs="Times New Roman"/>
          <w:color w:val="000000"/>
          <w:kern w:val="0"/>
          <w:sz w:val="24"/>
          <w:szCs w:val="24"/>
        </w:rPr>
        <w:tab/>
        <w:t>skelbimas;</w:t>
      </w:r>
    </w:p>
    <w:p w14:paraId="4F39A356"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1.4.2.</w:t>
      </w:r>
      <w:r w:rsidRPr="00BE0D90">
        <w:rPr>
          <w:rFonts w:ascii="Times New Roman" w:hAnsi="Times New Roman" w:cs="Times New Roman"/>
          <w:color w:val="000000"/>
          <w:kern w:val="0"/>
          <w:sz w:val="24"/>
          <w:szCs w:val="24"/>
        </w:rPr>
        <w:tab/>
        <w:t>pirkimo sąlygos;</w:t>
      </w:r>
    </w:p>
    <w:p w14:paraId="713C0B88"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1.4.3.</w:t>
      </w:r>
      <w:r w:rsidRPr="00BE0D90">
        <w:rPr>
          <w:rFonts w:ascii="Times New Roman" w:hAnsi="Times New Roman" w:cs="Times New Roman"/>
          <w:color w:val="000000"/>
          <w:kern w:val="0"/>
          <w:sz w:val="24"/>
          <w:szCs w:val="24"/>
        </w:rPr>
        <w:tab/>
        <w:t>pirkimo dokumentų paaiškinimai (patikslinimai), taip pat atsakymai į tiekėjų klausimus (jeigu bus);</w:t>
      </w:r>
    </w:p>
    <w:p w14:paraId="279352D3"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1.4.4.</w:t>
      </w:r>
      <w:r w:rsidRPr="00BE0D90">
        <w:rPr>
          <w:rFonts w:ascii="Times New Roman" w:hAnsi="Times New Roman" w:cs="Times New Roman"/>
          <w:color w:val="000000"/>
          <w:kern w:val="0"/>
          <w:sz w:val="24"/>
          <w:szCs w:val="24"/>
        </w:rPr>
        <w:tab/>
        <w:t>visa kita perkančiosios organizacijos CVP IS priemonėmis pateikta informacija.</w:t>
      </w:r>
    </w:p>
    <w:p w14:paraId="59DD2A37"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1.5.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BE0D90">
        <w:rPr>
          <w:rFonts w:ascii="Times New Roman" w:hAnsi="Times New Roman" w:cs="Times New Roman"/>
          <w:color w:val="000000"/>
          <w:kern w:val="0"/>
          <w:sz w:val="24"/>
          <w:szCs w:val="24"/>
        </w:rPr>
        <w:tab/>
      </w:r>
    </w:p>
    <w:p w14:paraId="14A9575A"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 xml:space="preserve">1.6.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Pr="00BE0D90">
          <w:rPr>
            <w:rStyle w:val="Hipersaitas"/>
            <w:rFonts w:ascii="Times New Roman" w:hAnsi="Times New Roman" w:cs="Times New Roman"/>
            <w:kern w:val="0"/>
            <w:sz w:val="24"/>
            <w:szCs w:val="24"/>
          </w:rPr>
          <w:t>https://viesiejipirkimai.lt</w:t>
        </w:r>
      </w:hyperlink>
      <w:r w:rsidRPr="00BE0D90">
        <w:rPr>
          <w:rFonts w:ascii="Times New Roman" w:hAnsi="Times New Roman" w:cs="Times New Roman"/>
          <w:color w:val="000000"/>
          <w:kern w:val="0"/>
          <w:sz w:val="24"/>
          <w:szCs w:val="24"/>
        </w:rPr>
        <w:t>.</w:t>
      </w:r>
      <w:r w:rsidRPr="00BE0D90">
        <w:rPr>
          <w:rFonts w:ascii="Times New Roman" w:hAnsi="Times New Roman" w:cs="Times New Roman"/>
          <w:color w:val="000000"/>
          <w:kern w:val="0"/>
          <w:sz w:val="24"/>
          <w:szCs w:val="24"/>
        </w:rPr>
        <w:tab/>
      </w:r>
    </w:p>
    <w:p w14:paraId="3F88C33B"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1.7. Pirkimas atliekamas laikantis lygiateisiškumo, nediskriminavimo, abipusio pripažinimo, proporcingumo ir skaidrumo principų bei konfidencialumo ir nešališkumo reikalavimų.</w:t>
      </w:r>
    </w:p>
    <w:p w14:paraId="5FAED41C" w14:textId="22860BDF" w:rsidR="00C43710" w:rsidRPr="00BE0D90" w:rsidRDefault="00451CB6" w:rsidP="0059797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1.8. Atliekamas žaliasis pirkimas. Pirkimas vykdomas vadovaujantis Lietuvos Respublikos aplinkos ministro 2011 m. birželio 28 d. įsakymu Nr. D1-508 „Dėl aplinkos apsaugos kriterijų taikymo, vykdant žaliuosius pirkimus, tvarkos aprašo patvirtinimo“ 4</w:t>
      </w:r>
      <w:r w:rsidR="00EF748E" w:rsidRPr="00BE0D90">
        <w:rPr>
          <w:rFonts w:ascii="Times New Roman" w:hAnsi="Times New Roman" w:cs="Times New Roman"/>
          <w:color w:val="000000"/>
          <w:kern w:val="0"/>
          <w:sz w:val="24"/>
          <w:szCs w:val="24"/>
        </w:rPr>
        <w:t>.</w:t>
      </w:r>
      <w:r w:rsidR="00891131" w:rsidRPr="00BE0D90">
        <w:rPr>
          <w:rFonts w:ascii="Times New Roman" w:hAnsi="Times New Roman" w:cs="Times New Roman"/>
          <w:color w:val="000000"/>
          <w:kern w:val="0"/>
          <w:sz w:val="24"/>
          <w:szCs w:val="24"/>
        </w:rPr>
        <w:t>4.4.</w:t>
      </w:r>
      <w:r w:rsidR="008A5C64" w:rsidRPr="00BE0D90">
        <w:rPr>
          <w:rFonts w:ascii="Times New Roman" w:hAnsi="Times New Roman" w:cs="Times New Roman"/>
          <w:color w:val="000000"/>
          <w:kern w:val="0"/>
          <w:sz w:val="24"/>
          <w:szCs w:val="24"/>
        </w:rPr>
        <w:t xml:space="preserve"> p</w:t>
      </w:r>
      <w:r w:rsidRPr="00BE0D90">
        <w:rPr>
          <w:rFonts w:ascii="Times New Roman" w:hAnsi="Times New Roman" w:cs="Times New Roman"/>
          <w:color w:val="000000"/>
          <w:kern w:val="0"/>
          <w:sz w:val="24"/>
          <w:szCs w:val="24"/>
        </w:rPr>
        <w:t xml:space="preserve"> Aplinkos apsaugos kriterijai nustatyti </w:t>
      </w:r>
      <w:r w:rsidR="00891131" w:rsidRPr="00BE0D90">
        <w:rPr>
          <w:rFonts w:ascii="Times New Roman" w:eastAsia="Calibri" w:hAnsi="Times New Roman" w:cs="Times New Roman"/>
          <w:kern w:val="0"/>
          <w:sz w:val="24"/>
          <w:szCs w:val="24"/>
          <w:lang w:eastAsia="lt-LT"/>
          <w14:ligatures w14:val="none"/>
        </w:rPr>
        <w:t xml:space="preserve">pirkimo sąlygų </w:t>
      </w:r>
      <w:r w:rsidR="00891131" w:rsidRPr="00BE0D90">
        <w:rPr>
          <w:rFonts w:ascii="Times New Roman" w:eastAsia="Calibri" w:hAnsi="Times New Roman" w:cs="Times New Roman"/>
          <w:color w:val="0070C0"/>
          <w:kern w:val="0"/>
          <w:sz w:val="24"/>
          <w:szCs w:val="24"/>
          <w:u w:val="single"/>
          <w:lang w:eastAsia="lt-LT"/>
          <w14:ligatures w14:val="none"/>
        </w:rPr>
        <w:t>3 priede „Viešojo pirkimo sutarties projektas“</w:t>
      </w:r>
      <w:r w:rsidR="00597978" w:rsidRPr="00BE0D90">
        <w:rPr>
          <w:rFonts w:ascii="Times New Roman" w:eastAsia="Calibri" w:hAnsi="Times New Roman" w:cs="Times New Roman"/>
          <w:kern w:val="0"/>
          <w:sz w:val="24"/>
          <w:szCs w:val="24"/>
          <w:lang w:eastAsia="lt-LT"/>
          <w14:ligatures w14:val="none"/>
        </w:rPr>
        <w:t>.</w:t>
      </w:r>
    </w:p>
    <w:p w14:paraId="3F73BB6E" w14:textId="77B27988" w:rsidR="00891131" w:rsidRPr="00BE0D90" w:rsidRDefault="00891131" w:rsidP="00891131">
      <w:pPr>
        <w:autoSpaceDE w:val="0"/>
        <w:autoSpaceDN w:val="0"/>
        <w:adjustRightInd w:val="0"/>
        <w:spacing w:after="0" w:line="240" w:lineRule="auto"/>
        <w:ind w:firstLine="709"/>
        <w:jc w:val="both"/>
        <w:rPr>
          <w:rFonts w:ascii="Times New Roman" w:hAnsi="Times New Roman" w:cs="Times New Roman"/>
          <w:sz w:val="24"/>
          <w:szCs w:val="24"/>
        </w:rPr>
      </w:pPr>
      <w:r w:rsidRPr="00BE0D90">
        <w:rPr>
          <w:rFonts w:ascii="Times New Roman" w:eastAsia="Calibri" w:hAnsi="Times New Roman" w:cs="Times New Roman"/>
          <w:kern w:val="0"/>
          <w:sz w:val="24"/>
          <w:szCs w:val="24"/>
          <w:lang w:eastAsia="lt-LT"/>
          <w14:ligatures w14:val="none"/>
        </w:rPr>
        <w:t>1.</w:t>
      </w:r>
      <w:r w:rsidR="00597978" w:rsidRPr="00BE0D90">
        <w:rPr>
          <w:rFonts w:ascii="Times New Roman" w:eastAsia="Calibri" w:hAnsi="Times New Roman" w:cs="Times New Roman"/>
          <w:kern w:val="0"/>
          <w:sz w:val="24"/>
          <w:szCs w:val="24"/>
          <w:lang w:eastAsia="lt-LT"/>
          <w14:ligatures w14:val="none"/>
        </w:rPr>
        <w:t>9</w:t>
      </w:r>
      <w:r w:rsidRPr="00BE0D90">
        <w:rPr>
          <w:rFonts w:ascii="Times New Roman" w:eastAsia="Calibri" w:hAnsi="Times New Roman" w:cs="Times New Roman"/>
          <w:kern w:val="0"/>
          <w:sz w:val="24"/>
          <w:szCs w:val="24"/>
          <w:lang w:eastAsia="lt-LT"/>
          <w14:ligatures w14:val="none"/>
        </w:rPr>
        <w:t xml:space="preserve">. </w:t>
      </w:r>
      <w:r w:rsidRPr="00BE0D90">
        <w:rPr>
          <w:rFonts w:ascii="Times New Roman" w:hAnsi="Times New Roman" w:cs="Times New Roman"/>
          <w:sz w:val="24"/>
          <w:szCs w:val="24"/>
        </w:rPr>
        <w:t>Pirkime</w:t>
      </w:r>
      <w:r w:rsidR="00C6057B" w:rsidRPr="00BE0D90">
        <w:rPr>
          <w:rFonts w:ascii="Times New Roman" w:hAnsi="Times New Roman" w:cs="Times New Roman"/>
          <w:sz w:val="24"/>
          <w:szCs w:val="24"/>
        </w:rPr>
        <w:t xml:space="preserve"> </w:t>
      </w:r>
      <w:r w:rsidRPr="00BE0D90">
        <w:rPr>
          <w:rFonts w:ascii="Times New Roman" w:hAnsi="Times New Roman" w:cs="Times New Roman"/>
          <w:sz w:val="24"/>
          <w:szCs w:val="24"/>
        </w:rPr>
        <w:t xml:space="preserve">perkančioji organizacija nenumato skelbti pranešimo dėl savanoriško </w:t>
      </w:r>
      <w:proofErr w:type="spellStart"/>
      <w:r w:rsidRPr="00BE0D90">
        <w:rPr>
          <w:rFonts w:ascii="Times New Roman" w:hAnsi="Times New Roman" w:cs="Times New Roman"/>
          <w:i/>
          <w:iCs/>
          <w:sz w:val="24"/>
          <w:szCs w:val="24"/>
        </w:rPr>
        <w:t>ex</w:t>
      </w:r>
      <w:proofErr w:type="spellEnd"/>
      <w:r w:rsidRPr="00BE0D90">
        <w:rPr>
          <w:rFonts w:ascii="Times New Roman" w:hAnsi="Times New Roman" w:cs="Times New Roman"/>
          <w:i/>
          <w:iCs/>
          <w:sz w:val="24"/>
          <w:szCs w:val="24"/>
        </w:rPr>
        <w:t xml:space="preserve"> ante</w:t>
      </w:r>
      <w:r w:rsidRPr="00BE0D90">
        <w:rPr>
          <w:rFonts w:ascii="Times New Roman" w:hAnsi="Times New Roman" w:cs="Times New Roman"/>
          <w:sz w:val="24"/>
          <w:szCs w:val="24"/>
        </w:rPr>
        <w:t xml:space="preserve"> skaidrumo.</w:t>
      </w:r>
    </w:p>
    <w:p w14:paraId="1A3E5E0B" w14:textId="3D3FE6FF" w:rsidR="00451CB6" w:rsidRPr="00BE0D90" w:rsidRDefault="00451CB6" w:rsidP="00B45D39">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BE0D90">
        <w:rPr>
          <w:rFonts w:ascii="Times New Roman" w:hAnsi="Times New Roman" w:cs="Times New Roman"/>
          <w:color w:val="000000"/>
          <w:kern w:val="0"/>
          <w:sz w:val="24"/>
          <w:szCs w:val="24"/>
        </w:rPr>
        <w:t>1.</w:t>
      </w:r>
      <w:r w:rsidR="00891131" w:rsidRPr="00BE0D90">
        <w:rPr>
          <w:rFonts w:ascii="Times New Roman" w:hAnsi="Times New Roman" w:cs="Times New Roman"/>
          <w:color w:val="000000"/>
          <w:kern w:val="0"/>
          <w:sz w:val="24"/>
          <w:szCs w:val="24"/>
        </w:rPr>
        <w:t>1</w:t>
      </w:r>
      <w:r w:rsidR="00597978" w:rsidRPr="00BE0D90">
        <w:rPr>
          <w:rFonts w:ascii="Times New Roman" w:hAnsi="Times New Roman" w:cs="Times New Roman"/>
          <w:color w:val="000000"/>
          <w:kern w:val="0"/>
          <w:sz w:val="24"/>
          <w:szCs w:val="24"/>
        </w:rPr>
        <w:t>0</w:t>
      </w:r>
      <w:r w:rsidRPr="00BE0D90">
        <w:rPr>
          <w:rFonts w:ascii="Times New Roman" w:hAnsi="Times New Roman" w:cs="Times New Roman"/>
          <w:color w:val="000000"/>
          <w:kern w:val="0"/>
          <w:sz w:val="24"/>
          <w:szCs w:val="24"/>
        </w:rPr>
        <w:t xml:space="preserve">. </w:t>
      </w:r>
      <w:r w:rsidR="00B45D39" w:rsidRPr="00BE0D90">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sidR="00C054C4" w:rsidRPr="00BE0D90">
        <w:rPr>
          <w:rFonts w:ascii="Times New Roman" w:hAnsi="Times New Roman" w:cs="Times New Roman"/>
          <w:noProof/>
          <w:color w:val="000000"/>
          <w:kern w:val="0"/>
          <w:sz w:val="24"/>
          <w:szCs w:val="24"/>
        </w:rPr>
        <w:t>67511722</w:t>
      </w:r>
      <w:r w:rsidR="00B45D39" w:rsidRPr="00BE0D90">
        <w:rPr>
          <w:rFonts w:ascii="Times New Roman" w:hAnsi="Times New Roman" w:cs="Times New Roman"/>
          <w:noProof/>
          <w:color w:val="000000"/>
          <w:kern w:val="0"/>
          <w:sz w:val="24"/>
          <w:szCs w:val="24"/>
        </w:rPr>
        <w:t xml:space="preserve">, el. p. </w:t>
      </w:r>
      <w:hyperlink r:id="rId11" w:history="1">
        <w:r w:rsidR="00B45D39" w:rsidRPr="00BE0D90">
          <w:rPr>
            <w:rStyle w:val="Hipersaitas"/>
            <w:rFonts w:ascii="Times New Roman" w:hAnsi="Times New Roman" w:cs="Times New Roman"/>
            <w:noProof/>
            <w:kern w:val="0"/>
            <w:sz w:val="24"/>
            <w:szCs w:val="24"/>
          </w:rPr>
          <w:t>vita.mockuviene@gerc.lt</w:t>
        </w:r>
      </w:hyperlink>
      <w:r w:rsidR="00B45D39" w:rsidRPr="00BE0D90">
        <w:rPr>
          <w:rFonts w:ascii="Times New Roman" w:hAnsi="Times New Roman" w:cs="Times New Roman"/>
          <w:noProof/>
          <w:kern w:val="0"/>
          <w:sz w:val="24"/>
          <w:szCs w:val="24"/>
        </w:rPr>
        <w:t>.</w:t>
      </w:r>
    </w:p>
    <w:p w14:paraId="68AFFE3E" w14:textId="77777777" w:rsidR="00B45D39" w:rsidRPr="00BE0D90" w:rsidRDefault="00B45D39" w:rsidP="00B45D39">
      <w:pPr>
        <w:autoSpaceDE w:val="0"/>
        <w:autoSpaceDN w:val="0"/>
        <w:adjustRightInd w:val="0"/>
        <w:spacing w:after="0" w:line="240" w:lineRule="auto"/>
        <w:ind w:firstLine="709"/>
        <w:jc w:val="both"/>
        <w:rPr>
          <w:rFonts w:ascii="Times New Roman" w:hAnsi="Times New Roman" w:cs="Times New Roman"/>
          <w:color w:val="000000"/>
          <w:kern w:val="0"/>
          <w:sz w:val="16"/>
          <w:szCs w:val="16"/>
        </w:rPr>
      </w:pPr>
    </w:p>
    <w:p w14:paraId="65AA9473" w14:textId="77777777" w:rsidR="00451CB6" w:rsidRPr="00BE0D90" w:rsidRDefault="00451CB6" w:rsidP="00451CB6">
      <w:pPr>
        <w:autoSpaceDE w:val="0"/>
        <w:autoSpaceDN w:val="0"/>
        <w:adjustRightInd w:val="0"/>
        <w:spacing w:after="0" w:line="240" w:lineRule="auto"/>
        <w:jc w:val="center"/>
        <w:rPr>
          <w:rFonts w:ascii="Times New Roman" w:hAnsi="Times New Roman" w:cs="Times New Roman"/>
          <w:color w:val="000000"/>
          <w:sz w:val="24"/>
          <w:szCs w:val="24"/>
        </w:rPr>
      </w:pPr>
      <w:r w:rsidRPr="00BE0D90">
        <w:rPr>
          <w:rFonts w:ascii="Times New Roman" w:hAnsi="Times New Roman" w:cs="Times New Roman"/>
          <w:b/>
          <w:bCs/>
          <w:color w:val="000000"/>
          <w:sz w:val="24"/>
          <w:szCs w:val="24"/>
        </w:rPr>
        <w:t>2. PIRKIMO OBJEKTAS</w:t>
      </w:r>
    </w:p>
    <w:p w14:paraId="5C0DF26B" w14:textId="77777777" w:rsidR="00451CB6" w:rsidRPr="00BE0D90"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r w:rsidRPr="00BE0D90">
        <w:rPr>
          <w:rFonts w:ascii="Times New Roman" w:hAnsi="Times New Roman" w:cs="Times New Roman"/>
          <w:color w:val="000000"/>
          <w:kern w:val="0"/>
          <w:sz w:val="24"/>
          <w:szCs w:val="24"/>
        </w:rPr>
        <w:tab/>
      </w:r>
    </w:p>
    <w:p w14:paraId="779B6857" w14:textId="6BFA16E9" w:rsidR="00450860" w:rsidRPr="00BE0D90" w:rsidRDefault="00451CB6" w:rsidP="00450860">
      <w:pPr>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BE0D90">
        <w:rPr>
          <w:rFonts w:ascii="Times New Roman" w:hAnsi="Times New Roman" w:cs="Times New Roman"/>
          <w:color w:val="000000"/>
          <w:kern w:val="0"/>
          <w:sz w:val="24"/>
          <w:szCs w:val="24"/>
        </w:rPr>
        <w:t>2.</w:t>
      </w:r>
      <w:r w:rsidRPr="00BE0D90">
        <w:rPr>
          <w:rFonts w:ascii="Times New Roman" w:hAnsi="Times New Roman" w:cs="Times New Roman"/>
          <w:color w:val="000000"/>
          <w:sz w:val="24"/>
          <w:szCs w:val="24"/>
        </w:rPr>
        <w:t xml:space="preserve">1. </w:t>
      </w:r>
      <w:r w:rsidR="00B45D39" w:rsidRPr="00BE0D90">
        <w:rPr>
          <w:rFonts w:ascii="Times New Roman" w:hAnsi="Times New Roman" w:cs="Times New Roman"/>
          <w:color w:val="000000"/>
          <w:sz w:val="24"/>
          <w:szCs w:val="24"/>
        </w:rPr>
        <w:t>P</w:t>
      </w:r>
      <w:r w:rsidRPr="00BE0D90">
        <w:rPr>
          <w:rFonts w:ascii="Times New Roman" w:hAnsi="Times New Roman" w:cs="Times New Roman"/>
          <w:color w:val="000000"/>
          <w:sz w:val="24"/>
          <w:szCs w:val="24"/>
        </w:rPr>
        <w:t xml:space="preserve">irkimo objektas – </w:t>
      </w:r>
      <w:r w:rsidR="00F5220F" w:rsidRPr="00F5220F">
        <w:rPr>
          <w:rFonts w:ascii="Times New Roman" w:hAnsi="Times New Roman" w:cs="Times New Roman"/>
          <w:b/>
          <w:bCs/>
          <w:i/>
          <w:iCs/>
          <w:color w:val="000000"/>
          <w:sz w:val="24"/>
          <w:szCs w:val="24"/>
        </w:rPr>
        <w:t xml:space="preserve">lengvųjų </w:t>
      </w:r>
      <w:r w:rsidR="00BE0D90" w:rsidRPr="00BE0D90">
        <w:rPr>
          <w:rFonts w:ascii="Times New Roman" w:hAnsi="Times New Roman" w:cs="Times New Roman"/>
          <w:b/>
          <w:bCs/>
          <w:i/>
          <w:iCs/>
          <w:color w:val="000000"/>
          <w:kern w:val="0"/>
          <w:sz w:val="24"/>
          <w:szCs w:val="24"/>
        </w:rPr>
        <w:t>automobilių nuoma</w:t>
      </w:r>
      <w:r w:rsidR="00B45D39" w:rsidRPr="00BE0D90">
        <w:rPr>
          <w:rFonts w:ascii="Times New Roman" w:hAnsi="Times New Roman" w:cs="Times New Roman"/>
          <w:b/>
          <w:bCs/>
          <w:i/>
          <w:iCs/>
          <w:color w:val="000000"/>
          <w:kern w:val="0"/>
          <w:sz w:val="24"/>
          <w:szCs w:val="24"/>
        </w:rPr>
        <w:t>.</w:t>
      </w:r>
    </w:p>
    <w:p w14:paraId="04EDDB8C" w14:textId="41FF783B" w:rsidR="00451CB6" w:rsidRPr="00BE0D90" w:rsidRDefault="00451CB6" w:rsidP="0089113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 xml:space="preserve">2.2. Pirkimo </w:t>
      </w:r>
      <w:r w:rsidRPr="00BE0D90">
        <w:rPr>
          <w:rFonts w:ascii="Times New Roman" w:hAnsi="Times New Roman" w:cs="Times New Roman"/>
          <w:color w:val="000000"/>
          <w:sz w:val="24"/>
          <w:szCs w:val="24"/>
        </w:rPr>
        <w:t xml:space="preserve">objektas </w:t>
      </w:r>
      <w:r w:rsidR="00712766" w:rsidRPr="00BE0D90">
        <w:rPr>
          <w:rFonts w:ascii="Times New Roman" w:hAnsi="Times New Roman" w:cs="Times New Roman"/>
          <w:color w:val="000000"/>
          <w:sz w:val="24"/>
          <w:szCs w:val="24"/>
        </w:rPr>
        <w:t xml:space="preserve">nėra </w:t>
      </w:r>
      <w:r w:rsidRPr="00BE0D90">
        <w:rPr>
          <w:rFonts w:ascii="Times New Roman" w:hAnsi="Times New Roman" w:cs="Times New Roman"/>
          <w:color w:val="000000"/>
          <w:kern w:val="0"/>
          <w:sz w:val="24"/>
          <w:szCs w:val="24"/>
        </w:rPr>
        <w:t>skaidomas</w:t>
      </w:r>
      <w:r w:rsidR="00B45D39" w:rsidRPr="00BE0D90">
        <w:rPr>
          <w:rFonts w:ascii="Times New Roman" w:hAnsi="Times New Roman" w:cs="Times New Roman"/>
          <w:color w:val="000000"/>
          <w:kern w:val="0"/>
          <w:sz w:val="24"/>
          <w:szCs w:val="24"/>
        </w:rPr>
        <w:t xml:space="preserve"> į dalis</w:t>
      </w:r>
      <w:r w:rsidR="00891131" w:rsidRPr="00BE0D90">
        <w:rPr>
          <w:rFonts w:ascii="Times New Roman" w:hAnsi="Times New Roman" w:cs="Times New Roman"/>
          <w:color w:val="000000"/>
          <w:kern w:val="0"/>
          <w:sz w:val="24"/>
          <w:szCs w:val="24"/>
        </w:rPr>
        <w:t>.</w:t>
      </w:r>
    </w:p>
    <w:p w14:paraId="00B459D6" w14:textId="77777777" w:rsidR="00712766" w:rsidRPr="00BE0D90" w:rsidRDefault="00712766" w:rsidP="0071276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21E71786" w14:textId="1EDD7900" w:rsidR="00712766" w:rsidRPr="00BE0D90" w:rsidRDefault="00712766" w:rsidP="00712766">
      <w:pPr>
        <w:autoSpaceDE w:val="0"/>
        <w:autoSpaceDN w:val="0"/>
        <w:adjustRightInd w:val="0"/>
        <w:spacing w:after="0" w:line="240" w:lineRule="auto"/>
        <w:ind w:firstLine="709"/>
        <w:jc w:val="both"/>
        <w:rPr>
          <w:rFonts w:ascii="Times New Roman" w:hAnsi="Times New Roman" w:cs="Times New Roman"/>
          <w:b/>
          <w:bCs/>
          <w:i/>
          <w:iCs/>
          <w:color w:val="000000"/>
          <w:kern w:val="0"/>
          <w:sz w:val="24"/>
          <w:szCs w:val="24"/>
        </w:rPr>
      </w:pPr>
      <w:r w:rsidRPr="00BE0D90">
        <w:rPr>
          <w:rFonts w:ascii="Times New Roman" w:hAnsi="Times New Roman" w:cs="Times New Roman"/>
          <w:color w:val="000000"/>
          <w:kern w:val="0"/>
          <w:sz w:val="24"/>
          <w:szCs w:val="24"/>
        </w:rPr>
        <w:t>2.4</w:t>
      </w:r>
      <w:r w:rsidRPr="00BE0D90">
        <w:rPr>
          <w:rFonts w:ascii="Times New Roman" w:hAnsi="Times New Roman" w:cs="Times New Roman"/>
          <w:b/>
          <w:bCs/>
          <w:color w:val="000000"/>
          <w:kern w:val="0"/>
          <w:sz w:val="24"/>
          <w:szCs w:val="24"/>
        </w:rPr>
        <w:t xml:space="preserve">. </w:t>
      </w:r>
      <w:r w:rsidRPr="00BE0D90">
        <w:rPr>
          <w:rFonts w:ascii="Times New Roman" w:hAnsi="Times New Roman" w:cs="Times New Roman"/>
          <w:b/>
          <w:bCs/>
          <w:i/>
          <w:iCs/>
          <w:color w:val="000000"/>
          <w:kern w:val="0"/>
          <w:sz w:val="24"/>
          <w:szCs w:val="24"/>
        </w:rPr>
        <w:t xml:space="preserve">Pirkimui skirta lėšų suma </w:t>
      </w:r>
      <w:r w:rsidR="00E3791C">
        <w:rPr>
          <w:rFonts w:ascii="Times New Roman" w:hAnsi="Times New Roman" w:cs="Times New Roman"/>
          <w:b/>
          <w:bCs/>
          <w:i/>
          <w:iCs/>
          <w:color w:val="000000"/>
          <w:kern w:val="0"/>
          <w:sz w:val="24"/>
          <w:szCs w:val="24"/>
        </w:rPr>
        <w:t>14000</w:t>
      </w:r>
      <w:r w:rsidR="00BE0D90" w:rsidRPr="00BE0D90">
        <w:rPr>
          <w:rFonts w:ascii="Times New Roman" w:hAnsi="Times New Roman" w:cs="Times New Roman"/>
          <w:b/>
          <w:bCs/>
          <w:i/>
          <w:iCs/>
          <w:color w:val="000000"/>
          <w:kern w:val="0"/>
          <w:sz w:val="24"/>
          <w:szCs w:val="24"/>
        </w:rPr>
        <w:t>,00</w:t>
      </w:r>
      <w:r w:rsidRPr="00BE0D90">
        <w:rPr>
          <w:rFonts w:ascii="Times New Roman" w:hAnsi="Times New Roman" w:cs="Times New Roman"/>
          <w:b/>
          <w:bCs/>
          <w:i/>
          <w:iCs/>
          <w:color w:val="000000"/>
          <w:kern w:val="0"/>
          <w:sz w:val="24"/>
          <w:szCs w:val="24"/>
        </w:rPr>
        <w:t xml:space="preserve"> Eur su PVM (</w:t>
      </w:r>
      <w:r w:rsidR="00E3791C">
        <w:rPr>
          <w:rFonts w:ascii="Times New Roman" w:hAnsi="Times New Roman" w:cs="Times New Roman"/>
          <w:b/>
          <w:bCs/>
          <w:i/>
          <w:iCs/>
          <w:color w:val="000000"/>
          <w:kern w:val="0"/>
          <w:sz w:val="24"/>
          <w:szCs w:val="24"/>
        </w:rPr>
        <w:t>keturiolika</w:t>
      </w:r>
      <w:r w:rsidR="00BE0D90" w:rsidRPr="00BE0D90">
        <w:rPr>
          <w:rFonts w:ascii="Times New Roman" w:hAnsi="Times New Roman" w:cs="Times New Roman"/>
          <w:b/>
          <w:bCs/>
          <w:i/>
          <w:iCs/>
          <w:color w:val="000000"/>
          <w:kern w:val="0"/>
          <w:sz w:val="24"/>
          <w:szCs w:val="24"/>
        </w:rPr>
        <w:t xml:space="preserve"> tūkstančių eurų nulis centų</w:t>
      </w:r>
      <w:r w:rsidRPr="00BE0D90">
        <w:rPr>
          <w:rFonts w:ascii="Times New Roman" w:hAnsi="Times New Roman" w:cs="Times New Roman"/>
          <w:b/>
          <w:bCs/>
          <w:i/>
          <w:iCs/>
          <w:color w:val="000000"/>
          <w:kern w:val="0"/>
          <w:sz w:val="24"/>
          <w:szCs w:val="24"/>
        </w:rPr>
        <w:t>).</w:t>
      </w:r>
      <w:r w:rsidRPr="00BE0D90">
        <w:rPr>
          <w:rFonts w:ascii="Times New Roman" w:hAnsi="Times New Roman" w:cs="Times New Roman"/>
          <w:i/>
          <w:iCs/>
          <w:color w:val="000000"/>
          <w:kern w:val="0"/>
          <w:sz w:val="24"/>
          <w:szCs w:val="24"/>
        </w:rPr>
        <w:tab/>
      </w:r>
    </w:p>
    <w:p w14:paraId="08296E42" w14:textId="13705AD6" w:rsidR="006C71F5" w:rsidRPr="00BE0D90" w:rsidRDefault="006C71F5" w:rsidP="006C71F5">
      <w:pPr>
        <w:autoSpaceDE w:val="0"/>
        <w:autoSpaceDN w:val="0"/>
        <w:adjustRightInd w:val="0"/>
        <w:spacing w:after="0" w:line="240" w:lineRule="auto"/>
        <w:ind w:firstLine="709"/>
        <w:jc w:val="both"/>
        <w:rPr>
          <w:rFonts w:ascii="Times New Roman" w:hAnsi="Times New Roman" w:cs="Times New Roman"/>
          <w:color w:val="0070C0"/>
          <w:kern w:val="0"/>
          <w:sz w:val="24"/>
          <w:szCs w:val="24"/>
        </w:rPr>
      </w:pPr>
      <w:r w:rsidRPr="00BE0D90">
        <w:rPr>
          <w:rFonts w:ascii="Times New Roman" w:hAnsi="Times New Roman" w:cs="Times New Roman"/>
          <w:color w:val="000000"/>
          <w:kern w:val="0"/>
          <w:sz w:val="24"/>
          <w:szCs w:val="24"/>
        </w:rPr>
        <w:t xml:space="preserve">2.4. Reikalavimai pirkimo objektui nurodyti pirkimo sąlygų </w:t>
      </w:r>
      <w:r w:rsidRPr="00BE0D90">
        <w:rPr>
          <w:rFonts w:ascii="Times New Roman" w:hAnsi="Times New Roman" w:cs="Times New Roman"/>
          <w:color w:val="0070C0"/>
          <w:kern w:val="0"/>
          <w:sz w:val="24"/>
          <w:szCs w:val="24"/>
          <w:u w:val="single"/>
        </w:rPr>
        <w:t>1 priede „Techninė specifikacija“</w:t>
      </w:r>
      <w:r w:rsidRPr="00BE0D90">
        <w:rPr>
          <w:rFonts w:ascii="Times New Roman" w:hAnsi="Times New Roman" w:cs="Times New Roman"/>
          <w:color w:val="0070C0"/>
          <w:kern w:val="0"/>
          <w:sz w:val="24"/>
          <w:szCs w:val="24"/>
        </w:rPr>
        <w:t xml:space="preserve"> </w:t>
      </w:r>
      <w:r w:rsidRPr="00BE0D90">
        <w:rPr>
          <w:rFonts w:ascii="Times New Roman" w:hAnsi="Times New Roman" w:cs="Times New Roman"/>
          <w:color w:val="000000"/>
          <w:kern w:val="0"/>
          <w:sz w:val="24"/>
          <w:szCs w:val="24"/>
        </w:rPr>
        <w:t xml:space="preserve">ir </w:t>
      </w:r>
      <w:r w:rsidRPr="00BE0D90">
        <w:rPr>
          <w:rFonts w:ascii="Times New Roman" w:hAnsi="Times New Roman" w:cs="Times New Roman"/>
          <w:color w:val="0070C0"/>
          <w:kern w:val="0"/>
          <w:sz w:val="24"/>
          <w:szCs w:val="24"/>
          <w:u w:val="single"/>
        </w:rPr>
        <w:t>3 priede „Viešojo pirkimo sutarties projektas“</w:t>
      </w:r>
      <w:r w:rsidRPr="00BE0D90">
        <w:rPr>
          <w:rFonts w:ascii="Times New Roman" w:hAnsi="Times New Roman" w:cs="Times New Roman"/>
          <w:color w:val="0070C0"/>
          <w:kern w:val="0"/>
          <w:sz w:val="24"/>
          <w:szCs w:val="24"/>
        </w:rPr>
        <w:t xml:space="preserve">. </w:t>
      </w:r>
    </w:p>
    <w:p w14:paraId="5301B047" w14:textId="7CD2A4B6" w:rsidR="00451CB6" w:rsidRPr="00BE0D90" w:rsidRDefault="00451CB6" w:rsidP="00451CB6">
      <w:pPr>
        <w:pStyle w:val="Sraopastraipa"/>
        <w:spacing w:line="240" w:lineRule="auto"/>
        <w:ind w:left="0" w:firstLine="709"/>
        <w:jc w:val="both"/>
      </w:pPr>
      <w:r w:rsidRPr="00BE0D90">
        <w:t>2.</w:t>
      </w:r>
      <w:r w:rsidR="00891131" w:rsidRPr="00BE0D90">
        <w:t>5</w:t>
      </w:r>
      <w:r w:rsidRPr="00BE0D90">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protokolai, sertifikatai, turi būti laikoma, kad kiekviena tokia nuoroda yra pateikta su žodžiais „arba lygiavertis“. </w:t>
      </w:r>
    </w:p>
    <w:p w14:paraId="02D476ED" w14:textId="077BAE13" w:rsidR="00451CB6" w:rsidRPr="00BE0D90" w:rsidRDefault="00451CB6" w:rsidP="00451CB6">
      <w:pPr>
        <w:pStyle w:val="Sraopastraipa"/>
        <w:spacing w:after="0" w:line="240" w:lineRule="auto"/>
        <w:ind w:left="0" w:firstLine="709"/>
        <w:jc w:val="both"/>
      </w:pPr>
      <w:r w:rsidRPr="00BE0D90">
        <w:t>2.</w:t>
      </w:r>
      <w:r w:rsidR="00891131" w:rsidRPr="00BE0D90">
        <w:t>6</w:t>
      </w:r>
      <w:r w:rsidRPr="00BE0D90">
        <w:t xml:space="preserve">. Jeigu apibūdinant pirkimo objektą techninėje specifikacijoje ar kituose pirkimo dokumentuose nurodytas standartas, </w:t>
      </w:r>
      <w:r w:rsidRPr="00BE0D90">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BE0D90">
        <w:rPr>
          <w:color w:val="000000"/>
        </w:rPr>
        <w:lastRenderedPageBreak/>
        <w:t xml:space="preserve">susijusios su darbų projektavimu, sąmatų apskaičiavimu ir vykdymu bei prekių naudojimu), </w:t>
      </w:r>
      <w:r w:rsidRPr="00BE0D90">
        <w:t xml:space="preserve">turi būti laikoma, kad kiekviena tokia nuoroda yra pateikta su žodžiais „arba lygiavertis“. </w:t>
      </w:r>
    </w:p>
    <w:p w14:paraId="2BE3217D" w14:textId="1F119F04"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2.</w:t>
      </w:r>
      <w:r w:rsidR="00891131" w:rsidRPr="00BE0D90">
        <w:rPr>
          <w:rFonts w:ascii="Times New Roman" w:hAnsi="Times New Roman" w:cs="Times New Roman"/>
          <w:color w:val="000000"/>
          <w:kern w:val="0"/>
          <w:sz w:val="24"/>
          <w:szCs w:val="24"/>
        </w:rPr>
        <w:t>7</w:t>
      </w:r>
      <w:r w:rsidRPr="00BE0D90">
        <w:rPr>
          <w:rFonts w:ascii="Times New Roman" w:hAnsi="Times New Roman" w:cs="Times New Roman"/>
          <w:color w:val="000000"/>
          <w:kern w:val="0"/>
          <w:sz w:val="24"/>
          <w:szCs w:val="24"/>
        </w:rPr>
        <w:t xml:space="preserve">. Tiekėjo įsipareigojimų įvykdymo vieta – </w:t>
      </w:r>
      <w:r w:rsidR="00B45D39" w:rsidRPr="00BE0D90">
        <w:rPr>
          <w:rFonts w:ascii="Times New Roman" w:hAnsi="Times New Roman" w:cs="Times New Roman"/>
          <w:b/>
          <w:bCs/>
          <w:color w:val="000000"/>
          <w:sz w:val="24"/>
          <w:szCs w:val="24"/>
        </w:rPr>
        <w:t>Vilniaus g. 125</w:t>
      </w:r>
      <w:r w:rsidR="00C6057B" w:rsidRPr="00BE0D90">
        <w:rPr>
          <w:rFonts w:ascii="Times New Roman" w:hAnsi="Times New Roman" w:cs="Times New Roman"/>
          <w:b/>
          <w:bCs/>
          <w:color w:val="000000"/>
          <w:sz w:val="24"/>
          <w:szCs w:val="24"/>
        </w:rPr>
        <w:t>, Šiauliai</w:t>
      </w:r>
    </w:p>
    <w:p w14:paraId="43888584" w14:textId="11D19F0B"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2.</w:t>
      </w:r>
      <w:r w:rsidR="00891131" w:rsidRPr="00BE0D90">
        <w:rPr>
          <w:rFonts w:ascii="Times New Roman" w:hAnsi="Times New Roman" w:cs="Times New Roman"/>
          <w:color w:val="000000"/>
          <w:kern w:val="0"/>
          <w:sz w:val="24"/>
          <w:szCs w:val="24"/>
        </w:rPr>
        <w:t>8</w:t>
      </w:r>
      <w:r w:rsidRPr="00BE0D90">
        <w:rPr>
          <w:rFonts w:ascii="Times New Roman" w:hAnsi="Times New Roman" w:cs="Times New Roman"/>
          <w:color w:val="000000"/>
          <w:kern w:val="0"/>
          <w:sz w:val="24"/>
          <w:szCs w:val="24"/>
        </w:rPr>
        <w:t xml:space="preserve">. </w:t>
      </w:r>
      <w:r w:rsidR="00EF748E" w:rsidRPr="00BE0D90">
        <w:rPr>
          <w:rFonts w:ascii="Times New Roman" w:hAnsi="Times New Roman" w:cs="Times New Roman"/>
          <w:color w:val="000000"/>
          <w:kern w:val="0"/>
          <w:sz w:val="24"/>
          <w:szCs w:val="24"/>
        </w:rPr>
        <w:t>Pirkimas neatliekamas CPO priemonėmis, nes perkamo objekto CPO kataloge nėra.</w:t>
      </w:r>
    </w:p>
    <w:p w14:paraId="6776DFE8" w14:textId="77777777" w:rsidR="00451CB6" w:rsidRPr="00BE0D90" w:rsidRDefault="00451CB6" w:rsidP="00451CB6">
      <w:pPr>
        <w:autoSpaceDE w:val="0"/>
        <w:autoSpaceDN w:val="0"/>
        <w:adjustRightInd w:val="0"/>
        <w:spacing w:after="0" w:line="240" w:lineRule="auto"/>
        <w:jc w:val="both"/>
        <w:rPr>
          <w:rFonts w:ascii="Times New Roman" w:hAnsi="Times New Roman" w:cs="Times New Roman"/>
          <w:color w:val="000000"/>
          <w:kern w:val="0"/>
          <w:sz w:val="24"/>
          <w:szCs w:val="24"/>
        </w:rPr>
      </w:pPr>
    </w:p>
    <w:p w14:paraId="5678C802" w14:textId="77777777" w:rsidR="00451CB6" w:rsidRPr="00BE0D90"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sidRPr="00BE0D90">
        <w:rPr>
          <w:rFonts w:ascii="Times New Roman" w:hAnsi="Times New Roman" w:cs="Times New Roman"/>
          <w:b/>
          <w:bCs/>
          <w:color w:val="000000"/>
          <w:kern w:val="0"/>
          <w:sz w:val="24"/>
          <w:szCs w:val="24"/>
        </w:rPr>
        <w:t>3. TIEKĖJŲ PAŠALINIMO PAGRINDAI, KVALIFIKACIJOS IR KITI REIKALAVIMAI</w:t>
      </w:r>
    </w:p>
    <w:p w14:paraId="729DD0D0" w14:textId="77777777" w:rsidR="00451CB6" w:rsidRPr="00BE0D90"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ab/>
      </w:r>
    </w:p>
    <w:p w14:paraId="1C5C055B" w14:textId="77777777" w:rsidR="00E2575A" w:rsidRPr="00BE0D90" w:rsidRDefault="00451CB6" w:rsidP="00E2575A">
      <w:pPr>
        <w:tabs>
          <w:tab w:val="left" w:pos="1418"/>
          <w:tab w:val="left" w:pos="1560"/>
          <w:tab w:val="left" w:pos="5529"/>
        </w:tabs>
        <w:spacing w:after="0" w:line="240" w:lineRule="auto"/>
        <w:ind w:firstLine="709"/>
        <w:jc w:val="both"/>
        <w:rPr>
          <w:rFonts w:ascii="Times New Roman" w:hAnsi="Times New Roman" w:cs="Times New Roman"/>
          <w:sz w:val="24"/>
          <w:szCs w:val="24"/>
        </w:rPr>
      </w:pPr>
      <w:r w:rsidRPr="00BE0D90">
        <w:rPr>
          <w:rFonts w:ascii="Times New Roman" w:hAnsi="Times New Roman" w:cs="Times New Roman"/>
          <w:color w:val="000000"/>
          <w:kern w:val="0"/>
          <w:sz w:val="24"/>
          <w:szCs w:val="24"/>
          <w14:ligatures w14:val="none"/>
        </w:rPr>
        <w:t xml:space="preserve">3.1. </w:t>
      </w:r>
      <w:r w:rsidR="00E2575A" w:rsidRPr="00BE0D90">
        <w:rPr>
          <w:rFonts w:ascii="Times New Roman" w:hAnsi="Times New Roman" w:cs="Times New Roman"/>
          <w:sz w:val="24"/>
          <w:szCs w:val="24"/>
        </w:rPr>
        <w:t>Perkančioji organizacija netikrins tiekėjo pašalinimo pagrindų nebuvimo pagal VPĮ 50 straipsnyje nustatytus reikalavimus.</w:t>
      </w:r>
      <w:r w:rsidR="00E2575A" w:rsidRPr="00BE0D90">
        <w:rPr>
          <w:rFonts w:ascii="Times New Roman" w:hAnsi="Times New Roman" w:cs="Times New Roman"/>
          <w:sz w:val="24"/>
          <w:szCs w:val="24"/>
        </w:rPr>
        <w:tab/>
      </w:r>
    </w:p>
    <w:p w14:paraId="34AC3271" w14:textId="2FEC6E9B" w:rsidR="00451CB6" w:rsidRPr="00BE0D90" w:rsidRDefault="00451CB6" w:rsidP="00E2575A">
      <w:pPr>
        <w:tabs>
          <w:tab w:val="left" w:pos="1418"/>
          <w:tab w:val="left" w:pos="1560"/>
          <w:tab w:val="left" w:pos="5529"/>
        </w:tabs>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14:ligatures w14:val="none"/>
        </w:rPr>
        <w:t>3.2. Perkančioji organizacija netaiko kvalifikacinių reikalavimų tiekėjams.</w:t>
      </w:r>
      <w:r w:rsidRPr="00BE0D90">
        <w:rPr>
          <w:rFonts w:ascii="Times New Roman" w:hAnsi="Times New Roman" w:cs="Times New Roman"/>
          <w:color w:val="000000"/>
          <w:kern w:val="0"/>
          <w:sz w:val="24"/>
          <w:szCs w:val="24"/>
        </w:rPr>
        <w:tab/>
      </w:r>
    </w:p>
    <w:p w14:paraId="47E6BCD0" w14:textId="77777777" w:rsidR="00450860" w:rsidRPr="00BE0D90" w:rsidRDefault="00451CB6" w:rsidP="00451CB6">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BE0D90">
        <w:rPr>
          <w:rFonts w:ascii="Times New Roman" w:hAnsi="Times New Roman" w:cs="Times New Roman"/>
          <w:color w:val="000000"/>
          <w:kern w:val="0"/>
          <w:sz w:val="24"/>
          <w:szCs w:val="24"/>
        </w:rPr>
        <w:t xml:space="preserve">3.3. </w:t>
      </w:r>
      <w:r w:rsidRPr="00BE0D90">
        <w:rPr>
          <w:rFonts w:ascii="Times New Roman" w:hAnsi="Times New Roman" w:cs="Times New Roman"/>
          <w:b/>
          <w:bCs/>
          <w:color w:val="000000"/>
          <w:kern w:val="0"/>
          <w:sz w:val="24"/>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4D17F284" w14:textId="63CA970B" w:rsidR="00451CB6" w:rsidRPr="00BE0D90" w:rsidRDefault="00450860"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3.4. Savo pasiūlyme tiekėjas turi nurodyti, kokiai pirkimo sutarties daliai ir kokius subtiekėjus, jeigu jie yra žinomi, jis ketina pasitelkti.</w:t>
      </w:r>
      <w:r w:rsidRPr="00BE0D90">
        <w:rPr>
          <w:rFonts w:ascii="Times New Roman" w:hAnsi="Times New Roman" w:cs="Times New Roman"/>
          <w:color w:val="000000"/>
          <w:kern w:val="0"/>
          <w:sz w:val="24"/>
          <w:szCs w:val="24"/>
          <w14:ligatures w14:val="none"/>
        </w:rPr>
        <w:t xml:space="preserve"> </w:t>
      </w:r>
      <w:r w:rsidRPr="00BE0D90">
        <w:rPr>
          <w:rFonts w:ascii="Times New Roman" w:hAnsi="Times New Roman" w:cs="Times New Roman"/>
          <w:color w:val="000000"/>
          <w:kern w:val="0"/>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w:t>
      </w:r>
      <w:r w:rsidRPr="00BE0D90">
        <w:rPr>
          <w:rFonts w:ascii="Times New Roman" w:hAnsi="Times New Roman" w:cs="Times New Roman"/>
        </w:rPr>
        <w:t xml:space="preserve"> </w:t>
      </w:r>
      <w:r w:rsidRPr="00BE0D90">
        <w:rPr>
          <w:rFonts w:ascii="Times New Roman" w:hAnsi="Times New Roman" w:cs="Times New Roman"/>
          <w:color w:val="000000"/>
          <w:kern w:val="0"/>
          <w:sz w:val="24"/>
          <w:szCs w:val="24"/>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451CB6" w:rsidRPr="00BE0D90">
        <w:rPr>
          <w:rFonts w:ascii="Times New Roman" w:hAnsi="Times New Roman" w:cs="Times New Roman"/>
          <w:color w:val="000000"/>
          <w:kern w:val="0"/>
          <w:sz w:val="24"/>
          <w:szCs w:val="24"/>
        </w:rPr>
        <w:tab/>
      </w:r>
    </w:p>
    <w:p w14:paraId="2ABF8726" w14:textId="2B550FBA"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3.</w:t>
      </w:r>
      <w:r w:rsidR="00450860" w:rsidRPr="00BE0D90">
        <w:rPr>
          <w:rFonts w:ascii="Times New Roman" w:hAnsi="Times New Roman" w:cs="Times New Roman"/>
          <w:color w:val="000000"/>
          <w:kern w:val="0"/>
          <w:sz w:val="24"/>
          <w:szCs w:val="24"/>
        </w:rPr>
        <w:t>5</w:t>
      </w:r>
      <w:r w:rsidRPr="00BE0D90">
        <w:rPr>
          <w:rFonts w:ascii="Times New Roman" w:hAnsi="Times New Roman" w:cs="Times New Roman"/>
          <w:color w:val="000000"/>
          <w:kern w:val="0"/>
          <w:sz w:val="24"/>
          <w:szCs w:val="24"/>
        </w:rPr>
        <w:t>. Tiekėjo pasiūlymas atmetamas, jeigu apie nustatytų reikalavimų atitikimą jis pateikė melagingą informaciją, kurią perkančioji organizacija gali įrodyti bet kokiomis teisėtomis priemonėmis.</w:t>
      </w:r>
      <w:r w:rsidRPr="00BE0D90">
        <w:rPr>
          <w:rFonts w:ascii="Times New Roman" w:hAnsi="Times New Roman" w:cs="Times New Roman"/>
          <w:color w:val="000000"/>
          <w:kern w:val="0"/>
          <w:sz w:val="24"/>
          <w:szCs w:val="24"/>
        </w:rPr>
        <w:tab/>
      </w:r>
      <w:r w:rsidRPr="00BE0D90">
        <w:rPr>
          <w:rFonts w:ascii="Times New Roman" w:hAnsi="Times New Roman" w:cs="Times New Roman"/>
          <w:color w:val="000000"/>
          <w:kern w:val="0"/>
          <w:sz w:val="24"/>
          <w:szCs w:val="24"/>
        </w:rPr>
        <w:tab/>
      </w:r>
    </w:p>
    <w:p w14:paraId="10B08470" w14:textId="77777777" w:rsidR="00451CB6" w:rsidRPr="00BE0D90"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ab/>
      </w:r>
    </w:p>
    <w:p w14:paraId="5ED5890A" w14:textId="77777777" w:rsidR="00451CB6" w:rsidRPr="00BE0D90" w:rsidRDefault="00451CB6"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sidRPr="00BE0D90">
        <w:rPr>
          <w:rFonts w:ascii="Times New Roman" w:hAnsi="Times New Roman" w:cs="Times New Roman"/>
          <w:b/>
          <w:bCs/>
          <w:color w:val="000000"/>
          <w:kern w:val="0"/>
          <w:sz w:val="24"/>
          <w:szCs w:val="24"/>
        </w:rPr>
        <w:t xml:space="preserve">4. </w:t>
      </w:r>
      <w:bookmarkStart w:id="0" w:name="_Hlk181912918"/>
      <w:r w:rsidRPr="00BE0D90">
        <w:rPr>
          <w:rFonts w:ascii="Times New Roman" w:hAnsi="Times New Roman" w:cs="Times New Roman"/>
          <w:b/>
          <w:bCs/>
          <w:color w:val="000000"/>
          <w:kern w:val="0"/>
          <w:sz w:val="24"/>
          <w:szCs w:val="24"/>
        </w:rPr>
        <w:t>SUBTIEKĖJŲ PASITELKIMAS</w:t>
      </w:r>
      <w:bookmarkEnd w:id="0"/>
    </w:p>
    <w:p w14:paraId="40F721FE"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63DFF38C"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 xml:space="preserve">4.1. Tiekėjas savo pasiūlyme privalo nurodyti, kokiai sutarties daliai ir kokius subtiekėjus, jeigu jie pasiūlymo teikimo metu yra žinomi, jis ketina pasitelkti. </w:t>
      </w:r>
    </w:p>
    <w:p w14:paraId="218F3FBE"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4.2. Skirtingi tiekėjai gali pasitelkti tuos pačius subtiekėjus, tačiau tai negali sąlygoti draudžiamų susitarimų.</w:t>
      </w:r>
    </w:p>
    <w:p w14:paraId="0F8D157F"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4.3.</w:t>
      </w:r>
      <w:r w:rsidRPr="00BE0D90">
        <w:rPr>
          <w:rFonts w:ascii="Times New Roman"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7E68D4"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4.4.</w:t>
      </w:r>
      <w:r w:rsidRPr="00BE0D90">
        <w:rPr>
          <w:rFonts w:ascii="Times New Roman" w:hAnsi="Times New Roman" w:cs="Times New Roman"/>
          <w:color w:val="000000"/>
          <w:kern w:val="0"/>
          <w:sz w:val="24"/>
          <w:szCs w:val="24"/>
        </w:rPr>
        <w:tab/>
        <w:t xml:space="preserve">Perkančioji organizacija netikrina subtiekėjų, pašalinimo pagrindų. </w:t>
      </w:r>
    </w:p>
    <w:p w14:paraId="019CDC13" w14:textId="77777777" w:rsidR="00E2575A" w:rsidRPr="00BE0D90" w:rsidRDefault="00E2575A"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p>
    <w:p w14:paraId="26639953" w14:textId="2848882D" w:rsidR="00451CB6" w:rsidRPr="00BE0D90" w:rsidRDefault="00E2575A"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sidRPr="00BE0D90">
        <w:rPr>
          <w:rFonts w:ascii="Times New Roman" w:hAnsi="Times New Roman" w:cs="Times New Roman"/>
          <w:b/>
          <w:bCs/>
          <w:color w:val="000000"/>
          <w:kern w:val="0"/>
          <w:sz w:val="24"/>
          <w:szCs w:val="24"/>
        </w:rPr>
        <w:t>5</w:t>
      </w:r>
      <w:r w:rsidR="00451CB6" w:rsidRPr="00BE0D90">
        <w:rPr>
          <w:rFonts w:ascii="Times New Roman" w:hAnsi="Times New Roman" w:cs="Times New Roman"/>
          <w:b/>
          <w:bCs/>
          <w:color w:val="000000"/>
          <w:kern w:val="0"/>
          <w:sz w:val="24"/>
          <w:szCs w:val="24"/>
        </w:rPr>
        <w:t>.</w:t>
      </w:r>
      <w:r w:rsidR="00451CB6" w:rsidRPr="00BE0D90">
        <w:rPr>
          <w:rFonts w:ascii="Times New Roman" w:hAnsi="Times New Roman" w:cs="Times New Roman"/>
          <w:color w:val="000000"/>
          <w:kern w:val="0"/>
          <w:sz w:val="24"/>
          <w:szCs w:val="24"/>
        </w:rPr>
        <w:t xml:space="preserve"> </w:t>
      </w:r>
      <w:r w:rsidR="00451CB6" w:rsidRPr="00BE0D90">
        <w:rPr>
          <w:rFonts w:ascii="Times New Roman" w:hAnsi="Times New Roman" w:cs="Times New Roman"/>
          <w:b/>
          <w:bCs/>
          <w:color w:val="000000"/>
          <w:kern w:val="0"/>
          <w:sz w:val="24"/>
          <w:szCs w:val="24"/>
        </w:rPr>
        <w:t>TIEKĖJŲ GRUPĖS DALYVAVIMAS</w:t>
      </w:r>
    </w:p>
    <w:p w14:paraId="55FDC3B7"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p>
    <w:p w14:paraId="034A3706"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5.1. Pasiūlymą gali pateikti tiekėjų grupė. Pirkime pasiūlymą teikianti tiekėjų grupė su pasiūlymu turi pateikti jungtinės veiklos sutarties kopiją. Jungtinės veiklos sutartyje privalo būti nurodyta:</w:t>
      </w:r>
    </w:p>
    <w:p w14:paraId="512D981A"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5.1.1. tiekėjų grupės sudėtis ir kiekvieno tiekėjų grupės dalyvio įsipareigojimai vykdant numatomą su perkančiąja organizacija sudaryti sutartį;</w:t>
      </w:r>
    </w:p>
    <w:p w14:paraId="5D30FCC1"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5.1.2. solidari, kiekvieno tiekėjų grupės dalyvio atskirai ir visų kartu, atsakomybė už įsipareigojimų ir prievolių perkančiajai organizacijai nevykdymą (nepriklausomai nuo jų įnašo pagal jungtinės veiklos sutartį);</w:t>
      </w:r>
    </w:p>
    <w:p w14:paraId="3B5D6AC1"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lastRenderedPageBreak/>
        <w:t>5.1.3.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9D54482"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5.2.</w:t>
      </w:r>
      <w:r w:rsidRPr="00BE0D90">
        <w:rPr>
          <w:rFonts w:ascii="Times New Roman"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55B1F343"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5.3.</w:t>
      </w:r>
      <w:r w:rsidRPr="00BE0D90">
        <w:rPr>
          <w:rFonts w:ascii="Times New Roman" w:hAnsi="Times New Roman" w:cs="Times New Roman"/>
          <w:color w:val="000000"/>
          <w:kern w:val="0"/>
          <w:sz w:val="24"/>
          <w:szCs w:val="24"/>
        </w:rPr>
        <w:tab/>
        <w:t>Tiekėjui, teikiančiam pasiūlymą savarankiškai ar kaip tiekėjų grupės nariui, nedraudžiama būti kito tiekėjo subtiekėju ar ūkio subjektu, kurio pajėgumais remiamasi kitas tiekėjas, tame pačiame pirkime.</w:t>
      </w:r>
    </w:p>
    <w:p w14:paraId="26CE287C"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ab/>
      </w:r>
    </w:p>
    <w:p w14:paraId="4DF3DA0A" w14:textId="77777777" w:rsidR="00451CB6" w:rsidRPr="00BE0D90"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sidRPr="00BE0D90">
        <w:rPr>
          <w:rFonts w:ascii="Times New Roman" w:hAnsi="Times New Roman" w:cs="Times New Roman"/>
          <w:b/>
          <w:bCs/>
          <w:color w:val="000000"/>
          <w:kern w:val="0"/>
          <w:sz w:val="24"/>
          <w:szCs w:val="24"/>
        </w:rPr>
        <w:t>6. PASIŪLYMŲ RENGIMAS, PATEIKIMAS, KEITIMAS</w:t>
      </w:r>
    </w:p>
    <w:p w14:paraId="1F0085EE" w14:textId="77777777" w:rsidR="00451CB6" w:rsidRPr="00BE0D90"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ab/>
      </w:r>
    </w:p>
    <w:p w14:paraId="721EBC32" w14:textId="4605DC4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kern w:val="0"/>
          <w:sz w:val="24"/>
          <w:szCs w:val="24"/>
        </w:rPr>
        <w:t xml:space="preserve">6.1. </w:t>
      </w:r>
      <w:r w:rsidR="00EF2DF4" w:rsidRPr="00BE0D90">
        <w:rPr>
          <w:rFonts w:ascii="Times New Roman" w:hAnsi="Times New Roman" w:cs="Times New Roman"/>
          <w:b/>
          <w:bCs/>
          <w:color w:val="000000"/>
          <w:kern w:val="0"/>
          <w:sz w:val="24"/>
          <w:szCs w:val="24"/>
        </w:rPr>
        <w:t>Tiekėjas gali pateikti tik vieną pasiūlymą.</w:t>
      </w:r>
      <w:r w:rsidR="00EF2DF4" w:rsidRPr="00BE0D90">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BE0D90">
        <w:rPr>
          <w:rFonts w:ascii="Times New Roman" w:hAnsi="Times New Roman" w:cs="Times New Roman"/>
          <w:color w:val="000000"/>
          <w:kern w:val="0"/>
          <w:sz w:val="24"/>
          <w:szCs w:val="24"/>
        </w:rPr>
        <w:tab/>
      </w:r>
    </w:p>
    <w:p w14:paraId="2026C7F9"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6.2. Tiekėjas negali pateikti alternatyvių pasiūlymų. Tiekėjui pateikus alternatyvų pasiūlymą, jo pasiūlymas ir alternatyvus pasiūlymas (alternatyvūs pasiūlymai) bus atmesti.</w:t>
      </w:r>
      <w:r w:rsidRPr="00BE0D90">
        <w:rPr>
          <w:rFonts w:ascii="Times New Roman" w:hAnsi="Times New Roman" w:cs="Times New Roman"/>
          <w:color w:val="000000"/>
          <w:kern w:val="0"/>
          <w:sz w:val="24"/>
          <w:szCs w:val="24"/>
        </w:rPr>
        <w:tab/>
      </w:r>
    </w:p>
    <w:p w14:paraId="0AD24E0A"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 xml:space="preserve">6.3.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Pr="00BE0D90">
          <w:rPr>
            <w:rStyle w:val="Hipersaitas"/>
            <w:rFonts w:ascii="Times New Roman" w:hAnsi="Times New Roman" w:cs="Times New Roman"/>
            <w:kern w:val="0"/>
            <w:sz w:val="24"/>
            <w:szCs w:val="24"/>
          </w:rPr>
          <w:t>https://viesiejipirkimai.lt</w:t>
        </w:r>
      </w:hyperlink>
      <w:r w:rsidRPr="00BE0D90">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(pvz., </w:t>
      </w:r>
      <w:proofErr w:type="spellStart"/>
      <w:r w:rsidRPr="00BE0D90">
        <w:rPr>
          <w:rFonts w:ascii="Times New Roman" w:hAnsi="Times New Roman" w:cs="Times New Roman"/>
          <w:color w:val="000000"/>
          <w:kern w:val="0"/>
          <w:sz w:val="24"/>
          <w:szCs w:val="24"/>
        </w:rPr>
        <w:t>pdf</w:t>
      </w:r>
      <w:proofErr w:type="spellEnd"/>
      <w:r w:rsidRPr="00BE0D90">
        <w:rPr>
          <w:rFonts w:ascii="Times New Roman" w:hAnsi="Times New Roman" w:cs="Times New Roman"/>
          <w:color w:val="000000"/>
          <w:kern w:val="0"/>
          <w:sz w:val="24"/>
          <w:szCs w:val="24"/>
        </w:rPr>
        <w:t xml:space="preserve">, jpg, </w:t>
      </w:r>
      <w:proofErr w:type="spellStart"/>
      <w:r w:rsidRPr="00BE0D90">
        <w:rPr>
          <w:rFonts w:ascii="Times New Roman" w:hAnsi="Times New Roman" w:cs="Times New Roman"/>
          <w:color w:val="000000"/>
          <w:kern w:val="0"/>
          <w:sz w:val="24"/>
          <w:szCs w:val="24"/>
        </w:rPr>
        <w:t>xlsx</w:t>
      </w:r>
      <w:proofErr w:type="spellEnd"/>
      <w:r w:rsidRPr="00BE0D90">
        <w:rPr>
          <w:rFonts w:ascii="Times New Roman" w:hAnsi="Times New Roman" w:cs="Times New Roman"/>
          <w:color w:val="000000"/>
          <w:kern w:val="0"/>
          <w:sz w:val="24"/>
          <w:szCs w:val="24"/>
        </w:rPr>
        <w:t xml:space="preserve">, </w:t>
      </w:r>
      <w:proofErr w:type="spellStart"/>
      <w:r w:rsidRPr="00BE0D90">
        <w:rPr>
          <w:rFonts w:ascii="Times New Roman" w:hAnsi="Times New Roman" w:cs="Times New Roman"/>
          <w:color w:val="000000"/>
          <w:kern w:val="0"/>
          <w:sz w:val="24"/>
          <w:szCs w:val="24"/>
        </w:rPr>
        <w:t>docx</w:t>
      </w:r>
      <w:proofErr w:type="spellEnd"/>
      <w:r w:rsidRPr="00BE0D90">
        <w:rPr>
          <w:rFonts w:ascii="Times New Roman" w:hAnsi="Times New Roman" w:cs="Times New Roman"/>
          <w:color w:val="000000"/>
          <w:kern w:val="0"/>
          <w:sz w:val="24"/>
          <w:szCs w:val="24"/>
        </w:rPr>
        <w:t xml:space="preserve"> ir kt.).</w:t>
      </w:r>
      <w:r w:rsidRPr="00BE0D90">
        <w:rPr>
          <w:rFonts w:ascii="Times New Roman" w:hAnsi="Times New Roman" w:cs="Times New Roman"/>
          <w:color w:val="000000"/>
          <w:kern w:val="0"/>
          <w:sz w:val="24"/>
          <w:szCs w:val="24"/>
        </w:rPr>
        <w:tab/>
      </w:r>
    </w:p>
    <w:p w14:paraId="41087A0C"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6.4. Pasiūlymas turi būti pateiktas iki skelbime nurodyto pasiūlymų pateikimo termino pabaigos, o jeigu skelbime nurodytas pasiūlymų pateikimo terminas buvo pratęstas – iki pratęsto termino pabaigos.</w:t>
      </w:r>
      <w:r w:rsidRPr="00BE0D90">
        <w:rPr>
          <w:rFonts w:ascii="Times New Roman" w:hAnsi="Times New Roman" w:cs="Times New Roman"/>
          <w:color w:val="000000"/>
          <w:kern w:val="0"/>
          <w:sz w:val="24"/>
          <w:szCs w:val="24"/>
        </w:rPr>
        <w:tab/>
      </w:r>
    </w:p>
    <w:p w14:paraId="7D3F02D6"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6.5. Pateikdamas pasiūlymą, tiekėjas sutinka su šiais pirkimo dokumentais ir patvirtina, kad jo pasiūlyme pateikta informacija yra teisinga ir apima viską, ko reikia tinkamam pirkimo sutarties įvykdymui.</w:t>
      </w:r>
      <w:r w:rsidRPr="00BE0D90">
        <w:rPr>
          <w:rFonts w:ascii="Times New Roman" w:hAnsi="Times New Roman" w:cs="Times New Roman"/>
          <w:color w:val="000000"/>
          <w:kern w:val="0"/>
          <w:sz w:val="24"/>
          <w:szCs w:val="24"/>
        </w:rPr>
        <w:tab/>
      </w:r>
    </w:p>
    <w:p w14:paraId="755CBBD5"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 xml:space="preserve">6.6. </w:t>
      </w:r>
      <w:bookmarkStart w:id="1" w:name="_Hlk144480256"/>
      <w:r w:rsidRPr="00BE0D90">
        <w:rPr>
          <w:rFonts w:ascii="Times New Roman" w:hAnsi="Times New Roman" w:cs="Times New Roman"/>
          <w:color w:val="000000"/>
          <w:kern w:val="0"/>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bookmarkEnd w:id="1"/>
      <w:r w:rsidRPr="00BE0D90">
        <w:rPr>
          <w:rFonts w:ascii="Times New Roman" w:hAnsi="Times New Roman" w:cs="Times New Roman"/>
          <w:color w:val="000000"/>
          <w:kern w:val="0"/>
          <w:sz w:val="24"/>
          <w:szCs w:val="24"/>
        </w:rPr>
        <w:tab/>
      </w:r>
    </w:p>
    <w:p w14:paraId="019ED065"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 xml:space="preserve">6.7. </w:t>
      </w:r>
      <w:r w:rsidRPr="00BE0D90">
        <w:rPr>
          <w:rFonts w:ascii="Times New Roman" w:hAnsi="Times New Roman" w:cs="Times New Roman"/>
          <w:b/>
          <w:bCs/>
          <w:color w:val="000000"/>
          <w:kern w:val="0"/>
          <w:sz w:val="24"/>
          <w:szCs w:val="24"/>
        </w:rPr>
        <w:t>Pasiūlymas turi galioti ne trumpiau kaip 3 mėn. nuo pirkimo pasiūlymų pateikimo termino pabaigos.</w:t>
      </w:r>
      <w:r w:rsidRPr="00BE0D90">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Pr="00BE0D90">
        <w:rPr>
          <w:rFonts w:ascii="Times New Roman" w:hAnsi="Times New Roman" w:cs="Times New Roman"/>
          <w:color w:val="000000"/>
          <w:kern w:val="0"/>
          <w:sz w:val="24"/>
          <w:szCs w:val="24"/>
        </w:rPr>
        <w:tab/>
      </w:r>
    </w:p>
    <w:p w14:paraId="44AD6977"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 xml:space="preserve">6.8.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Išlaidos, kurių tiekėjas teikdamas pasiūlymą neįskaičiavo, nebus papildomai apmokamos. </w:t>
      </w:r>
    </w:p>
    <w:p w14:paraId="4BB3CB9A"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6.9. Perkančioji organizacija turi teisę pratęsti pasiūlymo pateikimo terminą. Apie naują pasiūlymų pateikimo terminą pranešama prie pirkimo CVP IS prisijungusiems tiekėjams ir patikslinant skelbimą.</w:t>
      </w:r>
      <w:r w:rsidRPr="00BE0D90">
        <w:rPr>
          <w:rFonts w:ascii="Times New Roman" w:hAnsi="Times New Roman" w:cs="Times New Roman"/>
          <w:color w:val="000000"/>
          <w:kern w:val="0"/>
          <w:sz w:val="24"/>
          <w:szCs w:val="24"/>
        </w:rPr>
        <w:tab/>
      </w:r>
    </w:p>
    <w:p w14:paraId="4B96C24A"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 xml:space="preserve">6.10. Pasiūlymas turi būti pateikiamas CVP IS priemonėmis, kurį turi sudaryti užpildyta </w:t>
      </w:r>
      <w:r w:rsidRPr="00BE0D90">
        <w:rPr>
          <w:rFonts w:ascii="Times New Roman" w:hAnsi="Times New Roman" w:cs="Times New Roman"/>
          <w:color w:val="4472C4" w:themeColor="accent1"/>
          <w:kern w:val="0"/>
          <w:sz w:val="24"/>
          <w:szCs w:val="24"/>
          <w:u w:val="single"/>
        </w:rPr>
        <w:t>pasiūlymo forma</w:t>
      </w:r>
      <w:r w:rsidRPr="00BE0D90">
        <w:rPr>
          <w:rFonts w:ascii="Times New Roman" w:hAnsi="Times New Roman" w:cs="Times New Roman"/>
          <w:color w:val="4472C4" w:themeColor="accent1"/>
          <w:kern w:val="0"/>
          <w:sz w:val="24"/>
          <w:szCs w:val="24"/>
        </w:rPr>
        <w:t xml:space="preserve"> </w:t>
      </w:r>
      <w:r w:rsidRPr="00BE0D90">
        <w:rPr>
          <w:rFonts w:ascii="Times New Roman" w:hAnsi="Times New Roman" w:cs="Times New Roman"/>
          <w:color w:val="000000"/>
          <w:kern w:val="0"/>
          <w:sz w:val="24"/>
          <w:szCs w:val="24"/>
        </w:rPr>
        <w:t xml:space="preserve">parengta pagal pirkimo sąlygų </w:t>
      </w:r>
      <w:r w:rsidRPr="00BE0D90">
        <w:rPr>
          <w:rFonts w:ascii="Times New Roman" w:hAnsi="Times New Roman" w:cs="Times New Roman"/>
          <w:color w:val="4472C4" w:themeColor="accent1"/>
          <w:kern w:val="0"/>
          <w:sz w:val="24"/>
          <w:szCs w:val="24"/>
          <w:u w:val="single"/>
        </w:rPr>
        <w:t>2 priedą</w:t>
      </w:r>
      <w:r w:rsidRPr="00BE0D90">
        <w:rPr>
          <w:rFonts w:ascii="Times New Roman" w:hAnsi="Times New Roman" w:cs="Times New Roman"/>
          <w:color w:val="4472C4" w:themeColor="accent1"/>
          <w:kern w:val="0"/>
          <w:sz w:val="24"/>
          <w:szCs w:val="24"/>
        </w:rPr>
        <w:t xml:space="preserve"> </w:t>
      </w:r>
      <w:r w:rsidRPr="00BE0D90">
        <w:rPr>
          <w:rFonts w:ascii="Times New Roman" w:hAnsi="Times New Roman" w:cs="Times New Roman"/>
          <w:color w:val="000000"/>
          <w:kern w:val="0"/>
          <w:sz w:val="24"/>
          <w:szCs w:val="24"/>
        </w:rPr>
        <w:t>ir šie pasiūlymo priedai:</w:t>
      </w:r>
      <w:r w:rsidRPr="00BE0D90">
        <w:rPr>
          <w:rFonts w:ascii="Times New Roman" w:hAnsi="Times New Roman" w:cs="Times New Roman"/>
          <w:color w:val="000000"/>
          <w:kern w:val="0"/>
          <w:sz w:val="24"/>
          <w:szCs w:val="24"/>
        </w:rPr>
        <w:tab/>
      </w:r>
    </w:p>
    <w:p w14:paraId="71A86792" w14:textId="77777777" w:rsidR="00451CB6" w:rsidRPr="00BE0D90"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6.10.1. Jungtinės veiklos sutarties kopija (jeigu pasiūlymą teikia ūkio subjektų grupė).</w:t>
      </w:r>
    </w:p>
    <w:p w14:paraId="649A524F" w14:textId="77777777" w:rsidR="00451CB6" w:rsidRPr="00BE0D90"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6.10.2. Įgaliojimas pateikti pasiūlymą (jeigu pasiūlymą pateikia ne tiekėjo vadovas).</w:t>
      </w:r>
    </w:p>
    <w:p w14:paraId="0F548DB9" w14:textId="77777777" w:rsidR="00451CB6" w:rsidRPr="00BE0D90"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lastRenderedPageBreak/>
        <w:t>6.10.3. Jei tiekėjas pasitelkia ūkio subjektus, kurių pajėgumais remiasi, – įrodymai, kad šie ištekliai bus prieinami per visą sutartinių įsipareigojimų vykdymo laikotarpį.</w:t>
      </w:r>
    </w:p>
    <w:p w14:paraId="39CDB0B3" w14:textId="77777777" w:rsidR="00451CB6" w:rsidRPr="00BE0D90" w:rsidRDefault="00451CB6" w:rsidP="003C710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6.10.4. Jei tiekėjas pasitelkia subtiekėjus, subtiekėjo deklaracija ar kitas dokumentas, patvirtinantis jo sutikimą būti subtiekėju pirkime.</w:t>
      </w:r>
    </w:p>
    <w:p w14:paraId="0A570B78" w14:textId="3EDDB6C9" w:rsidR="00450860" w:rsidRPr="00BE0D90" w:rsidRDefault="00451CB6" w:rsidP="003C7106">
      <w:pPr>
        <w:autoSpaceDE w:val="0"/>
        <w:autoSpaceDN w:val="0"/>
        <w:adjustRightInd w:val="0"/>
        <w:spacing w:after="0" w:line="240" w:lineRule="auto"/>
        <w:ind w:firstLine="851"/>
        <w:jc w:val="both"/>
        <w:rPr>
          <w:rFonts w:ascii="Times New Roman" w:hAnsi="Times New Roman" w:cs="Times New Roman"/>
          <w:b/>
          <w:bCs/>
          <w:color w:val="000000"/>
          <w:kern w:val="0"/>
          <w:sz w:val="24"/>
          <w:szCs w:val="24"/>
        </w:rPr>
      </w:pPr>
      <w:r w:rsidRPr="00BE0D90">
        <w:rPr>
          <w:rFonts w:ascii="Times New Roman" w:hAnsi="Times New Roman" w:cs="Times New Roman"/>
          <w:color w:val="000000"/>
          <w:kern w:val="0"/>
          <w:sz w:val="24"/>
          <w:szCs w:val="24"/>
        </w:rPr>
        <w:t xml:space="preserve">6.10.5. </w:t>
      </w:r>
      <w:r w:rsidR="004E4F62" w:rsidRPr="00BE0D90">
        <w:rPr>
          <w:rFonts w:ascii="Times New Roman" w:hAnsi="Times New Roman" w:cs="Times New Roman"/>
          <w:color w:val="000000"/>
          <w:kern w:val="0"/>
          <w:sz w:val="24"/>
          <w:szCs w:val="24"/>
        </w:rPr>
        <w:t xml:space="preserve"> </w:t>
      </w:r>
      <w:r w:rsidR="0009784F" w:rsidRPr="00BE0D90">
        <w:rPr>
          <w:rFonts w:ascii="Times New Roman" w:hAnsi="Times New Roman" w:cs="Times New Roman"/>
          <w:b/>
          <w:bCs/>
          <w:color w:val="000000"/>
          <w:kern w:val="0"/>
          <w:sz w:val="24"/>
          <w:szCs w:val="24"/>
        </w:rPr>
        <w:t>Atitikties CE</w:t>
      </w:r>
      <w:r w:rsidR="003C7106" w:rsidRPr="00BE0D90">
        <w:rPr>
          <w:rFonts w:ascii="Times New Roman" w:hAnsi="Times New Roman" w:cs="Times New Roman"/>
          <w:b/>
          <w:bCs/>
          <w:color w:val="000000"/>
          <w:kern w:val="0"/>
          <w:sz w:val="24"/>
          <w:szCs w:val="24"/>
        </w:rPr>
        <w:t xml:space="preserve"> ženklo</w:t>
      </w:r>
      <w:r w:rsidR="0009784F" w:rsidRPr="00BE0D90">
        <w:rPr>
          <w:rFonts w:ascii="Times New Roman" w:hAnsi="Times New Roman" w:cs="Times New Roman"/>
          <w:b/>
          <w:bCs/>
          <w:color w:val="000000"/>
          <w:kern w:val="0"/>
          <w:sz w:val="24"/>
          <w:szCs w:val="24"/>
        </w:rPr>
        <w:t xml:space="preserve"> sertifikatas originalo ir lietuvių kalba</w:t>
      </w:r>
      <w:r w:rsidR="0002599E" w:rsidRPr="00BE0D90">
        <w:rPr>
          <w:rFonts w:ascii="Times New Roman" w:hAnsi="Times New Roman" w:cs="Times New Roman"/>
          <w:b/>
          <w:bCs/>
          <w:color w:val="000000"/>
          <w:kern w:val="0"/>
          <w:sz w:val="24"/>
          <w:szCs w:val="24"/>
        </w:rPr>
        <w:t xml:space="preserve"> (jei taikoma)</w:t>
      </w:r>
      <w:r w:rsidR="0009784F" w:rsidRPr="00BE0D90">
        <w:rPr>
          <w:rFonts w:ascii="Times New Roman" w:hAnsi="Times New Roman" w:cs="Times New Roman"/>
          <w:b/>
          <w:bCs/>
          <w:color w:val="000000"/>
          <w:kern w:val="0"/>
          <w:sz w:val="24"/>
          <w:szCs w:val="24"/>
        </w:rPr>
        <w:t>.</w:t>
      </w:r>
    </w:p>
    <w:p w14:paraId="27BA8FC6" w14:textId="7BB37429" w:rsidR="0009784F" w:rsidRPr="00BE0D90" w:rsidRDefault="00450860" w:rsidP="003C710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 xml:space="preserve">6.10.6. </w:t>
      </w:r>
      <w:r w:rsidRPr="00BE0D90">
        <w:rPr>
          <w:rFonts w:ascii="Times New Roman" w:hAnsi="Times New Roman" w:cs="Times New Roman"/>
          <w:b/>
          <w:bCs/>
          <w:color w:val="000000"/>
          <w:kern w:val="0"/>
          <w:sz w:val="24"/>
          <w:szCs w:val="24"/>
        </w:rPr>
        <w:t>Atitikimą techniniams parametrams pagrindžiantys dokumentai</w:t>
      </w:r>
      <w:r w:rsidR="0002599E" w:rsidRPr="00BE0D90">
        <w:rPr>
          <w:rFonts w:ascii="Times New Roman" w:hAnsi="Times New Roman" w:cs="Times New Roman"/>
          <w:b/>
          <w:bCs/>
          <w:color w:val="000000"/>
          <w:kern w:val="0"/>
          <w:sz w:val="24"/>
          <w:szCs w:val="24"/>
        </w:rPr>
        <w:t xml:space="preserve"> (jei taikoma)</w:t>
      </w:r>
      <w:r w:rsidRPr="00BE0D90">
        <w:rPr>
          <w:rFonts w:ascii="Times New Roman" w:hAnsi="Times New Roman" w:cs="Times New Roman"/>
          <w:b/>
          <w:bCs/>
          <w:color w:val="000000"/>
          <w:kern w:val="0"/>
          <w:sz w:val="24"/>
          <w:szCs w:val="24"/>
        </w:rPr>
        <w:t>.</w:t>
      </w:r>
    </w:p>
    <w:p w14:paraId="669DA434" w14:textId="4AF588DD"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6.11. Tiekėjo pasiūlymą sudaro CVP IS priemonėmis pateiktos informacijos ir dokumentų visuma.</w:t>
      </w:r>
      <w:r w:rsidRPr="00BE0D90">
        <w:rPr>
          <w:rFonts w:ascii="Times New Roman" w:hAnsi="Times New Roman" w:cs="Times New Roman"/>
          <w:color w:val="000000"/>
          <w:kern w:val="0"/>
          <w:sz w:val="24"/>
          <w:szCs w:val="24"/>
        </w:rPr>
        <w:tab/>
      </w:r>
    </w:p>
    <w:p w14:paraId="48B13DD3"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 xml:space="preserve">6.12. </w:t>
      </w:r>
      <w:r w:rsidRPr="00BE0D90">
        <w:rPr>
          <w:rFonts w:ascii="Times New Roman" w:hAnsi="Times New Roman" w:cs="Times New Roman"/>
          <w:b/>
          <w:bCs/>
          <w:color w:val="000000"/>
          <w:kern w:val="0"/>
          <w:sz w:val="24"/>
          <w:szCs w:val="24"/>
        </w:rPr>
        <w:t>Tiekėjas pasiūlymo formoje turi aiškiai nurodyti, kuri pasiūlymo informacija yra konfidenciali,</w:t>
      </w:r>
      <w:r w:rsidRPr="00BE0D90">
        <w:rPr>
          <w:rFonts w:ascii="Times New Roman" w:hAnsi="Times New Roman" w:cs="Times New Roman"/>
          <w:color w:val="000000"/>
          <w:kern w:val="0"/>
          <w:sz w:val="24"/>
          <w:szCs w:val="24"/>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Pr="00BE0D90">
        <w:rPr>
          <w:rFonts w:ascii="Times New Roman" w:hAnsi="Times New Roman" w:cs="Times New Roman"/>
          <w:iCs/>
          <w:color w:val="000000"/>
          <w:kern w:val="0"/>
          <w:sz w:val="24"/>
          <w:szCs w:val="24"/>
        </w:rPr>
        <w:t xml:space="preserve"> Jeigu tiekėjas per perkančiosios organizacijos nurodytą terminą, kuris negali būti trumpesnis kaip 3 darbo dienos, nepateikia tokių įrodymų arba pateikia netinkamus įrodymus, laikoma, kad tokia informacija yra nekonfidenciali.</w:t>
      </w:r>
      <w:r w:rsidRPr="00BE0D90">
        <w:rPr>
          <w:rFonts w:ascii="Times New Roman" w:hAnsi="Times New Roman" w:cs="Times New Roman"/>
          <w:b/>
          <w:bCs/>
          <w:iCs/>
          <w:color w:val="000000"/>
          <w:kern w:val="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Pr="00BE0D90">
        <w:rPr>
          <w:rFonts w:ascii="Times New Roman" w:hAnsi="Times New Roman" w:cs="Times New Roman"/>
          <w:color w:val="000000"/>
          <w:kern w:val="0"/>
          <w:sz w:val="24"/>
          <w:szCs w:val="24"/>
        </w:rPr>
        <w:tab/>
      </w:r>
    </w:p>
    <w:p w14:paraId="529DA6CF"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 xml:space="preserve">6.13. </w:t>
      </w:r>
      <w:bookmarkStart w:id="2" w:name="_Hlk157669390"/>
      <w:bookmarkStart w:id="3" w:name="_Hlk164078646"/>
      <w:r w:rsidRPr="00BE0D90">
        <w:rPr>
          <w:rFonts w:ascii="Times New Roman" w:hAnsi="Times New Roman" w:cs="Times New Roman"/>
          <w:b/>
          <w:bCs/>
          <w:color w:val="000000"/>
          <w:kern w:val="0"/>
          <w:sz w:val="24"/>
          <w:szCs w:val="24"/>
        </w:rPr>
        <w:t>Pasiūlymas turi būti pasirašytas fiziniu arba kvalifikuotu elektroniniu parašu</w:t>
      </w:r>
      <w:r w:rsidRPr="00BE0D90">
        <w:rPr>
          <w:rFonts w:ascii="Times New Roman" w:hAnsi="Times New Roman" w:cs="Times New Roman"/>
          <w:color w:val="000000"/>
          <w:kern w:val="0"/>
          <w:sz w:val="24"/>
          <w:szCs w:val="24"/>
        </w:rPr>
        <w:t xml:space="preserve">. Jeigu tiekėjas dokumentus tvirtina naudodamas kvalifikuotą elektroninį, o ne fizinį parašą, parašas turi atitikti VPĮ 22 straipsnio 11 dalies 2 ir 3 punktuose nustatytus reikalavimus. </w:t>
      </w:r>
      <w:bookmarkEnd w:id="2"/>
      <w:r w:rsidRPr="00BE0D90">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3"/>
    </w:p>
    <w:p w14:paraId="05154744"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6.14.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BE0D90">
        <w:rPr>
          <w:rFonts w:ascii="Times New Roman" w:hAnsi="Times New Roman" w:cs="Times New Roman"/>
          <w:color w:val="000000"/>
          <w:kern w:val="0"/>
          <w:sz w:val="24"/>
          <w:szCs w:val="24"/>
        </w:rPr>
        <w:tab/>
      </w:r>
    </w:p>
    <w:p w14:paraId="1C5BBD0B"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6.15. Kol nesibaigė pasiūlymų galiojimo laikas, perkančioji organizacija turi teisę prašyti CVP IS priemonėmis, kad tiekėjai pratęstų jų galiojimą iki konkrečiai nurodyto laiko. Tiekėjas CVP IS priemonėmis tokį prašymą gali atmesti.</w:t>
      </w:r>
      <w:r w:rsidRPr="00BE0D90">
        <w:rPr>
          <w:rFonts w:ascii="Times New Roman" w:hAnsi="Times New Roman" w:cs="Times New Roman"/>
          <w:color w:val="000000"/>
          <w:kern w:val="0"/>
          <w:sz w:val="24"/>
          <w:szCs w:val="24"/>
        </w:rPr>
        <w:tab/>
      </w:r>
    </w:p>
    <w:p w14:paraId="06701176" w14:textId="77777777" w:rsidR="00451CB6" w:rsidRPr="00BE0D90"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ab/>
      </w:r>
    </w:p>
    <w:p w14:paraId="145A93C4" w14:textId="77777777" w:rsidR="00451CB6" w:rsidRPr="00BE0D90"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sidRPr="00BE0D90">
        <w:rPr>
          <w:rFonts w:ascii="Times New Roman" w:hAnsi="Times New Roman" w:cs="Times New Roman"/>
          <w:b/>
          <w:bCs/>
          <w:color w:val="000000"/>
          <w:kern w:val="0"/>
          <w:sz w:val="24"/>
          <w:szCs w:val="24"/>
        </w:rPr>
        <w:t>7. PASIŪLYMŲ ŠIFRAVIMAS</w:t>
      </w:r>
    </w:p>
    <w:p w14:paraId="71E38D02" w14:textId="77777777" w:rsidR="00451CB6" w:rsidRPr="00BE0D90"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ab/>
      </w:r>
    </w:p>
    <w:p w14:paraId="41A57884"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7.1. Tiekėjo teikiamas pasiūlymas gali būti užšifruojamas. Tiekėjas, nusprendęs pateikti užšifruotą pasiūlymą, turi:</w:t>
      </w:r>
      <w:r w:rsidRPr="00BE0D90">
        <w:rPr>
          <w:rFonts w:ascii="Times New Roman" w:hAnsi="Times New Roman" w:cs="Times New Roman"/>
          <w:color w:val="000000"/>
          <w:kern w:val="0"/>
          <w:sz w:val="24"/>
          <w:szCs w:val="24"/>
        </w:rPr>
        <w:tab/>
      </w:r>
    </w:p>
    <w:p w14:paraId="040D4449" w14:textId="5FE8F005" w:rsidR="00451CB6" w:rsidRPr="00BE0D90" w:rsidRDefault="00451CB6" w:rsidP="00451CB6">
      <w:pPr>
        <w:autoSpaceDE w:val="0"/>
        <w:autoSpaceDN w:val="0"/>
        <w:adjustRightInd w:val="0"/>
        <w:spacing w:after="0"/>
        <w:ind w:firstLine="851"/>
        <w:jc w:val="both"/>
        <w:rPr>
          <w:rFonts w:ascii="Times New Roman" w:hAnsi="Times New Roman" w:cs="Times New Roman"/>
        </w:rPr>
      </w:pPr>
      <w:r w:rsidRPr="00BE0D90">
        <w:rPr>
          <w:rFonts w:ascii="Times New Roman" w:hAnsi="Times New Roman" w:cs="Times New Roman"/>
          <w:color w:val="000000"/>
          <w:kern w:val="0"/>
          <w:sz w:val="24"/>
          <w:szCs w:val="24"/>
        </w:rPr>
        <w:t xml:space="preserve">7.1.1.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891131" w:rsidRPr="00BE0D90">
          <w:rPr>
            <w:rStyle w:val="Hipersaitas"/>
            <w:rFonts w:ascii="Times New Roman" w:hAnsi="Times New Roman" w:cs="Times New Roman"/>
            <w:sz w:val="24"/>
            <w:szCs w:val="24"/>
          </w:rPr>
          <w:t>https://vpt.lrv.lt/lt/nuorodos/kiti-duomenys/pasiulymu-sifravimas/</w:t>
        </w:r>
      </w:hyperlink>
      <w:r w:rsidR="00891131" w:rsidRPr="00BE0D90">
        <w:rPr>
          <w:rFonts w:ascii="Times New Roman" w:hAnsi="Times New Roman" w:cs="Times New Roman"/>
          <w:color w:val="000000"/>
          <w:kern w:val="0"/>
          <w:sz w:val="24"/>
          <w:szCs w:val="24"/>
        </w:rPr>
        <w:t>.</w:t>
      </w:r>
    </w:p>
    <w:p w14:paraId="0C016051" w14:textId="77777777" w:rsidR="00451CB6" w:rsidRPr="00BE0D90"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7.1.2.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BE0D90">
        <w:rPr>
          <w:rFonts w:ascii="Times New Roman" w:hAnsi="Times New Roman" w:cs="Times New Roman"/>
          <w:color w:val="000000"/>
          <w:kern w:val="0"/>
          <w:sz w:val="24"/>
          <w:szCs w:val="24"/>
        </w:rPr>
        <w:tab/>
      </w:r>
    </w:p>
    <w:p w14:paraId="2BD8B4F4"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 xml:space="preserve">7.2.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Pr="00BE0D90">
        <w:rPr>
          <w:rFonts w:ascii="Times New Roman" w:hAnsi="Times New Roman" w:cs="Times New Roman"/>
          <w:color w:val="000000"/>
          <w:kern w:val="0"/>
          <w:sz w:val="24"/>
          <w:szCs w:val="24"/>
        </w:rPr>
        <w:lastRenderedPageBreak/>
        <w:t>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BE0D90">
        <w:rPr>
          <w:rFonts w:ascii="Times New Roman" w:hAnsi="Times New Roman" w:cs="Times New Roman"/>
          <w:color w:val="000000"/>
          <w:kern w:val="0"/>
          <w:sz w:val="24"/>
          <w:szCs w:val="24"/>
        </w:rPr>
        <w:tab/>
      </w:r>
    </w:p>
    <w:p w14:paraId="33A2D0F4" w14:textId="77777777" w:rsidR="00451CB6" w:rsidRPr="00BE0D90" w:rsidRDefault="00451CB6" w:rsidP="00451CB6">
      <w:pPr>
        <w:autoSpaceDE w:val="0"/>
        <w:autoSpaceDN w:val="0"/>
        <w:adjustRightInd w:val="0"/>
        <w:spacing w:after="0" w:line="240" w:lineRule="auto"/>
        <w:jc w:val="center"/>
        <w:rPr>
          <w:rFonts w:ascii="Times New Roman" w:hAnsi="Times New Roman" w:cs="Times New Roman"/>
          <w:b/>
          <w:bCs/>
          <w:color w:val="000000"/>
          <w:kern w:val="0"/>
          <w:sz w:val="24"/>
          <w:szCs w:val="24"/>
        </w:rPr>
      </w:pPr>
      <w:r w:rsidRPr="00BE0D90">
        <w:rPr>
          <w:rFonts w:ascii="Times New Roman" w:hAnsi="Times New Roman" w:cs="Times New Roman"/>
          <w:b/>
          <w:bCs/>
          <w:color w:val="000000"/>
          <w:kern w:val="0"/>
          <w:sz w:val="24"/>
          <w:szCs w:val="24"/>
        </w:rPr>
        <w:t>8. PASIŪLYMŲ GALIOJIMO UŽTIKRINIMAS</w:t>
      </w:r>
    </w:p>
    <w:p w14:paraId="0836F217" w14:textId="77777777" w:rsidR="00451CB6" w:rsidRPr="00BE0D90"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p>
    <w:p w14:paraId="3EF220D7" w14:textId="3D09B6AD" w:rsidR="00451CB6" w:rsidRPr="00BE0D90" w:rsidRDefault="00646724"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8.1. Pasiūlymo galiojimo užtikrinimo nereikalaujama.</w:t>
      </w:r>
      <w:r w:rsidR="00451CB6" w:rsidRPr="00BE0D90">
        <w:rPr>
          <w:rFonts w:ascii="Times New Roman" w:hAnsi="Times New Roman" w:cs="Times New Roman"/>
          <w:color w:val="000000"/>
          <w:kern w:val="0"/>
          <w:sz w:val="24"/>
          <w:szCs w:val="24"/>
        </w:rPr>
        <w:tab/>
      </w:r>
    </w:p>
    <w:p w14:paraId="69E2B2B1" w14:textId="77777777" w:rsidR="00451CB6" w:rsidRPr="00BE0D90"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p>
    <w:p w14:paraId="38EE214B" w14:textId="77777777" w:rsidR="00451CB6" w:rsidRPr="00BE0D90"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sidRPr="00BE0D90">
        <w:rPr>
          <w:rFonts w:ascii="Times New Roman" w:hAnsi="Times New Roman" w:cs="Times New Roman"/>
          <w:b/>
          <w:bCs/>
          <w:color w:val="000000"/>
          <w:kern w:val="0"/>
          <w:sz w:val="24"/>
          <w:szCs w:val="24"/>
        </w:rPr>
        <w:t>9. PAVYZDŽIŲ PATEIKIMAS</w:t>
      </w:r>
    </w:p>
    <w:p w14:paraId="228010CA" w14:textId="77777777" w:rsidR="00451CB6" w:rsidRPr="00BE0D90"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ab/>
      </w:r>
    </w:p>
    <w:p w14:paraId="2610E75B" w14:textId="77777777" w:rsidR="00451CB6" w:rsidRPr="00BE0D90"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9.1. Siūlomo pirkimo objekto pavyzdžiai nereikalaujami.</w:t>
      </w:r>
      <w:r w:rsidRPr="00BE0D90">
        <w:rPr>
          <w:rFonts w:ascii="Times New Roman" w:hAnsi="Times New Roman" w:cs="Times New Roman"/>
          <w:color w:val="000000"/>
          <w:kern w:val="0"/>
          <w:sz w:val="24"/>
          <w:szCs w:val="24"/>
        </w:rPr>
        <w:tab/>
      </w:r>
    </w:p>
    <w:p w14:paraId="71885CF5" w14:textId="77777777" w:rsidR="00451CB6" w:rsidRPr="00BE0D90"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ab/>
      </w:r>
    </w:p>
    <w:p w14:paraId="1763071C" w14:textId="77777777" w:rsidR="00451CB6" w:rsidRPr="00BE0D90"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sidRPr="00BE0D90">
        <w:rPr>
          <w:rFonts w:ascii="Times New Roman" w:hAnsi="Times New Roman" w:cs="Times New Roman"/>
          <w:b/>
          <w:bCs/>
          <w:color w:val="000000"/>
          <w:kern w:val="0"/>
          <w:sz w:val="24"/>
          <w:szCs w:val="24"/>
        </w:rPr>
        <w:t>10. PIRKIMO DOKUMENTŲ PAAIŠKINIMAS IR PATIKSLINIMAS</w:t>
      </w:r>
    </w:p>
    <w:p w14:paraId="4D148A6C" w14:textId="77777777" w:rsidR="00451CB6" w:rsidRPr="00BE0D90"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r w:rsidRPr="00BE0D90">
        <w:rPr>
          <w:rFonts w:ascii="Times New Roman" w:hAnsi="Times New Roman" w:cs="Times New Roman"/>
          <w:color w:val="000000"/>
          <w:kern w:val="0"/>
          <w:sz w:val="24"/>
          <w:szCs w:val="24"/>
        </w:rPr>
        <w:tab/>
      </w:r>
    </w:p>
    <w:p w14:paraId="280F357D"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10.1. Tiekėjas tik CVP IS susirašinėjimo priemonėmis gali prašyti, kad perkančioji organizacija paaiškintų ar pataisytų pirkimo dokumentus.</w:t>
      </w:r>
      <w:r w:rsidRPr="00BE0D90">
        <w:rPr>
          <w:rFonts w:ascii="Times New Roman" w:hAnsi="Times New Roman" w:cs="Times New Roman"/>
          <w:color w:val="000000"/>
          <w:kern w:val="0"/>
          <w:sz w:val="24"/>
          <w:szCs w:val="24"/>
        </w:rPr>
        <w:tab/>
      </w:r>
    </w:p>
    <w:p w14:paraId="6A83D798"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10.2. Perkančioji organizacija atsako tik CVP IS susirašinėjimo priemonėmis į kiekvieną tiekėjo rašytinį prašymą dėl pirkimo dokumentų, jei prašymas yra pateiktas likus ne mažiau kaip 2 darbo dienoms iki pasiūlymų pateikimo termino pabaigos.</w:t>
      </w:r>
      <w:r w:rsidRPr="00BE0D90">
        <w:rPr>
          <w:rFonts w:ascii="Times New Roman" w:hAnsi="Times New Roman" w:cs="Times New Roman"/>
          <w:color w:val="000000"/>
          <w:kern w:val="0"/>
          <w:sz w:val="24"/>
          <w:szCs w:val="24"/>
        </w:rPr>
        <w:tab/>
      </w:r>
    </w:p>
    <w:p w14:paraId="5EF2E498"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10.3.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Pr="00BE0D90">
        <w:rPr>
          <w:rFonts w:ascii="Times New Roman" w:hAnsi="Times New Roman" w:cs="Times New Roman"/>
          <w:color w:val="000000"/>
          <w:kern w:val="0"/>
          <w:sz w:val="24"/>
          <w:szCs w:val="24"/>
        </w:rPr>
        <w:tab/>
      </w:r>
    </w:p>
    <w:p w14:paraId="27387728"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10.4. Perkančioji organizacija, paaiškindama ar pataisydama pirkimo dokumentus, privalo užtikrinti tiekėjų anonimiškumą, t. y. privalo užtikrinti, kad tiekėjas nesužinotų kitų tiekėjų, dalyvaujančių pirkimo procedūrose, pavadinimų ir kitų rekvizitų.</w:t>
      </w:r>
      <w:r w:rsidRPr="00BE0D90">
        <w:rPr>
          <w:rFonts w:ascii="Times New Roman" w:hAnsi="Times New Roman" w:cs="Times New Roman"/>
          <w:color w:val="000000"/>
          <w:kern w:val="0"/>
          <w:sz w:val="24"/>
          <w:szCs w:val="24"/>
        </w:rPr>
        <w:tab/>
      </w:r>
    </w:p>
    <w:p w14:paraId="3C400E80"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10.5. Nesibaigus pirkimo pasiūlymų pateikimo terminui, perkančioji organizacija savo iniciatyva gali paaiškinti (pataisyti) pirkimo dokumentus pranešant prie pirkimo prisijungusiems tiekėjams ir paskelbiant CVP IS priemonėmis.</w:t>
      </w:r>
    </w:p>
    <w:p w14:paraId="00791D98"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10.6. Jei perkančioji organizacija paaiškinimų ar patikslinimų nepateikia iki 10.3. p. nurodyto termino (tiekėjui laiku pateikus prašymą paaiškinti, patikslinti arba, kai informacija tikslinama  perkančiosios organizacijos iniciatyva), pasiūlymų pateikimo terminas yra nukeliamas ne trumpesniam laikui nei tiek, kiek vėluojama juos pateikti.</w:t>
      </w:r>
    </w:p>
    <w:p w14:paraId="41710292"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 xml:space="preserve">10.7.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77C7747"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10.8. Bet kokia informacija, pirkimo sąlygų paaiškinimai, pranešimai ar kitas perkančiosios organizacijos ir tiekėjo susirašinėjimas yra vykdomas tik CVP IS susirašinėjimo priemonėmis.</w:t>
      </w:r>
      <w:r w:rsidRPr="00BE0D90">
        <w:rPr>
          <w:rFonts w:ascii="Times New Roman" w:hAnsi="Times New Roman" w:cs="Times New Roman"/>
          <w:color w:val="000000"/>
          <w:kern w:val="0"/>
          <w:sz w:val="24"/>
          <w:szCs w:val="24"/>
        </w:rPr>
        <w:tab/>
      </w:r>
    </w:p>
    <w:p w14:paraId="6CF8B4BC"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10.9. Perkančioji organizacija nerengs susitikimų su tiekėjais dėl pirkimo dokumentų paaiškinimo.</w:t>
      </w:r>
      <w:r w:rsidRPr="00BE0D90">
        <w:rPr>
          <w:rFonts w:ascii="Times New Roman" w:hAnsi="Times New Roman" w:cs="Times New Roman"/>
          <w:color w:val="000000"/>
          <w:kern w:val="0"/>
          <w:sz w:val="24"/>
          <w:szCs w:val="24"/>
        </w:rPr>
        <w:tab/>
      </w:r>
    </w:p>
    <w:p w14:paraId="5202176D" w14:textId="2E7C46DA" w:rsidR="00E2575A" w:rsidRPr="00BE0D90" w:rsidRDefault="00451CB6" w:rsidP="0002599E">
      <w:pPr>
        <w:ind w:firstLine="709"/>
        <w:jc w:val="both"/>
        <w:rPr>
          <w:rFonts w:ascii="Times New Roman" w:hAnsi="Times New Roman" w:cs="Times New Roman"/>
        </w:rPr>
      </w:pPr>
      <w:r w:rsidRPr="00BE0D90">
        <w:rPr>
          <w:rFonts w:ascii="Times New Roman" w:hAnsi="Times New Roman" w:cs="Times New Roman"/>
          <w:color w:val="000000"/>
          <w:kern w:val="0"/>
          <w:sz w:val="24"/>
          <w:szCs w:val="24"/>
        </w:rPr>
        <w:t>10.10. Perkančioji organizacija nerengs pirkimo objekto apžiūros.</w:t>
      </w:r>
      <w:bookmarkStart w:id="4" w:name="_Hlk141261435"/>
    </w:p>
    <w:p w14:paraId="09FD9BE8" w14:textId="66226ED0" w:rsidR="00451CB6" w:rsidRPr="00BE0D90"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sidRPr="00BE0D90">
        <w:rPr>
          <w:rFonts w:ascii="Times New Roman" w:hAnsi="Times New Roman" w:cs="Times New Roman"/>
          <w:b/>
          <w:bCs/>
          <w:color w:val="000000"/>
          <w:kern w:val="0"/>
          <w:sz w:val="24"/>
          <w:szCs w:val="24"/>
        </w:rPr>
        <w:t>11. SUSIPAŽINIMAS SU GAUTAIS PASIŪLYMAIS</w:t>
      </w:r>
    </w:p>
    <w:p w14:paraId="6152DBF6"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ab/>
      </w:r>
    </w:p>
    <w:p w14:paraId="42CD4D8D"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11.1. Pirminis susipažinimas su CVP IS priemonėmis pateiktais tiekėjų pasiūlymais vyks 30 min. po skelbime nurodytos pasiūlymų pateikimo termino pabaigos.</w:t>
      </w:r>
      <w:r w:rsidRPr="00BE0D90">
        <w:rPr>
          <w:rFonts w:ascii="Times New Roman" w:hAnsi="Times New Roman" w:cs="Times New Roman"/>
          <w:color w:val="000000"/>
          <w:kern w:val="0"/>
          <w:sz w:val="24"/>
          <w:szCs w:val="24"/>
        </w:rPr>
        <w:tab/>
      </w:r>
    </w:p>
    <w:p w14:paraId="5924E440"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11.2. Pirminio susipažinimo su CVP IS priemonėmis pateiktais pasiūlymais procedūroje pasiūlymus pateikę tiekėjai nedalyvauja.</w:t>
      </w:r>
      <w:r w:rsidRPr="00BE0D90">
        <w:rPr>
          <w:rFonts w:ascii="Times New Roman" w:hAnsi="Times New Roman" w:cs="Times New Roman"/>
          <w:color w:val="000000"/>
          <w:kern w:val="0"/>
          <w:sz w:val="24"/>
          <w:szCs w:val="24"/>
        </w:rPr>
        <w:tab/>
      </w:r>
    </w:p>
    <w:p w14:paraId="775556C5"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11.3. Pirminio susipažinimo su CVP IS priemonėmis pateiktais pasiūlymais metu nustatomas pasiūlymą pateikusio tiekėjo pavadinimas, pasiūlyme nurodyta kaina ir patikrinama, ar yra pateiktas pasiūlymo galiojimo užtikrinimas (jei jo reikalaujama).</w:t>
      </w:r>
    </w:p>
    <w:bookmarkEnd w:id="4"/>
    <w:p w14:paraId="1FEEB682" w14:textId="77777777" w:rsidR="00451CB6" w:rsidRPr="00BE0D90" w:rsidRDefault="00451CB6" w:rsidP="00451CB6">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23DC6548" w14:textId="77777777" w:rsidR="00451CB6" w:rsidRPr="00BE0D90"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sidRPr="00BE0D90">
        <w:rPr>
          <w:rFonts w:ascii="Times New Roman" w:hAnsi="Times New Roman" w:cs="Times New Roman"/>
          <w:b/>
          <w:bCs/>
          <w:color w:val="000000"/>
          <w:kern w:val="0"/>
          <w:sz w:val="24"/>
          <w:szCs w:val="24"/>
        </w:rPr>
        <w:t>12. PASIŪLYMŲ NAGRINĖJIMAS</w:t>
      </w:r>
    </w:p>
    <w:p w14:paraId="59263CA4" w14:textId="77777777" w:rsidR="00451CB6" w:rsidRPr="00BE0D90"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lastRenderedPageBreak/>
        <w:tab/>
      </w:r>
    </w:p>
    <w:p w14:paraId="2AF15657" w14:textId="2B7D375E"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12.1. Jei tiekėjo pasiūlymas nėra atmetamas, pirkimo organizatorius toliau atlieka šias pirkimo procedūras:</w:t>
      </w:r>
      <w:r w:rsidRPr="00BE0D90">
        <w:rPr>
          <w:rFonts w:ascii="Times New Roman" w:hAnsi="Times New Roman" w:cs="Times New Roman"/>
          <w:color w:val="000000"/>
          <w:kern w:val="0"/>
          <w:sz w:val="24"/>
          <w:szCs w:val="24"/>
        </w:rPr>
        <w:tab/>
      </w:r>
    </w:p>
    <w:p w14:paraId="03D852F8" w14:textId="77777777" w:rsidR="00E2575A" w:rsidRPr="00BE0D90" w:rsidRDefault="004E4F62" w:rsidP="00E2575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 xml:space="preserve">12.1.1. </w:t>
      </w:r>
      <w:r w:rsidR="00E2575A" w:rsidRPr="00BE0D90">
        <w:rPr>
          <w:rFonts w:ascii="Times New Roman" w:hAnsi="Times New Roman" w:cs="Times New Roman"/>
          <w:color w:val="000000"/>
          <w:kern w:val="0"/>
          <w:sz w:val="24"/>
          <w:szCs w:val="24"/>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589F4AAE" w14:textId="1CF3A77F" w:rsidR="00451CB6" w:rsidRPr="00BE0D90"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E0D90">
        <w:rPr>
          <w:rFonts w:ascii="Times New Roman" w:hAnsi="Times New Roman" w:cs="Times New Roman"/>
          <w:kern w:val="0"/>
          <w:sz w:val="24"/>
          <w:szCs w:val="24"/>
        </w:rPr>
        <w:t xml:space="preserve">12.1.2. tikrina ar pasiūlymas pateiktas tinkamai,  ar </w:t>
      </w:r>
      <w:r w:rsidRPr="00BE0D90">
        <w:rPr>
          <w:rFonts w:ascii="Times New Roman" w:hAnsi="Times New Roman" w:cs="Times New Roman"/>
          <w:color w:val="000000"/>
          <w:kern w:val="0"/>
          <w:sz w:val="24"/>
          <w:szCs w:val="24"/>
        </w:rPr>
        <w:t>kartu su pasiūlymu pateikti visi privalomi dokumentai;</w:t>
      </w:r>
      <w:r w:rsidRPr="00BE0D90">
        <w:rPr>
          <w:rFonts w:ascii="Times New Roman" w:hAnsi="Times New Roman" w:cs="Times New Roman"/>
          <w:color w:val="000000"/>
          <w:kern w:val="0"/>
          <w:sz w:val="24"/>
          <w:szCs w:val="24"/>
        </w:rPr>
        <w:tab/>
      </w:r>
    </w:p>
    <w:p w14:paraId="7200E0F5" w14:textId="77777777" w:rsidR="00451CB6" w:rsidRPr="00BE0D90"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12.1.3. nustato, ar tiekėjo siūlomas pirkimo objektas atitinka pirkimo dokumentuose nustatytus reikalavimus;</w:t>
      </w:r>
    </w:p>
    <w:p w14:paraId="26C2F87D" w14:textId="77777777" w:rsidR="00451CB6" w:rsidRPr="00BE0D90"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12.1.4. patikrina, ar tiekėjo pasiūlyme nėra nurodytos kainos apskaičiavimo klaidų;</w:t>
      </w:r>
      <w:r w:rsidRPr="00BE0D90">
        <w:rPr>
          <w:rFonts w:ascii="Times New Roman" w:hAnsi="Times New Roman" w:cs="Times New Roman"/>
          <w:color w:val="000000"/>
          <w:kern w:val="0"/>
          <w:sz w:val="24"/>
          <w:szCs w:val="24"/>
        </w:rPr>
        <w:tab/>
      </w:r>
    </w:p>
    <w:p w14:paraId="20C39307" w14:textId="77777777" w:rsidR="00451CB6" w:rsidRPr="00BE0D90"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12.1.5. patikrina, ar tiekėjo pasiūlyme nurodyta kaina (jos sudedamosios dalys) neatrodo neįprastai maža;</w:t>
      </w:r>
      <w:r w:rsidRPr="00BE0D90">
        <w:rPr>
          <w:rFonts w:ascii="Times New Roman" w:hAnsi="Times New Roman" w:cs="Times New Roman"/>
          <w:color w:val="000000"/>
          <w:kern w:val="0"/>
          <w:sz w:val="24"/>
          <w:szCs w:val="24"/>
        </w:rPr>
        <w:tab/>
      </w:r>
      <w:r w:rsidRPr="00BE0D90">
        <w:rPr>
          <w:rFonts w:ascii="Times New Roman" w:hAnsi="Times New Roman" w:cs="Times New Roman"/>
          <w:color w:val="000000"/>
          <w:kern w:val="0"/>
          <w:sz w:val="24"/>
          <w:szCs w:val="24"/>
        </w:rPr>
        <w:tab/>
      </w:r>
    </w:p>
    <w:p w14:paraId="09EC2F31" w14:textId="77777777" w:rsidR="00451CB6" w:rsidRPr="00BE0D90"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12.1.6. sudaro pasiūlymų eilę ir nustato pirkimo laimėtoją;</w:t>
      </w:r>
      <w:r w:rsidRPr="00BE0D90">
        <w:rPr>
          <w:rFonts w:ascii="Times New Roman" w:hAnsi="Times New Roman" w:cs="Times New Roman"/>
          <w:color w:val="000000"/>
          <w:kern w:val="0"/>
          <w:sz w:val="24"/>
          <w:szCs w:val="24"/>
        </w:rPr>
        <w:tab/>
      </w:r>
    </w:p>
    <w:p w14:paraId="44DB0E64" w14:textId="77777777" w:rsidR="00451CB6" w:rsidRPr="00BE0D90"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12.1.7. tiekėją, kurio pasiūlymas pripažintas laimėjusiu, kviečia sudaryti pirkimo sutartį.</w:t>
      </w:r>
    </w:p>
    <w:p w14:paraId="22C3F6E2"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12.2.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52E30CCC"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12.3. Pasiūlymai tikslinami, papildomi arba paaiškinami vadovaujantis Viešųjų pirkimų tarnybos nustatytomis Pasiūlymų patikslinimo, papildymo ar paaiškinimo taisyklės.</w:t>
      </w:r>
    </w:p>
    <w:p w14:paraId="6B6EE000" w14:textId="1D6BACD9"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 xml:space="preserve">12.4. </w:t>
      </w:r>
      <w:r w:rsidR="00A24491" w:rsidRPr="00BE0D90">
        <w:rPr>
          <w:rFonts w:ascii="Times New Roman" w:hAnsi="Times New Roman" w:cs="Times New Roman"/>
          <w:color w:val="000000"/>
          <w:kern w:val="0"/>
          <w:sz w:val="24"/>
          <w:szCs w:val="24"/>
        </w:rPr>
        <w:t>P</w:t>
      </w:r>
      <w:r w:rsidR="007C0D6B" w:rsidRPr="00BE0D90">
        <w:rPr>
          <w:rFonts w:ascii="Times New Roman" w:hAnsi="Times New Roman" w:cs="Times New Roman"/>
          <w:color w:val="000000"/>
          <w:kern w:val="0"/>
          <w:sz w:val="24"/>
          <w:szCs w:val="24"/>
        </w:rPr>
        <w:t>irkimo organizatorius</w:t>
      </w:r>
      <w:r w:rsidRPr="00BE0D90">
        <w:rPr>
          <w:rFonts w:ascii="Times New Roman" w:hAnsi="Times New Roman" w:cs="Times New Roman"/>
          <w:color w:val="000000"/>
          <w:kern w:val="0"/>
          <w:sz w:val="24"/>
          <w:szCs w:val="24"/>
        </w:rPr>
        <w:t>, pasiūlymų vertinimo metu rad</w:t>
      </w:r>
      <w:r w:rsidR="007C0D6B" w:rsidRPr="00BE0D90">
        <w:rPr>
          <w:rFonts w:ascii="Times New Roman" w:hAnsi="Times New Roman" w:cs="Times New Roman"/>
          <w:color w:val="000000"/>
          <w:kern w:val="0"/>
          <w:sz w:val="24"/>
          <w:szCs w:val="24"/>
        </w:rPr>
        <w:t>ę</w:t>
      </w:r>
      <w:r w:rsidRPr="00BE0D90">
        <w:rPr>
          <w:rFonts w:ascii="Times New Roman" w:hAnsi="Times New Roman" w:cs="Times New Roman"/>
          <w:color w:val="000000"/>
          <w:kern w:val="0"/>
          <w:sz w:val="24"/>
          <w:szCs w:val="24"/>
        </w:rPr>
        <w:t xml:space="preserve">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BE0D90">
        <w:rPr>
          <w:rFonts w:ascii="Times New Roman" w:hAnsi="Times New Roman" w:cs="Times New Roman"/>
          <w:color w:val="000000"/>
          <w:kern w:val="0"/>
          <w:sz w:val="24"/>
          <w:szCs w:val="24"/>
        </w:rPr>
        <w:tab/>
      </w:r>
    </w:p>
    <w:p w14:paraId="17943D70" w14:textId="616F1C33"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12.5. Iškilus klausimams dėl pasiūlymų turinio ir pirkimo</w:t>
      </w:r>
      <w:r w:rsidR="00A24491" w:rsidRPr="00BE0D90">
        <w:rPr>
          <w:rFonts w:ascii="Times New Roman" w:hAnsi="Times New Roman" w:cs="Times New Roman"/>
          <w:color w:val="000000"/>
          <w:kern w:val="0"/>
          <w:sz w:val="24"/>
          <w:szCs w:val="24"/>
        </w:rPr>
        <w:t>,</w:t>
      </w:r>
      <w:r w:rsidRPr="00BE0D90">
        <w:rPr>
          <w:rFonts w:ascii="Times New Roman" w:hAnsi="Times New Roman" w:cs="Times New Roman"/>
          <w:color w:val="000000"/>
          <w:kern w:val="0"/>
          <w:sz w:val="24"/>
          <w:szCs w:val="24"/>
        </w:rPr>
        <w:t xml:space="preserve"> </w:t>
      </w:r>
      <w:r w:rsidR="007C0D6B" w:rsidRPr="00BE0D90">
        <w:rPr>
          <w:rFonts w:ascii="Times New Roman" w:hAnsi="Times New Roman" w:cs="Times New Roman"/>
          <w:color w:val="000000"/>
          <w:kern w:val="0"/>
          <w:sz w:val="24"/>
          <w:szCs w:val="24"/>
        </w:rPr>
        <w:t>pirkimo organizatoriui</w:t>
      </w:r>
      <w:r w:rsidRPr="00BE0D90">
        <w:rPr>
          <w:rFonts w:ascii="Times New Roman" w:hAnsi="Times New Roman" w:cs="Times New Roman"/>
          <w:color w:val="000000"/>
          <w:kern w:val="0"/>
          <w:sz w:val="24"/>
          <w:szCs w:val="24"/>
        </w:rPr>
        <w:t xml:space="preserve"> paprašius CVP IS priemonėmis, tiekėjai privalo CVP IS priemonėmis pateikti papildomus paaiškinimus nekeisdami pasiūlymo. Jeigu tiekėjas savo pasiūlyme pateikia reikalaujamų dokumentų tinkamai patvirtintas kopijas, </w:t>
      </w:r>
      <w:r w:rsidR="00A24491" w:rsidRPr="00BE0D90">
        <w:rPr>
          <w:rFonts w:ascii="Times New Roman" w:hAnsi="Times New Roman" w:cs="Times New Roman"/>
          <w:color w:val="000000"/>
          <w:kern w:val="0"/>
          <w:sz w:val="24"/>
          <w:szCs w:val="24"/>
        </w:rPr>
        <w:t>pirkimo organizatorius</w:t>
      </w:r>
      <w:r w:rsidRPr="00BE0D90">
        <w:rPr>
          <w:rFonts w:ascii="Times New Roman" w:hAnsi="Times New Roman" w:cs="Times New Roman"/>
          <w:color w:val="000000"/>
          <w:kern w:val="0"/>
          <w:sz w:val="24"/>
          <w:szCs w:val="24"/>
        </w:rPr>
        <w:t xml:space="preserve"> turi teisę prašyti tiekėjo, kad jis </w:t>
      </w:r>
      <w:r w:rsidR="00A24491" w:rsidRPr="00BE0D90">
        <w:rPr>
          <w:rFonts w:ascii="Times New Roman" w:hAnsi="Times New Roman" w:cs="Times New Roman"/>
          <w:color w:val="000000"/>
          <w:kern w:val="0"/>
          <w:sz w:val="24"/>
          <w:szCs w:val="24"/>
        </w:rPr>
        <w:t>pirkimo organizatoriui</w:t>
      </w:r>
      <w:r w:rsidRPr="00BE0D90">
        <w:rPr>
          <w:rFonts w:ascii="Times New Roman" w:hAnsi="Times New Roman" w:cs="Times New Roman"/>
          <w:color w:val="000000"/>
          <w:kern w:val="0"/>
          <w:sz w:val="24"/>
          <w:szCs w:val="24"/>
        </w:rPr>
        <w:t xml:space="preserve"> parodytų atitinkamų dokumentų originalus.</w:t>
      </w:r>
    </w:p>
    <w:p w14:paraId="2D05B8A5" w14:textId="7E99AB90"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 xml:space="preserve">12.6. Jeigu tiekėjo pasiūlyme nurodyta kaina (jos sudedamosios dalys) atrodo neįprastai maža, </w:t>
      </w:r>
      <w:r w:rsidR="003F3049" w:rsidRPr="00BE0D90">
        <w:rPr>
          <w:rFonts w:ascii="Times New Roman" w:hAnsi="Times New Roman" w:cs="Times New Roman"/>
          <w:color w:val="000000"/>
          <w:kern w:val="0"/>
          <w:sz w:val="24"/>
          <w:szCs w:val="24"/>
        </w:rPr>
        <w:t xml:space="preserve">pirkimo organizatorius </w:t>
      </w:r>
      <w:r w:rsidRPr="00BE0D90">
        <w:rPr>
          <w:rFonts w:ascii="Times New Roman" w:hAnsi="Times New Roman" w:cs="Times New Roman"/>
          <w:color w:val="000000"/>
          <w:kern w:val="0"/>
          <w:sz w:val="24"/>
          <w:szCs w:val="24"/>
        </w:rPr>
        <w:t>prašo tiekėją ją pagrįsti, vadovaujantis VPĮ 57 straipsnio 1 ir 2 dalių nuostatomis.</w:t>
      </w:r>
      <w:r w:rsidRPr="00BE0D90">
        <w:rPr>
          <w:rFonts w:ascii="Times New Roman" w:hAnsi="Times New Roman" w:cs="Times New Roman"/>
          <w:color w:val="000000"/>
          <w:kern w:val="0"/>
          <w:sz w:val="24"/>
          <w:szCs w:val="24"/>
        </w:rPr>
        <w:tab/>
      </w:r>
    </w:p>
    <w:p w14:paraId="4F896C4E" w14:textId="4C9E2BD2"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 xml:space="preserve">12.7. </w:t>
      </w:r>
      <w:r w:rsidR="00A24491" w:rsidRPr="00BE0D90">
        <w:rPr>
          <w:rFonts w:ascii="Times New Roman" w:hAnsi="Times New Roman" w:cs="Times New Roman"/>
          <w:color w:val="000000"/>
          <w:kern w:val="0"/>
          <w:sz w:val="24"/>
          <w:szCs w:val="24"/>
        </w:rPr>
        <w:t>P</w:t>
      </w:r>
      <w:r w:rsidR="003F3049" w:rsidRPr="00BE0D90">
        <w:rPr>
          <w:rFonts w:ascii="Times New Roman" w:hAnsi="Times New Roman" w:cs="Times New Roman"/>
          <w:color w:val="000000"/>
          <w:kern w:val="0"/>
          <w:sz w:val="24"/>
          <w:szCs w:val="24"/>
        </w:rPr>
        <w:t xml:space="preserve">irkimo organizatorius </w:t>
      </w:r>
      <w:r w:rsidRPr="00BE0D90">
        <w:rPr>
          <w:rFonts w:ascii="Times New Roman" w:hAnsi="Times New Roman" w:cs="Times New Roman"/>
          <w:color w:val="000000"/>
          <w:kern w:val="0"/>
          <w:sz w:val="24"/>
          <w:szCs w:val="24"/>
        </w:rPr>
        <w:t>gali nevertinti viso pasiūlymo, jeigu patikrinus pasiūlymo dalį nustatoma, kad pasiūlymas, vadovaujantis jam nustatytais reikalavimais, turi būti atmetamas.</w:t>
      </w:r>
      <w:r w:rsidRPr="00BE0D90">
        <w:rPr>
          <w:rFonts w:ascii="Times New Roman" w:hAnsi="Times New Roman" w:cs="Times New Roman"/>
          <w:color w:val="000000"/>
          <w:kern w:val="0"/>
          <w:sz w:val="24"/>
          <w:szCs w:val="24"/>
        </w:rPr>
        <w:tab/>
      </w:r>
    </w:p>
    <w:p w14:paraId="27482E7C" w14:textId="172C0AAA" w:rsidR="0072767D" w:rsidRPr="00BE0D90" w:rsidRDefault="00451CB6" w:rsidP="0072767D">
      <w:pPr>
        <w:autoSpaceDE w:val="0"/>
        <w:autoSpaceDN w:val="0"/>
        <w:adjustRightInd w:val="0"/>
        <w:spacing w:after="0" w:line="240" w:lineRule="auto"/>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ab/>
      </w:r>
    </w:p>
    <w:p w14:paraId="1371BA25" w14:textId="35497FB9" w:rsidR="00451CB6" w:rsidRPr="00BE0D90"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sidRPr="00BE0D90">
        <w:rPr>
          <w:rFonts w:ascii="Times New Roman" w:hAnsi="Times New Roman" w:cs="Times New Roman"/>
          <w:b/>
          <w:bCs/>
          <w:color w:val="000000"/>
          <w:kern w:val="0"/>
          <w:sz w:val="24"/>
          <w:szCs w:val="24"/>
        </w:rPr>
        <w:t>13. ELEKTRONINIS AUKCIONAS</w:t>
      </w:r>
    </w:p>
    <w:p w14:paraId="0CFEC7EE" w14:textId="77777777" w:rsidR="00451CB6" w:rsidRPr="00BE0D90"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r w:rsidRPr="00BE0D90">
        <w:rPr>
          <w:rFonts w:ascii="Times New Roman" w:hAnsi="Times New Roman" w:cs="Times New Roman"/>
          <w:color w:val="000000"/>
          <w:kern w:val="0"/>
          <w:sz w:val="24"/>
          <w:szCs w:val="24"/>
        </w:rPr>
        <w:tab/>
      </w:r>
    </w:p>
    <w:p w14:paraId="5E8AA95D" w14:textId="77777777" w:rsidR="00646724" w:rsidRPr="00BE0D90" w:rsidRDefault="00646724" w:rsidP="00646724">
      <w:pPr>
        <w:autoSpaceDE w:val="0"/>
        <w:autoSpaceDN w:val="0"/>
        <w:adjustRightInd w:val="0"/>
        <w:spacing w:after="0" w:line="240" w:lineRule="auto"/>
        <w:ind w:firstLine="709"/>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13.1. Perkančioji organizacija pirkime netaikys elektroninio aukciono.</w:t>
      </w:r>
    </w:p>
    <w:p w14:paraId="6F777181" w14:textId="77777777" w:rsidR="00451CB6" w:rsidRPr="00BE0D90"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p>
    <w:p w14:paraId="544A4FDB" w14:textId="77777777" w:rsidR="00451CB6" w:rsidRPr="00BE0D90"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sidRPr="00BE0D90">
        <w:rPr>
          <w:rFonts w:ascii="Times New Roman" w:hAnsi="Times New Roman" w:cs="Times New Roman"/>
          <w:b/>
          <w:bCs/>
          <w:color w:val="000000"/>
          <w:kern w:val="0"/>
          <w:sz w:val="24"/>
          <w:szCs w:val="24"/>
        </w:rPr>
        <w:t>14. PASIŪLYMŲ ATMETIMO PRIEŽASTYS</w:t>
      </w:r>
    </w:p>
    <w:p w14:paraId="41E67746" w14:textId="77777777" w:rsidR="00451CB6" w:rsidRPr="00BE0D90"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ab/>
      </w:r>
    </w:p>
    <w:p w14:paraId="417A95CA" w14:textId="77777777" w:rsidR="00451CB6" w:rsidRPr="00BE0D90"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14.1. Perkančioji organizacija atmeta pasiūlymą, jeigu:</w:t>
      </w:r>
      <w:r w:rsidRPr="00BE0D90">
        <w:rPr>
          <w:rFonts w:ascii="Times New Roman" w:hAnsi="Times New Roman" w:cs="Times New Roman"/>
          <w:color w:val="000000"/>
          <w:kern w:val="0"/>
          <w:sz w:val="24"/>
          <w:szCs w:val="24"/>
        </w:rPr>
        <w:tab/>
      </w:r>
    </w:p>
    <w:p w14:paraId="16D14CAA"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14.1.1. tiekėjas pasiūlymą ar jo dalį pateikė ne CVP IS priemonėmis;</w:t>
      </w:r>
    </w:p>
    <w:p w14:paraId="7676C6E8" w14:textId="6A5D6783"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lastRenderedPageBreak/>
        <w:t xml:space="preserve">14.1.2. </w:t>
      </w:r>
      <w:r w:rsidRPr="00BE0D90">
        <w:rPr>
          <w:rFonts w:ascii="Times New Roman" w:hAnsi="Times New Roman" w:cs="Times New Roman"/>
          <w:sz w:val="24"/>
          <w:szCs w:val="24"/>
        </w:rPr>
        <w:t>tiekėjas iki susipažinimo su pasiūlymais pradžios nepateikė pasiūlymo iššifravimo slaptažodžio;</w:t>
      </w:r>
      <w:r w:rsidRPr="00BE0D90">
        <w:rPr>
          <w:rFonts w:ascii="Times New Roman" w:hAnsi="Times New Roman" w:cs="Times New Roman"/>
          <w:kern w:val="0"/>
          <w:sz w:val="24"/>
          <w:szCs w:val="24"/>
        </w:rPr>
        <w:tab/>
      </w:r>
      <w:r w:rsidRPr="00BE0D90">
        <w:rPr>
          <w:rFonts w:ascii="Times New Roman" w:hAnsi="Times New Roman" w:cs="Times New Roman"/>
          <w:color w:val="000000"/>
          <w:kern w:val="0"/>
          <w:sz w:val="24"/>
          <w:szCs w:val="24"/>
        </w:rPr>
        <w:tab/>
      </w:r>
    </w:p>
    <w:p w14:paraId="45B9B87A"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14.1.3. pasiūlymas neatitinka pirkimo dokumentuose nustatytų reikalavimų;</w:t>
      </w:r>
      <w:r w:rsidRPr="00BE0D90">
        <w:rPr>
          <w:rFonts w:ascii="Times New Roman" w:hAnsi="Times New Roman" w:cs="Times New Roman"/>
          <w:color w:val="000000"/>
          <w:kern w:val="0"/>
          <w:sz w:val="24"/>
          <w:szCs w:val="24"/>
        </w:rPr>
        <w:tab/>
      </w:r>
    </w:p>
    <w:p w14:paraId="00E70674" w14:textId="089CA5BC"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 xml:space="preserve">14.1.4. </w:t>
      </w:r>
      <w:r w:rsidR="002D29A5" w:rsidRPr="00BE0D90">
        <w:rPr>
          <w:rFonts w:ascii="Times New Roman" w:hAnsi="Times New Roman" w:cs="Times New Roman"/>
          <w:color w:val="000000"/>
          <w:kern w:val="0"/>
          <w:sz w:val="24"/>
          <w:szCs w:val="24"/>
        </w:rPr>
        <w:t>pasiūlyta kaina yra per didelė ir nepriimtina. Šiuo atveju jo pasiūlymas atmetamas kaip neatitinkantis pirkimo dokumentuose nustatytų reikalavimų</w:t>
      </w:r>
      <w:r w:rsidRPr="00BE0D90">
        <w:rPr>
          <w:rFonts w:ascii="Times New Roman" w:hAnsi="Times New Roman" w:cs="Times New Roman"/>
          <w:color w:val="000000"/>
          <w:kern w:val="0"/>
          <w:sz w:val="24"/>
          <w:szCs w:val="24"/>
        </w:rPr>
        <w:tab/>
        <w:t xml:space="preserve"> </w:t>
      </w:r>
    </w:p>
    <w:p w14:paraId="39EF335C"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14.1.5. dalyvis per perkančiosios organizacijos nurodytą terminą neištaiso aritmetinių klaidų ir (ar) nepaaiškina pasiūlymo. Šiuo atveju jo pasiūlymas atmetamas kaip neatitinkantis pirkimo dokumentuose nustatytų reikalavimų;</w:t>
      </w:r>
      <w:r w:rsidRPr="00BE0D90">
        <w:rPr>
          <w:rFonts w:ascii="Times New Roman" w:hAnsi="Times New Roman" w:cs="Times New Roman"/>
          <w:color w:val="000000"/>
          <w:kern w:val="0"/>
          <w:sz w:val="24"/>
          <w:szCs w:val="24"/>
        </w:rPr>
        <w:tab/>
      </w:r>
    </w:p>
    <w:p w14:paraId="28921223"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14.1.6. pateiktame pasiūlyme nurodyta kaina yra neįprastai maža ir dalyvis, perkančiosios organizacijos prašymu, nepateikia tinkamų kainos pagrįstumo įrodymų;</w:t>
      </w:r>
    </w:p>
    <w:p w14:paraId="06CE931F"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14.1.7. pasiūlymas, kuriame nurodyta neįprastai maža kaina, neatitinka VPĮ 17 straipsnio 2 dalies 2 punkte nurodytų aplinkos apsaugos, socialinės ir darbo teisės įpareigojimų;</w:t>
      </w:r>
    </w:p>
    <w:p w14:paraId="3DEECDE6"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14.1.8. 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D5DCEE5"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14.1.9. tiekėjas, apie nustatytų reikalavimų atitikimą, yra pateikęs melagingą informaciją, kurią perkančioji organizacija gali įrodyti bet kokiomis teisėtomis priemonėmis;</w:t>
      </w:r>
      <w:r w:rsidRPr="00BE0D90">
        <w:rPr>
          <w:rFonts w:ascii="Times New Roman" w:hAnsi="Times New Roman" w:cs="Times New Roman"/>
          <w:color w:val="000000"/>
          <w:kern w:val="0"/>
          <w:sz w:val="24"/>
          <w:szCs w:val="24"/>
        </w:rPr>
        <w:tab/>
      </w:r>
    </w:p>
    <w:p w14:paraId="62D6CE9A"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14.1.10. jei tiekėjas pateikia daugiau kaip vieną pasiūlymą arba ūkio subjektų grupės narys dalyvauja teikiant kelis pasiūlymus;</w:t>
      </w:r>
      <w:r w:rsidRPr="00BE0D90">
        <w:rPr>
          <w:rFonts w:ascii="Times New Roman" w:hAnsi="Times New Roman" w:cs="Times New Roman"/>
          <w:color w:val="000000"/>
          <w:kern w:val="0"/>
          <w:sz w:val="24"/>
          <w:szCs w:val="24"/>
        </w:rPr>
        <w:tab/>
      </w:r>
    </w:p>
    <w:p w14:paraId="65C0D89D"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14.1.11. 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3242E3BD"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sz w:val="24"/>
          <w:szCs w:val="24"/>
        </w:rPr>
      </w:pPr>
      <w:r w:rsidRPr="00BE0D90">
        <w:rPr>
          <w:rFonts w:ascii="Times New Roman" w:hAnsi="Times New Roman" w:cs="Times New Roman"/>
          <w:color w:val="000000"/>
          <w:kern w:val="0"/>
          <w:sz w:val="24"/>
          <w:szCs w:val="24"/>
        </w:rPr>
        <w:t xml:space="preserve">14.1.12. </w:t>
      </w:r>
      <w:r w:rsidRPr="00BE0D90">
        <w:rPr>
          <w:rFonts w:ascii="Times New Roman" w:hAnsi="Times New Roman" w:cs="Times New Roman"/>
          <w:kern w:val="0"/>
          <w:sz w:val="24"/>
          <w:szCs w:val="24"/>
        </w:rPr>
        <w:t xml:space="preserve">tiekėjas </w:t>
      </w:r>
      <w:r w:rsidRPr="00BE0D90">
        <w:rPr>
          <w:rFonts w:ascii="Times New Roman" w:hAnsi="Times New Roman" w:cs="Times New Roman"/>
          <w:sz w:val="24"/>
          <w:szCs w:val="24"/>
        </w:rPr>
        <w:t xml:space="preserve">per perkančiosios organizacijos nustatytą terminą nepatikslino, nepapildė, nepaaiškino savo pasiūlymo. </w:t>
      </w:r>
      <w:r w:rsidRPr="00BE0D90">
        <w:rPr>
          <w:rFonts w:ascii="Times New Roman" w:hAnsi="Times New Roman" w:cs="Times New Roman"/>
          <w:color w:val="000000"/>
          <w:kern w:val="0"/>
          <w:sz w:val="24"/>
          <w:szCs w:val="24"/>
        </w:rPr>
        <w:t>Šiuo atveju jo pasiūlymas atmetamas kaip neatitinkantis pirkimo dokumentuose nustatytų reikalavimų;</w:t>
      </w:r>
    </w:p>
    <w:p w14:paraId="4B27A84B"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sz w:val="24"/>
          <w:szCs w:val="24"/>
        </w:rPr>
        <w:t xml:space="preserve">14.1.13. tiekėjas per perkančiosios organizacijos nustatytą terminą patikslino, papildė, paaiškino pasiūlymą ir tai lėmė esminį jo pasiūlymo pakeitimą. </w:t>
      </w:r>
      <w:r w:rsidRPr="00BE0D90">
        <w:rPr>
          <w:rFonts w:ascii="Times New Roman" w:hAnsi="Times New Roman" w:cs="Times New Roman"/>
          <w:color w:val="000000"/>
          <w:kern w:val="0"/>
          <w:sz w:val="24"/>
          <w:szCs w:val="24"/>
        </w:rPr>
        <w:t>Šiuo atveju jo pasiūlymas atmetamas kaip neatitinkantis pirkimo dokumentuose nustatytų reikalavimų.</w:t>
      </w:r>
    </w:p>
    <w:p w14:paraId="4B702EE5"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14.2. Apie pasiūlymo atmetimą ir tokio atmetimo priežastis tiekėjas informuojamas CVP IS priemonėmis.</w:t>
      </w:r>
      <w:r w:rsidRPr="00BE0D90">
        <w:rPr>
          <w:rFonts w:ascii="Times New Roman" w:hAnsi="Times New Roman" w:cs="Times New Roman"/>
          <w:color w:val="000000"/>
          <w:kern w:val="0"/>
          <w:sz w:val="24"/>
          <w:szCs w:val="24"/>
        </w:rPr>
        <w:tab/>
      </w:r>
    </w:p>
    <w:p w14:paraId="29C3E561" w14:textId="77777777" w:rsidR="00451CB6" w:rsidRPr="00BE0D90"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p>
    <w:p w14:paraId="5B437A13" w14:textId="77777777" w:rsidR="00451CB6" w:rsidRPr="00BE0D90"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sidRPr="00BE0D90">
        <w:rPr>
          <w:rFonts w:ascii="Times New Roman" w:hAnsi="Times New Roman" w:cs="Times New Roman"/>
          <w:b/>
          <w:bCs/>
          <w:color w:val="000000"/>
          <w:kern w:val="0"/>
          <w:sz w:val="24"/>
          <w:szCs w:val="24"/>
        </w:rPr>
        <w:t>15. PASIŪLYMŲ VERTINIMAS</w:t>
      </w:r>
    </w:p>
    <w:p w14:paraId="46AF21D0" w14:textId="77777777" w:rsidR="00451CB6" w:rsidRPr="00BE0D90"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r w:rsidRPr="00BE0D90">
        <w:rPr>
          <w:rFonts w:ascii="Times New Roman" w:hAnsi="Times New Roman" w:cs="Times New Roman"/>
          <w:color w:val="000000"/>
          <w:kern w:val="0"/>
          <w:sz w:val="24"/>
          <w:szCs w:val="24"/>
        </w:rPr>
        <w:tab/>
      </w:r>
    </w:p>
    <w:p w14:paraId="47B10C84"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15.1. Perkančioji organizacija ekonomiškai naudingiausią pasiūlymą išrenka pagal kainą. Ekonomiškai naudingiausiu pasiūlymu laikomas mažiausios kainos pasiūlymas.</w:t>
      </w:r>
      <w:r w:rsidRPr="00BE0D90">
        <w:rPr>
          <w:rFonts w:ascii="Times New Roman" w:hAnsi="Times New Roman" w:cs="Times New Roman"/>
          <w:color w:val="000000"/>
          <w:kern w:val="0"/>
          <w:sz w:val="24"/>
          <w:szCs w:val="24"/>
        </w:rPr>
        <w:tab/>
      </w:r>
    </w:p>
    <w:p w14:paraId="3BBBFB16" w14:textId="77777777" w:rsidR="00891131" w:rsidRPr="00BE0D90" w:rsidRDefault="00451CB6" w:rsidP="0089113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15.2. 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E76C70" w14:textId="0AC54885" w:rsidR="00752813" w:rsidRPr="00BE0D90" w:rsidRDefault="00752813" w:rsidP="0075281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15.3. 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p>
    <w:p w14:paraId="2594CE85" w14:textId="77777777" w:rsidR="00712766" w:rsidRPr="00BE0D90"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6094D8DC" w14:textId="77777777" w:rsidR="00712766" w:rsidRPr="00BE0D90"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2CA29C0B" w14:textId="77777777" w:rsidR="00712766" w:rsidRPr="00BE0D90"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0EBCB51D" w14:textId="77777777" w:rsidR="00712766" w:rsidRPr="00BE0D90"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0700489B" w14:textId="75490E76" w:rsidR="00451CB6" w:rsidRPr="00BE0D90" w:rsidRDefault="00712766" w:rsidP="00712766">
      <w:pPr>
        <w:autoSpaceDE w:val="0"/>
        <w:autoSpaceDN w:val="0"/>
        <w:adjustRightInd w:val="0"/>
        <w:spacing w:after="0" w:line="240" w:lineRule="auto"/>
        <w:jc w:val="center"/>
        <w:rPr>
          <w:rFonts w:ascii="Times New Roman" w:hAnsi="Times New Roman" w:cs="Times New Roman"/>
          <w:color w:val="000000"/>
          <w:kern w:val="0"/>
          <w:sz w:val="24"/>
          <w:szCs w:val="24"/>
        </w:rPr>
      </w:pPr>
      <w:r w:rsidRPr="00BE0D90">
        <w:rPr>
          <w:rFonts w:ascii="Times New Roman" w:hAnsi="Times New Roman" w:cs="Times New Roman"/>
          <w:b/>
          <w:bCs/>
          <w:color w:val="000000"/>
          <w:kern w:val="0"/>
          <w:sz w:val="24"/>
          <w:szCs w:val="24"/>
        </w:rPr>
        <w:lastRenderedPageBreak/>
        <w:t>1</w:t>
      </w:r>
      <w:r w:rsidR="00451CB6" w:rsidRPr="00BE0D90">
        <w:rPr>
          <w:rFonts w:ascii="Times New Roman" w:hAnsi="Times New Roman" w:cs="Times New Roman"/>
          <w:b/>
          <w:bCs/>
          <w:color w:val="000000"/>
          <w:kern w:val="0"/>
          <w:sz w:val="24"/>
          <w:szCs w:val="24"/>
        </w:rPr>
        <w:t>6. PASIŪLYMŲ EILĖ IR LAIMĖTOJO NUSTATYMAS</w:t>
      </w:r>
    </w:p>
    <w:p w14:paraId="30EE1ABB" w14:textId="77777777" w:rsidR="00451CB6" w:rsidRPr="00BE0D90"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ab/>
      </w:r>
    </w:p>
    <w:p w14:paraId="07876B56" w14:textId="4803FE6E" w:rsidR="00752813"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16.1.</w:t>
      </w:r>
      <w:r w:rsidR="006C71F5" w:rsidRPr="00BE0D90">
        <w:rPr>
          <w:rFonts w:ascii="Times New Roman" w:hAnsi="Times New Roman" w:cs="Times New Roman"/>
          <w:color w:val="000000"/>
          <w:kern w:val="0"/>
          <w:sz w:val="24"/>
          <w:szCs w:val="24"/>
        </w:rPr>
        <w:t xml:space="preserv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9844928" w14:textId="0FCC47F1" w:rsidR="00451CB6" w:rsidRPr="00BE0D90" w:rsidRDefault="00752813"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16.2 Tais atvejais, kai pasiūlymą pateikė tik vienas tiekėjas, pasiūlymų eilė nenustatoma ir jo pasiūlymas laikomas laimėjusiu, jeigu nebuvo atmestas pagal šių pirkimo dokumentų sąlygas.</w:t>
      </w:r>
      <w:r w:rsidRPr="00BE0D90">
        <w:rPr>
          <w:rFonts w:ascii="Times New Roman" w:hAnsi="Times New Roman" w:cs="Times New Roman"/>
          <w:color w:val="000000"/>
          <w:kern w:val="0"/>
          <w:sz w:val="24"/>
          <w:szCs w:val="24"/>
        </w:rPr>
        <w:tab/>
      </w:r>
    </w:p>
    <w:p w14:paraId="3DAC8FFD" w14:textId="6EE024B5" w:rsidR="00752813" w:rsidRPr="00BE0D90" w:rsidRDefault="00451CB6" w:rsidP="0075281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16.</w:t>
      </w:r>
      <w:r w:rsidR="00752813" w:rsidRPr="00BE0D90">
        <w:rPr>
          <w:rFonts w:ascii="Times New Roman" w:hAnsi="Times New Roman" w:cs="Times New Roman"/>
          <w:color w:val="000000"/>
          <w:kern w:val="0"/>
          <w:sz w:val="24"/>
          <w:szCs w:val="24"/>
        </w:rPr>
        <w:t>3</w:t>
      </w:r>
      <w:r w:rsidRPr="00BE0D90">
        <w:rPr>
          <w:rFonts w:ascii="Times New Roman" w:hAnsi="Times New Roman" w:cs="Times New Roman"/>
          <w:color w:val="000000"/>
          <w:kern w:val="0"/>
          <w:sz w:val="24"/>
          <w:szCs w:val="24"/>
        </w:rPr>
        <w:t>. Laimėjusiu pasiūlymu pripažįstamas pasiūlymas esantis pasiūlymų eilės pirmoje vietoje. Laimėjusiu gali būti nustatytas toks pasiūlymas, kuris atitinka Viešųjų pirkimų įstatymo 45 straipsnio 1 dalyje nustatytas sąlygas.</w:t>
      </w:r>
    </w:p>
    <w:p w14:paraId="06305DEA" w14:textId="50FD9A9D"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16.</w:t>
      </w:r>
      <w:r w:rsidR="00752813" w:rsidRPr="00BE0D90">
        <w:rPr>
          <w:rFonts w:ascii="Times New Roman" w:hAnsi="Times New Roman" w:cs="Times New Roman"/>
          <w:color w:val="000000"/>
          <w:kern w:val="0"/>
          <w:sz w:val="24"/>
          <w:szCs w:val="24"/>
        </w:rPr>
        <w:t>4</w:t>
      </w:r>
      <w:r w:rsidRPr="00BE0D90">
        <w:rPr>
          <w:rFonts w:ascii="Times New Roman" w:hAnsi="Times New Roman" w:cs="Times New Roman"/>
          <w:color w:val="000000"/>
          <w:kern w:val="0"/>
          <w:sz w:val="24"/>
          <w:szCs w:val="24"/>
        </w:rPr>
        <w:t>.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BE0D90">
        <w:rPr>
          <w:rFonts w:ascii="Times New Roman" w:hAnsi="Times New Roman" w:cs="Times New Roman"/>
          <w:color w:val="000000"/>
          <w:kern w:val="0"/>
          <w:sz w:val="24"/>
          <w:szCs w:val="24"/>
        </w:rPr>
        <w:tab/>
      </w:r>
    </w:p>
    <w:p w14:paraId="088F7D27" w14:textId="1691C03F"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16.</w:t>
      </w:r>
      <w:r w:rsidR="00752813" w:rsidRPr="00BE0D90">
        <w:rPr>
          <w:rFonts w:ascii="Times New Roman" w:hAnsi="Times New Roman" w:cs="Times New Roman"/>
          <w:color w:val="000000"/>
          <w:kern w:val="0"/>
          <w:sz w:val="24"/>
          <w:szCs w:val="24"/>
        </w:rPr>
        <w:t>5</w:t>
      </w:r>
      <w:r w:rsidRPr="00BE0D90">
        <w:rPr>
          <w:rFonts w:ascii="Times New Roman" w:hAnsi="Times New Roman" w:cs="Times New Roman"/>
          <w:color w:val="000000"/>
          <w:kern w:val="0"/>
          <w:sz w:val="24"/>
          <w:szCs w:val="24"/>
        </w:rPr>
        <w:t xml:space="preserve">. </w:t>
      </w:r>
      <w:r w:rsidRPr="00BE0D90">
        <w:rPr>
          <w:rFonts w:ascii="Times New Roman" w:hAnsi="Times New Roman" w:cs="Times New Roman"/>
          <w:b/>
          <w:bCs/>
          <w:color w:val="000000"/>
          <w:kern w:val="0"/>
          <w:sz w:val="24"/>
          <w:szCs w:val="24"/>
        </w:rPr>
        <w:t>Pirkimo sutartis sudaroma netaikant pirkimo sutarties sudarymo atidėjimo termino</w:t>
      </w:r>
      <w:r w:rsidRPr="00BE0D90">
        <w:rPr>
          <w:rFonts w:ascii="Times New Roman" w:hAnsi="Times New Roman" w:cs="Times New Roman"/>
          <w:color w:val="000000"/>
          <w:kern w:val="0"/>
          <w:sz w:val="24"/>
          <w:szCs w:val="24"/>
        </w:rPr>
        <w:t>.</w:t>
      </w:r>
    </w:p>
    <w:p w14:paraId="03C0FBEA" w14:textId="3E389CDD"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16.</w:t>
      </w:r>
      <w:r w:rsidR="00752813" w:rsidRPr="00BE0D90">
        <w:rPr>
          <w:rFonts w:ascii="Times New Roman" w:hAnsi="Times New Roman" w:cs="Times New Roman"/>
          <w:color w:val="000000"/>
          <w:kern w:val="0"/>
          <w:sz w:val="24"/>
          <w:szCs w:val="24"/>
        </w:rPr>
        <w:t>6</w:t>
      </w:r>
      <w:r w:rsidRPr="00BE0D90">
        <w:rPr>
          <w:rFonts w:ascii="Times New Roman" w:hAnsi="Times New Roman" w:cs="Times New Roman"/>
          <w:color w:val="000000"/>
          <w:kern w:val="0"/>
          <w:sz w:val="24"/>
          <w:szCs w:val="24"/>
        </w:rPr>
        <w:t xml:space="preserve">. 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A24491" w:rsidRPr="00BE0D90">
        <w:rPr>
          <w:rFonts w:ascii="Times New Roman" w:hAnsi="Times New Roman" w:cs="Times New Roman"/>
          <w:color w:val="000000"/>
          <w:kern w:val="0"/>
          <w:sz w:val="24"/>
          <w:szCs w:val="24"/>
        </w:rPr>
        <w:t>pirkimo organizatoriaus</w:t>
      </w:r>
      <w:r w:rsidRPr="00BE0D90">
        <w:rPr>
          <w:rFonts w:ascii="Times New Roman" w:hAnsi="Times New Roman" w:cs="Times New Roman"/>
          <w:color w:val="000000"/>
          <w:kern w:val="0"/>
          <w:sz w:val="24"/>
          <w:szCs w:val="24"/>
        </w:rPr>
        <w:t xml:space="preserve"> patvirtintą pasiūlymų eilę yra pirmas po tiekėjo, atsisakiusio sudaryti pirkimo sutartį.</w:t>
      </w:r>
    </w:p>
    <w:p w14:paraId="1D8D0312" w14:textId="77777777" w:rsidR="00451CB6" w:rsidRPr="00BE0D90"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p>
    <w:p w14:paraId="45BB92D2" w14:textId="77777777" w:rsidR="00451CB6" w:rsidRPr="00BE0D90"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sidRPr="00BE0D90">
        <w:rPr>
          <w:rFonts w:ascii="Times New Roman" w:hAnsi="Times New Roman" w:cs="Times New Roman"/>
          <w:b/>
          <w:bCs/>
          <w:color w:val="000000"/>
          <w:kern w:val="0"/>
          <w:sz w:val="24"/>
          <w:szCs w:val="24"/>
        </w:rPr>
        <w:t>17. PRETENZIJŲ IR SKUNDŲ NAGRINĖJIMAS</w:t>
      </w:r>
    </w:p>
    <w:p w14:paraId="47FC4E7E"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ab/>
      </w:r>
    </w:p>
    <w:p w14:paraId="355C0733"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17.1. Tiekėjas, norėdamas iki pirkimo sutarties sudarymo teisme ginčyti perkančiosios organizacijos sprendimus ar veiksmus, pirmiausia raštu (elektroninėmis priemonėmis) turi pateikti pretenziją perkančiajai organizacijai.</w:t>
      </w:r>
      <w:r w:rsidRPr="00BE0D90">
        <w:rPr>
          <w:rFonts w:ascii="Times New Roman" w:hAnsi="Times New Roman" w:cs="Times New Roman"/>
          <w:color w:val="000000"/>
          <w:kern w:val="0"/>
          <w:sz w:val="24"/>
          <w:szCs w:val="24"/>
        </w:rPr>
        <w:tab/>
      </w:r>
    </w:p>
    <w:p w14:paraId="268CF7AF"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17.2.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BE0D90">
        <w:rPr>
          <w:rFonts w:ascii="Times New Roman" w:hAnsi="Times New Roman" w:cs="Times New Roman"/>
          <w:color w:val="000000"/>
          <w:kern w:val="0"/>
          <w:sz w:val="24"/>
          <w:szCs w:val="24"/>
        </w:rPr>
        <w:tab/>
      </w:r>
    </w:p>
    <w:p w14:paraId="0906CB58" w14:textId="77777777" w:rsidR="00451CB6" w:rsidRPr="00BE0D90"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17.2.1. 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BE0D90">
        <w:rPr>
          <w:rFonts w:ascii="Times New Roman" w:hAnsi="Times New Roman" w:cs="Times New Roman"/>
          <w:color w:val="000000"/>
          <w:kern w:val="0"/>
          <w:sz w:val="24"/>
          <w:szCs w:val="24"/>
        </w:rPr>
        <w:tab/>
      </w:r>
    </w:p>
    <w:p w14:paraId="64B3AF7B" w14:textId="77777777" w:rsidR="00451CB6" w:rsidRPr="00BE0D90"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17.2.2. per 5 darbo dienas nuo paskelbimo apie perkančiosios organizacijos priimtą sprendimą dienos, jeigu VPĮ nėra reikalavimo raštu informuoti tiekėjus apie perkančiosios organizacijos priimtus sprendimus.</w:t>
      </w:r>
      <w:r w:rsidRPr="00BE0D90">
        <w:rPr>
          <w:rFonts w:ascii="Times New Roman" w:hAnsi="Times New Roman" w:cs="Times New Roman"/>
          <w:color w:val="000000"/>
          <w:kern w:val="0"/>
          <w:sz w:val="24"/>
          <w:szCs w:val="24"/>
        </w:rPr>
        <w:tab/>
      </w:r>
    </w:p>
    <w:p w14:paraId="5C5FEA95" w14:textId="3554DF49"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 xml:space="preserve">17.3. </w:t>
      </w:r>
      <w:r w:rsidR="00A24491" w:rsidRPr="00BE0D90">
        <w:rPr>
          <w:rFonts w:ascii="Times New Roman" w:hAnsi="Times New Roman" w:cs="Times New Roman"/>
          <w:color w:val="000000"/>
          <w:kern w:val="0"/>
          <w:sz w:val="24"/>
          <w:szCs w:val="24"/>
        </w:rPr>
        <w:t>Pirkimo organizatorius</w:t>
      </w:r>
      <w:r w:rsidRPr="00BE0D90">
        <w:rPr>
          <w:rFonts w:ascii="Times New Roman" w:hAnsi="Times New Roman" w:cs="Times New Roman"/>
          <w:color w:val="000000"/>
          <w:kern w:val="0"/>
          <w:sz w:val="24"/>
          <w:szCs w:val="24"/>
        </w:rPr>
        <w:t xml:space="preserve"> privalo nagrinėti tik tas tiekėjų pretenzijas, kurios gautos iki pirkimo sutarties ar preliminariosios sutarties sudarymo dienos ir pateiktos laikantis 17.2 punkte nustatytų terminų. Neprivaloma nagrinėti pretenzijų, teikiamų pakartotinai dėl to paties perkančiosios organizacijos priimto sprendimo arba atlikto veiksmo.</w:t>
      </w:r>
      <w:r w:rsidRPr="00BE0D90">
        <w:rPr>
          <w:rFonts w:ascii="Times New Roman" w:hAnsi="Times New Roman" w:cs="Times New Roman"/>
          <w:color w:val="000000"/>
          <w:kern w:val="0"/>
          <w:sz w:val="24"/>
          <w:szCs w:val="24"/>
        </w:rPr>
        <w:tab/>
      </w:r>
    </w:p>
    <w:p w14:paraId="66B73B5B"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17.4. 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BE0D90">
        <w:rPr>
          <w:rFonts w:ascii="Times New Roman" w:hAnsi="Times New Roman" w:cs="Times New Roman"/>
          <w:color w:val="000000"/>
          <w:kern w:val="0"/>
          <w:sz w:val="24"/>
          <w:szCs w:val="24"/>
        </w:rPr>
        <w:tab/>
      </w:r>
    </w:p>
    <w:p w14:paraId="1E6CFB1C"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lastRenderedPageBreak/>
        <w:t>17.5.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BE0D90">
        <w:rPr>
          <w:rFonts w:ascii="Times New Roman" w:hAnsi="Times New Roman" w:cs="Times New Roman"/>
          <w:color w:val="000000"/>
          <w:kern w:val="0"/>
          <w:sz w:val="24"/>
          <w:szCs w:val="24"/>
        </w:rPr>
        <w:tab/>
      </w:r>
    </w:p>
    <w:p w14:paraId="55EA2DF9"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17.6.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BE0D90">
        <w:rPr>
          <w:rFonts w:ascii="Times New Roman" w:hAnsi="Times New Roman" w:cs="Times New Roman"/>
          <w:color w:val="000000"/>
          <w:kern w:val="0"/>
          <w:sz w:val="24"/>
          <w:szCs w:val="24"/>
        </w:rPr>
        <w:tab/>
      </w:r>
    </w:p>
    <w:p w14:paraId="13F28A44"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17.7. Tiekėjas turi teisę pareikšti ieškinį dėl pirkimo sutarties ar preliminariosios sutarties pripažinimo negaliojančia per 6 mėnesius nuo pirkimo sutarties sudarymo dienos.</w:t>
      </w:r>
      <w:r w:rsidRPr="00BE0D90">
        <w:rPr>
          <w:rFonts w:ascii="Times New Roman" w:hAnsi="Times New Roman" w:cs="Times New Roman"/>
          <w:color w:val="000000"/>
          <w:kern w:val="0"/>
          <w:sz w:val="24"/>
          <w:szCs w:val="24"/>
        </w:rPr>
        <w:tab/>
      </w:r>
    </w:p>
    <w:p w14:paraId="5AAF2041"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17.8.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BE0D90">
        <w:rPr>
          <w:rFonts w:ascii="Times New Roman" w:hAnsi="Times New Roman" w:cs="Times New Roman"/>
          <w:color w:val="000000"/>
          <w:kern w:val="0"/>
          <w:sz w:val="24"/>
          <w:szCs w:val="24"/>
        </w:rPr>
        <w:tab/>
      </w:r>
    </w:p>
    <w:p w14:paraId="0B753762"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17.9. Tiekėjas, pateikęs prašymą ar pareiškęs ieškinį teismui, privalo ne vėliau kaip per 3 darbo dienas pateikti perkančiajai organizacijai prašymo ar ieškinio kopiją su gavimo teisme įrodymais.</w:t>
      </w:r>
    </w:p>
    <w:p w14:paraId="2ADA4EF2"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17.10.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BE0D90">
        <w:rPr>
          <w:rFonts w:ascii="Times New Roman" w:hAnsi="Times New Roman" w:cs="Times New Roman"/>
          <w:color w:val="000000"/>
          <w:kern w:val="0"/>
          <w:sz w:val="24"/>
          <w:szCs w:val="24"/>
        </w:rPr>
        <w:tab/>
      </w:r>
    </w:p>
    <w:p w14:paraId="14135110" w14:textId="77777777" w:rsidR="00451CB6" w:rsidRPr="00BE0D90"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17.10.1. motyvuotą teismo nutartį, kuria atsisakoma priimti ieškinį;</w:t>
      </w:r>
      <w:r w:rsidRPr="00BE0D90">
        <w:rPr>
          <w:rFonts w:ascii="Times New Roman" w:hAnsi="Times New Roman" w:cs="Times New Roman"/>
          <w:color w:val="000000"/>
          <w:kern w:val="0"/>
          <w:sz w:val="24"/>
          <w:szCs w:val="24"/>
        </w:rPr>
        <w:tab/>
      </w:r>
    </w:p>
    <w:p w14:paraId="4419A0AA" w14:textId="77777777" w:rsidR="00451CB6" w:rsidRPr="00BE0D90"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17.10.2. motyvuotą teismo nutartį dėl tiekėjo prašymo taikyti laikinąsias apsaugos priemones atmetimo, kai šis prašymas teisme buvo gautas iki ieškinio pareiškimo;</w:t>
      </w:r>
      <w:r w:rsidRPr="00BE0D90">
        <w:rPr>
          <w:rFonts w:ascii="Times New Roman" w:hAnsi="Times New Roman" w:cs="Times New Roman"/>
          <w:color w:val="000000"/>
          <w:kern w:val="0"/>
          <w:sz w:val="24"/>
          <w:szCs w:val="24"/>
        </w:rPr>
        <w:tab/>
      </w:r>
    </w:p>
    <w:p w14:paraId="26356909" w14:textId="77777777" w:rsidR="00451CB6" w:rsidRPr="00BE0D90"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17.10.3. teismo rezoliuciją priimti ieškinį netaikant laikinųjų apsaugos priemonių.</w:t>
      </w:r>
      <w:r w:rsidRPr="00BE0D90">
        <w:rPr>
          <w:rFonts w:ascii="Times New Roman" w:hAnsi="Times New Roman" w:cs="Times New Roman"/>
          <w:color w:val="000000"/>
          <w:kern w:val="0"/>
          <w:sz w:val="24"/>
          <w:szCs w:val="24"/>
        </w:rPr>
        <w:tab/>
      </w:r>
    </w:p>
    <w:p w14:paraId="6A0B387D"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17.11. Jeigu dėl tiekėjo prašymo pateikimo ar ieškinio pareiškimo teismui pratęsiami anksčiau tiekėjams pranešti pirkimo procedūrų terminai, apie tai perkančioji organizacija išsiunčia tiekėjams pranešimus ir nurodo terminų pratęsimo priežastis.</w:t>
      </w:r>
      <w:r w:rsidRPr="00BE0D90">
        <w:rPr>
          <w:rFonts w:ascii="Times New Roman" w:hAnsi="Times New Roman" w:cs="Times New Roman"/>
          <w:color w:val="000000"/>
          <w:kern w:val="0"/>
          <w:sz w:val="24"/>
          <w:szCs w:val="24"/>
        </w:rPr>
        <w:tab/>
      </w:r>
    </w:p>
    <w:p w14:paraId="4B82F26B"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17.12. Perkančioji organizacija, sužinojusi apie teismo sprendimą dėl tiekėjo prašymo ar ieškinio, ne vėliau kaip per 3 darbo dienas raštu informuoja suinteresuotus kandidatus ir suinteresuotus dalyvius apie teismo priimtus sprendimus.</w:t>
      </w:r>
      <w:r w:rsidRPr="00BE0D90">
        <w:rPr>
          <w:rFonts w:ascii="Times New Roman" w:hAnsi="Times New Roman" w:cs="Times New Roman"/>
          <w:color w:val="000000"/>
          <w:kern w:val="0"/>
          <w:sz w:val="24"/>
          <w:szCs w:val="24"/>
        </w:rPr>
        <w:tab/>
      </w:r>
    </w:p>
    <w:p w14:paraId="07DAF4AE" w14:textId="75E95CD2" w:rsidR="00450860" w:rsidRPr="00BE0D90"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ab/>
      </w:r>
    </w:p>
    <w:p w14:paraId="44839E94" w14:textId="77777777" w:rsidR="00451CB6" w:rsidRPr="00BE0D90"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sidRPr="00BE0D90">
        <w:rPr>
          <w:rFonts w:ascii="Times New Roman" w:hAnsi="Times New Roman" w:cs="Times New Roman"/>
          <w:b/>
          <w:bCs/>
          <w:color w:val="000000"/>
          <w:kern w:val="0"/>
          <w:sz w:val="24"/>
          <w:szCs w:val="24"/>
        </w:rPr>
        <w:t>18. PIRKIMO SUTARTIES PASIRAŠYMAS IR SĄLYGOS</w:t>
      </w:r>
    </w:p>
    <w:p w14:paraId="08677BFF" w14:textId="77777777" w:rsidR="00451CB6" w:rsidRPr="00BE0D90"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p>
    <w:p w14:paraId="050C8C27" w14:textId="4D7BDD93"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18.1. Perkančioji organizacija sudaryti pirkimo sutartį raštu kviečia tą dalyvį, kurio pasiūlymas pripažintas laimėjusiu, kartu jam nurodomas laikas, iki kada reikia pasirašyti pirkimo sutartį.</w:t>
      </w:r>
      <w:r w:rsidRPr="00BE0D90">
        <w:rPr>
          <w:rFonts w:ascii="Times New Roman" w:hAnsi="Times New Roman" w:cs="Times New Roman"/>
          <w:color w:val="000000"/>
          <w:kern w:val="0"/>
          <w:sz w:val="24"/>
          <w:szCs w:val="24"/>
        </w:rPr>
        <w:tab/>
      </w:r>
    </w:p>
    <w:p w14:paraId="4D697594"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 xml:space="preserve">18.2. Pirkimo sutarties sąlygos pateikiamos pirkimo sąlygų </w:t>
      </w:r>
      <w:r w:rsidRPr="00BE0D90">
        <w:rPr>
          <w:rFonts w:ascii="Times New Roman" w:hAnsi="Times New Roman" w:cs="Times New Roman"/>
          <w:color w:val="0070C0"/>
          <w:kern w:val="0"/>
          <w:sz w:val="24"/>
          <w:szCs w:val="24"/>
          <w:u w:val="single"/>
        </w:rPr>
        <w:t>3 priede „Viešojo pirkimo sutarties projektas“</w:t>
      </w:r>
      <w:r w:rsidRPr="00BE0D90">
        <w:rPr>
          <w:rFonts w:ascii="Times New Roman" w:hAnsi="Times New Roman" w:cs="Times New Roman"/>
          <w:color w:val="000000"/>
          <w:kern w:val="0"/>
          <w:sz w:val="24"/>
          <w:szCs w:val="24"/>
        </w:rPr>
        <w:t>.</w:t>
      </w:r>
      <w:r w:rsidRPr="00BE0D90">
        <w:rPr>
          <w:rFonts w:ascii="Times New Roman" w:hAnsi="Times New Roman" w:cs="Times New Roman"/>
          <w:color w:val="000000"/>
          <w:kern w:val="0"/>
          <w:sz w:val="24"/>
          <w:szCs w:val="24"/>
        </w:rPr>
        <w:tab/>
      </w:r>
    </w:p>
    <w:p w14:paraId="61D09E8F" w14:textId="77777777" w:rsidR="00451CB6" w:rsidRPr="00BE0D90"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E0D90">
        <w:rPr>
          <w:rFonts w:ascii="Times New Roman" w:hAnsi="Times New Roman" w:cs="Times New Roman"/>
          <w:color w:val="000000"/>
          <w:kern w:val="0"/>
          <w:sz w:val="24"/>
          <w:szCs w:val="24"/>
        </w:rPr>
        <w:t>18.3. 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hyperlink r:id="rId14" w:history="1">
        <w:r w:rsidRPr="00BE0D90">
          <w:rPr>
            <w:rStyle w:val="Hipersaitas"/>
            <w:rFonts w:ascii="Times New Roman" w:hAnsi="Times New Roman" w:cs="Times New Roman"/>
            <w:sz w:val="24"/>
            <w:szCs w:val="24"/>
          </w:rPr>
          <w:t>https://sabis.nbfc.lt/</w:t>
        </w:r>
      </w:hyperlink>
      <w:r w:rsidRPr="00BE0D90">
        <w:rPr>
          <w:rFonts w:ascii="Times New Roman" w:hAnsi="Times New Roman" w:cs="Times New Roman"/>
          <w:color w:val="000000"/>
          <w:kern w:val="0"/>
          <w:sz w:val="24"/>
          <w:szCs w:val="24"/>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BE0D90">
        <w:rPr>
          <w:rFonts w:ascii="Times New Roman" w:hAnsi="Times New Roman" w:cs="Times New Roman"/>
          <w:color w:val="000000"/>
          <w:kern w:val="0"/>
          <w:sz w:val="24"/>
          <w:szCs w:val="24"/>
        </w:rPr>
        <w:tab/>
      </w:r>
    </w:p>
    <w:p w14:paraId="1B5FAE17" w14:textId="77777777" w:rsidR="00451CB6" w:rsidRPr="00BE0D90"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p>
    <w:p w14:paraId="67673709" w14:textId="77777777" w:rsidR="00712766" w:rsidRPr="00BE0D90" w:rsidRDefault="00712766" w:rsidP="00752813">
      <w:pPr>
        <w:jc w:val="center"/>
        <w:rPr>
          <w:rFonts w:ascii="Times New Roman" w:hAnsi="Times New Roman" w:cs="Times New Roman"/>
          <w:b/>
          <w:bCs/>
          <w:color w:val="000000"/>
          <w:kern w:val="0"/>
          <w:sz w:val="24"/>
          <w:szCs w:val="24"/>
        </w:rPr>
      </w:pPr>
    </w:p>
    <w:p w14:paraId="79C69EF1" w14:textId="77777777" w:rsidR="00712766" w:rsidRPr="00BE0D90" w:rsidRDefault="00712766" w:rsidP="00752813">
      <w:pPr>
        <w:jc w:val="center"/>
        <w:rPr>
          <w:rFonts w:ascii="Times New Roman" w:hAnsi="Times New Roman" w:cs="Times New Roman"/>
          <w:b/>
          <w:bCs/>
          <w:color w:val="000000"/>
          <w:kern w:val="0"/>
          <w:sz w:val="24"/>
          <w:szCs w:val="24"/>
        </w:rPr>
      </w:pPr>
    </w:p>
    <w:p w14:paraId="4C11CA0A" w14:textId="272CE7F6" w:rsidR="00451CB6" w:rsidRPr="00BE0D90" w:rsidRDefault="00451CB6" w:rsidP="00752813">
      <w:pPr>
        <w:jc w:val="center"/>
        <w:rPr>
          <w:rFonts w:ascii="Times New Roman" w:hAnsi="Times New Roman" w:cs="Times New Roman"/>
          <w:b/>
          <w:bCs/>
          <w:color w:val="000000"/>
          <w:kern w:val="0"/>
          <w:sz w:val="24"/>
          <w:szCs w:val="24"/>
        </w:rPr>
      </w:pPr>
      <w:r w:rsidRPr="00BE0D90">
        <w:rPr>
          <w:rFonts w:ascii="Times New Roman" w:hAnsi="Times New Roman" w:cs="Times New Roman"/>
          <w:b/>
          <w:bCs/>
          <w:color w:val="000000"/>
          <w:kern w:val="0"/>
          <w:sz w:val="24"/>
          <w:szCs w:val="24"/>
        </w:rPr>
        <w:lastRenderedPageBreak/>
        <w:t>19. BAIGIAMOSIOS NUOSTATOS</w:t>
      </w:r>
    </w:p>
    <w:p w14:paraId="6180B15B" w14:textId="77777777" w:rsidR="00451CB6" w:rsidRPr="00BE0D90" w:rsidRDefault="00451CB6" w:rsidP="00451CB6">
      <w:pPr>
        <w:autoSpaceDE w:val="0"/>
        <w:autoSpaceDN w:val="0"/>
        <w:adjustRightInd w:val="0"/>
        <w:spacing w:after="0" w:line="240" w:lineRule="auto"/>
        <w:ind w:firstLine="709"/>
        <w:jc w:val="center"/>
        <w:rPr>
          <w:rFonts w:ascii="Times New Roman" w:hAnsi="Times New Roman" w:cs="Times New Roman"/>
          <w:b/>
          <w:bCs/>
          <w:color w:val="000000"/>
          <w:kern w:val="0"/>
          <w:sz w:val="20"/>
          <w:szCs w:val="20"/>
        </w:rPr>
      </w:pPr>
    </w:p>
    <w:p w14:paraId="2120D417" w14:textId="77777777" w:rsidR="00451CB6" w:rsidRPr="00BE0D90" w:rsidRDefault="00451CB6" w:rsidP="00451CB6">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sidRPr="00BE0D90">
        <w:rPr>
          <w:rFonts w:ascii="Times New Roman" w:eastAsia="Times New Roman" w:hAnsi="Times New Roman" w:cs="Times New Roman"/>
          <w:sz w:val="24"/>
          <w:szCs w:val="24"/>
        </w:rPr>
        <w:t xml:space="preserve">19.1. </w:t>
      </w:r>
      <w:r w:rsidRPr="00BE0D90">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3753CA4" w14:textId="77777777" w:rsidR="00451CB6" w:rsidRPr="00BE0D90" w:rsidRDefault="00451CB6" w:rsidP="00451CB6">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sidRPr="00BE0D90">
        <w:rPr>
          <w:rFonts w:ascii="Times New Roman" w:eastAsia="Times New Roman" w:hAnsi="Times New Roman" w:cs="Times New Roman"/>
          <w:kern w:val="0"/>
          <w:sz w:val="24"/>
          <w:szCs w:val="24"/>
          <w14:ligatures w14:val="none"/>
        </w:rPr>
        <w:t>19.2. Perkančioji organizacija privalo nutraukti pradėtas pirkimo procedūras, jeigu buvo pažeisti VPĮ 17 straipsnio 1 dalyje nustatyti principai ir atitinkamos padėties negalima ištaisyti.</w:t>
      </w:r>
    </w:p>
    <w:p w14:paraId="43A42197" w14:textId="77777777" w:rsidR="00451CB6" w:rsidRPr="00BE0D90" w:rsidRDefault="00451CB6" w:rsidP="00451CB6">
      <w:pPr>
        <w:spacing w:after="0" w:line="240" w:lineRule="auto"/>
        <w:ind w:firstLine="709"/>
        <w:jc w:val="both"/>
        <w:rPr>
          <w:rFonts w:ascii="Times New Roman" w:eastAsia="Times New Roman" w:hAnsi="Times New Roman" w:cs="Times New Roman"/>
          <w:kern w:val="0"/>
          <w:sz w:val="24"/>
          <w:szCs w:val="24"/>
          <w14:ligatures w14:val="none"/>
        </w:rPr>
      </w:pPr>
      <w:r w:rsidRPr="00BE0D90">
        <w:rPr>
          <w:rFonts w:ascii="Times New Roman" w:eastAsia="Times New Roman" w:hAnsi="Times New Roman" w:cs="Times New Roman"/>
          <w:kern w:val="0"/>
          <w:sz w:val="24"/>
          <w:szCs w:val="24"/>
          <w14:ligatures w14:val="none"/>
        </w:rPr>
        <w:t xml:space="preserve">19.3. Pirkimo procedūros, kurios neapibrėžtos šiose </w:t>
      </w:r>
      <w:r w:rsidRPr="00BE0D90">
        <w:rPr>
          <w:rFonts w:ascii="Times New Roman" w:eastAsia="Arial Unicode MS" w:hAnsi="Times New Roman" w:cs="Times New Roman"/>
          <w:kern w:val="0"/>
          <w:sz w:val="24"/>
          <w:szCs w:val="24"/>
          <w:bdr w:val="nil"/>
          <w:lang w:eastAsia="lt-LT"/>
          <w14:ligatures w14:val="none"/>
        </w:rPr>
        <w:t xml:space="preserve">pirkimo </w:t>
      </w:r>
      <w:r w:rsidRPr="00BE0D90">
        <w:rPr>
          <w:rFonts w:ascii="Times New Roman" w:eastAsia="Times New Roman" w:hAnsi="Times New Roman" w:cs="Times New Roman"/>
          <w:kern w:val="0"/>
          <w:sz w:val="24"/>
          <w:szCs w:val="24"/>
          <w14:ligatures w14:val="none"/>
        </w:rPr>
        <w:t>sąlygose, vykdomos vadovaujantis Viešųjų pirkimų įstatymo ir kitų teisės aktų nuostatomis.</w:t>
      </w:r>
    </w:p>
    <w:p w14:paraId="0AA978AC" w14:textId="77777777" w:rsidR="00451CB6" w:rsidRPr="00BE0D90" w:rsidRDefault="00451CB6" w:rsidP="00451CB6">
      <w:pPr>
        <w:autoSpaceDE w:val="0"/>
        <w:autoSpaceDN w:val="0"/>
        <w:adjustRightInd w:val="0"/>
        <w:spacing w:after="0" w:line="240" w:lineRule="auto"/>
        <w:ind w:firstLine="709"/>
        <w:jc w:val="center"/>
        <w:rPr>
          <w:rFonts w:ascii="Times New Roman" w:eastAsia="Times New Roman" w:hAnsi="Times New Roman" w:cs="Times New Roman"/>
          <w:kern w:val="0"/>
          <w:sz w:val="24"/>
          <w:szCs w:val="24"/>
          <w14:ligatures w14:val="none"/>
        </w:rPr>
      </w:pPr>
      <w:r w:rsidRPr="00BE0D90">
        <w:rPr>
          <w:rFonts w:ascii="Times New Roman" w:eastAsia="Times New Roman" w:hAnsi="Times New Roman" w:cs="Times New Roman"/>
          <w:kern w:val="0"/>
          <w:sz w:val="24"/>
          <w:szCs w:val="24"/>
          <w14:ligatures w14:val="none"/>
        </w:rPr>
        <w:t>_________________</w:t>
      </w:r>
    </w:p>
    <w:p w14:paraId="5C3053D7" w14:textId="12F1B735" w:rsidR="001926A7" w:rsidRPr="00BE0D90" w:rsidRDefault="001926A7" w:rsidP="00451CB6">
      <w:pPr>
        <w:rPr>
          <w:rFonts w:ascii="Times New Roman" w:hAnsi="Times New Roman" w:cs="Times New Roman"/>
        </w:rPr>
      </w:pPr>
    </w:p>
    <w:p w14:paraId="345ABAF4" w14:textId="77777777" w:rsidR="00E2575A" w:rsidRPr="00BE0D90" w:rsidRDefault="00E2575A" w:rsidP="00451CB6">
      <w:pPr>
        <w:rPr>
          <w:rFonts w:ascii="Times New Roman" w:hAnsi="Times New Roman" w:cs="Times New Roman"/>
        </w:rPr>
      </w:pPr>
    </w:p>
    <w:p w14:paraId="2D209A95" w14:textId="77777777" w:rsidR="00E2575A" w:rsidRPr="00BE0D90" w:rsidRDefault="00E2575A" w:rsidP="00451CB6">
      <w:pPr>
        <w:rPr>
          <w:rFonts w:ascii="Times New Roman" w:hAnsi="Times New Roman" w:cs="Times New Roman"/>
        </w:rPr>
      </w:pPr>
    </w:p>
    <w:p w14:paraId="14D2CBB3" w14:textId="77777777" w:rsidR="00E2575A" w:rsidRPr="00BE0D90" w:rsidRDefault="00E2575A" w:rsidP="00451CB6">
      <w:pPr>
        <w:rPr>
          <w:rFonts w:ascii="Times New Roman" w:hAnsi="Times New Roman" w:cs="Times New Roman"/>
        </w:rPr>
      </w:pPr>
    </w:p>
    <w:p w14:paraId="48F3472B" w14:textId="77777777" w:rsidR="00E2575A" w:rsidRPr="00BE0D90" w:rsidRDefault="00E2575A" w:rsidP="00451CB6">
      <w:pPr>
        <w:rPr>
          <w:rFonts w:ascii="Times New Roman" w:hAnsi="Times New Roman" w:cs="Times New Roman"/>
        </w:rPr>
      </w:pPr>
    </w:p>
    <w:p w14:paraId="289C8AF5" w14:textId="77777777" w:rsidR="00E2575A" w:rsidRPr="00BE0D90" w:rsidRDefault="00E2575A" w:rsidP="00451CB6">
      <w:pPr>
        <w:rPr>
          <w:rFonts w:ascii="Times New Roman" w:hAnsi="Times New Roman" w:cs="Times New Roman"/>
        </w:rPr>
      </w:pPr>
    </w:p>
    <w:p w14:paraId="3E53C871" w14:textId="77777777" w:rsidR="00E2575A" w:rsidRPr="00BE0D90" w:rsidRDefault="00E2575A" w:rsidP="00451CB6">
      <w:pPr>
        <w:rPr>
          <w:rFonts w:ascii="Times New Roman" w:hAnsi="Times New Roman" w:cs="Times New Roman"/>
        </w:rPr>
      </w:pPr>
    </w:p>
    <w:p w14:paraId="5FF0513A" w14:textId="77777777" w:rsidR="00E2575A" w:rsidRPr="00BE0D90" w:rsidRDefault="00E2575A" w:rsidP="00451CB6">
      <w:pPr>
        <w:rPr>
          <w:rFonts w:ascii="Times New Roman" w:hAnsi="Times New Roman" w:cs="Times New Roman"/>
        </w:rPr>
      </w:pPr>
    </w:p>
    <w:p w14:paraId="55D59677" w14:textId="77777777" w:rsidR="00E2575A" w:rsidRPr="00BE0D90" w:rsidRDefault="00E2575A" w:rsidP="00451CB6">
      <w:pPr>
        <w:rPr>
          <w:rFonts w:ascii="Times New Roman" w:hAnsi="Times New Roman" w:cs="Times New Roman"/>
        </w:rPr>
      </w:pPr>
    </w:p>
    <w:p w14:paraId="05AAAEA8" w14:textId="77777777" w:rsidR="00E2575A" w:rsidRPr="00BE0D90" w:rsidRDefault="00E2575A" w:rsidP="00451CB6">
      <w:pPr>
        <w:rPr>
          <w:rFonts w:ascii="Times New Roman" w:hAnsi="Times New Roman" w:cs="Times New Roman"/>
        </w:rPr>
      </w:pPr>
    </w:p>
    <w:p w14:paraId="0DDE9C49" w14:textId="77777777" w:rsidR="008B7F90" w:rsidRPr="00BE0D90" w:rsidRDefault="008B7F90" w:rsidP="00451CB6">
      <w:pPr>
        <w:rPr>
          <w:rFonts w:ascii="Times New Roman" w:hAnsi="Times New Roman" w:cs="Times New Roman"/>
        </w:rPr>
      </w:pPr>
    </w:p>
    <w:p w14:paraId="16E6F030" w14:textId="77777777" w:rsidR="008B7F90" w:rsidRPr="00BE0D90" w:rsidRDefault="008B7F90" w:rsidP="00451CB6">
      <w:pPr>
        <w:rPr>
          <w:rFonts w:ascii="Times New Roman" w:hAnsi="Times New Roman" w:cs="Times New Roman"/>
        </w:rPr>
      </w:pPr>
    </w:p>
    <w:p w14:paraId="7413F504" w14:textId="77777777" w:rsidR="008B7F90" w:rsidRPr="00BE0D90" w:rsidRDefault="008B7F90" w:rsidP="00451CB6">
      <w:pPr>
        <w:rPr>
          <w:rFonts w:ascii="Times New Roman" w:hAnsi="Times New Roman" w:cs="Times New Roman"/>
        </w:rPr>
      </w:pPr>
    </w:p>
    <w:p w14:paraId="1CD7C21C" w14:textId="77777777" w:rsidR="008B7F90" w:rsidRPr="00BE0D90" w:rsidRDefault="008B7F90" w:rsidP="00451CB6">
      <w:pPr>
        <w:rPr>
          <w:rFonts w:ascii="Times New Roman" w:hAnsi="Times New Roman" w:cs="Times New Roman"/>
        </w:rPr>
      </w:pPr>
    </w:p>
    <w:p w14:paraId="2326EF9A" w14:textId="77777777" w:rsidR="008B7F90" w:rsidRPr="00BE0D90" w:rsidRDefault="008B7F90" w:rsidP="00451CB6">
      <w:pPr>
        <w:rPr>
          <w:rFonts w:ascii="Times New Roman" w:hAnsi="Times New Roman" w:cs="Times New Roman"/>
        </w:rPr>
      </w:pPr>
    </w:p>
    <w:p w14:paraId="75175470" w14:textId="77777777" w:rsidR="008B7F90" w:rsidRPr="00BE0D90" w:rsidRDefault="008B7F90" w:rsidP="00451CB6">
      <w:pPr>
        <w:rPr>
          <w:rFonts w:ascii="Times New Roman" w:hAnsi="Times New Roman" w:cs="Times New Roman"/>
        </w:rPr>
      </w:pPr>
    </w:p>
    <w:p w14:paraId="359DF1A6" w14:textId="77777777" w:rsidR="008B7F90" w:rsidRPr="00BE0D90" w:rsidRDefault="008B7F90" w:rsidP="00451CB6">
      <w:pPr>
        <w:rPr>
          <w:rFonts w:ascii="Times New Roman" w:hAnsi="Times New Roman" w:cs="Times New Roman"/>
        </w:rPr>
      </w:pPr>
    </w:p>
    <w:p w14:paraId="104476CE" w14:textId="77777777" w:rsidR="008B7F90" w:rsidRPr="00BE0D90" w:rsidRDefault="008B7F90" w:rsidP="00451CB6">
      <w:pPr>
        <w:rPr>
          <w:rFonts w:ascii="Times New Roman" w:hAnsi="Times New Roman" w:cs="Times New Roman"/>
        </w:rPr>
      </w:pPr>
    </w:p>
    <w:p w14:paraId="4B216E20" w14:textId="77777777" w:rsidR="008B7F90" w:rsidRPr="00BE0D90" w:rsidRDefault="008B7F90" w:rsidP="00451CB6">
      <w:pPr>
        <w:rPr>
          <w:rFonts w:ascii="Times New Roman" w:hAnsi="Times New Roman" w:cs="Times New Roman"/>
        </w:rPr>
      </w:pPr>
    </w:p>
    <w:p w14:paraId="4B2AA508" w14:textId="77777777" w:rsidR="008B7F90" w:rsidRPr="00BE0D90" w:rsidRDefault="008B7F90" w:rsidP="00451CB6">
      <w:pPr>
        <w:rPr>
          <w:rFonts w:ascii="Times New Roman" w:hAnsi="Times New Roman" w:cs="Times New Roman"/>
        </w:rPr>
      </w:pPr>
    </w:p>
    <w:p w14:paraId="238B9534" w14:textId="77777777" w:rsidR="008B7F90" w:rsidRPr="00BE0D90" w:rsidRDefault="008B7F90" w:rsidP="00451CB6">
      <w:pPr>
        <w:rPr>
          <w:rFonts w:ascii="Times New Roman" w:hAnsi="Times New Roman" w:cs="Times New Roman"/>
        </w:rPr>
      </w:pPr>
    </w:p>
    <w:p w14:paraId="1EFEB21F" w14:textId="77777777" w:rsidR="008B7F90" w:rsidRDefault="008B7F90" w:rsidP="00451CB6">
      <w:pPr>
        <w:rPr>
          <w:rFonts w:ascii="Times New Roman" w:hAnsi="Times New Roman" w:cs="Times New Roman"/>
        </w:rPr>
      </w:pPr>
    </w:p>
    <w:p w14:paraId="7183F1EE" w14:textId="77777777" w:rsidR="00BE0D90" w:rsidRPr="00BE0D90" w:rsidRDefault="00BE0D90" w:rsidP="00451CB6">
      <w:pPr>
        <w:rPr>
          <w:rFonts w:ascii="Times New Roman" w:hAnsi="Times New Roman" w:cs="Times New Roman"/>
        </w:rPr>
      </w:pPr>
    </w:p>
    <w:p w14:paraId="54AE84A9" w14:textId="77777777" w:rsidR="00E60A21" w:rsidRPr="00BE0D90" w:rsidRDefault="00E60A21" w:rsidP="008B7F90">
      <w:pPr>
        <w:tabs>
          <w:tab w:val="left" w:pos="7230"/>
        </w:tabs>
        <w:spacing w:after="0" w:line="240" w:lineRule="auto"/>
        <w:ind w:left="6237" w:right="282"/>
        <w:jc w:val="right"/>
        <w:rPr>
          <w:rFonts w:ascii="Times New Roman" w:hAnsi="Times New Roman" w:cs="Times New Roman"/>
          <w:sz w:val="24"/>
          <w:szCs w:val="24"/>
        </w:rPr>
      </w:pPr>
    </w:p>
    <w:p w14:paraId="156EA9A6" w14:textId="4EA634E5" w:rsidR="00E60A21" w:rsidRPr="00BE0D90" w:rsidRDefault="00E60A21" w:rsidP="00E60A21">
      <w:pPr>
        <w:spacing w:after="0" w:line="240" w:lineRule="auto"/>
        <w:jc w:val="center"/>
        <w:rPr>
          <w:rFonts w:ascii="Times New Roman" w:eastAsia="Arial Unicode MS" w:hAnsi="Times New Roman" w:cs="Times New Roman"/>
          <w:noProof/>
          <w:color w:val="000000"/>
          <w:kern w:val="0"/>
          <w:sz w:val="24"/>
          <w:szCs w:val="24"/>
          <w:bdr w:val="nil"/>
          <w14:ligatures w14:val="none"/>
        </w:rPr>
      </w:pPr>
    </w:p>
    <w:p w14:paraId="4ED1545F" w14:textId="77777777" w:rsidR="0072767D" w:rsidRPr="00BE0D90" w:rsidRDefault="0072767D" w:rsidP="008B7F90">
      <w:pPr>
        <w:tabs>
          <w:tab w:val="left" w:pos="7230"/>
        </w:tabs>
        <w:spacing w:after="0" w:line="240" w:lineRule="auto"/>
        <w:ind w:left="6237" w:right="282"/>
        <w:jc w:val="right"/>
        <w:rPr>
          <w:rFonts w:ascii="Times New Roman" w:hAnsi="Times New Roman" w:cs="Times New Roman"/>
          <w:sz w:val="24"/>
          <w:szCs w:val="24"/>
        </w:rPr>
      </w:pPr>
    </w:p>
    <w:p w14:paraId="142F4DE0" w14:textId="77777777" w:rsidR="0072767D" w:rsidRPr="00BE0D90" w:rsidRDefault="0072767D" w:rsidP="008B7F90">
      <w:pPr>
        <w:tabs>
          <w:tab w:val="left" w:pos="7230"/>
        </w:tabs>
        <w:spacing w:after="0" w:line="240" w:lineRule="auto"/>
        <w:ind w:left="6237" w:right="282"/>
        <w:jc w:val="right"/>
        <w:rPr>
          <w:rFonts w:ascii="Times New Roman" w:hAnsi="Times New Roman" w:cs="Times New Roman"/>
          <w:sz w:val="24"/>
          <w:szCs w:val="24"/>
        </w:rPr>
      </w:pPr>
    </w:p>
    <w:p w14:paraId="14AB5C5B" w14:textId="77777777" w:rsidR="0072767D" w:rsidRPr="00BE0D90" w:rsidRDefault="0072767D" w:rsidP="008B7F90">
      <w:pPr>
        <w:tabs>
          <w:tab w:val="left" w:pos="7230"/>
        </w:tabs>
        <w:spacing w:after="0" w:line="240" w:lineRule="auto"/>
        <w:ind w:left="6237" w:right="282"/>
        <w:jc w:val="right"/>
        <w:rPr>
          <w:rFonts w:ascii="Times New Roman" w:hAnsi="Times New Roman" w:cs="Times New Roman"/>
          <w:sz w:val="24"/>
          <w:szCs w:val="24"/>
        </w:rPr>
      </w:pPr>
    </w:p>
    <w:p w14:paraId="4F5B76E4" w14:textId="77777777" w:rsidR="00712766" w:rsidRPr="00BE0D90" w:rsidRDefault="00712766" w:rsidP="008B7F90">
      <w:pPr>
        <w:tabs>
          <w:tab w:val="left" w:pos="7230"/>
        </w:tabs>
        <w:spacing w:after="0" w:line="240" w:lineRule="auto"/>
        <w:ind w:left="6237" w:right="282"/>
        <w:jc w:val="right"/>
        <w:rPr>
          <w:rFonts w:ascii="Times New Roman" w:hAnsi="Times New Roman" w:cs="Times New Roman"/>
          <w:sz w:val="24"/>
          <w:szCs w:val="24"/>
        </w:rPr>
      </w:pPr>
    </w:p>
    <w:p w14:paraId="674CEBEB" w14:textId="1E23680D" w:rsidR="008B7F90" w:rsidRPr="00BE0D90" w:rsidRDefault="008B7F90" w:rsidP="008B7F90">
      <w:pPr>
        <w:tabs>
          <w:tab w:val="left" w:pos="7230"/>
        </w:tabs>
        <w:spacing w:after="0" w:line="240" w:lineRule="auto"/>
        <w:ind w:left="6237" w:right="282"/>
        <w:jc w:val="right"/>
        <w:rPr>
          <w:rFonts w:ascii="Times New Roman" w:hAnsi="Times New Roman" w:cs="Times New Roman"/>
          <w:sz w:val="24"/>
          <w:szCs w:val="24"/>
        </w:rPr>
      </w:pPr>
      <w:r w:rsidRPr="00BE0D90">
        <w:rPr>
          <w:rFonts w:ascii="Times New Roman" w:hAnsi="Times New Roman" w:cs="Times New Roman"/>
          <w:sz w:val="24"/>
          <w:szCs w:val="24"/>
        </w:rPr>
        <w:lastRenderedPageBreak/>
        <w:t>Pirkimo sąlygų</w:t>
      </w:r>
    </w:p>
    <w:p w14:paraId="0D037229" w14:textId="77777777" w:rsidR="008B7F90" w:rsidRPr="00BE0D90" w:rsidRDefault="008B7F90" w:rsidP="008B7F90">
      <w:pPr>
        <w:pStyle w:val="Pagrindinistekstas"/>
        <w:spacing w:after="0"/>
        <w:ind w:left="6237" w:right="284"/>
        <w:jc w:val="right"/>
        <w:rPr>
          <w:sz w:val="24"/>
          <w:szCs w:val="24"/>
        </w:rPr>
      </w:pPr>
      <w:r w:rsidRPr="00BE0D90">
        <w:rPr>
          <w:sz w:val="24"/>
          <w:szCs w:val="24"/>
        </w:rPr>
        <w:t>1 priedas</w:t>
      </w:r>
    </w:p>
    <w:p w14:paraId="7EC37A72" w14:textId="77777777" w:rsidR="0097649E" w:rsidRPr="00F5220F" w:rsidRDefault="0097649E" w:rsidP="008B7F90">
      <w:pPr>
        <w:pStyle w:val="Pagrindinistekstas"/>
        <w:spacing w:after="0"/>
        <w:ind w:left="6237" w:right="284"/>
        <w:jc w:val="right"/>
        <w:rPr>
          <w:sz w:val="24"/>
          <w:szCs w:val="24"/>
        </w:rPr>
      </w:pPr>
    </w:p>
    <w:p w14:paraId="57738EAA" w14:textId="77777777" w:rsidR="00BE0D90" w:rsidRPr="00F5220F" w:rsidRDefault="00BE0D90" w:rsidP="00BE0D90">
      <w:pPr>
        <w:ind w:left="720"/>
        <w:contextualSpacing/>
        <w:jc w:val="center"/>
        <w:rPr>
          <w:rFonts w:ascii="Times New Roman" w:hAnsi="Times New Roman" w:cs="Times New Roman"/>
          <w:b/>
          <w:sz w:val="24"/>
          <w:szCs w:val="24"/>
        </w:rPr>
      </w:pPr>
      <w:r w:rsidRPr="00F5220F">
        <w:rPr>
          <w:rFonts w:ascii="Times New Roman" w:hAnsi="Times New Roman" w:cs="Times New Roman"/>
          <w:b/>
          <w:sz w:val="24"/>
          <w:szCs w:val="24"/>
        </w:rPr>
        <w:t>TECHNINĖ SPECIFIKACIJA</w:t>
      </w:r>
    </w:p>
    <w:p w14:paraId="17FA55D4" w14:textId="77777777" w:rsidR="00BE0D90" w:rsidRPr="00F5220F" w:rsidRDefault="00BE0D90" w:rsidP="00BE0D90">
      <w:pPr>
        <w:pStyle w:val="Sraopastraipa"/>
        <w:tabs>
          <w:tab w:val="left" w:pos="567"/>
        </w:tabs>
        <w:ind w:left="921" w:right="142"/>
        <w:contextualSpacing w:val="0"/>
        <w:jc w:val="both"/>
        <w:rPr>
          <w:b/>
          <w:bCs/>
          <w:szCs w:val="24"/>
        </w:rPr>
      </w:pPr>
    </w:p>
    <w:p w14:paraId="79BB69BF" w14:textId="77777777" w:rsidR="00BE0D90" w:rsidRPr="00F5220F" w:rsidRDefault="00BE0D90">
      <w:pPr>
        <w:numPr>
          <w:ilvl w:val="0"/>
          <w:numId w:val="6"/>
        </w:numPr>
        <w:tabs>
          <w:tab w:val="left" w:pos="851"/>
        </w:tabs>
        <w:spacing w:after="0" w:line="240" w:lineRule="auto"/>
        <w:ind w:hanging="360"/>
        <w:jc w:val="both"/>
        <w:rPr>
          <w:rFonts w:ascii="Times New Roman" w:hAnsi="Times New Roman" w:cs="Times New Roman"/>
          <w:sz w:val="24"/>
          <w:szCs w:val="24"/>
        </w:rPr>
      </w:pPr>
      <w:r w:rsidRPr="00F5220F">
        <w:rPr>
          <w:rFonts w:ascii="Times New Roman" w:hAnsi="Times New Roman" w:cs="Times New Roman"/>
          <w:sz w:val="24"/>
          <w:szCs w:val="24"/>
        </w:rPr>
        <w:t xml:space="preserve">Perkančioji organizacija vykdo lengvųjų automobilių nuomos pirkimą (toliau – pirkimas) be vairuotojo. </w:t>
      </w:r>
    </w:p>
    <w:p w14:paraId="25D4CC62" w14:textId="77777777" w:rsidR="00BE0D90" w:rsidRPr="00F5220F" w:rsidRDefault="00BE0D90">
      <w:pPr>
        <w:pStyle w:val="Sraopastraipa"/>
        <w:numPr>
          <w:ilvl w:val="0"/>
          <w:numId w:val="6"/>
        </w:numPr>
        <w:tabs>
          <w:tab w:val="left" w:pos="851"/>
        </w:tabs>
        <w:spacing w:after="0" w:line="240" w:lineRule="auto"/>
        <w:ind w:hanging="360"/>
        <w:jc w:val="both"/>
        <w:rPr>
          <w:szCs w:val="24"/>
          <w:lang w:eastAsia="en-GB"/>
        </w:rPr>
      </w:pPr>
      <w:r w:rsidRPr="00F5220F">
        <w:rPr>
          <w:szCs w:val="24"/>
          <w:lang w:eastAsia="en-GB"/>
        </w:rPr>
        <w:t>Nuomojamų automobilių skaičius -3 vnt.</w:t>
      </w:r>
    </w:p>
    <w:p w14:paraId="6FB19926" w14:textId="77777777" w:rsidR="00BE0D90" w:rsidRPr="00F5220F" w:rsidRDefault="00BE0D90">
      <w:pPr>
        <w:pStyle w:val="Sraopastraipa"/>
        <w:numPr>
          <w:ilvl w:val="0"/>
          <w:numId w:val="6"/>
        </w:numPr>
        <w:tabs>
          <w:tab w:val="left" w:pos="851"/>
        </w:tabs>
        <w:spacing w:after="0" w:line="240" w:lineRule="auto"/>
        <w:ind w:hanging="360"/>
        <w:jc w:val="both"/>
        <w:rPr>
          <w:szCs w:val="24"/>
          <w:lang w:eastAsia="en-GB"/>
        </w:rPr>
      </w:pPr>
      <w:r w:rsidRPr="00F5220F">
        <w:rPr>
          <w:szCs w:val="24"/>
          <w:lang w:eastAsia="en-GB"/>
        </w:rPr>
        <w:t>Preliminariai vienas automobilis nuvažiuoja iki 25 000 km per 12 mėn.</w:t>
      </w:r>
    </w:p>
    <w:p w14:paraId="0B4D46F0" w14:textId="77777777" w:rsidR="00BE0D90" w:rsidRPr="00F5220F" w:rsidRDefault="00BE0D90">
      <w:pPr>
        <w:numPr>
          <w:ilvl w:val="0"/>
          <w:numId w:val="6"/>
        </w:numPr>
        <w:tabs>
          <w:tab w:val="left" w:pos="851"/>
        </w:tabs>
        <w:spacing w:after="0" w:line="240" w:lineRule="auto"/>
        <w:ind w:hanging="360"/>
        <w:jc w:val="both"/>
        <w:rPr>
          <w:rFonts w:ascii="Times New Roman" w:hAnsi="Times New Roman" w:cs="Times New Roman"/>
          <w:sz w:val="24"/>
          <w:szCs w:val="24"/>
        </w:rPr>
      </w:pPr>
      <w:r w:rsidRPr="00F5220F">
        <w:rPr>
          <w:rFonts w:ascii="Times New Roman" w:hAnsi="Times New Roman" w:cs="Times New Roman"/>
          <w:sz w:val="24"/>
          <w:szCs w:val="24"/>
        </w:rPr>
        <w:t>Pirkimas į dalis neskaidomas.</w:t>
      </w:r>
      <w:r w:rsidRPr="00F5220F">
        <w:rPr>
          <w:rFonts w:ascii="Times New Roman" w:hAnsi="Times New Roman" w:cs="Times New Roman"/>
          <w:b/>
          <w:sz w:val="24"/>
          <w:szCs w:val="24"/>
        </w:rPr>
        <w:t xml:space="preserve"> </w:t>
      </w:r>
    </w:p>
    <w:p w14:paraId="2EA709AE" w14:textId="77777777" w:rsidR="00BE0D90" w:rsidRPr="00F5220F" w:rsidRDefault="00BE0D90">
      <w:pPr>
        <w:numPr>
          <w:ilvl w:val="0"/>
          <w:numId w:val="6"/>
        </w:numPr>
        <w:tabs>
          <w:tab w:val="left" w:pos="851"/>
        </w:tabs>
        <w:spacing w:after="0" w:line="240" w:lineRule="auto"/>
        <w:ind w:hanging="360"/>
        <w:jc w:val="both"/>
        <w:rPr>
          <w:rFonts w:ascii="Times New Roman" w:hAnsi="Times New Roman" w:cs="Times New Roman"/>
          <w:sz w:val="24"/>
          <w:szCs w:val="24"/>
        </w:rPr>
      </w:pPr>
      <w:r w:rsidRPr="00F5220F">
        <w:rPr>
          <w:rFonts w:ascii="Times New Roman" w:hAnsi="Times New Roman" w:cs="Times New Roman"/>
          <w:sz w:val="24"/>
          <w:szCs w:val="24"/>
        </w:rPr>
        <w:t>Automobiliai turi būti pristatyti 2025 m. gruodžio 30 d. adresu Vilniaus g. 125, Šiauliai.</w:t>
      </w:r>
    </w:p>
    <w:p w14:paraId="592B1D4B" w14:textId="77777777" w:rsidR="00BE0D90" w:rsidRPr="00F5220F" w:rsidRDefault="00BE0D90">
      <w:pPr>
        <w:numPr>
          <w:ilvl w:val="0"/>
          <w:numId w:val="6"/>
        </w:numPr>
        <w:tabs>
          <w:tab w:val="left" w:pos="851"/>
        </w:tabs>
        <w:spacing w:after="0" w:line="240" w:lineRule="auto"/>
        <w:ind w:hanging="360"/>
        <w:jc w:val="both"/>
        <w:rPr>
          <w:rFonts w:ascii="Times New Roman" w:hAnsi="Times New Roman" w:cs="Times New Roman"/>
          <w:sz w:val="24"/>
          <w:szCs w:val="24"/>
        </w:rPr>
      </w:pPr>
      <w:r w:rsidRPr="00F5220F">
        <w:rPr>
          <w:rFonts w:ascii="Times New Roman" w:hAnsi="Times New Roman" w:cs="Times New Roman"/>
          <w:sz w:val="24"/>
          <w:szCs w:val="24"/>
        </w:rPr>
        <w:t xml:space="preserve">Automobilių nuomos laikotarpis pradedamas skaičiuoti nuo automobilio perdavimo dienos 12 mėnesių laikotarpiui. </w:t>
      </w:r>
    </w:p>
    <w:p w14:paraId="660FB237" w14:textId="77777777" w:rsidR="00BE0D90" w:rsidRPr="00F5220F" w:rsidRDefault="00BE0D90">
      <w:pPr>
        <w:pStyle w:val="Sraopastraipa"/>
        <w:numPr>
          <w:ilvl w:val="0"/>
          <w:numId w:val="6"/>
        </w:numPr>
        <w:tabs>
          <w:tab w:val="left" w:pos="851"/>
        </w:tabs>
        <w:spacing w:after="0" w:line="240" w:lineRule="auto"/>
        <w:ind w:hanging="360"/>
        <w:jc w:val="both"/>
        <w:rPr>
          <w:szCs w:val="24"/>
        </w:rPr>
      </w:pPr>
      <w:r w:rsidRPr="00F5220F">
        <w:rPr>
          <w:szCs w:val="24"/>
        </w:rPr>
        <w:t xml:space="preserve">Negali būti demonstraciniai automobiliai. </w:t>
      </w:r>
    </w:p>
    <w:p w14:paraId="0334DE5F" w14:textId="77777777" w:rsidR="00BE0D90" w:rsidRPr="00F5220F" w:rsidRDefault="00BE0D90">
      <w:pPr>
        <w:pStyle w:val="Sraopastraipa"/>
        <w:numPr>
          <w:ilvl w:val="0"/>
          <w:numId w:val="6"/>
        </w:numPr>
        <w:tabs>
          <w:tab w:val="left" w:pos="851"/>
        </w:tabs>
        <w:suppressAutoHyphens/>
        <w:autoSpaceDN w:val="0"/>
        <w:spacing w:after="0" w:line="240" w:lineRule="auto"/>
        <w:ind w:hanging="360"/>
        <w:jc w:val="both"/>
        <w:textAlignment w:val="baseline"/>
        <w:rPr>
          <w:szCs w:val="24"/>
        </w:rPr>
      </w:pPr>
      <w:r w:rsidRPr="00F5220F">
        <w:rPr>
          <w:szCs w:val="24"/>
        </w:rPr>
        <w:t>Kurą automobiliams pirks pati Perkančioji organizacija.</w:t>
      </w:r>
    </w:p>
    <w:p w14:paraId="1E4395B1" w14:textId="77777777" w:rsidR="00BE0D90" w:rsidRPr="00F5220F" w:rsidRDefault="00BE0D90">
      <w:pPr>
        <w:numPr>
          <w:ilvl w:val="0"/>
          <w:numId w:val="6"/>
        </w:numPr>
        <w:tabs>
          <w:tab w:val="left" w:pos="851"/>
        </w:tabs>
        <w:spacing w:after="0" w:line="240" w:lineRule="auto"/>
        <w:ind w:hanging="360"/>
        <w:jc w:val="both"/>
        <w:rPr>
          <w:rFonts w:ascii="Times New Roman" w:hAnsi="Times New Roman" w:cs="Times New Roman"/>
          <w:sz w:val="24"/>
          <w:szCs w:val="24"/>
        </w:rPr>
      </w:pPr>
      <w:r w:rsidRPr="00F5220F">
        <w:rPr>
          <w:rFonts w:ascii="Times New Roman" w:hAnsi="Times New Roman" w:cs="Times New Roman"/>
          <w:sz w:val="24"/>
          <w:szCs w:val="24"/>
        </w:rPr>
        <w:t xml:space="preserve">Automobilių perdavimas Perkančiajai organizacijai įforminamas automobilio perdavimo aktu, kuris pasirašomas Tiekėjo ir Perkančiosios organizacijos įgaliotų atstovų, Tiekėjo sąskaita. </w:t>
      </w:r>
    </w:p>
    <w:p w14:paraId="21D25D1B" w14:textId="77777777" w:rsidR="00BE0D90" w:rsidRPr="00F5220F" w:rsidRDefault="00BE0D90">
      <w:pPr>
        <w:numPr>
          <w:ilvl w:val="0"/>
          <w:numId w:val="6"/>
        </w:numPr>
        <w:tabs>
          <w:tab w:val="left" w:pos="851"/>
          <w:tab w:val="left" w:pos="993"/>
        </w:tabs>
        <w:spacing w:after="0" w:line="240" w:lineRule="auto"/>
        <w:ind w:hanging="360"/>
        <w:jc w:val="both"/>
        <w:rPr>
          <w:rFonts w:ascii="Times New Roman" w:hAnsi="Times New Roman" w:cs="Times New Roman"/>
          <w:color w:val="000000" w:themeColor="text1"/>
          <w:sz w:val="24"/>
          <w:szCs w:val="24"/>
        </w:rPr>
      </w:pPr>
      <w:r w:rsidRPr="00F5220F">
        <w:rPr>
          <w:rFonts w:ascii="Times New Roman" w:hAnsi="Times New Roman" w:cs="Times New Roman"/>
          <w:color w:val="000000" w:themeColor="text1"/>
          <w:sz w:val="24"/>
          <w:szCs w:val="24"/>
        </w:rPr>
        <w:t xml:space="preserve">Tiekėjas, iš anksto suderinęs su Perkančiąja organizacija, turės teisę pirkimo sutarties galiojimo laikotarpiu pakeisti automobilius į kitus, atitinkančius šios arba aukštesnės techninės specifikacijos reikalavimus, bei ne senesnius nei nuomojamų automobilių pagaminimo metai.  </w:t>
      </w:r>
    </w:p>
    <w:p w14:paraId="1E4A88F6" w14:textId="77777777" w:rsidR="00BE0D90" w:rsidRPr="00F5220F" w:rsidRDefault="00BE0D90">
      <w:pPr>
        <w:numPr>
          <w:ilvl w:val="0"/>
          <w:numId w:val="6"/>
        </w:numPr>
        <w:tabs>
          <w:tab w:val="left" w:pos="851"/>
          <w:tab w:val="left" w:pos="993"/>
        </w:tabs>
        <w:spacing w:after="0" w:line="240" w:lineRule="auto"/>
        <w:ind w:hanging="360"/>
        <w:jc w:val="both"/>
        <w:rPr>
          <w:rFonts w:ascii="Times New Roman" w:hAnsi="Times New Roman" w:cs="Times New Roman"/>
          <w:sz w:val="24"/>
          <w:szCs w:val="24"/>
        </w:rPr>
      </w:pPr>
      <w:r w:rsidRPr="00F5220F">
        <w:rPr>
          <w:rFonts w:ascii="Times New Roman" w:hAnsi="Times New Roman" w:cs="Times New Roman"/>
          <w:sz w:val="24"/>
          <w:szCs w:val="24"/>
        </w:rPr>
        <w:t xml:space="preserve">Tiekėjas įsipareigoja garantuoti nenutrūkstamą draudimo sutartį. Už nuostolius ir žalą, atsiradusius Tiekėjui laiku ir tinkamai neapdraudus automobilio, atsakingas Tiekėjas.  </w:t>
      </w:r>
    </w:p>
    <w:p w14:paraId="2C750907" w14:textId="77777777" w:rsidR="00BE0D90" w:rsidRPr="00F5220F" w:rsidRDefault="00BE0D90">
      <w:pPr>
        <w:numPr>
          <w:ilvl w:val="0"/>
          <w:numId w:val="6"/>
        </w:numPr>
        <w:tabs>
          <w:tab w:val="left" w:pos="851"/>
          <w:tab w:val="left" w:pos="993"/>
        </w:tabs>
        <w:spacing w:after="0" w:line="240" w:lineRule="auto"/>
        <w:ind w:hanging="360"/>
        <w:jc w:val="both"/>
        <w:rPr>
          <w:rFonts w:ascii="Times New Roman" w:hAnsi="Times New Roman" w:cs="Times New Roman"/>
          <w:color w:val="EE0000"/>
          <w:sz w:val="24"/>
          <w:szCs w:val="24"/>
        </w:rPr>
      </w:pPr>
      <w:r w:rsidRPr="00F5220F">
        <w:rPr>
          <w:rFonts w:ascii="Times New Roman" w:hAnsi="Times New Roman" w:cs="Times New Roman"/>
          <w:sz w:val="24"/>
          <w:szCs w:val="24"/>
        </w:rPr>
        <w:t xml:space="preserve">Į automobilio nuomos kainą taip pat turi būti įskaičiuotos šios Tiekėjo išlaidos: </w:t>
      </w:r>
    </w:p>
    <w:p w14:paraId="20E82C35" w14:textId="77777777" w:rsidR="00BE0D90" w:rsidRPr="00F5220F" w:rsidRDefault="00BE0D90" w:rsidP="00BE0D90">
      <w:pPr>
        <w:tabs>
          <w:tab w:val="left" w:pos="993"/>
        </w:tabs>
        <w:spacing w:after="0" w:line="240" w:lineRule="auto"/>
        <w:ind w:left="-15" w:firstLine="582"/>
        <w:jc w:val="both"/>
        <w:rPr>
          <w:rFonts w:ascii="Times New Roman" w:hAnsi="Times New Roman" w:cs="Times New Roman"/>
          <w:sz w:val="24"/>
          <w:szCs w:val="24"/>
        </w:rPr>
      </w:pPr>
      <w:r w:rsidRPr="00F5220F">
        <w:rPr>
          <w:rFonts w:ascii="Times New Roman" w:hAnsi="Times New Roman" w:cs="Times New Roman"/>
          <w:sz w:val="24"/>
          <w:szCs w:val="24"/>
        </w:rPr>
        <w:t xml:space="preserve">12.1. automobilio pristatymo, draudimo, privalomosios techninės apžiūros, registravimo, taršos bei visi kiti mokesčiai ir rinkliavos, kurie galioja (atsiranda) Sutarties vykdymo laikotarpiu; </w:t>
      </w:r>
    </w:p>
    <w:p w14:paraId="05F4BEDB" w14:textId="77777777" w:rsidR="00BE0D90" w:rsidRPr="00F5220F" w:rsidRDefault="00BE0D90" w:rsidP="00BE0D90">
      <w:pPr>
        <w:tabs>
          <w:tab w:val="left" w:pos="993"/>
        </w:tabs>
        <w:spacing w:after="0" w:line="240" w:lineRule="auto"/>
        <w:ind w:left="-15" w:firstLine="582"/>
        <w:jc w:val="both"/>
        <w:rPr>
          <w:rFonts w:ascii="Times New Roman" w:hAnsi="Times New Roman" w:cs="Times New Roman"/>
          <w:sz w:val="24"/>
          <w:szCs w:val="24"/>
        </w:rPr>
      </w:pPr>
      <w:r w:rsidRPr="00F5220F">
        <w:rPr>
          <w:rFonts w:ascii="Times New Roman" w:hAnsi="Times New Roman" w:cs="Times New Roman"/>
          <w:sz w:val="24"/>
          <w:szCs w:val="24"/>
        </w:rPr>
        <w:t xml:space="preserve">12.2. periodinio techninio aptarnavimo ir remonto;  </w:t>
      </w:r>
    </w:p>
    <w:p w14:paraId="194A839E" w14:textId="77777777" w:rsidR="00BE0D90" w:rsidRPr="00F5220F" w:rsidRDefault="00BE0D90" w:rsidP="00BE0D90">
      <w:pPr>
        <w:tabs>
          <w:tab w:val="left" w:pos="993"/>
        </w:tabs>
        <w:spacing w:after="0" w:line="240" w:lineRule="auto"/>
        <w:ind w:firstLine="582"/>
        <w:jc w:val="both"/>
        <w:rPr>
          <w:rFonts w:ascii="Times New Roman" w:hAnsi="Times New Roman" w:cs="Times New Roman"/>
          <w:sz w:val="24"/>
          <w:szCs w:val="24"/>
        </w:rPr>
      </w:pPr>
      <w:r w:rsidRPr="00F5220F">
        <w:rPr>
          <w:rFonts w:ascii="Times New Roman" w:hAnsi="Times New Roman" w:cs="Times New Roman"/>
          <w:sz w:val="24"/>
          <w:szCs w:val="24"/>
        </w:rPr>
        <w:t>12.3. bet kokio automobilio remontui, reikalingo užtikrinti automobilio eksploataciją per nuomos  laikotarpį;</w:t>
      </w:r>
    </w:p>
    <w:p w14:paraId="5AA816BE" w14:textId="77777777" w:rsidR="00BE0D90" w:rsidRPr="00F5220F" w:rsidRDefault="00BE0D90" w:rsidP="00BE0D90">
      <w:pPr>
        <w:tabs>
          <w:tab w:val="left" w:pos="993"/>
        </w:tabs>
        <w:spacing w:after="0" w:line="240" w:lineRule="auto"/>
        <w:ind w:firstLine="582"/>
        <w:jc w:val="both"/>
        <w:rPr>
          <w:rFonts w:ascii="Times New Roman" w:hAnsi="Times New Roman" w:cs="Times New Roman"/>
          <w:sz w:val="24"/>
          <w:szCs w:val="24"/>
        </w:rPr>
      </w:pPr>
      <w:r w:rsidRPr="00F5220F">
        <w:rPr>
          <w:rFonts w:ascii="Times New Roman" w:hAnsi="Times New Roman" w:cs="Times New Roman"/>
          <w:sz w:val="24"/>
          <w:szCs w:val="24"/>
        </w:rPr>
        <w:t>12.4. automobilio defektų šalinimui, prieš jo grąžinimą Nuomotojui;</w:t>
      </w:r>
    </w:p>
    <w:p w14:paraId="7D7D68C3" w14:textId="77777777" w:rsidR="00BE0D90" w:rsidRPr="00F5220F" w:rsidRDefault="00BE0D90" w:rsidP="00BE0D90">
      <w:pPr>
        <w:tabs>
          <w:tab w:val="left" w:pos="993"/>
        </w:tabs>
        <w:spacing w:after="0" w:line="240" w:lineRule="auto"/>
        <w:ind w:firstLine="582"/>
        <w:jc w:val="both"/>
        <w:rPr>
          <w:rFonts w:ascii="Times New Roman" w:hAnsi="Times New Roman" w:cs="Times New Roman"/>
          <w:sz w:val="24"/>
          <w:szCs w:val="24"/>
        </w:rPr>
      </w:pPr>
      <w:r w:rsidRPr="00F5220F">
        <w:rPr>
          <w:rFonts w:ascii="Times New Roman" w:hAnsi="Times New Roman" w:cs="Times New Roman"/>
          <w:sz w:val="24"/>
          <w:szCs w:val="24"/>
        </w:rPr>
        <w:t>12.5. ratų remontui, keitimui, balansavimui ir saugojimui.</w:t>
      </w:r>
    </w:p>
    <w:p w14:paraId="4F28F6B4" w14:textId="77777777" w:rsidR="00BE0D90" w:rsidRPr="00F5220F" w:rsidRDefault="00BE0D90">
      <w:pPr>
        <w:pStyle w:val="Sraopastraipa"/>
        <w:numPr>
          <w:ilvl w:val="0"/>
          <w:numId w:val="6"/>
        </w:numPr>
        <w:tabs>
          <w:tab w:val="left" w:pos="567"/>
          <w:tab w:val="left" w:pos="851"/>
          <w:tab w:val="left" w:pos="993"/>
        </w:tabs>
        <w:suppressAutoHyphens/>
        <w:autoSpaceDN w:val="0"/>
        <w:spacing w:after="0" w:line="240" w:lineRule="auto"/>
        <w:ind w:right="142" w:hanging="360"/>
        <w:jc w:val="both"/>
        <w:textAlignment w:val="baseline"/>
        <w:rPr>
          <w:szCs w:val="24"/>
        </w:rPr>
      </w:pPr>
      <w:r w:rsidRPr="00F5220F">
        <w:rPr>
          <w:szCs w:val="24"/>
        </w:rPr>
        <w:t>Perkama Prekė turi atitikti šiuos minimalius privalomus techninius reikalavimus (tiekėjai gali siūlyti ir geresnių techninių parametrų bei geresnius sertifikatus atitinkančią Prekę, nei nurodyta šiose techninėse specifikacijose).</w:t>
      </w:r>
    </w:p>
    <w:p w14:paraId="718D2696" w14:textId="77777777" w:rsidR="00BE0D90" w:rsidRPr="00F5220F" w:rsidRDefault="00BE0D90" w:rsidP="00BE0D90">
      <w:pPr>
        <w:spacing w:after="0" w:line="240" w:lineRule="auto"/>
        <w:ind w:left="720"/>
        <w:contextualSpacing/>
        <w:rPr>
          <w:rFonts w:ascii="Times New Roman" w:hAnsi="Times New Roman" w:cs="Times New Roman"/>
          <w:b/>
          <w:sz w:val="24"/>
          <w:szCs w:val="24"/>
        </w:rPr>
      </w:pPr>
    </w:p>
    <w:p w14:paraId="4F0E4878" w14:textId="77777777" w:rsidR="00BE0D90" w:rsidRPr="00F5220F" w:rsidRDefault="00BE0D90" w:rsidP="00BE0D90">
      <w:pPr>
        <w:rPr>
          <w:rFonts w:ascii="Times New Roman" w:hAnsi="Times New Roman" w:cs="Times New Roman"/>
          <w:sz w:val="24"/>
          <w:szCs w:val="24"/>
        </w:rPr>
      </w:pPr>
    </w:p>
    <w:p w14:paraId="4C30E755" w14:textId="77777777" w:rsidR="00587F60" w:rsidRPr="00BE0D90" w:rsidRDefault="00587F60" w:rsidP="00587F60">
      <w:pPr>
        <w:rPr>
          <w:rFonts w:ascii="Times New Roman" w:hAnsi="Times New Roman" w:cs="Times New Roman"/>
        </w:rPr>
      </w:pPr>
    </w:p>
    <w:p w14:paraId="076323A1" w14:textId="77777777" w:rsidR="00BE0D90" w:rsidRPr="00BE0D90" w:rsidRDefault="00BE0D90" w:rsidP="00587F60">
      <w:pPr>
        <w:rPr>
          <w:rFonts w:ascii="Times New Roman" w:hAnsi="Times New Roman" w:cs="Times New Roman"/>
        </w:rPr>
      </w:pPr>
    </w:p>
    <w:p w14:paraId="0C101AB2" w14:textId="77777777" w:rsidR="00BE0D90" w:rsidRPr="00BE0D90" w:rsidRDefault="00BE0D90" w:rsidP="00587F60">
      <w:pPr>
        <w:rPr>
          <w:rFonts w:ascii="Times New Roman" w:hAnsi="Times New Roman" w:cs="Times New Roman"/>
        </w:rPr>
      </w:pPr>
    </w:p>
    <w:p w14:paraId="134582F1" w14:textId="77777777" w:rsidR="00BE0D90" w:rsidRPr="00BE0D90" w:rsidRDefault="00BE0D90" w:rsidP="00587F60">
      <w:pPr>
        <w:rPr>
          <w:rFonts w:ascii="Times New Roman" w:hAnsi="Times New Roman" w:cs="Times New Roman"/>
        </w:rPr>
      </w:pPr>
    </w:p>
    <w:p w14:paraId="2C46A04D" w14:textId="77777777" w:rsidR="00BE0D90" w:rsidRDefault="00BE0D90" w:rsidP="00587F60">
      <w:pPr>
        <w:rPr>
          <w:rFonts w:ascii="Times New Roman" w:hAnsi="Times New Roman" w:cs="Times New Roman"/>
        </w:rPr>
      </w:pPr>
    </w:p>
    <w:p w14:paraId="550F051E" w14:textId="77777777" w:rsidR="00BE0D90" w:rsidRDefault="00BE0D90" w:rsidP="00587F60">
      <w:pPr>
        <w:rPr>
          <w:rFonts w:ascii="Times New Roman" w:hAnsi="Times New Roman" w:cs="Times New Roman"/>
        </w:rPr>
      </w:pPr>
    </w:p>
    <w:p w14:paraId="216BE205" w14:textId="77777777" w:rsidR="00BE0D90" w:rsidRDefault="00BE0D90" w:rsidP="00587F60">
      <w:pPr>
        <w:rPr>
          <w:rFonts w:ascii="Times New Roman" w:hAnsi="Times New Roman" w:cs="Times New Roman"/>
        </w:rPr>
      </w:pPr>
    </w:p>
    <w:p w14:paraId="37DD2892" w14:textId="77777777" w:rsidR="00BE0D90" w:rsidRDefault="00BE0D90" w:rsidP="00587F60">
      <w:pPr>
        <w:rPr>
          <w:rFonts w:ascii="Times New Roman" w:hAnsi="Times New Roman" w:cs="Times New Roman"/>
        </w:rPr>
      </w:pPr>
    </w:p>
    <w:p w14:paraId="162D8A99" w14:textId="77777777" w:rsidR="00BE0D90" w:rsidRPr="00BE0D90" w:rsidRDefault="00BE0D90" w:rsidP="00587F60">
      <w:pPr>
        <w:rPr>
          <w:rFonts w:ascii="Times New Roman" w:hAnsi="Times New Roman" w:cs="Times New Roman"/>
        </w:rPr>
      </w:pPr>
    </w:p>
    <w:p w14:paraId="41259C82" w14:textId="77777777" w:rsidR="00BE0D90" w:rsidRPr="00BE0D90" w:rsidRDefault="00BE0D90" w:rsidP="00587F60">
      <w:pPr>
        <w:rPr>
          <w:rFonts w:ascii="Times New Roman" w:hAnsi="Times New Roman" w:cs="Times New Roman"/>
        </w:rPr>
      </w:pPr>
    </w:p>
    <w:p w14:paraId="0F598F49" w14:textId="77777777" w:rsidR="00BE0D90" w:rsidRPr="00BE0D90" w:rsidRDefault="00BE0D90" w:rsidP="00587F60">
      <w:pPr>
        <w:rPr>
          <w:rFonts w:ascii="Times New Roman" w:hAnsi="Times New Roman" w:cs="Times New Roman"/>
        </w:rPr>
      </w:pPr>
    </w:p>
    <w:p w14:paraId="5F1CEC20" w14:textId="2A08EFC0" w:rsidR="008B7F90" w:rsidRPr="00BE0D90" w:rsidRDefault="0002599E" w:rsidP="008B7F90">
      <w:pPr>
        <w:tabs>
          <w:tab w:val="left" w:pos="1296"/>
        </w:tabs>
        <w:spacing w:after="0" w:line="240" w:lineRule="auto"/>
        <w:jc w:val="right"/>
        <w:rPr>
          <w:rFonts w:ascii="Times New Roman" w:hAnsi="Times New Roman" w:cs="Times New Roman"/>
          <w:bCs/>
          <w:sz w:val="24"/>
          <w:szCs w:val="24"/>
        </w:rPr>
      </w:pPr>
      <w:r w:rsidRPr="00BE0D90">
        <w:rPr>
          <w:rFonts w:ascii="Times New Roman" w:hAnsi="Times New Roman" w:cs="Times New Roman"/>
          <w:bCs/>
          <w:sz w:val="24"/>
          <w:szCs w:val="24"/>
        </w:rPr>
        <w:lastRenderedPageBreak/>
        <w:t>P</w:t>
      </w:r>
      <w:r w:rsidR="008B7F90" w:rsidRPr="00BE0D90">
        <w:rPr>
          <w:rFonts w:ascii="Times New Roman" w:hAnsi="Times New Roman" w:cs="Times New Roman"/>
          <w:bCs/>
          <w:sz w:val="24"/>
          <w:szCs w:val="24"/>
        </w:rPr>
        <w:t xml:space="preserve">irkimo sąlygų </w:t>
      </w:r>
    </w:p>
    <w:p w14:paraId="739B7AF0" w14:textId="77777777" w:rsidR="008B7F90" w:rsidRPr="00BE0D90" w:rsidRDefault="008B7F90" w:rsidP="008B7F90">
      <w:pPr>
        <w:tabs>
          <w:tab w:val="left" w:pos="1296"/>
        </w:tabs>
        <w:spacing w:after="0" w:line="240" w:lineRule="auto"/>
        <w:jc w:val="right"/>
        <w:rPr>
          <w:rFonts w:ascii="Times New Roman" w:hAnsi="Times New Roman" w:cs="Times New Roman"/>
          <w:bCs/>
          <w:sz w:val="24"/>
          <w:szCs w:val="24"/>
        </w:rPr>
      </w:pPr>
      <w:r w:rsidRPr="00BE0D90">
        <w:rPr>
          <w:rFonts w:ascii="Times New Roman" w:hAnsi="Times New Roman" w:cs="Times New Roman"/>
          <w:bCs/>
          <w:sz w:val="24"/>
          <w:szCs w:val="24"/>
        </w:rPr>
        <w:t xml:space="preserve">2 priedas </w:t>
      </w:r>
    </w:p>
    <w:p w14:paraId="2EC837EF" w14:textId="77777777" w:rsidR="008B7F90" w:rsidRPr="00BE0D90"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20414F31" w14:textId="77777777" w:rsidR="00BE0D90" w:rsidRPr="000515BD" w:rsidRDefault="00BE0D90" w:rsidP="00BE0D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rPr>
      </w:pPr>
      <w:r w:rsidRPr="000515BD">
        <w:rPr>
          <w:rFonts w:ascii="Times New Roman" w:eastAsia="Lucida Sans Unicode" w:hAnsi="Times New Roman" w:cs="Times New Roman"/>
          <w:sz w:val="24"/>
          <w:szCs w:val="24"/>
        </w:rPr>
        <w:t>Herbas arba prekių ženklas</w:t>
      </w:r>
    </w:p>
    <w:p w14:paraId="0487C433" w14:textId="77777777" w:rsidR="00BE0D90" w:rsidRPr="000515BD" w:rsidRDefault="00BE0D90" w:rsidP="00BE0D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rPr>
      </w:pPr>
      <w:r w:rsidRPr="000515BD">
        <w:rPr>
          <w:rFonts w:ascii="Times New Roman" w:eastAsia="Lucida Sans Unicode" w:hAnsi="Times New Roman" w:cs="Times New Roman"/>
          <w:sz w:val="24"/>
          <w:szCs w:val="24"/>
        </w:rPr>
        <w:t>(Tiekėjo pavadinimas)</w:t>
      </w:r>
    </w:p>
    <w:p w14:paraId="677E913F" w14:textId="77777777" w:rsidR="00BE0D90" w:rsidRPr="000515BD" w:rsidRDefault="00BE0D90" w:rsidP="00BE0D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rPr>
      </w:pPr>
      <w:r w:rsidRPr="000515BD">
        <w:rPr>
          <w:rFonts w:ascii="Times New Roman" w:eastAsia="Lucida Sans Unicode"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E0D90" w:rsidRPr="000515BD" w14:paraId="268D2B02" w14:textId="77777777" w:rsidTr="008232A4">
        <w:trPr>
          <w:trHeight w:val="317"/>
        </w:trPr>
        <w:tc>
          <w:tcPr>
            <w:tcW w:w="5524" w:type="dxa"/>
            <w:tcBorders>
              <w:bottom w:val="single" w:sz="4" w:space="0" w:color="auto"/>
            </w:tcBorders>
            <w:vAlign w:val="center"/>
          </w:tcPr>
          <w:p w14:paraId="7D970AFB" w14:textId="77777777" w:rsidR="00BE0D90" w:rsidRPr="000515BD" w:rsidRDefault="00BE0D90" w:rsidP="008232A4">
            <w:pPr>
              <w:widowControl w:val="0"/>
              <w:tabs>
                <w:tab w:val="center" w:pos="2520"/>
              </w:tabs>
              <w:suppressAutoHyphens/>
              <w:jc w:val="both"/>
              <w:rPr>
                <w:rFonts w:eastAsia="Lucida Sans Unicode"/>
                <w:sz w:val="24"/>
                <w:szCs w:val="24"/>
              </w:rPr>
            </w:pPr>
            <w:r w:rsidRPr="000515BD">
              <w:rPr>
                <w:rFonts w:eastAsia="Lucida Sans Unicode"/>
                <w:sz w:val="24"/>
                <w:szCs w:val="24"/>
              </w:rPr>
              <w:t xml:space="preserve">VšĮ Šiaulių ilgalaikio gydymo ir </w:t>
            </w:r>
            <w:proofErr w:type="spellStart"/>
            <w:r w:rsidRPr="000515BD">
              <w:rPr>
                <w:rFonts w:eastAsia="Lucida Sans Unicode"/>
                <w:sz w:val="24"/>
                <w:szCs w:val="24"/>
              </w:rPr>
              <w:t>geriatrijos</w:t>
            </w:r>
            <w:proofErr w:type="spellEnd"/>
            <w:r w:rsidRPr="000515BD">
              <w:rPr>
                <w:rFonts w:eastAsia="Lucida Sans Unicode"/>
                <w:sz w:val="24"/>
                <w:szCs w:val="24"/>
              </w:rPr>
              <w:t xml:space="preserve"> centras</w:t>
            </w:r>
          </w:p>
        </w:tc>
      </w:tr>
    </w:tbl>
    <w:p w14:paraId="10B7ADE4" w14:textId="77777777" w:rsidR="00BE0D90" w:rsidRPr="000515BD" w:rsidRDefault="00BE0D90" w:rsidP="00BE0D90">
      <w:pPr>
        <w:widowControl w:val="0"/>
        <w:suppressAutoHyphens/>
        <w:rPr>
          <w:rFonts w:ascii="Times New Roman" w:eastAsia="Lucida Sans Unicode" w:hAnsi="Times New Roman" w:cs="Times New Roman"/>
          <w:b/>
          <w:sz w:val="24"/>
          <w:szCs w:val="24"/>
        </w:rPr>
      </w:pPr>
    </w:p>
    <w:p w14:paraId="7196C636" w14:textId="77777777" w:rsidR="00BE0D90" w:rsidRPr="000515BD" w:rsidRDefault="00BE0D90" w:rsidP="00BE0D90">
      <w:pPr>
        <w:widowControl w:val="0"/>
        <w:suppressAutoHyphens/>
        <w:jc w:val="center"/>
        <w:rPr>
          <w:rFonts w:ascii="Times New Roman" w:eastAsia="Lucida Sans Unicode" w:hAnsi="Times New Roman" w:cs="Times New Roman"/>
          <w:b/>
          <w:sz w:val="24"/>
          <w:szCs w:val="24"/>
        </w:rPr>
      </w:pPr>
      <w:r w:rsidRPr="000515BD">
        <w:rPr>
          <w:rFonts w:ascii="Times New Roman" w:eastAsia="Lucida Sans Unicode" w:hAnsi="Times New Roman" w:cs="Times New Roman"/>
          <w:b/>
          <w:sz w:val="24"/>
          <w:szCs w:val="24"/>
        </w:rPr>
        <w:t>PASIŪLYMAS</w:t>
      </w:r>
    </w:p>
    <w:p w14:paraId="403F0346" w14:textId="2A0DD9B5" w:rsidR="00BE0D90" w:rsidRPr="000515BD" w:rsidRDefault="00BE0D90" w:rsidP="00BE0D90">
      <w:pPr>
        <w:tabs>
          <w:tab w:val="right" w:leader="underscore" w:pos="8505"/>
        </w:tabs>
        <w:spacing w:after="0" w:line="240" w:lineRule="auto"/>
        <w:jc w:val="center"/>
        <w:rPr>
          <w:rFonts w:ascii="Times New Roman" w:hAnsi="Times New Roman" w:cs="Times New Roman"/>
          <w:b/>
          <w:sz w:val="24"/>
          <w:szCs w:val="24"/>
        </w:rPr>
      </w:pPr>
      <w:r w:rsidRPr="000515BD">
        <w:rPr>
          <w:rFonts w:ascii="Times New Roman" w:hAnsi="Times New Roman" w:cs="Times New Roman"/>
          <w:b/>
          <w:sz w:val="24"/>
          <w:szCs w:val="24"/>
        </w:rPr>
        <w:t xml:space="preserve">DĖL </w:t>
      </w:r>
      <w:r w:rsidR="00A2507C">
        <w:rPr>
          <w:rFonts w:ascii="Times New Roman" w:hAnsi="Times New Roman" w:cs="Times New Roman"/>
          <w:b/>
          <w:sz w:val="24"/>
          <w:szCs w:val="24"/>
        </w:rPr>
        <w:t xml:space="preserve">LENGVŲJŲ </w:t>
      </w:r>
      <w:r w:rsidRPr="000515BD">
        <w:rPr>
          <w:rFonts w:ascii="Times New Roman" w:hAnsi="Times New Roman" w:cs="Times New Roman"/>
          <w:b/>
          <w:sz w:val="24"/>
          <w:szCs w:val="24"/>
        </w:rPr>
        <w:t xml:space="preserve">AUTOMOBILIŲ NUOMOS PIRKIMO </w:t>
      </w:r>
    </w:p>
    <w:p w14:paraId="4C6D5F6F" w14:textId="77777777" w:rsidR="00BE0D90" w:rsidRPr="000515BD" w:rsidRDefault="00BE0D90" w:rsidP="00BE0D90">
      <w:pPr>
        <w:tabs>
          <w:tab w:val="right" w:leader="underscore" w:pos="8505"/>
        </w:tabs>
        <w:spacing w:after="0" w:line="240" w:lineRule="auto"/>
        <w:jc w:val="center"/>
        <w:rPr>
          <w:rFonts w:ascii="Times New Roman" w:hAnsi="Times New Roman" w:cs="Times New Roman"/>
          <w:b/>
          <w:sz w:val="24"/>
          <w:szCs w:val="24"/>
        </w:rPr>
      </w:pPr>
    </w:p>
    <w:p w14:paraId="1AF2F859" w14:textId="77777777" w:rsidR="00BE0D90" w:rsidRPr="000515BD" w:rsidRDefault="00BE0D90" w:rsidP="00BE0D90">
      <w:pPr>
        <w:shd w:val="clear" w:color="auto" w:fill="FFFFFF"/>
        <w:spacing w:after="0" w:line="240" w:lineRule="auto"/>
        <w:jc w:val="center"/>
        <w:rPr>
          <w:rFonts w:ascii="Times New Roman" w:hAnsi="Times New Roman" w:cs="Times New Roman"/>
          <w:b/>
          <w:bCs/>
          <w:strike/>
          <w:color w:val="000000"/>
          <w:sz w:val="24"/>
          <w:szCs w:val="24"/>
        </w:rPr>
      </w:pPr>
      <w:r w:rsidRPr="000515BD">
        <w:rPr>
          <w:rFonts w:ascii="Times New Roman" w:hAnsi="Times New Roman" w:cs="Times New Roman"/>
          <w:sz w:val="24"/>
          <w:szCs w:val="24"/>
        </w:rPr>
        <w:t>____________</w:t>
      </w:r>
    </w:p>
    <w:p w14:paraId="762E2BB2" w14:textId="77777777" w:rsidR="00BE0D90" w:rsidRPr="000515BD" w:rsidRDefault="00BE0D90" w:rsidP="00BE0D90">
      <w:pPr>
        <w:shd w:val="clear" w:color="auto" w:fill="FFFFFF"/>
        <w:spacing w:after="0" w:line="240" w:lineRule="auto"/>
        <w:jc w:val="center"/>
        <w:rPr>
          <w:rFonts w:ascii="Times New Roman" w:hAnsi="Times New Roman" w:cs="Times New Roman"/>
          <w:bCs/>
          <w:color w:val="000000"/>
          <w:sz w:val="24"/>
          <w:szCs w:val="24"/>
        </w:rPr>
      </w:pPr>
      <w:r w:rsidRPr="000515BD">
        <w:rPr>
          <w:rFonts w:ascii="Times New Roman" w:hAnsi="Times New Roman" w:cs="Times New Roman"/>
          <w:bCs/>
          <w:color w:val="000000"/>
          <w:sz w:val="24"/>
          <w:szCs w:val="24"/>
        </w:rPr>
        <w:t>(Data)</w:t>
      </w:r>
    </w:p>
    <w:p w14:paraId="644F42CC" w14:textId="77777777" w:rsidR="00BE0D90" w:rsidRPr="000515BD" w:rsidRDefault="00BE0D90" w:rsidP="00BE0D90">
      <w:pPr>
        <w:shd w:val="clear" w:color="auto" w:fill="FFFFFF"/>
        <w:spacing w:after="0" w:line="240" w:lineRule="auto"/>
        <w:jc w:val="center"/>
        <w:rPr>
          <w:rFonts w:ascii="Times New Roman" w:hAnsi="Times New Roman" w:cs="Times New Roman"/>
          <w:bCs/>
          <w:color w:val="000000"/>
          <w:sz w:val="24"/>
          <w:szCs w:val="24"/>
        </w:rPr>
      </w:pPr>
      <w:r w:rsidRPr="000515BD">
        <w:rPr>
          <w:rFonts w:ascii="Times New Roman" w:hAnsi="Times New Roman" w:cs="Times New Roman"/>
          <w:bCs/>
          <w:color w:val="000000"/>
          <w:sz w:val="24"/>
          <w:szCs w:val="24"/>
        </w:rPr>
        <w:t>_____________</w:t>
      </w:r>
    </w:p>
    <w:p w14:paraId="4FC2851E" w14:textId="77777777" w:rsidR="00BE0D90" w:rsidRPr="000515BD" w:rsidRDefault="00BE0D90" w:rsidP="00BE0D90">
      <w:pPr>
        <w:shd w:val="clear" w:color="auto" w:fill="FFFFFF"/>
        <w:spacing w:after="0" w:line="240" w:lineRule="auto"/>
        <w:jc w:val="center"/>
        <w:rPr>
          <w:rFonts w:ascii="Times New Roman" w:hAnsi="Times New Roman" w:cs="Times New Roman"/>
          <w:bCs/>
          <w:color w:val="000000"/>
          <w:sz w:val="24"/>
          <w:szCs w:val="24"/>
        </w:rPr>
      </w:pPr>
      <w:r w:rsidRPr="000515BD">
        <w:rPr>
          <w:rFonts w:ascii="Times New Roman" w:hAnsi="Times New Roman" w:cs="Times New Roman"/>
          <w:bCs/>
          <w:color w:val="000000"/>
          <w:sz w:val="24"/>
          <w:szCs w:val="24"/>
        </w:rPr>
        <w:t>(Sudarymo vieta)</w:t>
      </w:r>
    </w:p>
    <w:p w14:paraId="7479B726" w14:textId="77777777" w:rsidR="00BE0D90" w:rsidRPr="000515BD" w:rsidRDefault="00BE0D90" w:rsidP="00BE0D90">
      <w:pPr>
        <w:spacing w:after="0" w:line="240" w:lineRule="auto"/>
        <w:jc w:val="center"/>
        <w:rPr>
          <w:rFonts w:ascii="Times New Roman" w:hAnsi="Times New Roman" w:cs="Times New Roman"/>
          <w:sz w:val="24"/>
          <w:szCs w:val="24"/>
        </w:rPr>
      </w:pPr>
    </w:p>
    <w:p w14:paraId="7C74122E" w14:textId="77777777" w:rsidR="00BE0D90" w:rsidRPr="000515BD" w:rsidRDefault="00BE0D90" w:rsidP="00BE0D90">
      <w:pPr>
        <w:widowControl w:val="0"/>
        <w:suppressAutoHyphens/>
        <w:jc w:val="center"/>
        <w:rPr>
          <w:rFonts w:ascii="Times New Roman" w:eastAsia="Lucida Sans Unicode" w:hAnsi="Times New Roman" w:cs="Times New Roman"/>
          <w:b/>
          <w:sz w:val="24"/>
          <w:szCs w:val="24"/>
        </w:rPr>
      </w:pPr>
      <w:r w:rsidRPr="000515BD">
        <w:rPr>
          <w:rFonts w:ascii="Times New Roman" w:eastAsia="Lucida Sans Unicode" w:hAnsi="Times New Roman" w:cs="Times New Roman"/>
          <w:b/>
          <w:sz w:val="24"/>
          <w:szCs w:val="24"/>
        </w:rPr>
        <w:t>1. INFORMACIJA APIE TIEKĖJĄ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E0D90" w:rsidRPr="000515BD" w14:paraId="09D2CDD0" w14:textId="77777777" w:rsidTr="008232A4">
        <w:tc>
          <w:tcPr>
            <w:tcW w:w="4928" w:type="dxa"/>
            <w:tcBorders>
              <w:top w:val="single" w:sz="4" w:space="0" w:color="auto"/>
              <w:left w:val="single" w:sz="4" w:space="0" w:color="auto"/>
              <w:bottom w:val="single" w:sz="4" w:space="0" w:color="auto"/>
              <w:right w:val="single" w:sz="4" w:space="0" w:color="auto"/>
            </w:tcBorders>
          </w:tcPr>
          <w:p w14:paraId="0BEA65C7" w14:textId="77777777" w:rsidR="00BE0D90" w:rsidRPr="000515BD" w:rsidRDefault="00BE0D90" w:rsidP="008232A4">
            <w:pPr>
              <w:jc w:val="both"/>
              <w:rPr>
                <w:rFonts w:ascii="Times New Roman" w:hAnsi="Times New Roman" w:cs="Times New Roman"/>
                <w:i/>
                <w:sz w:val="24"/>
                <w:szCs w:val="24"/>
              </w:rPr>
            </w:pPr>
            <w:r w:rsidRPr="000515BD">
              <w:rPr>
                <w:rFonts w:ascii="Times New Roman" w:hAnsi="Times New Roman" w:cs="Times New Roman"/>
                <w:sz w:val="24"/>
                <w:szCs w:val="24"/>
              </w:rPr>
              <w:t xml:space="preserve">Rangovo pavadinimas </w:t>
            </w:r>
            <w:r w:rsidRPr="000515BD">
              <w:rPr>
                <w:rFonts w:ascii="Times New Roman" w:hAnsi="Times New Roman" w:cs="Times New Roman"/>
                <w:i/>
                <w:sz w:val="24"/>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3A4F2888" w14:textId="77777777" w:rsidR="00BE0D90" w:rsidRPr="000515BD" w:rsidRDefault="00BE0D90" w:rsidP="008232A4">
            <w:pPr>
              <w:jc w:val="both"/>
              <w:rPr>
                <w:rFonts w:ascii="Times New Roman" w:hAnsi="Times New Roman" w:cs="Times New Roman"/>
                <w:sz w:val="24"/>
                <w:szCs w:val="24"/>
              </w:rPr>
            </w:pPr>
          </w:p>
        </w:tc>
      </w:tr>
      <w:tr w:rsidR="00BE0D90" w:rsidRPr="000515BD" w14:paraId="61C97092" w14:textId="77777777" w:rsidTr="008232A4">
        <w:trPr>
          <w:trHeight w:val="521"/>
        </w:trPr>
        <w:tc>
          <w:tcPr>
            <w:tcW w:w="4928" w:type="dxa"/>
            <w:tcBorders>
              <w:top w:val="single" w:sz="4" w:space="0" w:color="auto"/>
              <w:left w:val="single" w:sz="4" w:space="0" w:color="auto"/>
              <w:bottom w:val="single" w:sz="4" w:space="0" w:color="auto"/>
              <w:right w:val="single" w:sz="4" w:space="0" w:color="auto"/>
            </w:tcBorders>
          </w:tcPr>
          <w:p w14:paraId="772E6752" w14:textId="77777777" w:rsidR="00BE0D90" w:rsidRPr="000515BD" w:rsidRDefault="00BE0D90" w:rsidP="008232A4">
            <w:pPr>
              <w:jc w:val="both"/>
              <w:rPr>
                <w:rFonts w:ascii="Times New Roman" w:hAnsi="Times New Roman" w:cs="Times New Roman"/>
                <w:sz w:val="24"/>
                <w:szCs w:val="24"/>
              </w:rPr>
            </w:pPr>
            <w:r w:rsidRPr="000515BD">
              <w:rPr>
                <w:rFonts w:ascii="Times New Roman" w:hAnsi="Times New Roman" w:cs="Times New Roman"/>
                <w:sz w:val="24"/>
                <w:szCs w:val="24"/>
              </w:rPr>
              <w:t>Rangovo adresas</w:t>
            </w:r>
            <w:r w:rsidRPr="000515BD">
              <w:rPr>
                <w:rFonts w:ascii="Times New Roman" w:hAnsi="Times New Roman" w:cs="Times New Roman"/>
                <w:i/>
                <w:sz w:val="24"/>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A3EAEEC" w14:textId="77777777" w:rsidR="00BE0D90" w:rsidRPr="000515BD" w:rsidRDefault="00BE0D90" w:rsidP="008232A4">
            <w:pPr>
              <w:jc w:val="both"/>
              <w:rPr>
                <w:rFonts w:ascii="Times New Roman" w:hAnsi="Times New Roman" w:cs="Times New Roman"/>
                <w:sz w:val="24"/>
                <w:szCs w:val="24"/>
              </w:rPr>
            </w:pPr>
          </w:p>
        </w:tc>
      </w:tr>
      <w:tr w:rsidR="00BE0D90" w:rsidRPr="000515BD" w14:paraId="54CCBF95" w14:textId="77777777" w:rsidTr="008232A4">
        <w:tc>
          <w:tcPr>
            <w:tcW w:w="4928" w:type="dxa"/>
            <w:tcBorders>
              <w:top w:val="single" w:sz="4" w:space="0" w:color="auto"/>
              <w:left w:val="single" w:sz="4" w:space="0" w:color="auto"/>
              <w:bottom w:val="single" w:sz="4" w:space="0" w:color="auto"/>
              <w:right w:val="single" w:sz="4" w:space="0" w:color="auto"/>
            </w:tcBorders>
          </w:tcPr>
          <w:p w14:paraId="07F06CE8" w14:textId="77777777" w:rsidR="00BE0D90" w:rsidRPr="000515BD" w:rsidRDefault="00BE0D90" w:rsidP="008232A4">
            <w:pPr>
              <w:jc w:val="both"/>
              <w:rPr>
                <w:rFonts w:ascii="Times New Roman" w:hAnsi="Times New Roman" w:cs="Times New Roman"/>
                <w:sz w:val="24"/>
                <w:szCs w:val="24"/>
              </w:rPr>
            </w:pPr>
            <w:r w:rsidRPr="000515BD">
              <w:rPr>
                <w:rFonts w:ascii="Times New Roman" w:hAnsi="Times New Roman" w:cs="Times New Roman"/>
                <w:sz w:val="24"/>
                <w:szCs w:val="24"/>
              </w:rPr>
              <w:t>Rangovo įmonės kodas, PVM mokėt. kodas</w:t>
            </w:r>
          </w:p>
        </w:tc>
        <w:tc>
          <w:tcPr>
            <w:tcW w:w="4927" w:type="dxa"/>
            <w:tcBorders>
              <w:top w:val="single" w:sz="4" w:space="0" w:color="auto"/>
              <w:left w:val="single" w:sz="4" w:space="0" w:color="auto"/>
              <w:bottom w:val="single" w:sz="4" w:space="0" w:color="auto"/>
              <w:right w:val="single" w:sz="4" w:space="0" w:color="auto"/>
            </w:tcBorders>
          </w:tcPr>
          <w:p w14:paraId="2D8EA7EB" w14:textId="77777777" w:rsidR="00BE0D90" w:rsidRPr="000515BD" w:rsidRDefault="00BE0D90" w:rsidP="008232A4">
            <w:pPr>
              <w:jc w:val="both"/>
              <w:rPr>
                <w:rFonts w:ascii="Times New Roman" w:hAnsi="Times New Roman" w:cs="Times New Roman"/>
                <w:sz w:val="24"/>
                <w:szCs w:val="24"/>
              </w:rPr>
            </w:pPr>
          </w:p>
        </w:tc>
      </w:tr>
      <w:tr w:rsidR="00BE0D90" w:rsidRPr="000515BD" w14:paraId="2E2331C8" w14:textId="77777777" w:rsidTr="008232A4">
        <w:tc>
          <w:tcPr>
            <w:tcW w:w="4928" w:type="dxa"/>
            <w:tcBorders>
              <w:top w:val="single" w:sz="4" w:space="0" w:color="auto"/>
              <w:left w:val="single" w:sz="4" w:space="0" w:color="auto"/>
              <w:bottom w:val="single" w:sz="4" w:space="0" w:color="auto"/>
              <w:right w:val="single" w:sz="4" w:space="0" w:color="auto"/>
            </w:tcBorders>
          </w:tcPr>
          <w:p w14:paraId="4DDE8F78" w14:textId="77777777" w:rsidR="00BE0D90" w:rsidRPr="000515BD" w:rsidRDefault="00BE0D90" w:rsidP="008232A4">
            <w:pPr>
              <w:jc w:val="both"/>
              <w:rPr>
                <w:rFonts w:ascii="Times New Roman" w:hAnsi="Times New Roman" w:cs="Times New Roman"/>
                <w:sz w:val="24"/>
                <w:szCs w:val="24"/>
              </w:rPr>
            </w:pPr>
            <w:r w:rsidRPr="000515BD">
              <w:rPr>
                <w:rFonts w:ascii="Times New Roman" w:hAnsi="Times New Roman" w:cs="Times New Roman"/>
                <w:sz w:val="24"/>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6E32CE5A" w14:textId="77777777" w:rsidR="00BE0D90" w:rsidRPr="000515BD" w:rsidRDefault="00BE0D90" w:rsidP="008232A4">
            <w:pPr>
              <w:jc w:val="both"/>
              <w:rPr>
                <w:rFonts w:ascii="Times New Roman" w:hAnsi="Times New Roman" w:cs="Times New Roman"/>
                <w:sz w:val="24"/>
                <w:szCs w:val="24"/>
              </w:rPr>
            </w:pPr>
          </w:p>
        </w:tc>
      </w:tr>
      <w:tr w:rsidR="00BE0D90" w:rsidRPr="000515BD" w14:paraId="2DB77A5D" w14:textId="77777777" w:rsidTr="008232A4">
        <w:tc>
          <w:tcPr>
            <w:tcW w:w="4928" w:type="dxa"/>
            <w:tcBorders>
              <w:top w:val="single" w:sz="4" w:space="0" w:color="auto"/>
              <w:left w:val="single" w:sz="4" w:space="0" w:color="auto"/>
              <w:bottom w:val="single" w:sz="4" w:space="0" w:color="auto"/>
              <w:right w:val="single" w:sz="4" w:space="0" w:color="auto"/>
            </w:tcBorders>
          </w:tcPr>
          <w:p w14:paraId="17398C77" w14:textId="77777777" w:rsidR="00BE0D90" w:rsidRPr="000515BD" w:rsidRDefault="00BE0D90" w:rsidP="008232A4">
            <w:pPr>
              <w:jc w:val="both"/>
              <w:rPr>
                <w:rFonts w:ascii="Times New Roman" w:hAnsi="Times New Roman" w:cs="Times New Roman"/>
                <w:sz w:val="24"/>
                <w:szCs w:val="24"/>
              </w:rPr>
            </w:pPr>
            <w:r w:rsidRPr="000515BD">
              <w:rPr>
                <w:rFonts w:ascii="Times New Roman" w:hAnsi="Times New Roman" w:cs="Times New Roman"/>
                <w:sz w:val="24"/>
                <w:szCs w:val="24"/>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15CE7DA9" w14:textId="77777777" w:rsidR="00BE0D90" w:rsidRPr="000515BD" w:rsidRDefault="00BE0D90" w:rsidP="008232A4">
            <w:pPr>
              <w:jc w:val="both"/>
              <w:rPr>
                <w:rFonts w:ascii="Times New Roman" w:hAnsi="Times New Roman" w:cs="Times New Roman"/>
                <w:sz w:val="24"/>
                <w:szCs w:val="24"/>
              </w:rPr>
            </w:pPr>
          </w:p>
        </w:tc>
      </w:tr>
      <w:tr w:rsidR="00BE0D90" w:rsidRPr="000515BD" w14:paraId="00B17F6C" w14:textId="77777777" w:rsidTr="008232A4">
        <w:tc>
          <w:tcPr>
            <w:tcW w:w="4928" w:type="dxa"/>
            <w:tcBorders>
              <w:top w:val="single" w:sz="4" w:space="0" w:color="auto"/>
              <w:left w:val="single" w:sz="4" w:space="0" w:color="auto"/>
              <w:bottom w:val="single" w:sz="4" w:space="0" w:color="auto"/>
              <w:right w:val="single" w:sz="4" w:space="0" w:color="auto"/>
            </w:tcBorders>
          </w:tcPr>
          <w:p w14:paraId="72DDFD93" w14:textId="77777777" w:rsidR="00BE0D90" w:rsidRPr="000515BD" w:rsidRDefault="00BE0D90" w:rsidP="008232A4">
            <w:pPr>
              <w:jc w:val="both"/>
              <w:rPr>
                <w:rFonts w:ascii="Times New Roman" w:hAnsi="Times New Roman" w:cs="Times New Roman"/>
                <w:sz w:val="24"/>
                <w:szCs w:val="24"/>
              </w:rPr>
            </w:pPr>
            <w:r w:rsidRPr="000515BD">
              <w:rPr>
                <w:rFonts w:ascii="Times New Roman" w:hAnsi="Times New Roman" w:cs="Times New Roman"/>
                <w:sz w:val="24"/>
                <w:szCs w:val="24"/>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4955EEA8" w14:textId="77777777" w:rsidR="00BE0D90" w:rsidRPr="000515BD" w:rsidRDefault="00BE0D90" w:rsidP="008232A4">
            <w:pPr>
              <w:jc w:val="both"/>
              <w:rPr>
                <w:rFonts w:ascii="Times New Roman" w:hAnsi="Times New Roman" w:cs="Times New Roman"/>
                <w:sz w:val="24"/>
                <w:szCs w:val="24"/>
              </w:rPr>
            </w:pPr>
          </w:p>
        </w:tc>
      </w:tr>
      <w:tr w:rsidR="00BE0D90" w:rsidRPr="000515BD" w14:paraId="5322965A" w14:textId="77777777" w:rsidTr="008232A4">
        <w:tc>
          <w:tcPr>
            <w:tcW w:w="4928" w:type="dxa"/>
            <w:tcBorders>
              <w:top w:val="single" w:sz="4" w:space="0" w:color="auto"/>
              <w:left w:val="single" w:sz="4" w:space="0" w:color="auto"/>
              <w:bottom w:val="single" w:sz="4" w:space="0" w:color="auto"/>
              <w:right w:val="single" w:sz="4" w:space="0" w:color="auto"/>
            </w:tcBorders>
          </w:tcPr>
          <w:p w14:paraId="3472044A" w14:textId="77777777" w:rsidR="00BE0D90" w:rsidRPr="000515BD" w:rsidRDefault="00BE0D90" w:rsidP="008232A4">
            <w:pPr>
              <w:jc w:val="both"/>
              <w:rPr>
                <w:rFonts w:ascii="Times New Roman" w:hAnsi="Times New Roman" w:cs="Times New Roman"/>
                <w:sz w:val="24"/>
                <w:szCs w:val="24"/>
              </w:rPr>
            </w:pPr>
            <w:r w:rsidRPr="000515BD">
              <w:rPr>
                <w:rFonts w:ascii="Times New Roman" w:hAnsi="Times New Roman" w:cs="Times New Roman"/>
                <w:sz w:val="24"/>
                <w:szCs w:val="24"/>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151B4B40" w14:textId="77777777" w:rsidR="00BE0D90" w:rsidRPr="000515BD" w:rsidRDefault="00BE0D90" w:rsidP="008232A4">
            <w:pPr>
              <w:jc w:val="both"/>
              <w:rPr>
                <w:rFonts w:ascii="Times New Roman" w:hAnsi="Times New Roman" w:cs="Times New Roman"/>
                <w:sz w:val="24"/>
                <w:szCs w:val="24"/>
              </w:rPr>
            </w:pPr>
          </w:p>
        </w:tc>
      </w:tr>
      <w:tr w:rsidR="00BE0D90" w:rsidRPr="000515BD" w14:paraId="197D767D" w14:textId="77777777" w:rsidTr="008232A4">
        <w:tc>
          <w:tcPr>
            <w:tcW w:w="4928" w:type="dxa"/>
            <w:tcBorders>
              <w:top w:val="single" w:sz="4" w:space="0" w:color="auto"/>
              <w:left w:val="single" w:sz="4" w:space="0" w:color="auto"/>
              <w:bottom w:val="single" w:sz="4" w:space="0" w:color="auto"/>
              <w:right w:val="single" w:sz="4" w:space="0" w:color="auto"/>
            </w:tcBorders>
          </w:tcPr>
          <w:p w14:paraId="70EED073" w14:textId="77777777" w:rsidR="00BE0D90" w:rsidRPr="000515BD" w:rsidRDefault="00BE0D90" w:rsidP="008232A4">
            <w:pPr>
              <w:jc w:val="both"/>
              <w:rPr>
                <w:rFonts w:ascii="Times New Roman" w:hAnsi="Times New Roman" w:cs="Times New Roman"/>
                <w:sz w:val="24"/>
                <w:szCs w:val="24"/>
              </w:rPr>
            </w:pPr>
            <w:r w:rsidRPr="000515BD">
              <w:rPr>
                <w:rFonts w:ascii="Times New Roman" w:hAnsi="Times New Roman" w:cs="Times New Roman"/>
                <w:sz w:val="24"/>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14BFB488" w14:textId="77777777" w:rsidR="00BE0D90" w:rsidRPr="000515BD" w:rsidRDefault="00BE0D90" w:rsidP="008232A4">
            <w:pPr>
              <w:jc w:val="both"/>
              <w:rPr>
                <w:rFonts w:ascii="Times New Roman" w:hAnsi="Times New Roman" w:cs="Times New Roman"/>
                <w:sz w:val="24"/>
                <w:szCs w:val="24"/>
              </w:rPr>
            </w:pPr>
          </w:p>
        </w:tc>
      </w:tr>
      <w:tr w:rsidR="00BE0D90" w:rsidRPr="000515BD" w14:paraId="2CCD219A" w14:textId="77777777" w:rsidTr="008232A4">
        <w:tc>
          <w:tcPr>
            <w:tcW w:w="4928" w:type="dxa"/>
            <w:tcBorders>
              <w:top w:val="single" w:sz="4" w:space="0" w:color="auto"/>
              <w:left w:val="single" w:sz="4" w:space="0" w:color="auto"/>
              <w:bottom w:val="single" w:sz="4" w:space="0" w:color="auto"/>
              <w:right w:val="single" w:sz="4" w:space="0" w:color="auto"/>
            </w:tcBorders>
          </w:tcPr>
          <w:p w14:paraId="7D374BE9" w14:textId="77777777" w:rsidR="00BE0D90" w:rsidRPr="000515BD" w:rsidRDefault="00BE0D90" w:rsidP="008232A4">
            <w:pPr>
              <w:jc w:val="both"/>
              <w:rPr>
                <w:rFonts w:ascii="Times New Roman" w:hAnsi="Times New Roman" w:cs="Times New Roman"/>
                <w:sz w:val="24"/>
                <w:szCs w:val="24"/>
              </w:rPr>
            </w:pPr>
            <w:r w:rsidRPr="000515BD">
              <w:rPr>
                <w:rFonts w:ascii="Times New Roman" w:hAnsi="Times New Roman" w:cs="Times New Roman"/>
                <w:sz w:val="24"/>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4D6813D1" w14:textId="77777777" w:rsidR="00BE0D90" w:rsidRPr="000515BD" w:rsidRDefault="00BE0D90" w:rsidP="008232A4">
            <w:pPr>
              <w:jc w:val="both"/>
              <w:rPr>
                <w:rFonts w:ascii="Times New Roman" w:hAnsi="Times New Roman" w:cs="Times New Roman"/>
                <w:sz w:val="24"/>
                <w:szCs w:val="24"/>
              </w:rPr>
            </w:pPr>
          </w:p>
        </w:tc>
      </w:tr>
      <w:tr w:rsidR="00BE0D90" w:rsidRPr="000515BD" w14:paraId="2169C194" w14:textId="77777777" w:rsidTr="008232A4">
        <w:tc>
          <w:tcPr>
            <w:tcW w:w="4928" w:type="dxa"/>
            <w:tcBorders>
              <w:top w:val="single" w:sz="4" w:space="0" w:color="auto"/>
              <w:left w:val="single" w:sz="4" w:space="0" w:color="auto"/>
              <w:bottom w:val="single" w:sz="4" w:space="0" w:color="auto"/>
              <w:right w:val="single" w:sz="4" w:space="0" w:color="auto"/>
            </w:tcBorders>
          </w:tcPr>
          <w:p w14:paraId="548EE144" w14:textId="77777777" w:rsidR="00BE0D90" w:rsidRPr="000515BD" w:rsidRDefault="00BE0D90" w:rsidP="008232A4">
            <w:pPr>
              <w:jc w:val="both"/>
              <w:rPr>
                <w:rFonts w:ascii="Times New Roman" w:hAnsi="Times New Roman" w:cs="Times New Roman"/>
                <w:sz w:val="24"/>
                <w:szCs w:val="24"/>
              </w:rPr>
            </w:pPr>
            <w:r w:rsidRPr="000515BD">
              <w:rPr>
                <w:rFonts w:ascii="Times New Roman" w:hAnsi="Times New Roman" w:cs="Times New Roman"/>
                <w:sz w:val="24"/>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0864E31F" w14:textId="77777777" w:rsidR="00BE0D90" w:rsidRPr="000515BD" w:rsidRDefault="00BE0D90" w:rsidP="008232A4">
            <w:pPr>
              <w:jc w:val="both"/>
              <w:rPr>
                <w:rFonts w:ascii="Times New Roman" w:hAnsi="Times New Roman" w:cs="Times New Roman"/>
                <w:sz w:val="24"/>
                <w:szCs w:val="24"/>
              </w:rPr>
            </w:pPr>
          </w:p>
        </w:tc>
      </w:tr>
    </w:tbl>
    <w:p w14:paraId="71340FC6" w14:textId="77777777" w:rsidR="00BE0D90" w:rsidRPr="000515BD" w:rsidRDefault="00BE0D90" w:rsidP="00BE0D90">
      <w:pPr>
        <w:spacing w:after="0" w:line="240" w:lineRule="auto"/>
        <w:jc w:val="both"/>
        <w:rPr>
          <w:rFonts w:ascii="Times New Roman" w:hAnsi="Times New Roman" w:cs="Times New Roman"/>
          <w:sz w:val="24"/>
          <w:szCs w:val="24"/>
        </w:rPr>
      </w:pPr>
    </w:p>
    <w:p w14:paraId="754E03EE" w14:textId="77777777" w:rsidR="00BE0D90" w:rsidRPr="000515BD" w:rsidRDefault="00BE0D90" w:rsidP="00BE0D90">
      <w:pPr>
        <w:spacing w:after="0" w:line="240" w:lineRule="auto"/>
        <w:jc w:val="both"/>
        <w:rPr>
          <w:rFonts w:ascii="Times New Roman" w:hAnsi="Times New Roman" w:cs="Times New Roman"/>
          <w:spacing w:val="-4"/>
          <w:sz w:val="24"/>
          <w:szCs w:val="24"/>
        </w:rPr>
      </w:pPr>
      <w:r w:rsidRPr="000515BD">
        <w:rPr>
          <w:rFonts w:ascii="Times New Roman" w:hAnsi="Times New Roman" w:cs="Times New Roman"/>
          <w:i/>
          <w:spacing w:val="-4"/>
          <w:sz w:val="24"/>
          <w:szCs w:val="24"/>
        </w:rPr>
        <w:t>/</w:t>
      </w:r>
      <w:r w:rsidRPr="000515BD">
        <w:rPr>
          <w:rFonts w:ascii="Times New Roman" w:hAnsi="Times New Roman" w:cs="Times New Roman"/>
          <w:b/>
          <w:i/>
          <w:spacing w:val="-4"/>
          <w:sz w:val="24"/>
          <w:szCs w:val="24"/>
        </w:rPr>
        <w:t>Pastaba.</w:t>
      </w:r>
      <w:r w:rsidRPr="000515BD">
        <w:rPr>
          <w:rFonts w:ascii="Times New Roman" w:hAnsi="Times New Roman" w:cs="Times New Roman"/>
          <w:i/>
          <w:spacing w:val="-4"/>
          <w:sz w:val="24"/>
          <w:szCs w:val="24"/>
        </w:rPr>
        <w:t xml:space="preserve"> Pildoma, jei tiekėjas ketina pasitelkti subtiekėją (-</w:t>
      </w:r>
      <w:proofErr w:type="spellStart"/>
      <w:r w:rsidRPr="000515BD">
        <w:rPr>
          <w:rFonts w:ascii="Times New Roman" w:hAnsi="Times New Roman" w:cs="Times New Roman"/>
          <w:i/>
          <w:spacing w:val="-4"/>
          <w:sz w:val="24"/>
          <w:szCs w:val="24"/>
        </w:rPr>
        <w:t>us</w:t>
      </w:r>
      <w:proofErr w:type="spellEnd"/>
      <w:r w:rsidRPr="000515BD">
        <w:rPr>
          <w:rFonts w:ascii="Times New Roman" w:hAnsi="Times New Roman" w:cs="Times New Roman"/>
          <w:i/>
          <w:spacing w:val="-4"/>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666"/>
      </w:tblGrid>
      <w:tr w:rsidR="00BE0D90" w:rsidRPr="000515BD" w14:paraId="3CD98D88" w14:textId="77777777" w:rsidTr="008232A4">
        <w:tc>
          <w:tcPr>
            <w:tcW w:w="4968" w:type="dxa"/>
            <w:tcBorders>
              <w:top w:val="single" w:sz="4" w:space="0" w:color="auto"/>
              <w:left w:val="single" w:sz="4" w:space="0" w:color="auto"/>
              <w:bottom w:val="single" w:sz="4" w:space="0" w:color="auto"/>
              <w:right w:val="single" w:sz="4" w:space="0" w:color="auto"/>
            </w:tcBorders>
          </w:tcPr>
          <w:p w14:paraId="4CF9BBF8" w14:textId="77777777" w:rsidR="00BE0D90" w:rsidRPr="000515BD" w:rsidRDefault="00BE0D90" w:rsidP="008232A4">
            <w:pPr>
              <w:spacing w:after="0" w:line="240" w:lineRule="auto"/>
              <w:rPr>
                <w:rFonts w:ascii="Times New Roman" w:hAnsi="Times New Roman" w:cs="Times New Roman"/>
                <w:i/>
                <w:sz w:val="24"/>
                <w:szCs w:val="24"/>
              </w:rPr>
            </w:pPr>
            <w:r w:rsidRPr="000515BD">
              <w:rPr>
                <w:rFonts w:ascii="Times New Roman" w:hAnsi="Times New Roman" w:cs="Times New Roman"/>
                <w:spacing w:val="-4"/>
                <w:sz w:val="24"/>
                <w:szCs w:val="24"/>
              </w:rPr>
              <w:t xml:space="preserve">Subtiekėjo (-ų) </w:t>
            </w:r>
            <w:r w:rsidRPr="000515BD">
              <w:rPr>
                <w:rFonts w:ascii="Times New Roman" w:hAnsi="Times New Roman" w:cs="Times New Roman"/>
                <w:sz w:val="24"/>
                <w:szCs w:val="24"/>
              </w:rPr>
              <w:t xml:space="preserve">pavadinimas (-ai) </w:t>
            </w:r>
          </w:p>
        </w:tc>
        <w:tc>
          <w:tcPr>
            <w:tcW w:w="4666" w:type="dxa"/>
            <w:tcBorders>
              <w:top w:val="single" w:sz="4" w:space="0" w:color="auto"/>
              <w:left w:val="single" w:sz="4" w:space="0" w:color="auto"/>
              <w:bottom w:val="single" w:sz="4" w:space="0" w:color="auto"/>
              <w:right w:val="single" w:sz="4" w:space="0" w:color="auto"/>
            </w:tcBorders>
          </w:tcPr>
          <w:p w14:paraId="23ACF256" w14:textId="77777777" w:rsidR="00BE0D90" w:rsidRPr="000515BD" w:rsidRDefault="00BE0D90" w:rsidP="008232A4">
            <w:pPr>
              <w:spacing w:after="0" w:line="240" w:lineRule="auto"/>
              <w:rPr>
                <w:rFonts w:ascii="Times New Roman" w:hAnsi="Times New Roman" w:cs="Times New Roman"/>
                <w:sz w:val="24"/>
                <w:szCs w:val="24"/>
              </w:rPr>
            </w:pPr>
          </w:p>
        </w:tc>
      </w:tr>
      <w:tr w:rsidR="00BE0D90" w:rsidRPr="000515BD" w14:paraId="5E9E11DE" w14:textId="77777777" w:rsidTr="008232A4">
        <w:tc>
          <w:tcPr>
            <w:tcW w:w="4968" w:type="dxa"/>
            <w:tcBorders>
              <w:top w:val="single" w:sz="4" w:space="0" w:color="auto"/>
              <w:left w:val="single" w:sz="4" w:space="0" w:color="auto"/>
              <w:bottom w:val="single" w:sz="4" w:space="0" w:color="auto"/>
              <w:right w:val="single" w:sz="4" w:space="0" w:color="auto"/>
            </w:tcBorders>
          </w:tcPr>
          <w:p w14:paraId="01176E68" w14:textId="77777777" w:rsidR="00BE0D90" w:rsidRPr="000515BD" w:rsidRDefault="00BE0D90" w:rsidP="008232A4">
            <w:pPr>
              <w:spacing w:after="0" w:line="240" w:lineRule="auto"/>
              <w:rPr>
                <w:rFonts w:ascii="Times New Roman" w:hAnsi="Times New Roman" w:cs="Times New Roman"/>
                <w:sz w:val="24"/>
                <w:szCs w:val="24"/>
              </w:rPr>
            </w:pPr>
            <w:r w:rsidRPr="000515BD">
              <w:rPr>
                <w:rFonts w:ascii="Times New Roman" w:hAnsi="Times New Roman" w:cs="Times New Roman"/>
                <w:spacing w:val="-4"/>
                <w:sz w:val="24"/>
                <w:szCs w:val="24"/>
              </w:rPr>
              <w:t xml:space="preserve">Subtiekėjo (-ų) </w:t>
            </w:r>
            <w:r w:rsidRPr="000515BD">
              <w:rPr>
                <w:rFonts w:ascii="Times New Roman" w:hAnsi="Times New Roman" w:cs="Times New Roman"/>
                <w:sz w:val="24"/>
                <w:szCs w:val="24"/>
              </w:rPr>
              <w:t xml:space="preserve">adresas (-ai) </w:t>
            </w:r>
          </w:p>
        </w:tc>
        <w:tc>
          <w:tcPr>
            <w:tcW w:w="4666" w:type="dxa"/>
            <w:tcBorders>
              <w:top w:val="single" w:sz="4" w:space="0" w:color="auto"/>
              <w:left w:val="single" w:sz="4" w:space="0" w:color="auto"/>
              <w:bottom w:val="single" w:sz="4" w:space="0" w:color="auto"/>
              <w:right w:val="single" w:sz="4" w:space="0" w:color="auto"/>
            </w:tcBorders>
          </w:tcPr>
          <w:p w14:paraId="7AF330A5" w14:textId="77777777" w:rsidR="00BE0D90" w:rsidRPr="000515BD" w:rsidRDefault="00BE0D90" w:rsidP="008232A4">
            <w:pPr>
              <w:spacing w:after="0" w:line="240" w:lineRule="auto"/>
              <w:rPr>
                <w:rFonts w:ascii="Times New Roman" w:hAnsi="Times New Roman" w:cs="Times New Roman"/>
                <w:sz w:val="24"/>
                <w:szCs w:val="24"/>
              </w:rPr>
            </w:pPr>
          </w:p>
        </w:tc>
      </w:tr>
      <w:tr w:rsidR="00BE0D90" w:rsidRPr="000515BD" w14:paraId="50BC91AE" w14:textId="77777777" w:rsidTr="008232A4">
        <w:tc>
          <w:tcPr>
            <w:tcW w:w="4968" w:type="dxa"/>
            <w:tcBorders>
              <w:top w:val="single" w:sz="4" w:space="0" w:color="auto"/>
              <w:left w:val="single" w:sz="4" w:space="0" w:color="auto"/>
              <w:bottom w:val="single" w:sz="4" w:space="0" w:color="auto"/>
              <w:right w:val="single" w:sz="4" w:space="0" w:color="auto"/>
            </w:tcBorders>
          </w:tcPr>
          <w:p w14:paraId="712054A0" w14:textId="77777777" w:rsidR="00BE0D90" w:rsidRPr="000515BD" w:rsidRDefault="00BE0D90" w:rsidP="008232A4">
            <w:pPr>
              <w:spacing w:after="0" w:line="240" w:lineRule="auto"/>
              <w:rPr>
                <w:rFonts w:ascii="Times New Roman" w:hAnsi="Times New Roman" w:cs="Times New Roman"/>
                <w:sz w:val="24"/>
                <w:szCs w:val="24"/>
              </w:rPr>
            </w:pPr>
            <w:r w:rsidRPr="000515BD">
              <w:rPr>
                <w:rFonts w:ascii="Times New Roman" w:hAnsi="Times New Roman" w:cs="Times New Roman"/>
                <w:sz w:val="24"/>
                <w:szCs w:val="24"/>
              </w:rPr>
              <w:t>Įsipareigojimų dalis (procentais), kuriai ketinama pasitelkti subtiekėją (-</w:t>
            </w:r>
            <w:proofErr w:type="spellStart"/>
            <w:r w:rsidRPr="000515BD">
              <w:rPr>
                <w:rFonts w:ascii="Times New Roman" w:hAnsi="Times New Roman" w:cs="Times New Roman"/>
                <w:sz w:val="24"/>
                <w:szCs w:val="24"/>
              </w:rPr>
              <w:t>us</w:t>
            </w:r>
            <w:proofErr w:type="spellEnd"/>
            <w:r w:rsidRPr="000515BD">
              <w:rPr>
                <w:rFonts w:ascii="Times New Roman" w:hAnsi="Times New Roman" w:cs="Times New Roman"/>
                <w:sz w:val="24"/>
                <w:szCs w:val="24"/>
              </w:rPr>
              <w:t xml:space="preserve">) </w:t>
            </w:r>
          </w:p>
        </w:tc>
        <w:tc>
          <w:tcPr>
            <w:tcW w:w="4666" w:type="dxa"/>
            <w:tcBorders>
              <w:top w:val="single" w:sz="4" w:space="0" w:color="auto"/>
              <w:left w:val="single" w:sz="4" w:space="0" w:color="auto"/>
              <w:bottom w:val="single" w:sz="4" w:space="0" w:color="auto"/>
              <w:right w:val="single" w:sz="4" w:space="0" w:color="auto"/>
            </w:tcBorders>
          </w:tcPr>
          <w:p w14:paraId="005B7C4F" w14:textId="77777777" w:rsidR="00BE0D90" w:rsidRPr="000515BD" w:rsidRDefault="00BE0D90" w:rsidP="008232A4">
            <w:pPr>
              <w:spacing w:after="0" w:line="240" w:lineRule="auto"/>
              <w:rPr>
                <w:rFonts w:ascii="Times New Roman" w:hAnsi="Times New Roman" w:cs="Times New Roman"/>
                <w:sz w:val="24"/>
                <w:szCs w:val="24"/>
              </w:rPr>
            </w:pPr>
          </w:p>
        </w:tc>
      </w:tr>
    </w:tbl>
    <w:p w14:paraId="6D2D95C7" w14:textId="77777777" w:rsidR="00BE0D90" w:rsidRPr="000515BD" w:rsidRDefault="00BE0D90" w:rsidP="00BE0D90">
      <w:pPr>
        <w:spacing w:after="0" w:line="240" w:lineRule="auto"/>
        <w:jc w:val="both"/>
        <w:rPr>
          <w:rFonts w:ascii="Times New Roman" w:hAnsi="Times New Roman" w:cs="Times New Roman"/>
          <w:sz w:val="24"/>
          <w:szCs w:val="24"/>
        </w:rPr>
      </w:pPr>
    </w:p>
    <w:p w14:paraId="08D7EC28" w14:textId="77777777" w:rsidR="00BE0D90" w:rsidRPr="000515BD" w:rsidRDefault="00BE0D90" w:rsidP="00BE0D90">
      <w:pPr>
        <w:spacing w:after="0" w:line="240" w:lineRule="auto"/>
        <w:jc w:val="both"/>
        <w:rPr>
          <w:rFonts w:ascii="Times New Roman" w:hAnsi="Times New Roman" w:cs="Times New Roman"/>
          <w:i/>
          <w:sz w:val="24"/>
          <w:szCs w:val="24"/>
        </w:rPr>
      </w:pPr>
      <w:r w:rsidRPr="000515BD">
        <w:rPr>
          <w:rFonts w:ascii="Times New Roman" w:hAnsi="Times New Roman" w:cs="Times New Roman"/>
          <w:i/>
          <w:sz w:val="24"/>
          <w:szCs w:val="24"/>
        </w:rPr>
        <w:lastRenderedPageBreak/>
        <w:t>/</w:t>
      </w:r>
      <w:r w:rsidRPr="000515BD">
        <w:rPr>
          <w:rFonts w:ascii="Times New Roman" w:hAnsi="Times New Roman" w:cs="Times New Roman"/>
          <w:b/>
          <w:i/>
          <w:sz w:val="24"/>
          <w:szCs w:val="24"/>
        </w:rPr>
        <w:t>Pastaba</w:t>
      </w:r>
      <w:r w:rsidRPr="000515BD">
        <w:rPr>
          <w:rFonts w:ascii="Times New Roman" w:hAnsi="Times New Roman" w:cs="Times New Roman"/>
          <w:i/>
          <w:sz w:val="24"/>
          <w:szCs w:val="24"/>
        </w:rPr>
        <w:t xml:space="preserve">. Pildoma, jei tiekėjas ketina pasitelkti </w:t>
      </w:r>
      <w:proofErr w:type="spellStart"/>
      <w:r w:rsidRPr="000515BD">
        <w:rPr>
          <w:rFonts w:ascii="Times New Roman" w:hAnsi="Times New Roman" w:cs="Times New Roman"/>
          <w:i/>
          <w:sz w:val="24"/>
          <w:szCs w:val="24"/>
        </w:rPr>
        <w:t>kvazisubtiekėją</w:t>
      </w:r>
      <w:proofErr w:type="spellEnd"/>
      <w:r w:rsidRPr="000515BD">
        <w:rPr>
          <w:rFonts w:ascii="Times New Roman" w:hAnsi="Times New Roman" w:cs="Times New Roman"/>
          <w:i/>
          <w:sz w:val="24"/>
          <w:szCs w:val="24"/>
        </w:rPr>
        <w:t xml:space="preserve"> (-</w:t>
      </w:r>
      <w:proofErr w:type="spellStart"/>
      <w:r w:rsidRPr="000515BD">
        <w:rPr>
          <w:rFonts w:ascii="Times New Roman" w:hAnsi="Times New Roman" w:cs="Times New Roman"/>
          <w:i/>
          <w:sz w:val="24"/>
          <w:szCs w:val="24"/>
        </w:rPr>
        <w:t>us</w:t>
      </w:r>
      <w:proofErr w:type="spellEnd"/>
      <w:r w:rsidRPr="000515BD">
        <w:rPr>
          <w:rFonts w:ascii="Times New Roman" w:hAnsi="Times New Roman" w:cs="Times New Roman"/>
          <w:i/>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666"/>
      </w:tblGrid>
      <w:tr w:rsidR="00BE0D90" w:rsidRPr="000515BD" w14:paraId="095CEB1B" w14:textId="77777777" w:rsidTr="008232A4">
        <w:tc>
          <w:tcPr>
            <w:tcW w:w="4968" w:type="dxa"/>
            <w:tcBorders>
              <w:top w:val="single" w:sz="4" w:space="0" w:color="auto"/>
              <w:left w:val="single" w:sz="4" w:space="0" w:color="auto"/>
              <w:bottom w:val="single" w:sz="4" w:space="0" w:color="auto"/>
              <w:right w:val="single" w:sz="4" w:space="0" w:color="auto"/>
            </w:tcBorders>
          </w:tcPr>
          <w:p w14:paraId="5E8B6D8E" w14:textId="77777777" w:rsidR="00BE0D90" w:rsidRPr="000515BD" w:rsidRDefault="00BE0D90" w:rsidP="008232A4">
            <w:pPr>
              <w:spacing w:after="0" w:line="240" w:lineRule="auto"/>
              <w:rPr>
                <w:rFonts w:ascii="Times New Roman" w:hAnsi="Times New Roman" w:cs="Times New Roman"/>
                <w:i/>
                <w:sz w:val="24"/>
                <w:szCs w:val="24"/>
              </w:rPr>
            </w:pPr>
            <w:proofErr w:type="spellStart"/>
            <w:r w:rsidRPr="000515BD">
              <w:rPr>
                <w:rFonts w:ascii="Times New Roman" w:hAnsi="Times New Roman" w:cs="Times New Roman"/>
                <w:spacing w:val="-4"/>
                <w:sz w:val="24"/>
                <w:szCs w:val="24"/>
              </w:rPr>
              <w:t>Kvazisubtiekėjo</w:t>
            </w:r>
            <w:proofErr w:type="spellEnd"/>
            <w:r w:rsidRPr="000515BD">
              <w:rPr>
                <w:rFonts w:ascii="Times New Roman" w:hAnsi="Times New Roman" w:cs="Times New Roman"/>
                <w:spacing w:val="-4"/>
                <w:sz w:val="24"/>
                <w:szCs w:val="24"/>
              </w:rPr>
              <w:t xml:space="preserve"> (-ų) </w:t>
            </w:r>
            <w:r w:rsidRPr="000515BD">
              <w:rPr>
                <w:rFonts w:ascii="Times New Roman" w:hAnsi="Times New Roman" w:cs="Times New Roman"/>
                <w:sz w:val="24"/>
                <w:szCs w:val="24"/>
              </w:rPr>
              <w:t xml:space="preserve">pavadinimas (-ai) </w:t>
            </w:r>
          </w:p>
        </w:tc>
        <w:tc>
          <w:tcPr>
            <w:tcW w:w="4666" w:type="dxa"/>
            <w:tcBorders>
              <w:top w:val="single" w:sz="4" w:space="0" w:color="auto"/>
              <w:left w:val="single" w:sz="4" w:space="0" w:color="auto"/>
              <w:bottom w:val="single" w:sz="4" w:space="0" w:color="auto"/>
              <w:right w:val="single" w:sz="4" w:space="0" w:color="auto"/>
            </w:tcBorders>
          </w:tcPr>
          <w:p w14:paraId="25F6D52D" w14:textId="77777777" w:rsidR="00BE0D90" w:rsidRPr="000515BD" w:rsidRDefault="00BE0D90" w:rsidP="008232A4">
            <w:pPr>
              <w:spacing w:after="0" w:line="240" w:lineRule="auto"/>
              <w:rPr>
                <w:rFonts w:ascii="Times New Roman" w:hAnsi="Times New Roman" w:cs="Times New Roman"/>
                <w:sz w:val="24"/>
                <w:szCs w:val="24"/>
              </w:rPr>
            </w:pPr>
          </w:p>
        </w:tc>
      </w:tr>
      <w:tr w:rsidR="00BE0D90" w:rsidRPr="000515BD" w14:paraId="5E30B36B" w14:textId="77777777" w:rsidTr="008232A4">
        <w:tc>
          <w:tcPr>
            <w:tcW w:w="4968" w:type="dxa"/>
            <w:tcBorders>
              <w:top w:val="single" w:sz="4" w:space="0" w:color="auto"/>
              <w:left w:val="single" w:sz="4" w:space="0" w:color="auto"/>
              <w:bottom w:val="single" w:sz="4" w:space="0" w:color="auto"/>
              <w:right w:val="single" w:sz="4" w:space="0" w:color="auto"/>
            </w:tcBorders>
          </w:tcPr>
          <w:p w14:paraId="4CB4106C" w14:textId="77777777" w:rsidR="00BE0D90" w:rsidRPr="000515BD" w:rsidRDefault="00BE0D90" w:rsidP="008232A4">
            <w:pPr>
              <w:spacing w:after="0" w:line="240" w:lineRule="auto"/>
              <w:rPr>
                <w:rFonts w:ascii="Times New Roman" w:hAnsi="Times New Roman" w:cs="Times New Roman"/>
                <w:sz w:val="24"/>
                <w:szCs w:val="24"/>
              </w:rPr>
            </w:pPr>
            <w:proofErr w:type="spellStart"/>
            <w:r w:rsidRPr="000515BD">
              <w:rPr>
                <w:rFonts w:ascii="Times New Roman" w:hAnsi="Times New Roman" w:cs="Times New Roman"/>
                <w:spacing w:val="-4"/>
                <w:sz w:val="24"/>
                <w:szCs w:val="24"/>
              </w:rPr>
              <w:t>Kvazisubtiekėjo</w:t>
            </w:r>
            <w:proofErr w:type="spellEnd"/>
            <w:r w:rsidRPr="000515BD">
              <w:rPr>
                <w:rFonts w:ascii="Times New Roman" w:hAnsi="Times New Roman" w:cs="Times New Roman"/>
                <w:spacing w:val="-4"/>
                <w:sz w:val="24"/>
                <w:szCs w:val="24"/>
              </w:rPr>
              <w:t xml:space="preserve"> (-ų) </w:t>
            </w:r>
            <w:r w:rsidRPr="000515BD">
              <w:rPr>
                <w:rFonts w:ascii="Times New Roman" w:hAnsi="Times New Roman" w:cs="Times New Roman"/>
                <w:sz w:val="24"/>
                <w:szCs w:val="24"/>
              </w:rPr>
              <w:t xml:space="preserve">adresas (-ai) </w:t>
            </w:r>
          </w:p>
        </w:tc>
        <w:tc>
          <w:tcPr>
            <w:tcW w:w="4666" w:type="dxa"/>
            <w:tcBorders>
              <w:top w:val="single" w:sz="4" w:space="0" w:color="auto"/>
              <w:left w:val="single" w:sz="4" w:space="0" w:color="auto"/>
              <w:bottom w:val="single" w:sz="4" w:space="0" w:color="auto"/>
              <w:right w:val="single" w:sz="4" w:space="0" w:color="auto"/>
            </w:tcBorders>
          </w:tcPr>
          <w:p w14:paraId="32E6E01E" w14:textId="77777777" w:rsidR="00BE0D90" w:rsidRPr="000515BD" w:rsidRDefault="00BE0D90" w:rsidP="008232A4">
            <w:pPr>
              <w:spacing w:after="0" w:line="240" w:lineRule="auto"/>
              <w:rPr>
                <w:rFonts w:ascii="Times New Roman" w:hAnsi="Times New Roman" w:cs="Times New Roman"/>
                <w:sz w:val="24"/>
                <w:szCs w:val="24"/>
              </w:rPr>
            </w:pPr>
          </w:p>
        </w:tc>
      </w:tr>
      <w:tr w:rsidR="00BE0D90" w:rsidRPr="000515BD" w14:paraId="731140E4" w14:textId="77777777" w:rsidTr="008232A4">
        <w:tc>
          <w:tcPr>
            <w:tcW w:w="4968" w:type="dxa"/>
            <w:tcBorders>
              <w:top w:val="single" w:sz="4" w:space="0" w:color="auto"/>
              <w:left w:val="single" w:sz="4" w:space="0" w:color="auto"/>
              <w:bottom w:val="single" w:sz="4" w:space="0" w:color="auto"/>
              <w:right w:val="single" w:sz="4" w:space="0" w:color="auto"/>
            </w:tcBorders>
          </w:tcPr>
          <w:p w14:paraId="0D5FE584" w14:textId="77777777" w:rsidR="00BE0D90" w:rsidRPr="000515BD" w:rsidRDefault="00BE0D90" w:rsidP="008232A4">
            <w:pPr>
              <w:spacing w:after="0" w:line="240" w:lineRule="auto"/>
              <w:rPr>
                <w:rFonts w:ascii="Times New Roman" w:hAnsi="Times New Roman" w:cs="Times New Roman"/>
                <w:sz w:val="24"/>
                <w:szCs w:val="24"/>
              </w:rPr>
            </w:pPr>
            <w:r w:rsidRPr="000515BD">
              <w:rPr>
                <w:rFonts w:ascii="Times New Roman" w:hAnsi="Times New Roman" w:cs="Times New Roman"/>
                <w:sz w:val="24"/>
                <w:szCs w:val="24"/>
              </w:rPr>
              <w:t xml:space="preserve">Įsipareigojimų dalis (pavadinimas ir procentai), kuriai ketinama pasitelkti </w:t>
            </w:r>
            <w:proofErr w:type="spellStart"/>
            <w:r w:rsidRPr="000515BD">
              <w:rPr>
                <w:rFonts w:ascii="Times New Roman" w:hAnsi="Times New Roman" w:cs="Times New Roman"/>
                <w:sz w:val="24"/>
                <w:szCs w:val="24"/>
              </w:rPr>
              <w:t>kvazisubtiekėją</w:t>
            </w:r>
            <w:proofErr w:type="spellEnd"/>
            <w:r w:rsidRPr="000515BD">
              <w:rPr>
                <w:rFonts w:ascii="Times New Roman" w:hAnsi="Times New Roman" w:cs="Times New Roman"/>
                <w:sz w:val="24"/>
                <w:szCs w:val="24"/>
              </w:rPr>
              <w:t xml:space="preserve"> (-</w:t>
            </w:r>
            <w:proofErr w:type="spellStart"/>
            <w:r w:rsidRPr="000515BD">
              <w:rPr>
                <w:rFonts w:ascii="Times New Roman" w:hAnsi="Times New Roman" w:cs="Times New Roman"/>
                <w:sz w:val="24"/>
                <w:szCs w:val="24"/>
              </w:rPr>
              <w:t>us</w:t>
            </w:r>
            <w:proofErr w:type="spellEnd"/>
            <w:r w:rsidRPr="000515BD">
              <w:rPr>
                <w:rFonts w:ascii="Times New Roman" w:hAnsi="Times New Roman" w:cs="Times New Roman"/>
                <w:sz w:val="24"/>
                <w:szCs w:val="24"/>
              </w:rPr>
              <w:t xml:space="preserve">) </w:t>
            </w:r>
          </w:p>
        </w:tc>
        <w:tc>
          <w:tcPr>
            <w:tcW w:w="4666" w:type="dxa"/>
            <w:tcBorders>
              <w:top w:val="single" w:sz="4" w:space="0" w:color="auto"/>
              <w:left w:val="single" w:sz="4" w:space="0" w:color="auto"/>
              <w:bottom w:val="single" w:sz="4" w:space="0" w:color="auto"/>
              <w:right w:val="single" w:sz="4" w:space="0" w:color="auto"/>
            </w:tcBorders>
          </w:tcPr>
          <w:p w14:paraId="32F4C408" w14:textId="77777777" w:rsidR="00BE0D90" w:rsidRPr="000515BD" w:rsidRDefault="00BE0D90" w:rsidP="008232A4">
            <w:pPr>
              <w:spacing w:after="0" w:line="240" w:lineRule="auto"/>
              <w:rPr>
                <w:rFonts w:ascii="Times New Roman" w:hAnsi="Times New Roman" w:cs="Times New Roman"/>
                <w:sz w:val="24"/>
                <w:szCs w:val="24"/>
              </w:rPr>
            </w:pPr>
          </w:p>
        </w:tc>
      </w:tr>
    </w:tbl>
    <w:p w14:paraId="77F370CC" w14:textId="77777777" w:rsidR="00BE0D90" w:rsidRPr="000515BD" w:rsidRDefault="00BE0D90" w:rsidP="00BE0D90">
      <w:pPr>
        <w:spacing w:after="0" w:line="240" w:lineRule="auto"/>
        <w:jc w:val="both"/>
        <w:rPr>
          <w:rFonts w:ascii="Times New Roman" w:hAnsi="Times New Roman" w:cs="Times New Roman"/>
          <w:sz w:val="24"/>
          <w:szCs w:val="24"/>
        </w:rPr>
      </w:pPr>
    </w:p>
    <w:p w14:paraId="513B399F" w14:textId="77777777" w:rsidR="00BE0D90" w:rsidRPr="000515BD" w:rsidRDefault="00BE0D90" w:rsidP="00BE0D90">
      <w:pPr>
        <w:widowControl w:val="0"/>
        <w:suppressAutoHyphens/>
        <w:spacing w:after="0" w:line="240" w:lineRule="auto"/>
        <w:jc w:val="center"/>
        <w:rPr>
          <w:rFonts w:ascii="Times New Roman" w:eastAsia="Times New Roman" w:hAnsi="Times New Roman" w:cs="Times New Roman"/>
          <w:b/>
          <w:sz w:val="24"/>
          <w:szCs w:val="24"/>
        </w:rPr>
      </w:pPr>
      <w:r w:rsidRPr="000515BD">
        <w:rPr>
          <w:rFonts w:ascii="Times New Roman" w:eastAsia="Times New Roman" w:hAnsi="Times New Roman" w:cs="Times New Roman"/>
          <w:b/>
          <w:sz w:val="24"/>
          <w:szCs w:val="24"/>
        </w:rPr>
        <w:t>2.PASIŪLYMO KAINA</w:t>
      </w:r>
    </w:p>
    <w:p w14:paraId="681E57CF" w14:textId="77777777" w:rsidR="00BE0D90" w:rsidRPr="000515BD" w:rsidRDefault="00BE0D90" w:rsidP="00BE0D90">
      <w:pPr>
        <w:ind w:left="360"/>
        <w:contextualSpacing/>
        <w:rPr>
          <w:rFonts w:ascii="Times New Roman" w:eastAsia="Times New Roman" w:hAnsi="Times New Roman" w:cs="Times New Roman"/>
          <w:b/>
          <w:sz w:val="24"/>
          <w:szCs w:val="24"/>
        </w:rPr>
      </w:pPr>
    </w:p>
    <w:p w14:paraId="6F1B923D" w14:textId="77777777" w:rsidR="00BE0D90" w:rsidRPr="000515BD" w:rsidRDefault="00BE0D90">
      <w:pPr>
        <w:widowControl w:val="0"/>
        <w:numPr>
          <w:ilvl w:val="1"/>
          <w:numId w:val="4"/>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rPr>
      </w:pPr>
      <w:r w:rsidRPr="000515BD">
        <w:rPr>
          <w:rFonts w:ascii="Times New Roman" w:eastAsia="Times New Roman" w:hAnsi="Times New Roman" w:cs="Times New Roman"/>
          <w:bCs/>
          <w:iCs/>
          <w:sz w:val="24"/>
          <w:szCs w:val="24"/>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FC61989" w14:textId="77777777" w:rsidR="00BE0D90" w:rsidRPr="000515BD" w:rsidRDefault="00BE0D90">
      <w:pPr>
        <w:widowControl w:val="0"/>
        <w:numPr>
          <w:ilvl w:val="1"/>
          <w:numId w:val="4"/>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rPr>
      </w:pPr>
      <w:r w:rsidRPr="000515BD">
        <w:rPr>
          <w:rFonts w:ascii="Times New Roman" w:eastAsia="Times New Roman" w:hAnsi="Times New Roman" w:cs="Times New Roman"/>
          <w:bCs/>
          <w:iCs/>
          <w:sz w:val="24"/>
          <w:szCs w:val="24"/>
        </w:rPr>
        <w:t>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 Jeigu pasiūlyme nurodyta kaina, išreikšta skaitmenimis, neatitinka kainos, nurodytos žodžiais, teisinga laikoma kaina, nurodyta žodžiais.</w:t>
      </w:r>
    </w:p>
    <w:p w14:paraId="3DCE5B7C" w14:textId="77777777" w:rsidR="00BE0D90" w:rsidRPr="000515BD" w:rsidRDefault="00BE0D90">
      <w:pPr>
        <w:widowControl w:val="0"/>
        <w:numPr>
          <w:ilvl w:val="1"/>
          <w:numId w:val="4"/>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rPr>
      </w:pPr>
      <w:r w:rsidRPr="000515BD">
        <w:rPr>
          <w:rFonts w:ascii="Times New Roman" w:eastAsia="Times New Roman" w:hAnsi="Times New Roman" w:cs="Times New Roman"/>
          <w:bCs/>
          <w:iCs/>
          <w:sz w:val="24"/>
          <w:szCs w:val="24"/>
        </w:rPr>
        <w:t>Jeigu pasiūlyme nurodyta kaina, išreikšta skaitmenimis, neatitinka kainos, nurodytos žodžiais, teisinga laikoma kaina, nurodyta žodžiais.</w:t>
      </w:r>
    </w:p>
    <w:p w14:paraId="30987F29" w14:textId="77777777" w:rsidR="00BE0D90" w:rsidRPr="000515BD" w:rsidRDefault="00BE0D90">
      <w:pPr>
        <w:widowControl w:val="0"/>
        <w:numPr>
          <w:ilvl w:val="1"/>
          <w:numId w:val="4"/>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rPr>
      </w:pPr>
      <w:r w:rsidRPr="000515BD">
        <w:rPr>
          <w:rFonts w:ascii="Times New Roman" w:eastAsia="Times New Roman" w:hAnsi="Times New Roman" w:cs="Times New Roman"/>
          <w:bCs/>
          <w:iCs/>
          <w:sz w:val="24"/>
          <w:szCs w:val="24"/>
        </w:rPr>
        <w:t>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14:paraId="65531CF0" w14:textId="77777777" w:rsidR="00BE0D90" w:rsidRPr="000515BD" w:rsidRDefault="00BE0D90" w:rsidP="00BE0D90">
      <w:pPr>
        <w:widowControl w:val="0"/>
        <w:tabs>
          <w:tab w:val="left" w:pos="851"/>
          <w:tab w:val="left" w:pos="993"/>
        </w:tabs>
        <w:suppressAutoHyphens/>
        <w:spacing w:after="0" w:line="20" w:lineRule="atLeast"/>
        <w:ind w:left="567"/>
        <w:contextualSpacing/>
        <w:jc w:val="both"/>
        <w:rPr>
          <w:rFonts w:ascii="Times New Roman" w:eastAsia="Times New Roman" w:hAnsi="Times New Roman" w:cs="Times New Roman"/>
          <w:bCs/>
          <w:iCs/>
          <w:sz w:val="24"/>
          <w:szCs w:val="24"/>
        </w:rPr>
      </w:pPr>
    </w:p>
    <w:p w14:paraId="408A033F" w14:textId="77777777" w:rsidR="00BE0D90" w:rsidRPr="000515BD" w:rsidRDefault="00BE0D90" w:rsidP="00BE0D90">
      <w:pPr>
        <w:pStyle w:val="Sraopastraipa"/>
        <w:widowControl w:val="0"/>
        <w:tabs>
          <w:tab w:val="left" w:pos="851"/>
        </w:tabs>
        <w:suppressAutoHyphens/>
        <w:ind w:left="644"/>
        <w:jc w:val="both"/>
        <w:rPr>
          <w:b/>
          <w:iCs/>
          <w:szCs w:val="24"/>
        </w:rPr>
      </w:pPr>
      <w:r w:rsidRPr="000515BD">
        <w:rPr>
          <w:b/>
          <w:iCs/>
          <w:szCs w:val="24"/>
        </w:rPr>
        <w:t>Siūloma kaina:</w:t>
      </w:r>
    </w:p>
    <w:tbl>
      <w:tblPr>
        <w:tblStyle w:val="Lentelstinklelis"/>
        <w:tblW w:w="9634" w:type="dxa"/>
        <w:tblLook w:val="04A0" w:firstRow="1" w:lastRow="0" w:firstColumn="1" w:lastColumn="0" w:noHBand="0" w:noVBand="1"/>
      </w:tblPr>
      <w:tblGrid>
        <w:gridCol w:w="5095"/>
        <w:gridCol w:w="1421"/>
        <w:gridCol w:w="1559"/>
        <w:gridCol w:w="1559"/>
      </w:tblGrid>
      <w:tr w:rsidR="00BE0D90" w:rsidRPr="000515BD" w14:paraId="738B548D" w14:textId="77777777" w:rsidTr="008232A4">
        <w:tc>
          <w:tcPr>
            <w:tcW w:w="5095" w:type="dxa"/>
            <w:vAlign w:val="center"/>
          </w:tcPr>
          <w:p w14:paraId="09AB5C7C" w14:textId="77777777" w:rsidR="00BE0D90" w:rsidRPr="000515BD" w:rsidRDefault="00BE0D90" w:rsidP="008232A4">
            <w:pPr>
              <w:jc w:val="center"/>
              <w:rPr>
                <w:rFonts w:ascii="Times New Roman" w:hAnsi="Times New Roman" w:cs="Times New Roman"/>
                <w:b/>
                <w:sz w:val="24"/>
                <w:szCs w:val="24"/>
              </w:rPr>
            </w:pPr>
            <w:r w:rsidRPr="000515BD">
              <w:rPr>
                <w:rFonts w:ascii="Times New Roman" w:hAnsi="Times New Roman" w:cs="Times New Roman"/>
                <w:b/>
                <w:sz w:val="24"/>
                <w:szCs w:val="24"/>
              </w:rPr>
              <w:t>Prekės pavadinimas</w:t>
            </w:r>
          </w:p>
        </w:tc>
        <w:tc>
          <w:tcPr>
            <w:tcW w:w="1421" w:type="dxa"/>
          </w:tcPr>
          <w:p w14:paraId="0E07B74C" w14:textId="77777777" w:rsidR="00BE0D90" w:rsidRPr="000515BD" w:rsidRDefault="00BE0D90" w:rsidP="008232A4">
            <w:pPr>
              <w:jc w:val="center"/>
              <w:rPr>
                <w:rFonts w:ascii="Times New Roman" w:hAnsi="Times New Roman" w:cs="Times New Roman"/>
                <w:b/>
                <w:sz w:val="24"/>
                <w:szCs w:val="24"/>
              </w:rPr>
            </w:pPr>
            <w:r w:rsidRPr="000515BD">
              <w:rPr>
                <w:rFonts w:ascii="Times New Roman" w:hAnsi="Times New Roman" w:cs="Times New Roman"/>
                <w:b/>
                <w:sz w:val="24"/>
                <w:szCs w:val="24"/>
              </w:rPr>
              <w:t>Kiekis, vnt.</w:t>
            </w:r>
          </w:p>
        </w:tc>
        <w:tc>
          <w:tcPr>
            <w:tcW w:w="1559" w:type="dxa"/>
          </w:tcPr>
          <w:p w14:paraId="590FA591" w14:textId="77777777" w:rsidR="00BE0D90" w:rsidRPr="000515BD" w:rsidRDefault="00BE0D90" w:rsidP="008232A4">
            <w:pPr>
              <w:jc w:val="center"/>
              <w:rPr>
                <w:rFonts w:ascii="Times New Roman" w:hAnsi="Times New Roman" w:cs="Times New Roman"/>
                <w:b/>
                <w:sz w:val="24"/>
                <w:szCs w:val="24"/>
              </w:rPr>
            </w:pPr>
            <w:r w:rsidRPr="000515BD">
              <w:rPr>
                <w:rFonts w:ascii="Times New Roman" w:hAnsi="Times New Roman" w:cs="Times New Roman"/>
                <w:b/>
                <w:sz w:val="24"/>
                <w:szCs w:val="24"/>
              </w:rPr>
              <w:t xml:space="preserve">Automobilio nuomos </w:t>
            </w:r>
          </w:p>
          <w:p w14:paraId="484F860A" w14:textId="77777777" w:rsidR="00BE0D90" w:rsidRPr="000515BD" w:rsidRDefault="00BE0D90" w:rsidP="008232A4">
            <w:pPr>
              <w:jc w:val="center"/>
              <w:rPr>
                <w:rFonts w:ascii="Times New Roman" w:hAnsi="Times New Roman" w:cs="Times New Roman"/>
                <w:b/>
                <w:sz w:val="24"/>
                <w:szCs w:val="24"/>
              </w:rPr>
            </w:pPr>
            <w:r w:rsidRPr="000515BD">
              <w:rPr>
                <w:rFonts w:ascii="Times New Roman" w:hAnsi="Times New Roman" w:cs="Times New Roman"/>
                <w:b/>
                <w:sz w:val="24"/>
                <w:szCs w:val="24"/>
              </w:rPr>
              <w:t xml:space="preserve">kaina </w:t>
            </w:r>
          </w:p>
          <w:p w14:paraId="2DD609B9" w14:textId="77777777" w:rsidR="00BE0D90" w:rsidRPr="000515BD" w:rsidRDefault="00BE0D90" w:rsidP="008232A4">
            <w:pPr>
              <w:jc w:val="center"/>
              <w:rPr>
                <w:rFonts w:ascii="Times New Roman" w:hAnsi="Times New Roman" w:cs="Times New Roman"/>
                <w:b/>
                <w:sz w:val="24"/>
                <w:szCs w:val="24"/>
              </w:rPr>
            </w:pPr>
            <w:r w:rsidRPr="000515BD">
              <w:rPr>
                <w:rFonts w:ascii="Times New Roman" w:hAnsi="Times New Roman" w:cs="Times New Roman"/>
                <w:b/>
                <w:sz w:val="24"/>
                <w:szCs w:val="24"/>
              </w:rPr>
              <w:t xml:space="preserve">1 mėn., </w:t>
            </w:r>
          </w:p>
          <w:p w14:paraId="073FBAC1" w14:textId="77777777" w:rsidR="00BE0D90" w:rsidRPr="000515BD" w:rsidRDefault="00BE0D90" w:rsidP="008232A4">
            <w:pPr>
              <w:jc w:val="center"/>
              <w:rPr>
                <w:rFonts w:ascii="Times New Roman" w:hAnsi="Times New Roman" w:cs="Times New Roman"/>
                <w:b/>
                <w:sz w:val="24"/>
                <w:szCs w:val="24"/>
                <w:lang w:bidi="en-US"/>
              </w:rPr>
            </w:pPr>
            <w:r w:rsidRPr="000515BD">
              <w:rPr>
                <w:rFonts w:ascii="Times New Roman" w:hAnsi="Times New Roman" w:cs="Times New Roman"/>
                <w:b/>
                <w:sz w:val="24"/>
                <w:szCs w:val="24"/>
              </w:rPr>
              <w:t xml:space="preserve">Eur be PVM </w:t>
            </w:r>
          </w:p>
        </w:tc>
        <w:tc>
          <w:tcPr>
            <w:tcW w:w="1559" w:type="dxa"/>
          </w:tcPr>
          <w:p w14:paraId="32EC2899" w14:textId="77777777" w:rsidR="00BE0D90" w:rsidRPr="000515BD" w:rsidRDefault="00BE0D90" w:rsidP="008232A4">
            <w:pPr>
              <w:jc w:val="center"/>
              <w:rPr>
                <w:rFonts w:ascii="Times New Roman" w:hAnsi="Times New Roman" w:cs="Times New Roman"/>
                <w:b/>
                <w:sz w:val="24"/>
                <w:szCs w:val="24"/>
                <w:lang w:bidi="en-US"/>
              </w:rPr>
            </w:pPr>
            <w:r w:rsidRPr="000515BD">
              <w:rPr>
                <w:rFonts w:ascii="Times New Roman" w:hAnsi="Times New Roman" w:cs="Times New Roman"/>
                <w:b/>
                <w:sz w:val="24"/>
                <w:szCs w:val="24"/>
              </w:rPr>
              <w:t>Bendra kaina         12 mėn., Eur be PVM</w:t>
            </w:r>
          </w:p>
          <w:p w14:paraId="28DE4F0C" w14:textId="77777777" w:rsidR="00BE0D90" w:rsidRPr="000515BD" w:rsidRDefault="00BE0D90" w:rsidP="008232A4">
            <w:pPr>
              <w:jc w:val="center"/>
              <w:rPr>
                <w:rFonts w:ascii="Times New Roman" w:hAnsi="Times New Roman" w:cs="Times New Roman"/>
                <w:b/>
                <w:sz w:val="24"/>
                <w:szCs w:val="24"/>
              </w:rPr>
            </w:pPr>
          </w:p>
        </w:tc>
      </w:tr>
      <w:tr w:rsidR="00BE0D90" w:rsidRPr="000515BD" w14:paraId="35C4C905" w14:textId="77777777" w:rsidTr="008232A4">
        <w:tc>
          <w:tcPr>
            <w:tcW w:w="5095" w:type="dxa"/>
          </w:tcPr>
          <w:p w14:paraId="43379338" w14:textId="77777777" w:rsidR="00BE0D90" w:rsidRPr="000515BD" w:rsidRDefault="00BE0D90" w:rsidP="008232A4">
            <w:pPr>
              <w:jc w:val="center"/>
              <w:rPr>
                <w:rFonts w:ascii="Times New Roman" w:hAnsi="Times New Roman" w:cs="Times New Roman"/>
                <w:b/>
                <w:sz w:val="24"/>
                <w:szCs w:val="24"/>
              </w:rPr>
            </w:pPr>
            <w:r w:rsidRPr="000515BD">
              <w:rPr>
                <w:rFonts w:ascii="Times New Roman" w:hAnsi="Times New Roman" w:cs="Times New Roman"/>
                <w:b/>
                <w:sz w:val="24"/>
                <w:szCs w:val="24"/>
              </w:rPr>
              <w:t>1</w:t>
            </w:r>
          </w:p>
        </w:tc>
        <w:tc>
          <w:tcPr>
            <w:tcW w:w="1421" w:type="dxa"/>
          </w:tcPr>
          <w:p w14:paraId="461797B2" w14:textId="77777777" w:rsidR="00BE0D90" w:rsidRPr="000515BD" w:rsidRDefault="00BE0D90" w:rsidP="008232A4">
            <w:pPr>
              <w:jc w:val="center"/>
              <w:rPr>
                <w:rFonts w:ascii="Times New Roman" w:hAnsi="Times New Roman" w:cs="Times New Roman"/>
                <w:b/>
                <w:sz w:val="24"/>
                <w:szCs w:val="24"/>
              </w:rPr>
            </w:pPr>
            <w:r w:rsidRPr="000515BD">
              <w:rPr>
                <w:rFonts w:ascii="Times New Roman" w:hAnsi="Times New Roman" w:cs="Times New Roman"/>
                <w:b/>
                <w:sz w:val="24"/>
                <w:szCs w:val="24"/>
              </w:rPr>
              <w:t>2</w:t>
            </w:r>
          </w:p>
        </w:tc>
        <w:tc>
          <w:tcPr>
            <w:tcW w:w="1559" w:type="dxa"/>
          </w:tcPr>
          <w:p w14:paraId="12236507" w14:textId="77777777" w:rsidR="00BE0D90" w:rsidRPr="000515BD" w:rsidRDefault="00BE0D90" w:rsidP="008232A4">
            <w:pPr>
              <w:jc w:val="center"/>
              <w:rPr>
                <w:rFonts w:ascii="Times New Roman" w:hAnsi="Times New Roman" w:cs="Times New Roman"/>
                <w:b/>
                <w:sz w:val="24"/>
                <w:szCs w:val="24"/>
              </w:rPr>
            </w:pPr>
            <w:r w:rsidRPr="000515BD">
              <w:rPr>
                <w:rFonts w:ascii="Times New Roman" w:hAnsi="Times New Roman" w:cs="Times New Roman"/>
                <w:b/>
                <w:sz w:val="24"/>
                <w:szCs w:val="24"/>
              </w:rPr>
              <w:t>3</w:t>
            </w:r>
          </w:p>
        </w:tc>
        <w:tc>
          <w:tcPr>
            <w:tcW w:w="1559" w:type="dxa"/>
          </w:tcPr>
          <w:p w14:paraId="72E77D74" w14:textId="77777777" w:rsidR="00BE0D90" w:rsidRPr="000515BD" w:rsidRDefault="00BE0D90" w:rsidP="008232A4">
            <w:pPr>
              <w:jc w:val="center"/>
              <w:rPr>
                <w:rFonts w:ascii="Times New Roman" w:hAnsi="Times New Roman" w:cs="Times New Roman"/>
                <w:b/>
                <w:sz w:val="24"/>
                <w:szCs w:val="24"/>
                <w:lang w:val="en-US"/>
              </w:rPr>
            </w:pPr>
            <w:r w:rsidRPr="000515BD">
              <w:rPr>
                <w:rFonts w:ascii="Times New Roman" w:hAnsi="Times New Roman" w:cs="Times New Roman"/>
                <w:b/>
                <w:sz w:val="24"/>
                <w:szCs w:val="24"/>
              </w:rPr>
              <w:t>4</w:t>
            </w:r>
          </w:p>
        </w:tc>
      </w:tr>
      <w:tr w:rsidR="00BE0D90" w:rsidRPr="000515BD" w14:paraId="1CC068D1" w14:textId="77777777" w:rsidTr="008232A4">
        <w:tc>
          <w:tcPr>
            <w:tcW w:w="5095" w:type="dxa"/>
          </w:tcPr>
          <w:p w14:paraId="5960A4A6" w14:textId="77777777" w:rsidR="00BE0D90" w:rsidRPr="000515BD" w:rsidRDefault="00BE0D90" w:rsidP="008232A4">
            <w:pPr>
              <w:rPr>
                <w:rFonts w:ascii="Times New Roman" w:hAnsi="Times New Roman" w:cs="Times New Roman"/>
                <w:sz w:val="24"/>
                <w:szCs w:val="24"/>
              </w:rPr>
            </w:pPr>
            <w:r w:rsidRPr="000515BD">
              <w:rPr>
                <w:rFonts w:ascii="Times New Roman" w:hAnsi="Times New Roman" w:cs="Times New Roman"/>
                <w:sz w:val="24"/>
                <w:szCs w:val="24"/>
              </w:rPr>
              <w:t xml:space="preserve">Pirmasis M1 kategorijos automobilius </w:t>
            </w:r>
          </w:p>
          <w:p w14:paraId="6B995A5B" w14:textId="77777777" w:rsidR="00BE0D90" w:rsidRPr="000515BD" w:rsidRDefault="00BE0D90" w:rsidP="008232A4">
            <w:pPr>
              <w:rPr>
                <w:rFonts w:ascii="Times New Roman" w:hAnsi="Times New Roman" w:cs="Times New Roman"/>
                <w:color w:val="FF0000"/>
                <w:sz w:val="24"/>
                <w:szCs w:val="24"/>
              </w:rPr>
            </w:pPr>
            <w:r w:rsidRPr="000515BD">
              <w:rPr>
                <w:rFonts w:ascii="Times New Roman" w:hAnsi="Times New Roman" w:cs="Times New Roman"/>
                <w:i/>
                <w:color w:val="FF0000"/>
                <w:sz w:val="24"/>
                <w:szCs w:val="24"/>
              </w:rPr>
              <w:t>(nurodyti markę, modelį)</w:t>
            </w:r>
          </w:p>
        </w:tc>
        <w:tc>
          <w:tcPr>
            <w:tcW w:w="1421" w:type="dxa"/>
          </w:tcPr>
          <w:p w14:paraId="752C3E08" w14:textId="77777777" w:rsidR="00BE0D90" w:rsidRPr="000515BD" w:rsidRDefault="00BE0D90" w:rsidP="008232A4">
            <w:pPr>
              <w:tabs>
                <w:tab w:val="center" w:pos="673"/>
                <w:tab w:val="right" w:pos="1347"/>
              </w:tabs>
              <w:jc w:val="center"/>
              <w:rPr>
                <w:rFonts w:ascii="Times New Roman" w:hAnsi="Times New Roman" w:cs="Times New Roman"/>
                <w:bCs/>
                <w:sz w:val="24"/>
                <w:szCs w:val="24"/>
              </w:rPr>
            </w:pPr>
            <w:r w:rsidRPr="000515BD">
              <w:rPr>
                <w:rFonts w:ascii="Times New Roman" w:hAnsi="Times New Roman" w:cs="Times New Roman"/>
                <w:bCs/>
                <w:sz w:val="24"/>
                <w:szCs w:val="24"/>
              </w:rPr>
              <w:t>1</w:t>
            </w:r>
          </w:p>
        </w:tc>
        <w:tc>
          <w:tcPr>
            <w:tcW w:w="1559" w:type="dxa"/>
          </w:tcPr>
          <w:p w14:paraId="3D54A52E" w14:textId="77777777" w:rsidR="00BE0D90" w:rsidRPr="000515BD" w:rsidRDefault="00BE0D90" w:rsidP="008232A4">
            <w:pPr>
              <w:jc w:val="right"/>
              <w:rPr>
                <w:rFonts w:ascii="Times New Roman" w:hAnsi="Times New Roman" w:cs="Times New Roman"/>
                <w:b/>
                <w:sz w:val="24"/>
                <w:szCs w:val="24"/>
              </w:rPr>
            </w:pPr>
          </w:p>
        </w:tc>
        <w:tc>
          <w:tcPr>
            <w:tcW w:w="1559" w:type="dxa"/>
          </w:tcPr>
          <w:p w14:paraId="73519B51" w14:textId="77777777" w:rsidR="00BE0D90" w:rsidRPr="000515BD" w:rsidRDefault="00BE0D90" w:rsidP="008232A4">
            <w:pPr>
              <w:jc w:val="right"/>
              <w:rPr>
                <w:rFonts w:ascii="Times New Roman" w:hAnsi="Times New Roman" w:cs="Times New Roman"/>
                <w:b/>
                <w:sz w:val="24"/>
                <w:szCs w:val="24"/>
              </w:rPr>
            </w:pPr>
          </w:p>
        </w:tc>
      </w:tr>
      <w:tr w:rsidR="00BE0D90" w:rsidRPr="000515BD" w14:paraId="35C7B5BC" w14:textId="77777777" w:rsidTr="008232A4">
        <w:tc>
          <w:tcPr>
            <w:tcW w:w="5095" w:type="dxa"/>
          </w:tcPr>
          <w:p w14:paraId="1C81CD1B" w14:textId="77777777" w:rsidR="00BE0D90" w:rsidRPr="000515BD" w:rsidRDefault="00BE0D90" w:rsidP="008232A4">
            <w:pPr>
              <w:rPr>
                <w:rFonts w:ascii="Times New Roman" w:hAnsi="Times New Roman" w:cs="Times New Roman"/>
                <w:sz w:val="24"/>
                <w:szCs w:val="24"/>
              </w:rPr>
            </w:pPr>
            <w:r w:rsidRPr="000515BD">
              <w:rPr>
                <w:rFonts w:ascii="Times New Roman" w:hAnsi="Times New Roman" w:cs="Times New Roman"/>
                <w:sz w:val="24"/>
                <w:szCs w:val="24"/>
              </w:rPr>
              <w:t xml:space="preserve">Antrasis M1 kategorijos automobilius </w:t>
            </w:r>
          </w:p>
          <w:p w14:paraId="3AA63A9C" w14:textId="77777777" w:rsidR="00BE0D90" w:rsidRPr="000515BD" w:rsidRDefault="00BE0D90" w:rsidP="008232A4">
            <w:pPr>
              <w:rPr>
                <w:rFonts w:ascii="Times New Roman" w:hAnsi="Times New Roman" w:cs="Times New Roman"/>
                <w:sz w:val="24"/>
                <w:szCs w:val="24"/>
              </w:rPr>
            </w:pPr>
            <w:r w:rsidRPr="000515BD">
              <w:rPr>
                <w:rFonts w:ascii="Times New Roman" w:hAnsi="Times New Roman" w:cs="Times New Roman"/>
                <w:i/>
                <w:color w:val="FF0000"/>
                <w:sz w:val="24"/>
                <w:szCs w:val="24"/>
              </w:rPr>
              <w:t xml:space="preserve">(nurodyti markę, modelį) </w:t>
            </w:r>
          </w:p>
        </w:tc>
        <w:tc>
          <w:tcPr>
            <w:tcW w:w="1421" w:type="dxa"/>
          </w:tcPr>
          <w:p w14:paraId="1623362F" w14:textId="77777777" w:rsidR="00BE0D90" w:rsidRPr="000515BD" w:rsidRDefault="00BE0D90" w:rsidP="008232A4">
            <w:pPr>
              <w:tabs>
                <w:tab w:val="center" w:pos="673"/>
                <w:tab w:val="right" w:pos="1347"/>
              </w:tabs>
              <w:jc w:val="center"/>
              <w:rPr>
                <w:rFonts w:ascii="Times New Roman" w:hAnsi="Times New Roman" w:cs="Times New Roman"/>
                <w:bCs/>
                <w:sz w:val="24"/>
                <w:szCs w:val="24"/>
              </w:rPr>
            </w:pPr>
            <w:r w:rsidRPr="000515BD">
              <w:rPr>
                <w:rFonts w:ascii="Times New Roman" w:hAnsi="Times New Roman" w:cs="Times New Roman"/>
                <w:bCs/>
                <w:sz w:val="24"/>
                <w:szCs w:val="24"/>
              </w:rPr>
              <w:t>1</w:t>
            </w:r>
          </w:p>
        </w:tc>
        <w:tc>
          <w:tcPr>
            <w:tcW w:w="1559" w:type="dxa"/>
          </w:tcPr>
          <w:p w14:paraId="5FE275CD" w14:textId="77777777" w:rsidR="00BE0D90" w:rsidRPr="000515BD" w:rsidRDefault="00BE0D90" w:rsidP="008232A4">
            <w:pPr>
              <w:jc w:val="right"/>
              <w:rPr>
                <w:rFonts w:ascii="Times New Roman" w:hAnsi="Times New Roman" w:cs="Times New Roman"/>
                <w:b/>
                <w:sz w:val="24"/>
                <w:szCs w:val="24"/>
              </w:rPr>
            </w:pPr>
          </w:p>
        </w:tc>
        <w:tc>
          <w:tcPr>
            <w:tcW w:w="1559" w:type="dxa"/>
          </w:tcPr>
          <w:p w14:paraId="0DCE1351" w14:textId="77777777" w:rsidR="00BE0D90" w:rsidRPr="000515BD" w:rsidRDefault="00BE0D90" w:rsidP="008232A4">
            <w:pPr>
              <w:jc w:val="right"/>
              <w:rPr>
                <w:rFonts w:ascii="Times New Roman" w:hAnsi="Times New Roman" w:cs="Times New Roman"/>
                <w:b/>
                <w:sz w:val="24"/>
                <w:szCs w:val="24"/>
              </w:rPr>
            </w:pPr>
          </w:p>
        </w:tc>
      </w:tr>
      <w:tr w:rsidR="00BE0D90" w:rsidRPr="000515BD" w14:paraId="0BCD730C" w14:textId="77777777" w:rsidTr="008232A4">
        <w:tc>
          <w:tcPr>
            <w:tcW w:w="5095" w:type="dxa"/>
          </w:tcPr>
          <w:p w14:paraId="4993C6B0" w14:textId="77777777" w:rsidR="00BE0D90" w:rsidRPr="000515BD" w:rsidRDefault="00BE0D90" w:rsidP="008232A4">
            <w:pPr>
              <w:rPr>
                <w:rFonts w:ascii="Times New Roman" w:hAnsi="Times New Roman" w:cs="Times New Roman"/>
                <w:sz w:val="24"/>
                <w:szCs w:val="24"/>
              </w:rPr>
            </w:pPr>
            <w:r w:rsidRPr="000515BD">
              <w:rPr>
                <w:rFonts w:ascii="Times New Roman" w:hAnsi="Times New Roman" w:cs="Times New Roman"/>
                <w:sz w:val="24"/>
                <w:szCs w:val="24"/>
              </w:rPr>
              <w:t xml:space="preserve">Trečiasis M1 kategorijos automobilius </w:t>
            </w:r>
          </w:p>
          <w:p w14:paraId="453A1C2A" w14:textId="77777777" w:rsidR="00BE0D90" w:rsidRPr="000515BD" w:rsidRDefault="00BE0D90" w:rsidP="008232A4">
            <w:pPr>
              <w:rPr>
                <w:rFonts w:ascii="Times New Roman" w:hAnsi="Times New Roman" w:cs="Times New Roman"/>
                <w:sz w:val="24"/>
                <w:szCs w:val="24"/>
              </w:rPr>
            </w:pPr>
            <w:r w:rsidRPr="000515BD">
              <w:rPr>
                <w:rFonts w:ascii="Times New Roman" w:hAnsi="Times New Roman" w:cs="Times New Roman"/>
                <w:i/>
                <w:color w:val="FF0000"/>
                <w:sz w:val="24"/>
                <w:szCs w:val="24"/>
              </w:rPr>
              <w:t>(nurodyti markę, modelį)</w:t>
            </w:r>
          </w:p>
        </w:tc>
        <w:tc>
          <w:tcPr>
            <w:tcW w:w="1421" w:type="dxa"/>
          </w:tcPr>
          <w:p w14:paraId="61574302" w14:textId="77777777" w:rsidR="00BE0D90" w:rsidRPr="000515BD" w:rsidRDefault="00BE0D90" w:rsidP="008232A4">
            <w:pPr>
              <w:tabs>
                <w:tab w:val="center" w:pos="673"/>
                <w:tab w:val="right" w:pos="1347"/>
              </w:tabs>
              <w:jc w:val="center"/>
              <w:rPr>
                <w:rFonts w:ascii="Times New Roman" w:hAnsi="Times New Roman" w:cs="Times New Roman"/>
                <w:bCs/>
                <w:sz w:val="24"/>
                <w:szCs w:val="24"/>
              </w:rPr>
            </w:pPr>
            <w:r w:rsidRPr="000515BD">
              <w:rPr>
                <w:rFonts w:ascii="Times New Roman" w:hAnsi="Times New Roman" w:cs="Times New Roman"/>
                <w:bCs/>
                <w:sz w:val="24"/>
                <w:szCs w:val="24"/>
              </w:rPr>
              <w:t>1</w:t>
            </w:r>
          </w:p>
        </w:tc>
        <w:tc>
          <w:tcPr>
            <w:tcW w:w="1559" w:type="dxa"/>
          </w:tcPr>
          <w:p w14:paraId="6BB29611" w14:textId="77777777" w:rsidR="00BE0D90" w:rsidRPr="000515BD" w:rsidRDefault="00BE0D90" w:rsidP="008232A4">
            <w:pPr>
              <w:jc w:val="right"/>
              <w:rPr>
                <w:rFonts w:ascii="Times New Roman" w:hAnsi="Times New Roman" w:cs="Times New Roman"/>
                <w:b/>
                <w:sz w:val="24"/>
                <w:szCs w:val="24"/>
              </w:rPr>
            </w:pPr>
          </w:p>
        </w:tc>
        <w:tc>
          <w:tcPr>
            <w:tcW w:w="1559" w:type="dxa"/>
          </w:tcPr>
          <w:p w14:paraId="3D33EB0F" w14:textId="77777777" w:rsidR="00BE0D90" w:rsidRPr="000515BD" w:rsidRDefault="00BE0D90" w:rsidP="008232A4">
            <w:pPr>
              <w:jc w:val="right"/>
              <w:rPr>
                <w:rFonts w:ascii="Times New Roman" w:hAnsi="Times New Roman" w:cs="Times New Roman"/>
                <w:b/>
                <w:sz w:val="24"/>
                <w:szCs w:val="24"/>
              </w:rPr>
            </w:pPr>
          </w:p>
        </w:tc>
      </w:tr>
      <w:tr w:rsidR="00BE0D90" w:rsidRPr="000515BD" w14:paraId="4D4A76DA" w14:textId="77777777" w:rsidTr="008232A4">
        <w:tc>
          <w:tcPr>
            <w:tcW w:w="8075" w:type="dxa"/>
            <w:gridSpan w:val="3"/>
          </w:tcPr>
          <w:p w14:paraId="63C3499B" w14:textId="77777777" w:rsidR="00BE0D90" w:rsidRPr="000515BD" w:rsidRDefault="00BE0D90" w:rsidP="008232A4">
            <w:pPr>
              <w:jc w:val="right"/>
              <w:rPr>
                <w:rFonts w:ascii="Times New Roman" w:hAnsi="Times New Roman" w:cs="Times New Roman"/>
                <w:b/>
                <w:sz w:val="24"/>
                <w:szCs w:val="24"/>
              </w:rPr>
            </w:pPr>
            <w:r w:rsidRPr="000515BD">
              <w:rPr>
                <w:rFonts w:ascii="Times New Roman" w:hAnsi="Times New Roman" w:cs="Times New Roman"/>
                <w:b/>
                <w:bCs/>
                <w:sz w:val="24"/>
                <w:szCs w:val="24"/>
              </w:rPr>
              <w:t>Bendra pasiūlymo kaina, Eur be PVM:</w:t>
            </w:r>
          </w:p>
        </w:tc>
        <w:tc>
          <w:tcPr>
            <w:tcW w:w="1559" w:type="dxa"/>
          </w:tcPr>
          <w:p w14:paraId="55EBACA1" w14:textId="77777777" w:rsidR="00BE0D90" w:rsidRPr="000515BD" w:rsidRDefault="00BE0D90" w:rsidP="008232A4">
            <w:pPr>
              <w:jc w:val="right"/>
              <w:rPr>
                <w:rFonts w:ascii="Times New Roman" w:hAnsi="Times New Roman" w:cs="Times New Roman"/>
                <w:b/>
                <w:sz w:val="24"/>
                <w:szCs w:val="24"/>
              </w:rPr>
            </w:pPr>
          </w:p>
        </w:tc>
      </w:tr>
      <w:tr w:rsidR="00BE0D90" w:rsidRPr="000515BD" w14:paraId="13655CAA" w14:textId="77777777" w:rsidTr="008232A4">
        <w:tc>
          <w:tcPr>
            <w:tcW w:w="8075" w:type="dxa"/>
            <w:gridSpan w:val="3"/>
            <w:vAlign w:val="bottom"/>
          </w:tcPr>
          <w:p w14:paraId="3CBE6548" w14:textId="77777777" w:rsidR="00BE0D90" w:rsidRPr="000515BD" w:rsidRDefault="00BE0D90" w:rsidP="008232A4">
            <w:pPr>
              <w:jc w:val="right"/>
              <w:rPr>
                <w:rFonts w:ascii="Times New Roman" w:hAnsi="Times New Roman" w:cs="Times New Roman"/>
                <w:b/>
                <w:sz w:val="24"/>
                <w:szCs w:val="24"/>
              </w:rPr>
            </w:pPr>
            <w:r w:rsidRPr="000515BD">
              <w:rPr>
                <w:rFonts w:ascii="Times New Roman" w:hAnsi="Times New Roman" w:cs="Times New Roman"/>
                <w:b/>
                <w:sz w:val="24"/>
                <w:szCs w:val="24"/>
              </w:rPr>
              <w:t xml:space="preserve">*PVM </w:t>
            </w:r>
            <w:r w:rsidRPr="000515BD">
              <w:rPr>
                <w:rFonts w:ascii="Times New Roman" w:hAnsi="Times New Roman" w:cs="Times New Roman"/>
                <w:sz w:val="24"/>
                <w:szCs w:val="24"/>
              </w:rPr>
              <w:t>(.... proc.)</w:t>
            </w:r>
            <w:r w:rsidRPr="000515BD">
              <w:rPr>
                <w:rFonts w:ascii="Times New Roman" w:hAnsi="Times New Roman" w:cs="Times New Roman"/>
                <w:b/>
                <w:bCs/>
                <w:sz w:val="24"/>
                <w:szCs w:val="24"/>
              </w:rPr>
              <w:t>:</w:t>
            </w:r>
          </w:p>
        </w:tc>
        <w:tc>
          <w:tcPr>
            <w:tcW w:w="1559" w:type="dxa"/>
          </w:tcPr>
          <w:p w14:paraId="6F405E0F" w14:textId="77777777" w:rsidR="00BE0D90" w:rsidRPr="000515BD" w:rsidRDefault="00BE0D90" w:rsidP="008232A4">
            <w:pPr>
              <w:jc w:val="right"/>
              <w:rPr>
                <w:rFonts w:ascii="Times New Roman" w:hAnsi="Times New Roman" w:cs="Times New Roman"/>
                <w:b/>
                <w:sz w:val="24"/>
                <w:szCs w:val="24"/>
              </w:rPr>
            </w:pPr>
          </w:p>
        </w:tc>
      </w:tr>
      <w:tr w:rsidR="00BE0D90" w:rsidRPr="000515BD" w14:paraId="6DB8816B" w14:textId="77777777" w:rsidTr="008232A4">
        <w:tc>
          <w:tcPr>
            <w:tcW w:w="8075" w:type="dxa"/>
            <w:gridSpan w:val="3"/>
          </w:tcPr>
          <w:p w14:paraId="32A098EF" w14:textId="77777777" w:rsidR="00BE0D90" w:rsidRPr="000515BD" w:rsidRDefault="00BE0D90" w:rsidP="008232A4">
            <w:pPr>
              <w:jc w:val="right"/>
              <w:rPr>
                <w:rFonts w:ascii="Times New Roman" w:hAnsi="Times New Roman" w:cs="Times New Roman"/>
                <w:b/>
                <w:sz w:val="24"/>
                <w:szCs w:val="24"/>
              </w:rPr>
            </w:pPr>
            <w:r w:rsidRPr="000515BD">
              <w:rPr>
                <w:rFonts w:ascii="Times New Roman" w:hAnsi="Times New Roman" w:cs="Times New Roman"/>
                <w:b/>
                <w:sz w:val="24"/>
                <w:szCs w:val="24"/>
              </w:rPr>
              <w:t>Bendra pasiūlymo kaina, Eur su PVM:</w:t>
            </w:r>
          </w:p>
        </w:tc>
        <w:tc>
          <w:tcPr>
            <w:tcW w:w="1559" w:type="dxa"/>
          </w:tcPr>
          <w:p w14:paraId="5617E4FC" w14:textId="77777777" w:rsidR="00BE0D90" w:rsidRPr="000515BD" w:rsidRDefault="00BE0D90" w:rsidP="008232A4">
            <w:pPr>
              <w:jc w:val="right"/>
              <w:rPr>
                <w:rFonts w:ascii="Times New Roman" w:hAnsi="Times New Roman" w:cs="Times New Roman"/>
                <w:b/>
                <w:sz w:val="24"/>
                <w:szCs w:val="24"/>
              </w:rPr>
            </w:pPr>
          </w:p>
        </w:tc>
      </w:tr>
    </w:tbl>
    <w:p w14:paraId="5A49D8F6" w14:textId="77777777" w:rsidR="00BE0D90" w:rsidRPr="000515BD" w:rsidRDefault="00BE0D90" w:rsidP="00BE0D90">
      <w:pPr>
        <w:spacing w:after="0" w:line="240" w:lineRule="auto"/>
        <w:jc w:val="both"/>
        <w:rPr>
          <w:rFonts w:ascii="Times New Roman" w:hAnsi="Times New Roman" w:cs="Times New Roman"/>
          <w:sz w:val="24"/>
          <w:szCs w:val="24"/>
        </w:rPr>
      </w:pPr>
    </w:p>
    <w:p w14:paraId="5E152F34" w14:textId="77777777" w:rsidR="00BE0D90" w:rsidRPr="000515BD" w:rsidRDefault="00BE0D90" w:rsidP="00BE0D90">
      <w:pPr>
        <w:widowControl w:val="0"/>
        <w:suppressAutoHyphens/>
        <w:ind w:right="-227" w:firstLine="567"/>
        <w:jc w:val="both"/>
        <w:outlineLvl w:val="0"/>
        <w:rPr>
          <w:rFonts w:ascii="Times New Roman" w:hAnsi="Times New Roman" w:cs="Times New Roman"/>
          <w:b/>
          <w:sz w:val="24"/>
          <w:szCs w:val="24"/>
        </w:rPr>
      </w:pPr>
      <w:r w:rsidRPr="000515BD">
        <w:rPr>
          <w:rFonts w:ascii="Times New Roman" w:eastAsia="Lucida Sans Unicode" w:hAnsi="Times New Roman" w:cs="Times New Roman"/>
          <w:b/>
          <w:sz w:val="24"/>
          <w:szCs w:val="24"/>
          <w:lang w:eastAsia="ar-SA"/>
        </w:rPr>
        <w:t>Bendra pasiūlymo</w:t>
      </w:r>
      <w:r w:rsidRPr="000515BD">
        <w:rPr>
          <w:rFonts w:ascii="Times New Roman" w:hAnsi="Times New Roman" w:cs="Times New Roman"/>
          <w:b/>
          <w:sz w:val="24"/>
          <w:szCs w:val="24"/>
          <w:shd w:val="clear" w:color="auto" w:fill="FFFFFF"/>
        </w:rPr>
        <w:t xml:space="preserve"> kaina, Eur (su PVM) žodžiais: </w:t>
      </w:r>
      <w:r w:rsidRPr="000515BD">
        <w:rPr>
          <w:rFonts w:ascii="Times New Roman" w:hAnsi="Times New Roman" w:cs="Times New Roman"/>
          <w:bCs/>
          <w:sz w:val="24"/>
          <w:szCs w:val="24"/>
          <w:u w:val="single"/>
          <w:shd w:val="clear" w:color="auto" w:fill="FFFFFF"/>
        </w:rPr>
        <w:tab/>
      </w:r>
      <w:r w:rsidRPr="000515BD">
        <w:rPr>
          <w:rFonts w:ascii="Times New Roman" w:hAnsi="Times New Roman" w:cs="Times New Roman"/>
          <w:bCs/>
          <w:sz w:val="24"/>
          <w:szCs w:val="24"/>
          <w:u w:val="single"/>
          <w:shd w:val="clear" w:color="auto" w:fill="FFFFFF"/>
        </w:rPr>
        <w:tab/>
      </w:r>
      <w:r w:rsidRPr="000515BD">
        <w:rPr>
          <w:rFonts w:ascii="Times New Roman" w:hAnsi="Times New Roman" w:cs="Times New Roman"/>
          <w:bCs/>
          <w:sz w:val="24"/>
          <w:szCs w:val="24"/>
          <w:u w:val="single"/>
          <w:shd w:val="clear" w:color="auto" w:fill="FFFFFF"/>
        </w:rPr>
        <w:tab/>
        <w:t>__</w:t>
      </w:r>
    </w:p>
    <w:p w14:paraId="6DC0D5EC" w14:textId="77777777" w:rsidR="00BE0D90" w:rsidRPr="000515BD" w:rsidRDefault="00BE0D90">
      <w:pPr>
        <w:widowControl w:val="0"/>
        <w:numPr>
          <w:ilvl w:val="1"/>
          <w:numId w:val="4"/>
        </w:numPr>
        <w:tabs>
          <w:tab w:val="left" w:pos="993"/>
        </w:tabs>
        <w:suppressAutoHyphens/>
        <w:spacing w:after="0" w:line="240" w:lineRule="auto"/>
        <w:ind w:left="0" w:firstLine="567"/>
        <w:contextualSpacing/>
        <w:jc w:val="both"/>
        <w:rPr>
          <w:rFonts w:ascii="Times New Roman" w:hAnsi="Times New Roman" w:cs="Times New Roman"/>
          <w:iCs/>
          <w:sz w:val="24"/>
          <w:szCs w:val="24"/>
        </w:rPr>
      </w:pPr>
      <w:r w:rsidRPr="000515BD">
        <w:rPr>
          <w:rFonts w:ascii="Times New Roman" w:hAnsi="Times New Roman" w:cs="Times New Roman"/>
          <w:sz w:val="24"/>
          <w:szCs w:val="24"/>
        </w:rPr>
        <w:t>Jei „PVM“ laukas nepildomas, nurodykite priežastis, dėl kurių PVM nemokamas:</w:t>
      </w:r>
    </w:p>
    <w:p w14:paraId="19DBBE7D" w14:textId="77777777" w:rsidR="00BE0D90" w:rsidRPr="000515BD" w:rsidRDefault="00BE0D90" w:rsidP="00BE0D90">
      <w:pPr>
        <w:widowControl w:val="0"/>
        <w:tabs>
          <w:tab w:val="left" w:pos="993"/>
        </w:tabs>
        <w:suppressAutoHyphens/>
        <w:ind w:left="567"/>
        <w:contextualSpacing/>
        <w:jc w:val="both"/>
        <w:rPr>
          <w:rFonts w:ascii="Times New Roman" w:hAnsi="Times New Roman" w:cs="Times New Roman"/>
          <w:iCs/>
          <w:sz w:val="24"/>
          <w:szCs w:val="24"/>
        </w:rPr>
      </w:pPr>
      <w:r w:rsidRPr="000515BD">
        <w:rPr>
          <w:rFonts w:ascii="Times New Roman" w:hAnsi="Times New Roman" w:cs="Times New Roman"/>
          <w:sz w:val="24"/>
          <w:szCs w:val="24"/>
          <w:u w:val="single"/>
        </w:rPr>
        <w:tab/>
      </w:r>
      <w:r w:rsidRPr="000515BD">
        <w:rPr>
          <w:rFonts w:ascii="Times New Roman" w:hAnsi="Times New Roman" w:cs="Times New Roman"/>
          <w:sz w:val="24"/>
          <w:szCs w:val="24"/>
          <w:u w:val="single"/>
        </w:rPr>
        <w:tab/>
      </w:r>
      <w:r w:rsidRPr="000515BD">
        <w:rPr>
          <w:rFonts w:ascii="Times New Roman" w:hAnsi="Times New Roman" w:cs="Times New Roman"/>
          <w:sz w:val="24"/>
          <w:szCs w:val="24"/>
          <w:u w:val="single"/>
        </w:rPr>
        <w:tab/>
      </w:r>
      <w:r w:rsidRPr="000515BD">
        <w:rPr>
          <w:rFonts w:ascii="Times New Roman" w:hAnsi="Times New Roman" w:cs="Times New Roman"/>
          <w:sz w:val="24"/>
          <w:szCs w:val="24"/>
          <w:u w:val="single"/>
        </w:rPr>
        <w:tab/>
      </w:r>
      <w:r w:rsidRPr="000515BD">
        <w:rPr>
          <w:rFonts w:ascii="Times New Roman" w:hAnsi="Times New Roman" w:cs="Times New Roman"/>
          <w:sz w:val="24"/>
          <w:szCs w:val="24"/>
          <w:u w:val="single"/>
        </w:rPr>
        <w:tab/>
      </w:r>
      <w:r w:rsidRPr="000515BD">
        <w:rPr>
          <w:rFonts w:ascii="Times New Roman" w:hAnsi="Times New Roman" w:cs="Times New Roman"/>
          <w:sz w:val="24"/>
          <w:szCs w:val="24"/>
          <w:u w:val="single"/>
        </w:rPr>
        <w:tab/>
      </w:r>
      <w:r w:rsidRPr="000515BD">
        <w:rPr>
          <w:rFonts w:ascii="Times New Roman" w:hAnsi="Times New Roman" w:cs="Times New Roman"/>
          <w:sz w:val="24"/>
          <w:szCs w:val="24"/>
          <w:u w:val="single"/>
        </w:rPr>
        <w:tab/>
      </w:r>
      <w:r w:rsidRPr="000515BD">
        <w:rPr>
          <w:rFonts w:ascii="Times New Roman" w:hAnsi="Times New Roman" w:cs="Times New Roman"/>
          <w:sz w:val="24"/>
          <w:szCs w:val="24"/>
          <w:u w:val="single"/>
        </w:rPr>
        <w:tab/>
        <w:t>__</w:t>
      </w:r>
    </w:p>
    <w:p w14:paraId="1E278FB6" w14:textId="77777777" w:rsidR="00BE0D90" w:rsidRPr="000515BD" w:rsidRDefault="00BE0D90" w:rsidP="00BE0D90">
      <w:pPr>
        <w:widowControl w:val="0"/>
        <w:suppressAutoHyphens/>
        <w:jc w:val="both"/>
        <w:rPr>
          <w:rFonts w:ascii="Times New Roman" w:hAnsi="Times New Roman" w:cs="Times New Roman"/>
          <w:b/>
          <w:bCs/>
          <w:iCs/>
          <w:sz w:val="24"/>
          <w:szCs w:val="24"/>
        </w:rPr>
      </w:pPr>
    </w:p>
    <w:p w14:paraId="6EC10BD6" w14:textId="77777777" w:rsidR="00BE0D90" w:rsidRPr="000515BD" w:rsidRDefault="00BE0D90" w:rsidP="00BE0D90">
      <w:pPr>
        <w:widowControl w:val="0"/>
        <w:suppressAutoHyphens/>
        <w:jc w:val="both"/>
        <w:rPr>
          <w:rFonts w:ascii="Times New Roman" w:eastAsia="Lucida Sans Unicode" w:hAnsi="Times New Roman" w:cs="Times New Roman"/>
          <w:i/>
          <w:iCs/>
          <w:sz w:val="24"/>
          <w:szCs w:val="24"/>
        </w:rPr>
      </w:pPr>
      <w:r w:rsidRPr="000515BD">
        <w:rPr>
          <w:rFonts w:ascii="Times New Roman" w:hAnsi="Times New Roman" w:cs="Times New Roman"/>
          <w:b/>
          <w:bCs/>
          <w:iCs/>
          <w:sz w:val="24"/>
          <w:szCs w:val="24"/>
        </w:rPr>
        <w:t xml:space="preserve">Pastaba.* </w:t>
      </w:r>
      <w:r w:rsidRPr="000515BD">
        <w:rPr>
          <w:rFonts w:ascii="Times New Roman" w:eastAsia="Lucida Sans Unicode" w:hAnsi="Times New Roman" w:cs="Times New Roman"/>
          <w:i/>
          <w:iCs/>
          <w:sz w:val="24"/>
          <w:szCs w:val="24"/>
        </w:rPr>
        <w:t xml:space="preserve">Atkreipiame dėmesį, jog, Pirkėjui kilus pagrįstų abejonių dėl pateikto pasiūlymo, Pirkėjas turi teisę paprašyti tiekėjo pateikti papildomų įrodymų dėl pasiūlymo atitikties, įskaitant ir dėl atitikties tiems techninėje specifikacijoje nurodytiems reikalavimams, kurie nėra įvardyti šiame </w:t>
      </w:r>
      <w:r w:rsidRPr="000515BD">
        <w:rPr>
          <w:rFonts w:ascii="Times New Roman" w:eastAsia="Lucida Sans Unicode" w:hAnsi="Times New Roman" w:cs="Times New Roman"/>
          <w:i/>
          <w:iCs/>
          <w:sz w:val="24"/>
          <w:szCs w:val="24"/>
        </w:rPr>
        <w:lastRenderedPageBreak/>
        <w:t xml:space="preserve">dokumente. </w:t>
      </w:r>
      <w:r w:rsidRPr="000515BD">
        <w:rPr>
          <w:rFonts w:ascii="Times New Roman" w:eastAsia="Lucida Sans Unicode" w:hAnsi="Times New Roman" w:cs="Times New Roman"/>
          <w:i/>
          <w:sz w:val="24"/>
          <w:szCs w:val="24"/>
        </w:rPr>
        <w:t>Pasiūlymai, kuriuose bus nurodyti reikalavimai neatitinkantys techninių specifikacijų, bus atmetami. Tiekėjas gali siūlyti lygiavertes charakteristikas.</w:t>
      </w:r>
    </w:p>
    <w:p w14:paraId="7EEFFEF5" w14:textId="77777777" w:rsidR="00BE0D90" w:rsidRDefault="00BE0D90" w:rsidP="00BE0D90">
      <w:pPr>
        <w:pStyle w:val="DALIS"/>
        <w:numPr>
          <w:ilvl w:val="0"/>
          <w:numId w:val="0"/>
        </w:numPr>
        <w:spacing w:before="0" w:after="0" w:line="240" w:lineRule="auto"/>
        <w:ind w:left="284"/>
        <w:rPr>
          <w:rFonts w:cs="Times New Roman"/>
          <w:b/>
          <w:bCs/>
          <w:sz w:val="24"/>
          <w:szCs w:val="24"/>
          <w:lang w:val="lt-LT"/>
        </w:rPr>
      </w:pPr>
      <w:r w:rsidRPr="000515BD">
        <w:rPr>
          <w:rFonts w:cs="Times New Roman"/>
          <w:b/>
          <w:bCs/>
          <w:sz w:val="24"/>
          <w:szCs w:val="24"/>
          <w:lang w:val="lt-LT"/>
        </w:rPr>
        <w:t>3.TECHNINIAI REIKALAVIMAI PIRMAM AUTOMOBILIUI</w:t>
      </w:r>
    </w:p>
    <w:p w14:paraId="4163A03F" w14:textId="77777777" w:rsidR="00E3791C" w:rsidRDefault="00E3791C" w:rsidP="00BE0D90">
      <w:pPr>
        <w:pStyle w:val="DALIS"/>
        <w:numPr>
          <w:ilvl w:val="0"/>
          <w:numId w:val="0"/>
        </w:numPr>
        <w:spacing w:before="0" w:after="0" w:line="240" w:lineRule="auto"/>
        <w:ind w:left="284"/>
        <w:rPr>
          <w:rFonts w:cs="Times New Roman"/>
          <w:b/>
          <w:bCs/>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4252"/>
      </w:tblGrid>
      <w:tr w:rsidR="00E3791C" w:rsidRPr="00E3791C" w14:paraId="1899CC4D" w14:textId="77777777" w:rsidTr="005A4031">
        <w:tc>
          <w:tcPr>
            <w:tcW w:w="817" w:type="dxa"/>
            <w:vAlign w:val="center"/>
          </w:tcPr>
          <w:p w14:paraId="19A4BEB6" w14:textId="77777777" w:rsidR="00E3791C" w:rsidRPr="00E3791C" w:rsidRDefault="00E3791C" w:rsidP="005A4031">
            <w:pPr>
              <w:rPr>
                <w:rFonts w:ascii="Times New Roman" w:hAnsi="Times New Roman" w:cs="Times New Roman"/>
                <w:b/>
                <w:sz w:val="24"/>
                <w:szCs w:val="24"/>
              </w:rPr>
            </w:pPr>
            <w:r w:rsidRPr="00E3791C">
              <w:rPr>
                <w:rFonts w:ascii="Times New Roman" w:hAnsi="Times New Roman" w:cs="Times New Roman"/>
                <w:b/>
                <w:sz w:val="24"/>
                <w:szCs w:val="24"/>
              </w:rPr>
              <w:t>Eil. Nr.</w:t>
            </w:r>
          </w:p>
        </w:tc>
        <w:tc>
          <w:tcPr>
            <w:tcW w:w="4678" w:type="dxa"/>
            <w:vAlign w:val="center"/>
          </w:tcPr>
          <w:p w14:paraId="6035067C" w14:textId="77777777" w:rsidR="00E3791C" w:rsidRPr="00E3791C" w:rsidRDefault="00E3791C" w:rsidP="005A4031">
            <w:pPr>
              <w:rPr>
                <w:rFonts w:ascii="Times New Roman" w:hAnsi="Times New Roman" w:cs="Times New Roman"/>
                <w:b/>
                <w:sz w:val="24"/>
                <w:szCs w:val="24"/>
              </w:rPr>
            </w:pPr>
            <w:r w:rsidRPr="00E3791C">
              <w:rPr>
                <w:rFonts w:ascii="Times New Roman" w:hAnsi="Times New Roman" w:cs="Times New Roman"/>
                <w:b/>
                <w:sz w:val="24"/>
                <w:szCs w:val="24"/>
              </w:rPr>
              <w:t>Pirkėjo reikalaujamos charakteristikos</w:t>
            </w:r>
          </w:p>
        </w:tc>
        <w:tc>
          <w:tcPr>
            <w:tcW w:w="4252" w:type="dxa"/>
          </w:tcPr>
          <w:p w14:paraId="6D46AFFD" w14:textId="77777777" w:rsidR="00E3791C" w:rsidRPr="00E3791C" w:rsidRDefault="00E3791C" w:rsidP="005A4031">
            <w:pPr>
              <w:ind w:right="-102"/>
              <w:jc w:val="center"/>
              <w:rPr>
                <w:rFonts w:ascii="Times New Roman" w:hAnsi="Times New Roman" w:cs="Times New Roman"/>
                <w:b/>
                <w:bCs/>
                <w:sz w:val="24"/>
                <w:szCs w:val="24"/>
              </w:rPr>
            </w:pPr>
            <w:r w:rsidRPr="00E3791C">
              <w:rPr>
                <w:rFonts w:ascii="Times New Roman" w:hAnsi="Times New Roman" w:cs="Times New Roman"/>
                <w:b/>
                <w:bCs/>
                <w:sz w:val="24"/>
                <w:szCs w:val="24"/>
              </w:rPr>
              <w:t>Tiekėjo siūlomos t</w:t>
            </w:r>
            <w:r w:rsidRPr="00E3791C">
              <w:rPr>
                <w:rFonts w:ascii="Times New Roman" w:hAnsi="Times New Roman" w:cs="Times New Roman"/>
                <w:b/>
                <w:sz w:val="24"/>
                <w:szCs w:val="24"/>
              </w:rPr>
              <w:t>echninės specifikacijos</w:t>
            </w:r>
          </w:p>
          <w:p w14:paraId="4BDA8128" w14:textId="77777777" w:rsidR="00E3791C" w:rsidRPr="00E3791C" w:rsidRDefault="00E3791C" w:rsidP="005A4031">
            <w:pPr>
              <w:widowControl w:val="0"/>
              <w:spacing w:line="246" w:lineRule="exact"/>
              <w:jc w:val="center"/>
              <w:rPr>
                <w:rFonts w:ascii="Times New Roman" w:hAnsi="Times New Roman" w:cs="Times New Roman"/>
                <w:b/>
                <w:sz w:val="24"/>
                <w:szCs w:val="24"/>
              </w:rPr>
            </w:pPr>
            <w:r w:rsidRPr="00E3791C">
              <w:rPr>
                <w:rFonts w:ascii="Times New Roman" w:hAnsi="Times New Roman" w:cs="Times New Roman"/>
                <w:sz w:val="24"/>
                <w:szCs w:val="24"/>
                <w:lang w:eastAsia="ar-SA"/>
              </w:rPr>
              <w:t xml:space="preserve">Pildo tiekėjas, </w:t>
            </w:r>
            <w:r w:rsidRPr="00E3791C">
              <w:rPr>
                <w:rFonts w:ascii="Times New Roman" w:hAnsi="Times New Roman" w:cs="Times New Roman"/>
                <w:b/>
                <w:bCs/>
                <w:i/>
                <w:iCs/>
                <w:sz w:val="24"/>
                <w:szCs w:val="24"/>
                <w:lang w:eastAsia="ar-SA"/>
              </w:rPr>
              <w:t xml:space="preserve">įrašydamas tikslias </w:t>
            </w:r>
            <w:r w:rsidRPr="00E3791C">
              <w:rPr>
                <w:rFonts w:ascii="Times New Roman" w:hAnsi="Times New Roman" w:cs="Times New Roman"/>
                <w:b/>
                <w:sz w:val="24"/>
                <w:szCs w:val="24"/>
              </w:rPr>
              <w:t>specifikacijas</w:t>
            </w:r>
            <w:r w:rsidRPr="00E3791C">
              <w:rPr>
                <w:rFonts w:ascii="Times New Roman" w:hAnsi="Times New Roman" w:cs="Times New Roman"/>
                <w:b/>
                <w:bCs/>
                <w:i/>
                <w:iCs/>
                <w:sz w:val="24"/>
                <w:szCs w:val="24"/>
                <w:lang w:eastAsia="ar-SA"/>
              </w:rPr>
              <w:t xml:space="preserve"> (reikšmes)</w:t>
            </w:r>
          </w:p>
        </w:tc>
      </w:tr>
      <w:tr w:rsidR="00E3791C" w:rsidRPr="00E3791C" w14:paraId="3D6C092B" w14:textId="77777777" w:rsidTr="005A4031">
        <w:tc>
          <w:tcPr>
            <w:tcW w:w="817" w:type="dxa"/>
            <w:vAlign w:val="center"/>
          </w:tcPr>
          <w:p w14:paraId="5F3F679C" w14:textId="77777777" w:rsidR="00E3791C" w:rsidRPr="00E3791C" w:rsidRDefault="00E3791C" w:rsidP="00E3791C">
            <w:pPr>
              <w:numPr>
                <w:ilvl w:val="0"/>
                <w:numId w:val="8"/>
              </w:numPr>
              <w:spacing w:after="0" w:line="240" w:lineRule="auto"/>
              <w:contextualSpacing/>
              <w:rPr>
                <w:rFonts w:ascii="Times New Roman" w:hAnsi="Times New Roman" w:cs="Times New Roman"/>
                <w:sz w:val="24"/>
                <w:szCs w:val="24"/>
              </w:rPr>
            </w:pPr>
          </w:p>
        </w:tc>
        <w:tc>
          <w:tcPr>
            <w:tcW w:w="4678" w:type="dxa"/>
            <w:vAlign w:val="center"/>
          </w:tcPr>
          <w:p w14:paraId="1E76AA02" w14:textId="77777777" w:rsidR="00E3791C" w:rsidRPr="00E3791C" w:rsidRDefault="00E3791C" w:rsidP="005A4031">
            <w:pPr>
              <w:pStyle w:val="Sraopastraipa"/>
              <w:ind w:left="0"/>
              <w:jc w:val="both"/>
              <w:rPr>
                <w:szCs w:val="24"/>
              </w:rPr>
            </w:pPr>
            <w:r w:rsidRPr="00E3791C">
              <w:rPr>
                <w:szCs w:val="24"/>
              </w:rPr>
              <w:t xml:space="preserve">Lengvasis iki 3,5 t bendrosios masės automobilis, M1 kategorija. </w:t>
            </w:r>
          </w:p>
        </w:tc>
        <w:tc>
          <w:tcPr>
            <w:tcW w:w="4252" w:type="dxa"/>
          </w:tcPr>
          <w:p w14:paraId="4964DC80" w14:textId="77777777" w:rsidR="00E3791C" w:rsidRPr="00E3791C" w:rsidRDefault="00E3791C" w:rsidP="005A4031">
            <w:pPr>
              <w:outlineLvl w:val="0"/>
              <w:rPr>
                <w:rFonts w:ascii="Times New Roman" w:hAnsi="Times New Roman" w:cs="Times New Roman"/>
                <w:color w:val="000000"/>
                <w:sz w:val="24"/>
                <w:szCs w:val="24"/>
              </w:rPr>
            </w:pPr>
            <w:r w:rsidRPr="00E3791C">
              <w:rPr>
                <w:rFonts w:ascii="Times New Roman" w:hAnsi="Times New Roman" w:cs="Times New Roman"/>
                <w:i/>
                <w:iCs/>
                <w:sz w:val="24"/>
                <w:szCs w:val="24"/>
              </w:rPr>
              <w:t xml:space="preserve">Siūloma - </w:t>
            </w:r>
            <w:r w:rsidRPr="00E3791C">
              <w:rPr>
                <w:rFonts w:ascii="Times New Roman" w:hAnsi="Times New Roman" w:cs="Times New Roman"/>
                <w:i/>
                <w:iCs/>
                <w:color w:val="EE0000"/>
                <w:sz w:val="24"/>
                <w:szCs w:val="24"/>
                <w:u w:val="single"/>
                <w:shd w:val="clear" w:color="auto" w:fill="D9D9D9" w:themeFill="background1" w:themeFillShade="D9"/>
              </w:rPr>
              <w:t>(nurodyti transporto priemonės markę/ modelį)</w:t>
            </w:r>
          </w:p>
        </w:tc>
      </w:tr>
      <w:tr w:rsidR="00E3791C" w:rsidRPr="00E3791C" w14:paraId="45D28B2D" w14:textId="77777777" w:rsidTr="005A4031">
        <w:tc>
          <w:tcPr>
            <w:tcW w:w="817" w:type="dxa"/>
            <w:vAlign w:val="center"/>
          </w:tcPr>
          <w:p w14:paraId="74A89B52" w14:textId="77777777" w:rsidR="00E3791C" w:rsidRPr="00E3791C" w:rsidRDefault="00E3791C" w:rsidP="00E3791C">
            <w:pPr>
              <w:numPr>
                <w:ilvl w:val="0"/>
                <w:numId w:val="8"/>
              </w:numPr>
              <w:spacing w:after="0" w:line="240" w:lineRule="auto"/>
              <w:contextualSpacing/>
              <w:rPr>
                <w:rFonts w:ascii="Times New Roman" w:hAnsi="Times New Roman" w:cs="Times New Roman"/>
                <w:sz w:val="24"/>
                <w:szCs w:val="24"/>
              </w:rPr>
            </w:pPr>
          </w:p>
        </w:tc>
        <w:tc>
          <w:tcPr>
            <w:tcW w:w="4678" w:type="dxa"/>
            <w:vAlign w:val="center"/>
          </w:tcPr>
          <w:p w14:paraId="035B9DCA" w14:textId="77777777" w:rsidR="00E3791C" w:rsidRPr="00E3791C" w:rsidRDefault="00E3791C" w:rsidP="005A4031">
            <w:pPr>
              <w:jc w:val="both"/>
              <w:outlineLvl w:val="0"/>
              <w:rPr>
                <w:rFonts w:ascii="Times New Roman" w:hAnsi="Times New Roman" w:cs="Times New Roman"/>
                <w:sz w:val="24"/>
                <w:szCs w:val="24"/>
              </w:rPr>
            </w:pPr>
            <w:r w:rsidRPr="00E3791C">
              <w:rPr>
                <w:rFonts w:ascii="Times New Roman" w:hAnsi="Times New Roman" w:cs="Times New Roman"/>
                <w:color w:val="333333"/>
                <w:sz w:val="24"/>
                <w:szCs w:val="24"/>
                <w:lang w:eastAsia="lt-LT"/>
              </w:rPr>
              <w:t>Automobilis ne senesnis kaip 2017 metų</w:t>
            </w:r>
          </w:p>
        </w:tc>
        <w:tc>
          <w:tcPr>
            <w:tcW w:w="4252" w:type="dxa"/>
          </w:tcPr>
          <w:p w14:paraId="6CC111BE"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i/>
                <w:iCs/>
                <w:sz w:val="24"/>
                <w:szCs w:val="24"/>
              </w:rPr>
              <w:t xml:space="preserve">Siūloma - </w:t>
            </w:r>
            <w:r w:rsidRPr="00E3791C">
              <w:rPr>
                <w:rFonts w:ascii="Times New Roman" w:hAnsi="Times New Roman" w:cs="Times New Roman"/>
                <w:i/>
                <w:iCs/>
                <w:sz w:val="24"/>
                <w:szCs w:val="24"/>
                <w:u w:val="single"/>
                <w:shd w:val="clear" w:color="auto" w:fill="D9D9D9" w:themeFill="background1" w:themeFillShade="D9"/>
              </w:rPr>
              <w:t xml:space="preserve"> ____</w:t>
            </w:r>
            <w:r w:rsidRPr="00E3791C">
              <w:rPr>
                <w:rFonts w:ascii="Times New Roman" w:hAnsi="Times New Roman" w:cs="Times New Roman"/>
                <w:i/>
                <w:iCs/>
                <w:sz w:val="24"/>
                <w:szCs w:val="24"/>
                <w:shd w:val="clear" w:color="auto" w:fill="D9D9D9" w:themeFill="background1" w:themeFillShade="D9"/>
              </w:rPr>
              <w:t xml:space="preserve"> m.</w:t>
            </w:r>
          </w:p>
        </w:tc>
      </w:tr>
      <w:tr w:rsidR="00E3791C" w:rsidRPr="00E3791C" w14:paraId="6438463F" w14:textId="77777777" w:rsidTr="005A4031">
        <w:tc>
          <w:tcPr>
            <w:tcW w:w="817" w:type="dxa"/>
            <w:vAlign w:val="center"/>
          </w:tcPr>
          <w:p w14:paraId="39321F94" w14:textId="77777777" w:rsidR="00E3791C" w:rsidRPr="00E3791C" w:rsidRDefault="00E3791C" w:rsidP="00E3791C">
            <w:pPr>
              <w:numPr>
                <w:ilvl w:val="0"/>
                <w:numId w:val="8"/>
              </w:numPr>
              <w:spacing w:after="0" w:line="240" w:lineRule="auto"/>
              <w:contextualSpacing/>
              <w:rPr>
                <w:rFonts w:ascii="Times New Roman" w:hAnsi="Times New Roman" w:cs="Times New Roman"/>
                <w:sz w:val="24"/>
                <w:szCs w:val="24"/>
              </w:rPr>
            </w:pPr>
          </w:p>
        </w:tc>
        <w:tc>
          <w:tcPr>
            <w:tcW w:w="4678" w:type="dxa"/>
            <w:vAlign w:val="center"/>
          </w:tcPr>
          <w:p w14:paraId="52F24FA0"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Variklio galingumas ne mažiau kaip 50 KW</w:t>
            </w:r>
          </w:p>
        </w:tc>
        <w:tc>
          <w:tcPr>
            <w:tcW w:w="4252" w:type="dxa"/>
          </w:tcPr>
          <w:p w14:paraId="34E58551"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i/>
                <w:iCs/>
                <w:sz w:val="24"/>
                <w:szCs w:val="24"/>
              </w:rPr>
              <w:t>Siūloma -</w:t>
            </w:r>
            <w:r w:rsidRPr="00E3791C">
              <w:rPr>
                <w:rFonts w:ascii="Times New Roman" w:hAnsi="Times New Roman" w:cs="Times New Roman"/>
                <w:sz w:val="24"/>
                <w:szCs w:val="24"/>
              </w:rPr>
              <w:t xml:space="preserve"> </w:t>
            </w:r>
            <w:r w:rsidRPr="00E3791C">
              <w:rPr>
                <w:rFonts w:ascii="Times New Roman" w:hAnsi="Times New Roman" w:cs="Times New Roman"/>
                <w:i/>
                <w:iCs/>
                <w:sz w:val="24"/>
                <w:szCs w:val="24"/>
                <w:u w:val="single"/>
                <w:shd w:val="clear" w:color="auto" w:fill="D9D9D9"/>
              </w:rPr>
              <w:t xml:space="preserve"> ____</w:t>
            </w:r>
            <w:r w:rsidRPr="00E3791C">
              <w:rPr>
                <w:rFonts w:ascii="Times New Roman" w:hAnsi="Times New Roman" w:cs="Times New Roman"/>
                <w:sz w:val="24"/>
                <w:szCs w:val="24"/>
              </w:rPr>
              <w:t xml:space="preserve"> kW</w:t>
            </w:r>
          </w:p>
        </w:tc>
      </w:tr>
      <w:tr w:rsidR="00E3791C" w:rsidRPr="00E3791C" w14:paraId="1F0F8BBC" w14:textId="77777777" w:rsidTr="005A4031">
        <w:tc>
          <w:tcPr>
            <w:tcW w:w="817" w:type="dxa"/>
            <w:vAlign w:val="center"/>
          </w:tcPr>
          <w:p w14:paraId="5DEBC636" w14:textId="77777777" w:rsidR="00E3791C" w:rsidRPr="00E3791C" w:rsidRDefault="00E3791C" w:rsidP="00E3791C">
            <w:pPr>
              <w:numPr>
                <w:ilvl w:val="0"/>
                <w:numId w:val="8"/>
              </w:numPr>
              <w:spacing w:after="0" w:line="240" w:lineRule="auto"/>
              <w:contextualSpacing/>
              <w:rPr>
                <w:rFonts w:ascii="Times New Roman" w:hAnsi="Times New Roman" w:cs="Times New Roman"/>
                <w:sz w:val="24"/>
                <w:szCs w:val="24"/>
              </w:rPr>
            </w:pPr>
          </w:p>
        </w:tc>
        <w:tc>
          <w:tcPr>
            <w:tcW w:w="4678" w:type="dxa"/>
            <w:vAlign w:val="center"/>
          </w:tcPr>
          <w:p w14:paraId="391FF1F7"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 xml:space="preserve">Kėbulo tipas – sedanas arba </w:t>
            </w:r>
            <w:proofErr w:type="spellStart"/>
            <w:r w:rsidRPr="00E3791C">
              <w:rPr>
                <w:rFonts w:ascii="Times New Roman" w:hAnsi="Times New Roman" w:cs="Times New Roman"/>
                <w:color w:val="333333"/>
                <w:sz w:val="24"/>
                <w:szCs w:val="24"/>
                <w:lang w:eastAsia="lt-LT"/>
              </w:rPr>
              <w:t>hečbekas</w:t>
            </w:r>
            <w:proofErr w:type="spellEnd"/>
          </w:p>
        </w:tc>
        <w:tc>
          <w:tcPr>
            <w:tcW w:w="4252" w:type="dxa"/>
          </w:tcPr>
          <w:p w14:paraId="19925D3C"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i/>
                <w:iCs/>
                <w:sz w:val="24"/>
                <w:szCs w:val="24"/>
              </w:rPr>
              <w:t xml:space="preserve">Siūloma - </w:t>
            </w:r>
            <w:r w:rsidRPr="00E3791C">
              <w:rPr>
                <w:rFonts w:ascii="Times New Roman" w:hAnsi="Times New Roman" w:cs="Times New Roman"/>
                <w:i/>
                <w:iCs/>
                <w:sz w:val="24"/>
                <w:szCs w:val="24"/>
                <w:u w:val="single"/>
                <w:shd w:val="clear" w:color="auto" w:fill="D9D9D9" w:themeFill="background1" w:themeFillShade="D9"/>
              </w:rPr>
              <w:t xml:space="preserve"> ____</w:t>
            </w:r>
          </w:p>
        </w:tc>
      </w:tr>
      <w:tr w:rsidR="00E3791C" w:rsidRPr="00E3791C" w14:paraId="3A4D50D3" w14:textId="77777777" w:rsidTr="005A4031">
        <w:tc>
          <w:tcPr>
            <w:tcW w:w="817" w:type="dxa"/>
            <w:vAlign w:val="center"/>
          </w:tcPr>
          <w:p w14:paraId="327062F8" w14:textId="77777777" w:rsidR="00E3791C" w:rsidRPr="00E3791C" w:rsidRDefault="00E3791C" w:rsidP="00E3791C">
            <w:pPr>
              <w:numPr>
                <w:ilvl w:val="0"/>
                <w:numId w:val="8"/>
              </w:numPr>
              <w:spacing w:after="0" w:line="240" w:lineRule="auto"/>
              <w:contextualSpacing/>
              <w:rPr>
                <w:rFonts w:ascii="Times New Roman" w:hAnsi="Times New Roman" w:cs="Times New Roman"/>
                <w:sz w:val="24"/>
                <w:szCs w:val="24"/>
              </w:rPr>
            </w:pPr>
          </w:p>
        </w:tc>
        <w:tc>
          <w:tcPr>
            <w:tcW w:w="4678" w:type="dxa"/>
          </w:tcPr>
          <w:p w14:paraId="1C919C5D"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sz w:val="24"/>
                <w:szCs w:val="24"/>
                <w:lang w:eastAsia="lt-LT"/>
              </w:rPr>
              <w:t>Automobilis turi atitikti ne žemesnį kaip EURO 6 standartą</w:t>
            </w:r>
          </w:p>
        </w:tc>
        <w:tc>
          <w:tcPr>
            <w:tcW w:w="4252" w:type="dxa"/>
          </w:tcPr>
          <w:p w14:paraId="19284E37"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2ED4E158" w14:textId="77777777" w:rsidTr="005A4031">
        <w:tc>
          <w:tcPr>
            <w:tcW w:w="817" w:type="dxa"/>
            <w:vAlign w:val="center"/>
          </w:tcPr>
          <w:p w14:paraId="43227503" w14:textId="77777777" w:rsidR="00E3791C" w:rsidRPr="00E3791C" w:rsidRDefault="00E3791C" w:rsidP="00E3791C">
            <w:pPr>
              <w:numPr>
                <w:ilvl w:val="0"/>
                <w:numId w:val="8"/>
              </w:numPr>
              <w:spacing w:after="0" w:line="240" w:lineRule="auto"/>
              <w:contextualSpacing/>
              <w:rPr>
                <w:rFonts w:ascii="Times New Roman" w:hAnsi="Times New Roman" w:cs="Times New Roman"/>
                <w:sz w:val="24"/>
                <w:szCs w:val="24"/>
              </w:rPr>
            </w:pPr>
          </w:p>
        </w:tc>
        <w:tc>
          <w:tcPr>
            <w:tcW w:w="4678" w:type="dxa"/>
          </w:tcPr>
          <w:p w14:paraId="1BEFBD13"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Vairuotojo ir keleivio oro saugos pagalvės</w:t>
            </w:r>
          </w:p>
        </w:tc>
        <w:tc>
          <w:tcPr>
            <w:tcW w:w="4252" w:type="dxa"/>
          </w:tcPr>
          <w:p w14:paraId="5735323B"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34F8A1BC" w14:textId="77777777" w:rsidTr="005A4031">
        <w:tc>
          <w:tcPr>
            <w:tcW w:w="817" w:type="dxa"/>
            <w:vAlign w:val="center"/>
          </w:tcPr>
          <w:p w14:paraId="37D5B3A1" w14:textId="77777777" w:rsidR="00E3791C" w:rsidRPr="00E3791C" w:rsidRDefault="00E3791C" w:rsidP="00E3791C">
            <w:pPr>
              <w:numPr>
                <w:ilvl w:val="0"/>
                <w:numId w:val="8"/>
              </w:numPr>
              <w:spacing w:after="0" w:line="240" w:lineRule="auto"/>
              <w:contextualSpacing/>
              <w:rPr>
                <w:rFonts w:ascii="Times New Roman" w:hAnsi="Times New Roman" w:cs="Times New Roman"/>
                <w:sz w:val="24"/>
                <w:szCs w:val="24"/>
              </w:rPr>
            </w:pPr>
          </w:p>
        </w:tc>
        <w:tc>
          <w:tcPr>
            <w:tcW w:w="4678" w:type="dxa"/>
            <w:vAlign w:val="center"/>
          </w:tcPr>
          <w:p w14:paraId="1C58E5FB"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 xml:space="preserve">Galvos atramos ir saugos diržai vairuotojo ir visoms keleivių vietoms </w:t>
            </w:r>
          </w:p>
        </w:tc>
        <w:tc>
          <w:tcPr>
            <w:tcW w:w="4252" w:type="dxa"/>
          </w:tcPr>
          <w:p w14:paraId="197B9465"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65A67112" w14:textId="77777777" w:rsidTr="005A4031">
        <w:tc>
          <w:tcPr>
            <w:tcW w:w="817" w:type="dxa"/>
            <w:vAlign w:val="center"/>
          </w:tcPr>
          <w:p w14:paraId="4161883B" w14:textId="77777777" w:rsidR="00E3791C" w:rsidRPr="00E3791C" w:rsidRDefault="00E3791C" w:rsidP="00E3791C">
            <w:pPr>
              <w:numPr>
                <w:ilvl w:val="0"/>
                <w:numId w:val="8"/>
              </w:numPr>
              <w:spacing w:after="0" w:line="240" w:lineRule="auto"/>
              <w:contextualSpacing/>
              <w:rPr>
                <w:rFonts w:ascii="Times New Roman" w:hAnsi="Times New Roman" w:cs="Times New Roman"/>
                <w:sz w:val="24"/>
                <w:szCs w:val="24"/>
              </w:rPr>
            </w:pPr>
          </w:p>
        </w:tc>
        <w:tc>
          <w:tcPr>
            <w:tcW w:w="4678" w:type="dxa"/>
            <w:vAlign w:val="center"/>
          </w:tcPr>
          <w:p w14:paraId="55B41E97"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Elektroninė stabilizavimo sistema (ESP), stabdžių antiblokavimo sistema (ABS)</w:t>
            </w:r>
          </w:p>
        </w:tc>
        <w:tc>
          <w:tcPr>
            <w:tcW w:w="4252" w:type="dxa"/>
          </w:tcPr>
          <w:p w14:paraId="7A067AEB"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6B11AB0C" w14:textId="77777777" w:rsidTr="005A4031">
        <w:tc>
          <w:tcPr>
            <w:tcW w:w="817" w:type="dxa"/>
            <w:vAlign w:val="center"/>
          </w:tcPr>
          <w:p w14:paraId="3D4CA85D" w14:textId="77777777" w:rsidR="00E3791C" w:rsidRPr="00E3791C" w:rsidRDefault="00E3791C" w:rsidP="00E3791C">
            <w:pPr>
              <w:numPr>
                <w:ilvl w:val="0"/>
                <w:numId w:val="8"/>
              </w:numPr>
              <w:spacing w:after="0" w:line="240" w:lineRule="auto"/>
              <w:contextualSpacing/>
              <w:rPr>
                <w:rFonts w:ascii="Times New Roman" w:hAnsi="Times New Roman" w:cs="Times New Roman"/>
                <w:sz w:val="24"/>
                <w:szCs w:val="24"/>
              </w:rPr>
            </w:pPr>
          </w:p>
        </w:tc>
        <w:tc>
          <w:tcPr>
            <w:tcW w:w="4678" w:type="dxa"/>
            <w:vAlign w:val="center"/>
          </w:tcPr>
          <w:p w14:paraId="40E3D60C"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Vairas kairėje pusėje su vairo stiprintuvu</w:t>
            </w:r>
          </w:p>
        </w:tc>
        <w:tc>
          <w:tcPr>
            <w:tcW w:w="4252" w:type="dxa"/>
          </w:tcPr>
          <w:p w14:paraId="7F97512A"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509333E0" w14:textId="77777777" w:rsidTr="005A4031">
        <w:tc>
          <w:tcPr>
            <w:tcW w:w="817" w:type="dxa"/>
            <w:vAlign w:val="center"/>
          </w:tcPr>
          <w:p w14:paraId="1FDBCFB1" w14:textId="77777777" w:rsidR="00E3791C" w:rsidRPr="00E3791C" w:rsidRDefault="00E3791C" w:rsidP="00E3791C">
            <w:pPr>
              <w:numPr>
                <w:ilvl w:val="0"/>
                <w:numId w:val="8"/>
              </w:numPr>
              <w:spacing w:after="0" w:line="240" w:lineRule="auto"/>
              <w:contextualSpacing/>
              <w:rPr>
                <w:rFonts w:ascii="Times New Roman" w:hAnsi="Times New Roman" w:cs="Times New Roman"/>
                <w:sz w:val="24"/>
                <w:szCs w:val="24"/>
              </w:rPr>
            </w:pPr>
          </w:p>
        </w:tc>
        <w:tc>
          <w:tcPr>
            <w:tcW w:w="4678" w:type="dxa"/>
            <w:vAlign w:val="center"/>
          </w:tcPr>
          <w:p w14:paraId="4EBB752B"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sz w:val="24"/>
                <w:szCs w:val="24"/>
              </w:rPr>
              <w:t>Automobilio pavaros tipas: priekinių ratų pavara arba visi varantieji ratai</w:t>
            </w:r>
          </w:p>
        </w:tc>
        <w:tc>
          <w:tcPr>
            <w:tcW w:w="4252" w:type="dxa"/>
          </w:tcPr>
          <w:p w14:paraId="088AD17C"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i/>
                <w:iCs/>
                <w:sz w:val="24"/>
                <w:szCs w:val="24"/>
              </w:rPr>
              <w:t xml:space="preserve">Siūloma - </w:t>
            </w:r>
            <w:r w:rsidRPr="00E3791C">
              <w:rPr>
                <w:rFonts w:ascii="Times New Roman" w:hAnsi="Times New Roman" w:cs="Times New Roman"/>
                <w:i/>
                <w:iCs/>
                <w:sz w:val="24"/>
                <w:szCs w:val="24"/>
                <w:u w:val="single"/>
                <w:shd w:val="clear" w:color="auto" w:fill="D9D9D9" w:themeFill="background1" w:themeFillShade="D9"/>
              </w:rPr>
              <w:t xml:space="preserve"> ____</w:t>
            </w:r>
          </w:p>
        </w:tc>
      </w:tr>
      <w:tr w:rsidR="00E3791C" w:rsidRPr="00E3791C" w14:paraId="14F968FB" w14:textId="77777777" w:rsidTr="005A4031">
        <w:tc>
          <w:tcPr>
            <w:tcW w:w="817" w:type="dxa"/>
            <w:vAlign w:val="center"/>
          </w:tcPr>
          <w:p w14:paraId="3A39EA33" w14:textId="77777777" w:rsidR="00E3791C" w:rsidRPr="00E3791C" w:rsidRDefault="00E3791C" w:rsidP="00E3791C">
            <w:pPr>
              <w:numPr>
                <w:ilvl w:val="0"/>
                <w:numId w:val="8"/>
              </w:numPr>
              <w:spacing w:after="0" w:line="240" w:lineRule="auto"/>
              <w:contextualSpacing/>
              <w:rPr>
                <w:rFonts w:ascii="Times New Roman" w:hAnsi="Times New Roman" w:cs="Times New Roman"/>
                <w:sz w:val="24"/>
                <w:szCs w:val="24"/>
              </w:rPr>
            </w:pPr>
          </w:p>
        </w:tc>
        <w:tc>
          <w:tcPr>
            <w:tcW w:w="4678" w:type="dxa"/>
            <w:vAlign w:val="center"/>
          </w:tcPr>
          <w:p w14:paraId="5ADA677D" w14:textId="77777777" w:rsidR="00E3791C" w:rsidRPr="00E3791C" w:rsidRDefault="00E3791C" w:rsidP="005A4031">
            <w:pPr>
              <w:autoSpaceDN w:val="0"/>
              <w:rPr>
                <w:rFonts w:ascii="Times New Roman" w:hAnsi="Times New Roman" w:cs="Times New Roman"/>
                <w:sz w:val="24"/>
                <w:szCs w:val="24"/>
              </w:rPr>
            </w:pPr>
            <w:r w:rsidRPr="00E3791C">
              <w:rPr>
                <w:rFonts w:ascii="Times New Roman" w:hAnsi="Times New Roman" w:cs="Times New Roman"/>
                <w:sz w:val="24"/>
                <w:szCs w:val="24"/>
              </w:rPr>
              <w:t>Priekiniai šoniniai langai valdomi elektra</w:t>
            </w:r>
          </w:p>
        </w:tc>
        <w:tc>
          <w:tcPr>
            <w:tcW w:w="4252" w:type="dxa"/>
          </w:tcPr>
          <w:p w14:paraId="07C112C3"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0D62BE26" w14:textId="77777777" w:rsidTr="005A4031">
        <w:tc>
          <w:tcPr>
            <w:tcW w:w="817" w:type="dxa"/>
            <w:vAlign w:val="center"/>
          </w:tcPr>
          <w:p w14:paraId="3F3D2A1E" w14:textId="77777777" w:rsidR="00E3791C" w:rsidRPr="00E3791C" w:rsidRDefault="00E3791C" w:rsidP="00E3791C">
            <w:pPr>
              <w:numPr>
                <w:ilvl w:val="0"/>
                <w:numId w:val="8"/>
              </w:numPr>
              <w:spacing w:after="0" w:line="240" w:lineRule="auto"/>
              <w:contextualSpacing/>
              <w:rPr>
                <w:rFonts w:ascii="Times New Roman" w:hAnsi="Times New Roman" w:cs="Times New Roman"/>
                <w:sz w:val="24"/>
                <w:szCs w:val="24"/>
              </w:rPr>
            </w:pPr>
          </w:p>
        </w:tc>
        <w:tc>
          <w:tcPr>
            <w:tcW w:w="4678" w:type="dxa"/>
          </w:tcPr>
          <w:p w14:paraId="28859EEF"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sz w:val="24"/>
                <w:szCs w:val="24"/>
                <w:lang w:eastAsia="lt-LT"/>
              </w:rPr>
              <w:t xml:space="preserve">Atsarginis ratas arba gamyklinis ratų remonto komplektas. Raktas rato nuėmimui ir kėliklis. </w:t>
            </w:r>
          </w:p>
        </w:tc>
        <w:tc>
          <w:tcPr>
            <w:tcW w:w="4252" w:type="dxa"/>
          </w:tcPr>
          <w:p w14:paraId="292F0F17"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1B53BD5B" w14:textId="77777777" w:rsidTr="005A4031">
        <w:tc>
          <w:tcPr>
            <w:tcW w:w="817" w:type="dxa"/>
            <w:vAlign w:val="center"/>
          </w:tcPr>
          <w:p w14:paraId="202574A6" w14:textId="77777777" w:rsidR="00E3791C" w:rsidRPr="00E3791C" w:rsidRDefault="00E3791C" w:rsidP="00E3791C">
            <w:pPr>
              <w:numPr>
                <w:ilvl w:val="0"/>
                <w:numId w:val="8"/>
              </w:numPr>
              <w:spacing w:after="0" w:line="240" w:lineRule="auto"/>
              <w:contextualSpacing/>
              <w:rPr>
                <w:rFonts w:ascii="Times New Roman" w:hAnsi="Times New Roman" w:cs="Times New Roman"/>
                <w:sz w:val="24"/>
                <w:szCs w:val="24"/>
              </w:rPr>
            </w:pPr>
          </w:p>
        </w:tc>
        <w:tc>
          <w:tcPr>
            <w:tcW w:w="4678" w:type="dxa"/>
            <w:vAlign w:val="center"/>
          </w:tcPr>
          <w:p w14:paraId="57F8CAA9"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Automobilyje turi būti neužšąlantis iki -35°C aušinimo skystis, oro kondicionavimo ir šildymo sistema</w:t>
            </w:r>
          </w:p>
        </w:tc>
        <w:tc>
          <w:tcPr>
            <w:tcW w:w="4252" w:type="dxa"/>
          </w:tcPr>
          <w:p w14:paraId="7E83A4BC"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5F10F1E7" w14:textId="77777777" w:rsidTr="005A4031">
        <w:tc>
          <w:tcPr>
            <w:tcW w:w="817" w:type="dxa"/>
            <w:vAlign w:val="center"/>
          </w:tcPr>
          <w:p w14:paraId="769405AD" w14:textId="77777777" w:rsidR="00E3791C" w:rsidRPr="00E3791C" w:rsidRDefault="00E3791C" w:rsidP="00E3791C">
            <w:pPr>
              <w:numPr>
                <w:ilvl w:val="0"/>
                <w:numId w:val="8"/>
              </w:numPr>
              <w:spacing w:after="0" w:line="240" w:lineRule="auto"/>
              <w:contextualSpacing/>
              <w:rPr>
                <w:rFonts w:ascii="Times New Roman" w:hAnsi="Times New Roman" w:cs="Times New Roman"/>
                <w:sz w:val="24"/>
                <w:szCs w:val="24"/>
              </w:rPr>
            </w:pPr>
          </w:p>
        </w:tc>
        <w:tc>
          <w:tcPr>
            <w:tcW w:w="4678" w:type="dxa"/>
            <w:vAlign w:val="center"/>
          </w:tcPr>
          <w:p w14:paraId="27AAB1D7"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Centrinis visų durų užraktas su nuotoliniu valdymu ir „Kasko“ draudimo reikalavimus atitinkančia apsaugos sistema. Užvedimo raktelis su centrinio užrakto nuotolinio valdymo pulteliu, (arba nuotolinio valdymo pultelis)</w:t>
            </w:r>
          </w:p>
        </w:tc>
        <w:tc>
          <w:tcPr>
            <w:tcW w:w="4252" w:type="dxa"/>
          </w:tcPr>
          <w:p w14:paraId="5A753F79"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0074CE6B" w14:textId="77777777" w:rsidTr="005A4031">
        <w:tc>
          <w:tcPr>
            <w:tcW w:w="817" w:type="dxa"/>
            <w:vAlign w:val="center"/>
          </w:tcPr>
          <w:p w14:paraId="281D08CE" w14:textId="77777777" w:rsidR="00E3791C" w:rsidRPr="00E3791C" w:rsidRDefault="00E3791C" w:rsidP="00E3791C">
            <w:pPr>
              <w:numPr>
                <w:ilvl w:val="0"/>
                <w:numId w:val="8"/>
              </w:numPr>
              <w:spacing w:after="0" w:line="240" w:lineRule="auto"/>
              <w:contextualSpacing/>
              <w:rPr>
                <w:rFonts w:ascii="Times New Roman" w:hAnsi="Times New Roman" w:cs="Times New Roman"/>
                <w:sz w:val="24"/>
                <w:szCs w:val="24"/>
              </w:rPr>
            </w:pPr>
          </w:p>
        </w:tc>
        <w:tc>
          <w:tcPr>
            <w:tcW w:w="4678" w:type="dxa"/>
          </w:tcPr>
          <w:p w14:paraId="7CE79129"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sz w:val="24"/>
                <w:szCs w:val="24"/>
                <w:lang w:eastAsia="lt-LT"/>
              </w:rPr>
              <w:t>Automobilyje turi būti įmontuota laisvų rankų įranga</w:t>
            </w:r>
          </w:p>
        </w:tc>
        <w:tc>
          <w:tcPr>
            <w:tcW w:w="4252" w:type="dxa"/>
          </w:tcPr>
          <w:p w14:paraId="5AB8D94A"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6971FCAF" w14:textId="77777777" w:rsidTr="005A4031">
        <w:tc>
          <w:tcPr>
            <w:tcW w:w="817" w:type="dxa"/>
            <w:vAlign w:val="center"/>
          </w:tcPr>
          <w:p w14:paraId="1C1F8CE1" w14:textId="77777777" w:rsidR="00E3791C" w:rsidRPr="00E3791C" w:rsidRDefault="00E3791C" w:rsidP="00E3791C">
            <w:pPr>
              <w:numPr>
                <w:ilvl w:val="0"/>
                <w:numId w:val="8"/>
              </w:numPr>
              <w:spacing w:after="0" w:line="240" w:lineRule="auto"/>
              <w:contextualSpacing/>
              <w:rPr>
                <w:rFonts w:ascii="Times New Roman" w:hAnsi="Times New Roman" w:cs="Times New Roman"/>
                <w:sz w:val="24"/>
                <w:szCs w:val="24"/>
              </w:rPr>
            </w:pPr>
          </w:p>
        </w:tc>
        <w:tc>
          <w:tcPr>
            <w:tcW w:w="4678" w:type="dxa"/>
          </w:tcPr>
          <w:p w14:paraId="016C5B73"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sz w:val="24"/>
                <w:szCs w:val="24"/>
                <w:lang w:eastAsia="lt-LT"/>
              </w:rPr>
              <w:t>Guminių kilimėlių komplektas (salono priekyje ir gale)</w:t>
            </w:r>
          </w:p>
        </w:tc>
        <w:tc>
          <w:tcPr>
            <w:tcW w:w="4252" w:type="dxa"/>
          </w:tcPr>
          <w:p w14:paraId="34FD033D"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104B8B96" w14:textId="77777777" w:rsidTr="005A4031">
        <w:tc>
          <w:tcPr>
            <w:tcW w:w="817" w:type="dxa"/>
            <w:vAlign w:val="center"/>
          </w:tcPr>
          <w:p w14:paraId="54F7B823" w14:textId="77777777" w:rsidR="00E3791C" w:rsidRPr="00E3791C" w:rsidRDefault="00E3791C" w:rsidP="00E3791C">
            <w:pPr>
              <w:numPr>
                <w:ilvl w:val="0"/>
                <w:numId w:val="8"/>
              </w:numPr>
              <w:spacing w:after="0" w:line="240" w:lineRule="auto"/>
              <w:contextualSpacing/>
              <w:rPr>
                <w:rFonts w:ascii="Times New Roman" w:hAnsi="Times New Roman" w:cs="Times New Roman"/>
                <w:sz w:val="24"/>
                <w:szCs w:val="24"/>
              </w:rPr>
            </w:pPr>
          </w:p>
        </w:tc>
        <w:tc>
          <w:tcPr>
            <w:tcW w:w="4678" w:type="dxa"/>
            <w:vAlign w:val="center"/>
          </w:tcPr>
          <w:p w14:paraId="3E600C81"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Radijo imtuvas</w:t>
            </w:r>
          </w:p>
        </w:tc>
        <w:tc>
          <w:tcPr>
            <w:tcW w:w="4252" w:type="dxa"/>
          </w:tcPr>
          <w:p w14:paraId="05CC7906"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2DA6DFCD" w14:textId="77777777" w:rsidTr="005A4031">
        <w:tc>
          <w:tcPr>
            <w:tcW w:w="817" w:type="dxa"/>
            <w:vAlign w:val="center"/>
          </w:tcPr>
          <w:p w14:paraId="3D36BA02" w14:textId="77777777" w:rsidR="00E3791C" w:rsidRPr="00E3791C" w:rsidRDefault="00E3791C" w:rsidP="00E3791C">
            <w:pPr>
              <w:numPr>
                <w:ilvl w:val="0"/>
                <w:numId w:val="8"/>
              </w:numPr>
              <w:spacing w:after="0" w:line="240" w:lineRule="auto"/>
              <w:contextualSpacing/>
              <w:rPr>
                <w:rFonts w:ascii="Times New Roman" w:hAnsi="Times New Roman" w:cs="Times New Roman"/>
                <w:sz w:val="24"/>
                <w:szCs w:val="24"/>
              </w:rPr>
            </w:pPr>
          </w:p>
        </w:tc>
        <w:tc>
          <w:tcPr>
            <w:tcW w:w="4678" w:type="dxa"/>
            <w:vAlign w:val="center"/>
          </w:tcPr>
          <w:p w14:paraId="778AA143"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Pavarų dėžė – mechaninė arba automatinė</w:t>
            </w:r>
          </w:p>
        </w:tc>
        <w:tc>
          <w:tcPr>
            <w:tcW w:w="4252" w:type="dxa"/>
          </w:tcPr>
          <w:p w14:paraId="1C596C92"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i/>
                <w:iCs/>
                <w:sz w:val="24"/>
                <w:szCs w:val="24"/>
              </w:rPr>
              <w:t xml:space="preserve">Siūloma - </w:t>
            </w:r>
            <w:r w:rsidRPr="00E3791C">
              <w:rPr>
                <w:rFonts w:ascii="Times New Roman" w:hAnsi="Times New Roman" w:cs="Times New Roman"/>
                <w:i/>
                <w:iCs/>
                <w:sz w:val="24"/>
                <w:szCs w:val="24"/>
                <w:u w:val="single"/>
                <w:shd w:val="clear" w:color="auto" w:fill="D9D9D9" w:themeFill="background1" w:themeFillShade="D9"/>
              </w:rPr>
              <w:t xml:space="preserve"> ____</w:t>
            </w:r>
          </w:p>
        </w:tc>
      </w:tr>
      <w:tr w:rsidR="00E3791C" w:rsidRPr="00E3791C" w14:paraId="7E18259B" w14:textId="77777777" w:rsidTr="005A4031">
        <w:tc>
          <w:tcPr>
            <w:tcW w:w="817" w:type="dxa"/>
            <w:vAlign w:val="center"/>
          </w:tcPr>
          <w:p w14:paraId="75E48F3D" w14:textId="77777777" w:rsidR="00E3791C" w:rsidRPr="00E3791C" w:rsidRDefault="00E3791C" w:rsidP="00E3791C">
            <w:pPr>
              <w:numPr>
                <w:ilvl w:val="0"/>
                <w:numId w:val="8"/>
              </w:numPr>
              <w:spacing w:after="0" w:line="240" w:lineRule="auto"/>
              <w:contextualSpacing/>
              <w:rPr>
                <w:rFonts w:ascii="Times New Roman" w:hAnsi="Times New Roman" w:cs="Times New Roman"/>
                <w:sz w:val="24"/>
                <w:szCs w:val="24"/>
              </w:rPr>
            </w:pPr>
          </w:p>
        </w:tc>
        <w:tc>
          <w:tcPr>
            <w:tcW w:w="4678" w:type="dxa"/>
            <w:vAlign w:val="center"/>
          </w:tcPr>
          <w:p w14:paraId="5C581A35"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Durelių skaičius 4-5</w:t>
            </w:r>
          </w:p>
        </w:tc>
        <w:tc>
          <w:tcPr>
            <w:tcW w:w="4252" w:type="dxa"/>
          </w:tcPr>
          <w:p w14:paraId="3AF2579E"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i/>
                <w:iCs/>
                <w:sz w:val="24"/>
                <w:szCs w:val="24"/>
              </w:rPr>
              <w:t xml:space="preserve">Siūloma - </w:t>
            </w:r>
            <w:r w:rsidRPr="00E3791C">
              <w:rPr>
                <w:rFonts w:ascii="Times New Roman" w:hAnsi="Times New Roman" w:cs="Times New Roman"/>
                <w:i/>
                <w:iCs/>
                <w:sz w:val="24"/>
                <w:szCs w:val="24"/>
                <w:u w:val="single"/>
                <w:shd w:val="clear" w:color="auto" w:fill="D9D9D9" w:themeFill="background1" w:themeFillShade="D9"/>
              </w:rPr>
              <w:t xml:space="preserve"> ____</w:t>
            </w:r>
          </w:p>
        </w:tc>
      </w:tr>
      <w:tr w:rsidR="00E3791C" w:rsidRPr="00E3791C" w14:paraId="7E7DF2DC" w14:textId="77777777" w:rsidTr="005A4031">
        <w:tc>
          <w:tcPr>
            <w:tcW w:w="817" w:type="dxa"/>
            <w:vAlign w:val="center"/>
          </w:tcPr>
          <w:p w14:paraId="7F67AA02" w14:textId="77777777" w:rsidR="00E3791C" w:rsidRPr="00E3791C" w:rsidRDefault="00E3791C" w:rsidP="00E3791C">
            <w:pPr>
              <w:numPr>
                <w:ilvl w:val="0"/>
                <w:numId w:val="8"/>
              </w:numPr>
              <w:spacing w:after="0" w:line="240" w:lineRule="auto"/>
              <w:contextualSpacing/>
              <w:rPr>
                <w:rFonts w:ascii="Times New Roman" w:hAnsi="Times New Roman" w:cs="Times New Roman"/>
                <w:sz w:val="24"/>
                <w:szCs w:val="24"/>
              </w:rPr>
            </w:pPr>
          </w:p>
        </w:tc>
        <w:tc>
          <w:tcPr>
            <w:tcW w:w="4678" w:type="dxa"/>
            <w:vAlign w:val="center"/>
          </w:tcPr>
          <w:p w14:paraId="46F214EC"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Padangų komplektas pagal sezoną</w:t>
            </w:r>
          </w:p>
        </w:tc>
        <w:tc>
          <w:tcPr>
            <w:tcW w:w="4252" w:type="dxa"/>
          </w:tcPr>
          <w:p w14:paraId="501987DC"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5C6696A4" w14:textId="77777777" w:rsidTr="005A4031">
        <w:tc>
          <w:tcPr>
            <w:tcW w:w="817" w:type="dxa"/>
            <w:vAlign w:val="center"/>
          </w:tcPr>
          <w:p w14:paraId="40DAF05C" w14:textId="77777777" w:rsidR="00E3791C" w:rsidRPr="00E3791C" w:rsidRDefault="00E3791C" w:rsidP="00E3791C">
            <w:pPr>
              <w:numPr>
                <w:ilvl w:val="0"/>
                <w:numId w:val="8"/>
              </w:numPr>
              <w:spacing w:after="0" w:line="240" w:lineRule="auto"/>
              <w:contextualSpacing/>
              <w:rPr>
                <w:rFonts w:ascii="Times New Roman" w:hAnsi="Times New Roman" w:cs="Times New Roman"/>
                <w:sz w:val="24"/>
                <w:szCs w:val="24"/>
              </w:rPr>
            </w:pPr>
          </w:p>
        </w:tc>
        <w:tc>
          <w:tcPr>
            <w:tcW w:w="4678" w:type="dxa"/>
            <w:vAlign w:val="center"/>
          </w:tcPr>
          <w:p w14:paraId="2A43DECD"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Vairo padėties reguliavimas</w:t>
            </w:r>
          </w:p>
        </w:tc>
        <w:tc>
          <w:tcPr>
            <w:tcW w:w="4252" w:type="dxa"/>
          </w:tcPr>
          <w:p w14:paraId="08C72F19"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1863B194" w14:textId="77777777" w:rsidTr="005A4031">
        <w:tc>
          <w:tcPr>
            <w:tcW w:w="817" w:type="dxa"/>
            <w:vAlign w:val="center"/>
          </w:tcPr>
          <w:p w14:paraId="66ADF322" w14:textId="77777777" w:rsidR="00E3791C" w:rsidRPr="00E3791C" w:rsidRDefault="00E3791C" w:rsidP="00E3791C">
            <w:pPr>
              <w:numPr>
                <w:ilvl w:val="0"/>
                <w:numId w:val="8"/>
              </w:numPr>
              <w:spacing w:after="0" w:line="240" w:lineRule="auto"/>
              <w:contextualSpacing/>
              <w:rPr>
                <w:rFonts w:ascii="Times New Roman" w:hAnsi="Times New Roman" w:cs="Times New Roman"/>
                <w:sz w:val="24"/>
                <w:szCs w:val="24"/>
              </w:rPr>
            </w:pPr>
          </w:p>
        </w:tc>
        <w:tc>
          <w:tcPr>
            <w:tcW w:w="4678" w:type="dxa"/>
            <w:vAlign w:val="center"/>
          </w:tcPr>
          <w:p w14:paraId="3A554C39"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Degalų rūšis-benzinas arba benzinas/elektra</w:t>
            </w:r>
          </w:p>
        </w:tc>
        <w:tc>
          <w:tcPr>
            <w:tcW w:w="4252" w:type="dxa"/>
          </w:tcPr>
          <w:p w14:paraId="7559FD9F"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i/>
                <w:iCs/>
                <w:sz w:val="24"/>
                <w:szCs w:val="24"/>
              </w:rPr>
              <w:t xml:space="preserve">Siūloma - </w:t>
            </w:r>
            <w:r w:rsidRPr="00E3791C">
              <w:rPr>
                <w:rFonts w:ascii="Times New Roman" w:hAnsi="Times New Roman" w:cs="Times New Roman"/>
                <w:i/>
                <w:iCs/>
                <w:sz w:val="24"/>
                <w:szCs w:val="24"/>
                <w:u w:val="single"/>
                <w:shd w:val="clear" w:color="auto" w:fill="D9D9D9" w:themeFill="background1" w:themeFillShade="D9"/>
              </w:rPr>
              <w:t xml:space="preserve"> ____</w:t>
            </w:r>
          </w:p>
        </w:tc>
      </w:tr>
      <w:tr w:rsidR="00E3791C" w:rsidRPr="00E3791C" w14:paraId="00F5658B" w14:textId="77777777" w:rsidTr="005A4031">
        <w:tc>
          <w:tcPr>
            <w:tcW w:w="817" w:type="dxa"/>
            <w:vAlign w:val="center"/>
          </w:tcPr>
          <w:p w14:paraId="43A03523" w14:textId="77777777" w:rsidR="00E3791C" w:rsidRPr="00E3791C" w:rsidRDefault="00E3791C" w:rsidP="00E3791C">
            <w:pPr>
              <w:numPr>
                <w:ilvl w:val="0"/>
                <w:numId w:val="8"/>
              </w:numPr>
              <w:spacing w:after="0" w:line="240" w:lineRule="auto"/>
              <w:contextualSpacing/>
              <w:rPr>
                <w:rFonts w:ascii="Times New Roman" w:hAnsi="Times New Roman" w:cs="Times New Roman"/>
                <w:sz w:val="24"/>
                <w:szCs w:val="24"/>
              </w:rPr>
            </w:pPr>
          </w:p>
        </w:tc>
        <w:tc>
          <w:tcPr>
            <w:tcW w:w="4678" w:type="dxa"/>
            <w:vAlign w:val="center"/>
          </w:tcPr>
          <w:p w14:paraId="7423464B"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Automobilis turi būti visiškai sukomplektuotas, su visais dokumentais bei priklausiniais: vaistinėle, gesintuvu, avariniu ženklu, šviesą atspindinčia liemene, transportavimo kilpa</w:t>
            </w:r>
          </w:p>
        </w:tc>
        <w:tc>
          <w:tcPr>
            <w:tcW w:w="4252" w:type="dxa"/>
          </w:tcPr>
          <w:p w14:paraId="084CAF80"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6353E2FF" w14:textId="77777777" w:rsidTr="005A4031">
        <w:tc>
          <w:tcPr>
            <w:tcW w:w="817" w:type="dxa"/>
            <w:vAlign w:val="center"/>
          </w:tcPr>
          <w:p w14:paraId="61454722" w14:textId="77777777" w:rsidR="00E3791C" w:rsidRPr="00E3791C" w:rsidRDefault="00E3791C" w:rsidP="00E3791C">
            <w:pPr>
              <w:numPr>
                <w:ilvl w:val="0"/>
                <w:numId w:val="8"/>
              </w:numPr>
              <w:spacing w:after="0" w:line="240" w:lineRule="auto"/>
              <w:contextualSpacing/>
              <w:rPr>
                <w:rFonts w:ascii="Times New Roman" w:hAnsi="Times New Roman" w:cs="Times New Roman"/>
                <w:sz w:val="24"/>
                <w:szCs w:val="24"/>
              </w:rPr>
            </w:pPr>
          </w:p>
        </w:tc>
        <w:tc>
          <w:tcPr>
            <w:tcW w:w="4678" w:type="dxa"/>
            <w:vAlign w:val="center"/>
          </w:tcPr>
          <w:p w14:paraId="39C6C1B0"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000000"/>
                <w:sz w:val="24"/>
                <w:szCs w:val="24"/>
                <w:lang w:eastAsia="lt-LT"/>
              </w:rPr>
              <w:t>Nuomotojas ar jo įgaliotas atstovas privalo užtikrinti automobilio gamintojo numatytą techninę priežiūrą nuomotojo ar jo atstovo nurodytose automobilių techninės priežiūros dirbtuvėse Lietuvos Respublikoje</w:t>
            </w:r>
          </w:p>
        </w:tc>
        <w:tc>
          <w:tcPr>
            <w:tcW w:w="4252" w:type="dxa"/>
          </w:tcPr>
          <w:p w14:paraId="1901562E"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3E6357FC" w14:textId="77777777" w:rsidTr="005A4031">
        <w:tc>
          <w:tcPr>
            <w:tcW w:w="817" w:type="dxa"/>
            <w:vAlign w:val="center"/>
          </w:tcPr>
          <w:p w14:paraId="24384AFF" w14:textId="77777777" w:rsidR="00E3791C" w:rsidRPr="00E3791C" w:rsidRDefault="00E3791C" w:rsidP="00E3791C">
            <w:pPr>
              <w:numPr>
                <w:ilvl w:val="0"/>
                <w:numId w:val="8"/>
              </w:numPr>
              <w:spacing w:after="0" w:line="240" w:lineRule="auto"/>
              <w:contextualSpacing/>
              <w:rPr>
                <w:rFonts w:ascii="Times New Roman" w:hAnsi="Times New Roman" w:cs="Times New Roman"/>
                <w:sz w:val="24"/>
                <w:szCs w:val="24"/>
              </w:rPr>
            </w:pPr>
          </w:p>
        </w:tc>
        <w:tc>
          <w:tcPr>
            <w:tcW w:w="4678" w:type="dxa"/>
            <w:vAlign w:val="center"/>
          </w:tcPr>
          <w:p w14:paraId="1EA1E3DE"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000000"/>
                <w:sz w:val="24"/>
                <w:szCs w:val="24"/>
                <w:lang w:eastAsia="lt-LT"/>
              </w:rPr>
              <w:t xml:space="preserve">Automobilis turi būti draustas transporto priemonių valdytojų civilinės atsakomybės ir Kasko draudimu, kuris galioja visą automobilio nuomos sutarties laikotarpį. </w:t>
            </w:r>
            <w:r w:rsidRPr="00E3791C">
              <w:rPr>
                <w:rFonts w:ascii="Times New Roman" w:hAnsi="Times New Roman" w:cs="Times New Roman"/>
                <w:color w:val="000000"/>
                <w:sz w:val="24"/>
                <w:szCs w:val="24"/>
              </w:rPr>
              <w:t>Draudiminė išskaita (franšizė) draudiminio įvykio atveju – ne daugiau 100 Eur</w:t>
            </w:r>
          </w:p>
        </w:tc>
        <w:tc>
          <w:tcPr>
            <w:tcW w:w="4252" w:type="dxa"/>
          </w:tcPr>
          <w:p w14:paraId="43AF7D36"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2F3A780B" w14:textId="77777777" w:rsidTr="005A4031">
        <w:tc>
          <w:tcPr>
            <w:tcW w:w="817" w:type="dxa"/>
            <w:vAlign w:val="center"/>
          </w:tcPr>
          <w:p w14:paraId="04333073" w14:textId="77777777" w:rsidR="00E3791C" w:rsidRPr="00E3791C" w:rsidRDefault="00E3791C" w:rsidP="00E3791C">
            <w:pPr>
              <w:numPr>
                <w:ilvl w:val="0"/>
                <w:numId w:val="8"/>
              </w:numPr>
              <w:spacing w:after="0" w:line="240" w:lineRule="auto"/>
              <w:contextualSpacing/>
              <w:rPr>
                <w:rFonts w:ascii="Times New Roman" w:hAnsi="Times New Roman" w:cs="Times New Roman"/>
                <w:sz w:val="24"/>
                <w:szCs w:val="24"/>
              </w:rPr>
            </w:pPr>
          </w:p>
        </w:tc>
        <w:tc>
          <w:tcPr>
            <w:tcW w:w="4678" w:type="dxa"/>
            <w:vAlign w:val="center"/>
          </w:tcPr>
          <w:p w14:paraId="3AD64D59"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000000"/>
                <w:sz w:val="24"/>
                <w:szCs w:val="24"/>
                <w:lang w:eastAsia="lt-LT"/>
              </w:rPr>
              <w:t xml:space="preserve">Nuomotojas automobiliui turi suteikti techninio aptarnavimo garantiją visą automobilio nuomos sutarties laikotarpį. </w:t>
            </w:r>
            <w:r w:rsidRPr="00E3791C">
              <w:rPr>
                <w:rFonts w:ascii="Times New Roman" w:hAnsi="Times New Roman" w:cs="Times New Roman"/>
                <w:sz w:val="24"/>
                <w:szCs w:val="24"/>
                <w:lang w:eastAsia="lt-LT"/>
              </w:rPr>
              <w:t>Automobilių remonto išlaidas nuomotojas padengia sutarties galiojimo laikotarpiu, išskyrus, kai gedimas įvyko dėl nuomininko kaltės, netyčinės ar tyčinės veikos ir remonto išlaidos nedengiamos draudimo išmokomis arba šių išmokų nepakanka.</w:t>
            </w:r>
          </w:p>
        </w:tc>
        <w:tc>
          <w:tcPr>
            <w:tcW w:w="4252" w:type="dxa"/>
          </w:tcPr>
          <w:p w14:paraId="4A621132"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788CC0AD" w14:textId="77777777" w:rsidTr="005A4031">
        <w:tc>
          <w:tcPr>
            <w:tcW w:w="817" w:type="dxa"/>
            <w:vAlign w:val="center"/>
          </w:tcPr>
          <w:p w14:paraId="711BFF68" w14:textId="77777777" w:rsidR="00E3791C" w:rsidRPr="00E3791C" w:rsidRDefault="00E3791C" w:rsidP="00E3791C">
            <w:pPr>
              <w:numPr>
                <w:ilvl w:val="0"/>
                <w:numId w:val="8"/>
              </w:numPr>
              <w:spacing w:after="0" w:line="240" w:lineRule="auto"/>
              <w:contextualSpacing/>
              <w:rPr>
                <w:rFonts w:ascii="Times New Roman" w:hAnsi="Times New Roman" w:cs="Times New Roman"/>
                <w:sz w:val="24"/>
                <w:szCs w:val="24"/>
              </w:rPr>
            </w:pPr>
          </w:p>
        </w:tc>
        <w:tc>
          <w:tcPr>
            <w:tcW w:w="4678" w:type="dxa"/>
            <w:vAlign w:val="center"/>
          </w:tcPr>
          <w:p w14:paraId="5A222893"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 xml:space="preserve">Remonto, techninio aptarnavimo metu nuomininkui suteikiamas tos pačios arba aukštesnės specifikacijos pakaitinis automobilis. </w:t>
            </w:r>
          </w:p>
        </w:tc>
        <w:tc>
          <w:tcPr>
            <w:tcW w:w="4252" w:type="dxa"/>
          </w:tcPr>
          <w:p w14:paraId="6B7B698A"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1136025F" w14:textId="77777777" w:rsidTr="005A4031">
        <w:tc>
          <w:tcPr>
            <w:tcW w:w="817" w:type="dxa"/>
            <w:vAlign w:val="center"/>
          </w:tcPr>
          <w:p w14:paraId="4AC89C44" w14:textId="77777777" w:rsidR="00E3791C" w:rsidRPr="00E3791C" w:rsidRDefault="00E3791C" w:rsidP="00E3791C">
            <w:pPr>
              <w:numPr>
                <w:ilvl w:val="0"/>
                <w:numId w:val="8"/>
              </w:numPr>
              <w:spacing w:after="0" w:line="240" w:lineRule="auto"/>
              <w:contextualSpacing/>
              <w:rPr>
                <w:rFonts w:ascii="Times New Roman" w:hAnsi="Times New Roman" w:cs="Times New Roman"/>
                <w:sz w:val="24"/>
                <w:szCs w:val="24"/>
              </w:rPr>
            </w:pPr>
          </w:p>
        </w:tc>
        <w:tc>
          <w:tcPr>
            <w:tcW w:w="4678" w:type="dxa"/>
            <w:vAlign w:val="center"/>
          </w:tcPr>
          <w:p w14:paraId="0D1FBA71" w14:textId="77777777" w:rsidR="00E3791C" w:rsidRPr="00E3791C" w:rsidRDefault="00E3791C" w:rsidP="005A4031">
            <w:pPr>
              <w:jc w:val="both"/>
              <w:outlineLvl w:val="0"/>
              <w:rPr>
                <w:rFonts w:ascii="Times New Roman" w:hAnsi="Times New Roman" w:cs="Times New Roman"/>
                <w:sz w:val="24"/>
                <w:szCs w:val="24"/>
                <w:lang w:eastAsia="lt-LT"/>
              </w:rPr>
            </w:pPr>
            <w:r w:rsidRPr="00E3791C">
              <w:rPr>
                <w:rFonts w:ascii="Times New Roman" w:hAnsi="Times New Roman" w:cs="Times New Roman"/>
                <w:i/>
                <w:iCs/>
                <w:sz w:val="24"/>
                <w:szCs w:val="24"/>
                <w:u w:val="single"/>
                <w:lang w:eastAsia="lt-LT"/>
              </w:rPr>
              <w:t xml:space="preserve">Automobilis privalo atitikti Aplinkos apsaugos kriterijų taikymo vykdant žaliuosius pirkimus tvarkos aprašo (Aplinkos ministro 2011-06-28 įsakymas Nr. D1-508 (aktuali redakcija)) antrame priede </w:t>
            </w:r>
          </w:p>
          <w:p w14:paraId="5C820153" w14:textId="2A4884AB" w:rsidR="00E3791C" w:rsidRPr="00E3791C" w:rsidRDefault="00E3791C" w:rsidP="00E3791C">
            <w:pPr>
              <w:jc w:val="both"/>
              <w:outlineLvl w:val="0"/>
              <w:rPr>
                <w:rFonts w:ascii="Times New Roman" w:hAnsi="Times New Roman" w:cs="Times New Roman"/>
                <w:sz w:val="24"/>
                <w:szCs w:val="24"/>
                <w:lang w:eastAsia="lt-LT"/>
              </w:rPr>
            </w:pPr>
            <w:r w:rsidRPr="00E3791C">
              <w:rPr>
                <w:rFonts w:ascii="Times New Roman" w:hAnsi="Times New Roman" w:cs="Times New Roman"/>
                <w:sz w:val="24"/>
                <w:szCs w:val="24"/>
                <w:lang w:eastAsia="lt-LT"/>
              </w:rPr>
              <w:t xml:space="preserve">Automobilis turi tenkinti transporto priemonių išmetamųjų teršalų reikalavimus, nustatytus </w:t>
            </w:r>
            <w:r w:rsidRPr="00E3791C">
              <w:rPr>
                <w:rFonts w:ascii="Times New Roman" w:hAnsi="Times New Roman" w:cs="Times New Roman"/>
                <w:sz w:val="24"/>
                <w:szCs w:val="24"/>
                <w:lang w:eastAsia="lt-LT"/>
              </w:rPr>
              <w:lastRenderedPageBreak/>
              <w:t>Euro 6 standarte,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Nr. 715/2007.</w:t>
            </w:r>
          </w:p>
        </w:tc>
        <w:tc>
          <w:tcPr>
            <w:tcW w:w="4252" w:type="dxa"/>
          </w:tcPr>
          <w:p w14:paraId="0279AEDD"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i/>
                <w:iCs/>
                <w:color w:val="EE0000"/>
                <w:sz w:val="24"/>
                <w:szCs w:val="24"/>
                <w:lang w:eastAsia="lt-LT"/>
              </w:rPr>
              <w:lastRenderedPageBreak/>
              <w:t>Atitiktį įrodantys dokumentai: gamintojo techniniai dokumentai (transporto priemonės tipo patvirtinimo dokumentai) arba kiti lygiaverčiai įrodymai.</w:t>
            </w:r>
          </w:p>
        </w:tc>
      </w:tr>
    </w:tbl>
    <w:p w14:paraId="581504B3" w14:textId="77777777" w:rsidR="00BE0D90" w:rsidRPr="000515BD" w:rsidRDefault="00BE0D90" w:rsidP="00BE0D90">
      <w:pPr>
        <w:pStyle w:val="DALIS"/>
        <w:numPr>
          <w:ilvl w:val="0"/>
          <w:numId w:val="0"/>
        </w:numPr>
        <w:spacing w:before="0" w:after="0" w:line="240" w:lineRule="auto"/>
        <w:ind w:left="284"/>
        <w:rPr>
          <w:rFonts w:cs="Times New Roman"/>
          <w:b/>
          <w:bCs/>
          <w:sz w:val="24"/>
          <w:szCs w:val="24"/>
          <w:lang w:val="lt-LT"/>
        </w:rPr>
      </w:pPr>
    </w:p>
    <w:p w14:paraId="49E3F56E" w14:textId="77777777" w:rsidR="00BE0D90" w:rsidRPr="000515BD" w:rsidRDefault="00BE0D90" w:rsidP="00BE0D90">
      <w:pPr>
        <w:pStyle w:val="DALIS"/>
        <w:numPr>
          <w:ilvl w:val="0"/>
          <w:numId w:val="0"/>
        </w:numPr>
        <w:spacing w:before="0" w:after="0" w:line="240" w:lineRule="auto"/>
        <w:ind w:left="284"/>
        <w:rPr>
          <w:rFonts w:cs="Times New Roman"/>
          <w:b/>
          <w:bCs/>
          <w:sz w:val="24"/>
          <w:szCs w:val="24"/>
          <w:lang w:val="lt-LT"/>
        </w:rPr>
      </w:pPr>
    </w:p>
    <w:p w14:paraId="6F3171D3" w14:textId="1304636F" w:rsidR="00993B7D" w:rsidRDefault="00993B7D" w:rsidP="00993B7D">
      <w:pPr>
        <w:pStyle w:val="DALIS"/>
        <w:numPr>
          <w:ilvl w:val="0"/>
          <w:numId w:val="0"/>
        </w:numPr>
        <w:spacing w:before="0" w:after="0" w:line="240" w:lineRule="auto"/>
        <w:ind w:left="284"/>
        <w:rPr>
          <w:rFonts w:cs="Times New Roman"/>
          <w:b/>
          <w:bCs/>
          <w:sz w:val="24"/>
          <w:szCs w:val="24"/>
          <w:lang w:val="lt-LT"/>
        </w:rPr>
      </w:pPr>
      <w:r w:rsidRPr="000515BD">
        <w:rPr>
          <w:rFonts w:cs="Times New Roman"/>
          <w:b/>
          <w:bCs/>
          <w:sz w:val="24"/>
          <w:szCs w:val="24"/>
          <w:lang w:val="lt-LT"/>
        </w:rPr>
        <w:t xml:space="preserve">TECHNINIAI REIKALAVIMAI </w:t>
      </w:r>
      <w:r>
        <w:rPr>
          <w:rFonts w:cs="Times New Roman"/>
          <w:b/>
          <w:bCs/>
          <w:sz w:val="24"/>
          <w:szCs w:val="24"/>
          <w:lang w:val="lt-LT"/>
        </w:rPr>
        <w:t>ANTRAM</w:t>
      </w:r>
      <w:r w:rsidR="000F150D">
        <w:rPr>
          <w:rFonts w:cs="Times New Roman"/>
          <w:b/>
          <w:bCs/>
          <w:sz w:val="24"/>
          <w:szCs w:val="24"/>
          <w:lang w:val="lt-LT"/>
        </w:rPr>
        <w:t xml:space="preserve"> </w:t>
      </w:r>
      <w:r w:rsidRPr="000515BD">
        <w:rPr>
          <w:rFonts w:cs="Times New Roman"/>
          <w:b/>
          <w:bCs/>
          <w:sz w:val="24"/>
          <w:szCs w:val="24"/>
          <w:lang w:val="lt-LT"/>
        </w:rPr>
        <w:t>AUTOMOBILIUI</w:t>
      </w:r>
    </w:p>
    <w:p w14:paraId="3504A78D" w14:textId="77777777" w:rsidR="00E3791C" w:rsidRDefault="00E3791C" w:rsidP="00993B7D">
      <w:pPr>
        <w:pStyle w:val="DALIS"/>
        <w:numPr>
          <w:ilvl w:val="0"/>
          <w:numId w:val="0"/>
        </w:numPr>
        <w:spacing w:before="0" w:after="0" w:line="240" w:lineRule="auto"/>
        <w:ind w:left="284"/>
        <w:rPr>
          <w:rFonts w:cs="Times New Roman"/>
          <w:b/>
          <w:bCs/>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4252"/>
      </w:tblGrid>
      <w:tr w:rsidR="00E3791C" w:rsidRPr="00E3791C" w14:paraId="5165103C" w14:textId="77777777" w:rsidTr="005A4031">
        <w:tc>
          <w:tcPr>
            <w:tcW w:w="817" w:type="dxa"/>
            <w:vAlign w:val="center"/>
          </w:tcPr>
          <w:p w14:paraId="7EA5591C" w14:textId="77777777" w:rsidR="00E3791C" w:rsidRPr="00E3791C" w:rsidRDefault="00E3791C" w:rsidP="005A4031">
            <w:pPr>
              <w:rPr>
                <w:rFonts w:ascii="Times New Roman" w:hAnsi="Times New Roman" w:cs="Times New Roman"/>
                <w:b/>
                <w:sz w:val="24"/>
                <w:szCs w:val="24"/>
              </w:rPr>
            </w:pPr>
            <w:r w:rsidRPr="00E3791C">
              <w:rPr>
                <w:rFonts w:ascii="Times New Roman" w:hAnsi="Times New Roman" w:cs="Times New Roman"/>
                <w:b/>
                <w:sz w:val="24"/>
                <w:szCs w:val="24"/>
              </w:rPr>
              <w:t>Eil. Nr.</w:t>
            </w:r>
          </w:p>
        </w:tc>
        <w:tc>
          <w:tcPr>
            <w:tcW w:w="4678" w:type="dxa"/>
            <w:vAlign w:val="center"/>
          </w:tcPr>
          <w:p w14:paraId="28587B76" w14:textId="77777777" w:rsidR="00E3791C" w:rsidRPr="00E3791C" w:rsidRDefault="00E3791C" w:rsidP="005A4031">
            <w:pPr>
              <w:rPr>
                <w:rFonts w:ascii="Times New Roman" w:hAnsi="Times New Roman" w:cs="Times New Roman"/>
                <w:b/>
                <w:sz w:val="24"/>
                <w:szCs w:val="24"/>
              </w:rPr>
            </w:pPr>
            <w:r w:rsidRPr="00E3791C">
              <w:rPr>
                <w:rFonts w:ascii="Times New Roman" w:hAnsi="Times New Roman" w:cs="Times New Roman"/>
                <w:b/>
                <w:sz w:val="24"/>
                <w:szCs w:val="24"/>
              </w:rPr>
              <w:t>Pirkėjo reikalaujamos charakteristikos</w:t>
            </w:r>
          </w:p>
        </w:tc>
        <w:tc>
          <w:tcPr>
            <w:tcW w:w="4252" w:type="dxa"/>
          </w:tcPr>
          <w:p w14:paraId="6585341C" w14:textId="77777777" w:rsidR="00E3791C" w:rsidRPr="00E3791C" w:rsidRDefault="00E3791C" w:rsidP="005A4031">
            <w:pPr>
              <w:ind w:right="-102"/>
              <w:jc w:val="center"/>
              <w:rPr>
                <w:rFonts w:ascii="Times New Roman" w:hAnsi="Times New Roman" w:cs="Times New Roman"/>
                <w:b/>
                <w:bCs/>
                <w:sz w:val="24"/>
                <w:szCs w:val="24"/>
              </w:rPr>
            </w:pPr>
            <w:r w:rsidRPr="00E3791C">
              <w:rPr>
                <w:rFonts w:ascii="Times New Roman" w:hAnsi="Times New Roman" w:cs="Times New Roman"/>
                <w:b/>
                <w:bCs/>
                <w:sz w:val="24"/>
                <w:szCs w:val="24"/>
              </w:rPr>
              <w:t>Tiekėjo siūlomos t</w:t>
            </w:r>
            <w:r w:rsidRPr="00E3791C">
              <w:rPr>
                <w:rFonts w:ascii="Times New Roman" w:hAnsi="Times New Roman" w:cs="Times New Roman"/>
                <w:b/>
                <w:sz w:val="24"/>
                <w:szCs w:val="24"/>
              </w:rPr>
              <w:t>echninės specifikacijos</w:t>
            </w:r>
          </w:p>
          <w:p w14:paraId="422CF2A2" w14:textId="77777777" w:rsidR="00E3791C" w:rsidRPr="00E3791C" w:rsidRDefault="00E3791C" w:rsidP="005A4031">
            <w:pPr>
              <w:widowControl w:val="0"/>
              <w:spacing w:line="246" w:lineRule="exact"/>
              <w:jc w:val="center"/>
              <w:rPr>
                <w:rFonts w:ascii="Times New Roman" w:hAnsi="Times New Roman" w:cs="Times New Roman"/>
                <w:b/>
                <w:sz w:val="24"/>
                <w:szCs w:val="24"/>
              </w:rPr>
            </w:pPr>
            <w:r w:rsidRPr="00E3791C">
              <w:rPr>
                <w:rFonts w:ascii="Times New Roman" w:hAnsi="Times New Roman" w:cs="Times New Roman"/>
                <w:sz w:val="24"/>
                <w:szCs w:val="24"/>
                <w:lang w:eastAsia="ar-SA"/>
              </w:rPr>
              <w:t xml:space="preserve">Pildo tiekėjas, </w:t>
            </w:r>
            <w:r w:rsidRPr="00E3791C">
              <w:rPr>
                <w:rFonts w:ascii="Times New Roman" w:hAnsi="Times New Roman" w:cs="Times New Roman"/>
                <w:b/>
                <w:bCs/>
                <w:i/>
                <w:iCs/>
                <w:sz w:val="24"/>
                <w:szCs w:val="24"/>
                <w:lang w:eastAsia="ar-SA"/>
              </w:rPr>
              <w:t xml:space="preserve">įrašydamas tikslias </w:t>
            </w:r>
            <w:r w:rsidRPr="00E3791C">
              <w:rPr>
                <w:rFonts w:ascii="Times New Roman" w:hAnsi="Times New Roman" w:cs="Times New Roman"/>
                <w:b/>
                <w:sz w:val="24"/>
                <w:szCs w:val="24"/>
              </w:rPr>
              <w:t>specifikacijas</w:t>
            </w:r>
            <w:r w:rsidRPr="00E3791C">
              <w:rPr>
                <w:rFonts w:ascii="Times New Roman" w:hAnsi="Times New Roman" w:cs="Times New Roman"/>
                <w:b/>
                <w:bCs/>
                <w:i/>
                <w:iCs/>
                <w:sz w:val="24"/>
                <w:szCs w:val="24"/>
                <w:lang w:eastAsia="ar-SA"/>
              </w:rPr>
              <w:t xml:space="preserve"> (reikšmes)</w:t>
            </w:r>
          </w:p>
        </w:tc>
      </w:tr>
      <w:tr w:rsidR="00E3791C" w:rsidRPr="00E3791C" w14:paraId="6C3D8181" w14:textId="77777777" w:rsidTr="005A4031">
        <w:tc>
          <w:tcPr>
            <w:tcW w:w="817" w:type="dxa"/>
            <w:vAlign w:val="center"/>
          </w:tcPr>
          <w:p w14:paraId="2D2CB067" w14:textId="77777777" w:rsidR="00E3791C" w:rsidRPr="00E3791C" w:rsidRDefault="00E3791C" w:rsidP="00E3791C">
            <w:pPr>
              <w:numPr>
                <w:ilvl w:val="0"/>
                <w:numId w:val="11"/>
              </w:numPr>
              <w:spacing w:after="0" w:line="240" w:lineRule="auto"/>
              <w:contextualSpacing/>
              <w:rPr>
                <w:rFonts w:ascii="Times New Roman" w:hAnsi="Times New Roman" w:cs="Times New Roman"/>
                <w:sz w:val="24"/>
                <w:szCs w:val="24"/>
              </w:rPr>
            </w:pPr>
          </w:p>
        </w:tc>
        <w:tc>
          <w:tcPr>
            <w:tcW w:w="4678" w:type="dxa"/>
            <w:vAlign w:val="center"/>
          </w:tcPr>
          <w:p w14:paraId="26783AC2" w14:textId="77777777" w:rsidR="00E3791C" w:rsidRPr="00E3791C" w:rsidRDefault="00E3791C" w:rsidP="005A4031">
            <w:pPr>
              <w:pStyle w:val="Sraopastraipa"/>
              <w:ind w:left="0"/>
              <w:jc w:val="both"/>
              <w:rPr>
                <w:szCs w:val="24"/>
              </w:rPr>
            </w:pPr>
            <w:r w:rsidRPr="00E3791C">
              <w:rPr>
                <w:szCs w:val="24"/>
              </w:rPr>
              <w:t xml:space="preserve">Lengvasis iki 3,5 t bendrosios masės automobilis, M1 kategorija. </w:t>
            </w:r>
          </w:p>
        </w:tc>
        <w:tc>
          <w:tcPr>
            <w:tcW w:w="4252" w:type="dxa"/>
          </w:tcPr>
          <w:p w14:paraId="6D72E80F" w14:textId="77777777" w:rsidR="00E3791C" w:rsidRPr="00E3791C" w:rsidRDefault="00E3791C" w:rsidP="005A4031">
            <w:pPr>
              <w:outlineLvl w:val="0"/>
              <w:rPr>
                <w:rFonts w:ascii="Times New Roman" w:hAnsi="Times New Roman" w:cs="Times New Roman"/>
                <w:color w:val="000000"/>
                <w:sz w:val="24"/>
                <w:szCs w:val="24"/>
              </w:rPr>
            </w:pPr>
            <w:r w:rsidRPr="00E3791C">
              <w:rPr>
                <w:rFonts w:ascii="Times New Roman" w:hAnsi="Times New Roman" w:cs="Times New Roman"/>
                <w:i/>
                <w:iCs/>
                <w:sz w:val="24"/>
                <w:szCs w:val="24"/>
              </w:rPr>
              <w:t xml:space="preserve">Siūloma - </w:t>
            </w:r>
            <w:r w:rsidRPr="00E3791C">
              <w:rPr>
                <w:rFonts w:ascii="Times New Roman" w:hAnsi="Times New Roman" w:cs="Times New Roman"/>
                <w:i/>
                <w:iCs/>
                <w:color w:val="EE0000"/>
                <w:sz w:val="24"/>
                <w:szCs w:val="24"/>
                <w:u w:val="single"/>
                <w:shd w:val="clear" w:color="auto" w:fill="D9D9D9" w:themeFill="background1" w:themeFillShade="D9"/>
              </w:rPr>
              <w:t>(nurodyti transporto priemonės markę/ modelį)</w:t>
            </w:r>
          </w:p>
        </w:tc>
      </w:tr>
      <w:tr w:rsidR="00E3791C" w:rsidRPr="00E3791C" w14:paraId="0291FCE1" w14:textId="77777777" w:rsidTr="005A4031">
        <w:tc>
          <w:tcPr>
            <w:tcW w:w="817" w:type="dxa"/>
            <w:vAlign w:val="center"/>
          </w:tcPr>
          <w:p w14:paraId="0E9E2E06" w14:textId="77777777" w:rsidR="00E3791C" w:rsidRPr="00E3791C" w:rsidRDefault="00E3791C" w:rsidP="00E3791C">
            <w:pPr>
              <w:numPr>
                <w:ilvl w:val="0"/>
                <w:numId w:val="11"/>
              </w:numPr>
              <w:spacing w:after="0" w:line="240" w:lineRule="auto"/>
              <w:contextualSpacing/>
              <w:rPr>
                <w:rFonts w:ascii="Times New Roman" w:hAnsi="Times New Roman" w:cs="Times New Roman"/>
                <w:sz w:val="24"/>
                <w:szCs w:val="24"/>
              </w:rPr>
            </w:pPr>
          </w:p>
        </w:tc>
        <w:tc>
          <w:tcPr>
            <w:tcW w:w="4678" w:type="dxa"/>
            <w:vAlign w:val="center"/>
          </w:tcPr>
          <w:p w14:paraId="65584EE7" w14:textId="77777777" w:rsidR="00E3791C" w:rsidRPr="00E3791C" w:rsidRDefault="00E3791C" w:rsidP="005A4031">
            <w:pPr>
              <w:jc w:val="both"/>
              <w:outlineLvl w:val="0"/>
              <w:rPr>
                <w:rFonts w:ascii="Times New Roman" w:hAnsi="Times New Roman" w:cs="Times New Roman"/>
                <w:sz w:val="24"/>
                <w:szCs w:val="24"/>
              </w:rPr>
            </w:pPr>
            <w:r w:rsidRPr="00E3791C">
              <w:rPr>
                <w:rFonts w:ascii="Times New Roman" w:hAnsi="Times New Roman" w:cs="Times New Roman"/>
                <w:color w:val="333333"/>
                <w:sz w:val="24"/>
                <w:szCs w:val="24"/>
                <w:lang w:eastAsia="lt-LT"/>
              </w:rPr>
              <w:t>Automobilis ne senesnis kaip 2017 metų</w:t>
            </w:r>
          </w:p>
        </w:tc>
        <w:tc>
          <w:tcPr>
            <w:tcW w:w="4252" w:type="dxa"/>
          </w:tcPr>
          <w:p w14:paraId="07D7F300"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i/>
                <w:iCs/>
                <w:sz w:val="24"/>
                <w:szCs w:val="24"/>
              </w:rPr>
              <w:t xml:space="preserve">Siūloma - </w:t>
            </w:r>
            <w:r w:rsidRPr="00E3791C">
              <w:rPr>
                <w:rFonts w:ascii="Times New Roman" w:hAnsi="Times New Roman" w:cs="Times New Roman"/>
                <w:i/>
                <w:iCs/>
                <w:sz w:val="24"/>
                <w:szCs w:val="24"/>
                <w:u w:val="single"/>
                <w:shd w:val="clear" w:color="auto" w:fill="D9D9D9" w:themeFill="background1" w:themeFillShade="D9"/>
              </w:rPr>
              <w:t xml:space="preserve"> ____</w:t>
            </w:r>
            <w:r w:rsidRPr="00E3791C">
              <w:rPr>
                <w:rFonts w:ascii="Times New Roman" w:hAnsi="Times New Roman" w:cs="Times New Roman"/>
                <w:i/>
                <w:iCs/>
                <w:sz w:val="24"/>
                <w:szCs w:val="24"/>
                <w:shd w:val="clear" w:color="auto" w:fill="D9D9D9" w:themeFill="background1" w:themeFillShade="D9"/>
              </w:rPr>
              <w:t xml:space="preserve"> m.</w:t>
            </w:r>
          </w:p>
        </w:tc>
      </w:tr>
      <w:tr w:rsidR="00E3791C" w:rsidRPr="00E3791C" w14:paraId="49164667" w14:textId="77777777" w:rsidTr="005A4031">
        <w:tc>
          <w:tcPr>
            <w:tcW w:w="817" w:type="dxa"/>
            <w:vAlign w:val="center"/>
          </w:tcPr>
          <w:p w14:paraId="359EE7DB" w14:textId="77777777" w:rsidR="00E3791C" w:rsidRPr="00E3791C" w:rsidRDefault="00E3791C" w:rsidP="00E3791C">
            <w:pPr>
              <w:numPr>
                <w:ilvl w:val="0"/>
                <w:numId w:val="11"/>
              </w:numPr>
              <w:spacing w:after="0" w:line="240" w:lineRule="auto"/>
              <w:contextualSpacing/>
              <w:rPr>
                <w:rFonts w:ascii="Times New Roman" w:hAnsi="Times New Roman" w:cs="Times New Roman"/>
                <w:sz w:val="24"/>
                <w:szCs w:val="24"/>
              </w:rPr>
            </w:pPr>
          </w:p>
        </w:tc>
        <w:tc>
          <w:tcPr>
            <w:tcW w:w="4678" w:type="dxa"/>
            <w:vAlign w:val="center"/>
          </w:tcPr>
          <w:p w14:paraId="2C31852B"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Variklio galingumas ne mažiau kaip 50 KW</w:t>
            </w:r>
          </w:p>
        </w:tc>
        <w:tc>
          <w:tcPr>
            <w:tcW w:w="4252" w:type="dxa"/>
          </w:tcPr>
          <w:p w14:paraId="02CE8D7B"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i/>
                <w:iCs/>
                <w:sz w:val="24"/>
                <w:szCs w:val="24"/>
              </w:rPr>
              <w:t>Siūloma -</w:t>
            </w:r>
            <w:r w:rsidRPr="00E3791C">
              <w:rPr>
                <w:rFonts w:ascii="Times New Roman" w:hAnsi="Times New Roman" w:cs="Times New Roman"/>
                <w:sz w:val="24"/>
                <w:szCs w:val="24"/>
              </w:rPr>
              <w:t xml:space="preserve"> </w:t>
            </w:r>
            <w:r w:rsidRPr="00E3791C">
              <w:rPr>
                <w:rFonts w:ascii="Times New Roman" w:hAnsi="Times New Roman" w:cs="Times New Roman"/>
                <w:i/>
                <w:iCs/>
                <w:sz w:val="24"/>
                <w:szCs w:val="24"/>
                <w:u w:val="single"/>
                <w:shd w:val="clear" w:color="auto" w:fill="D9D9D9"/>
              </w:rPr>
              <w:t xml:space="preserve"> ____</w:t>
            </w:r>
            <w:r w:rsidRPr="00E3791C">
              <w:rPr>
                <w:rFonts w:ascii="Times New Roman" w:hAnsi="Times New Roman" w:cs="Times New Roman"/>
                <w:sz w:val="24"/>
                <w:szCs w:val="24"/>
              </w:rPr>
              <w:t xml:space="preserve"> kW</w:t>
            </w:r>
          </w:p>
        </w:tc>
      </w:tr>
      <w:tr w:rsidR="00E3791C" w:rsidRPr="00E3791C" w14:paraId="2E4D0D44" w14:textId="77777777" w:rsidTr="005A4031">
        <w:tc>
          <w:tcPr>
            <w:tcW w:w="817" w:type="dxa"/>
            <w:vAlign w:val="center"/>
          </w:tcPr>
          <w:p w14:paraId="7697C964" w14:textId="77777777" w:rsidR="00E3791C" w:rsidRPr="00E3791C" w:rsidRDefault="00E3791C" w:rsidP="00E3791C">
            <w:pPr>
              <w:numPr>
                <w:ilvl w:val="0"/>
                <w:numId w:val="11"/>
              </w:numPr>
              <w:spacing w:after="0" w:line="240" w:lineRule="auto"/>
              <w:contextualSpacing/>
              <w:rPr>
                <w:rFonts w:ascii="Times New Roman" w:hAnsi="Times New Roman" w:cs="Times New Roman"/>
                <w:sz w:val="24"/>
                <w:szCs w:val="24"/>
              </w:rPr>
            </w:pPr>
          </w:p>
        </w:tc>
        <w:tc>
          <w:tcPr>
            <w:tcW w:w="4678" w:type="dxa"/>
            <w:vAlign w:val="center"/>
          </w:tcPr>
          <w:p w14:paraId="3815E85B"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 xml:space="preserve">Kėbulo tipas – sedanas arba </w:t>
            </w:r>
            <w:proofErr w:type="spellStart"/>
            <w:r w:rsidRPr="00E3791C">
              <w:rPr>
                <w:rFonts w:ascii="Times New Roman" w:hAnsi="Times New Roman" w:cs="Times New Roman"/>
                <w:color w:val="333333"/>
                <w:sz w:val="24"/>
                <w:szCs w:val="24"/>
                <w:lang w:eastAsia="lt-LT"/>
              </w:rPr>
              <w:t>hečbekas</w:t>
            </w:r>
            <w:proofErr w:type="spellEnd"/>
          </w:p>
        </w:tc>
        <w:tc>
          <w:tcPr>
            <w:tcW w:w="4252" w:type="dxa"/>
          </w:tcPr>
          <w:p w14:paraId="3B7FBB9B"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i/>
                <w:iCs/>
                <w:sz w:val="24"/>
                <w:szCs w:val="24"/>
              </w:rPr>
              <w:t xml:space="preserve">Siūloma - </w:t>
            </w:r>
            <w:r w:rsidRPr="00E3791C">
              <w:rPr>
                <w:rFonts w:ascii="Times New Roman" w:hAnsi="Times New Roman" w:cs="Times New Roman"/>
                <w:i/>
                <w:iCs/>
                <w:sz w:val="24"/>
                <w:szCs w:val="24"/>
                <w:u w:val="single"/>
                <w:shd w:val="clear" w:color="auto" w:fill="D9D9D9" w:themeFill="background1" w:themeFillShade="D9"/>
              </w:rPr>
              <w:t xml:space="preserve"> ____</w:t>
            </w:r>
          </w:p>
        </w:tc>
      </w:tr>
      <w:tr w:rsidR="00E3791C" w:rsidRPr="00E3791C" w14:paraId="7009BD88" w14:textId="77777777" w:rsidTr="005A4031">
        <w:tc>
          <w:tcPr>
            <w:tcW w:w="817" w:type="dxa"/>
            <w:vAlign w:val="center"/>
          </w:tcPr>
          <w:p w14:paraId="5D02A904" w14:textId="77777777" w:rsidR="00E3791C" w:rsidRPr="00E3791C" w:rsidRDefault="00E3791C" w:rsidP="00E3791C">
            <w:pPr>
              <w:numPr>
                <w:ilvl w:val="0"/>
                <w:numId w:val="11"/>
              </w:numPr>
              <w:spacing w:after="0" w:line="240" w:lineRule="auto"/>
              <w:contextualSpacing/>
              <w:rPr>
                <w:rFonts w:ascii="Times New Roman" w:hAnsi="Times New Roman" w:cs="Times New Roman"/>
                <w:sz w:val="24"/>
                <w:szCs w:val="24"/>
              </w:rPr>
            </w:pPr>
          </w:p>
        </w:tc>
        <w:tc>
          <w:tcPr>
            <w:tcW w:w="4678" w:type="dxa"/>
          </w:tcPr>
          <w:p w14:paraId="4A1AEAF3"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sz w:val="24"/>
                <w:szCs w:val="24"/>
                <w:lang w:eastAsia="lt-LT"/>
              </w:rPr>
              <w:t>Automobilis turi atitikti ne žemesnį kaip EURO 6 standartą</w:t>
            </w:r>
          </w:p>
        </w:tc>
        <w:tc>
          <w:tcPr>
            <w:tcW w:w="4252" w:type="dxa"/>
          </w:tcPr>
          <w:p w14:paraId="05B446B8"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009B67ED" w14:textId="77777777" w:rsidTr="005A4031">
        <w:tc>
          <w:tcPr>
            <w:tcW w:w="817" w:type="dxa"/>
            <w:vAlign w:val="center"/>
          </w:tcPr>
          <w:p w14:paraId="40B90F8E" w14:textId="77777777" w:rsidR="00E3791C" w:rsidRPr="00E3791C" w:rsidRDefault="00E3791C" w:rsidP="00E3791C">
            <w:pPr>
              <w:numPr>
                <w:ilvl w:val="0"/>
                <w:numId w:val="11"/>
              </w:numPr>
              <w:spacing w:after="0" w:line="240" w:lineRule="auto"/>
              <w:contextualSpacing/>
              <w:rPr>
                <w:rFonts w:ascii="Times New Roman" w:hAnsi="Times New Roman" w:cs="Times New Roman"/>
                <w:sz w:val="24"/>
                <w:szCs w:val="24"/>
              </w:rPr>
            </w:pPr>
          </w:p>
        </w:tc>
        <w:tc>
          <w:tcPr>
            <w:tcW w:w="4678" w:type="dxa"/>
          </w:tcPr>
          <w:p w14:paraId="16968BE3"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Vairuotojo ir keleivio oro saugos pagalvės</w:t>
            </w:r>
          </w:p>
        </w:tc>
        <w:tc>
          <w:tcPr>
            <w:tcW w:w="4252" w:type="dxa"/>
          </w:tcPr>
          <w:p w14:paraId="28813A04"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643B517E" w14:textId="77777777" w:rsidTr="005A4031">
        <w:tc>
          <w:tcPr>
            <w:tcW w:w="817" w:type="dxa"/>
            <w:vAlign w:val="center"/>
          </w:tcPr>
          <w:p w14:paraId="64EE929D" w14:textId="77777777" w:rsidR="00E3791C" w:rsidRPr="00E3791C" w:rsidRDefault="00E3791C" w:rsidP="00E3791C">
            <w:pPr>
              <w:numPr>
                <w:ilvl w:val="0"/>
                <w:numId w:val="11"/>
              </w:numPr>
              <w:spacing w:after="0" w:line="240" w:lineRule="auto"/>
              <w:contextualSpacing/>
              <w:rPr>
                <w:rFonts w:ascii="Times New Roman" w:hAnsi="Times New Roman" w:cs="Times New Roman"/>
                <w:sz w:val="24"/>
                <w:szCs w:val="24"/>
              </w:rPr>
            </w:pPr>
          </w:p>
        </w:tc>
        <w:tc>
          <w:tcPr>
            <w:tcW w:w="4678" w:type="dxa"/>
            <w:vAlign w:val="center"/>
          </w:tcPr>
          <w:p w14:paraId="2F7B6EA0"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 xml:space="preserve">Galvos atramos ir saugos diržai vairuotojo ir visoms keleivių vietoms </w:t>
            </w:r>
          </w:p>
        </w:tc>
        <w:tc>
          <w:tcPr>
            <w:tcW w:w="4252" w:type="dxa"/>
          </w:tcPr>
          <w:p w14:paraId="2D4FAA0C"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6B41FC87" w14:textId="77777777" w:rsidTr="005A4031">
        <w:tc>
          <w:tcPr>
            <w:tcW w:w="817" w:type="dxa"/>
            <w:vAlign w:val="center"/>
          </w:tcPr>
          <w:p w14:paraId="52B24562" w14:textId="77777777" w:rsidR="00E3791C" w:rsidRPr="00E3791C" w:rsidRDefault="00E3791C" w:rsidP="00E3791C">
            <w:pPr>
              <w:numPr>
                <w:ilvl w:val="0"/>
                <w:numId w:val="11"/>
              </w:numPr>
              <w:spacing w:after="0" w:line="240" w:lineRule="auto"/>
              <w:contextualSpacing/>
              <w:rPr>
                <w:rFonts w:ascii="Times New Roman" w:hAnsi="Times New Roman" w:cs="Times New Roman"/>
                <w:sz w:val="24"/>
                <w:szCs w:val="24"/>
              </w:rPr>
            </w:pPr>
          </w:p>
        </w:tc>
        <w:tc>
          <w:tcPr>
            <w:tcW w:w="4678" w:type="dxa"/>
            <w:vAlign w:val="center"/>
          </w:tcPr>
          <w:p w14:paraId="1C1CAF0C"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Elektroninė stabilizavimo sistema (ESP), stabdžių antiblokavimo sistema (ABS)</w:t>
            </w:r>
          </w:p>
        </w:tc>
        <w:tc>
          <w:tcPr>
            <w:tcW w:w="4252" w:type="dxa"/>
          </w:tcPr>
          <w:p w14:paraId="13742F29"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165FC1A6" w14:textId="77777777" w:rsidTr="005A4031">
        <w:tc>
          <w:tcPr>
            <w:tcW w:w="817" w:type="dxa"/>
            <w:vAlign w:val="center"/>
          </w:tcPr>
          <w:p w14:paraId="5D81AF91" w14:textId="77777777" w:rsidR="00E3791C" w:rsidRPr="00E3791C" w:rsidRDefault="00E3791C" w:rsidP="00E3791C">
            <w:pPr>
              <w:numPr>
                <w:ilvl w:val="0"/>
                <w:numId w:val="11"/>
              </w:numPr>
              <w:spacing w:after="0" w:line="240" w:lineRule="auto"/>
              <w:contextualSpacing/>
              <w:rPr>
                <w:rFonts w:ascii="Times New Roman" w:hAnsi="Times New Roman" w:cs="Times New Roman"/>
                <w:sz w:val="24"/>
                <w:szCs w:val="24"/>
              </w:rPr>
            </w:pPr>
          </w:p>
        </w:tc>
        <w:tc>
          <w:tcPr>
            <w:tcW w:w="4678" w:type="dxa"/>
            <w:vAlign w:val="center"/>
          </w:tcPr>
          <w:p w14:paraId="53393680"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Vairas kairėje pusėje su vairo stiprintuvu</w:t>
            </w:r>
          </w:p>
        </w:tc>
        <w:tc>
          <w:tcPr>
            <w:tcW w:w="4252" w:type="dxa"/>
          </w:tcPr>
          <w:p w14:paraId="54ECAAC2"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1C5022E7" w14:textId="77777777" w:rsidTr="005A4031">
        <w:tc>
          <w:tcPr>
            <w:tcW w:w="817" w:type="dxa"/>
            <w:vAlign w:val="center"/>
          </w:tcPr>
          <w:p w14:paraId="7294C9BB" w14:textId="77777777" w:rsidR="00E3791C" w:rsidRPr="00E3791C" w:rsidRDefault="00E3791C" w:rsidP="00E3791C">
            <w:pPr>
              <w:numPr>
                <w:ilvl w:val="0"/>
                <w:numId w:val="11"/>
              </w:numPr>
              <w:spacing w:after="0" w:line="240" w:lineRule="auto"/>
              <w:contextualSpacing/>
              <w:rPr>
                <w:rFonts w:ascii="Times New Roman" w:hAnsi="Times New Roman" w:cs="Times New Roman"/>
                <w:sz w:val="24"/>
                <w:szCs w:val="24"/>
              </w:rPr>
            </w:pPr>
          </w:p>
        </w:tc>
        <w:tc>
          <w:tcPr>
            <w:tcW w:w="4678" w:type="dxa"/>
            <w:vAlign w:val="center"/>
          </w:tcPr>
          <w:p w14:paraId="510BEF43"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sz w:val="24"/>
                <w:szCs w:val="24"/>
              </w:rPr>
              <w:t>Automobilio pavaros tipas: priekinių ratų pavara arba visi varantieji ratai</w:t>
            </w:r>
          </w:p>
        </w:tc>
        <w:tc>
          <w:tcPr>
            <w:tcW w:w="4252" w:type="dxa"/>
          </w:tcPr>
          <w:p w14:paraId="51E6BF92"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i/>
                <w:iCs/>
                <w:sz w:val="24"/>
                <w:szCs w:val="24"/>
              </w:rPr>
              <w:t xml:space="preserve">Siūloma - </w:t>
            </w:r>
            <w:r w:rsidRPr="00E3791C">
              <w:rPr>
                <w:rFonts w:ascii="Times New Roman" w:hAnsi="Times New Roman" w:cs="Times New Roman"/>
                <w:i/>
                <w:iCs/>
                <w:sz w:val="24"/>
                <w:szCs w:val="24"/>
                <w:u w:val="single"/>
                <w:shd w:val="clear" w:color="auto" w:fill="D9D9D9" w:themeFill="background1" w:themeFillShade="D9"/>
              </w:rPr>
              <w:t xml:space="preserve"> ____</w:t>
            </w:r>
          </w:p>
        </w:tc>
      </w:tr>
      <w:tr w:rsidR="00E3791C" w:rsidRPr="00E3791C" w14:paraId="7A7A981C" w14:textId="77777777" w:rsidTr="005A4031">
        <w:tc>
          <w:tcPr>
            <w:tcW w:w="817" w:type="dxa"/>
            <w:vAlign w:val="center"/>
          </w:tcPr>
          <w:p w14:paraId="4957A9BF" w14:textId="77777777" w:rsidR="00E3791C" w:rsidRPr="00E3791C" w:rsidRDefault="00E3791C" w:rsidP="00E3791C">
            <w:pPr>
              <w:numPr>
                <w:ilvl w:val="0"/>
                <w:numId w:val="11"/>
              </w:numPr>
              <w:spacing w:after="0" w:line="240" w:lineRule="auto"/>
              <w:contextualSpacing/>
              <w:rPr>
                <w:rFonts w:ascii="Times New Roman" w:hAnsi="Times New Roman" w:cs="Times New Roman"/>
                <w:sz w:val="24"/>
                <w:szCs w:val="24"/>
              </w:rPr>
            </w:pPr>
          </w:p>
        </w:tc>
        <w:tc>
          <w:tcPr>
            <w:tcW w:w="4678" w:type="dxa"/>
            <w:vAlign w:val="center"/>
          </w:tcPr>
          <w:p w14:paraId="4317D635" w14:textId="77777777" w:rsidR="00E3791C" w:rsidRPr="00E3791C" w:rsidRDefault="00E3791C" w:rsidP="005A4031">
            <w:pPr>
              <w:autoSpaceDN w:val="0"/>
              <w:rPr>
                <w:rFonts w:ascii="Times New Roman" w:hAnsi="Times New Roman" w:cs="Times New Roman"/>
                <w:sz w:val="24"/>
                <w:szCs w:val="24"/>
              </w:rPr>
            </w:pPr>
            <w:r w:rsidRPr="00E3791C">
              <w:rPr>
                <w:rFonts w:ascii="Times New Roman" w:hAnsi="Times New Roman" w:cs="Times New Roman"/>
                <w:sz w:val="24"/>
                <w:szCs w:val="24"/>
              </w:rPr>
              <w:t>Priekiniai šoniniai langai valdomi elektra</w:t>
            </w:r>
          </w:p>
        </w:tc>
        <w:tc>
          <w:tcPr>
            <w:tcW w:w="4252" w:type="dxa"/>
          </w:tcPr>
          <w:p w14:paraId="04819695"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4672F546" w14:textId="77777777" w:rsidTr="005A4031">
        <w:tc>
          <w:tcPr>
            <w:tcW w:w="817" w:type="dxa"/>
            <w:vAlign w:val="center"/>
          </w:tcPr>
          <w:p w14:paraId="4C2A5D09" w14:textId="77777777" w:rsidR="00E3791C" w:rsidRPr="00E3791C" w:rsidRDefault="00E3791C" w:rsidP="00E3791C">
            <w:pPr>
              <w:numPr>
                <w:ilvl w:val="0"/>
                <w:numId w:val="11"/>
              </w:numPr>
              <w:spacing w:after="0" w:line="240" w:lineRule="auto"/>
              <w:contextualSpacing/>
              <w:rPr>
                <w:rFonts w:ascii="Times New Roman" w:hAnsi="Times New Roman" w:cs="Times New Roman"/>
                <w:sz w:val="24"/>
                <w:szCs w:val="24"/>
              </w:rPr>
            </w:pPr>
          </w:p>
        </w:tc>
        <w:tc>
          <w:tcPr>
            <w:tcW w:w="4678" w:type="dxa"/>
          </w:tcPr>
          <w:p w14:paraId="10400DA5"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sz w:val="24"/>
                <w:szCs w:val="24"/>
                <w:lang w:eastAsia="lt-LT"/>
              </w:rPr>
              <w:t xml:space="preserve">Atsarginis ratas arba gamyklinis ratų remonto komplektas. Raktas rato nuėmimui ir kėliklis. </w:t>
            </w:r>
          </w:p>
        </w:tc>
        <w:tc>
          <w:tcPr>
            <w:tcW w:w="4252" w:type="dxa"/>
          </w:tcPr>
          <w:p w14:paraId="04583196"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0A6D0B20" w14:textId="77777777" w:rsidTr="005A4031">
        <w:tc>
          <w:tcPr>
            <w:tcW w:w="817" w:type="dxa"/>
            <w:vAlign w:val="center"/>
          </w:tcPr>
          <w:p w14:paraId="43385798" w14:textId="77777777" w:rsidR="00E3791C" w:rsidRPr="00E3791C" w:rsidRDefault="00E3791C" w:rsidP="00E3791C">
            <w:pPr>
              <w:numPr>
                <w:ilvl w:val="0"/>
                <w:numId w:val="11"/>
              </w:numPr>
              <w:spacing w:after="0" w:line="240" w:lineRule="auto"/>
              <w:contextualSpacing/>
              <w:rPr>
                <w:rFonts w:ascii="Times New Roman" w:hAnsi="Times New Roman" w:cs="Times New Roman"/>
                <w:sz w:val="24"/>
                <w:szCs w:val="24"/>
              </w:rPr>
            </w:pPr>
          </w:p>
        </w:tc>
        <w:tc>
          <w:tcPr>
            <w:tcW w:w="4678" w:type="dxa"/>
            <w:vAlign w:val="center"/>
          </w:tcPr>
          <w:p w14:paraId="638541E6"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Automobilyje turi būti neužšąlantis iki -35°C aušinimo skystis, oro kondicionavimo ir šildymo sistema</w:t>
            </w:r>
          </w:p>
        </w:tc>
        <w:tc>
          <w:tcPr>
            <w:tcW w:w="4252" w:type="dxa"/>
          </w:tcPr>
          <w:p w14:paraId="0A3E130A"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4CBFA1C2" w14:textId="77777777" w:rsidTr="005A4031">
        <w:tc>
          <w:tcPr>
            <w:tcW w:w="817" w:type="dxa"/>
            <w:vAlign w:val="center"/>
          </w:tcPr>
          <w:p w14:paraId="14508FB6" w14:textId="77777777" w:rsidR="00E3791C" w:rsidRPr="00E3791C" w:rsidRDefault="00E3791C" w:rsidP="00E3791C">
            <w:pPr>
              <w:numPr>
                <w:ilvl w:val="0"/>
                <w:numId w:val="11"/>
              </w:numPr>
              <w:spacing w:after="0" w:line="240" w:lineRule="auto"/>
              <w:contextualSpacing/>
              <w:rPr>
                <w:rFonts w:ascii="Times New Roman" w:hAnsi="Times New Roman" w:cs="Times New Roman"/>
                <w:sz w:val="24"/>
                <w:szCs w:val="24"/>
              </w:rPr>
            </w:pPr>
          </w:p>
        </w:tc>
        <w:tc>
          <w:tcPr>
            <w:tcW w:w="4678" w:type="dxa"/>
            <w:vAlign w:val="center"/>
          </w:tcPr>
          <w:p w14:paraId="71A5FEB9"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 xml:space="preserve">Centrinis visų durų užraktas su nuotoliniu valdymu ir „Kasko“ draudimo reikalavimus atitinkančia apsaugos sistema. Užvedimo raktelis su centrinio užrakto nuotolinio </w:t>
            </w:r>
            <w:r w:rsidRPr="00E3791C">
              <w:rPr>
                <w:rFonts w:ascii="Times New Roman" w:hAnsi="Times New Roman" w:cs="Times New Roman"/>
                <w:color w:val="333333"/>
                <w:sz w:val="24"/>
                <w:szCs w:val="24"/>
                <w:lang w:eastAsia="lt-LT"/>
              </w:rPr>
              <w:lastRenderedPageBreak/>
              <w:t>valdymo pulteliu, (arba nuotolinio valdymo pultelis)</w:t>
            </w:r>
          </w:p>
        </w:tc>
        <w:tc>
          <w:tcPr>
            <w:tcW w:w="4252" w:type="dxa"/>
          </w:tcPr>
          <w:p w14:paraId="0829F599"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lastRenderedPageBreak/>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79DB2856" w14:textId="77777777" w:rsidTr="005A4031">
        <w:tc>
          <w:tcPr>
            <w:tcW w:w="817" w:type="dxa"/>
            <w:vAlign w:val="center"/>
          </w:tcPr>
          <w:p w14:paraId="6EAD6BA3" w14:textId="77777777" w:rsidR="00E3791C" w:rsidRPr="00E3791C" w:rsidRDefault="00E3791C" w:rsidP="00E3791C">
            <w:pPr>
              <w:numPr>
                <w:ilvl w:val="0"/>
                <w:numId w:val="11"/>
              </w:numPr>
              <w:spacing w:after="0" w:line="240" w:lineRule="auto"/>
              <w:contextualSpacing/>
              <w:rPr>
                <w:rFonts w:ascii="Times New Roman" w:hAnsi="Times New Roman" w:cs="Times New Roman"/>
                <w:sz w:val="24"/>
                <w:szCs w:val="24"/>
              </w:rPr>
            </w:pPr>
          </w:p>
        </w:tc>
        <w:tc>
          <w:tcPr>
            <w:tcW w:w="4678" w:type="dxa"/>
          </w:tcPr>
          <w:p w14:paraId="0E073618"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sz w:val="24"/>
                <w:szCs w:val="24"/>
                <w:lang w:eastAsia="lt-LT"/>
              </w:rPr>
              <w:t>Automobilyje turi būti įmontuota laisvų rankų įranga</w:t>
            </w:r>
          </w:p>
        </w:tc>
        <w:tc>
          <w:tcPr>
            <w:tcW w:w="4252" w:type="dxa"/>
          </w:tcPr>
          <w:p w14:paraId="45B2DD28"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60BC6D76" w14:textId="77777777" w:rsidTr="005A4031">
        <w:tc>
          <w:tcPr>
            <w:tcW w:w="817" w:type="dxa"/>
            <w:vAlign w:val="center"/>
          </w:tcPr>
          <w:p w14:paraId="67A75F27" w14:textId="77777777" w:rsidR="00E3791C" w:rsidRPr="00E3791C" w:rsidRDefault="00E3791C" w:rsidP="00E3791C">
            <w:pPr>
              <w:numPr>
                <w:ilvl w:val="0"/>
                <w:numId w:val="11"/>
              </w:numPr>
              <w:spacing w:after="0" w:line="240" w:lineRule="auto"/>
              <w:contextualSpacing/>
              <w:rPr>
                <w:rFonts w:ascii="Times New Roman" w:hAnsi="Times New Roman" w:cs="Times New Roman"/>
                <w:sz w:val="24"/>
                <w:szCs w:val="24"/>
              </w:rPr>
            </w:pPr>
          </w:p>
        </w:tc>
        <w:tc>
          <w:tcPr>
            <w:tcW w:w="4678" w:type="dxa"/>
          </w:tcPr>
          <w:p w14:paraId="1AFA5B5F"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sz w:val="24"/>
                <w:szCs w:val="24"/>
                <w:lang w:eastAsia="lt-LT"/>
              </w:rPr>
              <w:t>Guminių kilimėlių komplektas (salono priekyje ir gale)</w:t>
            </w:r>
          </w:p>
        </w:tc>
        <w:tc>
          <w:tcPr>
            <w:tcW w:w="4252" w:type="dxa"/>
          </w:tcPr>
          <w:p w14:paraId="11901D30"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64DE2485" w14:textId="77777777" w:rsidTr="005A4031">
        <w:tc>
          <w:tcPr>
            <w:tcW w:w="817" w:type="dxa"/>
            <w:vAlign w:val="center"/>
          </w:tcPr>
          <w:p w14:paraId="37C03C75" w14:textId="77777777" w:rsidR="00E3791C" w:rsidRPr="00E3791C" w:rsidRDefault="00E3791C" w:rsidP="00E3791C">
            <w:pPr>
              <w:numPr>
                <w:ilvl w:val="0"/>
                <w:numId w:val="11"/>
              </w:numPr>
              <w:spacing w:after="0" w:line="240" w:lineRule="auto"/>
              <w:contextualSpacing/>
              <w:rPr>
                <w:rFonts w:ascii="Times New Roman" w:hAnsi="Times New Roman" w:cs="Times New Roman"/>
                <w:sz w:val="24"/>
                <w:szCs w:val="24"/>
              </w:rPr>
            </w:pPr>
          </w:p>
        </w:tc>
        <w:tc>
          <w:tcPr>
            <w:tcW w:w="4678" w:type="dxa"/>
            <w:vAlign w:val="center"/>
          </w:tcPr>
          <w:p w14:paraId="64DC2041"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Radijo imtuvas</w:t>
            </w:r>
          </w:p>
        </w:tc>
        <w:tc>
          <w:tcPr>
            <w:tcW w:w="4252" w:type="dxa"/>
          </w:tcPr>
          <w:p w14:paraId="6BCE4FF4"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3EC24201" w14:textId="77777777" w:rsidTr="005A4031">
        <w:tc>
          <w:tcPr>
            <w:tcW w:w="817" w:type="dxa"/>
            <w:vAlign w:val="center"/>
          </w:tcPr>
          <w:p w14:paraId="392BFD46" w14:textId="77777777" w:rsidR="00E3791C" w:rsidRPr="00E3791C" w:rsidRDefault="00E3791C" w:rsidP="00E3791C">
            <w:pPr>
              <w:numPr>
                <w:ilvl w:val="0"/>
                <w:numId w:val="11"/>
              </w:numPr>
              <w:spacing w:after="0" w:line="240" w:lineRule="auto"/>
              <w:contextualSpacing/>
              <w:rPr>
                <w:rFonts w:ascii="Times New Roman" w:hAnsi="Times New Roman" w:cs="Times New Roman"/>
                <w:sz w:val="24"/>
                <w:szCs w:val="24"/>
              </w:rPr>
            </w:pPr>
          </w:p>
        </w:tc>
        <w:tc>
          <w:tcPr>
            <w:tcW w:w="4678" w:type="dxa"/>
            <w:vAlign w:val="center"/>
          </w:tcPr>
          <w:p w14:paraId="67A0430A"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Pavarų dėžė – mechaninė arba automatinė</w:t>
            </w:r>
          </w:p>
        </w:tc>
        <w:tc>
          <w:tcPr>
            <w:tcW w:w="4252" w:type="dxa"/>
          </w:tcPr>
          <w:p w14:paraId="0A38C3F5"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i/>
                <w:iCs/>
                <w:sz w:val="24"/>
                <w:szCs w:val="24"/>
              </w:rPr>
              <w:t xml:space="preserve">Siūloma - </w:t>
            </w:r>
            <w:r w:rsidRPr="00E3791C">
              <w:rPr>
                <w:rFonts w:ascii="Times New Roman" w:hAnsi="Times New Roman" w:cs="Times New Roman"/>
                <w:i/>
                <w:iCs/>
                <w:sz w:val="24"/>
                <w:szCs w:val="24"/>
                <w:u w:val="single"/>
                <w:shd w:val="clear" w:color="auto" w:fill="D9D9D9" w:themeFill="background1" w:themeFillShade="D9"/>
              </w:rPr>
              <w:t xml:space="preserve"> ____</w:t>
            </w:r>
          </w:p>
        </w:tc>
      </w:tr>
      <w:tr w:rsidR="00E3791C" w:rsidRPr="00E3791C" w14:paraId="288A24B3" w14:textId="77777777" w:rsidTr="005A4031">
        <w:tc>
          <w:tcPr>
            <w:tcW w:w="817" w:type="dxa"/>
            <w:vAlign w:val="center"/>
          </w:tcPr>
          <w:p w14:paraId="3D6AFC73" w14:textId="77777777" w:rsidR="00E3791C" w:rsidRPr="00E3791C" w:rsidRDefault="00E3791C" w:rsidP="00E3791C">
            <w:pPr>
              <w:numPr>
                <w:ilvl w:val="0"/>
                <w:numId w:val="11"/>
              </w:numPr>
              <w:spacing w:after="0" w:line="240" w:lineRule="auto"/>
              <w:contextualSpacing/>
              <w:rPr>
                <w:rFonts w:ascii="Times New Roman" w:hAnsi="Times New Roman" w:cs="Times New Roman"/>
                <w:sz w:val="24"/>
                <w:szCs w:val="24"/>
              </w:rPr>
            </w:pPr>
          </w:p>
        </w:tc>
        <w:tc>
          <w:tcPr>
            <w:tcW w:w="4678" w:type="dxa"/>
            <w:vAlign w:val="center"/>
          </w:tcPr>
          <w:p w14:paraId="4C63AAAF"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Durelių skaičius 4-5</w:t>
            </w:r>
          </w:p>
        </w:tc>
        <w:tc>
          <w:tcPr>
            <w:tcW w:w="4252" w:type="dxa"/>
          </w:tcPr>
          <w:p w14:paraId="2697CC6C"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i/>
                <w:iCs/>
                <w:sz w:val="24"/>
                <w:szCs w:val="24"/>
              </w:rPr>
              <w:t xml:space="preserve">Siūloma - </w:t>
            </w:r>
            <w:r w:rsidRPr="00E3791C">
              <w:rPr>
                <w:rFonts w:ascii="Times New Roman" w:hAnsi="Times New Roman" w:cs="Times New Roman"/>
                <w:i/>
                <w:iCs/>
                <w:sz w:val="24"/>
                <w:szCs w:val="24"/>
                <w:u w:val="single"/>
                <w:shd w:val="clear" w:color="auto" w:fill="D9D9D9" w:themeFill="background1" w:themeFillShade="D9"/>
              </w:rPr>
              <w:t xml:space="preserve"> ____</w:t>
            </w:r>
          </w:p>
        </w:tc>
      </w:tr>
      <w:tr w:rsidR="00E3791C" w:rsidRPr="00E3791C" w14:paraId="20C3035E" w14:textId="77777777" w:rsidTr="005A4031">
        <w:tc>
          <w:tcPr>
            <w:tcW w:w="817" w:type="dxa"/>
            <w:vAlign w:val="center"/>
          </w:tcPr>
          <w:p w14:paraId="56AEBC38" w14:textId="77777777" w:rsidR="00E3791C" w:rsidRPr="00E3791C" w:rsidRDefault="00E3791C" w:rsidP="00E3791C">
            <w:pPr>
              <w:numPr>
                <w:ilvl w:val="0"/>
                <w:numId w:val="11"/>
              </w:numPr>
              <w:spacing w:after="0" w:line="240" w:lineRule="auto"/>
              <w:contextualSpacing/>
              <w:rPr>
                <w:rFonts w:ascii="Times New Roman" w:hAnsi="Times New Roman" w:cs="Times New Roman"/>
                <w:sz w:val="24"/>
                <w:szCs w:val="24"/>
              </w:rPr>
            </w:pPr>
          </w:p>
        </w:tc>
        <w:tc>
          <w:tcPr>
            <w:tcW w:w="4678" w:type="dxa"/>
            <w:vAlign w:val="center"/>
          </w:tcPr>
          <w:p w14:paraId="08779E58"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Padangų komplektas pagal sezoną</w:t>
            </w:r>
          </w:p>
        </w:tc>
        <w:tc>
          <w:tcPr>
            <w:tcW w:w="4252" w:type="dxa"/>
          </w:tcPr>
          <w:p w14:paraId="70023BF4"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399D0088" w14:textId="77777777" w:rsidTr="005A4031">
        <w:tc>
          <w:tcPr>
            <w:tcW w:w="817" w:type="dxa"/>
            <w:vAlign w:val="center"/>
          </w:tcPr>
          <w:p w14:paraId="7464ED36" w14:textId="77777777" w:rsidR="00E3791C" w:rsidRPr="00E3791C" w:rsidRDefault="00E3791C" w:rsidP="00E3791C">
            <w:pPr>
              <w:numPr>
                <w:ilvl w:val="0"/>
                <w:numId w:val="11"/>
              </w:numPr>
              <w:spacing w:after="0" w:line="240" w:lineRule="auto"/>
              <w:contextualSpacing/>
              <w:rPr>
                <w:rFonts w:ascii="Times New Roman" w:hAnsi="Times New Roman" w:cs="Times New Roman"/>
                <w:sz w:val="24"/>
                <w:szCs w:val="24"/>
              </w:rPr>
            </w:pPr>
          </w:p>
        </w:tc>
        <w:tc>
          <w:tcPr>
            <w:tcW w:w="4678" w:type="dxa"/>
            <w:vAlign w:val="center"/>
          </w:tcPr>
          <w:p w14:paraId="5EED1612"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Vairo padėties reguliavimas</w:t>
            </w:r>
          </w:p>
        </w:tc>
        <w:tc>
          <w:tcPr>
            <w:tcW w:w="4252" w:type="dxa"/>
          </w:tcPr>
          <w:p w14:paraId="48748848"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4A9DFB6D" w14:textId="77777777" w:rsidTr="005A4031">
        <w:tc>
          <w:tcPr>
            <w:tcW w:w="817" w:type="dxa"/>
            <w:vAlign w:val="center"/>
          </w:tcPr>
          <w:p w14:paraId="572A3B18" w14:textId="77777777" w:rsidR="00E3791C" w:rsidRPr="00E3791C" w:rsidRDefault="00E3791C" w:rsidP="00E3791C">
            <w:pPr>
              <w:numPr>
                <w:ilvl w:val="0"/>
                <w:numId w:val="11"/>
              </w:numPr>
              <w:spacing w:after="0" w:line="240" w:lineRule="auto"/>
              <w:contextualSpacing/>
              <w:rPr>
                <w:rFonts w:ascii="Times New Roman" w:hAnsi="Times New Roman" w:cs="Times New Roman"/>
                <w:sz w:val="24"/>
                <w:szCs w:val="24"/>
              </w:rPr>
            </w:pPr>
          </w:p>
        </w:tc>
        <w:tc>
          <w:tcPr>
            <w:tcW w:w="4678" w:type="dxa"/>
            <w:vAlign w:val="center"/>
          </w:tcPr>
          <w:p w14:paraId="0A29F1D2"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Degalų rūšis-benzinas arba benzinas/elektra</w:t>
            </w:r>
          </w:p>
        </w:tc>
        <w:tc>
          <w:tcPr>
            <w:tcW w:w="4252" w:type="dxa"/>
          </w:tcPr>
          <w:p w14:paraId="062EC090"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i/>
                <w:iCs/>
                <w:sz w:val="24"/>
                <w:szCs w:val="24"/>
              </w:rPr>
              <w:t xml:space="preserve">Siūloma - </w:t>
            </w:r>
            <w:r w:rsidRPr="00E3791C">
              <w:rPr>
                <w:rFonts w:ascii="Times New Roman" w:hAnsi="Times New Roman" w:cs="Times New Roman"/>
                <w:i/>
                <w:iCs/>
                <w:sz w:val="24"/>
                <w:szCs w:val="24"/>
                <w:u w:val="single"/>
                <w:shd w:val="clear" w:color="auto" w:fill="D9D9D9" w:themeFill="background1" w:themeFillShade="D9"/>
              </w:rPr>
              <w:t xml:space="preserve"> ____</w:t>
            </w:r>
          </w:p>
        </w:tc>
      </w:tr>
      <w:tr w:rsidR="00E3791C" w:rsidRPr="00E3791C" w14:paraId="291020BB" w14:textId="77777777" w:rsidTr="005A4031">
        <w:tc>
          <w:tcPr>
            <w:tcW w:w="817" w:type="dxa"/>
            <w:vAlign w:val="center"/>
          </w:tcPr>
          <w:p w14:paraId="29C35765" w14:textId="77777777" w:rsidR="00E3791C" w:rsidRPr="00E3791C" w:rsidRDefault="00E3791C" w:rsidP="00E3791C">
            <w:pPr>
              <w:numPr>
                <w:ilvl w:val="0"/>
                <w:numId w:val="11"/>
              </w:numPr>
              <w:spacing w:after="0" w:line="240" w:lineRule="auto"/>
              <w:contextualSpacing/>
              <w:rPr>
                <w:rFonts w:ascii="Times New Roman" w:hAnsi="Times New Roman" w:cs="Times New Roman"/>
                <w:sz w:val="24"/>
                <w:szCs w:val="24"/>
              </w:rPr>
            </w:pPr>
          </w:p>
        </w:tc>
        <w:tc>
          <w:tcPr>
            <w:tcW w:w="4678" w:type="dxa"/>
            <w:vAlign w:val="center"/>
          </w:tcPr>
          <w:p w14:paraId="45FC8C84"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Automobilis turi būti visiškai sukomplektuotas, su visais dokumentais bei priklausiniais: vaistinėle, gesintuvu, avariniu ženklu, šviesą atspindinčia liemene, transportavimo kilpa</w:t>
            </w:r>
          </w:p>
        </w:tc>
        <w:tc>
          <w:tcPr>
            <w:tcW w:w="4252" w:type="dxa"/>
          </w:tcPr>
          <w:p w14:paraId="04A78118"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2959FDD3" w14:textId="77777777" w:rsidTr="005A4031">
        <w:tc>
          <w:tcPr>
            <w:tcW w:w="817" w:type="dxa"/>
            <w:vAlign w:val="center"/>
          </w:tcPr>
          <w:p w14:paraId="6AC46373" w14:textId="77777777" w:rsidR="00E3791C" w:rsidRPr="00E3791C" w:rsidRDefault="00E3791C" w:rsidP="00E3791C">
            <w:pPr>
              <w:numPr>
                <w:ilvl w:val="0"/>
                <w:numId w:val="11"/>
              </w:numPr>
              <w:spacing w:after="0" w:line="240" w:lineRule="auto"/>
              <w:contextualSpacing/>
              <w:rPr>
                <w:rFonts w:ascii="Times New Roman" w:hAnsi="Times New Roman" w:cs="Times New Roman"/>
                <w:sz w:val="24"/>
                <w:szCs w:val="24"/>
              </w:rPr>
            </w:pPr>
          </w:p>
        </w:tc>
        <w:tc>
          <w:tcPr>
            <w:tcW w:w="4678" w:type="dxa"/>
            <w:vAlign w:val="center"/>
          </w:tcPr>
          <w:p w14:paraId="0B28117E"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000000"/>
                <w:sz w:val="24"/>
                <w:szCs w:val="24"/>
                <w:lang w:eastAsia="lt-LT"/>
              </w:rPr>
              <w:t>Nuomotojas ar jo įgaliotas atstovas privalo užtikrinti automobilio gamintojo numatytą techninę priežiūrą nuomotojo ar jo atstovo nurodytose automobilių techninės priežiūros dirbtuvėse Lietuvos Respublikoje</w:t>
            </w:r>
          </w:p>
        </w:tc>
        <w:tc>
          <w:tcPr>
            <w:tcW w:w="4252" w:type="dxa"/>
          </w:tcPr>
          <w:p w14:paraId="1B33B2AB"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03576DB8" w14:textId="77777777" w:rsidTr="005A4031">
        <w:tc>
          <w:tcPr>
            <w:tcW w:w="817" w:type="dxa"/>
            <w:vAlign w:val="center"/>
          </w:tcPr>
          <w:p w14:paraId="7C6B47DD" w14:textId="77777777" w:rsidR="00E3791C" w:rsidRPr="00E3791C" w:rsidRDefault="00E3791C" w:rsidP="00E3791C">
            <w:pPr>
              <w:numPr>
                <w:ilvl w:val="0"/>
                <w:numId w:val="11"/>
              </w:numPr>
              <w:spacing w:after="0" w:line="240" w:lineRule="auto"/>
              <w:contextualSpacing/>
              <w:rPr>
                <w:rFonts w:ascii="Times New Roman" w:hAnsi="Times New Roman" w:cs="Times New Roman"/>
                <w:sz w:val="24"/>
                <w:szCs w:val="24"/>
              </w:rPr>
            </w:pPr>
          </w:p>
        </w:tc>
        <w:tc>
          <w:tcPr>
            <w:tcW w:w="4678" w:type="dxa"/>
            <w:vAlign w:val="center"/>
          </w:tcPr>
          <w:p w14:paraId="3AB0DCAD"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000000"/>
                <w:sz w:val="24"/>
                <w:szCs w:val="24"/>
                <w:lang w:eastAsia="lt-LT"/>
              </w:rPr>
              <w:t xml:space="preserve">Automobilis turi būti draustas transporto priemonių valdytojų civilinės atsakomybės ir Kasko draudimu, kuris galioja visą automobilio nuomos sutarties laikotarpį. </w:t>
            </w:r>
            <w:r w:rsidRPr="00E3791C">
              <w:rPr>
                <w:rFonts w:ascii="Times New Roman" w:hAnsi="Times New Roman" w:cs="Times New Roman"/>
                <w:color w:val="000000"/>
                <w:sz w:val="24"/>
                <w:szCs w:val="24"/>
              </w:rPr>
              <w:t>Draudiminė išskaita (franšizė) draudiminio įvykio atveju – ne daugiau 100 Eur</w:t>
            </w:r>
          </w:p>
        </w:tc>
        <w:tc>
          <w:tcPr>
            <w:tcW w:w="4252" w:type="dxa"/>
          </w:tcPr>
          <w:p w14:paraId="2E0EA833"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57E40B1D" w14:textId="77777777" w:rsidTr="005A4031">
        <w:tc>
          <w:tcPr>
            <w:tcW w:w="817" w:type="dxa"/>
            <w:vAlign w:val="center"/>
          </w:tcPr>
          <w:p w14:paraId="4C18E05E" w14:textId="77777777" w:rsidR="00E3791C" w:rsidRPr="00E3791C" w:rsidRDefault="00E3791C" w:rsidP="00E3791C">
            <w:pPr>
              <w:numPr>
                <w:ilvl w:val="0"/>
                <w:numId w:val="11"/>
              </w:numPr>
              <w:spacing w:after="0" w:line="240" w:lineRule="auto"/>
              <w:contextualSpacing/>
              <w:rPr>
                <w:rFonts w:ascii="Times New Roman" w:hAnsi="Times New Roman" w:cs="Times New Roman"/>
                <w:sz w:val="24"/>
                <w:szCs w:val="24"/>
              </w:rPr>
            </w:pPr>
          </w:p>
        </w:tc>
        <w:tc>
          <w:tcPr>
            <w:tcW w:w="4678" w:type="dxa"/>
            <w:vAlign w:val="center"/>
          </w:tcPr>
          <w:p w14:paraId="71645CA6"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000000"/>
                <w:sz w:val="24"/>
                <w:szCs w:val="24"/>
                <w:lang w:eastAsia="lt-LT"/>
              </w:rPr>
              <w:t xml:space="preserve">Nuomotojas automobiliui turi suteikti techninio aptarnavimo garantiją visą automobilio nuomos sutarties laikotarpį. </w:t>
            </w:r>
            <w:r w:rsidRPr="00E3791C">
              <w:rPr>
                <w:rFonts w:ascii="Times New Roman" w:hAnsi="Times New Roman" w:cs="Times New Roman"/>
                <w:sz w:val="24"/>
                <w:szCs w:val="24"/>
                <w:lang w:eastAsia="lt-LT"/>
              </w:rPr>
              <w:t>Automobilių remonto išlaidas nuomotojas padengia sutarties galiojimo laikotarpiu, išskyrus, kai gedimas įvyko dėl nuomininko kaltės, netyčinės ar tyčinės veikos ir remonto išlaidos nedengiamos draudimo išmokomis arba šių išmokų nepakanka.</w:t>
            </w:r>
          </w:p>
        </w:tc>
        <w:tc>
          <w:tcPr>
            <w:tcW w:w="4252" w:type="dxa"/>
          </w:tcPr>
          <w:p w14:paraId="324338BA"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3161196D" w14:textId="77777777" w:rsidTr="005A4031">
        <w:tc>
          <w:tcPr>
            <w:tcW w:w="817" w:type="dxa"/>
            <w:vAlign w:val="center"/>
          </w:tcPr>
          <w:p w14:paraId="628B45AE" w14:textId="77777777" w:rsidR="00E3791C" w:rsidRPr="00E3791C" w:rsidRDefault="00E3791C" w:rsidP="00E3791C">
            <w:pPr>
              <w:numPr>
                <w:ilvl w:val="0"/>
                <w:numId w:val="11"/>
              </w:numPr>
              <w:spacing w:after="0" w:line="240" w:lineRule="auto"/>
              <w:contextualSpacing/>
              <w:rPr>
                <w:rFonts w:ascii="Times New Roman" w:hAnsi="Times New Roman" w:cs="Times New Roman"/>
                <w:sz w:val="24"/>
                <w:szCs w:val="24"/>
              </w:rPr>
            </w:pPr>
          </w:p>
        </w:tc>
        <w:tc>
          <w:tcPr>
            <w:tcW w:w="4678" w:type="dxa"/>
            <w:vAlign w:val="center"/>
          </w:tcPr>
          <w:p w14:paraId="13FCFE81"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 xml:space="preserve">Remonto, techninio aptarnavimo metu nuomininkui suteikiamas tos pačios arba aukštesnės specifikacijos pakaitinis automobilis. </w:t>
            </w:r>
          </w:p>
        </w:tc>
        <w:tc>
          <w:tcPr>
            <w:tcW w:w="4252" w:type="dxa"/>
          </w:tcPr>
          <w:p w14:paraId="6BBC499E"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3D32C8C6" w14:textId="77777777" w:rsidTr="005A4031">
        <w:tc>
          <w:tcPr>
            <w:tcW w:w="817" w:type="dxa"/>
            <w:vAlign w:val="center"/>
          </w:tcPr>
          <w:p w14:paraId="75193B25" w14:textId="77777777" w:rsidR="00E3791C" w:rsidRPr="00E3791C" w:rsidRDefault="00E3791C" w:rsidP="00E3791C">
            <w:pPr>
              <w:numPr>
                <w:ilvl w:val="0"/>
                <w:numId w:val="11"/>
              </w:numPr>
              <w:spacing w:after="0" w:line="240" w:lineRule="auto"/>
              <w:contextualSpacing/>
              <w:rPr>
                <w:rFonts w:ascii="Times New Roman" w:hAnsi="Times New Roman" w:cs="Times New Roman"/>
                <w:sz w:val="24"/>
                <w:szCs w:val="24"/>
              </w:rPr>
            </w:pPr>
          </w:p>
        </w:tc>
        <w:tc>
          <w:tcPr>
            <w:tcW w:w="4678" w:type="dxa"/>
            <w:vAlign w:val="center"/>
          </w:tcPr>
          <w:p w14:paraId="63FEDE65" w14:textId="77777777" w:rsidR="00E3791C" w:rsidRPr="00E3791C" w:rsidRDefault="00E3791C" w:rsidP="005A4031">
            <w:pPr>
              <w:jc w:val="both"/>
              <w:outlineLvl w:val="0"/>
              <w:rPr>
                <w:rFonts w:ascii="Times New Roman" w:hAnsi="Times New Roman" w:cs="Times New Roman"/>
                <w:sz w:val="24"/>
                <w:szCs w:val="24"/>
                <w:lang w:eastAsia="lt-LT"/>
              </w:rPr>
            </w:pPr>
            <w:r w:rsidRPr="00E3791C">
              <w:rPr>
                <w:rFonts w:ascii="Times New Roman" w:hAnsi="Times New Roman" w:cs="Times New Roman"/>
                <w:i/>
                <w:iCs/>
                <w:sz w:val="24"/>
                <w:szCs w:val="24"/>
                <w:u w:val="single"/>
                <w:lang w:eastAsia="lt-LT"/>
              </w:rPr>
              <w:t xml:space="preserve">Automobilis privalo atitikti Aplinkos apsaugos kriterijų taikymo vykdant žaliuosius pirkimus tvarkos aprašo (Aplinkos ministro 2011-06-28 įsakymas Nr. D1-508 (aktuali redakcija)) antrame priede </w:t>
            </w:r>
          </w:p>
          <w:p w14:paraId="6C81F862" w14:textId="6789BDF0" w:rsidR="00E3791C" w:rsidRPr="00E3791C" w:rsidRDefault="00E3791C" w:rsidP="00E3791C">
            <w:pPr>
              <w:jc w:val="both"/>
              <w:outlineLvl w:val="0"/>
              <w:rPr>
                <w:rFonts w:ascii="Times New Roman" w:hAnsi="Times New Roman" w:cs="Times New Roman"/>
                <w:sz w:val="24"/>
                <w:szCs w:val="24"/>
                <w:lang w:eastAsia="lt-LT"/>
              </w:rPr>
            </w:pPr>
            <w:r w:rsidRPr="00E3791C">
              <w:rPr>
                <w:rFonts w:ascii="Times New Roman" w:hAnsi="Times New Roman" w:cs="Times New Roman"/>
                <w:sz w:val="24"/>
                <w:szCs w:val="24"/>
                <w:lang w:eastAsia="lt-LT"/>
              </w:rPr>
              <w:t>Automobilis turi tenkinti transporto priemonių išmetamųjų teršalų reikalavimus, nustatytus Euro 6 standarte,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Nr. 715/2007.</w:t>
            </w:r>
          </w:p>
        </w:tc>
        <w:tc>
          <w:tcPr>
            <w:tcW w:w="4252" w:type="dxa"/>
          </w:tcPr>
          <w:p w14:paraId="5122C029"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i/>
                <w:iCs/>
                <w:color w:val="EE0000"/>
                <w:sz w:val="24"/>
                <w:szCs w:val="24"/>
                <w:lang w:eastAsia="lt-LT"/>
              </w:rPr>
              <w:t>Atitiktį įrodantys dokumentai: gamintojo techniniai dokumentai (transporto priemonės tipo patvirtinimo dokumentai) arba kiti lygiaverčiai įrodymai.</w:t>
            </w:r>
          </w:p>
        </w:tc>
      </w:tr>
    </w:tbl>
    <w:p w14:paraId="56E8A9AE" w14:textId="77777777" w:rsidR="00993B7D" w:rsidRPr="000515BD" w:rsidRDefault="00993B7D" w:rsidP="00993B7D">
      <w:pPr>
        <w:pStyle w:val="DALIS"/>
        <w:numPr>
          <w:ilvl w:val="0"/>
          <w:numId w:val="0"/>
        </w:numPr>
        <w:spacing w:before="0" w:after="0" w:line="240" w:lineRule="auto"/>
        <w:ind w:left="284"/>
        <w:rPr>
          <w:rFonts w:cs="Times New Roman"/>
          <w:b/>
          <w:bCs/>
          <w:sz w:val="24"/>
          <w:szCs w:val="24"/>
          <w:lang w:val="lt-LT"/>
        </w:rPr>
      </w:pPr>
    </w:p>
    <w:p w14:paraId="494B5261" w14:textId="77777777" w:rsidR="00BE0D90" w:rsidRPr="000515BD" w:rsidRDefault="00BE0D90" w:rsidP="00BE0D90">
      <w:pPr>
        <w:tabs>
          <w:tab w:val="left" w:pos="6765"/>
        </w:tabs>
        <w:spacing w:after="0" w:line="240" w:lineRule="auto"/>
        <w:rPr>
          <w:rFonts w:ascii="Times New Roman" w:hAnsi="Times New Roman" w:cs="Times New Roman"/>
          <w:b/>
          <w:sz w:val="24"/>
          <w:szCs w:val="24"/>
        </w:rPr>
      </w:pPr>
    </w:p>
    <w:p w14:paraId="4C3A0AAD" w14:textId="425A0F36" w:rsidR="00993B7D" w:rsidRDefault="00993B7D" w:rsidP="00993B7D">
      <w:pPr>
        <w:pStyle w:val="DALIS"/>
        <w:numPr>
          <w:ilvl w:val="0"/>
          <w:numId w:val="0"/>
        </w:numPr>
        <w:spacing w:before="0" w:after="0" w:line="240" w:lineRule="auto"/>
        <w:ind w:left="284"/>
        <w:rPr>
          <w:rFonts w:cs="Times New Roman"/>
          <w:b/>
          <w:bCs/>
          <w:sz w:val="24"/>
          <w:szCs w:val="24"/>
          <w:lang w:val="lt-LT"/>
        </w:rPr>
      </w:pPr>
      <w:r w:rsidRPr="000515BD">
        <w:rPr>
          <w:rFonts w:cs="Times New Roman"/>
          <w:b/>
          <w:bCs/>
          <w:sz w:val="24"/>
          <w:szCs w:val="24"/>
          <w:lang w:val="lt-LT"/>
        </w:rPr>
        <w:t xml:space="preserve">TECHNINIAI REIKALAVIMAI </w:t>
      </w:r>
      <w:r>
        <w:rPr>
          <w:rFonts w:cs="Times New Roman"/>
          <w:b/>
          <w:bCs/>
          <w:sz w:val="24"/>
          <w:szCs w:val="24"/>
          <w:lang w:val="lt-LT"/>
        </w:rPr>
        <w:t>TREČIAM</w:t>
      </w:r>
      <w:r w:rsidRPr="000515BD">
        <w:rPr>
          <w:rFonts w:cs="Times New Roman"/>
          <w:b/>
          <w:bCs/>
          <w:sz w:val="24"/>
          <w:szCs w:val="24"/>
          <w:lang w:val="lt-LT"/>
        </w:rPr>
        <w:t xml:space="preserve"> AUTOMOBILIUI</w:t>
      </w:r>
    </w:p>
    <w:p w14:paraId="5617ADC7" w14:textId="77777777" w:rsidR="00E3791C" w:rsidRDefault="00E3791C" w:rsidP="00993B7D">
      <w:pPr>
        <w:pStyle w:val="DALIS"/>
        <w:numPr>
          <w:ilvl w:val="0"/>
          <w:numId w:val="0"/>
        </w:numPr>
        <w:spacing w:before="0" w:after="0" w:line="240" w:lineRule="auto"/>
        <w:ind w:left="284"/>
        <w:rPr>
          <w:rFonts w:cs="Times New Roman"/>
          <w:b/>
          <w:bCs/>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4252"/>
      </w:tblGrid>
      <w:tr w:rsidR="00E3791C" w:rsidRPr="00E3791C" w14:paraId="7C14FFE3" w14:textId="77777777" w:rsidTr="005A4031">
        <w:tc>
          <w:tcPr>
            <w:tcW w:w="817" w:type="dxa"/>
            <w:vAlign w:val="center"/>
          </w:tcPr>
          <w:p w14:paraId="12EFA410" w14:textId="77777777" w:rsidR="00E3791C" w:rsidRPr="00E3791C" w:rsidRDefault="00E3791C" w:rsidP="005A4031">
            <w:pPr>
              <w:rPr>
                <w:rFonts w:ascii="Times New Roman" w:hAnsi="Times New Roman" w:cs="Times New Roman"/>
                <w:b/>
                <w:sz w:val="24"/>
                <w:szCs w:val="24"/>
              </w:rPr>
            </w:pPr>
            <w:r w:rsidRPr="00E3791C">
              <w:rPr>
                <w:rFonts w:ascii="Times New Roman" w:hAnsi="Times New Roman" w:cs="Times New Roman"/>
                <w:b/>
                <w:sz w:val="24"/>
                <w:szCs w:val="24"/>
              </w:rPr>
              <w:t>Eil. Nr.</w:t>
            </w:r>
          </w:p>
        </w:tc>
        <w:tc>
          <w:tcPr>
            <w:tcW w:w="4678" w:type="dxa"/>
            <w:vAlign w:val="center"/>
          </w:tcPr>
          <w:p w14:paraId="0E75B3E3" w14:textId="77777777" w:rsidR="00E3791C" w:rsidRPr="00E3791C" w:rsidRDefault="00E3791C" w:rsidP="005A4031">
            <w:pPr>
              <w:rPr>
                <w:rFonts w:ascii="Times New Roman" w:hAnsi="Times New Roman" w:cs="Times New Roman"/>
                <w:b/>
                <w:sz w:val="24"/>
                <w:szCs w:val="24"/>
              </w:rPr>
            </w:pPr>
            <w:r w:rsidRPr="00E3791C">
              <w:rPr>
                <w:rFonts w:ascii="Times New Roman" w:hAnsi="Times New Roman" w:cs="Times New Roman"/>
                <w:b/>
                <w:sz w:val="24"/>
                <w:szCs w:val="24"/>
              </w:rPr>
              <w:t>Pirkėjo reikalaujamos charakteristikos</w:t>
            </w:r>
          </w:p>
        </w:tc>
        <w:tc>
          <w:tcPr>
            <w:tcW w:w="4252" w:type="dxa"/>
          </w:tcPr>
          <w:p w14:paraId="5482B62C" w14:textId="77777777" w:rsidR="00E3791C" w:rsidRPr="00E3791C" w:rsidRDefault="00E3791C" w:rsidP="005A4031">
            <w:pPr>
              <w:ind w:right="-102"/>
              <w:jc w:val="center"/>
              <w:rPr>
                <w:rFonts w:ascii="Times New Roman" w:hAnsi="Times New Roman" w:cs="Times New Roman"/>
                <w:b/>
                <w:bCs/>
                <w:sz w:val="24"/>
                <w:szCs w:val="24"/>
              </w:rPr>
            </w:pPr>
            <w:r w:rsidRPr="00E3791C">
              <w:rPr>
                <w:rFonts w:ascii="Times New Roman" w:hAnsi="Times New Roman" w:cs="Times New Roman"/>
                <w:b/>
                <w:bCs/>
                <w:sz w:val="24"/>
                <w:szCs w:val="24"/>
              </w:rPr>
              <w:t>Tiekėjo siūlomos t</w:t>
            </w:r>
            <w:r w:rsidRPr="00E3791C">
              <w:rPr>
                <w:rFonts w:ascii="Times New Roman" w:hAnsi="Times New Roman" w:cs="Times New Roman"/>
                <w:b/>
                <w:sz w:val="24"/>
                <w:szCs w:val="24"/>
              </w:rPr>
              <w:t>echninės specifikacijos</w:t>
            </w:r>
          </w:p>
          <w:p w14:paraId="3593A45B" w14:textId="77777777" w:rsidR="00E3791C" w:rsidRPr="00E3791C" w:rsidRDefault="00E3791C" w:rsidP="005A4031">
            <w:pPr>
              <w:widowControl w:val="0"/>
              <w:spacing w:line="246" w:lineRule="exact"/>
              <w:jc w:val="center"/>
              <w:rPr>
                <w:rFonts w:ascii="Times New Roman" w:hAnsi="Times New Roman" w:cs="Times New Roman"/>
                <w:b/>
                <w:sz w:val="24"/>
                <w:szCs w:val="24"/>
              </w:rPr>
            </w:pPr>
            <w:r w:rsidRPr="00E3791C">
              <w:rPr>
                <w:rFonts w:ascii="Times New Roman" w:hAnsi="Times New Roman" w:cs="Times New Roman"/>
                <w:sz w:val="24"/>
                <w:szCs w:val="24"/>
                <w:lang w:eastAsia="ar-SA"/>
              </w:rPr>
              <w:t xml:space="preserve">Pildo tiekėjas, </w:t>
            </w:r>
            <w:r w:rsidRPr="00E3791C">
              <w:rPr>
                <w:rFonts w:ascii="Times New Roman" w:hAnsi="Times New Roman" w:cs="Times New Roman"/>
                <w:b/>
                <w:bCs/>
                <w:i/>
                <w:iCs/>
                <w:sz w:val="24"/>
                <w:szCs w:val="24"/>
                <w:lang w:eastAsia="ar-SA"/>
              </w:rPr>
              <w:t xml:space="preserve">įrašydamas tikslias </w:t>
            </w:r>
            <w:r w:rsidRPr="00E3791C">
              <w:rPr>
                <w:rFonts w:ascii="Times New Roman" w:hAnsi="Times New Roman" w:cs="Times New Roman"/>
                <w:b/>
                <w:sz w:val="24"/>
                <w:szCs w:val="24"/>
              </w:rPr>
              <w:t>specifikacijas</w:t>
            </w:r>
            <w:r w:rsidRPr="00E3791C">
              <w:rPr>
                <w:rFonts w:ascii="Times New Roman" w:hAnsi="Times New Roman" w:cs="Times New Roman"/>
                <w:b/>
                <w:bCs/>
                <w:i/>
                <w:iCs/>
                <w:sz w:val="24"/>
                <w:szCs w:val="24"/>
                <w:lang w:eastAsia="ar-SA"/>
              </w:rPr>
              <w:t xml:space="preserve"> (reikšmes)</w:t>
            </w:r>
          </w:p>
        </w:tc>
      </w:tr>
      <w:tr w:rsidR="00E3791C" w:rsidRPr="00E3791C" w14:paraId="14BB159A" w14:textId="77777777" w:rsidTr="005A4031">
        <w:tc>
          <w:tcPr>
            <w:tcW w:w="817" w:type="dxa"/>
            <w:vAlign w:val="center"/>
          </w:tcPr>
          <w:p w14:paraId="4CA99695" w14:textId="77777777" w:rsidR="00E3791C" w:rsidRPr="00E3791C" w:rsidRDefault="00E3791C" w:rsidP="00E3791C">
            <w:pPr>
              <w:numPr>
                <w:ilvl w:val="0"/>
                <w:numId w:val="12"/>
              </w:numPr>
              <w:spacing w:after="0" w:line="240" w:lineRule="auto"/>
              <w:contextualSpacing/>
              <w:rPr>
                <w:rFonts w:ascii="Times New Roman" w:hAnsi="Times New Roman" w:cs="Times New Roman"/>
                <w:sz w:val="24"/>
                <w:szCs w:val="24"/>
              </w:rPr>
            </w:pPr>
          </w:p>
        </w:tc>
        <w:tc>
          <w:tcPr>
            <w:tcW w:w="4678" w:type="dxa"/>
            <w:vAlign w:val="center"/>
          </w:tcPr>
          <w:p w14:paraId="2102BA5B" w14:textId="77777777" w:rsidR="00E3791C" w:rsidRPr="00E3791C" w:rsidRDefault="00E3791C" w:rsidP="005A4031">
            <w:pPr>
              <w:pStyle w:val="Sraopastraipa"/>
              <w:ind w:left="0"/>
              <w:jc w:val="both"/>
              <w:rPr>
                <w:szCs w:val="24"/>
              </w:rPr>
            </w:pPr>
            <w:r w:rsidRPr="00E3791C">
              <w:rPr>
                <w:szCs w:val="24"/>
              </w:rPr>
              <w:t xml:space="preserve">Lengvasis iki 3,5 t bendrosios masės automobilis, M1 kategorija. </w:t>
            </w:r>
          </w:p>
        </w:tc>
        <w:tc>
          <w:tcPr>
            <w:tcW w:w="4252" w:type="dxa"/>
          </w:tcPr>
          <w:p w14:paraId="00B401F0" w14:textId="77777777" w:rsidR="00E3791C" w:rsidRPr="00E3791C" w:rsidRDefault="00E3791C" w:rsidP="005A4031">
            <w:pPr>
              <w:outlineLvl w:val="0"/>
              <w:rPr>
                <w:rFonts w:ascii="Times New Roman" w:hAnsi="Times New Roman" w:cs="Times New Roman"/>
                <w:color w:val="000000"/>
                <w:sz w:val="24"/>
                <w:szCs w:val="24"/>
              </w:rPr>
            </w:pPr>
            <w:r w:rsidRPr="00E3791C">
              <w:rPr>
                <w:rFonts w:ascii="Times New Roman" w:hAnsi="Times New Roman" w:cs="Times New Roman"/>
                <w:i/>
                <w:iCs/>
                <w:sz w:val="24"/>
                <w:szCs w:val="24"/>
              </w:rPr>
              <w:t xml:space="preserve">Siūloma - </w:t>
            </w:r>
            <w:r w:rsidRPr="00E3791C">
              <w:rPr>
                <w:rFonts w:ascii="Times New Roman" w:hAnsi="Times New Roman" w:cs="Times New Roman"/>
                <w:i/>
                <w:iCs/>
                <w:color w:val="EE0000"/>
                <w:sz w:val="24"/>
                <w:szCs w:val="24"/>
                <w:u w:val="single"/>
                <w:shd w:val="clear" w:color="auto" w:fill="D9D9D9" w:themeFill="background1" w:themeFillShade="D9"/>
              </w:rPr>
              <w:t>(nurodyti transporto priemonės markę/ modelį)</w:t>
            </w:r>
          </w:p>
        </w:tc>
      </w:tr>
      <w:tr w:rsidR="00E3791C" w:rsidRPr="00E3791C" w14:paraId="77715F45" w14:textId="77777777" w:rsidTr="005A4031">
        <w:tc>
          <w:tcPr>
            <w:tcW w:w="817" w:type="dxa"/>
            <w:vAlign w:val="center"/>
          </w:tcPr>
          <w:p w14:paraId="68387E60" w14:textId="77777777" w:rsidR="00E3791C" w:rsidRPr="00E3791C" w:rsidRDefault="00E3791C" w:rsidP="00E3791C">
            <w:pPr>
              <w:numPr>
                <w:ilvl w:val="0"/>
                <w:numId w:val="12"/>
              </w:numPr>
              <w:spacing w:after="0" w:line="240" w:lineRule="auto"/>
              <w:contextualSpacing/>
              <w:rPr>
                <w:rFonts w:ascii="Times New Roman" w:hAnsi="Times New Roman" w:cs="Times New Roman"/>
                <w:sz w:val="24"/>
                <w:szCs w:val="24"/>
              </w:rPr>
            </w:pPr>
          </w:p>
        </w:tc>
        <w:tc>
          <w:tcPr>
            <w:tcW w:w="4678" w:type="dxa"/>
            <w:vAlign w:val="center"/>
          </w:tcPr>
          <w:p w14:paraId="5A550E84" w14:textId="77777777" w:rsidR="00E3791C" w:rsidRPr="00E3791C" w:rsidRDefault="00E3791C" w:rsidP="005A4031">
            <w:pPr>
              <w:jc w:val="both"/>
              <w:outlineLvl w:val="0"/>
              <w:rPr>
                <w:rFonts w:ascii="Times New Roman" w:hAnsi="Times New Roman" w:cs="Times New Roman"/>
                <w:sz w:val="24"/>
                <w:szCs w:val="24"/>
              </w:rPr>
            </w:pPr>
            <w:r w:rsidRPr="00E3791C">
              <w:rPr>
                <w:rFonts w:ascii="Times New Roman" w:hAnsi="Times New Roman" w:cs="Times New Roman"/>
                <w:color w:val="333333"/>
                <w:sz w:val="24"/>
                <w:szCs w:val="24"/>
                <w:lang w:eastAsia="lt-LT"/>
              </w:rPr>
              <w:t>Automobilis ne senesnis kaip 2017 metų</w:t>
            </w:r>
          </w:p>
        </w:tc>
        <w:tc>
          <w:tcPr>
            <w:tcW w:w="4252" w:type="dxa"/>
          </w:tcPr>
          <w:p w14:paraId="0C1AB3D3"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i/>
                <w:iCs/>
                <w:sz w:val="24"/>
                <w:szCs w:val="24"/>
              </w:rPr>
              <w:t xml:space="preserve">Siūloma - </w:t>
            </w:r>
            <w:r w:rsidRPr="00E3791C">
              <w:rPr>
                <w:rFonts w:ascii="Times New Roman" w:hAnsi="Times New Roman" w:cs="Times New Roman"/>
                <w:i/>
                <w:iCs/>
                <w:sz w:val="24"/>
                <w:szCs w:val="24"/>
                <w:u w:val="single"/>
                <w:shd w:val="clear" w:color="auto" w:fill="D9D9D9" w:themeFill="background1" w:themeFillShade="D9"/>
              </w:rPr>
              <w:t xml:space="preserve"> ____</w:t>
            </w:r>
            <w:r w:rsidRPr="00E3791C">
              <w:rPr>
                <w:rFonts w:ascii="Times New Roman" w:hAnsi="Times New Roman" w:cs="Times New Roman"/>
                <w:i/>
                <w:iCs/>
                <w:sz w:val="24"/>
                <w:szCs w:val="24"/>
                <w:shd w:val="clear" w:color="auto" w:fill="D9D9D9" w:themeFill="background1" w:themeFillShade="D9"/>
              </w:rPr>
              <w:t xml:space="preserve"> m.</w:t>
            </w:r>
          </w:p>
        </w:tc>
      </w:tr>
      <w:tr w:rsidR="00E3791C" w:rsidRPr="00E3791C" w14:paraId="2ADF55E6" w14:textId="77777777" w:rsidTr="005A4031">
        <w:tc>
          <w:tcPr>
            <w:tcW w:w="817" w:type="dxa"/>
            <w:vAlign w:val="center"/>
          </w:tcPr>
          <w:p w14:paraId="5360CE0E" w14:textId="77777777" w:rsidR="00E3791C" w:rsidRPr="00E3791C" w:rsidRDefault="00E3791C" w:rsidP="00E3791C">
            <w:pPr>
              <w:numPr>
                <w:ilvl w:val="0"/>
                <w:numId w:val="12"/>
              </w:numPr>
              <w:spacing w:after="0" w:line="240" w:lineRule="auto"/>
              <w:contextualSpacing/>
              <w:rPr>
                <w:rFonts w:ascii="Times New Roman" w:hAnsi="Times New Roman" w:cs="Times New Roman"/>
                <w:sz w:val="24"/>
                <w:szCs w:val="24"/>
              </w:rPr>
            </w:pPr>
          </w:p>
        </w:tc>
        <w:tc>
          <w:tcPr>
            <w:tcW w:w="4678" w:type="dxa"/>
            <w:vAlign w:val="center"/>
          </w:tcPr>
          <w:p w14:paraId="43CDCFD2"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Variklio galingumas ne mažiau kaip 50 KW</w:t>
            </w:r>
          </w:p>
        </w:tc>
        <w:tc>
          <w:tcPr>
            <w:tcW w:w="4252" w:type="dxa"/>
          </w:tcPr>
          <w:p w14:paraId="49AA71DF"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i/>
                <w:iCs/>
                <w:sz w:val="24"/>
                <w:szCs w:val="24"/>
              </w:rPr>
              <w:t>Siūloma -</w:t>
            </w:r>
            <w:r w:rsidRPr="00E3791C">
              <w:rPr>
                <w:rFonts w:ascii="Times New Roman" w:hAnsi="Times New Roman" w:cs="Times New Roman"/>
                <w:sz w:val="24"/>
                <w:szCs w:val="24"/>
              </w:rPr>
              <w:t xml:space="preserve"> </w:t>
            </w:r>
            <w:r w:rsidRPr="00E3791C">
              <w:rPr>
                <w:rFonts w:ascii="Times New Roman" w:hAnsi="Times New Roman" w:cs="Times New Roman"/>
                <w:i/>
                <w:iCs/>
                <w:sz w:val="24"/>
                <w:szCs w:val="24"/>
                <w:u w:val="single"/>
                <w:shd w:val="clear" w:color="auto" w:fill="D9D9D9"/>
              </w:rPr>
              <w:t xml:space="preserve"> ____</w:t>
            </w:r>
            <w:r w:rsidRPr="00E3791C">
              <w:rPr>
                <w:rFonts w:ascii="Times New Roman" w:hAnsi="Times New Roman" w:cs="Times New Roman"/>
                <w:sz w:val="24"/>
                <w:szCs w:val="24"/>
              </w:rPr>
              <w:t xml:space="preserve"> kW</w:t>
            </w:r>
          </w:p>
        </w:tc>
      </w:tr>
      <w:tr w:rsidR="00E3791C" w:rsidRPr="00E3791C" w14:paraId="78C245BF" w14:textId="77777777" w:rsidTr="005A4031">
        <w:tc>
          <w:tcPr>
            <w:tcW w:w="817" w:type="dxa"/>
            <w:vAlign w:val="center"/>
          </w:tcPr>
          <w:p w14:paraId="54EF22E2" w14:textId="77777777" w:rsidR="00E3791C" w:rsidRPr="00E3791C" w:rsidRDefault="00E3791C" w:rsidP="00E3791C">
            <w:pPr>
              <w:numPr>
                <w:ilvl w:val="0"/>
                <w:numId w:val="12"/>
              </w:numPr>
              <w:spacing w:after="0" w:line="240" w:lineRule="auto"/>
              <w:contextualSpacing/>
              <w:rPr>
                <w:rFonts w:ascii="Times New Roman" w:hAnsi="Times New Roman" w:cs="Times New Roman"/>
                <w:sz w:val="24"/>
                <w:szCs w:val="24"/>
              </w:rPr>
            </w:pPr>
          </w:p>
        </w:tc>
        <w:tc>
          <w:tcPr>
            <w:tcW w:w="4678" w:type="dxa"/>
            <w:vAlign w:val="center"/>
          </w:tcPr>
          <w:p w14:paraId="751A1921"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 xml:space="preserve">Kėbulo tipas – sedanas arba </w:t>
            </w:r>
            <w:proofErr w:type="spellStart"/>
            <w:r w:rsidRPr="00E3791C">
              <w:rPr>
                <w:rFonts w:ascii="Times New Roman" w:hAnsi="Times New Roman" w:cs="Times New Roman"/>
                <w:color w:val="333333"/>
                <w:sz w:val="24"/>
                <w:szCs w:val="24"/>
                <w:lang w:eastAsia="lt-LT"/>
              </w:rPr>
              <w:t>hečbekas</w:t>
            </w:r>
            <w:proofErr w:type="spellEnd"/>
          </w:p>
        </w:tc>
        <w:tc>
          <w:tcPr>
            <w:tcW w:w="4252" w:type="dxa"/>
          </w:tcPr>
          <w:p w14:paraId="05430FD0"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i/>
                <w:iCs/>
                <w:sz w:val="24"/>
                <w:szCs w:val="24"/>
              </w:rPr>
              <w:t xml:space="preserve">Siūloma - </w:t>
            </w:r>
            <w:r w:rsidRPr="00E3791C">
              <w:rPr>
                <w:rFonts w:ascii="Times New Roman" w:hAnsi="Times New Roman" w:cs="Times New Roman"/>
                <w:i/>
                <w:iCs/>
                <w:sz w:val="24"/>
                <w:szCs w:val="24"/>
                <w:u w:val="single"/>
                <w:shd w:val="clear" w:color="auto" w:fill="D9D9D9" w:themeFill="background1" w:themeFillShade="D9"/>
              </w:rPr>
              <w:t xml:space="preserve"> ____</w:t>
            </w:r>
          </w:p>
        </w:tc>
      </w:tr>
      <w:tr w:rsidR="00E3791C" w:rsidRPr="00E3791C" w14:paraId="39BE2A21" w14:textId="77777777" w:rsidTr="005A4031">
        <w:tc>
          <w:tcPr>
            <w:tcW w:w="817" w:type="dxa"/>
            <w:vAlign w:val="center"/>
          </w:tcPr>
          <w:p w14:paraId="4FFAB083" w14:textId="77777777" w:rsidR="00E3791C" w:rsidRPr="00E3791C" w:rsidRDefault="00E3791C" w:rsidP="00E3791C">
            <w:pPr>
              <w:numPr>
                <w:ilvl w:val="0"/>
                <w:numId w:val="12"/>
              </w:numPr>
              <w:spacing w:after="0" w:line="240" w:lineRule="auto"/>
              <w:contextualSpacing/>
              <w:rPr>
                <w:rFonts w:ascii="Times New Roman" w:hAnsi="Times New Roman" w:cs="Times New Roman"/>
                <w:sz w:val="24"/>
                <w:szCs w:val="24"/>
              </w:rPr>
            </w:pPr>
          </w:p>
        </w:tc>
        <w:tc>
          <w:tcPr>
            <w:tcW w:w="4678" w:type="dxa"/>
          </w:tcPr>
          <w:p w14:paraId="5F5282CE"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sz w:val="24"/>
                <w:szCs w:val="24"/>
                <w:lang w:eastAsia="lt-LT"/>
              </w:rPr>
              <w:t>Automobilis turi atitikti ne žemesnį kaip EURO 6 standartą</w:t>
            </w:r>
          </w:p>
        </w:tc>
        <w:tc>
          <w:tcPr>
            <w:tcW w:w="4252" w:type="dxa"/>
          </w:tcPr>
          <w:p w14:paraId="7B710448"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6EE56661" w14:textId="77777777" w:rsidTr="005A4031">
        <w:tc>
          <w:tcPr>
            <w:tcW w:w="817" w:type="dxa"/>
            <w:vAlign w:val="center"/>
          </w:tcPr>
          <w:p w14:paraId="4F630416" w14:textId="77777777" w:rsidR="00E3791C" w:rsidRPr="00E3791C" w:rsidRDefault="00E3791C" w:rsidP="00E3791C">
            <w:pPr>
              <w:numPr>
                <w:ilvl w:val="0"/>
                <w:numId w:val="12"/>
              </w:numPr>
              <w:spacing w:after="0" w:line="240" w:lineRule="auto"/>
              <w:contextualSpacing/>
              <w:rPr>
                <w:rFonts w:ascii="Times New Roman" w:hAnsi="Times New Roman" w:cs="Times New Roman"/>
                <w:sz w:val="24"/>
                <w:szCs w:val="24"/>
              </w:rPr>
            </w:pPr>
          </w:p>
        </w:tc>
        <w:tc>
          <w:tcPr>
            <w:tcW w:w="4678" w:type="dxa"/>
          </w:tcPr>
          <w:p w14:paraId="24A0A080"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Vairuotojo ir keleivio oro saugos pagalvės</w:t>
            </w:r>
          </w:p>
        </w:tc>
        <w:tc>
          <w:tcPr>
            <w:tcW w:w="4252" w:type="dxa"/>
          </w:tcPr>
          <w:p w14:paraId="413A268A"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1CA8358F" w14:textId="77777777" w:rsidTr="005A4031">
        <w:tc>
          <w:tcPr>
            <w:tcW w:w="817" w:type="dxa"/>
            <w:vAlign w:val="center"/>
          </w:tcPr>
          <w:p w14:paraId="719586CE" w14:textId="77777777" w:rsidR="00E3791C" w:rsidRPr="00E3791C" w:rsidRDefault="00E3791C" w:rsidP="00E3791C">
            <w:pPr>
              <w:numPr>
                <w:ilvl w:val="0"/>
                <w:numId w:val="12"/>
              </w:numPr>
              <w:spacing w:after="0" w:line="240" w:lineRule="auto"/>
              <w:contextualSpacing/>
              <w:rPr>
                <w:rFonts w:ascii="Times New Roman" w:hAnsi="Times New Roman" w:cs="Times New Roman"/>
                <w:sz w:val="24"/>
                <w:szCs w:val="24"/>
              </w:rPr>
            </w:pPr>
          </w:p>
        </w:tc>
        <w:tc>
          <w:tcPr>
            <w:tcW w:w="4678" w:type="dxa"/>
            <w:vAlign w:val="center"/>
          </w:tcPr>
          <w:p w14:paraId="10617883"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 xml:space="preserve">Galvos atramos ir saugos diržai vairuotojo ir visoms keleivių vietoms </w:t>
            </w:r>
          </w:p>
        </w:tc>
        <w:tc>
          <w:tcPr>
            <w:tcW w:w="4252" w:type="dxa"/>
          </w:tcPr>
          <w:p w14:paraId="0658EDD2"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525A468C" w14:textId="77777777" w:rsidTr="005A4031">
        <w:tc>
          <w:tcPr>
            <w:tcW w:w="817" w:type="dxa"/>
            <w:vAlign w:val="center"/>
          </w:tcPr>
          <w:p w14:paraId="7C1B5F20" w14:textId="77777777" w:rsidR="00E3791C" w:rsidRPr="00E3791C" w:rsidRDefault="00E3791C" w:rsidP="00E3791C">
            <w:pPr>
              <w:numPr>
                <w:ilvl w:val="0"/>
                <w:numId w:val="12"/>
              </w:numPr>
              <w:spacing w:after="0" w:line="240" w:lineRule="auto"/>
              <w:contextualSpacing/>
              <w:rPr>
                <w:rFonts w:ascii="Times New Roman" w:hAnsi="Times New Roman" w:cs="Times New Roman"/>
                <w:sz w:val="24"/>
                <w:szCs w:val="24"/>
              </w:rPr>
            </w:pPr>
          </w:p>
        </w:tc>
        <w:tc>
          <w:tcPr>
            <w:tcW w:w="4678" w:type="dxa"/>
            <w:vAlign w:val="center"/>
          </w:tcPr>
          <w:p w14:paraId="411D46F6"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Elektroninė stabilizavimo sistema (ESP), stabdžių antiblokavimo sistema (ABS)</w:t>
            </w:r>
          </w:p>
        </w:tc>
        <w:tc>
          <w:tcPr>
            <w:tcW w:w="4252" w:type="dxa"/>
          </w:tcPr>
          <w:p w14:paraId="1B381A6B"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5129B08B" w14:textId="77777777" w:rsidTr="005A4031">
        <w:tc>
          <w:tcPr>
            <w:tcW w:w="817" w:type="dxa"/>
            <w:vAlign w:val="center"/>
          </w:tcPr>
          <w:p w14:paraId="6C51543B" w14:textId="77777777" w:rsidR="00E3791C" w:rsidRPr="00E3791C" w:rsidRDefault="00E3791C" w:rsidP="00E3791C">
            <w:pPr>
              <w:numPr>
                <w:ilvl w:val="0"/>
                <w:numId w:val="12"/>
              </w:numPr>
              <w:spacing w:after="0" w:line="240" w:lineRule="auto"/>
              <w:contextualSpacing/>
              <w:rPr>
                <w:rFonts w:ascii="Times New Roman" w:hAnsi="Times New Roman" w:cs="Times New Roman"/>
                <w:sz w:val="24"/>
                <w:szCs w:val="24"/>
              </w:rPr>
            </w:pPr>
          </w:p>
        </w:tc>
        <w:tc>
          <w:tcPr>
            <w:tcW w:w="4678" w:type="dxa"/>
            <w:vAlign w:val="center"/>
          </w:tcPr>
          <w:p w14:paraId="07194071"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Vairas kairėje pusėje su vairo stiprintuvu</w:t>
            </w:r>
          </w:p>
        </w:tc>
        <w:tc>
          <w:tcPr>
            <w:tcW w:w="4252" w:type="dxa"/>
          </w:tcPr>
          <w:p w14:paraId="6EC9DCD4"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779C9380" w14:textId="77777777" w:rsidTr="005A4031">
        <w:tc>
          <w:tcPr>
            <w:tcW w:w="817" w:type="dxa"/>
            <w:vAlign w:val="center"/>
          </w:tcPr>
          <w:p w14:paraId="4766A454" w14:textId="77777777" w:rsidR="00E3791C" w:rsidRPr="00E3791C" w:rsidRDefault="00E3791C" w:rsidP="00E3791C">
            <w:pPr>
              <w:numPr>
                <w:ilvl w:val="0"/>
                <w:numId w:val="12"/>
              </w:numPr>
              <w:spacing w:after="0" w:line="240" w:lineRule="auto"/>
              <w:contextualSpacing/>
              <w:rPr>
                <w:rFonts w:ascii="Times New Roman" w:hAnsi="Times New Roman" w:cs="Times New Roman"/>
                <w:sz w:val="24"/>
                <w:szCs w:val="24"/>
              </w:rPr>
            </w:pPr>
          </w:p>
        </w:tc>
        <w:tc>
          <w:tcPr>
            <w:tcW w:w="4678" w:type="dxa"/>
            <w:vAlign w:val="center"/>
          </w:tcPr>
          <w:p w14:paraId="47BB1091"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sz w:val="24"/>
                <w:szCs w:val="24"/>
              </w:rPr>
              <w:t>Automobilio pavaros tipas: priekinių ratų pavara arba visi varantieji ratai</w:t>
            </w:r>
          </w:p>
        </w:tc>
        <w:tc>
          <w:tcPr>
            <w:tcW w:w="4252" w:type="dxa"/>
          </w:tcPr>
          <w:p w14:paraId="6E7773A6"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i/>
                <w:iCs/>
                <w:sz w:val="24"/>
                <w:szCs w:val="24"/>
              </w:rPr>
              <w:t xml:space="preserve">Siūloma - </w:t>
            </w:r>
            <w:r w:rsidRPr="00E3791C">
              <w:rPr>
                <w:rFonts w:ascii="Times New Roman" w:hAnsi="Times New Roman" w:cs="Times New Roman"/>
                <w:i/>
                <w:iCs/>
                <w:sz w:val="24"/>
                <w:szCs w:val="24"/>
                <w:u w:val="single"/>
                <w:shd w:val="clear" w:color="auto" w:fill="D9D9D9" w:themeFill="background1" w:themeFillShade="D9"/>
              </w:rPr>
              <w:t xml:space="preserve"> ____</w:t>
            </w:r>
          </w:p>
        </w:tc>
      </w:tr>
      <w:tr w:rsidR="00E3791C" w:rsidRPr="00E3791C" w14:paraId="34642833" w14:textId="77777777" w:rsidTr="005A4031">
        <w:tc>
          <w:tcPr>
            <w:tcW w:w="817" w:type="dxa"/>
            <w:vAlign w:val="center"/>
          </w:tcPr>
          <w:p w14:paraId="4CD37A6E" w14:textId="77777777" w:rsidR="00E3791C" w:rsidRPr="00E3791C" w:rsidRDefault="00E3791C" w:rsidP="00E3791C">
            <w:pPr>
              <w:numPr>
                <w:ilvl w:val="0"/>
                <w:numId w:val="12"/>
              </w:numPr>
              <w:spacing w:after="0" w:line="240" w:lineRule="auto"/>
              <w:contextualSpacing/>
              <w:rPr>
                <w:rFonts w:ascii="Times New Roman" w:hAnsi="Times New Roman" w:cs="Times New Roman"/>
                <w:sz w:val="24"/>
                <w:szCs w:val="24"/>
              </w:rPr>
            </w:pPr>
          </w:p>
        </w:tc>
        <w:tc>
          <w:tcPr>
            <w:tcW w:w="4678" w:type="dxa"/>
            <w:vAlign w:val="center"/>
          </w:tcPr>
          <w:p w14:paraId="680C9B36" w14:textId="77777777" w:rsidR="00E3791C" w:rsidRPr="00E3791C" w:rsidRDefault="00E3791C" w:rsidP="005A4031">
            <w:pPr>
              <w:autoSpaceDN w:val="0"/>
              <w:rPr>
                <w:rFonts w:ascii="Times New Roman" w:hAnsi="Times New Roman" w:cs="Times New Roman"/>
                <w:sz w:val="24"/>
                <w:szCs w:val="24"/>
              </w:rPr>
            </w:pPr>
            <w:r w:rsidRPr="00E3791C">
              <w:rPr>
                <w:rFonts w:ascii="Times New Roman" w:hAnsi="Times New Roman" w:cs="Times New Roman"/>
                <w:sz w:val="24"/>
                <w:szCs w:val="24"/>
              </w:rPr>
              <w:t>Priekiniai šoniniai langai valdomi elektra</w:t>
            </w:r>
          </w:p>
        </w:tc>
        <w:tc>
          <w:tcPr>
            <w:tcW w:w="4252" w:type="dxa"/>
          </w:tcPr>
          <w:p w14:paraId="46AB4ADF"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6148ECC7" w14:textId="77777777" w:rsidTr="005A4031">
        <w:tc>
          <w:tcPr>
            <w:tcW w:w="817" w:type="dxa"/>
            <w:vAlign w:val="center"/>
          </w:tcPr>
          <w:p w14:paraId="0167088B" w14:textId="77777777" w:rsidR="00E3791C" w:rsidRPr="00E3791C" w:rsidRDefault="00E3791C" w:rsidP="00E3791C">
            <w:pPr>
              <w:numPr>
                <w:ilvl w:val="0"/>
                <w:numId w:val="12"/>
              </w:numPr>
              <w:spacing w:after="0" w:line="240" w:lineRule="auto"/>
              <w:contextualSpacing/>
              <w:rPr>
                <w:rFonts w:ascii="Times New Roman" w:hAnsi="Times New Roman" w:cs="Times New Roman"/>
                <w:sz w:val="24"/>
                <w:szCs w:val="24"/>
              </w:rPr>
            </w:pPr>
          </w:p>
        </w:tc>
        <w:tc>
          <w:tcPr>
            <w:tcW w:w="4678" w:type="dxa"/>
          </w:tcPr>
          <w:p w14:paraId="68BF7211"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sz w:val="24"/>
                <w:szCs w:val="24"/>
                <w:lang w:eastAsia="lt-LT"/>
              </w:rPr>
              <w:t xml:space="preserve">Atsarginis ratas arba gamyklinis ratų remonto komplektas. Raktas rato nuėmimui ir kėliklis. </w:t>
            </w:r>
          </w:p>
        </w:tc>
        <w:tc>
          <w:tcPr>
            <w:tcW w:w="4252" w:type="dxa"/>
          </w:tcPr>
          <w:p w14:paraId="1387F183"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76420357" w14:textId="77777777" w:rsidTr="005A4031">
        <w:tc>
          <w:tcPr>
            <w:tcW w:w="817" w:type="dxa"/>
            <w:vAlign w:val="center"/>
          </w:tcPr>
          <w:p w14:paraId="45B0855B" w14:textId="77777777" w:rsidR="00E3791C" w:rsidRPr="00E3791C" w:rsidRDefault="00E3791C" w:rsidP="00E3791C">
            <w:pPr>
              <w:numPr>
                <w:ilvl w:val="0"/>
                <w:numId w:val="12"/>
              </w:numPr>
              <w:spacing w:after="0" w:line="240" w:lineRule="auto"/>
              <w:contextualSpacing/>
              <w:rPr>
                <w:rFonts w:ascii="Times New Roman" w:hAnsi="Times New Roman" w:cs="Times New Roman"/>
                <w:sz w:val="24"/>
                <w:szCs w:val="24"/>
              </w:rPr>
            </w:pPr>
          </w:p>
        </w:tc>
        <w:tc>
          <w:tcPr>
            <w:tcW w:w="4678" w:type="dxa"/>
            <w:vAlign w:val="center"/>
          </w:tcPr>
          <w:p w14:paraId="1FF8BF97"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Automobilyje turi būti neužšąlantis iki -35°C aušinimo skystis, oro kondicionavimo ir šildymo sistema</w:t>
            </w:r>
          </w:p>
        </w:tc>
        <w:tc>
          <w:tcPr>
            <w:tcW w:w="4252" w:type="dxa"/>
          </w:tcPr>
          <w:p w14:paraId="24DABAEE"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4CB31018" w14:textId="77777777" w:rsidTr="005A4031">
        <w:tc>
          <w:tcPr>
            <w:tcW w:w="817" w:type="dxa"/>
            <w:vAlign w:val="center"/>
          </w:tcPr>
          <w:p w14:paraId="5D871A5D" w14:textId="77777777" w:rsidR="00E3791C" w:rsidRPr="00E3791C" w:rsidRDefault="00E3791C" w:rsidP="00E3791C">
            <w:pPr>
              <w:numPr>
                <w:ilvl w:val="0"/>
                <w:numId w:val="12"/>
              </w:numPr>
              <w:spacing w:after="0" w:line="240" w:lineRule="auto"/>
              <w:contextualSpacing/>
              <w:rPr>
                <w:rFonts w:ascii="Times New Roman" w:hAnsi="Times New Roman" w:cs="Times New Roman"/>
                <w:sz w:val="24"/>
                <w:szCs w:val="24"/>
              </w:rPr>
            </w:pPr>
          </w:p>
        </w:tc>
        <w:tc>
          <w:tcPr>
            <w:tcW w:w="4678" w:type="dxa"/>
            <w:vAlign w:val="center"/>
          </w:tcPr>
          <w:p w14:paraId="230B4212"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Centrinis visų durų užraktas su nuotoliniu valdymu ir „Kasko“ draudimo reikalavimus atitinkančia apsaugos sistema. Užvedimo raktelis su centrinio užrakto nuotolinio valdymo pulteliu, (arba nuotolinio valdymo pultelis)</w:t>
            </w:r>
          </w:p>
        </w:tc>
        <w:tc>
          <w:tcPr>
            <w:tcW w:w="4252" w:type="dxa"/>
          </w:tcPr>
          <w:p w14:paraId="01F26FAE"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49E76496" w14:textId="77777777" w:rsidTr="005A4031">
        <w:tc>
          <w:tcPr>
            <w:tcW w:w="817" w:type="dxa"/>
            <w:vAlign w:val="center"/>
          </w:tcPr>
          <w:p w14:paraId="0C7D572B" w14:textId="77777777" w:rsidR="00E3791C" w:rsidRPr="00E3791C" w:rsidRDefault="00E3791C" w:rsidP="00E3791C">
            <w:pPr>
              <w:numPr>
                <w:ilvl w:val="0"/>
                <w:numId w:val="12"/>
              </w:numPr>
              <w:spacing w:after="0" w:line="240" w:lineRule="auto"/>
              <w:contextualSpacing/>
              <w:rPr>
                <w:rFonts w:ascii="Times New Roman" w:hAnsi="Times New Roman" w:cs="Times New Roman"/>
                <w:sz w:val="24"/>
                <w:szCs w:val="24"/>
              </w:rPr>
            </w:pPr>
          </w:p>
        </w:tc>
        <w:tc>
          <w:tcPr>
            <w:tcW w:w="4678" w:type="dxa"/>
          </w:tcPr>
          <w:p w14:paraId="3F85CD0F"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sz w:val="24"/>
                <w:szCs w:val="24"/>
                <w:lang w:eastAsia="lt-LT"/>
              </w:rPr>
              <w:t>Automobilyje turi būti įmontuota laisvų rankų įranga</w:t>
            </w:r>
          </w:p>
        </w:tc>
        <w:tc>
          <w:tcPr>
            <w:tcW w:w="4252" w:type="dxa"/>
          </w:tcPr>
          <w:p w14:paraId="0B189A62"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71F9F568" w14:textId="77777777" w:rsidTr="005A4031">
        <w:tc>
          <w:tcPr>
            <w:tcW w:w="817" w:type="dxa"/>
            <w:vAlign w:val="center"/>
          </w:tcPr>
          <w:p w14:paraId="4D0AB72B" w14:textId="77777777" w:rsidR="00E3791C" w:rsidRPr="00E3791C" w:rsidRDefault="00E3791C" w:rsidP="00E3791C">
            <w:pPr>
              <w:numPr>
                <w:ilvl w:val="0"/>
                <w:numId w:val="12"/>
              </w:numPr>
              <w:spacing w:after="0" w:line="240" w:lineRule="auto"/>
              <w:contextualSpacing/>
              <w:rPr>
                <w:rFonts w:ascii="Times New Roman" w:hAnsi="Times New Roman" w:cs="Times New Roman"/>
                <w:sz w:val="24"/>
                <w:szCs w:val="24"/>
              </w:rPr>
            </w:pPr>
          </w:p>
        </w:tc>
        <w:tc>
          <w:tcPr>
            <w:tcW w:w="4678" w:type="dxa"/>
          </w:tcPr>
          <w:p w14:paraId="2F21BCF2"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sz w:val="24"/>
                <w:szCs w:val="24"/>
                <w:lang w:eastAsia="lt-LT"/>
              </w:rPr>
              <w:t>Guminių kilimėlių komplektas (salono priekyje ir gale)</w:t>
            </w:r>
          </w:p>
        </w:tc>
        <w:tc>
          <w:tcPr>
            <w:tcW w:w="4252" w:type="dxa"/>
          </w:tcPr>
          <w:p w14:paraId="3C5A5EF7"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39A8600C" w14:textId="77777777" w:rsidTr="005A4031">
        <w:tc>
          <w:tcPr>
            <w:tcW w:w="817" w:type="dxa"/>
            <w:vAlign w:val="center"/>
          </w:tcPr>
          <w:p w14:paraId="1D488228" w14:textId="77777777" w:rsidR="00E3791C" w:rsidRPr="00E3791C" w:rsidRDefault="00E3791C" w:rsidP="00E3791C">
            <w:pPr>
              <w:numPr>
                <w:ilvl w:val="0"/>
                <w:numId w:val="12"/>
              </w:numPr>
              <w:spacing w:after="0" w:line="240" w:lineRule="auto"/>
              <w:contextualSpacing/>
              <w:rPr>
                <w:rFonts w:ascii="Times New Roman" w:hAnsi="Times New Roman" w:cs="Times New Roman"/>
                <w:sz w:val="24"/>
                <w:szCs w:val="24"/>
              </w:rPr>
            </w:pPr>
          </w:p>
        </w:tc>
        <w:tc>
          <w:tcPr>
            <w:tcW w:w="4678" w:type="dxa"/>
            <w:vAlign w:val="center"/>
          </w:tcPr>
          <w:p w14:paraId="01B5F740"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Radijo imtuvas</w:t>
            </w:r>
          </w:p>
        </w:tc>
        <w:tc>
          <w:tcPr>
            <w:tcW w:w="4252" w:type="dxa"/>
          </w:tcPr>
          <w:p w14:paraId="3CDB0700"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6E0F79DB" w14:textId="77777777" w:rsidTr="005A4031">
        <w:tc>
          <w:tcPr>
            <w:tcW w:w="817" w:type="dxa"/>
            <w:vAlign w:val="center"/>
          </w:tcPr>
          <w:p w14:paraId="0B797D10" w14:textId="77777777" w:rsidR="00E3791C" w:rsidRPr="00E3791C" w:rsidRDefault="00E3791C" w:rsidP="00E3791C">
            <w:pPr>
              <w:numPr>
                <w:ilvl w:val="0"/>
                <w:numId w:val="12"/>
              </w:numPr>
              <w:spacing w:after="0" w:line="240" w:lineRule="auto"/>
              <w:contextualSpacing/>
              <w:rPr>
                <w:rFonts w:ascii="Times New Roman" w:hAnsi="Times New Roman" w:cs="Times New Roman"/>
                <w:sz w:val="24"/>
                <w:szCs w:val="24"/>
              </w:rPr>
            </w:pPr>
          </w:p>
        </w:tc>
        <w:tc>
          <w:tcPr>
            <w:tcW w:w="4678" w:type="dxa"/>
            <w:vAlign w:val="center"/>
          </w:tcPr>
          <w:p w14:paraId="4EBF73FA"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Pavarų dėžė – mechaninė arba automatinė</w:t>
            </w:r>
          </w:p>
        </w:tc>
        <w:tc>
          <w:tcPr>
            <w:tcW w:w="4252" w:type="dxa"/>
          </w:tcPr>
          <w:p w14:paraId="21D11B42"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i/>
                <w:iCs/>
                <w:sz w:val="24"/>
                <w:szCs w:val="24"/>
              </w:rPr>
              <w:t xml:space="preserve">Siūloma - </w:t>
            </w:r>
            <w:r w:rsidRPr="00E3791C">
              <w:rPr>
                <w:rFonts w:ascii="Times New Roman" w:hAnsi="Times New Roman" w:cs="Times New Roman"/>
                <w:i/>
                <w:iCs/>
                <w:sz w:val="24"/>
                <w:szCs w:val="24"/>
                <w:u w:val="single"/>
                <w:shd w:val="clear" w:color="auto" w:fill="D9D9D9" w:themeFill="background1" w:themeFillShade="D9"/>
              </w:rPr>
              <w:t xml:space="preserve"> ____</w:t>
            </w:r>
          </w:p>
        </w:tc>
      </w:tr>
      <w:tr w:rsidR="00E3791C" w:rsidRPr="00E3791C" w14:paraId="389FEDDD" w14:textId="77777777" w:rsidTr="005A4031">
        <w:tc>
          <w:tcPr>
            <w:tcW w:w="817" w:type="dxa"/>
            <w:vAlign w:val="center"/>
          </w:tcPr>
          <w:p w14:paraId="62C2C051" w14:textId="77777777" w:rsidR="00E3791C" w:rsidRPr="00E3791C" w:rsidRDefault="00E3791C" w:rsidP="00E3791C">
            <w:pPr>
              <w:numPr>
                <w:ilvl w:val="0"/>
                <w:numId w:val="12"/>
              </w:numPr>
              <w:spacing w:after="0" w:line="240" w:lineRule="auto"/>
              <w:contextualSpacing/>
              <w:rPr>
                <w:rFonts w:ascii="Times New Roman" w:hAnsi="Times New Roman" w:cs="Times New Roman"/>
                <w:sz w:val="24"/>
                <w:szCs w:val="24"/>
              </w:rPr>
            </w:pPr>
          </w:p>
        </w:tc>
        <w:tc>
          <w:tcPr>
            <w:tcW w:w="4678" w:type="dxa"/>
            <w:vAlign w:val="center"/>
          </w:tcPr>
          <w:p w14:paraId="6458C3B5"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Durelių skaičius 4-5</w:t>
            </w:r>
          </w:p>
        </w:tc>
        <w:tc>
          <w:tcPr>
            <w:tcW w:w="4252" w:type="dxa"/>
          </w:tcPr>
          <w:p w14:paraId="3C58E041"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i/>
                <w:iCs/>
                <w:sz w:val="24"/>
                <w:szCs w:val="24"/>
              </w:rPr>
              <w:t xml:space="preserve">Siūloma - </w:t>
            </w:r>
            <w:r w:rsidRPr="00E3791C">
              <w:rPr>
                <w:rFonts w:ascii="Times New Roman" w:hAnsi="Times New Roman" w:cs="Times New Roman"/>
                <w:i/>
                <w:iCs/>
                <w:sz w:val="24"/>
                <w:szCs w:val="24"/>
                <w:u w:val="single"/>
                <w:shd w:val="clear" w:color="auto" w:fill="D9D9D9" w:themeFill="background1" w:themeFillShade="D9"/>
              </w:rPr>
              <w:t xml:space="preserve"> ____</w:t>
            </w:r>
          </w:p>
        </w:tc>
      </w:tr>
      <w:tr w:rsidR="00E3791C" w:rsidRPr="00E3791C" w14:paraId="6F91512B" w14:textId="77777777" w:rsidTr="005A4031">
        <w:tc>
          <w:tcPr>
            <w:tcW w:w="817" w:type="dxa"/>
            <w:vAlign w:val="center"/>
          </w:tcPr>
          <w:p w14:paraId="6A74FF5D" w14:textId="77777777" w:rsidR="00E3791C" w:rsidRPr="00E3791C" w:rsidRDefault="00E3791C" w:rsidP="00E3791C">
            <w:pPr>
              <w:numPr>
                <w:ilvl w:val="0"/>
                <w:numId w:val="12"/>
              </w:numPr>
              <w:spacing w:after="0" w:line="240" w:lineRule="auto"/>
              <w:contextualSpacing/>
              <w:rPr>
                <w:rFonts w:ascii="Times New Roman" w:hAnsi="Times New Roman" w:cs="Times New Roman"/>
                <w:sz w:val="24"/>
                <w:szCs w:val="24"/>
              </w:rPr>
            </w:pPr>
          </w:p>
        </w:tc>
        <w:tc>
          <w:tcPr>
            <w:tcW w:w="4678" w:type="dxa"/>
            <w:vAlign w:val="center"/>
          </w:tcPr>
          <w:p w14:paraId="257588F3"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Padangų komplektas pagal sezoną</w:t>
            </w:r>
          </w:p>
        </w:tc>
        <w:tc>
          <w:tcPr>
            <w:tcW w:w="4252" w:type="dxa"/>
          </w:tcPr>
          <w:p w14:paraId="291396EA"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44DD3209" w14:textId="77777777" w:rsidTr="005A4031">
        <w:tc>
          <w:tcPr>
            <w:tcW w:w="817" w:type="dxa"/>
            <w:vAlign w:val="center"/>
          </w:tcPr>
          <w:p w14:paraId="34E3C75F" w14:textId="77777777" w:rsidR="00E3791C" w:rsidRPr="00E3791C" w:rsidRDefault="00E3791C" w:rsidP="00E3791C">
            <w:pPr>
              <w:numPr>
                <w:ilvl w:val="0"/>
                <w:numId w:val="12"/>
              </w:numPr>
              <w:spacing w:after="0" w:line="240" w:lineRule="auto"/>
              <w:contextualSpacing/>
              <w:rPr>
                <w:rFonts w:ascii="Times New Roman" w:hAnsi="Times New Roman" w:cs="Times New Roman"/>
                <w:sz w:val="24"/>
                <w:szCs w:val="24"/>
              </w:rPr>
            </w:pPr>
          </w:p>
        </w:tc>
        <w:tc>
          <w:tcPr>
            <w:tcW w:w="4678" w:type="dxa"/>
            <w:vAlign w:val="center"/>
          </w:tcPr>
          <w:p w14:paraId="21645EF5"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Vairo padėties reguliavimas</w:t>
            </w:r>
          </w:p>
        </w:tc>
        <w:tc>
          <w:tcPr>
            <w:tcW w:w="4252" w:type="dxa"/>
          </w:tcPr>
          <w:p w14:paraId="229B8F82"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66E684F6" w14:textId="77777777" w:rsidTr="005A4031">
        <w:tc>
          <w:tcPr>
            <w:tcW w:w="817" w:type="dxa"/>
            <w:vAlign w:val="center"/>
          </w:tcPr>
          <w:p w14:paraId="74D56BDE" w14:textId="77777777" w:rsidR="00E3791C" w:rsidRPr="00E3791C" w:rsidRDefault="00E3791C" w:rsidP="00E3791C">
            <w:pPr>
              <w:numPr>
                <w:ilvl w:val="0"/>
                <w:numId w:val="12"/>
              </w:numPr>
              <w:spacing w:after="0" w:line="240" w:lineRule="auto"/>
              <w:contextualSpacing/>
              <w:rPr>
                <w:rFonts w:ascii="Times New Roman" w:hAnsi="Times New Roman" w:cs="Times New Roman"/>
                <w:sz w:val="24"/>
                <w:szCs w:val="24"/>
              </w:rPr>
            </w:pPr>
          </w:p>
        </w:tc>
        <w:tc>
          <w:tcPr>
            <w:tcW w:w="4678" w:type="dxa"/>
            <w:vAlign w:val="center"/>
          </w:tcPr>
          <w:p w14:paraId="3A98135E"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Degalų rūšis-benzinas arba benzinas/elektra</w:t>
            </w:r>
          </w:p>
        </w:tc>
        <w:tc>
          <w:tcPr>
            <w:tcW w:w="4252" w:type="dxa"/>
          </w:tcPr>
          <w:p w14:paraId="772BD064"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i/>
                <w:iCs/>
                <w:sz w:val="24"/>
                <w:szCs w:val="24"/>
              </w:rPr>
              <w:t xml:space="preserve">Siūloma - </w:t>
            </w:r>
            <w:r w:rsidRPr="00E3791C">
              <w:rPr>
                <w:rFonts w:ascii="Times New Roman" w:hAnsi="Times New Roman" w:cs="Times New Roman"/>
                <w:i/>
                <w:iCs/>
                <w:sz w:val="24"/>
                <w:szCs w:val="24"/>
                <w:u w:val="single"/>
                <w:shd w:val="clear" w:color="auto" w:fill="D9D9D9" w:themeFill="background1" w:themeFillShade="D9"/>
              </w:rPr>
              <w:t xml:space="preserve"> ____</w:t>
            </w:r>
          </w:p>
        </w:tc>
      </w:tr>
      <w:tr w:rsidR="00E3791C" w:rsidRPr="00E3791C" w14:paraId="633B69DD" w14:textId="77777777" w:rsidTr="005A4031">
        <w:tc>
          <w:tcPr>
            <w:tcW w:w="817" w:type="dxa"/>
            <w:vAlign w:val="center"/>
          </w:tcPr>
          <w:p w14:paraId="3487BC4A" w14:textId="77777777" w:rsidR="00E3791C" w:rsidRPr="00E3791C" w:rsidRDefault="00E3791C" w:rsidP="00E3791C">
            <w:pPr>
              <w:numPr>
                <w:ilvl w:val="0"/>
                <w:numId w:val="12"/>
              </w:numPr>
              <w:spacing w:after="0" w:line="240" w:lineRule="auto"/>
              <w:contextualSpacing/>
              <w:rPr>
                <w:rFonts w:ascii="Times New Roman" w:hAnsi="Times New Roman" w:cs="Times New Roman"/>
                <w:sz w:val="24"/>
                <w:szCs w:val="24"/>
              </w:rPr>
            </w:pPr>
          </w:p>
        </w:tc>
        <w:tc>
          <w:tcPr>
            <w:tcW w:w="4678" w:type="dxa"/>
            <w:vAlign w:val="center"/>
          </w:tcPr>
          <w:p w14:paraId="564F4470"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Automobilis turi būti visiškai sukomplektuotas, su visais dokumentais bei priklausiniais: vaistinėle, gesintuvu, avariniu ženklu, šviesą atspindinčia liemene, transportavimo kilpa</w:t>
            </w:r>
          </w:p>
        </w:tc>
        <w:tc>
          <w:tcPr>
            <w:tcW w:w="4252" w:type="dxa"/>
          </w:tcPr>
          <w:p w14:paraId="3A01698F"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78625609" w14:textId="77777777" w:rsidTr="005A4031">
        <w:tc>
          <w:tcPr>
            <w:tcW w:w="817" w:type="dxa"/>
            <w:vAlign w:val="center"/>
          </w:tcPr>
          <w:p w14:paraId="79593818" w14:textId="77777777" w:rsidR="00E3791C" w:rsidRPr="00E3791C" w:rsidRDefault="00E3791C" w:rsidP="00E3791C">
            <w:pPr>
              <w:numPr>
                <w:ilvl w:val="0"/>
                <w:numId w:val="12"/>
              </w:numPr>
              <w:spacing w:after="0" w:line="240" w:lineRule="auto"/>
              <w:contextualSpacing/>
              <w:rPr>
                <w:rFonts w:ascii="Times New Roman" w:hAnsi="Times New Roman" w:cs="Times New Roman"/>
                <w:sz w:val="24"/>
                <w:szCs w:val="24"/>
              </w:rPr>
            </w:pPr>
          </w:p>
        </w:tc>
        <w:tc>
          <w:tcPr>
            <w:tcW w:w="4678" w:type="dxa"/>
            <w:vAlign w:val="center"/>
          </w:tcPr>
          <w:p w14:paraId="6EC9F7BD"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000000"/>
                <w:sz w:val="24"/>
                <w:szCs w:val="24"/>
                <w:lang w:eastAsia="lt-LT"/>
              </w:rPr>
              <w:t>Nuomotojas ar jo įgaliotas atstovas privalo užtikrinti automobilio gamintojo numatytą techninę priežiūrą nuomotojo ar jo atstovo nurodytose automobilių techninės priežiūros dirbtuvėse Lietuvos Respublikoje</w:t>
            </w:r>
          </w:p>
        </w:tc>
        <w:tc>
          <w:tcPr>
            <w:tcW w:w="4252" w:type="dxa"/>
          </w:tcPr>
          <w:p w14:paraId="5531F3C9"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0044AE30" w14:textId="77777777" w:rsidTr="005A4031">
        <w:tc>
          <w:tcPr>
            <w:tcW w:w="817" w:type="dxa"/>
            <w:vAlign w:val="center"/>
          </w:tcPr>
          <w:p w14:paraId="6F8B8650" w14:textId="77777777" w:rsidR="00E3791C" w:rsidRPr="00E3791C" w:rsidRDefault="00E3791C" w:rsidP="00E3791C">
            <w:pPr>
              <w:numPr>
                <w:ilvl w:val="0"/>
                <w:numId w:val="12"/>
              </w:numPr>
              <w:spacing w:after="0" w:line="240" w:lineRule="auto"/>
              <w:contextualSpacing/>
              <w:rPr>
                <w:rFonts w:ascii="Times New Roman" w:hAnsi="Times New Roman" w:cs="Times New Roman"/>
                <w:sz w:val="24"/>
                <w:szCs w:val="24"/>
              </w:rPr>
            </w:pPr>
          </w:p>
        </w:tc>
        <w:tc>
          <w:tcPr>
            <w:tcW w:w="4678" w:type="dxa"/>
            <w:vAlign w:val="center"/>
          </w:tcPr>
          <w:p w14:paraId="56AC8C65"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000000"/>
                <w:sz w:val="24"/>
                <w:szCs w:val="24"/>
                <w:lang w:eastAsia="lt-LT"/>
              </w:rPr>
              <w:t xml:space="preserve">Automobilis turi būti draustas transporto priemonių valdytojų civilinės atsakomybės ir Kasko draudimu, kuris galioja visą automobilio nuomos sutarties laikotarpį. </w:t>
            </w:r>
            <w:r w:rsidRPr="00E3791C">
              <w:rPr>
                <w:rFonts w:ascii="Times New Roman" w:hAnsi="Times New Roman" w:cs="Times New Roman"/>
                <w:color w:val="000000"/>
                <w:sz w:val="24"/>
                <w:szCs w:val="24"/>
              </w:rPr>
              <w:t>Draudiminė išskaita (franšizė) draudiminio įvykio atveju – ne daugiau 100 Eur</w:t>
            </w:r>
          </w:p>
        </w:tc>
        <w:tc>
          <w:tcPr>
            <w:tcW w:w="4252" w:type="dxa"/>
          </w:tcPr>
          <w:p w14:paraId="3492D6BC"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4D53EC53" w14:textId="77777777" w:rsidTr="005A4031">
        <w:tc>
          <w:tcPr>
            <w:tcW w:w="817" w:type="dxa"/>
            <w:vAlign w:val="center"/>
          </w:tcPr>
          <w:p w14:paraId="65DB0A47" w14:textId="77777777" w:rsidR="00E3791C" w:rsidRPr="00E3791C" w:rsidRDefault="00E3791C" w:rsidP="00E3791C">
            <w:pPr>
              <w:numPr>
                <w:ilvl w:val="0"/>
                <w:numId w:val="12"/>
              </w:numPr>
              <w:spacing w:after="0" w:line="240" w:lineRule="auto"/>
              <w:contextualSpacing/>
              <w:rPr>
                <w:rFonts w:ascii="Times New Roman" w:hAnsi="Times New Roman" w:cs="Times New Roman"/>
                <w:sz w:val="24"/>
                <w:szCs w:val="24"/>
              </w:rPr>
            </w:pPr>
          </w:p>
        </w:tc>
        <w:tc>
          <w:tcPr>
            <w:tcW w:w="4678" w:type="dxa"/>
            <w:vAlign w:val="center"/>
          </w:tcPr>
          <w:p w14:paraId="1F263165"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000000"/>
                <w:sz w:val="24"/>
                <w:szCs w:val="24"/>
                <w:lang w:eastAsia="lt-LT"/>
              </w:rPr>
              <w:t xml:space="preserve">Nuomotojas automobiliui turi suteikti techninio aptarnavimo garantiją visą automobilio nuomos sutarties laikotarpį. </w:t>
            </w:r>
            <w:r w:rsidRPr="00E3791C">
              <w:rPr>
                <w:rFonts w:ascii="Times New Roman" w:hAnsi="Times New Roman" w:cs="Times New Roman"/>
                <w:sz w:val="24"/>
                <w:szCs w:val="24"/>
                <w:lang w:eastAsia="lt-LT"/>
              </w:rPr>
              <w:t xml:space="preserve">Automobilių remonto išlaidas nuomotojas padengia sutarties galiojimo laikotarpiu, išskyrus, kai gedimas įvyko dėl nuomininko kaltės, netyčinės ar tyčinės veikos ir remonto </w:t>
            </w:r>
            <w:r w:rsidRPr="00E3791C">
              <w:rPr>
                <w:rFonts w:ascii="Times New Roman" w:hAnsi="Times New Roman" w:cs="Times New Roman"/>
                <w:sz w:val="24"/>
                <w:szCs w:val="24"/>
                <w:lang w:eastAsia="lt-LT"/>
              </w:rPr>
              <w:lastRenderedPageBreak/>
              <w:t>išlaidos nedengiamos draudimo išmokomis arba šių išmokų nepakanka.</w:t>
            </w:r>
          </w:p>
        </w:tc>
        <w:tc>
          <w:tcPr>
            <w:tcW w:w="4252" w:type="dxa"/>
          </w:tcPr>
          <w:p w14:paraId="1741AB43"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lastRenderedPageBreak/>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7651D1C8" w14:textId="77777777" w:rsidTr="005A4031">
        <w:tc>
          <w:tcPr>
            <w:tcW w:w="817" w:type="dxa"/>
            <w:vAlign w:val="center"/>
          </w:tcPr>
          <w:p w14:paraId="279E14D4" w14:textId="77777777" w:rsidR="00E3791C" w:rsidRPr="00E3791C" w:rsidRDefault="00E3791C" w:rsidP="00E3791C">
            <w:pPr>
              <w:numPr>
                <w:ilvl w:val="0"/>
                <w:numId w:val="12"/>
              </w:numPr>
              <w:spacing w:after="0" w:line="240" w:lineRule="auto"/>
              <w:contextualSpacing/>
              <w:rPr>
                <w:rFonts w:ascii="Times New Roman" w:hAnsi="Times New Roman" w:cs="Times New Roman"/>
                <w:sz w:val="24"/>
                <w:szCs w:val="24"/>
              </w:rPr>
            </w:pPr>
          </w:p>
        </w:tc>
        <w:tc>
          <w:tcPr>
            <w:tcW w:w="4678" w:type="dxa"/>
            <w:vAlign w:val="center"/>
          </w:tcPr>
          <w:p w14:paraId="7691D956" w14:textId="77777777" w:rsidR="00E3791C" w:rsidRPr="00E3791C" w:rsidRDefault="00E3791C" w:rsidP="005A4031">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 xml:space="preserve">Remonto, techninio aptarnavimo metu nuomininkui suteikiamas tos pačios arba aukštesnės specifikacijos pakaitinis automobilis. </w:t>
            </w:r>
          </w:p>
        </w:tc>
        <w:tc>
          <w:tcPr>
            <w:tcW w:w="4252" w:type="dxa"/>
          </w:tcPr>
          <w:p w14:paraId="544BADA7"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E3791C" w:rsidRPr="00E3791C" w14:paraId="6C96A6B8" w14:textId="77777777" w:rsidTr="005A4031">
        <w:tc>
          <w:tcPr>
            <w:tcW w:w="817" w:type="dxa"/>
            <w:vAlign w:val="center"/>
          </w:tcPr>
          <w:p w14:paraId="3BE9D7FF" w14:textId="77777777" w:rsidR="00E3791C" w:rsidRPr="00E3791C" w:rsidRDefault="00E3791C" w:rsidP="00E3791C">
            <w:pPr>
              <w:numPr>
                <w:ilvl w:val="0"/>
                <w:numId w:val="12"/>
              </w:numPr>
              <w:spacing w:after="0" w:line="240" w:lineRule="auto"/>
              <w:contextualSpacing/>
              <w:rPr>
                <w:rFonts w:ascii="Times New Roman" w:hAnsi="Times New Roman" w:cs="Times New Roman"/>
                <w:sz w:val="24"/>
                <w:szCs w:val="24"/>
              </w:rPr>
            </w:pPr>
          </w:p>
        </w:tc>
        <w:tc>
          <w:tcPr>
            <w:tcW w:w="4678" w:type="dxa"/>
            <w:vAlign w:val="center"/>
          </w:tcPr>
          <w:p w14:paraId="151032AC" w14:textId="77777777" w:rsidR="00E3791C" w:rsidRPr="00E3791C" w:rsidRDefault="00E3791C" w:rsidP="005A4031">
            <w:pPr>
              <w:jc w:val="both"/>
              <w:outlineLvl w:val="0"/>
              <w:rPr>
                <w:rFonts w:ascii="Times New Roman" w:hAnsi="Times New Roman" w:cs="Times New Roman"/>
                <w:sz w:val="24"/>
                <w:szCs w:val="24"/>
                <w:lang w:eastAsia="lt-LT"/>
              </w:rPr>
            </w:pPr>
            <w:r w:rsidRPr="00E3791C">
              <w:rPr>
                <w:rFonts w:ascii="Times New Roman" w:hAnsi="Times New Roman" w:cs="Times New Roman"/>
                <w:i/>
                <w:iCs/>
                <w:sz w:val="24"/>
                <w:szCs w:val="24"/>
                <w:u w:val="single"/>
                <w:lang w:eastAsia="lt-LT"/>
              </w:rPr>
              <w:t xml:space="preserve">Automobilis privalo atitikti Aplinkos apsaugos kriterijų taikymo vykdant žaliuosius pirkimus tvarkos aprašo (Aplinkos ministro 2011-06-28 įsakymas Nr. D1-508 (aktuali redakcija)) antrame priede </w:t>
            </w:r>
          </w:p>
          <w:p w14:paraId="7C0D772A" w14:textId="13881B3D" w:rsidR="00E3791C" w:rsidRPr="00E3791C" w:rsidRDefault="00E3791C" w:rsidP="00E3791C">
            <w:pPr>
              <w:jc w:val="both"/>
              <w:outlineLvl w:val="0"/>
              <w:rPr>
                <w:rFonts w:ascii="Times New Roman" w:hAnsi="Times New Roman" w:cs="Times New Roman"/>
                <w:sz w:val="24"/>
                <w:szCs w:val="24"/>
                <w:lang w:eastAsia="lt-LT"/>
              </w:rPr>
            </w:pPr>
            <w:r w:rsidRPr="00E3791C">
              <w:rPr>
                <w:rFonts w:ascii="Times New Roman" w:hAnsi="Times New Roman" w:cs="Times New Roman"/>
                <w:sz w:val="24"/>
                <w:szCs w:val="24"/>
                <w:lang w:eastAsia="lt-LT"/>
              </w:rPr>
              <w:t>Automobilis turi tenkinti transporto priemonių išmetamųjų teršalų reikalavimus, nustatytus Euro 6 standarte,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Nr. 715/2007.</w:t>
            </w:r>
          </w:p>
        </w:tc>
        <w:tc>
          <w:tcPr>
            <w:tcW w:w="4252" w:type="dxa"/>
          </w:tcPr>
          <w:p w14:paraId="2BA17873" w14:textId="77777777" w:rsidR="00E3791C" w:rsidRPr="00E3791C" w:rsidRDefault="00E3791C" w:rsidP="005A4031">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i/>
                <w:iCs/>
                <w:color w:val="EE0000"/>
                <w:sz w:val="24"/>
                <w:szCs w:val="24"/>
                <w:lang w:eastAsia="lt-LT"/>
              </w:rPr>
              <w:t>Atitiktį įrodantys dokumentai: gamintojo techniniai dokumentai (transporto priemonės tipo patvirtinimo dokumentai) arba kiti lygiaverčiai įrodymai.</w:t>
            </w:r>
          </w:p>
        </w:tc>
      </w:tr>
    </w:tbl>
    <w:p w14:paraId="771C477E" w14:textId="77777777" w:rsidR="00E3791C" w:rsidRPr="000515BD" w:rsidRDefault="00E3791C" w:rsidP="00993B7D">
      <w:pPr>
        <w:pStyle w:val="DALIS"/>
        <w:numPr>
          <w:ilvl w:val="0"/>
          <w:numId w:val="0"/>
        </w:numPr>
        <w:spacing w:before="0" w:after="0" w:line="240" w:lineRule="auto"/>
        <w:ind w:left="284"/>
        <w:rPr>
          <w:rFonts w:cs="Times New Roman"/>
          <w:b/>
          <w:bCs/>
          <w:sz w:val="24"/>
          <w:szCs w:val="24"/>
          <w:lang w:val="lt-LT"/>
        </w:rPr>
      </w:pPr>
    </w:p>
    <w:p w14:paraId="5AC9A548" w14:textId="77777777" w:rsidR="00BE0D90" w:rsidRPr="000515BD" w:rsidRDefault="00BE0D90" w:rsidP="00BE0D90">
      <w:pPr>
        <w:spacing w:after="0" w:line="240" w:lineRule="auto"/>
        <w:ind w:firstLine="720"/>
        <w:jc w:val="both"/>
        <w:rPr>
          <w:rFonts w:ascii="Times New Roman" w:hAnsi="Times New Roman" w:cs="Times New Roman"/>
          <w:b/>
          <w:bCs/>
          <w:sz w:val="24"/>
          <w:szCs w:val="24"/>
          <w:u w:val="single"/>
        </w:rPr>
      </w:pPr>
      <w:r w:rsidRPr="000515BD">
        <w:rPr>
          <w:rFonts w:ascii="Times New Roman" w:hAnsi="Times New Roman" w:cs="Times New Roman"/>
          <w:sz w:val="24"/>
          <w:szCs w:val="24"/>
        </w:rPr>
        <w:t xml:space="preserve"> </w:t>
      </w:r>
      <w:r w:rsidRPr="000515BD">
        <w:rPr>
          <w:rFonts w:ascii="Times New Roman" w:hAnsi="Times New Roman" w:cs="Times New Roman"/>
          <w:b/>
          <w:bCs/>
          <w:sz w:val="24"/>
          <w:szCs w:val="24"/>
          <w:u w:val="single"/>
        </w:rPr>
        <w:t xml:space="preserve">Patvirtiname, kad siūlomos </w:t>
      </w:r>
      <w:r w:rsidRPr="000515BD">
        <w:rPr>
          <w:rFonts w:ascii="Times New Roman" w:hAnsi="Times New Roman" w:cs="Times New Roman"/>
          <w:b/>
          <w:bCs/>
          <w:i/>
          <w:sz w:val="24"/>
          <w:szCs w:val="24"/>
          <w:u w:val="single"/>
        </w:rPr>
        <w:t>prekės</w:t>
      </w:r>
      <w:r w:rsidRPr="000515BD">
        <w:rPr>
          <w:rFonts w:ascii="Times New Roman" w:hAnsi="Times New Roman" w:cs="Times New Roman"/>
          <w:b/>
          <w:bCs/>
          <w:sz w:val="24"/>
          <w:szCs w:val="24"/>
          <w:u w:val="single"/>
        </w:rPr>
        <w:t xml:space="preserve"> visiškai atitinka pirkimo sąlygose nurodytus reikalavimus.</w:t>
      </w:r>
    </w:p>
    <w:p w14:paraId="04D699A5" w14:textId="77777777" w:rsidR="00BE0D90" w:rsidRDefault="00BE0D90" w:rsidP="00BE0D90">
      <w:pPr>
        <w:spacing w:after="0" w:line="240" w:lineRule="auto"/>
        <w:ind w:firstLine="720"/>
        <w:jc w:val="both"/>
        <w:rPr>
          <w:rFonts w:ascii="Times New Roman" w:hAnsi="Times New Roman" w:cs="Times New Roman"/>
          <w:sz w:val="24"/>
          <w:szCs w:val="24"/>
        </w:rPr>
      </w:pPr>
    </w:p>
    <w:p w14:paraId="641B43D8" w14:textId="77777777" w:rsidR="00E3791C" w:rsidRPr="000515BD" w:rsidRDefault="00E3791C" w:rsidP="00BE0D90">
      <w:pPr>
        <w:spacing w:after="0" w:line="240" w:lineRule="auto"/>
        <w:ind w:firstLine="720"/>
        <w:jc w:val="both"/>
        <w:rPr>
          <w:rFonts w:ascii="Times New Roman" w:hAnsi="Times New Roman" w:cs="Times New Roman"/>
          <w:sz w:val="24"/>
          <w:szCs w:val="24"/>
        </w:rPr>
      </w:pPr>
    </w:p>
    <w:p w14:paraId="37D1044B" w14:textId="77777777" w:rsidR="00BE0D90" w:rsidRPr="000515BD" w:rsidRDefault="00BE0D90" w:rsidP="00BE0D90">
      <w:pPr>
        <w:widowControl w:val="0"/>
        <w:tabs>
          <w:tab w:val="left" w:pos="567"/>
        </w:tabs>
        <w:suppressAutoHyphens/>
        <w:spacing w:after="0" w:line="240" w:lineRule="auto"/>
        <w:ind w:left="284"/>
        <w:contextualSpacing/>
        <w:jc w:val="center"/>
        <w:rPr>
          <w:rFonts w:ascii="Times New Roman" w:eastAsia="Times New Roman" w:hAnsi="Times New Roman" w:cs="Times New Roman"/>
          <w:b/>
          <w:bCs/>
          <w:sz w:val="24"/>
          <w:szCs w:val="24"/>
        </w:rPr>
      </w:pPr>
      <w:r w:rsidRPr="000515BD">
        <w:rPr>
          <w:rFonts w:ascii="Times New Roman" w:eastAsia="Times New Roman" w:hAnsi="Times New Roman" w:cs="Times New Roman"/>
          <w:b/>
          <w:bCs/>
          <w:sz w:val="24"/>
          <w:szCs w:val="24"/>
        </w:rPr>
        <w:t>4.PRIDEDAMI DOKUMENTAI IR INFORMACIJA APIE KONFIDENCIALUMĄ</w:t>
      </w:r>
    </w:p>
    <w:p w14:paraId="689E714F" w14:textId="77777777" w:rsidR="00BE0D90" w:rsidRPr="000515BD" w:rsidRDefault="00BE0D90" w:rsidP="00BE0D90">
      <w:pPr>
        <w:widowControl w:val="0"/>
        <w:tabs>
          <w:tab w:val="left" w:pos="567"/>
        </w:tabs>
        <w:suppressAutoHyphens/>
        <w:ind w:left="360"/>
        <w:contextualSpacing/>
        <w:rPr>
          <w:rFonts w:ascii="Times New Roman" w:eastAsia="Times New Roman" w:hAnsi="Times New Roman" w:cs="Times New Roman"/>
          <w:b/>
          <w:bCs/>
          <w:sz w:val="24"/>
          <w:szCs w:val="24"/>
        </w:rPr>
      </w:pPr>
    </w:p>
    <w:p w14:paraId="216DC928" w14:textId="77777777" w:rsidR="00BE0D90" w:rsidRPr="000515BD" w:rsidRDefault="00BE0D90" w:rsidP="00BE0D90">
      <w:pPr>
        <w:ind w:firstLine="567"/>
        <w:contextualSpacing/>
        <w:rPr>
          <w:rFonts w:ascii="Times New Roman" w:eastAsia="Times New Roman" w:hAnsi="Times New Roman" w:cs="Times New Roman"/>
          <w:sz w:val="24"/>
          <w:szCs w:val="24"/>
        </w:rPr>
      </w:pPr>
      <w:r w:rsidRPr="000515BD">
        <w:rPr>
          <w:rFonts w:ascii="Times New Roman" w:eastAsia="Times New Roman" w:hAnsi="Times New Roman" w:cs="Times New Roman"/>
          <w:sz w:val="24"/>
          <w:szCs w:val="24"/>
        </w:rPr>
        <w:t>Jei nenurodyta kitaip, visi dokumentai teikiami su pasiūlymu CVP IS priemonėmis:</w:t>
      </w: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BE0D90" w:rsidRPr="000515BD" w14:paraId="4A62362D" w14:textId="77777777" w:rsidTr="008232A4">
        <w:tc>
          <w:tcPr>
            <w:tcW w:w="7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BCAB4C3" w14:textId="77777777" w:rsidR="00BE0D90" w:rsidRPr="000515BD" w:rsidRDefault="00BE0D90" w:rsidP="008232A4">
            <w:pPr>
              <w:widowControl w:val="0"/>
              <w:suppressAutoHyphens/>
              <w:jc w:val="center"/>
              <w:rPr>
                <w:rFonts w:eastAsia="Lucida Sans Unicode"/>
                <w:b/>
                <w:bCs/>
                <w:sz w:val="24"/>
                <w:szCs w:val="24"/>
              </w:rPr>
            </w:pPr>
            <w:r w:rsidRPr="000515BD">
              <w:rPr>
                <w:rFonts w:eastAsia="Lucida Sans Unicode"/>
                <w:b/>
                <w:bCs/>
                <w:sz w:val="24"/>
                <w:szCs w:val="24"/>
              </w:rPr>
              <w:t>Eil.</w:t>
            </w:r>
          </w:p>
          <w:p w14:paraId="7A855D46" w14:textId="77777777" w:rsidR="00BE0D90" w:rsidRPr="000515BD" w:rsidRDefault="00BE0D90" w:rsidP="008232A4">
            <w:pPr>
              <w:widowControl w:val="0"/>
              <w:suppressAutoHyphens/>
              <w:jc w:val="center"/>
              <w:rPr>
                <w:rFonts w:eastAsia="Lucida Sans Unicode"/>
                <w:b/>
                <w:bCs/>
                <w:sz w:val="24"/>
                <w:szCs w:val="24"/>
              </w:rPr>
            </w:pPr>
            <w:r w:rsidRPr="000515BD">
              <w:rPr>
                <w:rFonts w:eastAsia="Lucida Sans Unicode"/>
                <w:b/>
                <w:bCs/>
                <w:sz w:val="24"/>
                <w:szCs w:val="24"/>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584EB9" w14:textId="77777777" w:rsidR="00BE0D90" w:rsidRPr="000515BD" w:rsidRDefault="00BE0D90" w:rsidP="008232A4">
            <w:pPr>
              <w:widowControl w:val="0"/>
              <w:suppressAutoHyphens/>
              <w:jc w:val="center"/>
              <w:rPr>
                <w:rFonts w:eastAsia="Lucida Sans Unicode"/>
                <w:b/>
                <w:bCs/>
                <w:sz w:val="24"/>
                <w:szCs w:val="24"/>
              </w:rPr>
            </w:pPr>
            <w:r w:rsidRPr="000515BD">
              <w:rPr>
                <w:rFonts w:eastAsia="Lucida Sans Unicode"/>
                <w:b/>
                <w:bCs/>
                <w:sz w:val="24"/>
                <w:szCs w:val="24"/>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BD0F8A1" w14:textId="77777777" w:rsidR="00BE0D90" w:rsidRPr="000515BD" w:rsidRDefault="00BE0D90" w:rsidP="008232A4">
            <w:pPr>
              <w:widowControl w:val="0"/>
              <w:suppressAutoHyphens/>
              <w:jc w:val="center"/>
              <w:rPr>
                <w:rFonts w:eastAsia="Lucida Sans Unicode"/>
                <w:b/>
                <w:bCs/>
                <w:sz w:val="24"/>
                <w:szCs w:val="24"/>
              </w:rPr>
            </w:pPr>
            <w:r w:rsidRPr="000515BD">
              <w:rPr>
                <w:rFonts w:eastAsia="Lucida Sans Unicode"/>
                <w:b/>
                <w:bCs/>
                <w:sz w:val="24"/>
                <w:szCs w:val="24"/>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ADF2822" w14:textId="77777777" w:rsidR="00BE0D90" w:rsidRPr="000515BD" w:rsidRDefault="00BE0D90" w:rsidP="008232A4">
            <w:pPr>
              <w:widowControl w:val="0"/>
              <w:suppressAutoHyphens/>
              <w:jc w:val="center"/>
              <w:rPr>
                <w:rFonts w:eastAsia="Lucida Sans Unicode"/>
                <w:b/>
                <w:bCs/>
                <w:sz w:val="24"/>
                <w:szCs w:val="24"/>
              </w:rPr>
            </w:pPr>
            <w:r w:rsidRPr="000515BD">
              <w:rPr>
                <w:rFonts w:eastAsia="Lucida Sans Unicode"/>
                <w:b/>
                <w:bCs/>
                <w:sz w:val="24"/>
                <w:szCs w:val="24"/>
              </w:rPr>
              <w:t>Ar dokumente yra konfidencialios informacijos</w:t>
            </w:r>
            <w:r w:rsidRPr="000515BD">
              <w:rPr>
                <w:rFonts w:eastAsia="Lucida Sans Unicode"/>
                <w:b/>
                <w:bCs/>
                <w:sz w:val="24"/>
                <w:szCs w:val="24"/>
                <w:vertAlign w:val="superscript"/>
              </w:rPr>
              <w:t>*</w:t>
            </w:r>
            <w:r w:rsidRPr="000515BD">
              <w:rPr>
                <w:rFonts w:eastAsia="Lucida Sans Unicode"/>
                <w:b/>
                <w:bCs/>
                <w:sz w:val="24"/>
                <w:szCs w:val="24"/>
              </w:rPr>
              <w:t>?</w:t>
            </w:r>
          </w:p>
          <w:p w14:paraId="7E136CB3" w14:textId="77777777" w:rsidR="00BE0D90" w:rsidRPr="000515BD" w:rsidRDefault="00BE0D90" w:rsidP="008232A4">
            <w:pPr>
              <w:widowControl w:val="0"/>
              <w:suppressAutoHyphens/>
              <w:jc w:val="center"/>
              <w:rPr>
                <w:rFonts w:eastAsia="Lucida Sans Unicode"/>
                <w:b/>
                <w:bCs/>
                <w:sz w:val="24"/>
                <w:szCs w:val="24"/>
              </w:rPr>
            </w:pPr>
            <w:r w:rsidRPr="000515BD">
              <w:rPr>
                <w:rFonts w:eastAsia="Lucida Sans Unicode"/>
                <w:b/>
                <w:bCs/>
                <w:sz w:val="24"/>
                <w:szCs w:val="24"/>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A3E12C0" w14:textId="77777777" w:rsidR="00BE0D90" w:rsidRPr="000515BD" w:rsidRDefault="00BE0D90" w:rsidP="008232A4">
            <w:pPr>
              <w:widowControl w:val="0"/>
              <w:suppressAutoHyphens/>
              <w:jc w:val="center"/>
              <w:rPr>
                <w:rFonts w:eastAsia="Lucida Sans Unicode"/>
                <w:b/>
                <w:bCs/>
                <w:sz w:val="24"/>
                <w:szCs w:val="24"/>
              </w:rPr>
            </w:pPr>
            <w:r w:rsidRPr="000515BD">
              <w:rPr>
                <w:rFonts w:eastAsia="Lucida Sans Unicode"/>
                <w:b/>
                <w:bCs/>
                <w:sz w:val="24"/>
                <w:szCs w:val="24"/>
              </w:rPr>
              <w:t>Paaiškinimas, kokia konkreti informacija dokumente yra konfidenciali ir kodėl</w:t>
            </w:r>
          </w:p>
        </w:tc>
      </w:tr>
      <w:tr w:rsidR="00BE0D90" w:rsidRPr="000515BD" w14:paraId="6644F053" w14:textId="77777777" w:rsidTr="008232A4">
        <w:tc>
          <w:tcPr>
            <w:tcW w:w="717" w:type="dxa"/>
            <w:tcBorders>
              <w:top w:val="single" w:sz="4" w:space="0" w:color="000000"/>
              <w:left w:val="single" w:sz="4" w:space="0" w:color="000000"/>
              <w:bottom w:val="single" w:sz="4" w:space="0" w:color="000000"/>
              <w:right w:val="single" w:sz="4" w:space="0" w:color="000000"/>
            </w:tcBorders>
            <w:vAlign w:val="center"/>
            <w:hideMark/>
          </w:tcPr>
          <w:p w14:paraId="34C541CD" w14:textId="77777777" w:rsidR="00BE0D90" w:rsidRPr="000515BD" w:rsidRDefault="00BE0D90" w:rsidP="008232A4">
            <w:pPr>
              <w:widowControl w:val="0"/>
              <w:suppressAutoHyphens/>
              <w:jc w:val="center"/>
              <w:rPr>
                <w:rFonts w:eastAsia="Lucida Sans Unicode"/>
                <w:bCs/>
                <w:sz w:val="24"/>
                <w:szCs w:val="24"/>
              </w:rPr>
            </w:pPr>
            <w:r w:rsidRPr="000515BD">
              <w:rPr>
                <w:rFonts w:eastAsia="Lucida Sans Unicode"/>
                <w:i/>
                <w:sz w:val="24"/>
                <w:szCs w:val="24"/>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0E7A2D11" w14:textId="77777777" w:rsidR="00BE0D90" w:rsidRPr="000515BD" w:rsidRDefault="00BE0D90" w:rsidP="008232A4">
            <w:pPr>
              <w:widowControl w:val="0"/>
              <w:suppressAutoHyphens/>
              <w:jc w:val="center"/>
              <w:rPr>
                <w:rFonts w:eastAsia="Lucida Sans Unicode"/>
                <w:bCs/>
                <w:sz w:val="24"/>
                <w:szCs w:val="24"/>
              </w:rPr>
            </w:pPr>
            <w:r w:rsidRPr="000515BD">
              <w:rPr>
                <w:rFonts w:eastAsia="Lucida Sans Unicode"/>
                <w:i/>
                <w:iCs/>
                <w:sz w:val="24"/>
                <w:szCs w:val="24"/>
              </w:rPr>
              <w:t>2</w:t>
            </w:r>
          </w:p>
        </w:tc>
        <w:tc>
          <w:tcPr>
            <w:tcW w:w="1275" w:type="dxa"/>
            <w:tcBorders>
              <w:top w:val="single" w:sz="4" w:space="0" w:color="000000"/>
              <w:left w:val="single" w:sz="4" w:space="0" w:color="000000"/>
              <w:bottom w:val="single" w:sz="4" w:space="0" w:color="000000"/>
              <w:right w:val="single" w:sz="4" w:space="0" w:color="000000"/>
            </w:tcBorders>
            <w:hideMark/>
          </w:tcPr>
          <w:p w14:paraId="001FA59E" w14:textId="77777777" w:rsidR="00BE0D90" w:rsidRPr="000515BD" w:rsidRDefault="00BE0D90" w:rsidP="008232A4">
            <w:pPr>
              <w:widowControl w:val="0"/>
              <w:suppressAutoHyphens/>
              <w:jc w:val="center"/>
              <w:rPr>
                <w:rFonts w:eastAsia="Lucida Sans Unicode"/>
                <w:i/>
                <w:sz w:val="24"/>
                <w:szCs w:val="24"/>
              </w:rPr>
            </w:pPr>
            <w:r w:rsidRPr="000515BD">
              <w:rPr>
                <w:rFonts w:eastAsia="Lucida Sans Unicode"/>
                <w:i/>
                <w:sz w:val="24"/>
                <w:szCs w:val="24"/>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592159F7" w14:textId="77777777" w:rsidR="00BE0D90" w:rsidRPr="000515BD" w:rsidRDefault="00BE0D90" w:rsidP="008232A4">
            <w:pPr>
              <w:widowControl w:val="0"/>
              <w:suppressAutoHyphens/>
              <w:jc w:val="center"/>
              <w:rPr>
                <w:rFonts w:eastAsia="Lucida Sans Unicode"/>
                <w:bCs/>
                <w:i/>
                <w:iCs/>
                <w:sz w:val="24"/>
                <w:szCs w:val="24"/>
              </w:rPr>
            </w:pPr>
            <w:r w:rsidRPr="000515BD">
              <w:rPr>
                <w:rFonts w:eastAsia="Lucida Sans Unicode"/>
                <w:bCs/>
                <w:i/>
                <w:iCs/>
                <w:sz w:val="24"/>
                <w:szCs w:val="24"/>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6F854214" w14:textId="77777777" w:rsidR="00BE0D90" w:rsidRPr="000515BD" w:rsidRDefault="00BE0D90" w:rsidP="008232A4">
            <w:pPr>
              <w:widowControl w:val="0"/>
              <w:suppressAutoHyphens/>
              <w:jc w:val="center"/>
              <w:rPr>
                <w:rFonts w:eastAsia="Lucida Sans Unicode"/>
                <w:bCs/>
                <w:sz w:val="24"/>
                <w:szCs w:val="24"/>
              </w:rPr>
            </w:pPr>
            <w:r w:rsidRPr="000515BD">
              <w:rPr>
                <w:rFonts w:eastAsia="Lucida Sans Unicode"/>
                <w:i/>
                <w:sz w:val="24"/>
                <w:szCs w:val="24"/>
              </w:rPr>
              <w:t>5</w:t>
            </w:r>
          </w:p>
        </w:tc>
      </w:tr>
      <w:tr w:rsidR="00BE0D90" w:rsidRPr="000515BD" w14:paraId="7D61FEEA" w14:textId="77777777" w:rsidTr="008232A4">
        <w:tc>
          <w:tcPr>
            <w:tcW w:w="717" w:type="dxa"/>
            <w:tcBorders>
              <w:top w:val="single" w:sz="4" w:space="0" w:color="000000"/>
              <w:left w:val="single" w:sz="4" w:space="0" w:color="000000"/>
              <w:bottom w:val="single" w:sz="4" w:space="0" w:color="000000"/>
              <w:right w:val="single" w:sz="4" w:space="0" w:color="000000"/>
            </w:tcBorders>
            <w:hideMark/>
          </w:tcPr>
          <w:p w14:paraId="7DC4921D" w14:textId="77777777" w:rsidR="00BE0D90" w:rsidRPr="000515BD" w:rsidRDefault="00BE0D90" w:rsidP="008232A4">
            <w:pPr>
              <w:widowControl w:val="0"/>
              <w:suppressAutoHyphens/>
              <w:jc w:val="center"/>
              <w:rPr>
                <w:rFonts w:eastAsia="Lucida Sans Unicode"/>
                <w:sz w:val="24"/>
                <w:szCs w:val="24"/>
              </w:rPr>
            </w:pPr>
            <w:r w:rsidRPr="000515BD">
              <w:rPr>
                <w:rFonts w:eastAsia="Lucida Sans Unicode"/>
                <w:sz w:val="24"/>
                <w:szCs w:val="24"/>
              </w:rPr>
              <w:t>1.</w:t>
            </w:r>
          </w:p>
        </w:tc>
        <w:tc>
          <w:tcPr>
            <w:tcW w:w="3253" w:type="dxa"/>
            <w:tcBorders>
              <w:top w:val="single" w:sz="4" w:space="0" w:color="000000"/>
              <w:left w:val="single" w:sz="4" w:space="0" w:color="000000"/>
              <w:bottom w:val="single" w:sz="4" w:space="0" w:color="000000"/>
              <w:right w:val="single" w:sz="4" w:space="0" w:color="000000"/>
            </w:tcBorders>
          </w:tcPr>
          <w:p w14:paraId="79266D4D" w14:textId="77777777" w:rsidR="00BE0D90" w:rsidRPr="000515BD" w:rsidRDefault="00BE0D90" w:rsidP="008232A4">
            <w:pPr>
              <w:widowControl w:val="0"/>
              <w:suppressAutoHyphens/>
              <w:rPr>
                <w:rFonts w:eastAsia="Lucida Sans Unicode"/>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523C0C19" w14:textId="77777777" w:rsidR="00BE0D90" w:rsidRPr="000515BD" w:rsidRDefault="00BE0D90" w:rsidP="008232A4">
            <w:pPr>
              <w:widowControl w:val="0"/>
              <w:suppressAutoHyphens/>
              <w:rPr>
                <w:rFonts w:eastAsia="Lucida Sans Unicode"/>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64A8EEED" w14:textId="77777777" w:rsidR="00BE0D90" w:rsidRPr="000515BD" w:rsidRDefault="00BE0D90" w:rsidP="008232A4">
            <w:pPr>
              <w:widowControl w:val="0"/>
              <w:suppressAutoHyphens/>
              <w:rPr>
                <w:rFonts w:eastAsia="Lucida Sans Unicode"/>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3FE2DDC1" w14:textId="77777777" w:rsidR="00BE0D90" w:rsidRPr="000515BD" w:rsidRDefault="00BE0D90" w:rsidP="008232A4">
            <w:pPr>
              <w:widowControl w:val="0"/>
              <w:suppressAutoHyphens/>
              <w:rPr>
                <w:rFonts w:eastAsia="Lucida Sans Unicode"/>
                <w:sz w:val="24"/>
                <w:szCs w:val="24"/>
              </w:rPr>
            </w:pPr>
          </w:p>
        </w:tc>
      </w:tr>
      <w:tr w:rsidR="00BE0D90" w:rsidRPr="000515BD" w14:paraId="67F81D05" w14:textId="77777777" w:rsidTr="008232A4">
        <w:tc>
          <w:tcPr>
            <w:tcW w:w="717" w:type="dxa"/>
            <w:tcBorders>
              <w:top w:val="single" w:sz="4" w:space="0" w:color="000000"/>
              <w:left w:val="single" w:sz="4" w:space="0" w:color="000000"/>
              <w:bottom w:val="single" w:sz="4" w:space="0" w:color="000000"/>
              <w:right w:val="single" w:sz="4" w:space="0" w:color="000000"/>
            </w:tcBorders>
            <w:hideMark/>
          </w:tcPr>
          <w:p w14:paraId="337D53FD" w14:textId="77777777" w:rsidR="00BE0D90" w:rsidRPr="000515BD" w:rsidRDefault="00BE0D90" w:rsidP="008232A4">
            <w:pPr>
              <w:widowControl w:val="0"/>
              <w:suppressAutoHyphens/>
              <w:jc w:val="center"/>
              <w:rPr>
                <w:rFonts w:eastAsia="Calibri"/>
                <w:sz w:val="24"/>
                <w:szCs w:val="24"/>
              </w:rPr>
            </w:pPr>
            <w:r w:rsidRPr="000515BD">
              <w:rPr>
                <w:rFonts w:eastAsia="Calibri"/>
                <w:sz w:val="24"/>
                <w:szCs w:val="24"/>
              </w:rPr>
              <w:t>...</w:t>
            </w:r>
          </w:p>
        </w:tc>
        <w:tc>
          <w:tcPr>
            <w:tcW w:w="3253" w:type="dxa"/>
            <w:tcBorders>
              <w:top w:val="single" w:sz="4" w:space="0" w:color="000000"/>
              <w:left w:val="single" w:sz="4" w:space="0" w:color="000000"/>
              <w:bottom w:val="single" w:sz="4" w:space="0" w:color="000000"/>
              <w:right w:val="single" w:sz="4" w:space="0" w:color="000000"/>
            </w:tcBorders>
          </w:tcPr>
          <w:p w14:paraId="6A0BE9D9" w14:textId="77777777" w:rsidR="00BE0D90" w:rsidRPr="000515BD" w:rsidRDefault="00BE0D90" w:rsidP="008232A4">
            <w:pPr>
              <w:widowControl w:val="0"/>
              <w:suppressAutoHyphens/>
              <w:rPr>
                <w:rFonts w:eastAsia="Lucida Sans Unicode"/>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66171AF9" w14:textId="77777777" w:rsidR="00BE0D90" w:rsidRPr="000515BD" w:rsidRDefault="00BE0D90" w:rsidP="008232A4">
            <w:pPr>
              <w:widowControl w:val="0"/>
              <w:suppressAutoHyphens/>
              <w:rPr>
                <w:rFonts w:eastAsia="Lucida Sans Unicode"/>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1F72A6F0" w14:textId="77777777" w:rsidR="00BE0D90" w:rsidRPr="000515BD" w:rsidRDefault="00BE0D90" w:rsidP="008232A4">
            <w:pPr>
              <w:widowControl w:val="0"/>
              <w:suppressAutoHyphens/>
              <w:rPr>
                <w:rFonts w:eastAsia="Lucida Sans Unicode"/>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0C7B0EEC" w14:textId="77777777" w:rsidR="00BE0D90" w:rsidRPr="000515BD" w:rsidRDefault="00BE0D90" w:rsidP="008232A4">
            <w:pPr>
              <w:widowControl w:val="0"/>
              <w:suppressAutoHyphens/>
              <w:rPr>
                <w:rFonts w:eastAsia="Lucida Sans Unicode"/>
                <w:sz w:val="24"/>
                <w:szCs w:val="24"/>
              </w:rPr>
            </w:pPr>
          </w:p>
        </w:tc>
      </w:tr>
    </w:tbl>
    <w:p w14:paraId="347E25E1" w14:textId="77777777" w:rsidR="00BE0D90" w:rsidRPr="000515BD" w:rsidRDefault="00BE0D90" w:rsidP="00BE0D90">
      <w:pPr>
        <w:widowControl w:val="0"/>
        <w:suppressAutoHyphens/>
        <w:jc w:val="both"/>
        <w:rPr>
          <w:rFonts w:ascii="Times New Roman" w:eastAsia="Lucida Sans Unicode" w:hAnsi="Times New Roman" w:cs="Times New Roman"/>
          <w:b/>
          <w:bCs/>
          <w:sz w:val="24"/>
          <w:szCs w:val="24"/>
        </w:rPr>
      </w:pPr>
      <w:r w:rsidRPr="000515BD">
        <w:rPr>
          <w:rFonts w:ascii="Times New Roman" w:eastAsia="Lucida Sans Unicode" w:hAnsi="Times New Roman" w:cs="Times New Roman"/>
          <w:b/>
          <w:bCs/>
          <w:sz w:val="24"/>
          <w:szCs w:val="24"/>
        </w:rPr>
        <w:t xml:space="preserve">*Pastabos: </w:t>
      </w:r>
    </w:p>
    <w:p w14:paraId="667FF324" w14:textId="77777777" w:rsidR="00BE0D90" w:rsidRPr="000515BD" w:rsidRDefault="00BE0D90" w:rsidP="00BE0D90">
      <w:pPr>
        <w:widowControl w:val="0"/>
        <w:suppressAutoHyphens/>
        <w:jc w:val="both"/>
        <w:rPr>
          <w:rFonts w:ascii="Times New Roman" w:eastAsia="Lucida Sans Unicode" w:hAnsi="Times New Roman" w:cs="Times New Roman"/>
          <w:sz w:val="24"/>
          <w:szCs w:val="24"/>
        </w:rPr>
      </w:pPr>
      <w:r w:rsidRPr="000515BD">
        <w:rPr>
          <w:rFonts w:ascii="Times New Roman" w:eastAsia="Lucida Sans Unicode" w:hAnsi="Times New Roman" w:cs="Times New Roman"/>
          <w:sz w:val="24"/>
          <w:szCs w:val="24"/>
        </w:rPr>
        <w:t xml:space="preserve">1. pildyti tuomet, jei bus pateikta konfidenciali informacija. Tiekėjas negali nurodyti, kad konfidenciali yra pasiūlymo kaina arba, kad visas pasiūlymas yra konfidencialus; </w:t>
      </w:r>
    </w:p>
    <w:p w14:paraId="559F9414" w14:textId="77777777" w:rsidR="00BE0D90" w:rsidRPr="000515BD" w:rsidRDefault="00BE0D90" w:rsidP="00BE0D90">
      <w:pPr>
        <w:widowControl w:val="0"/>
        <w:suppressAutoHyphens/>
        <w:jc w:val="both"/>
        <w:rPr>
          <w:rFonts w:ascii="Times New Roman" w:eastAsia="Lucida Sans Unicode" w:hAnsi="Times New Roman" w:cs="Times New Roman"/>
          <w:sz w:val="24"/>
          <w:szCs w:val="24"/>
        </w:rPr>
      </w:pPr>
      <w:r w:rsidRPr="000515BD">
        <w:rPr>
          <w:rFonts w:ascii="Times New Roman" w:eastAsia="Lucida Sans Unicode" w:hAnsi="Times New Roman" w:cs="Times New Roman"/>
          <w:sz w:val="24"/>
          <w:szCs w:val="24"/>
        </w:rPr>
        <w:t xml:space="preserve">2. tiekėjui nenurodžius, kokia informacija yra konfidenciali, laikoma, kad konfidencialios informacijos pasiūlyme nėra; </w:t>
      </w:r>
    </w:p>
    <w:p w14:paraId="6600A199" w14:textId="77777777" w:rsidR="00BE0D90" w:rsidRPr="000515BD" w:rsidRDefault="00BE0D90" w:rsidP="00BE0D90">
      <w:pPr>
        <w:widowControl w:val="0"/>
        <w:suppressAutoHyphens/>
        <w:jc w:val="both"/>
        <w:rPr>
          <w:rFonts w:ascii="Times New Roman" w:eastAsia="Lucida Sans Unicode" w:hAnsi="Times New Roman" w:cs="Times New Roman"/>
          <w:sz w:val="24"/>
          <w:szCs w:val="24"/>
        </w:rPr>
      </w:pPr>
      <w:r w:rsidRPr="000515BD">
        <w:rPr>
          <w:rFonts w:ascii="Times New Roman" w:eastAsia="Lucida Sans Unicode" w:hAnsi="Times New Roman" w:cs="Times New Roman"/>
          <w:sz w:val="24"/>
          <w:szCs w:val="24"/>
        </w:rPr>
        <w:t>3. pasiūlymo dalis, kurios dalyvis nenurodė kaip konfidencialios, bus viešinama Viešųjų pirkimų tarnybos direktoriaus 2017 m.  birželio 19 d. įsakyme Nr. 1S-91 nustatyta tvarka.</w:t>
      </w:r>
    </w:p>
    <w:p w14:paraId="41445EB9" w14:textId="77777777" w:rsidR="00BE0D90" w:rsidRPr="000515BD" w:rsidRDefault="00BE0D90" w:rsidP="00BE0D90">
      <w:pPr>
        <w:widowControl w:val="0"/>
        <w:suppressAutoHyphens/>
        <w:jc w:val="both"/>
        <w:rPr>
          <w:rFonts w:ascii="Times New Roman" w:eastAsia="Lucida Sans Unicode" w:hAnsi="Times New Roman" w:cs="Times New Roman"/>
          <w:b/>
          <w:bCs/>
          <w:sz w:val="24"/>
          <w:szCs w:val="24"/>
        </w:rPr>
      </w:pPr>
      <w:r w:rsidRPr="000515BD">
        <w:rPr>
          <w:rFonts w:ascii="Times New Roman" w:eastAsia="Lucida Sans Unicode" w:hAnsi="Times New Roman" w:cs="Times New Roman"/>
          <w:b/>
          <w:bCs/>
          <w:sz w:val="24"/>
          <w:szCs w:val="24"/>
        </w:rPr>
        <w:t>Pasirašydamas šį pasiūlymą, tvirtintu, kad:</w:t>
      </w:r>
    </w:p>
    <w:p w14:paraId="76F2A783" w14:textId="77777777" w:rsidR="00BE0D90" w:rsidRPr="000515BD" w:rsidRDefault="00BE0D90">
      <w:pPr>
        <w:widowControl w:val="0"/>
        <w:numPr>
          <w:ilvl w:val="0"/>
          <w:numId w:val="5"/>
        </w:numPr>
        <w:tabs>
          <w:tab w:val="left" w:pos="709"/>
        </w:tabs>
        <w:suppressAutoHyphens/>
        <w:spacing w:after="0" w:line="240" w:lineRule="auto"/>
        <w:ind w:left="0" w:firstLine="567"/>
        <w:contextualSpacing/>
        <w:jc w:val="both"/>
        <w:rPr>
          <w:rFonts w:ascii="Times New Roman" w:eastAsia="Times New Roman" w:hAnsi="Times New Roman" w:cs="Times New Roman"/>
          <w:b/>
          <w:bCs/>
          <w:smallCaps/>
          <w:sz w:val="24"/>
          <w:szCs w:val="24"/>
        </w:rPr>
      </w:pPr>
      <w:r w:rsidRPr="000515BD">
        <w:rPr>
          <w:rFonts w:ascii="Times New Roman" w:eastAsia="Times New Roman" w:hAnsi="Times New Roman" w:cs="Times New Roman"/>
          <w:sz w:val="24"/>
          <w:szCs w:val="24"/>
        </w:rPr>
        <w:t xml:space="preserve">esu susipažinęs su pirkimo dokumentais, taip pat su galiojančiais Lietuvos Respublikos įstatymais, poįstatyminiais teisės aktais, kurie reguliuoja viešųjų pirkimų atlikimo tvarką bei gali </w:t>
      </w:r>
      <w:r w:rsidRPr="000515BD">
        <w:rPr>
          <w:rFonts w:ascii="Times New Roman" w:eastAsia="Times New Roman" w:hAnsi="Times New Roman" w:cs="Times New Roman"/>
          <w:sz w:val="24"/>
          <w:szCs w:val="24"/>
        </w:rPr>
        <w:lastRenderedPageBreak/>
        <w:t>turėti įtakos bet kokiems tarp perkančiosios organizacijos ir tiekėjo susiklostantiems santykiams, kylantiems iš šio pirkimo ir (ar) susijusiems su šiuo pirkimu;</w:t>
      </w:r>
    </w:p>
    <w:p w14:paraId="5611314B" w14:textId="77777777" w:rsidR="00BE0D90" w:rsidRPr="000515BD" w:rsidRDefault="00BE0D90">
      <w:pPr>
        <w:widowControl w:val="0"/>
        <w:numPr>
          <w:ilvl w:val="0"/>
          <w:numId w:val="5"/>
        </w:numPr>
        <w:tabs>
          <w:tab w:val="left" w:pos="709"/>
        </w:tabs>
        <w:suppressAutoHyphens/>
        <w:spacing w:after="0" w:line="240" w:lineRule="auto"/>
        <w:ind w:left="0" w:firstLine="567"/>
        <w:contextualSpacing/>
        <w:jc w:val="both"/>
        <w:rPr>
          <w:rFonts w:ascii="Times New Roman" w:eastAsia="Times New Roman" w:hAnsi="Times New Roman" w:cs="Times New Roman"/>
          <w:b/>
          <w:bCs/>
          <w:smallCaps/>
          <w:sz w:val="24"/>
          <w:szCs w:val="24"/>
        </w:rPr>
      </w:pPr>
      <w:r w:rsidRPr="000515BD">
        <w:rPr>
          <w:rFonts w:ascii="Times New Roman" w:eastAsia="Times New Roman" w:hAnsi="Times New Roman" w:cs="Times New Roman"/>
          <w:sz w:val="24"/>
          <w:szCs w:val="24"/>
        </w:rPr>
        <w:t>sutinku su pirkimo dokumentuose nustatytomis sąlygomis ir procedūromis,</w:t>
      </w:r>
    </w:p>
    <w:p w14:paraId="6C9CE8E1" w14:textId="77777777" w:rsidR="00BE0D90" w:rsidRPr="000515BD" w:rsidRDefault="00BE0D90">
      <w:pPr>
        <w:widowControl w:val="0"/>
        <w:numPr>
          <w:ilvl w:val="0"/>
          <w:numId w:val="5"/>
        </w:numPr>
        <w:tabs>
          <w:tab w:val="left" w:pos="709"/>
        </w:tabs>
        <w:suppressAutoHyphens/>
        <w:spacing w:after="0" w:line="240" w:lineRule="auto"/>
        <w:ind w:left="0" w:firstLine="567"/>
        <w:contextualSpacing/>
        <w:jc w:val="both"/>
        <w:rPr>
          <w:rFonts w:ascii="Times New Roman" w:eastAsia="Times New Roman" w:hAnsi="Times New Roman" w:cs="Times New Roman"/>
          <w:sz w:val="24"/>
          <w:szCs w:val="24"/>
        </w:rPr>
      </w:pPr>
      <w:r w:rsidRPr="000515BD">
        <w:rPr>
          <w:rFonts w:ascii="Times New Roman" w:hAnsi="Times New Roman" w:cs="Times New Roman"/>
          <w:sz w:val="24"/>
          <w:szCs w:val="24"/>
        </w:rPr>
        <w:t>pasiūlymo dokumentuose pateikti duomenys ir informacija yra teisinga ir apima viską, ko reikia tinkamam sutarties įvykdymui;</w:t>
      </w:r>
    </w:p>
    <w:p w14:paraId="5A9EE963" w14:textId="77777777" w:rsidR="00BE0D90" w:rsidRPr="000515BD" w:rsidRDefault="00BE0D90">
      <w:pPr>
        <w:widowControl w:val="0"/>
        <w:numPr>
          <w:ilvl w:val="0"/>
          <w:numId w:val="3"/>
        </w:numPr>
        <w:tabs>
          <w:tab w:val="left" w:pos="709"/>
        </w:tabs>
        <w:suppressAutoHyphens/>
        <w:spacing w:after="0" w:line="240" w:lineRule="auto"/>
        <w:ind w:left="0" w:firstLine="567"/>
        <w:contextualSpacing/>
        <w:jc w:val="both"/>
        <w:rPr>
          <w:rFonts w:ascii="Times New Roman" w:eastAsia="Arial" w:hAnsi="Times New Roman" w:cs="Times New Roman"/>
          <w:sz w:val="24"/>
          <w:szCs w:val="24"/>
        </w:rPr>
      </w:pPr>
      <w:r w:rsidRPr="000515BD">
        <w:rPr>
          <w:rFonts w:ascii="Times New Roman" w:eastAsia="Times New Roman" w:hAnsi="Times New Roman" w:cs="Times New Roman"/>
          <w:sz w:val="24"/>
          <w:szCs w:val="24"/>
        </w:rPr>
        <w:t xml:space="preserve">pasiūlymas galioja </w:t>
      </w:r>
      <w:r w:rsidRPr="000515BD">
        <w:rPr>
          <w:rFonts w:ascii="Times New Roman" w:eastAsia="Times New Roman" w:hAnsi="Times New Roman" w:cs="Times New Roman"/>
          <w:iCs/>
          <w:sz w:val="24"/>
          <w:szCs w:val="24"/>
        </w:rPr>
        <w:t>90 d. nuo pasiūlymų pateikimo galutinio termino pabaigos.</w:t>
      </w:r>
    </w:p>
    <w:p w14:paraId="1D6C594D" w14:textId="77777777" w:rsidR="00BE0D90" w:rsidRPr="000515BD" w:rsidRDefault="00BE0D90" w:rsidP="00BE0D90">
      <w:pPr>
        <w:ind w:left="567"/>
        <w:contextualSpacing/>
        <w:jc w:val="both"/>
        <w:rPr>
          <w:rFonts w:ascii="Times New Roman" w:eastAsia="Arial" w:hAnsi="Times New Roman" w:cs="Times New Roman"/>
          <w:sz w:val="24"/>
          <w:szCs w:val="24"/>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BE0D90" w:rsidRPr="000515BD" w14:paraId="2EAB3BB1" w14:textId="77777777" w:rsidTr="008232A4">
        <w:trPr>
          <w:trHeight w:val="285"/>
        </w:trPr>
        <w:tc>
          <w:tcPr>
            <w:tcW w:w="3284" w:type="dxa"/>
            <w:tcBorders>
              <w:top w:val="nil"/>
              <w:left w:val="nil"/>
              <w:bottom w:val="single" w:sz="4" w:space="0" w:color="auto"/>
              <w:right w:val="nil"/>
            </w:tcBorders>
          </w:tcPr>
          <w:p w14:paraId="60AAACBF" w14:textId="77777777" w:rsidR="00BE0D90" w:rsidRPr="000515BD" w:rsidRDefault="00BE0D90" w:rsidP="008232A4">
            <w:pPr>
              <w:widowControl w:val="0"/>
              <w:suppressAutoHyphens/>
              <w:ind w:right="-1"/>
              <w:rPr>
                <w:rFonts w:ascii="Times New Roman" w:eastAsia="Lucida Sans Unicode" w:hAnsi="Times New Roman" w:cs="Times New Roman"/>
                <w:sz w:val="24"/>
                <w:szCs w:val="24"/>
              </w:rPr>
            </w:pPr>
          </w:p>
        </w:tc>
        <w:tc>
          <w:tcPr>
            <w:tcW w:w="604" w:type="dxa"/>
          </w:tcPr>
          <w:p w14:paraId="0EB20A0F" w14:textId="77777777" w:rsidR="00BE0D90" w:rsidRPr="000515BD" w:rsidRDefault="00BE0D90" w:rsidP="008232A4">
            <w:pPr>
              <w:widowControl w:val="0"/>
              <w:suppressAutoHyphens/>
              <w:ind w:right="-1"/>
              <w:jc w:val="center"/>
              <w:rPr>
                <w:rFonts w:ascii="Times New Roman" w:eastAsia="Lucida Sans Unicode" w:hAnsi="Times New Roman" w:cs="Times New Roman"/>
                <w:sz w:val="24"/>
                <w:szCs w:val="24"/>
              </w:rPr>
            </w:pPr>
          </w:p>
        </w:tc>
        <w:tc>
          <w:tcPr>
            <w:tcW w:w="1980" w:type="dxa"/>
            <w:tcBorders>
              <w:top w:val="nil"/>
              <w:left w:val="nil"/>
              <w:bottom w:val="single" w:sz="4" w:space="0" w:color="auto"/>
              <w:right w:val="nil"/>
            </w:tcBorders>
          </w:tcPr>
          <w:p w14:paraId="5F389FCA" w14:textId="77777777" w:rsidR="00BE0D90" w:rsidRPr="000515BD" w:rsidRDefault="00BE0D90" w:rsidP="008232A4">
            <w:pPr>
              <w:widowControl w:val="0"/>
              <w:suppressAutoHyphens/>
              <w:ind w:right="-1"/>
              <w:jc w:val="center"/>
              <w:rPr>
                <w:rFonts w:ascii="Times New Roman" w:eastAsia="Lucida Sans Unicode" w:hAnsi="Times New Roman" w:cs="Times New Roman"/>
                <w:sz w:val="24"/>
                <w:szCs w:val="24"/>
              </w:rPr>
            </w:pPr>
          </w:p>
        </w:tc>
        <w:tc>
          <w:tcPr>
            <w:tcW w:w="701" w:type="dxa"/>
          </w:tcPr>
          <w:p w14:paraId="1A56E705" w14:textId="77777777" w:rsidR="00BE0D90" w:rsidRPr="000515BD" w:rsidRDefault="00BE0D90" w:rsidP="008232A4">
            <w:pPr>
              <w:widowControl w:val="0"/>
              <w:suppressAutoHyphens/>
              <w:ind w:right="-1"/>
              <w:jc w:val="center"/>
              <w:rPr>
                <w:rFonts w:ascii="Times New Roman" w:eastAsia="Lucida Sans Unicode" w:hAnsi="Times New Roman" w:cs="Times New Roman"/>
                <w:sz w:val="24"/>
                <w:szCs w:val="24"/>
              </w:rPr>
            </w:pPr>
          </w:p>
        </w:tc>
        <w:tc>
          <w:tcPr>
            <w:tcW w:w="2611" w:type="dxa"/>
            <w:tcBorders>
              <w:top w:val="nil"/>
              <w:left w:val="nil"/>
              <w:bottom w:val="single" w:sz="4" w:space="0" w:color="auto"/>
              <w:right w:val="nil"/>
            </w:tcBorders>
          </w:tcPr>
          <w:p w14:paraId="12E96E1B" w14:textId="77777777" w:rsidR="00BE0D90" w:rsidRPr="000515BD" w:rsidRDefault="00BE0D90" w:rsidP="008232A4">
            <w:pPr>
              <w:widowControl w:val="0"/>
              <w:suppressAutoHyphens/>
              <w:ind w:right="-1"/>
              <w:jc w:val="right"/>
              <w:rPr>
                <w:rFonts w:ascii="Times New Roman" w:eastAsia="Lucida Sans Unicode" w:hAnsi="Times New Roman" w:cs="Times New Roman"/>
                <w:sz w:val="24"/>
                <w:szCs w:val="24"/>
              </w:rPr>
            </w:pPr>
          </w:p>
        </w:tc>
        <w:tc>
          <w:tcPr>
            <w:tcW w:w="648" w:type="dxa"/>
          </w:tcPr>
          <w:p w14:paraId="2031B9A2" w14:textId="77777777" w:rsidR="00BE0D90" w:rsidRPr="000515BD" w:rsidRDefault="00BE0D90" w:rsidP="008232A4">
            <w:pPr>
              <w:widowControl w:val="0"/>
              <w:suppressAutoHyphens/>
              <w:ind w:right="-1"/>
              <w:jc w:val="right"/>
              <w:rPr>
                <w:rFonts w:ascii="Times New Roman" w:eastAsia="Lucida Sans Unicode" w:hAnsi="Times New Roman" w:cs="Times New Roman"/>
                <w:sz w:val="24"/>
                <w:szCs w:val="24"/>
              </w:rPr>
            </w:pPr>
          </w:p>
        </w:tc>
      </w:tr>
      <w:tr w:rsidR="00BE0D90" w:rsidRPr="000515BD" w14:paraId="0DF21E5A" w14:textId="77777777" w:rsidTr="008232A4">
        <w:trPr>
          <w:trHeight w:val="1014"/>
        </w:trPr>
        <w:tc>
          <w:tcPr>
            <w:tcW w:w="3284" w:type="dxa"/>
            <w:tcBorders>
              <w:top w:val="single" w:sz="4" w:space="0" w:color="auto"/>
              <w:left w:val="nil"/>
              <w:bottom w:val="nil"/>
              <w:right w:val="nil"/>
            </w:tcBorders>
          </w:tcPr>
          <w:p w14:paraId="7A1DC5D8" w14:textId="77777777" w:rsidR="00BE0D90" w:rsidRPr="000515BD" w:rsidRDefault="00BE0D90" w:rsidP="008232A4">
            <w:pPr>
              <w:widowControl w:val="0"/>
              <w:suppressAutoHyphens/>
              <w:snapToGrid w:val="0"/>
              <w:rPr>
                <w:rFonts w:ascii="Times New Roman" w:eastAsia="Lucida Sans Unicode" w:hAnsi="Times New Roman" w:cs="Times New Roman"/>
                <w:position w:val="6"/>
                <w:sz w:val="24"/>
                <w:szCs w:val="24"/>
              </w:rPr>
            </w:pPr>
            <w:r w:rsidRPr="000515BD">
              <w:rPr>
                <w:rFonts w:ascii="Times New Roman" w:eastAsia="Lucida Sans Unicode" w:hAnsi="Times New Roman" w:cs="Times New Roman"/>
                <w:position w:val="6"/>
                <w:sz w:val="24"/>
                <w:szCs w:val="24"/>
              </w:rPr>
              <w:t>(Tiekėjo arba jo įgalioto asmens pareigų pavadinimas)</w:t>
            </w:r>
          </w:p>
        </w:tc>
        <w:tc>
          <w:tcPr>
            <w:tcW w:w="604" w:type="dxa"/>
          </w:tcPr>
          <w:p w14:paraId="633BF9C9" w14:textId="77777777" w:rsidR="00BE0D90" w:rsidRPr="000515BD" w:rsidRDefault="00BE0D90" w:rsidP="008232A4">
            <w:pPr>
              <w:widowControl w:val="0"/>
              <w:suppressAutoHyphens/>
              <w:ind w:right="-1"/>
              <w:jc w:val="center"/>
              <w:rPr>
                <w:rFonts w:ascii="Times New Roman" w:eastAsia="Lucida Sans Unicode" w:hAnsi="Times New Roman" w:cs="Times New Roman"/>
                <w:sz w:val="24"/>
                <w:szCs w:val="24"/>
              </w:rPr>
            </w:pPr>
          </w:p>
        </w:tc>
        <w:tc>
          <w:tcPr>
            <w:tcW w:w="1980" w:type="dxa"/>
            <w:tcBorders>
              <w:top w:val="single" w:sz="4" w:space="0" w:color="auto"/>
              <w:left w:val="nil"/>
              <w:bottom w:val="nil"/>
              <w:right w:val="nil"/>
            </w:tcBorders>
          </w:tcPr>
          <w:p w14:paraId="0EEA79DA" w14:textId="77777777" w:rsidR="00BE0D90" w:rsidRPr="000515BD" w:rsidRDefault="00BE0D90" w:rsidP="008232A4">
            <w:pPr>
              <w:widowControl w:val="0"/>
              <w:suppressAutoHyphens/>
              <w:ind w:right="-1"/>
              <w:jc w:val="center"/>
              <w:rPr>
                <w:rFonts w:ascii="Times New Roman" w:eastAsia="Lucida Sans Unicode" w:hAnsi="Times New Roman" w:cs="Times New Roman"/>
                <w:sz w:val="24"/>
                <w:szCs w:val="24"/>
              </w:rPr>
            </w:pPr>
            <w:r w:rsidRPr="000515BD">
              <w:rPr>
                <w:rFonts w:ascii="Times New Roman" w:eastAsia="Lucida Sans Unicode" w:hAnsi="Times New Roman" w:cs="Times New Roman"/>
                <w:position w:val="6"/>
                <w:sz w:val="24"/>
                <w:szCs w:val="24"/>
              </w:rPr>
              <w:t>(Parašas)</w:t>
            </w:r>
            <w:r w:rsidRPr="000515BD">
              <w:rPr>
                <w:rFonts w:ascii="Times New Roman" w:eastAsia="Lucida Sans Unicode" w:hAnsi="Times New Roman" w:cs="Times New Roman"/>
                <w:i/>
                <w:sz w:val="24"/>
                <w:szCs w:val="24"/>
              </w:rPr>
              <w:t xml:space="preserve"> </w:t>
            </w:r>
          </w:p>
        </w:tc>
        <w:tc>
          <w:tcPr>
            <w:tcW w:w="701" w:type="dxa"/>
          </w:tcPr>
          <w:p w14:paraId="54514DE7" w14:textId="77777777" w:rsidR="00BE0D90" w:rsidRPr="000515BD" w:rsidRDefault="00BE0D90" w:rsidP="008232A4">
            <w:pPr>
              <w:widowControl w:val="0"/>
              <w:suppressAutoHyphens/>
              <w:ind w:right="-1"/>
              <w:jc w:val="center"/>
              <w:rPr>
                <w:rFonts w:ascii="Times New Roman" w:eastAsia="Lucida Sans Unicode" w:hAnsi="Times New Roman" w:cs="Times New Roman"/>
                <w:sz w:val="24"/>
                <w:szCs w:val="24"/>
              </w:rPr>
            </w:pPr>
          </w:p>
        </w:tc>
        <w:tc>
          <w:tcPr>
            <w:tcW w:w="2611" w:type="dxa"/>
            <w:tcBorders>
              <w:top w:val="single" w:sz="4" w:space="0" w:color="auto"/>
              <w:left w:val="nil"/>
              <w:bottom w:val="nil"/>
              <w:right w:val="nil"/>
            </w:tcBorders>
          </w:tcPr>
          <w:p w14:paraId="4E26691D" w14:textId="77777777" w:rsidR="00BE0D90" w:rsidRPr="000515BD" w:rsidRDefault="00BE0D90" w:rsidP="008232A4">
            <w:pPr>
              <w:widowControl w:val="0"/>
              <w:suppressAutoHyphens/>
              <w:ind w:right="-1"/>
              <w:jc w:val="center"/>
              <w:rPr>
                <w:rFonts w:ascii="Times New Roman" w:eastAsia="Lucida Sans Unicode" w:hAnsi="Times New Roman" w:cs="Times New Roman"/>
                <w:sz w:val="24"/>
                <w:szCs w:val="24"/>
              </w:rPr>
            </w:pPr>
            <w:r w:rsidRPr="000515BD">
              <w:rPr>
                <w:rFonts w:ascii="Times New Roman" w:eastAsia="Lucida Sans Unicode" w:hAnsi="Times New Roman" w:cs="Times New Roman"/>
                <w:position w:val="6"/>
                <w:sz w:val="24"/>
                <w:szCs w:val="24"/>
              </w:rPr>
              <w:t>(Vardas ir pavardė)</w:t>
            </w:r>
            <w:r w:rsidRPr="000515BD">
              <w:rPr>
                <w:rFonts w:ascii="Times New Roman" w:eastAsia="Lucida Sans Unicode" w:hAnsi="Times New Roman" w:cs="Times New Roman"/>
                <w:i/>
                <w:sz w:val="24"/>
                <w:szCs w:val="24"/>
              </w:rPr>
              <w:t xml:space="preserve"> </w:t>
            </w:r>
          </w:p>
        </w:tc>
        <w:tc>
          <w:tcPr>
            <w:tcW w:w="648" w:type="dxa"/>
          </w:tcPr>
          <w:p w14:paraId="329B6157" w14:textId="77777777" w:rsidR="00BE0D90" w:rsidRPr="000515BD" w:rsidRDefault="00BE0D90" w:rsidP="008232A4">
            <w:pPr>
              <w:widowControl w:val="0"/>
              <w:suppressAutoHyphens/>
              <w:ind w:right="-1"/>
              <w:jc w:val="center"/>
              <w:rPr>
                <w:rFonts w:ascii="Times New Roman" w:eastAsia="Lucida Sans Unicode" w:hAnsi="Times New Roman" w:cs="Times New Roman"/>
                <w:sz w:val="24"/>
                <w:szCs w:val="24"/>
              </w:rPr>
            </w:pPr>
          </w:p>
        </w:tc>
      </w:tr>
    </w:tbl>
    <w:p w14:paraId="1C830AB6" w14:textId="77777777" w:rsidR="00BE0D90" w:rsidRPr="000515BD" w:rsidRDefault="00BE0D90" w:rsidP="00BE0D90">
      <w:pPr>
        <w:spacing w:line="240" w:lineRule="auto"/>
        <w:jc w:val="both"/>
        <w:rPr>
          <w:rFonts w:ascii="Times New Roman" w:hAnsi="Times New Roman" w:cs="Times New Roman"/>
          <w:sz w:val="24"/>
          <w:szCs w:val="24"/>
        </w:rPr>
      </w:pPr>
    </w:p>
    <w:p w14:paraId="6A3E9B71" w14:textId="77777777" w:rsidR="00BE0D90" w:rsidRPr="000515BD" w:rsidRDefault="00BE0D90" w:rsidP="00BE0D90">
      <w:pPr>
        <w:spacing w:line="240" w:lineRule="auto"/>
        <w:jc w:val="both"/>
        <w:rPr>
          <w:rFonts w:ascii="Times New Roman" w:hAnsi="Times New Roman" w:cs="Times New Roman"/>
          <w:sz w:val="24"/>
          <w:szCs w:val="24"/>
        </w:rPr>
      </w:pPr>
    </w:p>
    <w:p w14:paraId="2314143A" w14:textId="77777777" w:rsidR="00F64BC2" w:rsidRPr="000515BD"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6888F18E" w14:textId="77777777" w:rsidR="00F64BC2" w:rsidRPr="000515BD"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06D51B01" w14:textId="77777777" w:rsidR="00F64BC2" w:rsidRPr="00BE0D90"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2B8ED177" w14:textId="77777777" w:rsidR="00F64BC2" w:rsidRPr="00BE0D90"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11A1BE20" w14:textId="77777777" w:rsidR="00F64BC2" w:rsidRPr="00BE0D90"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0D3F1FF9" w14:textId="77777777" w:rsidR="00F64BC2" w:rsidRPr="00BE0D90"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20F39F06" w14:textId="77777777" w:rsidR="00712766" w:rsidRPr="00BE0D90"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520F9857" w14:textId="77777777" w:rsidR="00712766" w:rsidRPr="00BE0D90"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2326C7AD" w14:textId="77777777" w:rsidR="00712766" w:rsidRPr="00BE0D90"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6AAE3940" w14:textId="77777777" w:rsidR="00712766" w:rsidRPr="00BE0D90"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31898A45" w14:textId="77777777" w:rsidR="00712766" w:rsidRPr="00BE0D90"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46FABE37" w14:textId="77777777" w:rsidR="00712766" w:rsidRPr="00BE0D90"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2F1CCAAF"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683035CF" w14:textId="77777777" w:rsidR="00E3791C" w:rsidRDefault="00E3791C" w:rsidP="009748B5">
      <w:pPr>
        <w:tabs>
          <w:tab w:val="left" w:pos="7230"/>
        </w:tabs>
        <w:spacing w:after="0" w:line="240" w:lineRule="auto"/>
        <w:ind w:left="6237" w:right="282"/>
        <w:jc w:val="right"/>
        <w:rPr>
          <w:rFonts w:ascii="Times New Roman" w:hAnsi="Times New Roman" w:cs="Times New Roman"/>
          <w:sz w:val="24"/>
          <w:szCs w:val="24"/>
        </w:rPr>
      </w:pPr>
    </w:p>
    <w:p w14:paraId="6F3238DC" w14:textId="77777777" w:rsidR="00E3791C" w:rsidRDefault="00E3791C" w:rsidP="009748B5">
      <w:pPr>
        <w:tabs>
          <w:tab w:val="left" w:pos="7230"/>
        </w:tabs>
        <w:spacing w:after="0" w:line="240" w:lineRule="auto"/>
        <w:ind w:left="6237" w:right="282"/>
        <w:jc w:val="right"/>
        <w:rPr>
          <w:rFonts w:ascii="Times New Roman" w:hAnsi="Times New Roman" w:cs="Times New Roman"/>
          <w:sz w:val="24"/>
          <w:szCs w:val="24"/>
        </w:rPr>
      </w:pPr>
    </w:p>
    <w:p w14:paraId="758BE244" w14:textId="77777777" w:rsidR="00E3791C" w:rsidRDefault="00E3791C" w:rsidP="009748B5">
      <w:pPr>
        <w:tabs>
          <w:tab w:val="left" w:pos="7230"/>
        </w:tabs>
        <w:spacing w:after="0" w:line="240" w:lineRule="auto"/>
        <w:ind w:left="6237" w:right="282"/>
        <w:jc w:val="right"/>
        <w:rPr>
          <w:rFonts w:ascii="Times New Roman" w:hAnsi="Times New Roman" w:cs="Times New Roman"/>
          <w:sz w:val="24"/>
          <w:szCs w:val="24"/>
        </w:rPr>
      </w:pPr>
    </w:p>
    <w:p w14:paraId="10650F4F" w14:textId="77777777" w:rsidR="00E3791C" w:rsidRDefault="00E3791C" w:rsidP="009748B5">
      <w:pPr>
        <w:tabs>
          <w:tab w:val="left" w:pos="7230"/>
        </w:tabs>
        <w:spacing w:after="0" w:line="240" w:lineRule="auto"/>
        <w:ind w:left="6237" w:right="282"/>
        <w:jc w:val="right"/>
        <w:rPr>
          <w:rFonts w:ascii="Times New Roman" w:hAnsi="Times New Roman" w:cs="Times New Roman"/>
          <w:sz w:val="24"/>
          <w:szCs w:val="24"/>
        </w:rPr>
      </w:pPr>
    </w:p>
    <w:p w14:paraId="46CDF786" w14:textId="77777777" w:rsidR="00E3791C" w:rsidRDefault="00E3791C" w:rsidP="009748B5">
      <w:pPr>
        <w:tabs>
          <w:tab w:val="left" w:pos="7230"/>
        </w:tabs>
        <w:spacing w:after="0" w:line="240" w:lineRule="auto"/>
        <w:ind w:left="6237" w:right="282"/>
        <w:jc w:val="right"/>
        <w:rPr>
          <w:rFonts w:ascii="Times New Roman" w:hAnsi="Times New Roman" w:cs="Times New Roman"/>
          <w:sz w:val="24"/>
          <w:szCs w:val="24"/>
        </w:rPr>
      </w:pPr>
    </w:p>
    <w:p w14:paraId="4A7179FF" w14:textId="77777777" w:rsidR="00E3791C" w:rsidRDefault="00E3791C" w:rsidP="009748B5">
      <w:pPr>
        <w:tabs>
          <w:tab w:val="left" w:pos="7230"/>
        </w:tabs>
        <w:spacing w:after="0" w:line="240" w:lineRule="auto"/>
        <w:ind w:left="6237" w:right="282"/>
        <w:jc w:val="right"/>
        <w:rPr>
          <w:rFonts w:ascii="Times New Roman" w:hAnsi="Times New Roman" w:cs="Times New Roman"/>
          <w:sz w:val="24"/>
          <w:szCs w:val="24"/>
        </w:rPr>
      </w:pPr>
    </w:p>
    <w:p w14:paraId="10A71470" w14:textId="77777777" w:rsidR="00E3791C" w:rsidRDefault="00E3791C" w:rsidP="009748B5">
      <w:pPr>
        <w:tabs>
          <w:tab w:val="left" w:pos="7230"/>
        </w:tabs>
        <w:spacing w:after="0" w:line="240" w:lineRule="auto"/>
        <w:ind w:left="6237" w:right="282"/>
        <w:jc w:val="right"/>
        <w:rPr>
          <w:rFonts w:ascii="Times New Roman" w:hAnsi="Times New Roman" w:cs="Times New Roman"/>
          <w:sz w:val="24"/>
          <w:szCs w:val="24"/>
        </w:rPr>
      </w:pPr>
    </w:p>
    <w:p w14:paraId="2D2CA80E" w14:textId="77777777" w:rsidR="00E3791C" w:rsidRDefault="00E3791C" w:rsidP="009748B5">
      <w:pPr>
        <w:tabs>
          <w:tab w:val="left" w:pos="7230"/>
        </w:tabs>
        <w:spacing w:after="0" w:line="240" w:lineRule="auto"/>
        <w:ind w:left="6237" w:right="282"/>
        <w:jc w:val="right"/>
        <w:rPr>
          <w:rFonts w:ascii="Times New Roman" w:hAnsi="Times New Roman" w:cs="Times New Roman"/>
          <w:sz w:val="24"/>
          <w:szCs w:val="24"/>
        </w:rPr>
      </w:pPr>
    </w:p>
    <w:p w14:paraId="6B2FDAFB" w14:textId="77777777" w:rsidR="00E3791C" w:rsidRDefault="00E3791C" w:rsidP="009748B5">
      <w:pPr>
        <w:tabs>
          <w:tab w:val="left" w:pos="7230"/>
        </w:tabs>
        <w:spacing w:after="0" w:line="240" w:lineRule="auto"/>
        <w:ind w:left="6237" w:right="282"/>
        <w:jc w:val="right"/>
        <w:rPr>
          <w:rFonts w:ascii="Times New Roman" w:hAnsi="Times New Roman" w:cs="Times New Roman"/>
          <w:sz w:val="24"/>
          <w:szCs w:val="24"/>
        </w:rPr>
      </w:pPr>
    </w:p>
    <w:p w14:paraId="1F993A03" w14:textId="77777777" w:rsidR="00E3791C" w:rsidRDefault="00E3791C" w:rsidP="009748B5">
      <w:pPr>
        <w:tabs>
          <w:tab w:val="left" w:pos="7230"/>
        </w:tabs>
        <w:spacing w:after="0" w:line="240" w:lineRule="auto"/>
        <w:ind w:left="6237" w:right="282"/>
        <w:jc w:val="right"/>
        <w:rPr>
          <w:rFonts w:ascii="Times New Roman" w:hAnsi="Times New Roman" w:cs="Times New Roman"/>
          <w:sz w:val="24"/>
          <w:szCs w:val="24"/>
        </w:rPr>
      </w:pPr>
    </w:p>
    <w:p w14:paraId="18A2395C" w14:textId="77777777" w:rsidR="00E3791C" w:rsidRDefault="00E3791C" w:rsidP="009748B5">
      <w:pPr>
        <w:tabs>
          <w:tab w:val="left" w:pos="7230"/>
        </w:tabs>
        <w:spacing w:after="0" w:line="240" w:lineRule="auto"/>
        <w:ind w:left="6237" w:right="282"/>
        <w:jc w:val="right"/>
        <w:rPr>
          <w:rFonts w:ascii="Times New Roman" w:hAnsi="Times New Roman" w:cs="Times New Roman"/>
          <w:sz w:val="24"/>
          <w:szCs w:val="24"/>
        </w:rPr>
      </w:pPr>
    </w:p>
    <w:p w14:paraId="03D83FAC" w14:textId="77777777" w:rsidR="00E3791C" w:rsidRDefault="00E3791C" w:rsidP="009748B5">
      <w:pPr>
        <w:tabs>
          <w:tab w:val="left" w:pos="7230"/>
        </w:tabs>
        <w:spacing w:after="0" w:line="240" w:lineRule="auto"/>
        <w:ind w:left="6237" w:right="282"/>
        <w:jc w:val="right"/>
        <w:rPr>
          <w:rFonts w:ascii="Times New Roman" w:hAnsi="Times New Roman" w:cs="Times New Roman"/>
          <w:sz w:val="24"/>
          <w:szCs w:val="24"/>
        </w:rPr>
      </w:pPr>
    </w:p>
    <w:p w14:paraId="5974064A" w14:textId="77777777" w:rsidR="00E3791C" w:rsidRDefault="00E3791C" w:rsidP="009748B5">
      <w:pPr>
        <w:tabs>
          <w:tab w:val="left" w:pos="7230"/>
        </w:tabs>
        <w:spacing w:after="0" w:line="240" w:lineRule="auto"/>
        <w:ind w:left="6237" w:right="282"/>
        <w:jc w:val="right"/>
        <w:rPr>
          <w:rFonts w:ascii="Times New Roman" w:hAnsi="Times New Roman" w:cs="Times New Roman"/>
          <w:sz w:val="24"/>
          <w:szCs w:val="24"/>
        </w:rPr>
      </w:pPr>
    </w:p>
    <w:p w14:paraId="60ECFAC3" w14:textId="77777777" w:rsidR="00E3791C" w:rsidRDefault="00E3791C" w:rsidP="009748B5">
      <w:pPr>
        <w:tabs>
          <w:tab w:val="left" w:pos="7230"/>
        </w:tabs>
        <w:spacing w:after="0" w:line="240" w:lineRule="auto"/>
        <w:ind w:left="6237" w:right="282"/>
        <w:jc w:val="right"/>
        <w:rPr>
          <w:rFonts w:ascii="Times New Roman" w:hAnsi="Times New Roman" w:cs="Times New Roman"/>
          <w:sz w:val="24"/>
          <w:szCs w:val="24"/>
        </w:rPr>
      </w:pPr>
    </w:p>
    <w:p w14:paraId="504CEFE3" w14:textId="77777777" w:rsidR="00E3791C" w:rsidRDefault="00E3791C" w:rsidP="009748B5">
      <w:pPr>
        <w:tabs>
          <w:tab w:val="left" w:pos="7230"/>
        </w:tabs>
        <w:spacing w:after="0" w:line="240" w:lineRule="auto"/>
        <w:ind w:left="6237" w:right="282"/>
        <w:jc w:val="right"/>
        <w:rPr>
          <w:rFonts w:ascii="Times New Roman" w:hAnsi="Times New Roman" w:cs="Times New Roman"/>
          <w:sz w:val="24"/>
          <w:szCs w:val="24"/>
        </w:rPr>
      </w:pPr>
    </w:p>
    <w:p w14:paraId="1991D326" w14:textId="77777777" w:rsidR="00E3791C" w:rsidRDefault="00E3791C" w:rsidP="009748B5">
      <w:pPr>
        <w:tabs>
          <w:tab w:val="left" w:pos="7230"/>
        </w:tabs>
        <w:spacing w:after="0" w:line="240" w:lineRule="auto"/>
        <w:ind w:left="6237" w:right="282"/>
        <w:jc w:val="right"/>
        <w:rPr>
          <w:rFonts w:ascii="Times New Roman" w:hAnsi="Times New Roman" w:cs="Times New Roman"/>
          <w:sz w:val="24"/>
          <w:szCs w:val="24"/>
        </w:rPr>
      </w:pPr>
    </w:p>
    <w:p w14:paraId="577C9BA2" w14:textId="77777777" w:rsidR="00E3791C" w:rsidRDefault="00E3791C" w:rsidP="009748B5">
      <w:pPr>
        <w:tabs>
          <w:tab w:val="left" w:pos="7230"/>
        </w:tabs>
        <w:spacing w:after="0" w:line="240" w:lineRule="auto"/>
        <w:ind w:left="6237" w:right="282"/>
        <w:jc w:val="right"/>
        <w:rPr>
          <w:rFonts w:ascii="Times New Roman" w:hAnsi="Times New Roman" w:cs="Times New Roman"/>
          <w:sz w:val="24"/>
          <w:szCs w:val="24"/>
        </w:rPr>
      </w:pPr>
    </w:p>
    <w:p w14:paraId="51F00535" w14:textId="77777777" w:rsidR="00E3791C" w:rsidRDefault="00E3791C" w:rsidP="009748B5">
      <w:pPr>
        <w:tabs>
          <w:tab w:val="left" w:pos="7230"/>
        </w:tabs>
        <w:spacing w:after="0" w:line="240" w:lineRule="auto"/>
        <w:ind w:left="6237" w:right="282"/>
        <w:jc w:val="right"/>
        <w:rPr>
          <w:rFonts w:ascii="Times New Roman" w:hAnsi="Times New Roman" w:cs="Times New Roman"/>
          <w:sz w:val="24"/>
          <w:szCs w:val="24"/>
        </w:rPr>
      </w:pPr>
    </w:p>
    <w:p w14:paraId="4F772D44" w14:textId="77777777" w:rsidR="00E3791C" w:rsidRDefault="00E3791C" w:rsidP="009748B5">
      <w:pPr>
        <w:tabs>
          <w:tab w:val="left" w:pos="7230"/>
        </w:tabs>
        <w:spacing w:after="0" w:line="240" w:lineRule="auto"/>
        <w:ind w:left="6237" w:right="282"/>
        <w:jc w:val="right"/>
        <w:rPr>
          <w:rFonts w:ascii="Times New Roman" w:hAnsi="Times New Roman" w:cs="Times New Roman"/>
          <w:sz w:val="24"/>
          <w:szCs w:val="24"/>
        </w:rPr>
      </w:pPr>
    </w:p>
    <w:p w14:paraId="50CAB669" w14:textId="77777777" w:rsidR="00E3791C" w:rsidRDefault="00E3791C" w:rsidP="009748B5">
      <w:pPr>
        <w:tabs>
          <w:tab w:val="left" w:pos="7230"/>
        </w:tabs>
        <w:spacing w:after="0" w:line="240" w:lineRule="auto"/>
        <w:ind w:left="6237" w:right="282"/>
        <w:jc w:val="right"/>
        <w:rPr>
          <w:rFonts w:ascii="Times New Roman" w:hAnsi="Times New Roman" w:cs="Times New Roman"/>
          <w:sz w:val="24"/>
          <w:szCs w:val="24"/>
        </w:rPr>
      </w:pPr>
    </w:p>
    <w:p w14:paraId="147BB93F" w14:textId="77777777" w:rsidR="00E3791C" w:rsidRDefault="00E3791C" w:rsidP="009748B5">
      <w:pPr>
        <w:tabs>
          <w:tab w:val="left" w:pos="7230"/>
        </w:tabs>
        <w:spacing w:after="0" w:line="240" w:lineRule="auto"/>
        <w:ind w:left="6237" w:right="282"/>
        <w:jc w:val="right"/>
        <w:rPr>
          <w:rFonts w:ascii="Times New Roman" w:hAnsi="Times New Roman" w:cs="Times New Roman"/>
          <w:sz w:val="24"/>
          <w:szCs w:val="24"/>
        </w:rPr>
      </w:pPr>
    </w:p>
    <w:p w14:paraId="3230D430" w14:textId="77777777" w:rsidR="00E3791C" w:rsidRDefault="00E3791C" w:rsidP="009748B5">
      <w:pPr>
        <w:tabs>
          <w:tab w:val="left" w:pos="7230"/>
        </w:tabs>
        <w:spacing w:after="0" w:line="240" w:lineRule="auto"/>
        <w:ind w:left="6237" w:right="282"/>
        <w:jc w:val="right"/>
        <w:rPr>
          <w:rFonts w:ascii="Times New Roman" w:hAnsi="Times New Roman" w:cs="Times New Roman"/>
          <w:sz w:val="24"/>
          <w:szCs w:val="24"/>
        </w:rPr>
      </w:pPr>
    </w:p>
    <w:p w14:paraId="091BA827" w14:textId="77777777" w:rsidR="00E3791C" w:rsidRDefault="00E3791C" w:rsidP="009748B5">
      <w:pPr>
        <w:tabs>
          <w:tab w:val="left" w:pos="7230"/>
        </w:tabs>
        <w:spacing w:after="0" w:line="240" w:lineRule="auto"/>
        <w:ind w:left="6237" w:right="282"/>
        <w:jc w:val="right"/>
        <w:rPr>
          <w:rFonts w:ascii="Times New Roman" w:hAnsi="Times New Roman" w:cs="Times New Roman"/>
          <w:sz w:val="24"/>
          <w:szCs w:val="24"/>
        </w:rPr>
      </w:pPr>
    </w:p>
    <w:p w14:paraId="1D063E50" w14:textId="77777777" w:rsidR="00E3791C" w:rsidRDefault="00E3791C" w:rsidP="009748B5">
      <w:pPr>
        <w:tabs>
          <w:tab w:val="left" w:pos="7230"/>
        </w:tabs>
        <w:spacing w:after="0" w:line="240" w:lineRule="auto"/>
        <w:ind w:left="6237" w:right="282"/>
        <w:jc w:val="right"/>
        <w:rPr>
          <w:rFonts w:ascii="Times New Roman" w:hAnsi="Times New Roman" w:cs="Times New Roman"/>
          <w:sz w:val="24"/>
          <w:szCs w:val="24"/>
        </w:rPr>
      </w:pPr>
    </w:p>
    <w:p w14:paraId="459B35A8" w14:textId="77777777" w:rsidR="00E3791C" w:rsidRDefault="00E3791C" w:rsidP="009748B5">
      <w:pPr>
        <w:tabs>
          <w:tab w:val="left" w:pos="7230"/>
        </w:tabs>
        <w:spacing w:after="0" w:line="240" w:lineRule="auto"/>
        <w:ind w:left="6237" w:right="282"/>
        <w:jc w:val="right"/>
        <w:rPr>
          <w:rFonts w:ascii="Times New Roman" w:hAnsi="Times New Roman" w:cs="Times New Roman"/>
          <w:sz w:val="24"/>
          <w:szCs w:val="24"/>
        </w:rPr>
      </w:pPr>
    </w:p>
    <w:p w14:paraId="5A454F97" w14:textId="13913B43" w:rsidR="009748B5" w:rsidRDefault="009748B5" w:rsidP="009748B5">
      <w:pPr>
        <w:tabs>
          <w:tab w:val="left" w:pos="7230"/>
        </w:tabs>
        <w:spacing w:after="0" w:line="240" w:lineRule="auto"/>
        <w:ind w:left="6237" w:right="282"/>
        <w:jc w:val="right"/>
        <w:rPr>
          <w:rFonts w:ascii="Times New Roman" w:hAnsi="Times New Roman" w:cs="Times New Roman"/>
          <w:sz w:val="24"/>
          <w:szCs w:val="24"/>
        </w:rPr>
      </w:pPr>
      <w:r w:rsidRPr="00BE0D90">
        <w:rPr>
          <w:rFonts w:ascii="Times New Roman" w:hAnsi="Times New Roman" w:cs="Times New Roman"/>
          <w:sz w:val="24"/>
          <w:szCs w:val="24"/>
        </w:rPr>
        <w:lastRenderedPageBreak/>
        <w:t>Apklausos sąlygų</w:t>
      </w:r>
    </w:p>
    <w:p w14:paraId="63722F45" w14:textId="77777777" w:rsidR="00BE0D90" w:rsidRPr="00BE0D90" w:rsidRDefault="00BE0D90" w:rsidP="00BE0D90">
      <w:pPr>
        <w:pStyle w:val="Pagrindinistekstas"/>
        <w:spacing w:after="0"/>
        <w:ind w:left="6237" w:right="284"/>
        <w:jc w:val="right"/>
        <w:rPr>
          <w:sz w:val="24"/>
          <w:szCs w:val="24"/>
        </w:rPr>
      </w:pPr>
      <w:r w:rsidRPr="00BE0D90">
        <w:rPr>
          <w:sz w:val="24"/>
          <w:szCs w:val="24"/>
        </w:rPr>
        <w:t>3 priedas</w:t>
      </w:r>
    </w:p>
    <w:p w14:paraId="70E02ED9" w14:textId="77777777" w:rsidR="00BE0D90" w:rsidRPr="00BE0D90" w:rsidRDefault="00BE0D90" w:rsidP="009748B5">
      <w:pPr>
        <w:tabs>
          <w:tab w:val="left" w:pos="7230"/>
        </w:tabs>
        <w:spacing w:after="0" w:line="240" w:lineRule="auto"/>
        <w:ind w:left="6237" w:right="282"/>
        <w:jc w:val="right"/>
        <w:rPr>
          <w:rFonts w:ascii="Times New Roman" w:hAnsi="Times New Roman" w:cs="Times New Roman"/>
          <w:sz w:val="24"/>
          <w:szCs w:val="24"/>
        </w:rPr>
      </w:pPr>
    </w:p>
    <w:p w14:paraId="33A56A35" w14:textId="77777777" w:rsidR="00BE0D90" w:rsidRPr="00BE0D90" w:rsidRDefault="00BE0D90" w:rsidP="00BE0D9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r w:rsidRPr="00BE0D90">
        <w:rPr>
          <w:rFonts w:ascii="Times New Roman" w:eastAsia="Times New Roman" w:hAnsi="Times New Roman" w:cs="Times New Roman"/>
          <w:b/>
          <w:caps/>
          <w:kern w:val="0"/>
          <w:sz w:val="24"/>
          <w:szCs w:val="24"/>
          <w14:ligatures w14:val="none"/>
        </w:rPr>
        <w:t xml:space="preserve">Prekių pirkimo-pardavimo sutarties </w:t>
      </w:r>
      <w:r w:rsidRPr="00BE0D90">
        <w:rPr>
          <w:rFonts w:ascii="Times New Roman" w:eastAsia="Times New Roman" w:hAnsi="Times New Roman" w:cs="Times New Roman"/>
          <w:b/>
          <w:bCs/>
          <w:caps/>
          <w:kern w:val="0"/>
          <w:sz w:val="24"/>
          <w:szCs w:val="24"/>
          <w14:ligatures w14:val="none"/>
        </w:rPr>
        <w:t>Specialiosios</w:t>
      </w:r>
      <w:r w:rsidRPr="00BE0D90">
        <w:rPr>
          <w:rFonts w:ascii="Times New Roman" w:eastAsia="Times New Roman" w:hAnsi="Times New Roman" w:cs="Times New Roman"/>
          <w:b/>
          <w:caps/>
          <w:kern w:val="0"/>
          <w:sz w:val="24"/>
          <w:szCs w:val="24"/>
          <w14:ligatures w14:val="none"/>
        </w:rPr>
        <w:t xml:space="preserve"> sąlygos</w:t>
      </w:r>
    </w:p>
    <w:p w14:paraId="6BE84945" w14:textId="77777777" w:rsidR="00BE0D90" w:rsidRPr="00BE0D90" w:rsidRDefault="00BE0D90" w:rsidP="00BE0D90">
      <w:pPr>
        <w:spacing w:after="0" w:line="240" w:lineRule="auto"/>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E0D90" w:rsidRPr="00BE0D90" w14:paraId="70886299" w14:textId="77777777" w:rsidTr="008232A4">
        <w:tc>
          <w:tcPr>
            <w:tcW w:w="2448" w:type="dxa"/>
          </w:tcPr>
          <w:p w14:paraId="494FC9FC" w14:textId="77777777" w:rsidR="00BE0D90" w:rsidRPr="00BE0D90" w:rsidRDefault="00BE0D90" w:rsidP="00BE0D90">
            <w:pPr>
              <w:spacing w:after="0" w:line="240" w:lineRule="auto"/>
              <w:jc w:val="both"/>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Sutarties pavadinimas</w:t>
            </w:r>
          </w:p>
        </w:tc>
        <w:tc>
          <w:tcPr>
            <w:tcW w:w="7110" w:type="dxa"/>
            <w:gridSpan w:val="3"/>
          </w:tcPr>
          <w:p w14:paraId="1504B45F" w14:textId="5006C965" w:rsidR="00BE0D90" w:rsidRPr="00BE0D90" w:rsidRDefault="00A2507C" w:rsidP="00BE0D90">
            <w:pPr>
              <w:spacing w:after="0" w:line="240" w:lineRule="auto"/>
              <w:jc w:val="both"/>
              <w:rPr>
                <w:rFonts w:ascii="Times New Roman" w:eastAsia="Times New Roman" w:hAnsi="Times New Roman" w:cs="Times New Roman"/>
                <w:sz w:val="24"/>
                <w:szCs w:val="24"/>
                <w14:ligatures w14:val="none"/>
              </w:rPr>
            </w:pPr>
            <w:r>
              <w:rPr>
                <w:rFonts w:ascii="Times New Roman" w:eastAsia="TimesNewRomanPS-BoldMT" w:hAnsi="Times New Roman" w:cs="Times New Roman"/>
                <w:b/>
                <w:bCs/>
                <w:caps/>
                <w:kern w:val="0"/>
                <w:sz w:val="24"/>
                <w:szCs w:val="24"/>
                <w14:ligatures w14:val="none"/>
              </w:rPr>
              <w:t xml:space="preserve">LENGVŲJŲ </w:t>
            </w:r>
            <w:r w:rsidR="00BE0D90" w:rsidRPr="00BE0D90">
              <w:rPr>
                <w:rFonts w:ascii="Times New Roman" w:eastAsia="TimesNewRomanPS-BoldMT" w:hAnsi="Times New Roman" w:cs="Times New Roman"/>
                <w:b/>
                <w:bCs/>
                <w:caps/>
                <w:kern w:val="0"/>
                <w:sz w:val="24"/>
                <w:szCs w:val="24"/>
                <w14:ligatures w14:val="none"/>
              </w:rPr>
              <w:t xml:space="preserve">AUTOMOBILIŲ NUOMos </w:t>
            </w:r>
            <w:r w:rsidR="00BE0D90" w:rsidRPr="00BE0D90">
              <w:rPr>
                <w:rFonts w:ascii="Times New Roman" w:eastAsia="Times New Roman" w:hAnsi="Times New Roman" w:cs="Times New Roman"/>
                <w:b/>
                <w:bCs/>
                <w:sz w:val="24"/>
                <w:szCs w:val="24"/>
                <w14:ligatures w14:val="none"/>
              </w:rPr>
              <w:t>PIRKIMO SUTARTIS</w:t>
            </w:r>
          </w:p>
        </w:tc>
      </w:tr>
      <w:tr w:rsidR="00BE0D90" w:rsidRPr="00BE0D90" w14:paraId="2566C930" w14:textId="77777777" w:rsidTr="008232A4">
        <w:tc>
          <w:tcPr>
            <w:tcW w:w="2448" w:type="dxa"/>
          </w:tcPr>
          <w:p w14:paraId="3B3B695D" w14:textId="77777777" w:rsidR="00BE0D90" w:rsidRPr="00BE0D90" w:rsidRDefault="00BE0D90" w:rsidP="00BE0D90">
            <w:pPr>
              <w:spacing w:after="0" w:line="240" w:lineRule="auto"/>
              <w:jc w:val="both"/>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Sutarties data</w:t>
            </w:r>
          </w:p>
        </w:tc>
        <w:tc>
          <w:tcPr>
            <w:tcW w:w="2177" w:type="dxa"/>
          </w:tcPr>
          <w:p w14:paraId="7145F045" w14:textId="77777777" w:rsidR="00BE0D90" w:rsidRPr="00BE0D90" w:rsidRDefault="00BE0D90" w:rsidP="00BE0D90">
            <w:pPr>
              <w:spacing w:after="0" w:line="240" w:lineRule="auto"/>
              <w:jc w:val="both"/>
              <w:rPr>
                <w:rFonts w:ascii="Times New Roman" w:eastAsia="Times New Roman" w:hAnsi="Times New Roman" w:cs="Times New Roman"/>
                <w:sz w:val="24"/>
                <w:szCs w:val="24"/>
                <w14:ligatures w14:val="none"/>
              </w:rPr>
            </w:pPr>
          </w:p>
        </w:tc>
        <w:tc>
          <w:tcPr>
            <w:tcW w:w="2362" w:type="dxa"/>
          </w:tcPr>
          <w:p w14:paraId="231F7EF4" w14:textId="77777777" w:rsidR="00BE0D90" w:rsidRPr="00BE0D90" w:rsidRDefault="00BE0D90" w:rsidP="00BE0D90">
            <w:pPr>
              <w:spacing w:after="0" w:line="240" w:lineRule="auto"/>
              <w:jc w:val="both"/>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Sutarties numeris</w:t>
            </w:r>
          </w:p>
        </w:tc>
        <w:tc>
          <w:tcPr>
            <w:tcW w:w="2571" w:type="dxa"/>
          </w:tcPr>
          <w:p w14:paraId="0A562219" w14:textId="77777777" w:rsidR="00BE0D90" w:rsidRPr="00BE0D90" w:rsidRDefault="00BE0D90" w:rsidP="00BE0D90">
            <w:pPr>
              <w:spacing w:after="0" w:line="240" w:lineRule="auto"/>
              <w:jc w:val="both"/>
              <w:rPr>
                <w:rFonts w:ascii="Times New Roman" w:eastAsia="Times New Roman" w:hAnsi="Times New Roman" w:cs="Times New Roman"/>
                <w:sz w:val="24"/>
                <w:szCs w:val="24"/>
                <w14:ligatures w14:val="none"/>
              </w:rPr>
            </w:pPr>
          </w:p>
        </w:tc>
      </w:tr>
    </w:tbl>
    <w:p w14:paraId="73410170" w14:textId="77777777" w:rsidR="00BE0D90" w:rsidRPr="00BE0D90" w:rsidRDefault="00BE0D90" w:rsidP="00BE0D90">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E0D90" w:rsidRPr="00BE0D90" w14:paraId="1A71D945" w14:textId="77777777" w:rsidTr="008232A4">
        <w:tc>
          <w:tcPr>
            <w:tcW w:w="9558" w:type="dxa"/>
            <w:gridSpan w:val="3"/>
          </w:tcPr>
          <w:p w14:paraId="1FE11F13" w14:textId="77777777" w:rsidR="00BE0D90" w:rsidRPr="00BE0D90" w:rsidRDefault="00BE0D90" w:rsidP="00BE0D90">
            <w:pPr>
              <w:spacing w:after="0" w:line="240" w:lineRule="auto"/>
              <w:jc w:val="center"/>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1. SUTARTIES ŠALYS</w:t>
            </w:r>
          </w:p>
        </w:tc>
      </w:tr>
      <w:tr w:rsidR="00BE0D90" w:rsidRPr="00BE0D90" w14:paraId="0183D5F3" w14:textId="77777777" w:rsidTr="008232A4">
        <w:tc>
          <w:tcPr>
            <w:tcW w:w="2808" w:type="dxa"/>
            <w:vMerge w:val="restart"/>
          </w:tcPr>
          <w:p w14:paraId="1CA8FCD7" w14:textId="77777777" w:rsidR="00BE0D90" w:rsidRPr="00BE0D90" w:rsidRDefault="00BE0D90" w:rsidP="00BE0D90">
            <w:pPr>
              <w:spacing w:after="0" w:line="240" w:lineRule="auto"/>
              <w:jc w:val="center"/>
              <w:rPr>
                <w:rFonts w:ascii="Times New Roman" w:eastAsia="Times New Roman" w:hAnsi="Times New Roman" w:cs="Times New Roman"/>
                <w:b/>
                <w:bCs/>
                <w:sz w:val="24"/>
                <w:szCs w:val="24"/>
                <w14:ligatures w14:val="none"/>
              </w:rPr>
            </w:pPr>
          </w:p>
          <w:p w14:paraId="19F8969B" w14:textId="77777777" w:rsidR="00BE0D90" w:rsidRPr="00BE0D90" w:rsidRDefault="00BE0D90" w:rsidP="00BE0D90">
            <w:pPr>
              <w:spacing w:after="0" w:line="240" w:lineRule="auto"/>
              <w:jc w:val="center"/>
              <w:rPr>
                <w:rFonts w:ascii="Times New Roman" w:eastAsia="Times New Roman" w:hAnsi="Times New Roman" w:cs="Times New Roman"/>
                <w:b/>
                <w:bCs/>
                <w:sz w:val="24"/>
                <w:szCs w:val="24"/>
                <w14:ligatures w14:val="none"/>
              </w:rPr>
            </w:pPr>
          </w:p>
          <w:p w14:paraId="70B66B42" w14:textId="77777777" w:rsidR="00BE0D90" w:rsidRPr="00BE0D90" w:rsidRDefault="00BE0D90" w:rsidP="00BE0D90">
            <w:pPr>
              <w:spacing w:after="0" w:line="240" w:lineRule="auto"/>
              <w:jc w:val="center"/>
              <w:rPr>
                <w:rFonts w:ascii="Times New Roman" w:eastAsia="Times New Roman" w:hAnsi="Times New Roman" w:cs="Times New Roman"/>
                <w:b/>
                <w:bCs/>
                <w:sz w:val="24"/>
                <w:szCs w:val="24"/>
                <w14:ligatures w14:val="none"/>
              </w:rPr>
            </w:pPr>
          </w:p>
          <w:p w14:paraId="213DB099"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p>
          <w:p w14:paraId="56ACAD88"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1.1. Pirkėjas</w:t>
            </w:r>
          </w:p>
        </w:tc>
        <w:tc>
          <w:tcPr>
            <w:tcW w:w="3240" w:type="dxa"/>
          </w:tcPr>
          <w:p w14:paraId="398A0CFA"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1.1.1. Pavadinimas</w:t>
            </w:r>
          </w:p>
        </w:tc>
        <w:tc>
          <w:tcPr>
            <w:tcW w:w="3510" w:type="dxa"/>
          </w:tcPr>
          <w:p w14:paraId="0020B31B"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kern w:val="0"/>
                <w:sz w:val="24"/>
                <w:szCs w:val="24"/>
                <w14:ligatures w14:val="none"/>
              </w:rPr>
              <w:t xml:space="preserve">VšĮ Šiaulių ilgalaikio gydymo ir </w:t>
            </w:r>
            <w:proofErr w:type="spellStart"/>
            <w:r w:rsidRPr="00BE0D90">
              <w:rPr>
                <w:rFonts w:ascii="Times New Roman" w:eastAsia="Times New Roman" w:hAnsi="Times New Roman" w:cs="Times New Roman"/>
                <w:kern w:val="0"/>
                <w:sz w:val="24"/>
                <w:szCs w:val="24"/>
                <w14:ligatures w14:val="none"/>
              </w:rPr>
              <w:t>geriatrijos</w:t>
            </w:r>
            <w:proofErr w:type="spellEnd"/>
            <w:r w:rsidRPr="00BE0D90">
              <w:rPr>
                <w:rFonts w:ascii="Times New Roman" w:eastAsia="Times New Roman" w:hAnsi="Times New Roman" w:cs="Times New Roman"/>
                <w:kern w:val="0"/>
                <w:sz w:val="24"/>
                <w:szCs w:val="24"/>
                <w14:ligatures w14:val="none"/>
              </w:rPr>
              <w:t xml:space="preserve"> centras</w:t>
            </w:r>
          </w:p>
        </w:tc>
      </w:tr>
      <w:tr w:rsidR="00BE0D90" w:rsidRPr="00BE0D90" w14:paraId="327BA8BA" w14:textId="77777777" w:rsidTr="008232A4">
        <w:tc>
          <w:tcPr>
            <w:tcW w:w="2808" w:type="dxa"/>
            <w:vMerge/>
          </w:tcPr>
          <w:p w14:paraId="39B3752A"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tc>
        <w:tc>
          <w:tcPr>
            <w:tcW w:w="3240" w:type="dxa"/>
          </w:tcPr>
          <w:p w14:paraId="34A2A2B7"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1.1.2. Juridinio asmens kodas</w:t>
            </w:r>
          </w:p>
        </w:tc>
        <w:tc>
          <w:tcPr>
            <w:tcW w:w="3510" w:type="dxa"/>
          </w:tcPr>
          <w:p w14:paraId="5E490618"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kern w:val="0"/>
                <w:sz w:val="24"/>
                <w:szCs w:val="24"/>
                <w14:ligatures w14:val="none"/>
              </w:rPr>
              <w:t>145378272</w:t>
            </w:r>
          </w:p>
        </w:tc>
      </w:tr>
      <w:tr w:rsidR="00BE0D90" w:rsidRPr="00BE0D90" w14:paraId="28B79FAB" w14:textId="77777777" w:rsidTr="008232A4">
        <w:tc>
          <w:tcPr>
            <w:tcW w:w="2808" w:type="dxa"/>
            <w:vMerge/>
          </w:tcPr>
          <w:p w14:paraId="4D04B186"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tc>
        <w:tc>
          <w:tcPr>
            <w:tcW w:w="3240" w:type="dxa"/>
          </w:tcPr>
          <w:p w14:paraId="481B463C"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1.1.3. Adresas</w:t>
            </w:r>
          </w:p>
        </w:tc>
        <w:tc>
          <w:tcPr>
            <w:tcW w:w="3510" w:type="dxa"/>
          </w:tcPr>
          <w:p w14:paraId="59623C7E"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kern w:val="0"/>
                <w:sz w:val="24"/>
                <w:szCs w:val="24"/>
                <w14:ligatures w14:val="none"/>
              </w:rPr>
              <w:t>Vilniaus g.125, Šiauliai</w:t>
            </w:r>
          </w:p>
        </w:tc>
      </w:tr>
      <w:tr w:rsidR="00BE0D90" w:rsidRPr="00BE0D90" w14:paraId="7F883E51" w14:textId="77777777" w:rsidTr="008232A4">
        <w:tc>
          <w:tcPr>
            <w:tcW w:w="2808" w:type="dxa"/>
            <w:vMerge/>
          </w:tcPr>
          <w:p w14:paraId="27751A32"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tc>
        <w:tc>
          <w:tcPr>
            <w:tcW w:w="3240" w:type="dxa"/>
          </w:tcPr>
          <w:p w14:paraId="527AB70C"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1.1.4. PVM mokėtojo kodas</w:t>
            </w:r>
          </w:p>
        </w:tc>
        <w:tc>
          <w:tcPr>
            <w:tcW w:w="3510" w:type="dxa"/>
          </w:tcPr>
          <w:p w14:paraId="48CD1AC1"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caps/>
                <w:kern w:val="0"/>
                <w:sz w:val="24"/>
                <w:szCs w:val="20"/>
                <w14:ligatures w14:val="none"/>
              </w:rPr>
              <w:t>N</w:t>
            </w:r>
            <w:r w:rsidRPr="00BE0D90">
              <w:rPr>
                <w:rFonts w:ascii="Times New Roman" w:eastAsia="Times New Roman" w:hAnsi="Times New Roman" w:cs="Times New Roman"/>
                <w:kern w:val="0"/>
                <w:sz w:val="24"/>
                <w:szCs w:val="20"/>
                <w14:ligatures w14:val="none"/>
              </w:rPr>
              <w:t>e PVM mokėtojas</w:t>
            </w:r>
          </w:p>
        </w:tc>
      </w:tr>
      <w:tr w:rsidR="00BE0D90" w:rsidRPr="00BE0D90" w14:paraId="073B1529" w14:textId="77777777" w:rsidTr="008232A4">
        <w:tc>
          <w:tcPr>
            <w:tcW w:w="2808" w:type="dxa"/>
            <w:vMerge/>
          </w:tcPr>
          <w:p w14:paraId="28CBB252"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tc>
        <w:tc>
          <w:tcPr>
            <w:tcW w:w="3240" w:type="dxa"/>
          </w:tcPr>
          <w:p w14:paraId="2984C83C"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1.1.5. Atsiskaitomoji sąskaita</w:t>
            </w:r>
          </w:p>
        </w:tc>
        <w:tc>
          <w:tcPr>
            <w:tcW w:w="3510" w:type="dxa"/>
          </w:tcPr>
          <w:p w14:paraId="66027478" w14:textId="77777777" w:rsidR="00BE0D90" w:rsidRPr="00BE0D90" w:rsidRDefault="00BE0D90" w:rsidP="00BE0D90">
            <w:pPr>
              <w:spacing w:after="0" w:line="240" w:lineRule="auto"/>
              <w:rPr>
                <w:rFonts w:ascii="Times New Roman" w:eastAsia="Times New Roman" w:hAnsi="Times New Roman" w:cs="Times New Roman"/>
                <w:noProof/>
                <w:color w:val="000000"/>
                <w:kern w:val="0"/>
                <w:sz w:val="24"/>
                <w:szCs w:val="24"/>
                <w:lang w:eastAsia="lt-LT"/>
                <w14:ligatures w14:val="none"/>
              </w:rPr>
            </w:pPr>
            <w:r w:rsidRPr="00BE0D90">
              <w:rPr>
                <w:rFonts w:ascii="Times New Roman" w:eastAsia="Times New Roman" w:hAnsi="Times New Roman" w:cs="Times New Roman"/>
                <w:noProof/>
                <w:color w:val="000000"/>
                <w:kern w:val="0"/>
                <w:sz w:val="24"/>
                <w:szCs w:val="24"/>
                <w:lang w:eastAsia="lt-LT"/>
                <w14:ligatures w14:val="none"/>
              </w:rPr>
              <w:t>LT737300010002406476</w:t>
            </w:r>
          </w:p>
        </w:tc>
      </w:tr>
      <w:tr w:rsidR="00BE0D90" w:rsidRPr="00BE0D90" w14:paraId="23ACED5A" w14:textId="77777777" w:rsidTr="008232A4">
        <w:tc>
          <w:tcPr>
            <w:tcW w:w="2808" w:type="dxa"/>
            <w:vMerge/>
          </w:tcPr>
          <w:p w14:paraId="00A77926"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tc>
        <w:tc>
          <w:tcPr>
            <w:tcW w:w="3240" w:type="dxa"/>
          </w:tcPr>
          <w:p w14:paraId="33DF6393"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1.1.6. Bankas, banko kodas</w:t>
            </w:r>
          </w:p>
        </w:tc>
        <w:tc>
          <w:tcPr>
            <w:tcW w:w="3510" w:type="dxa"/>
          </w:tcPr>
          <w:p w14:paraId="1BFBBDCC"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kern w:val="0"/>
                <w:sz w:val="24"/>
                <w:szCs w:val="20"/>
                <w14:ligatures w14:val="none"/>
              </w:rPr>
              <w:t>Bankas AB Swedbank, banko kodas 73000</w:t>
            </w:r>
          </w:p>
        </w:tc>
      </w:tr>
      <w:tr w:rsidR="00BE0D90" w:rsidRPr="00BE0D90" w14:paraId="14E4FF82" w14:textId="77777777" w:rsidTr="008232A4">
        <w:tc>
          <w:tcPr>
            <w:tcW w:w="2808" w:type="dxa"/>
            <w:vMerge/>
          </w:tcPr>
          <w:p w14:paraId="3C1A544C"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tc>
        <w:tc>
          <w:tcPr>
            <w:tcW w:w="3240" w:type="dxa"/>
          </w:tcPr>
          <w:p w14:paraId="5920CB73"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1.1.7. Telefonas</w:t>
            </w:r>
          </w:p>
        </w:tc>
        <w:tc>
          <w:tcPr>
            <w:tcW w:w="3510" w:type="dxa"/>
          </w:tcPr>
          <w:p w14:paraId="5A29E938"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kern w:val="0"/>
                <w:sz w:val="24"/>
                <w:szCs w:val="24"/>
                <w14:ligatures w14:val="none"/>
              </w:rPr>
              <w:t>+37041524122</w:t>
            </w:r>
          </w:p>
        </w:tc>
      </w:tr>
      <w:tr w:rsidR="00BE0D90" w:rsidRPr="00BE0D90" w14:paraId="7577B2B2" w14:textId="77777777" w:rsidTr="008232A4">
        <w:tc>
          <w:tcPr>
            <w:tcW w:w="2808" w:type="dxa"/>
            <w:vMerge/>
          </w:tcPr>
          <w:p w14:paraId="302AE2DD"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tc>
        <w:tc>
          <w:tcPr>
            <w:tcW w:w="3240" w:type="dxa"/>
          </w:tcPr>
          <w:p w14:paraId="784DFA72"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1.1.8. El. paštas</w:t>
            </w:r>
          </w:p>
        </w:tc>
        <w:tc>
          <w:tcPr>
            <w:tcW w:w="3510" w:type="dxa"/>
          </w:tcPr>
          <w:p w14:paraId="628DD029"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kern w:val="0"/>
                <w:sz w:val="24"/>
                <w:szCs w:val="24"/>
                <w:lang w:val="en-US"/>
                <w14:ligatures w14:val="none"/>
              </w:rPr>
              <w:t>info@gerc.lt</w:t>
            </w:r>
          </w:p>
        </w:tc>
      </w:tr>
      <w:tr w:rsidR="00BE0D90" w:rsidRPr="00BE0D90" w14:paraId="40FE1F15" w14:textId="77777777" w:rsidTr="008232A4">
        <w:tc>
          <w:tcPr>
            <w:tcW w:w="2808" w:type="dxa"/>
            <w:vMerge/>
          </w:tcPr>
          <w:p w14:paraId="0C0F55E5"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tc>
        <w:tc>
          <w:tcPr>
            <w:tcW w:w="3240" w:type="dxa"/>
          </w:tcPr>
          <w:p w14:paraId="435EF627"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1.1.9. Šalies atstovas</w:t>
            </w:r>
          </w:p>
        </w:tc>
        <w:tc>
          <w:tcPr>
            <w:tcW w:w="3510" w:type="dxa"/>
          </w:tcPr>
          <w:p w14:paraId="2D160658"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kern w:val="0"/>
                <w:sz w:val="24"/>
                <w:szCs w:val="24"/>
                <w14:ligatures w14:val="none"/>
              </w:rPr>
              <w:t xml:space="preserve">Inga </w:t>
            </w:r>
            <w:proofErr w:type="spellStart"/>
            <w:r w:rsidRPr="00BE0D90">
              <w:rPr>
                <w:rFonts w:ascii="Times New Roman" w:eastAsia="Times New Roman" w:hAnsi="Times New Roman" w:cs="Times New Roman"/>
                <w:kern w:val="0"/>
                <w:sz w:val="24"/>
                <w:szCs w:val="24"/>
                <w14:ligatures w14:val="none"/>
              </w:rPr>
              <w:t>Tamosinaitė</w:t>
            </w:r>
            <w:proofErr w:type="spellEnd"/>
          </w:p>
        </w:tc>
      </w:tr>
      <w:tr w:rsidR="00BE0D90" w:rsidRPr="00BE0D90" w14:paraId="366167CC" w14:textId="77777777" w:rsidTr="008232A4">
        <w:tc>
          <w:tcPr>
            <w:tcW w:w="2808" w:type="dxa"/>
            <w:vMerge/>
          </w:tcPr>
          <w:p w14:paraId="6FFB3C8C"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tc>
        <w:tc>
          <w:tcPr>
            <w:tcW w:w="3240" w:type="dxa"/>
          </w:tcPr>
          <w:p w14:paraId="144EB17C"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1.1.10. Atstovavimo pagrindas</w:t>
            </w:r>
          </w:p>
        </w:tc>
        <w:tc>
          <w:tcPr>
            <w:tcW w:w="3510" w:type="dxa"/>
          </w:tcPr>
          <w:p w14:paraId="29FBA7CF"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kern w:val="0"/>
                <w:sz w:val="24"/>
                <w:szCs w:val="24"/>
                <w14:ligatures w14:val="none"/>
              </w:rPr>
              <w:t>Įstatai</w:t>
            </w:r>
          </w:p>
        </w:tc>
      </w:tr>
      <w:tr w:rsidR="00BE0D90" w:rsidRPr="00BE0D90" w14:paraId="3C1128D1" w14:textId="77777777" w:rsidTr="008232A4">
        <w:tc>
          <w:tcPr>
            <w:tcW w:w="2808" w:type="dxa"/>
            <w:vMerge w:val="restart"/>
          </w:tcPr>
          <w:p w14:paraId="51D7CE68"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p>
          <w:p w14:paraId="5F1648B1"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p>
          <w:p w14:paraId="74EF9121" w14:textId="77777777" w:rsidR="00BE0D90" w:rsidRPr="00BE0D90" w:rsidRDefault="00BE0D90" w:rsidP="00BE0D90">
            <w:pPr>
              <w:spacing w:after="0" w:line="240" w:lineRule="auto"/>
              <w:rPr>
                <w:rFonts w:ascii="Times New Roman" w:eastAsia="Times New Roman" w:hAnsi="Times New Roman" w:cs="Times New Roman"/>
                <w:b/>
                <w:bCs/>
                <w:color w:val="FF0000"/>
                <w:sz w:val="24"/>
                <w:szCs w:val="24"/>
                <w14:ligatures w14:val="none"/>
              </w:rPr>
            </w:pPr>
          </w:p>
          <w:p w14:paraId="259F8F3C"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1.2. Tiekėjas</w:t>
            </w:r>
          </w:p>
          <w:p w14:paraId="7546A82A" w14:textId="77777777" w:rsidR="00BE0D90" w:rsidRPr="00BE0D90" w:rsidRDefault="00BE0D90" w:rsidP="00BE0D90">
            <w:pPr>
              <w:spacing w:after="0" w:line="240" w:lineRule="auto"/>
              <w:rPr>
                <w:rFonts w:ascii="Times New Roman" w:eastAsia="Times New Roman" w:hAnsi="Times New Roman" w:cs="Times New Roman"/>
                <w:color w:val="0070C0"/>
                <w:sz w:val="24"/>
                <w:szCs w:val="24"/>
                <w14:ligatures w14:val="none"/>
              </w:rPr>
            </w:pPr>
          </w:p>
          <w:p w14:paraId="32AE5C61"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p>
        </w:tc>
        <w:tc>
          <w:tcPr>
            <w:tcW w:w="3240" w:type="dxa"/>
          </w:tcPr>
          <w:p w14:paraId="661AB84C"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1.2.1. Pavadinimas</w:t>
            </w:r>
          </w:p>
        </w:tc>
        <w:tc>
          <w:tcPr>
            <w:tcW w:w="3510" w:type="dxa"/>
          </w:tcPr>
          <w:p w14:paraId="2A1D2B41" w14:textId="77777777" w:rsidR="00BE0D90" w:rsidRPr="00BE0D90" w:rsidRDefault="00BE0D90" w:rsidP="00BE0D90">
            <w:pPr>
              <w:spacing w:after="0" w:line="240" w:lineRule="auto"/>
              <w:jc w:val="center"/>
              <w:rPr>
                <w:rFonts w:ascii="Times New Roman" w:eastAsia="Times New Roman" w:hAnsi="Times New Roman" w:cs="Times New Roman"/>
                <w:sz w:val="24"/>
                <w:szCs w:val="24"/>
                <w14:ligatures w14:val="none"/>
              </w:rPr>
            </w:pPr>
          </w:p>
        </w:tc>
      </w:tr>
      <w:tr w:rsidR="00BE0D90" w:rsidRPr="00BE0D90" w14:paraId="4974321D" w14:textId="77777777" w:rsidTr="008232A4">
        <w:tc>
          <w:tcPr>
            <w:tcW w:w="2808" w:type="dxa"/>
            <w:vMerge/>
          </w:tcPr>
          <w:p w14:paraId="7957A959"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p>
        </w:tc>
        <w:tc>
          <w:tcPr>
            <w:tcW w:w="3240" w:type="dxa"/>
          </w:tcPr>
          <w:p w14:paraId="3308A9DA"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1.2.2. Juridinio asmens kodas</w:t>
            </w:r>
          </w:p>
        </w:tc>
        <w:tc>
          <w:tcPr>
            <w:tcW w:w="3510" w:type="dxa"/>
          </w:tcPr>
          <w:p w14:paraId="6E68E709" w14:textId="77777777" w:rsidR="00BE0D90" w:rsidRPr="00BE0D90" w:rsidRDefault="00BE0D90" w:rsidP="00BE0D90">
            <w:pPr>
              <w:spacing w:after="0" w:line="240" w:lineRule="auto"/>
              <w:jc w:val="center"/>
              <w:rPr>
                <w:rFonts w:ascii="Times New Roman" w:eastAsia="Times New Roman" w:hAnsi="Times New Roman" w:cs="Times New Roman"/>
                <w:sz w:val="24"/>
                <w:szCs w:val="24"/>
                <w14:ligatures w14:val="none"/>
              </w:rPr>
            </w:pPr>
          </w:p>
        </w:tc>
      </w:tr>
      <w:tr w:rsidR="00BE0D90" w:rsidRPr="00BE0D90" w14:paraId="3217677C" w14:textId="77777777" w:rsidTr="008232A4">
        <w:tc>
          <w:tcPr>
            <w:tcW w:w="2808" w:type="dxa"/>
            <w:vMerge/>
          </w:tcPr>
          <w:p w14:paraId="09B36778"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p>
        </w:tc>
        <w:tc>
          <w:tcPr>
            <w:tcW w:w="3240" w:type="dxa"/>
          </w:tcPr>
          <w:p w14:paraId="42950D68"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1.2.3. Adresas</w:t>
            </w:r>
          </w:p>
        </w:tc>
        <w:tc>
          <w:tcPr>
            <w:tcW w:w="3510" w:type="dxa"/>
          </w:tcPr>
          <w:p w14:paraId="6B302C11" w14:textId="77777777" w:rsidR="00BE0D90" w:rsidRPr="00BE0D90" w:rsidRDefault="00BE0D90" w:rsidP="00BE0D90">
            <w:pPr>
              <w:spacing w:after="0" w:line="240" w:lineRule="auto"/>
              <w:jc w:val="center"/>
              <w:rPr>
                <w:rFonts w:ascii="Times New Roman" w:eastAsia="Times New Roman" w:hAnsi="Times New Roman" w:cs="Times New Roman"/>
                <w:sz w:val="24"/>
                <w:szCs w:val="24"/>
                <w14:ligatures w14:val="none"/>
              </w:rPr>
            </w:pPr>
          </w:p>
        </w:tc>
      </w:tr>
      <w:tr w:rsidR="00BE0D90" w:rsidRPr="00BE0D90" w14:paraId="743859E6" w14:textId="77777777" w:rsidTr="008232A4">
        <w:tc>
          <w:tcPr>
            <w:tcW w:w="2808" w:type="dxa"/>
            <w:vMerge/>
          </w:tcPr>
          <w:p w14:paraId="46E9DBAF"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p>
        </w:tc>
        <w:tc>
          <w:tcPr>
            <w:tcW w:w="3240" w:type="dxa"/>
          </w:tcPr>
          <w:p w14:paraId="149DA809"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1.2.4. PVM mokėtojo kodas</w:t>
            </w:r>
          </w:p>
        </w:tc>
        <w:tc>
          <w:tcPr>
            <w:tcW w:w="3510" w:type="dxa"/>
          </w:tcPr>
          <w:p w14:paraId="7F44247A" w14:textId="77777777" w:rsidR="00BE0D90" w:rsidRPr="00BE0D90" w:rsidRDefault="00BE0D90" w:rsidP="00BE0D90">
            <w:pPr>
              <w:spacing w:after="0" w:line="240" w:lineRule="auto"/>
              <w:jc w:val="center"/>
              <w:rPr>
                <w:rFonts w:ascii="Times New Roman" w:eastAsia="Times New Roman" w:hAnsi="Times New Roman" w:cs="Times New Roman"/>
                <w:sz w:val="24"/>
                <w:szCs w:val="24"/>
                <w14:ligatures w14:val="none"/>
              </w:rPr>
            </w:pPr>
          </w:p>
        </w:tc>
      </w:tr>
      <w:tr w:rsidR="00BE0D90" w:rsidRPr="00BE0D90" w14:paraId="199ABA13" w14:textId="77777777" w:rsidTr="008232A4">
        <w:tc>
          <w:tcPr>
            <w:tcW w:w="2808" w:type="dxa"/>
            <w:vMerge/>
          </w:tcPr>
          <w:p w14:paraId="30DDB6E1"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p>
        </w:tc>
        <w:tc>
          <w:tcPr>
            <w:tcW w:w="3240" w:type="dxa"/>
          </w:tcPr>
          <w:p w14:paraId="44BDA5FD"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1.2.5. Atsiskaitomoji sąskaita</w:t>
            </w:r>
          </w:p>
        </w:tc>
        <w:tc>
          <w:tcPr>
            <w:tcW w:w="3510" w:type="dxa"/>
          </w:tcPr>
          <w:p w14:paraId="3A95A2FE" w14:textId="77777777" w:rsidR="00BE0D90" w:rsidRPr="00BE0D90" w:rsidRDefault="00BE0D90" w:rsidP="00BE0D90">
            <w:pPr>
              <w:spacing w:after="0" w:line="240" w:lineRule="auto"/>
              <w:jc w:val="center"/>
              <w:rPr>
                <w:rFonts w:ascii="Times New Roman" w:eastAsia="Times New Roman" w:hAnsi="Times New Roman" w:cs="Times New Roman"/>
                <w:sz w:val="24"/>
                <w:szCs w:val="24"/>
                <w14:ligatures w14:val="none"/>
              </w:rPr>
            </w:pPr>
          </w:p>
        </w:tc>
      </w:tr>
      <w:tr w:rsidR="00BE0D90" w:rsidRPr="00BE0D90" w14:paraId="1E8559EE" w14:textId="77777777" w:rsidTr="008232A4">
        <w:tc>
          <w:tcPr>
            <w:tcW w:w="2808" w:type="dxa"/>
            <w:vMerge/>
          </w:tcPr>
          <w:p w14:paraId="5FE12F89"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p>
        </w:tc>
        <w:tc>
          <w:tcPr>
            <w:tcW w:w="3240" w:type="dxa"/>
          </w:tcPr>
          <w:p w14:paraId="5CE9834B"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1.2.6. Bankas, banko kodas</w:t>
            </w:r>
          </w:p>
        </w:tc>
        <w:tc>
          <w:tcPr>
            <w:tcW w:w="3510" w:type="dxa"/>
          </w:tcPr>
          <w:p w14:paraId="055EBD00" w14:textId="77777777" w:rsidR="00BE0D90" w:rsidRPr="00BE0D90" w:rsidRDefault="00BE0D90" w:rsidP="00BE0D90">
            <w:pPr>
              <w:spacing w:after="0" w:line="240" w:lineRule="auto"/>
              <w:jc w:val="center"/>
              <w:rPr>
                <w:rFonts w:ascii="Times New Roman" w:eastAsia="Times New Roman" w:hAnsi="Times New Roman" w:cs="Times New Roman"/>
                <w:sz w:val="24"/>
                <w:szCs w:val="24"/>
                <w14:ligatures w14:val="none"/>
              </w:rPr>
            </w:pPr>
          </w:p>
        </w:tc>
      </w:tr>
      <w:tr w:rsidR="00BE0D90" w:rsidRPr="00BE0D90" w14:paraId="0E5029B4" w14:textId="77777777" w:rsidTr="008232A4">
        <w:tc>
          <w:tcPr>
            <w:tcW w:w="2808" w:type="dxa"/>
            <w:vMerge/>
          </w:tcPr>
          <w:p w14:paraId="7CD7CA63"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p>
        </w:tc>
        <w:tc>
          <w:tcPr>
            <w:tcW w:w="3240" w:type="dxa"/>
          </w:tcPr>
          <w:p w14:paraId="7D7C2A60"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1.2.7. Telefonas</w:t>
            </w:r>
          </w:p>
        </w:tc>
        <w:tc>
          <w:tcPr>
            <w:tcW w:w="3510" w:type="dxa"/>
          </w:tcPr>
          <w:p w14:paraId="1F72B32B" w14:textId="77777777" w:rsidR="00BE0D90" w:rsidRPr="00BE0D90" w:rsidRDefault="00BE0D90" w:rsidP="00BE0D90">
            <w:pPr>
              <w:spacing w:after="0" w:line="240" w:lineRule="auto"/>
              <w:jc w:val="center"/>
              <w:rPr>
                <w:rFonts w:ascii="Times New Roman" w:eastAsia="Times New Roman" w:hAnsi="Times New Roman" w:cs="Times New Roman"/>
                <w:sz w:val="24"/>
                <w:szCs w:val="24"/>
                <w14:ligatures w14:val="none"/>
              </w:rPr>
            </w:pPr>
          </w:p>
        </w:tc>
      </w:tr>
      <w:tr w:rsidR="00BE0D90" w:rsidRPr="00BE0D90" w14:paraId="250B724D" w14:textId="77777777" w:rsidTr="008232A4">
        <w:tc>
          <w:tcPr>
            <w:tcW w:w="2808" w:type="dxa"/>
            <w:vMerge/>
          </w:tcPr>
          <w:p w14:paraId="345C90E5"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p>
        </w:tc>
        <w:tc>
          <w:tcPr>
            <w:tcW w:w="3240" w:type="dxa"/>
          </w:tcPr>
          <w:p w14:paraId="5E2F6500"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1.2.8. El. paštas</w:t>
            </w:r>
          </w:p>
        </w:tc>
        <w:tc>
          <w:tcPr>
            <w:tcW w:w="3510" w:type="dxa"/>
          </w:tcPr>
          <w:p w14:paraId="5B429999" w14:textId="77777777" w:rsidR="00BE0D90" w:rsidRPr="00BE0D90" w:rsidRDefault="00BE0D90" w:rsidP="00BE0D90">
            <w:pPr>
              <w:spacing w:after="0" w:line="240" w:lineRule="auto"/>
              <w:jc w:val="center"/>
              <w:rPr>
                <w:rFonts w:ascii="Times New Roman" w:eastAsia="Times New Roman" w:hAnsi="Times New Roman" w:cs="Times New Roman"/>
                <w:sz w:val="24"/>
                <w:szCs w:val="24"/>
                <w14:ligatures w14:val="none"/>
              </w:rPr>
            </w:pPr>
          </w:p>
        </w:tc>
      </w:tr>
      <w:tr w:rsidR="00BE0D90" w:rsidRPr="00BE0D90" w14:paraId="63BFDE9D" w14:textId="77777777" w:rsidTr="008232A4">
        <w:tc>
          <w:tcPr>
            <w:tcW w:w="2808" w:type="dxa"/>
            <w:vMerge/>
          </w:tcPr>
          <w:p w14:paraId="432CC725"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p>
        </w:tc>
        <w:tc>
          <w:tcPr>
            <w:tcW w:w="3240" w:type="dxa"/>
          </w:tcPr>
          <w:p w14:paraId="27E0A1BF"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1.2.9. Šalies atstovas</w:t>
            </w:r>
          </w:p>
        </w:tc>
        <w:tc>
          <w:tcPr>
            <w:tcW w:w="3510" w:type="dxa"/>
          </w:tcPr>
          <w:p w14:paraId="6FA9E4EA" w14:textId="77777777" w:rsidR="00BE0D90" w:rsidRPr="00BE0D90" w:rsidRDefault="00BE0D90" w:rsidP="00BE0D90">
            <w:pPr>
              <w:spacing w:after="0" w:line="240" w:lineRule="auto"/>
              <w:jc w:val="center"/>
              <w:rPr>
                <w:rFonts w:ascii="Times New Roman" w:eastAsia="Times New Roman" w:hAnsi="Times New Roman" w:cs="Times New Roman"/>
                <w:sz w:val="24"/>
                <w:szCs w:val="24"/>
                <w14:ligatures w14:val="none"/>
              </w:rPr>
            </w:pPr>
          </w:p>
        </w:tc>
      </w:tr>
      <w:tr w:rsidR="00BE0D90" w:rsidRPr="00BE0D90" w14:paraId="52F97197" w14:textId="77777777" w:rsidTr="008232A4">
        <w:tc>
          <w:tcPr>
            <w:tcW w:w="2808" w:type="dxa"/>
            <w:vMerge/>
          </w:tcPr>
          <w:p w14:paraId="52CC25BE"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p>
        </w:tc>
        <w:tc>
          <w:tcPr>
            <w:tcW w:w="3240" w:type="dxa"/>
          </w:tcPr>
          <w:p w14:paraId="7CD0DBC3"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1.2.10. Atstovavimo pagrindas</w:t>
            </w:r>
          </w:p>
        </w:tc>
        <w:tc>
          <w:tcPr>
            <w:tcW w:w="3510" w:type="dxa"/>
          </w:tcPr>
          <w:p w14:paraId="738BBDB3" w14:textId="77777777" w:rsidR="00BE0D90" w:rsidRPr="00BE0D90" w:rsidRDefault="00BE0D90" w:rsidP="00BE0D90">
            <w:pPr>
              <w:spacing w:after="0" w:line="240" w:lineRule="auto"/>
              <w:jc w:val="center"/>
              <w:rPr>
                <w:rFonts w:ascii="Times New Roman" w:eastAsia="Times New Roman" w:hAnsi="Times New Roman" w:cs="Times New Roman"/>
                <w:sz w:val="24"/>
                <w:szCs w:val="24"/>
                <w14:ligatures w14:val="none"/>
              </w:rPr>
            </w:pPr>
          </w:p>
        </w:tc>
      </w:tr>
    </w:tbl>
    <w:p w14:paraId="4687878B" w14:textId="77777777" w:rsidR="00BE0D90" w:rsidRPr="00BE0D90" w:rsidRDefault="00BE0D90" w:rsidP="00BE0D90">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E0D90" w:rsidRPr="00BE0D90" w14:paraId="20ADADDA" w14:textId="77777777" w:rsidTr="008232A4">
        <w:trPr>
          <w:trHeight w:val="300"/>
        </w:trPr>
        <w:tc>
          <w:tcPr>
            <w:tcW w:w="9535" w:type="dxa"/>
            <w:gridSpan w:val="5"/>
          </w:tcPr>
          <w:p w14:paraId="5867C998" w14:textId="77777777" w:rsidR="00BE0D90" w:rsidRPr="00BE0D90" w:rsidRDefault="00BE0D90" w:rsidP="00BE0D90">
            <w:pPr>
              <w:spacing w:after="0" w:line="240" w:lineRule="auto"/>
              <w:jc w:val="center"/>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2. ATSAKINGI ASMENYS</w:t>
            </w:r>
          </w:p>
        </w:tc>
      </w:tr>
      <w:tr w:rsidR="00BE0D90" w:rsidRPr="00BE0D90" w14:paraId="0CAAC6FC" w14:textId="77777777" w:rsidTr="008232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F351AC"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E910648" w14:textId="77777777" w:rsidR="00BE0D90" w:rsidRPr="00BE0D90" w:rsidRDefault="00BE0D90" w:rsidP="00BE0D90">
            <w:pPr>
              <w:spacing w:after="0" w:line="240" w:lineRule="auto"/>
              <w:rPr>
                <w:rFonts w:ascii="Times New Roman" w:eastAsia="Times New Roman" w:hAnsi="Times New Roman" w:cs="Times New Roman"/>
                <w:color w:val="4472C4"/>
                <w:sz w:val="24"/>
                <w:szCs w:val="24"/>
                <w14:ligatures w14:val="none"/>
              </w:rPr>
            </w:pPr>
            <w:r w:rsidRPr="00BE0D90">
              <w:rPr>
                <w:rFonts w:ascii="Times New Roman" w:eastAsia="Times New Roman" w:hAnsi="Times New Roman" w:cs="Times New Roman"/>
                <w:color w:val="4472C4"/>
                <w:sz w:val="24"/>
                <w:szCs w:val="24"/>
                <w14:ligatures w14:val="none"/>
              </w:rPr>
              <w:t>(nurodyti padalinį / skyrių, pareigas, vardą, pavardę, tel., el. paštą)</w:t>
            </w:r>
          </w:p>
        </w:tc>
      </w:tr>
      <w:tr w:rsidR="00BE0D90" w:rsidRPr="00BE0D90" w14:paraId="2DED7FC6" w14:textId="77777777" w:rsidTr="008232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A06853"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ACEE329" w14:textId="77777777" w:rsidR="00BE0D90" w:rsidRPr="00BE0D90" w:rsidRDefault="00BE0D90" w:rsidP="00BE0D90">
            <w:pPr>
              <w:spacing w:after="0" w:line="240" w:lineRule="auto"/>
              <w:rPr>
                <w:rFonts w:ascii="Times New Roman" w:eastAsia="Times New Roman" w:hAnsi="Times New Roman" w:cs="Times New Roman"/>
                <w:color w:val="4472C4"/>
                <w:sz w:val="24"/>
                <w:szCs w:val="24"/>
                <w14:ligatures w14:val="none"/>
              </w:rPr>
            </w:pPr>
            <w:r w:rsidRPr="00BE0D90">
              <w:rPr>
                <w:rFonts w:ascii="Times New Roman" w:eastAsia="Times New Roman" w:hAnsi="Times New Roman" w:cs="Times New Roman"/>
                <w:color w:val="4472C4"/>
                <w:sz w:val="24"/>
                <w:szCs w:val="24"/>
                <w14:ligatures w14:val="none"/>
              </w:rPr>
              <w:t>(nurodyti padalinį / skyrių, pareigas, vardą, pavardę, tel., el. paštą)</w:t>
            </w:r>
          </w:p>
        </w:tc>
      </w:tr>
      <w:tr w:rsidR="00BE0D90" w:rsidRPr="00BE0D90" w14:paraId="715136D4" w14:textId="77777777" w:rsidTr="008232A4">
        <w:trPr>
          <w:trHeight w:val="300"/>
        </w:trPr>
        <w:tc>
          <w:tcPr>
            <w:tcW w:w="9535" w:type="dxa"/>
            <w:gridSpan w:val="5"/>
          </w:tcPr>
          <w:p w14:paraId="0B4BADA5" w14:textId="77777777" w:rsidR="00BE0D90" w:rsidRPr="00BE0D90" w:rsidRDefault="00BE0D90" w:rsidP="00BE0D90">
            <w:pPr>
              <w:spacing w:after="0" w:line="240" w:lineRule="auto"/>
              <w:jc w:val="center"/>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3. SUTARTIES DALYKAS</w:t>
            </w:r>
          </w:p>
        </w:tc>
      </w:tr>
      <w:tr w:rsidR="00BE0D90" w:rsidRPr="00BE0D90" w14:paraId="2BF9472E" w14:textId="77777777" w:rsidTr="008232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B16371"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740CCC7" w14:textId="77777777" w:rsidR="00BE0D90" w:rsidRPr="00BE0D90" w:rsidRDefault="00BE0D90" w:rsidP="00BE0D90">
            <w:pPr>
              <w:spacing w:after="0" w:line="240" w:lineRule="auto"/>
              <w:rPr>
                <w:rFonts w:ascii="Times New Roman" w:eastAsia="Times New Roman" w:hAnsi="Times New Roman" w:cs="Times New Roman"/>
                <w:color w:val="000000"/>
                <w:sz w:val="24"/>
                <w:szCs w:val="24"/>
                <w14:ligatures w14:val="none"/>
              </w:rPr>
            </w:pPr>
            <w:r w:rsidRPr="00BE0D90">
              <w:rPr>
                <w:rFonts w:ascii="Times New Roman" w:eastAsia="Times New Roman" w:hAnsi="Times New Roman" w:cs="Times New Roman"/>
                <w:sz w:val="24"/>
                <w:szCs w:val="24"/>
                <w14:ligatures w14:val="none"/>
              </w:rPr>
              <w:t xml:space="preserve">Tiekėjas įsipareigoja Sutartyje numatytomis sąlygomis ir terminais išnuomoti Pirkėjui 3 (tris) M1 kategorijos automobilius, </w:t>
            </w:r>
            <w:r w:rsidRPr="00BE0D90">
              <w:rPr>
                <w:rFonts w:ascii="Times New Roman" w:eastAsia="Times New Roman" w:hAnsi="Times New Roman" w:cs="Times New Roman"/>
                <w:kern w:val="0"/>
                <w:sz w:val="24"/>
                <w:szCs w:val="24"/>
                <w14:ligatures w14:val="none"/>
              </w:rPr>
              <w:t xml:space="preserve">įskaitant automobilių registraciją, valstybinę techninę apžiūrą, transporto priemonių savininkų ir valdytojų civilinės atsakomybės (TPVCA) privalomuosius ir KASKO draudimus visam nuomos laikotarpiui, </w:t>
            </w:r>
            <w:r w:rsidRPr="00BE0D90">
              <w:rPr>
                <w:rFonts w:ascii="Times New Roman" w:eastAsia="Times New Roman" w:hAnsi="Times New Roman" w:cs="Times New Roman"/>
                <w:kern w:val="0"/>
                <w:sz w:val="24"/>
                <w:szCs w:val="24"/>
                <w14:ligatures w14:val="none"/>
              </w:rPr>
              <w:lastRenderedPageBreak/>
              <w:t xml:space="preserve">visus mokesčius ir rinkliavas, kurie galioja nuomos sutarties sudarymo dieną </w:t>
            </w:r>
            <w:r w:rsidRPr="00BE0D90">
              <w:rPr>
                <w:rFonts w:ascii="Times New Roman" w:eastAsia="Times New Roman" w:hAnsi="Times New Roman" w:cs="Times New Roman"/>
                <w:color w:val="000000"/>
                <w:sz w:val="24"/>
                <w:szCs w:val="24"/>
                <w14:ligatures w14:val="none"/>
              </w:rPr>
              <w:t>(toliau – Prekės).</w:t>
            </w:r>
          </w:p>
          <w:p w14:paraId="6BFCC941"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kern w:val="0"/>
                <w:sz w:val="24"/>
                <w:szCs w:val="24"/>
                <w14:ligatures w14:val="none"/>
              </w:rPr>
              <w:t>Prieš priimdamas Prekes Pirkėjas turi įsitikinti, ar pateikti automobiliai atitinka techninius reikalavimus.</w:t>
            </w:r>
          </w:p>
          <w:p w14:paraId="5BC1B015"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p w14:paraId="308CFE01" w14:textId="77777777" w:rsidR="00BE0D90" w:rsidRPr="00BE0D90" w:rsidRDefault="00BE0D90" w:rsidP="00BE0D90">
            <w:pPr>
              <w:spacing w:after="0" w:line="240" w:lineRule="auto"/>
              <w:rPr>
                <w:rFonts w:ascii="Times New Roman" w:eastAsia="Times New Roman" w:hAnsi="Times New Roman" w:cs="Times New Roman"/>
                <w:color w:val="000000"/>
                <w:sz w:val="24"/>
                <w:szCs w:val="24"/>
                <w14:ligatures w14:val="none"/>
              </w:rPr>
            </w:pPr>
            <w:r w:rsidRPr="00BE0D90">
              <w:rPr>
                <w:rFonts w:ascii="Times New Roman" w:eastAsia="Times New Roman" w:hAnsi="Times New Roman" w:cs="Times New Roman"/>
                <w:color w:val="000000"/>
                <w:sz w:val="24"/>
                <w:szCs w:val="24"/>
                <w14:ligatures w14:val="none"/>
              </w:rPr>
              <w:t>Išsamus Prekių aprašymas ir kiti reikalavimai tiekiamoms Prekėms nustatyti Sutarties priede Nr. 1 „Techninė specifikacija“ (toliau – Techninė specifikacija) ir Sutarties priede Nr. 2 „Pasiūlymas“.</w:t>
            </w:r>
          </w:p>
        </w:tc>
      </w:tr>
      <w:tr w:rsidR="00BE0D90" w:rsidRPr="00BE0D90" w14:paraId="68A04D40" w14:textId="77777777" w:rsidTr="008232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2C68E2"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3C07047"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NewRomanPS-BoldMT" w:hAnsi="Times New Roman" w:cs="Times New Roman"/>
                <w:bCs/>
                <w:kern w:val="0"/>
                <w:sz w:val="24"/>
                <w:szCs w:val="24"/>
                <w14:ligatures w14:val="none"/>
              </w:rPr>
              <w:t>Automobilių nuoma</w:t>
            </w:r>
            <w:r w:rsidRPr="00BE0D90">
              <w:rPr>
                <w:rFonts w:ascii="Times New Roman" w:eastAsia="Times New Roman" w:hAnsi="Times New Roman" w:cs="Times New Roman"/>
                <w:color w:val="156082"/>
                <w:sz w:val="24"/>
                <w:szCs w:val="24"/>
                <w14:ligatures w14:val="none"/>
              </w:rPr>
              <w:t xml:space="preserve"> (pirkimo numeris įrašyti)</w:t>
            </w:r>
          </w:p>
        </w:tc>
      </w:tr>
      <w:tr w:rsidR="00BE0D90" w:rsidRPr="00BE0D90" w14:paraId="59D7767F" w14:textId="77777777" w:rsidTr="008232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C07AF2"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B3988EE"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Netaikoma</w:t>
            </w:r>
          </w:p>
          <w:p w14:paraId="2946E555"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p w14:paraId="1FD8C3AD"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tc>
      </w:tr>
      <w:tr w:rsidR="00BE0D90" w:rsidRPr="00BE0D90" w14:paraId="5BFFF73E" w14:textId="77777777" w:rsidTr="008232A4">
        <w:trPr>
          <w:trHeight w:val="300"/>
        </w:trPr>
        <w:tc>
          <w:tcPr>
            <w:tcW w:w="9535" w:type="dxa"/>
            <w:gridSpan w:val="5"/>
          </w:tcPr>
          <w:p w14:paraId="39E9DE3F" w14:textId="77777777" w:rsidR="00BE0D90" w:rsidRPr="00BE0D90" w:rsidRDefault="00BE0D90" w:rsidP="00BE0D90">
            <w:pPr>
              <w:spacing w:after="0" w:line="240" w:lineRule="auto"/>
              <w:jc w:val="center"/>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4. PREKIŲ PRISTATYMO TERMINAI IR PREKIŲ PERDAVIMO - PRIĖMIMO TVARKA</w:t>
            </w:r>
          </w:p>
        </w:tc>
      </w:tr>
      <w:tr w:rsidR="00BE0D90" w:rsidRPr="00BE0D90" w14:paraId="5B0BDDA7" w14:textId="77777777" w:rsidTr="008232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BCF5FF"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4.1. Prekių pristatymo terminas, kai Prekės pristatomos vienu kartu</w:t>
            </w:r>
          </w:p>
          <w:p w14:paraId="3D35DD67"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p>
        </w:tc>
        <w:tc>
          <w:tcPr>
            <w:tcW w:w="6828" w:type="dxa"/>
            <w:gridSpan w:val="2"/>
            <w:tcBorders>
              <w:top w:val="single" w:sz="4" w:space="0" w:color="auto"/>
              <w:left w:val="single" w:sz="4" w:space="0" w:color="auto"/>
              <w:bottom w:val="single" w:sz="4" w:space="0" w:color="auto"/>
              <w:right w:val="single" w:sz="4" w:space="0" w:color="auto"/>
            </w:tcBorders>
          </w:tcPr>
          <w:p w14:paraId="567B80DF" w14:textId="77777777" w:rsidR="00BE0D90" w:rsidRPr="00BE0D90" w:rsidRDefault="00BE0D90" w:rsidP="00BE0D90">
            <w:pPr>
              <w:spacing w:after="0" w:line="240" w:lineRule="auto"/>
              <w:rPr>
                <w:rFonts w:ascii="Times New Roman" w:eastAsia="Times New Roman" w:hAnsi="Times New Roman" w:cs="Times New Roman"/>
                <w:kern w:val="0"/>
                <w:sz w:val="24"/>
                <w:szCs w:val="24"/>
                <w14:ligatures w14:val="none"/>
              </w:rPr>
            </w:pPr>
            <w:r w:rsidRPr="00BE0D90">
              <w:rPr>
                <w:rFonts w:ascii="Times New Roman" w:eastAsia="Times New Roman" w:hAnsi="Times New Roman" w:cs="Times New Roman"/>
                <w:sz w:val="24"/>
                <w:szCs w:val="24"/>
                <w14:ligatures w14:val="none"/>
              </w:rPr>
              <w:t xml:space="preserve">Tiekėjas Prekes (visą Prekių kiekį) įsipareigoja pristatyti 2025 m. gruodžio 30 d., </w:t>
            </w:r>
            <w:r w:rsidRPr="00BE0D90">
              <w:rPr>
                <w:rFonts w:ascii="Times New Roman" w:eastAsia="Times New Roman" w:hAnsi="Times New Roman" w:cs="Times New Roman"/>
                <w:color w:val="000000"/>
                <w:sz w:val="24"/>
                <w:szCs w:val="24"/>
                <w14:ligatures w14:val="none"/>
              </w:rPr>
              <w:t xml:space="preserve">adresu </w:t>
            </w:r>
            <w:r w:rsidRPr="00BE0D90">
              <w:rPr>
                <w:rFonts w:ascii="Times New Roman" w:eastAsia="Times New Roman" w:hAnsi="Times New Roman" w:cs="Times New Roman"/>
                <w:kern w:val="0"/>
                <w:sz w:val="24"/>
                <w:szCs w:val="24"/>
                <w14:ligatures w14:val="none"/>
              </w:rPr>
              <w:t xml:space="preserve">Vilniaus g.125, Šiauliai </w:t>
            </w:r>
          </w:p>
        </w:tc>
      </w:tr>
      <w:tr w:rsidR="00BE0D90" w:rsidRPr="00BE0D90" w14:paraId="3B5A31D0" w14:textId="77777777" w:rsidTr="008232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43260F"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817F7D9"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Netaikoma</w:t>
            </w:r>
          </w:p>
          <w:p w14:paraId="0A8C16FA"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tc>
      </w:tr>
      <w:tr w:rsidR="00BE0D90" w:rsidRPr="00BE0D90" w14:paraId="57EB2ED6" w14:textId="77777777" w:rsidTr="008232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35CCDC"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100D4A9"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Užsakymai dėl remonto teikiami Tiekėjo nurodytu elektroniniu paštu ___________ arba telefonu ir laikomi gautais po 24 (dvidešimt keturių valandų) nuo užsakymo pateikimo.</w:t>
            </w:r>
          </w:p>
        </w:tc>
      </w:tr>
      <w:tr w:rsidR="00BE0D90" w:rsidRPr="00BE0D90" w14:paraId="0E86A670" w14:textId="77777777" w:rsidTr="008232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70A09B"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FCE447C"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Netaikoma</w:t>
            </w:r>
          </w:p>
          <w:p w14:paraId="47260B5C"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p w14:paraId="198E98BF"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tc>
      </w:tr>
      <w:tr w:rsidR="00BE0D90" w:rsidRPr="00BE0D90" w14:paraId="19E1D8F8" w14:textId="77777777" w:rsidTr="008232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BE25D"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317F529" w14:textId="77777777" w:rsidR="00BE0D90" w:rsidRPr="00BE0D90" w:rsidRDefault="00BE0D90" w:rsidP="00BE0D90">
            <w:pPr>
              <w:spacing w:after="0" w:line="240" w:lineRule="auto"/>
              <w:rPr>
                <w:rFonts w:ascii="Times New Roman" w:eastAsia="Times New Roman" w:hAnsi="Times New Roman" w:cs="Times New Roman"/>
                <w:kern w:val="0"/>
                <w:sz w:val="24"/>
                <w:szCs w:val="24"/>
                <w14:ligatures w14:val="none"/>
              </w:rPr>
            </w:pPr>
            <w:r w:rsidRPr="00BE0D90">
              <w:rPr>
                <w:rFonts w:ascii="Times New Roman" w:eastAsia="Times New Roman" w:hAnsi="Times New Roman" w:cs="Times New Roman"/>
                <w:kern w:val="0"/>
                <w:sz w:val="24"/>
                <w:szCs w:val="24"/>
                <w14:ligatures w14:val="none"/>
              </w:rPr>
              <w:t>4.5.1. Automobilio naudojimui ir eksploatavimui reikalingus dokumentus;</w:t>
            </w:r>
          </w:p>
          <w:p w14:paraId="4924E489"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4.5.2. Automobilio perdavimo-priėmimo aktą;</w:t>
            </w:r>
          </w:p>
          <w:p w14:paraId="27602FEB"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p w14:paraId="301B142D"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Tiekėjui nepateikus nurodytų dokumentų, laikoma, kad Prekės neatitinka Sutartyje nustatytų reikalavimų.</w:t>
            </w:r>
          </w:p>
        </w:tc>
      </w:tr>
      <w:tr w:rsidR="00BE0D90" w:rsidRPr="00BE0D90" w14:paraId="19B61544" w14:textId="77777777" w:rsidTr="008232A4">
        <w:trPr>
          <w:trHeight w:val="300"/>
        </w:trPr>
        <w:tc>
          <w:tcPr>
            <w:tcW w:w="9535" w:type="dxa"/>
            <w:gridSpan w:val="5"/>
          </w:tcPr>
          <w:p w14:paraId="084D54AD" w14:textId="77777777" w:rsidR="00BE0D90" w:rsidRPr="00BE0D90" w:rsidRDefault="00BE0D90" w:rsidP="00BE0D90">
            <w:pPr>
              <w:spacing w:after="0" w:line="240" w:lineRule="auto"/>
              <w:jc w:val="center"/>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5. SUTARTIES KAINA IR ATSISKAITYMO TVARKA</w:t>
            </w:r>
          </w:p>
        </w:tc>
      </w:tr>
      <w:tr w:rsidR="00BE0D90" w:rsidRPr="00BE0D90" w14:paraId="58C801A6" w14:textId="77777777" w:rsidTr="008232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5A8FD1"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24C3505"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Fiksuoto įkainio kainodara</w:t>
            </w:r>
          </w:p>
          <w:p w14:paraId="609AD077"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p w14:paraId="2E3C424B" w14:textId="77777777" w:rsidR="00BE0D90" w:rsidRPr="00BE0D90" w:rsidRDefault="00BE0D90" w:rsidP="00BE0D90">
            <w:pPr>
              <w:spacing w:after="0" w:line="240" w:lineRule="auto"/>
              <w:rPr>
                <w:rFonts w:ascii="Times New Roman" w:eastAsia="Times New Roman" w:hAnsi="Times New Roman" w:cs="Times New Roman"/>
                <w:color w:val="4472C4"/>
                <w:sz w:val="24"/>
                <w:szCs w:val="20"/>
                <w14:ligatures w14:val="none"/>
              </w:rPr>
            </w:pPr>
          </w:p>
        </w:tc>
      </w:tr>
      <w:tr w:rsidR="00BE0D90" w:rsidRPr="00BE0D90" w14:paraId="3BD27F8A" w14:textId="77777777" w:rsidTr="008232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F4254F"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 xml:space="preserve">5.2. Pradinės Sutarties vertė ir Sutarties kaina, kai taikoma </w:t>
            </w:r>
            <w:r w:rsidRPr="00BE0D90">
              <w:rPr>
                <w:rFonts w:ascii="Times New Roman" w:eastAsia="Times New Roman" w:hAnsi="Times New Roman" w:cs="Times New Roman"/>
                <w:b/>
                <w:bCs/>
                <w:sz w:val="24"/>
                <w:szCs w:val="24"/>
                <w:u w:val="single"/>
                <w14:ligatures w14:val="none"/>
              </w:rPr>
              <w:t>fiksuoto įkainio</w:t>
            </w:r>
            <w:r w:rsidRPr="00BE0D90">
              <w:rPr>
                <w:rFonts w:ascii="Times New Roman" w:eastAsia="Times New Roman" w:hAnsi="Times New Roman" w:cs="Times New Roman"/>
                <w:b/>
                <w:bCs/>
                <w:sz w:val="24"/>
                <w:szCs w:val="24"/>
                <w14:ligatures w14:val="none"/>
              </w:rPr>
              <w:t xml:space="preserve"> kainodara</w:t>
            </w:r>
          </w:p>
          <w:p w14:paraId="3047FFAC"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p>
          <w:p w14:paraId="55283742"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p>
          <w:p w14:paraId="02DCCDA6"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p>
          <w:p w14:paraId="6BCA17A5"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p>
          <w:p w14:paraId="42F9F394"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p>
          <w:p w14:paraId="0A024F0F"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p>
          <w:p w14:paraId="159FA135"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p>
          <w:p w14:paraId="27F82EEB"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p>
          <w:p w14:paraId="772CBDD7"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p>
          <w:p w14:paraId="0A7BE475"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p>
          <w:p w14:paraId="4DF82004"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p>
          <w:p w14:paraId="42F1062E" w14:textId="77777777" w:rsidR="00BE0D90" w:rsidRPr="00BE0D90" w:rsidRDefault="00BE0D90" w:rsidP="00BE0D90">
            <w:pPr>
              <w:spacing w:after="0" w:line="240" w:lineRule="auto"/>
              <w:jc w:val="both"/>
              <w:rPr>
                <w:rFonts w:ascii="Times New Roman" w:eastAsia="Times New Roman" w:hAnsi="Times New Roman" w:cs="Times New Roman"/>
                <w:b/>
                <w:bCs/>
                <w:sz w:val="24"/>
                <w:szCs w:val="24"/>
                <w14:ligatures w14:val="none"/>
              </w:rPr>
            </w:pPr>
          </w:p>
        </w:tc>
        <w:tc>
          <w:tcPr>
            <w:tcW w:w="6828" w:type="dxa"/>
            <w:gridSpan w:val="2"/>
            <w:tcBorders>
              <w:top w:val="single" w:sz="4" w:space="0" w:color="auto"/>
              <w:left w:val="single" w:sz="4" w:space="0" w:color="auto"/>
              <w:bottom w:val="single" w:sz="4" w:space="0" w:color="auto"/>
              <w:right w:val="single" w:sz="4" w:space="0" w:color="auto"/>
            </w:tcBorders>
          </w:tcPr>
          <w:p w14:paraId="3386EC8D"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lastRenderedPageBreak/>
              <w:t xml:space="preserve">Pradinės Sutarties vertė yra </w:t>
            </w:r>
            <w:r w:rsidRPr="00BE0D90">
              <w:rPr>
                <w:rFonts w:ascii="Times New Roman" w:eastAsia="Times New Roman" w:hAnsi="Times New Roman" w:cs="Times New Roman"/>
                <w:color w:val="4472C4"/>
                <w:sz w:val="24"/>
                <w:szCs w:val="24"/>
                <w14:ligatures w14:val="none"/>
              </w:rPr>
              <w:t>(nurodyti sumą skaičiais)</w:t>
            </w:r>
            <w:r w:rsidRPr="00BE0D90">
              <w:rPr>
                <w:rFonts w:ascii="Times New Roman" w:eastAsia="Times New Roman" w:hAnsi="Times New Roman" w:cs="Times New Roman"/>
                <w:sz w:val="24"/>
                <w:szCs w:val="24"/>
                <w14:ligatures w14:val="none"/>
              </w:rPr>
              <w:t xml:space="preserve"> Eur,</w:t>
            </w:r>
            <w:r w:rsidRPr="00BE0D90">
              <w:rPr>
                <w:rFonts w:ascii="Times New Roman" w:eastAsia="Times New Roman" w:hAnsi="Times New Roman" w:cs="Times New Roman"/>
                <w:color w:val="4472C4"/>
                <w:sz w:val="24"/>
                <w:szCs w:val="24"/>
                <w14:ligatures w14:val="none"/>
              </w:rPr>
              <w:t xml:space="preserve"> (nurodyti sumą žodžiais)</w:t>
            </w:r>
            <w:r w:rsidRPr="00BE0D90">
              <w:rPr>
                <w:rFonts w:ascii="Times New Roman" w:eastAsia="Times New Roman" w:hAnsi="Times New Roman" w:cs="Times New Roman"/>
                <w:sz w:val="24"/>
                <w:szCs w:val="24"/>
                <w14:ligatures w14:val="none"/>
              </w:rPr>
              <w:t xml:space="preserve"> be pridėtinės vertės mokesčio (toliau – PVM). </w:t>
            </w:r>
          </w:p>
          <w:p w14:paraId="5A2DAEE5"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 xml:space="preserve">PVM sudaro </w:t>
            </w:r>
            <w:r w:rsidRPr="00BE0D90">
              <w:rPr>
                <w:rFonts w:ascii="Times New Roman" w:eastAsia="Times New Roman" w:hAnsi="Times New Roman" w:cs="Times New Roman"/>
                <w:color w:val="4472C4"/>
                <w:sz w:val="24"/>
                <w:szCs w:val="24"/>
                <w14:ligatures w14:val="none"/>
              </w:rPr>
              <w:t>(nurodyti sumą skaičiais)</w:t>
            </w:r>
            <w:r w:rsidRPr="00BE0D90">
              <w:rPr>
                <w:rFonts w:ascii="Times New Roman" w:eastAsia="Times New Roman" w:hAnsi="Times New Roman" w:cs="Times New Roman"/>
                <w:sz w:val="24"/>
                <w:szCs w:val="24"/>
                <w14:ligatures w14:val="none"/>
              </w:rPr>
              <w:t xml:space="preserve"> Eur, </w:t>
            </w:r>
            <w:r w:rsidRPr="00BE0D90">
              <w:rPr>
                <w:rFonts w:ascii="Times New Roman" w:eastAsia="Times New Roman" w:hAnsi="Times New Roman" w:cs="Times New Roman"/>
                <w:color w:val="4472C4"/>
                <w:sz w:val="24"/>
                <w:szCs w:val="24"/>
                <w14:ligatures w14:val="none"/>
              </w:rPr>
              <w:t>(nurodyti sumą žodžiais)</w:t>
            </w:r>
            <w:r w:rsidRPr="00BE0D90">
              <w:rPr>
                <w:rFonts w:ascii="Times New Roman" w:eastAsia="Times New Roman" w:hAnsi="Times New Roman" w:cs="Times New Roman"/>
                <w:sz w:val="24"/>
                <w:szCs w:val="24"/>
                <w14:ligatures w14:val="none"/>
              </w:rPr>
              <w:t>.</w:t>
            </w:r>
          </w:p>
          <w:p w14:paraId="259B6095"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 xml:space="preserve">Sutarties kaina yra </w:t>
            </w:r>
            <w:r w:rsidRPr="00BE0D90">
              <w:rPr>
                <w:rFonts w:ascii="Times New Roman" w:eastAsia="Times New Roman" w:hAnsi="Times New Roman" w:cs="Times New Roman"/>
                <w:color w:val="4472C4"/>
                <w:sz w:val="24"/>
                <w:szCs w:val="24"/>
                <w14:ligatures w14:val="none"/>
              </w:rPr>
              <w:t>(nurodyti sumą skaičiais)</w:t>
            </w:r>
            <w:r w:rsidRPr="00BE0D90">
              <w:rPr>
                <w:rFonts w:ascii="Times New Roman" w:eastAsia="Times New Roman" w:hAnsi="Times New Roman" w:cs="Times New Roman"/>
                <w:sz w:val="24"/>
                <w:szCs w:val="24"/>
                <w14:ligatures w14:val="none"/>
              </w:rPr>
              <w:t xml:space="preserve"> Eur, </w:t>
            </w:r>
            <w:r w:rsidRPr="00BE0D90">
              <w:rPr>
                <w:rFonts w:ascii="Times New Roman" w:eastAsia="Times New Roman" w:hAnsi="Times New Roman" w:cs="Times New Roman"/>
                <w:color w:val="4472C4"/>
                <w:sz w:val="24"/>
                <w:szCs w:val="24"/>
                <w14:ligatures w14:val="none"/>
              </w:rPr>
              <w:t>(nurodyti sumą žodžiais)</w:t>
            </w:r>
            <w:r w:rsidRPr="00BE0D90">
              <w:rPr>
                <w:rFonts w:ascii="Times New Roman" w:eastAsia="Times New Roman" w:hAnsi="Times New Roman" w:cs="Times New Roman"/>
                <w:sz w:val="24"/>
                <w:szCs w:val="24"/>
                <w14:ligatures w14:val="none"/>
              </w:rPr>
              <w:t xml:space="preserve"> Eur su PVM.</w:t>
            </w:r>
          </w:p>
          <w:p w14:paraId="54D5025A"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p w14:paraId="0AC828D1" w14:textId="77777777" w:rsidR="00BE0D90" w:rsidRPr="00BE0D90" w:rsidRDefault="00BE0D90" w:rsidP="00BE0D90">
            <w:pPr>
              <w:spacing w:after="0" w:line="240" w:lineRule="auto"/>
              <w:rPr>
                <w:rFonts w:ascii="Times New Roman" w:eastAsia="Times New Roman" w:hAnsi="Times New Roman" w:cs="Times New Roman"/>
                <w:color w:val="000000"/>
                <w:sz w:val="24"/>
                <w:szCs w:val="20"/>
                <w14:ligatures w14:val="none"/>
              </w:rPr>
            </w:pPr>
            <w:r w:rsidRPr="00BE0D90">
              <w:rPr>
                <w:rFonts w:ascii="Times New Roman" w:eastAsia="Times New Roman" w:hAnsi="Times New Roman" w:cs="Times New Roman"/>
                <w:color w:val="000000"/>
                <w:sz w:val="24"/>
                <w:szCs w:val="20"/>
                <w14:ligatures w14:val="none"/>
              </w:rPr>
              <w:t xml:space="preserve">Šioje Sutartyje Pradinės Sutarties vertė yra lygi Tiekėjo pasiūlymo kainai be PVM, apskaičiuotai sudauginus </w:t>
            </w:r>
            <w:r w:rsidRPr="00BE0D90">
              <w:rPr>
                <w:rFonts w:ascii="Times New Roman" w:eastAsia="Times New Roman" w:hAnsi="Times New Roman" w:cs="Times New Roman"/>
                <w:b/>
                <w:bCs/>
                <w:color w:val="000000"/>
                <w:sz w:val="24"/>
                <w:szCs w:val="20"/>
                <w14:ligatures w14:val="none"/>
              </w:rPr>
              <w:t>maksimalų Prekių kiekį</w:t>
            </w:r>
            <w:r w:rsidRPr="00BE0D90">
              <w:rPr>
                <w:rFonts w:ascii="Times New Roman" w:eastAsia="Times New Roman" w:hAnsi="Times New Roman" w:cs="Times New Roman"/>
                <w:color w:val="000000"/>
                <w:sz w:val="24"/>
                <w:szCs w:val="20"/>
                <w14:ligatures w14:val="none"/>
              </w:rPr>
              <w:t xml:space="preserve"> iš Tiekėjo pasiūlyto įkainio (-</w:t>
            </w:r>
            <w:proofErr w:type="spellStart"/>
            <w:r w:rsidRPr="00BE0D90">
              <w:rPr>
                <w:rFonts w:ascii="Times New Roman" w:eastAsia="Times New Roman" w:hAnsi="Times New Roman" w:cs="Times New Roman"/>
                <w:color w:val="000000"/>
                <w:sz w:val="24"/>
                <w:szCs w:val="20"/>
                <w14:ligatures w14:val="none"/>
              </w:rPr>
              <w:t>ių</w:t>
            </w:r>
            <w:proofErr w:type="spellEnd"/>
            <w:r w:rsidRPr="00BE0D90">
              <w:rPr>
                <w:rFonts w:ascii="Times New Roman" w:eastAsia="Times New Roman" w:hAnsi="Times New Roman" w:cs="Times New Roman"/>
                <w:color w:val="000000"/>
                <w:sz w:val="24"/>
                <w:szCs w:val="20"/>
                <w14:ligatures w14:val="none"/>
              </w:rPr>
              <w:t xml:space="preserve">) be PVM arba </w:t>
            </w:r>
            <w:r w:rsidRPr="00BE0D90">
              <w:rPr>
                <w:rFonts w:ascii="Times New Roman" w:eastAsia="Times New Roman" w:hAnsi="Times New Roman" w:cs="Times New Roman"/>
                <w:b/>
                <w:bCs/>
                <w:color w:val="000000"/>
                <w:sz w:val="24"/>
                <w:szCs w:val="20"/>
                <w14:ligatures w14:val="none"/>
              </w:rPr>
              <w:t>maksimaliai pirkimui skirtai lėšų sumai be PVM</w:t>
            </w:r>
            <w:r w:rsidRPr="00BE0D90">
              <w:rPr>
                <w:rFonts w:ascii="Times New Roman" w:eastAsia="Times New Roman" w:hAnsi="Times New Roman" w:cs="Times New Roman"/>
                <w:color w:val="000000"/>
                <w:sz w:val="24"/>
                <w:szCs w:val="20"/>
                <w14:ligatures w14:val="none"/>
              </w:rPr>
              <w:t xml:space="preserve">, priklausomai nuo to kuri iš jų yra mažesnė. Pirkėjas perka Prekes pagal poreikį Sutartyje arba </w:t>
            </w:r>
            <w:r w:rsidRPr="00BE0D90">
              <w:rPr>
                <w:rFonts w:ascii="Times New Roman" w:eastAsia="Times New Roman" w:hAnsi="Times New Roman" w:cs="Times New Roman"/>
                <w:color w:val="000000"/>
                <w:sz w:val="24"/>
                <w:szCs w:val="20"/>
                <w14:ligatures w14:val="none"/>
              </w:rPr>
              <w:lastRenderedPageBreak/>
              <w:t>jos priede Nr.</w:t>
            </w:r>
            <w:r w:rsidRPr="00BE0D90">
              <w:rPr>
                <w:rFonts w:ascii="Times New Roman" w:eastAsia="Times New Roman" w:hAnsi="Times New Roman" w:cs="Times New Roman"/>
                <w:sz w:val="24"/>
                <w:szCs w:val="20"/>
                <w14:ligatures w14:val="none"/>
              </w:rPr>
              <w:t xml:space="preserve"> 1</w:t>
            </w:r>
            <w:r w:rsidRPr="00BE0D90">
              <w:rPr>
                <w:rFonts w:ascii="Times New Roman" w:eastAsia="Times New Roman" w:hAnsi="Times New Roman" w:cs="Times New Roman"/>
                <w:color w:val="000000"/>
                <w:sz w:val="24"/>
                <w:szCs w:val="20"/>
                <w14:ligatures w14:val="none"/>
              </w:rPr>
              <w:t xml:space="preserve"> nurodytais įkainiais, neviršijant jame nurodyto Prekių maksimalaus kiekio ir bendros Sutarties kainos. </w:t>
            </w:r>
          </w:p>
        </w:tc>
      </w:tr>
      <w:tr w:rsidR="00BE0D90" w:rsidRPr="00BE0D90" w14:paraId="2ED06A8C" w14:textId="77777777" w:rsidTr="008232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3B205"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 xml:space="preserve">5.3. Sutarties kainos / įkainių perskaičiavimas taikant </w:t>
            </w:r>
            <w:r w:rsidRPr="00BE0D90">
              <w:rPr>
                <w:rFonts w:ascii="Times New Roman" w:eastAsia="Times New Roman" w:hAnsi="Times New Roman" w:cs="Times New Roman"/>
                <w:b/>
                <w:bCs/>
                <w:sz w:val="24"/>
                <w:szCs w:val="24"/>
                <w:u w:val="single"/>
                <w14:ligatures w14:val="none"/>
              </w:rPr>
              <w:t>peržiūros</w:t>
            </w:r>
            <w:r w:rsidRPr="00BE0D90">
              <w:rPr>
                <w:rFonts w:ascii="Times New Roman" w:eastAsia="Times New Roman" w:hAnsi="Times New Roman" w:cs="Times New Roman"/>
                <w:b/>
                <w:bCs/>
                <w:sz w:val="24"/>
                <w:szCs w:val="24"/>
                <w14:ligatures w14:val="none"/>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28117FA"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Sutarties įkainiai bus perskaičiuojami:</w:t>
            </w:r>
          </w:p>
          <w:p w14:paraId="7D818119"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5.3.1. dėl PVM tarifo pasikeitimo;</w:t>
            </w:r>
          </w:p>
          <w:p w14:paraId="6C428D85"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5.3.2. dėl kainų lygio pokyčio</w:t>
            </w:r>
            <w:r w:rsidRPr="00BE0D90">
              <w:rPr>
                <w:rFonts w:ascii="Times New Roman" w:eastAsia="Times New Roman" w:hAnsi="Times New Roman" w:cs="Times New Roman"/>
                <w:sz w:val="24"/>
                <w:szCs w:val="20"/>
                <w14:ligatures w14:val="none"/>
              </w:rPr>
              <w:t>.</w:t>
            </w:r>
          </w:p>
          <w:p w14:paraId="503C27D1" w14:textId="77777777" w:rsidR="00BE0D90" w:rsidRPr="00BE0D90" w:rsidRDefault="00BE0D90" w:rsidP="00BE0D90">
            <w:pPr>
              <w:spacing w:after="0" w:line="240" w:lineRule="auto"/>
              <w:rPr>
                <w:rFonts w:ascii="Times New Roman" w:eastAsia="Times New Roman" w:hAnsi="Times New Roman" w:cs="Times New Roman"/>
                <w:color w:val="FF0000"/>
                <w:sz w:val="24"/>
                <w:szCs w:val="20"/>
                <w14:ligatures w14:val="none"/>
              </w:rPr>
            </w:pPr>
          </w:p>
        </w:tc>
      </w:tr>
      <w:tr w:rsidR="00BE0D90" w:rsidRPr="00BE0D90" w14:paraId="1AA137C3" w14:textId="77777777" w:rsidTr="008232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944CBD"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05093E7"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E46C2F6"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p w14:paraId="1BB21A21" w14:textId="77777777" w:rsidR="00BE0D90" w:rsidRPr="00BE0D90" w:rsidRDefault="00BE0D90" w:rsidP="00BE0D90">
            <w:pPr>
              <w:spacing w:after="0" w:line="240" w:lineRule="auto"/>
              <w:rPr>
                <w:rFonts w:ascii="Times New Roman" w:eastAsia="Times New Roman" w:hAnsi="Times New Roman" w:cs="Times New Roman"/>
                <w:color w:val="FF0000"/>
                <w:sz w:val="24"/>
                <w:szCs w:val="24"/>
                <w14:ligatures w14:val="none"/>
              </w:rPr>
            </w:pPr>
            <w:r w:rsidRPr="00BE0D90">
              <w:rPr>
                <w:rFonts w:ascii="Times New Roman" w:eastAsia="Times New Roman" w:hAnsi="Times New Roman" w:cs="Times New Roman"/>
                <w:sz w:val="24"/>
                <w:szCs w:val="20"/>
                <w14:ligatures w14:val="none"/>
              </w:rPr>
              <w:t>Perskaičiavimas įforminamas Susitarimu ne vėliau kaip per 10 (dešimt) dienų</w:t>
            </w:r>
            <w:r w:rsidRPr="00BE0D90">
              <w:rPr>
                <w:rFonts w:ascii="Times New Roman" w:eastAsia="Times New Roman" w:hAnsi="Times New Roman" w:cs="Times New Roman"/>
                <w:color w:val="4472C4"/>
                <w:sz w:val="24"/>
                <w:szCs w:val="20"/>
                <w14:ligatures w14:val="none"/>
              </w:rPr>
              <w:t xml:space="preserve"> </w:t>
            </w:r>
            <w:r w:rsidRPr="00BE0D90">
              <w:rPr>
                <w:rFonts w:ascii="Times New Roman" w:eastAsia="Times New Roman" w:hAnsi="Times New Roman" w:cs="Times New Roman"/>
                <w:sz w:val="24"/>
                <w:szCs w:val="20"/>
                <w14:ligatures w14:val="none"/>
              </w:rPr>
              <w:t xml:space="preserve">nuo PVM mokėjimą reglamentuojančių teisės aktų pasikeitimo, kuris tampa neatskiriama Sutarties dalimi. </w:t>
            </w:r>
            <w:r w:rsidRPr="00BE0D90">
              <w:rPr>
                <w:rFonts w:ascii="Times New Roman" w:eastAsia="Times New Roman" w:hAnsi="Times New Roman" w:cs="Times New Roman"/>
                <w:sz w:val="24"/>
                <w:szCs w:val="24"/>
                <w14:ligatures w14:val="none"/>
              </w:rPr>
              <w:t>Perskaičiuota Sutarties kaina / Prekių įkainiai įforminami Susitarimu ir turi būti taikomi nuo naujo PVM įvedimo datos (nepriklausomai nuo to, kada pasirašytas Susitarimas).</w:t>
            </w:r>
          </w:p>
        </w:tc>
      </w:tr>
      <w:tr w:rsidR="00BE0D90" w:rsidRPr="00BE0D90" w14:paraId="5FC6B6D9" w14:textId="77777777" w:rsidTr="008232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E4EA2A"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b/>
                <w:bCs/>
                <w:sz w:val="24"/>
                <w:szCs w:val="24"/>
                <w14:ligatures w14:val="none"/>
              </w:rPr>
              <w:t>5.3.2.</w:t>
            </w:r>
            <w:r w:rsidRPr="00BE0D90">
              <w:rPr>
                <w:rFonts w:ascii="Times New Roman" w:eastAsia="Times New Roman" w:hAnsi="Times New Roman" w:cs="Times New Roman"/>
                <w:sz w:val="24"/>
                <w:szCs w:val="24"/>
                <w14:ligatures w14:val="none"/>
              </w:rPr>
              <w:t> </w:t>
            </w:r>
            <w:r w:rsidRPr="00BE0D90">
              <w:rPr>
                <w:rFonts w:ascii="Times New Roman" w:eastAsia="Times New Roman" w:hAnsi="Times New Roman" w:cs="Times New Roman"/>
                <w:b/>
                <w:bCs/>
                <w:sz w:val="24"/>
                <w:szCs w:val="24"/>
                <w14:ligatures w14:val="none"/>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9F81B2F"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Netaikoma</w:t>
            </w:r>
          </w:p>
          <w:p w14:paraId="2E37B051"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p w14:paraId="2973EFE4" w14:textId="77777777" w:rsidR="00BE0D90" w:rsidRPr="00BE0D90" w:rsidRDefault="00BE0D90" w:rsidP="00BE0D90">
            <w:pPr>
              <w:spacing w:after="0" w:line="240" w:lineRule="auto"/>
              <w:rPr>
                <w:rFonts w:ascii="Times New Roman" w:eastAsia="Times New Roman" w:hAnsi="Times New Roman" w:cs="Times New Roman"/>
                <w:kern w:val="0"/>
                <w:sz w:val="24"/>
                <w:szCs w:val="20"/>
                <w14:ligatures w14:val="none"/>
              </w:rPr>
            </w:pPr>
          </w:p>
        </w:tc>
      </w:tr>
      <w:tr w:rsidR="00BE0D90" w:rsidRPr="00BE0D90" w14:paraId="5E44C852" w14:textId="77777777" w:rsidTr="008232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618570"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5.3.3. Sutarties kainos / įkainių peržiūra dėl kainų lygio pokyčio</w:t>
            </w:r>
          </w:p>
          <w:p w14:paraId="6948F506" w14:textId="77777777" w:rsidR="00BE0D90" w:rsidRPr="00BE0D90" w:rsidRDefault="00BE0D90" w:rsidP="00BE0D90">
            <w:pPr>
              <w:spacing w:after="0" w:line="240" w:lineRule="auto"/>
              <w:rPr>
                <w:rFonts w:ascii="Times New Roman" w:eastAsia="Times New Roman" w:hAnsi="Times New Roman" w:cs="Times New Roman"/>
                <w:color w:val="4472C4"/>
                <w:sz w:val="24"/>
                <w:szCs w:val="24"/>
                <w14:ligatures w14:val="none"/>
              </w:rPr>
            </w:pPr>
          </w:p>
          <w:p w14:paraId="2EECD121"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p>
        </w:tc>
        <w:tc>
          <w:tcPr>
            <w:tcW w:w="6828" w:type="dxa"/>
            <w:gridSpan w:val="2"/>
            <w:tcBorders>
              <w:top w:val="single" w:sz="4" w:space="0" w:color="auto"/>
              <w:left w:val="single" w:sz="4" w:space="0" w:color="auto"/>
              <w:bottom w:val="single" w:sz="4" w:space="0" w:color="auto"/>
              <w:right w:val="single" w:sz="4" w:space="0" w:color="auto"/>
            </w:tcBorders>
          </w:tcPr>
          <w:p w14:paraId="4E1FB2AF"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 xml:space="preserve">5.3.3.1. Bet kuri Sutarties šalis Sutarties galiojimo metu turi teisę inicijuoti Sutarties įkainių peržiūrą (keitimą) ne anksčiau kaip po 6 mėn. nuo </w:t>
            </w:r>
            <w:r w:rsidRPr="00BE0D90">
              <w:rPr>
                <w:rFonts w:ascii="Times New Roman" w:eastAsia="Times New Roman" w:hAnsi="Times New Roman" w:cs="Times New Roman"/>
                <w:kern w:val="0"/>
                <w:sz w:val="24"/>
                <w:szCs w:val="24"/>
                <w14:ligatures w14:val="none"/>
              </w:rPr>
              <w:t xml:space="preserve">Sutarties įsigaliojimo dienos </w:t>
            </w:r>
            <w:r w:rsidRPr="00BE0D90">
              <w:rPr>
                <w:rFonts w:ascii="Times New Roman" w:eastAsia="Times New Roman" w:hAnsi="Times New Roman" w:cs="Times New Roman"/>
                <w:sz w:val="24"/>
                <w:szCs w:val="24"/>
                <w14:ligatures w14:val="none"/>
              </w:rPr>
              <w:t xml:space="preserve">(jeigu peržiūra jau buvo atlikta – nuo Susitarimo dėl paskutinio perskaičiavimo pagal šį Specialiųjų sąlygų papunktį įsigaliojimo dienos), </w:t>
            </w:r>
            <w:r w:rsidRPr="00BE0D90">
              <w:rPr>
                <w:rFonts w:ascii="Times New Roman" w:eastAsia="Times New Roman" w:hAnsi="Times New Roman" w:cs="Times New Roman"/>
                <w:kern w:val="0"/>
                <w:sz w:val="24"/>
                <w:szCs w:val="24"/>
                <w14:ligatures w14:val="none"/>
              </w:rPr>
              <w:t>jeigu Vartojimo prekių ir paslaugų kainų pokytis (k), apskaičiuotas kaip nustatyta 5.3.3.6 papunktyje, viršija 5 procentus</w:t>
            </w:r>
            <w:r w:rsidRPr="00BE0D90">
              <w:rPr>
                <w:rFonts w:ascii="Times New Roman" w:eastAsia="Times New Roman" w:hAnsi="Times New Roman" w:cs="Times New Roman"/>
                <w:sz w:val="24"/>
                <w:szCs w:val="24"/>
                <w14:ligatures w14:val="none"/>
              </w:rPr>
              <w:t>. Sutarties įkainių peržiūra atliekama ne rečiau kaip kas 6 (šeši) mėnesiai.</w:t>
            </w:r>
          </w:p>
          <w:p w14:paraId="3116B94B" w14:textId="77777777" w:rsidR="00BE0D90" w:rsidRPr="00BE0D90" w:rsidRDefault="00BE0D90" w:rsidP="00BE0D90">
            <w:pPr>
              <w:spacing w:after="0" w:line="240" w:lineRule="auto"/>
              <w:rPr>
                <w:rFonts w:ascii="Times New Roman" w:eastAsia="Times New Roman" w:hAnsi="Times New Roman" w:cs="Times New Roman"/>
                <w:sz w:val="24"/>
                <w:szCs w:val="24"/>
                <w:shd w:val="clear" w:color="auto" w:fill="FFFFFF"/>
                <w14:ligatures w14:val="none"/>
              </w:rPr>
            </w:pPr>
            <w:r w:rsidRPr="00BE0D90">
              <w:rPr>
                <w:rFonts w:ascii="Times New Roman" w:eastAsia="Times New Roman" w:hAnsi="Times New Roman" w:cs="Times New Roman"/>
                <w:sz w:val="24"/>
                <w:szCs w:val="24"/>
                <w14:ligatures w14:val="none"/>
              </w:rPr>
              <w:t xml:space="preserve">5.3.3.2. Sutarties </w:t>
            </w:r>
            <w:r w:rsidRPr="00BE0D90">
              <w:rPr>
                <w:rFonts w:ascii="Times New Roman" w:eastAsia="Times New Roman" w:hAnsi="Times New Roman" w:cs="Times New Roman"/>
                <w:sz w:val="24"/>
                <w:szCs w:val="24"/>
                <w:shd w:val="clear" w:color="auto" w:fill="FFFFFF"/>
                <w14:ligatures w14:val="none"/>
              </w:rPr>
              <w:t>įkainiai peržiūrimi tik tai Sutarties daliai, kuri nėra išpirkta, t. y., Prekėms, kurios nėra priimtos ir apmokėtos. Vėlesnė Sutarties įkainių peržiūra negali apimti laikotarpio, už kurį jau buvo atliktas peržiūra.</w:t>
            </w:r>
          </w:p>
          <w:p w14:paraId="4FCF444B" w14:textId="77777777" w:rsidR="00BE0D90" w:rsidRPr="00BE0D90" w:rsidRDefault="00BE0D90" w:rsidP="00BE0D90">
            <w:pPr>
              <w:spacing w:after="0" w:line="240" w:lineRule="auto"/>
              <w:rPr>
                <w:rFonts w:ascii="Times New Roman" w:eastAsia="Times New Roman" w:hAnsi="Times New Roman" w:cs="Times New Roman"/>
                <w:sz w:val="24"/>
                <w:szCs w:val="24"/>
                <w:shd w:val="clear" w:color="auto" w:fill="FFFFFF"/>
                <w14:ligatures w14:val="none"/>
              </w:rPr>
            </w:pPr>
            <w:r w:rsidRPr="00BE0D90">
              <w:rPr>
                <w:rFonts w:ascii="Times New Roman" w:eastAsia="Times New Roman" w:hAnsi="Times New Roman" w:cs="Times New Roman"/>
                <w:sz w:val="24"/>
                <w:szCs w:val="24"/>
                <w14:ligatures w14:val="none"/>
              </w:rPr>
              <w:t>5.3.3.3. </w:t>
            </w:r>
            <w:r w:rsidRPr="00BE0D90">
              <w:rPr>
                <w:rFonts w:ascii="Times New Roman" w:eastAsia="Times New Roman" w:hAnsi="Times New Roman" w:cs="Times New Roman"/>
                <w:sz w:val="24"/>
                <w:szCs w:val="24"/>
                <w:shd w:val="clear" w:color="auto" w:fill="FFFFFF"/>
                <w14:ligatures w14:val="none"/>
              </w:rPr>
              <w:t>Jeigu Prekių tiekimas vėluoja dėl Tiekėjo kaltės, uždelstų pristatyti Prekių įkainiai nėra perskaičiuojami dėl kainų lygio kilimo (gali būti mažinami, tačiau negali būti didinami).</w:t>
            </w:r>
          </w:p>
          <w:p w14:paraId="5D7BC71D" w14:textId="77777777" w:rsidR="00BE0D90" w:rsidRPr="00BE0D90" w:rsidRDefault="00BE0D90" w:rsidP="00BE0D90">
            <w:pPr>
              <w:spacing w:after="0" w:line="240" w:lineRule="auto"/>
              <w:rPr>
                <w:rFonts w:ascii="Times New Roman" w:eastAsia="Times New Roman" w:hAnsi="Times New Roman" w:cs="Times New Roman"/>
                <w:sz w:val="24"/>
                <w:szCs w:val="24"/>
                <w:shd w:val="clear" w:color="auto" w:fill="FFFFFF"/>
                <w14:ligatures w14:val="none"/>
              </w:rPr>
            </w:pPr>
            <w:r w:rsidRPr="00BE0D90">
              <w:rPr>
                <w:rFonts w:ascii="Times New Roman" w:eastAsia="Times New Roman" w:hAnsi="Times New Roman" w:cs="Times New Roman"/>
                <w:sz w:val="24"/>
                <w:szCs w:val="24"/>
                <w14:ligatures w14:val="none"/>
              </w:rPr>
              <w:t xml:space="preserve">5.3.3.4. Atlikdamos Sutarties įkainių peržiūrą </w:t>
            </w:r>
            <w:r w:rsidRPr="00BE0D90">
              <w:rPr>
                <w:rFonts w:ascii="Times New Roman" w:eastAsia="Times New Roman" w:hAnsi="Times New Roman" w:cs="Times New Roman"/>
                <w:sz w:val="24"/>
                <w:szCs w:val="24"/>
                <w:shd w:val="clear" w:color="auto" w:fill="FFFFFF"/>
                <w14:ligatures w14:val="none"/>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išduoto dokumento ar patvirtinimo.</w:t>
            </w:r>
          </w:p>
          <w:p w14:paraId="70928384" w14:textId="77777777" w:rsidR="00BE0D90" w:rsidRPr="00BE0D90" w:rsidRDefault="00BE0D90" w:rsidP="00BE0D90">
            <w:pPr>
              <w:spacing w:after="0" w:line="240" w:lineRule="auto"/>
              <w:rPr>
                <w:rFonts w:ascii="Times New Roman" w:eastAsia="Times New Roman" w:hAnsi="Times New Roman" w:cs="Times New Roman"/>
                <w:sz w:val="24"/>
                <w:szCs w:val="24"/>
                <w:shd w:val="clear" w:color="auto" w:fill="FFFFFF"/>
                <w14:ligatures w14:val="none"/>
              </w:rPr>
            </w:pPr>
            <w:r w:rsidRPr="00BE0D90">
              <w:rPr>
                <w:rFonts w:ascii="Times New Roman" w:eastAsia="Times New Roman" w:hAnsi="Times New Roman" w:cs="Times New Roman"/>
                <w:sz w:val="24"/>
                <w:szCs w:val="24"/>
                <w:shd w:val="clear" w:color="auto" w:fill="FFFFFF"/>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FCC52F1" w14:textId="77777777" w:rsidR="00BE0D90" w:rsidRPr="00BE0D90" w:rsidRDefault="00BE0D90" w:rsidP="00BE0D90">
            <w:pPr>
              <w:spacing w:after="0" w:line="240" w:lineRule="auto"/>
              <w:rPr>
                <w:rFonts w:ascii="Times New Roman" w:eastAsia="Times New Roman" w:hAnsi="Times New Roman" w:cs="Times New Roman"/>
                <w:sz w:val="24"/>
                <w:szCs w:val="24"/>
                <w:shd w:val="clear" w:color="auto" w:fill="FFFFFF"/>
                <w14:ligatures w14:val="none"/>
              </w:rPr>
            </w:pPr>
            <w:r w:rsidRPr="00BE0D90">
              <w:rPr>
                <w:rFonts w:ascii="Times New Roman" w:eastAsia="Times New Roman" w:hAnsi="Times New Roman" w:cs="Times New Roman"/>
                <w:sz w:val="24"/>
                <w:szCs w:val="24"/>
                <w:shd w:val="clear" w:color="auto" w:fill="FFFFFF"/>
                <w14:ligatures w14:val="none"/>
              </w:rPr>
              <w:t>5.3.3.6. Nauja Sutarties įkainiai apskaičiuojami pagal žemiau pateiktą formulę:</w:t>
            </w:r>
          </w:p>
          <w:p w14:paraId="1C96C849" w14:textId="77777777" w:rsidR="00BE0D90" w:rsidRPr="00BE0D90" w:rsidRDefault="00000000" w:rsidP="00BE0D90">
            <w:pPr>
              <w:spacing w:after="0" w:line="240" w:lineRule="auto"/>
              <w:jc w:val="both"/>
              <w:textAlignment w:val="baseline"/>
              <w:rPr>
                <w:rFonts w:ascii="Times New Roman" w:eastAsia="Times New Roman" w:hAnsi="Times New Roman" w:cs="Times New Roman"/>
                <w:sz w:val="24"/>
                <w:szCs w:val="24"/>
                <w14:ligatures w14:val="none"/>
              </w:rPr>
            </w:pPr>
            <m:oMath>
              <m:sSub>
                <m:sSubPr>
                  <m:ctrlPr>
                    <w:rPr>
                      <w:rFonts w:ascii="Cambria Math" w:eastAsia="Times New Roman" w:hAnsi="Cambria Math" w:cs="Calibri"/>
                      <w:kern w:val="0"/>
                      <w:sz w:val="24"/>
                      <w:szCs w:val="24"/>
                      <w14:ligatures w14:val="none"/>
                    </w:rPr>
                  </m:ctrlPr>
                </m:sSubPr>
                <m:e>
                  <m:r>
                    <m:rPr>
                      <m:sty m:val="p"/>
                    </m:rPr>
                    <w:rPr>
                      <w:rFonts w:ascii="Cambria Math" w:eastAsia="Times New Roman" w:hAnsi="Cambria Math" w:cs="Calibri"/>
                      <w:kern w:val="0"/>
                      <w:sz w:val="24"/>
                      <w:szCs w:val="24"/>
                      <w14:ligatures w14:val="none"/>
                    </w:rPr>
                    <m:t>a</m:t>
                  </m:r>
                </m:e>
                <m:sub>
                  <m:r>
                    <m:rPr>
                      <m:sty m:val="p"/>
                    </m:rPr>
                    <w:rPr>
                      <w:rFonts w:ascii="Cambria Math" w:eastAsia="Times New Roman" w:hAnsi="Cambria Math" w:cs="Calibri"/>
                      <w:kern w:val="0"/>
                      <w:sz w:val="24"/>
                      <w:szCs w:val="24"/>
                      <w14:ligatures w14:val="none"/>
                    </w:rPr>
                    <m:t>1</m:t>
                  </m:r>
                </m:sub>
              </m:sSub>
              <m:r>
                <m:rPr>
                  <m:sty m:val="p"/>
                </m:rPr>
                <w:rPr>
                  <w:rFonts w:ascii="Cambria Math" w:eastAsia="Times New Roman" w:hAnsi="Cambria Math" w:cs="Calibri"/>
                  <w:kern w:val="0"/>
                  <w:sz w:val="24"/>
                  <w:szCs w:val="24"/>
                  <w14:ligatures w14:val="none"/>
                </w:rPr>
                <m:t>=</m:t>
              </m:r>
              <m:r>
                <m:rPr>
                  <m:sty m:val="p"/>
                </m:rPr>
                <w:rPr>
                  <w:rFonts w:ascii="Cambria Math" w:eastAsia="Yu Mincho" w:hAnsi="Cambria Math" w:cs="Calibri"/>
                  <w:kern w:val="0"/>
                  <w:sz w:val="24"/>
                  <w:szCs w:val="24"/>
                  <w14:ligatures w14:val="none"/>
                </w:rPr>
                <m:t>a+</m:t>
              </m:r>
              <m:d>
                <m:dPr>
                  <m:ctrlPr>
                    <w:rPr>
                      <w:rFonts w:ascii="Cambria Math" w:eastAsia="Yu Mincho" w:hAnsi="Cambria Math" w:cs="Calibri"/>
                      <w:kern w:val="0"/>
                      <w:sz w:val="24"/>
                      <w:szCs w:val="24"/>
                      <w14:ligatures w14:val="none"/>
                    </w:rPr>
                  </m:ctrlPr>
                </m:dPr>
                <m:e>
                  <m:f>
                    <m:fPr>
                      <m:ctrlPr>
                        <w:rPr>
                          <w:rFonts w:ascii="Cambria Math" w:eastAsia="Yu Mincho" w:hAnsi="Cambria Math" w:cs="Calibri"/>
                          <w:kern w:val="0"/>
                          <w:sz w:val="24"/>
                          <w:szCs w:val="24"/>
                          <w14:ligatures w14:val="none"/>
                        </w:rPr>
                      </m:ctrlPr>
                    </m:fPr>
                    <m:num>
                      <m:r>
                        <m:rPr>
                          <m:sty m:val="p"/>
                        </m:rPr>
                        <w:rPr>
                          <w:rFonts w:ascii="Cambria Math" w:eastAsia="Yu Mincho" w:hAnsi="Cambria Math" w:cs="Calibri"/>
                          <w:kern w:val="0"/>
                          <w:sz w:val="24"/>
                          <w:szCs w:val="24"/>
                          <w14:ligatures w14:val="none"/>
                        </w:rPr>
                        <m:t>k</m:t>
                      </m:r>
                    </m:num>
                    <m:den>
                      <m:r>
                        <m:rPr>
                          <m:sty m:val="p"/>
                        </m:rPr>
                        <w:rPr>
                          <w:rFonts w:ascii="Cambria Math" w:eastAsia="Yu Mincho" w:hAnsi="Cambria Math" w:cs="Calibri"/>
                          <w:kern w:val="0"/>
                          <w:sz w:val="24"/>
                          <w:szCs w:val="24"/>
                          <w14:ligatures w14:val="none"/>
                        </w:rPr>
                        <m:t>100</m:t>
                      </m:r>
                    </m:den>
                  </m:f>
                  <m:r>
                    <m:rPr>
                      <m:sty m:val="p"/>
                    </m:rPr>
                    <w:rPr>
                      <w:rFonts w:ascii="Cambria Math" w:eastAsia="Yu Mincho" w:hAnsi="Cambria Math" w:cs="Calibri"/>
                      <w:kern w:val="0"/>
                      <w:sz w:val="24"/>
                      <w:szCs w:val="24"/>
                      <w14:ligatures w14:val="none"/>
                    </w:rPr>
                    <m:t>×a</m:t>
                  </m:r>
                </m:e>
              </m:d>
            </m:oMath>
            <w:r w:rsidR="00BE0D90" w:rsidRPr="00BE0D90">
              <w:rPr>
                <w:rFonts w:ascii="Times New Roman" w:eastAsia="Times New Roman" w:hAnsi="Times New Roman" w:cs="Times New Roman"/>
                <w:sz w:val="24"/>
                <w:szCs w:val="24"/>
                <w14:ligatures w14:val="none"/>
              </w:rPr>
              <w:t>, kur a – įkainis (Eur be PVM)) (jei peržiūra jau buvo atlikta, tai po paskutinio perskaičiavimo) </w:t>
            </w:r>
          </w:p>
          <w:p w14:paraId="5F8E5F1A" w14:textId="77777777" w:rsidR="00BE0D90" w:rsidRPr="00BE0D90" w:rsidRDefault="00BE0D90" w:rsidP="00BE0D90">
            <w:pPr>
              <w:spacing w:after="0" w:line="240" w:lineRule="auto"/>
              <w:jc w:val="both"/>
              <w:textAlignment w:val="baseline"/>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a</w:t>
            </w:r>
            <w:r w:rsidRPr="00BE0D90">
              <w:rPr>
                <w:rFonts w:ascii="Times New Roman" w:eastAsia="Times New Roman" w:hAnsi="Times New Roman" w:cs="Times New Roman"/>
                <w:sz w:val="24"/>
                <w:szCs w:val="24"/>
                <w:vertAlign w:val="subscript"/>
                <w14:ligatures w14:val="none"/>
              </w:rPr>
              <w:t>1</w:t>
            </w:r>
            <w:r w:rsidRPr="00BE0D90">
              <w:rPr>
                <w:rFonts w:ascii="Times New Roman" w:eastAsia="Times New Roman" w:hAnsi="Times New Roman" w:cs="Times New Roman"/>
                <w:sz w:val="24"/>
                <w:szCs w:val="24"/>
                <w14:ligatures w14:val="none"/>
              </w:rPr>
              <w:t xml:space="preserve"> – perskaičiuota (pakeista) įkainis (Eur be PVM) </w:t>
            </w:r>
          </w:p>
          <w:p w14:paraId="73E34654" w14:textId="77777777" w:rsidR="00BE0D90" w:rsidRPr="00BE0D90" w:rsidRDefault="00BE0D90" w:rsidP="00BE0D90">
            <w:pPr>
              <w:spacing w:after="0" w:line="240" w:lineRule="auto"/>
              <w:jc w:val="both"/>
              <w:textAlignment w:val="baseline"/>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k – pagal vartotojų kainų indeksą „Vartojimo prekės ir paslaugos“ (0711 Automobiliai), apskaičiuotas Vartojimo prekių ir paslaugų kainų pokytis (padidėjimas arba sumažėjimas) (%). „k“ reikšmė skaičiuojama pagal formulę</w:t>
            </w:r>
            <w:r w:rsidRPr="00BE0D90">
              <w:rPr>
                <w:rFonts w:ascii="Times New Roman" w:eastAsia="Times New Roman" w:hAnsi="Times New Roman" w:cs="Times New Roman"/>
                <w:color w:val="D13438"/>
                <w:sz w:val="24"/>
                <w:szCs w:val="24"/>
                <w14:ligatures w14:val="none"/>
              </w:rPr>
              <w:t xml:space="preserve"> </w:t>
            </w:r>
            <w:r w:rsidRPr="00BE0D90">
              <w:rPr>
                <w:rFonts w:ascii="Times New Roman" w:eastAsia="Times New Roman" w:hAnsi="Times New Roman" w:cs="Times New Roman"/>
                <w:color w:val="4472C4"/>
                <w:sz w:val="24"/>
                <w:szCs w:val="24"/>
                <w14:ligatures w14:val="none"/>
              </w:rPr>
              <w:t>(arba įrašyti kitą Pirkėjo taikomą formulę)</w:t>
            </w:r>
            <w:r w:rsidRPr="00BE0D90">
              <w:rPr>
                <w:rFonts w:ascii="Times New Roman" w:eastAsia="Times New Roman" w:hAnsi="Times New Roman" w:cs="Times New Roman"/>
                <w:sz w:val="24"/>
                <w:szCs w:val="24"/>
                <w14:ligatures w14:val="none"/>
              </w:rPr>
              <w:t>:</w:t>
            </w:r>
          </w:p>
          <w:p w14:paraId="710DF535" w14:textId="77777777" w:rsidR="00BE0D90" w:rsidRPr="00BE0D90" w:rsidRDefault="00BE0D90" w:rsidP="00BE0D90">
            <w:pPr>
              <w:spacing w:after="0" w:line="240" w:lineRule="auto"/>
              <w:jc w:val="both"/>
              <w:textAlignment w:val="baseline"/>
              <w:rPr>
                <w:rFonts w:ascii="Times New Roman" w:eastAsia="Times New Roman" w:hAnsi="Times New Roman" w:cs="Times New Roman"/>
                <w:sz w:val="24"/>
                <w:szCs w:val="24"/>
                <w14:ligatures w14:val="none"/>
              </w:rPr>
            </w:pPr>
            <m:oMath>
              <m:r>
                <m:rPr>
                  <m:sty m:val="p"/>
                </m:rPr>
                <w:rPr>
                  <w:rFonts w:ascii="Cambria Math" w:eastAsia="Times New Roman" w:hAnsi="Cambria Math" w:cs="Calibri"/>
                  <w:kern w:val="0"/>
                  <w:sz w:val="24"/>
                  <w:szCs w:val="24"/>
                  <w14:ligatures w14:val="none"/>
                </w:rPr>
                <m:t>k =</m:t>
              </m:r>
              <m:f>
                <m:fPr>
                  <m:ctrlPr>
                    <w:rPr>
                      <w:rFonts w:ascii="Cambria Math" w:eastAsia="Yu Mincho" w:hAnsi="Cambria Math" w:cs="Calibri"/>
                      <w:kern w:val="0"/>
                      <w:sz w:val="24"/>
                      <w:szCs w:val="24"/>
                      <w14:ligatures w14:val="none"/>
                    </w:rPr>
                  </m:ctrlPr>
                </m:fPr>
                <m:num>
                  <m:sSub>
                    <m:sSubPr>
                      <m:ctrlPr>
                        <w:rPr>
                          <w:rFonts w:ascii="Cambria Math" w:eastAsia="Yu Mincho" w:hAnsi="Cambria Math" w:cs="Calibri"/>
                          <w:kern w:val="0"/>
                          <w:sz w:val="24"/>
                          <w:szCs w:val="24"/>
                          <w14:ligatures w14:val="none"/>
                        </w:rPr>
                      </m:ctrlPr>
                    </m:sSubPr>
                    <m:e>
                      <m:r>
                        <m:rPr>
                          <m:sty m:val="p"/>
                        </m:rPr>
                        <w:rPr>
                          <w:rFonts w:ascii="Cambria Math" w:eastAsia="Yu Mincho" w:hAnsi="Cambria Math" w:cs="Calibri"/>
                          <w:kern w:val="0"/>
                          <w:sz w:val="24"/>
                          <w:szCs w:val="24"/>
                          <w14:ligatures w14:val="none"/>
                        </w:rPr>
                        <m:t>Ind</m:t>
                      </m:r>
                    </m:e>
                    <m:sub>
                      <m:r>
                        <m:rPr>
                          <m:sty m:val="p"/>
                        </m:rPr>
                        <w:rPr>
                          <w:rFonts w:ascii="Cambria Math" w:eastAsia="Yu Mincho" w:hAnsi="Cambria Math" w:cs="Calibri"/>
                          <w:kern w:val="0"/>
                          <w:sz w:val="24"/>
                          <w:szCs w:val="24"/>
                          <w14:ligatures w14:val="none"/>
                        </w:rPr>
                        <m:t>naujausias</m:t>
                      </m:r>
                    </m:sub>
                  </m:sSub>
                </m:num>
                <m:den>
                  <m:sSub>
                    <m:sSubPr>
                      <m:ctrlPr>
                        <w:rPr>
                          <w:rFonts w:ascii="Cambria Math" w:eastAsia="Yu Mincho" w:hAnsi="Cambria Math" w:cs="Calibri"/>
                          <w:kern w:val="0"/>
                          <w:sz w:val="24"/>
                          <w:szCs w:val="24"/>
                          <w14:ligatures w14:val="none"/>
                        </w:rPr>
                      </m:ctrlPr>
                    </m:sSubPr>
                    <m:e>
                      <m:r>
                        <m:rPr>
                          <m:sty m:val="p"/>
                        </m:rPr>
                        <w:rPr>
                          <w:rFonts w:ascii="Cambria Math" w:eastAsia="Yu Mincho" w:hAnsi="Cambria Math" w:cs="Calibri"/>
                          <w:kern w:val="0"/>
                          <w:sz w:val="24"/>
                          <w:szCs w:val="24"/>
                          <w14:ligatures w14:val="none"/>
                        </w:rPr>
                        <m:t>Ind</m:t>
                      </m:r>
                    </m:e>
                    <m:sub>
                      <m:r>
                        <m:rPr>
                          <m:sty m:val="p"/>
                        </m:rPr>
                        <w:rPr>
                          <w:rFonts w:ascii="Cambria Math" w:eastAsia="Yu Mincho" w:hAnsi="Cambria Math" w:cs="Calibri"/>
                          <w:kern w:val="0"/>
                          <w:sz w:val="24"/>
                          <w:szCs w:val="24"/>
                          <w14:ligatures w14:val="none"/>
                        </w:rPr>
                        <m:t>pradžia</m:t>
                      </m:r>
                    </m:sub>
                  </m:sSub>
                </m:den>
              </m:f>
              <m:r>
                <m:rPr>
                  <m:sty m:val="p"/>
                </m:rPr>
                <w:rPr>
                  <w:rFonts w:ascii="Cambria Math" w:eastAsia="Yu Mincho" w:hAnsi="Cambria Math" w:cs="Calibri"/>
                  <w:kern w:val="0"/>
                  <w:sz w:val="24"/>
                  <w:szCs w:val="24"/>
                  <w14:ligatures w14:val="none"/>
                </w:rPr>
                <m:t>×100-100</m:t>
              </m:r>
            </m:oMath>
            <w:r w:rsidRPr="00BE0D90">
              <w:rPr>
                <w:rFonts w:ascii="Times New Roman" w:eastAsia="Times New Roman" w:hAnsi="Times New Roman" w:cs="Times New Roman"/>
                <w:sz w:val="24"/>
                <w:szCs w:val="24"/>
                <w14:ligatures w14:val="none"/>
              </w:rPr>
              <w:t>, (proc.) kur</w:t>
            </w:r>
          </w:p>
          <w:p w14:paraId="3F84D349" w14:textId="77777777" w:rsidR="00BE0D90" w:rsidRPr="00BE0D90" w:rsidRDefault="00BE0D90" w:rsidP="00BE0D90">
            <w:pPr>
              <w:spacing w:after="0" w:line="240" w:lineRule="auto"/>
              <w:jc w:val="both"/>
              <w:textAlignment w:val="baseline"/>
              <w:rPr>
                <w:rFonts w:ascii="Times New Roman" w:eastAsia="Times New Roman" w:hAnsi="Times New Roman" w:cs="Times New Roman"/>
                <w:kern w:val="0"/>
                <w:sz w:val="24"/>
                <w:szCs w:val="20"/>
                <w14:ligatures w14:val="none"/>
              </w:rPr>
            </w:pPr>
            <w:proofErr w:type="spellStart"/>
            <w:r w:rsidRPr="00BE0D90">
              <w:rPr>
                <w:rFonts w:ascii="Times New Roman" w:eastAsia="Times New Roman" w:hAnsi="Times New Roman" w:cs="Times New Roman"/>
                <w:sz w:val="24"/>
                <w:szCs w:val="20"/>
                <w14:ligatures w14:val="none"/>
              </w:rPr>
              <w:t>Ind</w:t>
            </w:r>
            <w:r w:rsidRPr="00BE0D90">
              <w:rPr>
                <w:rFonts w:ascii="Times New Roman" w:eastAsia="Times New Roman" w:hAnsi="Times New Roman" w:cs="Times New Roman"/>
                <w:sz w:val="24"/>
                <w:szCs w:val="20"/>
                <w:vertAlign w:val="subscript"/>
                <w14:ligatures w14:val="none"/>
              </w:rPr>
              <w:t>naujausias</w:t>
            </w:r>
            <w:proofErr w:type="spellEnd"/>
            <w:r w:rsidRPr="00BE0D90">
              <w:rPr>
                <w:rFonts w:ascii="Times New Roman" w:eastAsia="Times New Roman" w:hAnsi="Times New Roman" w:cs="Times New Roman"/>
                <w:sz w:val="24"/>
                <w:szCs w:val="20"/>
                <w14:ligatures w14:val="none"/>
              </w:rPr>
              <w:t xml:space="preserve"> – kreipimosi dėl įkainių peržiūros išsiuntimo kitai šaliai dieną paskelbtas naujausias vartojimo prekių ir paslaugų indeksas „Vartojimo prekės ir paslaugos“ (0711 Automobiliai).</w:t>
            </w:r>
          </w:p>
          <w:p w14:paraId="65AA7A0C" w14:textId="77777777" w:rsidR="00BE0D90" w:rsidRPr="00BE0D90" w:rsidRDefault="00BE0D90" w:rsidP="00BE0D90">
            <w:pPr>
              <w:spacing w:after="0" w:line="240" w:lineRule="auto"/>
              <w:rPr>
                <w:rFonts w:ascii="Times New Roman" w:eastAsia="Times New Roman" w:hAnsi="Times New Roman" w:cs="Times New Roman"/>
                <w:kern w:val="0"/>
                <w:sz w:val="24"/>
                <w:szCs w:val="20"/>
                <w14:ligatures w14:val="none"/>
              </w:rPr>
            </w:pPr>
            <w:proofErr w:type="spellStart"/>
            <w:r w:rsidRPr="00BE0D90">
              <w:rPr>
                <w:rFonts w:ascii="Times New Roman" w:eastAsia="Times New Roman" w:hAnsi="Times New Roman" w:cs="Times New Roman"/>
                <w:sz w:val="24"/>
                <w:szCs w:val="20"/>
                <w14:ligatures w14:val="none"/>
              </w:rPr>
              <w:t>Ind</w:t>
            </w:r>
            <w:r w:rsidRPr="00BE0D90">
              <w:rPr>
                <w:rFonts w:ascii="Times New Roman" w:eastAsia="Times New Roman" w:hAnsi="Times New Roman" w:cs="Times New Roman"/>
                <w:sz w:val="24"/>
                <w:szCs w:val="20"/>
                <w:vertAlign w:val="subscript"/>
                <w14:ligatures w14:val="none"/>
              </w:rPr>
              <w:t>pradžia</w:t>
            </w:r>
            <w:proofErr w:type="spellEnd"/>
            <w:r w:rsidRPr="00BE0D90">
              <w:rPr>
                <w:rFonts w:ascii="Times New Roman" w:eastAsia="Times New Roman" w:hAnsi="Times New Roman" w:cs="Times New Roman"/>
                <w:sz w:val="24"/>
                <w:szCs w:val="20"/>
                <w14:ligatures w14:val="none"/>
              </w:rPr>
              <w:t xml:space="preserve"> – laikotarpio pradžios datos (mėnesio) vartojimo prekių ir paslaugų indeksas „Vartojimo prekės ir paslaugos“ (0711 Automobiliai). Pirmojo perskaičiavimo atveju laikotarpio pradžia (mėnuo) yra </w:t>
            </w:r>
            <w:r w:rsidRPr="00BE0D90">
              <w:rPr>
                <w:rFonts w:ascii="Times New Roman" w:eastAsia="Times New Roman" w:hAnsi="Times New Roman" w:cs="Times New Roman"/>
                <w:kern w:val="0"/>
                <w:sz w:val="24"/>
                <w:szCs w:val="24"/>
                <w14:ligatures w14:val="none"/>
              </w:rPr>
              <w:t>Sutarties įsigaliojimo dienos mėnuo.</w:t>
            </w:r>
            <w:r w:rsidRPr="00BE0D90">
              <w:rPr>
                <w:rFonts w:ascii="Times New Roman" w:eastAsia="Times New Roman" w:hAnsi="Times New Roman" w:cs="Times New Roman"/>
                <w:sz w:val="24"/>
                <w:szCs w:val="20"/>
                <w14:ligatures w14:val="none"/>
              </w:rPr>
              <w:t xml:space="preserve"> Antrojo ir vėlesnių perskaičiavimų atveju laikotarpio pradžia (mėnuo) yra paskutinio perskaičiavimo metu naudotos paskelbto atitinkamo indekso reikšmės mėnuo.</w:t>
            </w:r>
          </w:p>
          <w:p w14:paraId="58191917" w14:textId="77777777" w:rsidR="00BE0D90" w:rsidRPr="00BE0D90" w:rsidRDefault="00BE0D90" w:rsidP="00BE0D90">
            <w:pPr>
              <w:spacing w:after="0" w:line="240" w:lineRule="auto"/>
              <w:rPr>
                <w:rFonts w:ascii="Times New Roman" w:eastAsia="Times New Roman" w:hAnsi="Times New Roman" w:cs="Times New Roman"/>
                <w:sz w:val="24"/>
                <w:szCs w:val="24"/>
                <w:shd w:val="clear" w:color="auto" w:fill="FFFFFF"/>
                <w14:ligatures w14:val="none"/>
              </w:rPr>
            </w:pPr>
            <w:r w:rsidRPr="00BE0D90">
              <w:rPr>
                <w:rFonts w:ascii="Times New Roman" w:eastAsia="Times New Roman" w:hAnsi="Times New Roman" w:cs="Times New Roman"/>
                <w:color w:val="000000"/>
                <w:sz w:val="24"/>
                <w:szCs w:val="24"/>
                <w14:ligatures w14:val="none"/>
              </w:rPr>
              <w:t>5.3.3.7. </w:t>
            </w:r>
            <w:r w:rsidRPr="00BE0D90">
              <w:rPr>
                <w:rFonts w:ascii="Times New Roman" w:eastAsia="Times New Roman" w:hAnsi="Times New Roman" w:cs="Times New Roman"/>
                <w:color w:val="000000"/>
                <w:sz w:val="24"/>
                <w:szCs w:val="24"/>
                <w:shd w:val="clear" w:color="auto" w:fill="FFFFFF"/>
                <w14:ligatures w14:val="none"/>
              </w:rPr>
              <w:t xml:space="preserve">Skaičiavimams indeksų reikšmės imamos </w:t>
            </w:r>
            <w:r w:rsidRPr="00BE0D90">
              <w:rPr>
                <w:rFonts w:ascii="Times New Roman" w:eastAsia="Times New Roman" w:hAnsi="Times New Roman" w:cs="Times New Roman"/>
                <w:b/>
                <w:bCs/>
                <w:sz w:val="24"/>
                <w:szCs w:val="24"/>
                <w:shd w:val="clear" w:color="auto" w:fill="FFFFFF"/>
                <w14:ligatures w14:val="none"/>
              </w:rPr>
              <w:t>keturių</w:t>
            </w:r>
            <w:r w:rsidRPr="00BE0D90">
              <w:rPr>
                <w:rFonts w:ascii="Times New Roman" w:eastAsia="Times New Roman" w:hAnsi="Times New Roman" w:cs="Times New Roman"/>
                <w:sz w:val="24"/>
                <w:szCs w:val="24"/>
                <w:shd w:val="clear" w:color="auto" w:fill="FFFFFF"/>
                <w14:ligatures w14:val="none"/>
              </w:rPr>
              <w:t xml:space="preserve"> </w:t>
            </w:r>
            <w:r w:rsidRPr="00BE0D90">
              <w:rPr>
                <w:rFonts w:ascii="Times New Roman" w:eastAsia="Times New Roman" w:hAnsi="Times New Roman" w:cs="Times New Roman"/>
                <w:color w:val="000000"/>
                <w:sz w:val="24"/>
                <w:szCs w:val="24"/>
                <w:shd w:val="clear" w:color="auto" w:fill="FFFFFF"/>
                <w14:ligatures w14:val="none"/>
              </w:rPr>
              <w:t xml:space="preserve">skaitmenų po kablelio tikslumu. Apskaičiuotas pokytis (k) tolimesniems skaičiavimams naudojamas suapvalinus iki </w:t>
            </w:r>
            <w:r w:rsidRPr="00BE0D90">
              <w:rPr>
                <w:rFonts w:ascii="Times New Roman" w:eastAsia="Times New Roman" w:hAnsi="Times New Roman" w:cs="Times New Roman"/>
                <w:b/>
                <w:bCs/>
                <w:sz w:val="24"/>
                <w:szCs w:val="24"/>
                <w:shd w:val="clear" w:color="auto" w:fill="FFFFFF"/>
                <w14:ligatures w14:val="none"/>
              </w:rPr>
              <w:t>vieno</w:t>
            </w:r>
            <w:r w:rsidRPr="00BE0D90">
              <w:rPr>
                <w:rFonts w:ascii="Times New Roman" w:eastAsia="Times New Roman" w:hAnsi="Times New Roman" w:cs="Times New Roman"/>
                <w:sz w:val="24"/>
                <w:szCs w:val="24"/>
                <w:shd w:val="clear" w:color="auto" w:fill="FFFFFF"/>
                <w14:ligatures w14:val="none"/>
              </w:rPr>
              <w:t xml:space="preserve"> </w:t>
            </w:r>
            <w:r w:rsidRPr="00BE0D90">
              <w:rPr>
                <w:rFonts w:ascii="Times New Roman" w:eastAsia="Times New Roman" w:hAnsi="Times New Roman" w:cs="Times New Roman"/>
                <w:color w:val="000000"/>
                <w:sz w:val="24"/>
                <w:szCs w:val="24"/>
                <w:shd w:val="clear" w:color="auto" w:fill="FFFFFF"/>
                <w14:ligatures w14:val="none"/>
              </w:rPr>
              <w:t>skaitmens po kablelio, o apskaičiuotas įkainis „a</w:t>
            </w:r>
            <w:r w:rsidRPr="00BE0D90">
              <w:rPr>
                <w:rFonts w:ascii="Times New Roman" w:eastAsia="Times New Roman" w:hAnsi="Times New Roman" w:cs="Times New Roman"/>
                <w:color w:val="000000"/>
                <w:sz w:val="24"/>
                <w:szCs w:val="24"/>
                <w:shd w:val="clear" w:color="auto" w:fill="FFFFFF"/>
                <w:vertAlign w:val="subscript"/>
                <w14:ligatures w14:val="none"/>
              </w:rPr>
              <w:t>1</w:t>
            </w:r>
            <w:r w:rsidRPr="00BE0D90">
              <w:rPr>
                <w:rFonts w:ascii="Times New Roman" w:eastAsia="Times New Roman" w:hAnsi="Times New Roman" w:cs="Times New Roman"/>
                <w:color w:val="000000"/>
                <w:sz w:val="24"/>
                <w:szCs w:val="24"/>
                <w:shd w:val="clear" w:color="auto" w:fill="FFFFFF"/>
                <w14:ligatures w14:val="none"/>
              </w:rPr>
              <w:t xml:space="preserve">“ suapvalinamas </w:t>
            </w:r>
            <w:r w:rsidRPr="00BE0D90">
              <w:rPr>
                <w:rFonts w:ascii="Times New Roman" w:eastAsia="Times New Roman" w:hAnsi="Times New Roman" w:cs="Times New Roman"/>
                <w:sz w:val="24"/>
                <w:szCs w:val="24"/>
                <w:shd w:val="clear" w:color="auto" w:fill="FFFFFF"/>
                <w14:ligatures w14:val="none"/>
              </w:rPr>
              <w:t xml:space="preserve">iki </w:t>
            </w:r>
            <w:r w:rsidRPr="00BE0D90">
              <w:rPr>
                <w:rFonts w:ascii="Times New Roman" w:eastAsia="Times New Roman" w:hAnsi="Times New Roman" w:cs="Times New Roman"/>
                <w:b/>
                <w:bCs/>
                <w:sz w:val="24"/>
                <w:szCs w:val="24"/>
                <w:shd w:val="clear" w:color="auto" w:fill="FFFFFF"/>
                <w14:ligatures w14:val="none"/>
              </w:rPr>
              <w:t xml:space="preserve">dviejų </w:t>
            </w:r>
            <w:r w:rsidRPr="00BE0D90">
              <w:rPr>
                <w:rFonts w:ascii="Times New Roman" w:eastAsia="Times New Roman" w:hAnsi="Times New Roman" w:cs="Times New Roman"/>
                <w:sz w:val="24"/>
                <w:szCs w:val="24"/>
                <w:shd w:val="clear" w:color="auto" w:fill="FFFFFF"/>
                <w14:ligatures w14:val="none"/>
              </w:rPr>
              <w:t>skaitmenų po kablelio.</w:t>
            </w:r>
          </w:p>
          <w:p w14:paraId="55E4756D" w14:textId="77777777" w:rsidR="00BE0D90" w:rsidRPr="00BE0D90" w:rsidRDefault="00BE0D90" w:rsidP="00BE0D90">
            <w:pPr>
              <w:spacing w:after="0" w:line="240" w:lineRule="auto"/>
              <w:rPr>
                <w:rFonts w:ascii="Times New Roman" w:eastAsia="Times New Roman" w:hAnsi="Times New Roman" w:cs="Times New Roman"/>
                <w:color w:val="000000"/>
                <w:sz w:val="24"/>
                <w:szCs w:val="24"/>
                <w:shd w:val="clear" w:color="auto" w:fill="FFFFFF"/>
                <w14:ligatures w14:val="none"/>
              </w:rPr>
            </w:pPr>
            <w:r w:rsidRPr="00BE0D90">
              <w:rPr>
                <w:rFonts w:ascii="Times New Roman" w:eastAsia="Times New Roman" w:hAnsi="Times New Roman" w:cs="Times New Roman"/>
                <w:sz w:val="24"/>
                <w:szCs w:val="24"/>
                <w:shd w:val="clear" w:color="auto" w:fill="FFFFFF"/>
                <w14:ligatures w14:val="none"/>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w:t>
            </w:r>
            <w:r w:rsidRPr="00BE0D90">
              <w:rPr>
                <w:rFonts w:ascii="Times New Roman" w:eastAsia="Times New Roman" w:hAnsi="Times New Roman" w:cs="Times New Roman"/>
                <w:color w:val="000000"/>
                <w:sz w:val="24"/>
                <w:szCs w:val="24"/>
                <w:shd w:val="clear" w:color="auto" w:fill="FFFFFF"/>
                <w14:ligatures w14:val="none"/>
              </w:rPr>
              <w:t xml:space="preserve">portale arba </w:t>
            </w:r>
            <w:r w:rsidRPr="00BE0D90">
              <w:rPr>
                <w:rFonts w:ascii="Times New Roman" w:eastAsia="Times New Roman" w:hAnsi="Times New Roman" w:cs="Times New Roman"/>
                <w:sz w:val="24"/>
                <w:szCs w:val="24"/>
                <w:bdr w:val="none" w:sz="0" w:space="0" w:color="auto" w:frame="1"/>
                <w14:ligatures w14:val="none"/>
              </w:rPr>
              <w:t>kitus oficialius šaltinių duomenis</w:t>
            </w:r>
            <w:r w:rsidRPr="00BE0D90">
              <w:rPr>
                <w:rFonts w:ascii="Times New Roman" w:eastAsia="Times New Roman" w:hAnsi="Times New Roman" w:cs="Times New Roman"/>
                <w:color w:val="000000"/>
                <w:sz w:val="24"/>
                <w:szCs w:val="24"/>
                <w:shd w:val="clear" w:color="auto" w:fill="FFFFFF"/>
                <w14:ligatures w14:val="none"/>
              </w:rPr>
              <w:t>, kita svarbi informacija. Prašyme Šalis neturi teisės nurodyti kito indekso ar prašyti perskaičiavimo pagal kitą indeksą nei nurodytas šioje procedūroje.</w:t>
            </w:r>
          </w:p>
          <w:p w14:paraId="3879A9EB" w14:textId="77777777" w:rsidR="00BE0D90" w:rsidRPr="00BE0D90" w:rsidRDefault="00BE0D90" w:rsidP="00BE0D90">
            <w:pPr>
              <w:spacing w:after="0" w:line="240" w:lineRule="auto"/>
              <w:rPr>
                <w:rFonts w:ascii="Times New Roman" w:eastAsia="Times New Roman" w:hAnsi="Times New Roman" w:cs="Times New Roman"/>
                <w:sz w:val="24"/>
                <w:szCs w:val="24"/>
                <w:shd w:val="clear" w:color="auto" w:fill="FFFFFF"/>
                <w14:ligatures w14:val="none"/>
              </w:rPr>
            </w:pPr>
            <w:r w:rsidRPr="00BE0D90">
              <w:rPr>
                <w:rFonts w:ascii="Times New Roman" w:eastAsia="Times New Roman" w:hAnsi="Times New Roman" w:cs="Times New Roman"/>
                <w:sz w:val="24"/>
                <w:szCs w:val="24"/>
                <w:shd w:val="clear" w:color="auto" w:fill="FFFFFF"/>
                <w14:ligatures w14:val="none"/>
              </w:rPr>
              <w:t>5</w:t>
            </w:r>
            <w:r w:rsidRPr="00BE0D90">
              <w:rPr>
                <w:rFonts w:ascii="Times New Roman" w:eastAsia="Times New Roman" w:hAnsi="Times New Roman" w:cs="Times New Roman"/>
                <w:sz w:val="24"/>
                <w:szCs w:val="24"/>
                <w14:ligatures w14:val="none"/>
              </w:rPr>
              <w:t>.3.3.9. </w:t>
            </w:r>
            <w:r w:rsidRPr="00BE0D90">
              <w:rPr>
                <w:rFonts w:ascii="Times New Roman" w:eastAsia="Times New Roman" w:hAnsi="Times New Roman" w:cs="Times New Roman"/>
                <w:sz w:val="24"/>
                <w:szCs w:val="24"/>
                <w:shd w:val="clear" w:color="auto" w:fill="FFFFFF"/>
                <w14:ligatures w14:val="none"/>
              </w:rPr>
              <w:t xml:space="preserve">Susitarimas turi būti sudarytas per </w:t>
            </w:r>
            <w:proofErr w:type="spellStart"/>
            <w:r w:rsidRPr="00BE0D90">
              <w:rPr>
                <w:rFonts w:ascii="Times New Roman" w:eastAsia="Times New Roman" w:hAnsi="Times New Roman" w:cs="Times New Roman"/>
                <w:sz w:val="24"/>
                <w:szCs w:val="24"/>
                <w14:ligatures w14:val="none"/>
              </w:rPr>
              <w:t>per</w:t>
            </w:r>
            <w:proofErr w:type="spellEnd"/>
            <w:r w:rsidRPr="00BE0D90">
              <w:rPr>
                <w:rFonts w:ascii="Times New Roman" w:eastAsia="Times New Roman" w:hAnsi="Times New Roman" w:cs="Times New Roman"/>
                <w:sz w:val="24"/>
                <w:szCs w:val="24"/>
                <w14:ligatures w14:val="none"/>
              </w:rPr>
              <w:t xml:space="preserve"> 10 (dešimt) darbo dienų</w:t>
            </w:r>
            <w:r w:rsidRPr="00BE0D90">
              <w:rPr>
                <w:rFonts w:ascii="Times New Roman" w:eastAsia="Times New Roman" w:hAnsi="Times New Roman" w:cs="Times New Roman"/>
                <w:sz w:val="24"/>
                <w:szCs w:val="24"/>
                <w:shd w:val="clear" w:color="auto" w:fill="FFFFFF"/>
                <w14:ligatures w14:val="none"/>
              </w:rPr>
              <w:t xml:space="preserve"> nuo Šalies pateikto tinkamo prašymo perskaičiuoti S</w:t>
            </w:r>
            <w:r w:rsidRPr="00BE0D90">
              <w:rPr>
                <w:rFonts w:ascii="Times New Roman" w:eastAsia="Times New Roman" w:hAnsi="Times New Roman" w:cs="Times New Roman"/>
                <w:sz w:val="24"/>
                <w:szCs w:val="24"/>
                <w14:ligatures w14:val="none"/>
              </w:rPr>
              <w:t xml:space="preserve">utarties </w:t>
            </w:r>
            <w:r w:rsidRPr="00BE0D90">
              <w:rPr>
                <w:rFonts w:ascii="Times New Roman" w:eastAsia="Times New Roman" w:hAnsi="Times New Roman" w:cs="Times New Roman"/>
                <w:sz w:val="24"/>
                <w:szCs w:val="24"/>
                <w:shd w:val="clear" w:color="auto" w:fill="FFFFFF"/>
                <w14:ligatures w14:val="none"/>
              </w:rPr>
              <w:t>įkainius gavimo dienos.</w:t>
            </w:r>
          </w:p>
          <w:p w14:paraId="2E78759D" w14:textId="77777777" w:rsidR="00BE0D90" w:rsidRPr="00BE0D90" w:rsidRDefault="00BE0D90" w:rsidP="00BE0D90">
            <w:pPr>
              <w:spacing w:after="0" w:line="240" w:lineRule="auto"/>
              <w:rPr>
                <w:rFonts w:ascii="Times New Roman" w:eastAsia="Times New Roman" w:hAnsi="Times New Roman" w:cs="Times New Roman"/>
                <w:color w:val="000000"/>
                <w:sz w:val="24"/>
                <w:szCs w:val="24"/>
                <w:bdr w:val="none" w:sz="0" w:space="0" w:color="auto" w:frame="1"/>
                <w14:ligatures w14:val="none"/>
              </w:rPr>
            </w:pPr>
            <w:r w:rsidRPr="00BE0D90">
              <w:rPr>
                <w:rFonts w:ascii="Times New Roman" w:eastAsia="Times New Roman" w:hAnsi="Times New Roman" w:cs="Times New Roman"/>
                <w:color w:val="000000"/>
                <w:sz w:val="24"/>
                <w:szCs w:val="24"/>
                <w:shd w:val="clear" w:color="auto" w:fill="FFFFFF"/>
                <w14:ligatures w14:val="none"/>
              </w:rPr>
              <w:t>5.3.3.10. </w:t>
            </w:r>
            <w:r w:rsidRPr="00BE0D90">
              <w:rPr>
                <w:rFonts w:ascii="Times New Roman" w:eastAsia="Times New Roman" w:hAnsi="Times New Roman" w:cs="Times New Roman"/>
                <w:color w:val="000000"/>
                <w:sz w:val="24"/>
                <w:szCs w:val="24"/>
                <w:bdr w:val="none" w:sz="0" w:space="0" w:color="auto" w:frame="1"/>
                <w14:ligatures w14:val="none"/>
              </w:rPr>
              <w:t>Susitarimu Šalys neturi teisės keisti procedūroje nurodytos tvarkos ar kitų Sutarties nuostatų, išskyrus, jei keitimas atliekamas pagal VPĮ nuostatas.</w:t>
            </w:r>
          </w:p>
        </w:tc>
      </w:tr>
      <w:tr w:rsidR="00BE0D90" w:rsidRPr="00BE0D90" w14:paraId="2F0A7249" w14:textId="77777777" w:rsidTr="008232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C5EC26"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7013909"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Netaikoma</w:t>
            </w:r>
          </w:p>
          <w:p w14:paraId="44F5CFD5"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p w14:paraId="2532F5BF"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tc>
      </w:tr>
      <w:tr w:rsidR="00BE0D90" w:rsidRPr="00BE0D90" w14:paraId="6EE6009D" w14:textId="77777777" w:rsidTr="008232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CF2273"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 xml:space="preserve">5.4. Sutarties kainos / įkainių apskaičiavimas taikant </w:t>
            </w:r>
            <w:r w:rsidRPr="00BE0D90">
              <w:rPr>
                <w:rFonts w:ascii="Times New Roman" w:eastAsia="Times New Roman" w:hAnsi="Times New Roman" w:cs="Times New Roman"/>
                <w:b/>
                <w:bCs/>
                <w:sz w:val="24"/>
                <w:szCs w:val="24"/>
                <w:u w:val="single"/>
                <w14:ligatures w14:val="none"/>
              </w:rPr>
              <w:t>kiekio (apimties)</w:t>
            </w:r>
            <w:r w:rsidRPr="00BE0D90">
              <w:rPr>
                <w:rFonts w:ascii="Times New Roman" w:eastAsia="Times New Roman" w:hAnsi="Times New Roman" w:cs="Times New Roman"/>
                <w:b/>
                <w:bCs/>
                <w:sz w:val="24"/>
                <w:szCs w:val="24"/>
                <w14:ligatures w14:val="none"/>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B697E01"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Netaikoma</w:t>
            </w:r>
          </w:p>
          <w:p w14:paraId="0913B93E"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p w14:paraId="54B640EF"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tc>
      </w:tr>
      <w:tr w:rsidR="00BE0D90" w:rsidRPr="00BE0D90" w14:paraId="268E10BB" w14:textId="77777777" w:rsidTr="008232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B2878A"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4068064"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Pirkėjas atsiskaito su Tiekėju ne vėliau kaip per 30 (trisdešimt) dienų nuo Sąskaitos gavimo dienos.</w:t>
            </w:r>
          </w:p>
          <w:p w14:paraId="48784C34"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p w14:paraId="4A10327E" w14:textId="77777777" w:rsidR="00BE0D90" w:rsidRPr="00BE0D90" w:rsidRDefault="00BE0D90" w:rsidP="00BE0D90">
            <w:pPr>
              <w:spacing w:after="0" w:line="240" w:lineRule="auto"/>
              <w:rPr>
                <w:rFonts w:ascii="Times New Roman" w:eastAsia="Times New Roman" w:hAnsi="Times New Roman" w:cs="Times New Roman"/>
                <w:sz w:val="24"/>
                <w:szCs w:val="24"/>
                <w:shd w:val="clear" w:color="auto" w:fill="FFFFFF"/>
                <w14:ligatures w14:val="none"/>
              </w:rPr>
            </w:pPr>
            <w:r w:rsidRPr="00BE0D90">
              <w:rPr>
                <w:rFonts w:ascii="Times New Roman" w:eastAsia="Times New Roman" w:hAnsi="Times New Roman" w:cs="Times New Roman"/>
                <w:sz w:val="24"/>
                <w:szCs w:val="24"/>
                <w:shd w:val="clear" w:color="auto" w:fill="FFFFFF"/>
                <w14:ligatures w14:val="none"/>
              </w:rPr>
              <w:lastRenderedPageBreak/>
              <w:t xml:space="preserve">Apmokėjimo sąlygos: </w:t>
            </w:r>
          </w:p>
          <w:p w14:paraId="6A6DF02D"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shd w:val="clear" w:color="auto" w:fill="FFFFFF"/>
                <w14:ligatures w14:val="none"/>
              </w:rPr>
              <w:t xml:space="preserve">1) </w:t>
            </w:r>
            <w:r w:rsidRPr="00BE0D90">
              <w:rPr>
                <w:rFonts w:ascii="Times New Roman" w:eastAsia="Times New Roman" w:hAnsi="Times New Roman" w:cs="Times New Roman"/>
                <w:color w:val="000000"/>
                <w:sz w:val="24"/>
                <w:szCs w:val="24"/>
                <w:shd w:val="clear" w:color="auto" w:fill="FFFFFF"/>
                <w14:ligatures w14:val="none"/>
              </w:rPr>
              <w:t>Prekių mėnesinis nuomos mokestis pagal nustatytus įkainius.</w:t>
            </w:r>
          </w:p>
          <w:p w14:paraId="16A3D77A"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tc>
      </w:tr>
      <w:tr w:rsidR="00BE0D90" w:rsidRPr="00BE0D90" w14:paraId="0C1CDA5C" w14:textId="77777777" w:rsidTr="008232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248C42"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C258DE8"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Netaikoma</w:t>
            </w:r>
          </w:p>
          <w:p w14:paraId="67C1AD29" w14:textId="77777777" w:rsidR="00BE0D90" w:rsidRPr="00BE0D90" w:rsidRDefault="00BE0D90" w:rsidP="00BE0D90">
            <w:pPr>
              <w:spacing w:after="0"/>
              <w:rPr>
                <w:rFonts w:ascii="Times New Roman" w:eastAsia="Times New Roman" w:hAnsi="Times New Roman" w:cs="Times New Roman"/>
                <w:color w:val="000000"/>
                <w:sz w:val="24"/>
                <w:szCs w:val="24"/>
                <w:shd w:val="clear" w:color="auto" w:fill="FFFFFF"/>
                <w14:ligatures w14:val="none"/>
              </w:rPr>
            </w:pPr>
          </w:p>
        </w:tc>
      </w:tr>
      <w:tr w:rsidR="00BE0D90" w:rsidRPr="00BE0D90" w14:paraId="7C2A8518" w14:textId="77777777" w:rsidTr="008232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F1B471"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8A435A8"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Netaikoma</w:t>
            </w:r>
          </w:p>
          <w:p w14:paraId="2EAB495F"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color w:val="000000"/>
                <w:sz w:val="24"/>
                <w:szCs w:val="24"/>
                <w:shd w:val="clear" w:color="auto" w:fill="FFFFFF"/>
                <w14:ligatures w14:val="none"/>
              </w:rPr>
              <w:t xml:space="preserve"> </w:t>
            </w:r>
          </w:p>
        </w:tc>
      </w:tr>
      <w:tr w:rsidR="00BE0D90" w:rsidRPr="00BE0D90" w14:paraId="026F1F17" w14:textId="77777777" w:rsidTr="008232A4">
        <w:trPr>
          <w:trHeight w:val="300"/>
        </w:trPr>
        <w:tc>
          <w:tcPr>
            <w:tcW w:w="9535" w:type="dxa"/>
            <w:gridSpan w:val="5"/>
          </w:tcPr>
          <w:p w14:paraId="0640E3C8" w14:textId="77777777" w:rsidR="00BE0D90" w:rsidRPr="00BE0D90" w:rsidRDefault="00BE0D90" w:rsidP="00BE0D90">
            <w:pPr>
              <w:spacing w:after="0" w:line="240" w:lineRule="auto"/>
              <w:jc w:val="center"/>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6. PREKIŲ KOKYBĖ IR GARANTINIAI ĮSIPAREIGOJIMAI</w:t>
            </w:r>
          </w:p>
        </w:tc>
      </w:tr>
      <w:tr w:rsidR="00BE0D90" w:rsidRPr="00BE0D90" w14:paraId="16F7B5D4" w14:textId="77777777" w:rsidTr="008232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086801"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98AE679"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 xml:space="preserve">Prekėms nustatomas Tiekėjo pasiūlytas garantinis terminas, kuris yra </w:t>
            </w:r>
            <w:r w:rsidRPr="00BE0D90">
              <w:rPr>
                <w:rFonts w:ascii="Times New Roman" w:eastAsia="Times New Roman" w:hAnsi="Times New Roman" w:cs="Times New Roman"/>
                <w:color w:val="4472C4"/>
                <w:sz w:val="24"/>
                <w:szCs w:val="24"/>
                <w14:ligatures w14:val="none"/>
              </w:rPr>
              <w:t>(įrašyti terminą mėnesiais / metais)</w:t>
            </w:r>
            <w:r w:rsidRPr="00BE0D90">
              <w:rPr>
                <w:rFonts w:ascii="Times New Roman" w:eastAsia="Times New Roman" w:hAnsi="Times New Roman" w:cs="Times New Roman"/>
                <w:sz w:val="24"/>
                <w:szCs w:val="24"/>
                <w14:ligatures w14:val="none"/>
              </w:rPr>
              <w:t>. Garantinis terminas, skaičiuojamas nuo Prekių perdavimo–priėmimo akto ar Sąskaitos (kai Prekių perdavimo–priėmimo aktas nėra pasirašomas) pasirašymo dienos.</w:t>
            </w:r>
          </w:p>
          <w:p w14:paraId="10B8A752"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tc>
      </w:tr>
      <w:tr w:rsidR="00BE0D90" w:rsidRPr="00BE0D90" w14:paraId="797959A0" w14:textId="77777777" w:rsidTr="008232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0752F8"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C06BC7A" w14:textId="77777777" w:rsidR="00BE0D90" w:rsidRPr="00BE0D90" w:rsidRDefault="00BE0D90" w:rsidP="00BE0D90">
            <w:pPr>
              <w:spacing w:after="0" w:line="240" w:lineRule="auto"/>
              <w:rPr>
                <w:rFonts w:ascii="Times New Roman" w:eastAsia="Times New Roman" w:hAnsi="Times New Roman" w:cs="Times New Roman"/>
                <w:kern w:val="0"/>
                <w:sz w:val="24"/>
                <w:szCs w:val="20"/>
                <w14:ligatures w14:val="none"/>
              </w:rPr>
            </w:pPr>
            <w:r w:rsidRPr="00BE0D90">
              <w:rPr>
                <w:rFonts w:ascii="Times New Roman" w:eastAsia="Times New Roman" w:hAnsi="Times New Roman" w:cs="Times New Roman"/>
                <w:kern w:val="0"/>
                <w:sz w:val="24"/>
                <w:szCs w:val="20"/>
                <w14:ligatures w14:val="none"/>
              </w:rPr>
              <w:t>Tiekėjas ar jo įgaliotas atstovas privalo užtikrinti automobilio gamintojo numatytą techninę priežiūrą nuomotojo ar jo atstovo nurodytose automobilių techninės priežiūros dirbtuvėse Lietuvos Respublikoje.</w:t>
            </w:r>
          </w:p>
        </w:tc>
      </w:tr>
      <w:tr w:rsidR="00BE0D90" w:rsidRPr="00BE0D90" w14:paraId="41433A11" w14:textId="77777777" w:rsidTr="008232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05001"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2B9FA06"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 xml:space="preserve">Netaikoma </w:t>
            </w:r>
          </w:p>
          <w:p w14:paraId="43B992D8"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tc>
      </w:tr>
      <w:tr w:rsidR="00BE0D90" w:rsidRPr="00BE0D90" w14:paraId="5D476FED" w14:textId="77777777" w:rsidTr="008232A4">
        <w:trPr>
          <w:trHeight w:val="300"/>
        </w:trPr>
        <w:tc>
          <w:tcPr>
            <w:tcW w:w="9535" w:type="dxa"/>
            <w:gridSpan w:val="5"/>
          </w:tcPr>
          <w:p w14:paraId="4B177099" w14:textId="77777777" w:rsidR="00BE0D90" w:rsidRPr="00BE0D90" w:rsidRDefault="00BE0D90" w:rsidP="00BE0D90">
            <w:pPr>
              <w:spacing w:after="0" w:line="240" w:lineRule="auto"/>
              <w:jc w:val="center"/>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7. SUTARTIES VYKDYMUI PASITELKIAMI SUBTIEKĖJAI</w:t>
            </w:r>
          </w:p>
        </w:tc>
      </w:tr>
      <w:tr w:rsidR="00BE0D90" w:rsidRPr="00BE0D90" w14:paraId="3E87C0F5" w14:textId="77777777" w:rsidTr="008232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9DC8D7"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82EAF9A"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Sutarties vykdymui subtiekėjai ir (ar) specialistai nepasitelkiami.</w:t>
            </w:r>
          </w:p>
          <w:p w14:paraId="32139C6F"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p w14:paraId="356520F9" w14:textId="77777777" w:rsidR="00BE0D90" w:rsidRPr="00BE0D90" w:rsidRDefault="00BE0D90" w:rsidP="00BE0D90">
            <w:pPr>
              <w:spacing w:after="0" w:line="240" w:lineRule="auto"/>
              <w:rPr>
                <w:rFonts w:ascii="Times New Roman" w:eastAsia="Times New Roman" w:hAnsi="Times New Roman" w:cs="Times New Roman"/>
                <w:color w:val="FF0000"/>
                <w:sz w:val="24"/>
                <w:szCs w:val="24"/>
                <w14:ligatures w14:val="none"/>
              </w:rPr>
            </w:pPr>
            <w:r w:rsidRPr="00BE0D90">
              <w:rPr>
                <w:rFonts w:ascii="Times New Roman" w:eastAsia="Times New Roman" w:hAnsi="Times New Roman" w:cs="Times New Roman"/>
                <w:color w:val="FF0000"/>
                <w:sz w:val="24"/>
                <w:szCs w:val="24"/>
                <w14:ligatures w14:val="none"/>
              </w:rPr>
              <w:t>arba</w:t>
            </w:r>
          </w:p>
          <w:p w14:paraId="03AEB159"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p w14:paraId="5FD66258"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sz w:val="24"/>
                <w:szCs w:val="24"/>
                <w14:ligatures w14:val="none"/>
              </w:rPr>
              <w:t xml:space="preserve">Sutarties vykdymui pasitelkiami subtiekėjai ir (ar) specialistai yra nurodyti Sutarties priede Nr. </w:t>
            </w:r>
            <w:r w:rsidRPr="00BE0D90">
              <w:rPr>
                <w:rFonts w:ascii="Times New Roman" w:eastAsia="Times New Roman" w:hAnsi="Times New Roman" w:cs="Times New Roman"/>
                <w:sz w:val="24"/>
                <w:szCs w:val="24"/>
                <w:highlight w:val="yellow"/>
                <w14:ligatures w14:val="none"/>
              </w:rPr>
              <w:t>[...]</w:t>
            </w:r>
            <w:r w:rsidRPr="00BE0D90">
              <w:rPr>
                <w:rFonts w:ascii="Times New Roman" w:eastAsia="Times New Roman" w:hAnsi="Times New Roman" w:cs="Times New Roman"/>
                <w:sz w:val="24"/>
                <w:szCs w:val="24"/>
                <w14:ligatures w14:val="none"/>
              </w:rPr>
              <w:t xml:space="preserve"> „Sutarties vykdymui pasitelkiami subtiekėjai ir (ar) specialistai“.</w:t>
            </w:r>
          </w:p>
        </w:tc>
      </w:tr>
      <w:tr w:rsidR="00BE0D90" w:rsidRPr="00BE0D90" w14:paraId="65B3E4DE" w14:textId="77777777" w:rsidTr="008232A4">
        <w:trPr>
          <w:trHeight w:val="300"/>
        </w:trPr>
        <w:tc>
          <w:tcPr>
            <w:tcW w:w="9535" w:type="dxa"/>
            <w:gridSpan w:val="5"/>
          </w:tcPr>
          <w:p w14:paraId="79023B8F" w14:textId="77777777" w:rsidR="00BE0D90" w:rsidRPr="00BE0D90" w:rsidRDefault="00BE0D90" w:rsidP="00BE0D90">
            <w:pPr>
              <w:spacing w:after="0" w:line="240" w:lineRule="auto"/>
              <w:jc w:val="center"/>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8. PRIEVOLIŲ PAGAL SUTARTĮ ĮVYKDYMO UŽTIKRINIMAS</w:t>
            </w:r>
          </w:p>
        </w:tc>
      </w:tr>
      <w:tr w:rsidR="00BE0D90" w:rsidRPr="00BE0D90" w14:paraId="0130F037" w14:textId="77777777" w:rsidTr="008232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6005AB"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BC655FA"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Prievolių pagal Sutartį įvykdymas užtikrinamas:</w:t>
            </w:r>
          </w:p>
          <w:p w14:paraId="22DD1E08"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Netesybomis (delspinigiais, bauda).</w:t>
            </w:r>
          </w:p>
          <w:p w14:paraId="17D5D3F4"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tc>
      </w:tr>
      <w:tr w:rsidR="00BE0D90" w:rsidRPr="00BE0D90" w14:paraId="73F2B6AF" w14:textId="77777777" w:rsidTr="008232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7C26C7"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EE86DFF"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Netaikoma</w:t>
            </w:r>
          </w:p>
          <w:p w14:paraId="25D09C71"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p w14:paraId="4F0E557F"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tc>
      </w:tr>
      <w:tr w:rsidR="00BE0D90" w:rsidRPr="00BE0D90" w14:paraId="214BD234" w14:textId="77777777" w:rsidTr="008232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5757B4"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ECC5F3E"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Netaikoma</w:t>
            </w:r>
          </w:p>
          <w:p w14:paraId="116EB8F9"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p w14:paraId="5FBAEE10"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tc>
      </w:tr>
      <w:tr w:rsidR="00BE0D90" w:rsidRPr="00BE0D90" w14:paraId="48C71056" w14:textId="77777777" w:rsidTr="008232A4">
        <w:trPr>
          <w:trHeight w:val="300"/>
        </w:trPr>
        <w:tc>
          <w:tcPr>
            <w:tcW w:w="9535" w:type="dxa"/>
            <w:gridSpan w:val="5"/>
          </w:tcPr>
          <w:p w14:paraId="74CBC810" w14:textId="77777777" w:rsidR="00BE0D90" w:rsidRPr="00BE0D90" w:rsidRDefault="00BE0D90" w:rsidP="00BE0D90">
            <w:pPr>
              <w:spacing w:after="0" w:line="240" w:lineRule="auto"/>
              <w:jc w:val="center"/>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9. ŠALIŲ ATSAKOMYBĖ</w:t>
            </w:r>
            <w:r w:rsidRPr="00BE0D90">
              <w:rPr>
                <w:rFonts w:ascii="Times New Roman" w:eastAsia="Times New Roman" w:hAnsi="Times New Roman" w:cs="Times New Roman"/>
                <w:b/>
                <w:bCs/>
                <w:sz w:val="24"/>
                <w:szCs w:val="24"/>
                <w14:ligatures w14:val="none"/>
              </w:rPr>
              <w:tab/>
            </w:r>
          </w:p>
        </w:tc>
      </w:tr>
      <w:tr w:rsidR="00BE0D90" w:rsidRPr="00BE0D90" w14:paraId="451A2BBF" w14:textId="77777777" w:rsidTr="008232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CA9D45"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300145E" w14:textId="77777777" w:rsidR="00BE0D90" w:rsidRPr="00BE0D90" w:rsidRDefault="00BE0D90" w:rsidP="00BE0D90">
            <w:pPr>
              <w:spacing w:after="0" w:line="240" w:lineRule="auto"/>
              <w:rPr>
                <w:rFonts w:ascii="Times New Roman" w:eastAsia="Times New Roman" w:hAnsi="Times New Roman" w:cs="Times New Roman"/>
                <w:color w:val="FF0000"/>
                <w:sz w:val="24"/>
                <w:szCs w:val="24"/>
                <w14:ligatures w14:val="none"/>
              </w:rPr>
            </w:pPr>
            <w:r w:rsidRPr="00BE0D90">
              <w:rPr>
                <w:rFonts w:ascii="Times New Roman" w:eastAsia="Times New Roman" w:hAnsi="Times New Roman" w:cs="Times New Roman"/>
                <w:sz w:val="24"/>
                <w:szCs w:val="24"/>
                <w14:ligatures w14:val="none"/>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BE0D90" w:rsidRPr="00BE0D90" w14:paraId="0BD12299" w14:textId="77777777" w:rsidTr="008232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D10D0"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84AA78C" w14:textId="77777777" w:rsidR="00BE0D90" w:rsidRPr="00BE0D90" w:rsidRDefault="00BE0D90" w:rsidP="00BE0D90">
            <w:pPr>
              <w:spacing w:after="0" w:line="240" w:lineRule="auto"/>
              <w:rPr>
                <w:rFonts w:ascii="Times New Roman" w:eastAsia="Times New Roman" w:hAnsi="Times New Roman" w:cs="Times New Roman"/>
                <w:sz w:val="24"/>
                <w:szCs w:val="20"/>
                <w14:ligatures w14:val="none"/>
              </w:rPr>
            </w:pPr>
            <w:r w:rsidRPr="00BE0D90">
              <w:rPr>
                <w:rFonts w:ascii="Times New Roman" w:eastAsia="Times New Roman" w:hAnsi="Times New Roman" w:cs="Times New Roman"/>
                <w:sz w:val="24"/>
                <w:szCs w:val="20"/>
                <w14:ligatures w14:val="none"/>
              </w:rPr>
              <w:t>9.2.1. Jeigu Tiekėjas vėluoja vykdyti užsakymą, tiekti Prekes ar ištaisyti jų trūkumus</w:t>
            </w:r>
            <w:r w:rsidRPr="00BE0D90">
              <w:rPr>
                <w:rFonts w:ascii="Times New Roman" w:eastAsia="Times New Roman" w:hAnsi="Times New Roman" w:cs="Times New Roman"/>
                <w:kern w:val="0"/>
                <w:sz w:val="24"/>
                <w:szCs w:val="20"/>
                <w14:ligatures w14:val="none"/>
              </w:rPr>
              <w:t xml:space="preserve"> </w:t>
            </w:r>
            <w:r w:rsidRPr="00BE0D90">
              <w:rPr>
                <w:rFonts w:ascii="Times New Roman" w:eastAsia="Times New Roman" w:hAnsi="Times New Roman" w:cs="Times New Roman"/>
                <w:sz w:val="24"/>
                <w:szCs w:val="20"/>
                <w14:ligatures w14:val="none"/>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0A713C"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kern w:val="0"/>
                <w:sz w:val="24"/>
                <w:szCs w:val="24"/>
                <w:lang w:val="lt"/>
                <w14:ligatures w14:val="none"/>
              </w:rPr>
              <w:lastRenderedPageBreak/>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2A700A8" w14:textId="77777777" w:rsidR="00BE0D90" w:rsidRPr="00BE0D90" w:rsidRDefault="00BE0D90" w:rsidP="00BE0D90">
            <w:pPr>
              <w:spacing w:after="0" w:line="240" w:lineRule="auto"/>
              <w:rPr>
                <w:rFonts w:ascii="Times New Roman" w:eastAsia="Times New Roman" w:hAnsi="Times New Roman" w:cs="Times New Roman"/>
                <w:b/>
                <w:sz w:val="24"/>
                <w:szCs w:val="20"/>
                <w14:ligatures w14:val="none"/>
              </w:rPr>
            </w:pPr>
            <w:r w:rsidRPr="00BE0D90">
              <w:rPr>
                <w:rFonts w:ascii="Times New Roman" w:eastAsia="Times New Roman" w:hAnsi="Times New Roman" w:cs="Times New Roman"/>
                <w:color w:val="000000"/>
                <w:sz w:val="24"/>
                <w:szCs w:val="20"/>
                <w14:ligatures w14:val="none"/>
              </w:rPr>
              <w:t xml:space="preserve">9.2.3. Tiekėjas privalo sumokėti Pirkėjui netesybas per 30 dienų nuo Pirkėjo pareikalavimo, jeigu netesybų suma nėra </w:t>
            </w:r>
            <w:r w:rsidRPr="00BE0D90">
              <w:rPr>
                <w:rFonts w:ascii="Times New Roman" w:eastAsia="Times New Roman" w:hAnsi="Times New Roman" w:cs="Times New Roman"/>
                <w:kern w:val="0"/>
                <w:sz w:val="24"/>
                <w:szCs w:val="20"/>
                <w14:ligatures w14:val="none"/>
              </w:rPr>
              <w:t>išskaitoma iš Tiekėjui mokėtinos sumos.</w:t>
            </w:r>
            <w:r w:rsidRPr="00BE0D90">
              <w:rPr>
                <w:rFonts w:ascii="Times New Roman" w:eastAsia="Times New Roman" w:hAnsi="Times New Roman" w:cs="Times New Roman"/>
                <w:color w:val="000000"/>
                <w:sz w:val="24"/>
                <w:szCs w:val="20"/>
                <w14:ligatures w14:val="none"/>
              </w:rPr>
              <w:t xml:space="preserve"> </w:t>
            </w:r>
          </w:p>
        </w:tc>
      </w:tr>
      <w:tr w:rsidR="00BE0D90" w:rsidRPr="00BE0D90" w14:paraId="1B10E015" w14:textId="77777777" w:rsidTr="008232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28FAE8"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lastRenderedPageBreak/>
              <w:t xml:space="preserve">9.3. Tiekėjui / Pirkėjui taikoma bauda nutraukus Sutartį dėl esminio Sutarties pažeidimo </w:t>
            </w:r>
            <w:r w:rsidRPr="00BE0D90">
              <w:rPr>
                <w:rFonts w:ascii="Times New Roman" w:eastAsia="Times New Roman" w:hAnsi="Times New Roman" w:cs="Times New Roman"/>
                <w:b/>
                <w:sz w:val="24"/>
                <w:szCs w:val="24"/>
                <w14:ligatures w14:val="non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C2E8061"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2EFFEADF" w14:textId="77777777" w:rsidR="00BE0D90" w:rsidRPr="00BE0D90" w:rsidRDefault="00BE0D90" w:rsidP="00BE0D90">
            <w:pPr>
              <w:spacing w:after="0" w:line="240" w:lineRule="auto"/>
              <w:rPr>
                <w:rFonts w:ascii="Times New Roman" w:eastAsia="Times New Roman" w:hAnsi="Times New Roman" w:cs="Times New Roman"/>
                <w:color w:val="4472C4"/>
                <w:sz w:val="24"/>
                <w:szCs w:val="24"/>
                <w14:ligatures w14:val="none"/>
              </w:rPr>
            </w:pPr>
          </w:p>
          <w:p w14:paraId="2AE23A7D" w14:textId="77777777" w:rsidR="00BE0D90" w:rsidRPr="00BE0D90" w:rsidRDefault="00BE0D90" w:rsidP="00BE0D90">
            <w:pPr>
              <w:spacing w:after="0" w:line="240" w:lineRule="auto"/>
              <w:rPr>
                <w:rFonts w:ascii="Times New Roman" w:eastAsia="Times New Roman" w:hAnsi="Times New Roman" w:cs="Times New Roman"/>
                <w:kern w:val="0"/>
                <w:sz w:val="24"/>
                <w:szCs w:val="24"/>
                <w14:ligatures w14:val="none"/>
              </w:rPr>
            </w:pPr>
            <w:r w:rsidRPr="00BE0D90">
              <w:rPr>
                <w:rFonts w:ascii="Times New Roman" w:eastAsia="Times New Roman" w:hAnsi="Times New Roman" w:cs="Times New Roman"/>
                <w:sz w:val="24"/>
                <w:szCs w:val="24"/>
                <w14:ligatures w14:val="none"/>
              </w:rPr>
              <w:t>9.3.2. </w:t>
            </w:r>
            <w:r w:rsidRPr="00BE0D90">
              <w:rPr>
                <w:rFonts w:ascii="Times New Roman" w:eastAsia="Times New Roman" w:hAnsi="Times New Roman" w:cs="Times New Roman"/>
                <w:kern w:val="0"/>
                <w:sz w:val="24"/>
                <w:szCs w:val="24"/>
                <w14:ligatures w14:val="none"/>
              </w:rPr>
              <w:t xml:space="preserve">Nepagrįstai nutraukus Sutarties vykdymą ne Sutartyje nustatyta tvarka, mokama </w:t>
            </w:r>
            <w:r w:rsidRPr="00BE0D90">
              <w:rPr>
                <w:rFonts w:ascii="Times New Roman" w:eastAsia="Times New Roman" w:hAnsi="Times New Roman" w:cs="Times New Roman"/>
                <w:sz w:val="24"/>
                <w:szCs w:val="24"/>
                <w14:ligatures w14:val="none"/>
              </w:rPr>
              <w:t>10 (dešimt) procentų dydžio bauda nuo Pradinės Sutarties vertės, nurodytos Specialiųjų sąlygų 5.2 punkte.</w:t>
            </w:r>
          </w:p>
          <w:p w14:paraId="43EAA035"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tc>
      </w:tr>
      <w:tr w:rsidR="00BE0D90" w:rsidRPr="00BE0D90" w14:paraId="6864F9CA" w14:textId="77777777" w:rsidTr="008232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713C66"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0270CCB" w14:textId="77777777" w:rsidR="00BE0D90" w:rsidRPr="00BE0D90" w:rsidRDefault="00BE0D90" w:rsidP="00BE0D90">
            <w:pPr>
              <w:spacing w:after="0" w:line="240" w:lineRule="auto"/>
              <w:rPr>
                <w:rFonts w:ascii="Times New Roman" w:eastAsia="Times New Roman" w:hAnsi="Times New Roman" w:cs="Times New Roman"/>
                <w:color w:val="000000"/>
                <w:sz w:val="24"/>
                <w:szCs w:val="24"/>
                <w14:ligatures w14:val="none"/>
              </w:rPr>
            </w:pPr>
            <w:r w:rsidRPr="00BE0D90">
              <w:rPr>
                <w:rFonts w:ascii="Times New Roman" w:eastAsia="Times New Roman" w:hAnsi="Times New Roman" w:cs="Times New Roman"/>
                <w:color w:val="000000"/>
                <w:sz w:val="24"/>
                <w:szCs w:val="24"/>
                <w14:ligatures w14:val="none"/>
              </w:rPr>
              <w:t>Netaikoma</w:t>
            </w:r>
          </w:p>
          <w:p w14:paraId="1522856A"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tc>
      </w:tr>
      <w:tr w:rsidR="00BE0D90" w:rsidRPr="00BE0D90" w14:paraId="13F275D2" w14:textId="77777777" w:rsidTr="008232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CFA2C3"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CA3C74B"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500,00 Eur (penki šimtai eurų 00ct).</w:t>
            </w:r>
          </w:p>
          <w:p w14:paraId="2221416B"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p w14:paraId="70D7700C" w14:textId="77777777" w:rsidR="00BE0D90" w:rsidRPr="00BE0D90" w:rsidRDefault="00BE0D90" w:rsidP="00BE0D90">
            <w:pPr>
              <w:spacing w:after="0" w:line="240" w:lineRule="auto"/>
              <w:rPr>
                <w:rFonts w:ascii="Times New Roman" w:eastAsia="Times New Roman" w:hAnsi="Times New Roman" w:cs="Times New Roman"/>
                <w:color w:val="4472C4"/>
                <w:sz w:val="24"/>
                <w:szCs w:val="24"/>
                <w14:ligatures w14:val="none"/>
              </w:rPr>
            </w:pPr>
            <w:r w:rsidRPr="00BE0D90">
              <w:rPr>
                <w:rFonts w:ascii="Times New Roman" w:eastAsia="Times New Roman" w:hAnsi="Times New Roman" w:cs="Times New Roman"/>
                <w:sz w:val="24"/>
                <w:szCs w:val="24"/>
                <w14:ligatures w14:val="none"/>
              </w:rPr>
              <w:t xml:space="preserve">Tiekėjas sumoka nustatyto dydžio baudą </w:t>
            </w:r>
          </w:p>
        </w:tc>
      </w:tr>
      <w:tr w:rsidR="00BE0D90" w:rsidRPr="00BE0D90" w14:paraId="34E337FA" w14:textId="77777777" w:rsidTr="008232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9EBDB3"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FE04FA5"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Netaikoma</w:t>
            </w:r>
          </w:p>
          <w:p w14:paraId="5B5C620E" w14:textId="77777777" w:rsidR="00BE0D90" w:rsidRPr="00BE0D90" w:rsidRDefault="00BE0D90" w:rsidP="00BE0D90">
            <w:pPr>
              <w:spacing w:after="0" w:line="240" w:lineRule="auto"/>
              <w:rPr>
                <w:rFonts w:ascii="Times New Roman" w:eastAsia="Times New Roman" w:hAnsi="Times New Roman" w:cs="Times New Roman"/>
                <w:color w:val="4472C4"/>
                <w:sz w:val="24"/>
                <w:szCs w:val="24"/>
                <w14:ligatures w14:val="none"/>
              </w:rPr>
            </w:pPr>
          </w:p>
          <w:p w14:paraId="022A8955" w14:textId="77777777" w:rsidR="00BE0D90" w:rsidRPr="00BE0D90" w:rsidRDefault="00BE0D90" w:rsidP="00BE0D90">
            <w:pPr>
              <w:spacing w:after="0" w:line="240" w:lineRule="auto"/>
              <w:rPr>
                <w:rFonts w:ascii="Times New Roman" w:eastAsia="Times New Roman" w:hAnsi="Times New Roman" w:cs="Times New Roman"/>
                <w:color w:val="4472C4"/>
                <w:sz w:val="24"/>
                <w:szCs w:val="24"/>
                <w14:ligatures w14:val="none"/>
              </w:rPr>
            </w:pPr>
          </w:p>
        </w:tc>
      </w:tr>
      <w:tr w:rsidR="00BE0D90" w:rsidRPr="00BE0D90" w14:paraId="3F98E957" w14:textId="77777777" w:rsidTr="008232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75136" w14:textId="77777777" w:rsidR="00BE0D90" w:rsidRPr="00BE0D90" w:rsidRDefault="00BE0D90" w:rsidP="00BE0D90">
            <w:pPr>
              <w:spacing w:after="0" w:line="240" w:lineRule="auto"/>
              <w:rPr>
                <w:rFonts w:ascii="Times New Roman" w:eastAsia="Times New Roman" w:hAnsi="Times New Roman" w:cs="Times New Roman"/>
                <w:b/>
                <w:bCs/>
                <w:sz w:val="24"/>
                <w:szCs w:val="20"/>
                <w14:ligatures w14:val="none"/>
              </w:rPr>
            </w:pPr>
            <w:r w:rsidRPr="00BE0D90">
              <w:rPr>
                <w:rFonts w:ascii="Times New Roman" w:eastAsia="Times New Roman" w:hAnsi="Times New Roman" w:cs="Times New Roman"/>
                <w:b/>
                <w:bCs/>
                <w:sz w:val="24"/>
                <w:szCs w:val="20"/>
                <w14:ligatures w14:val="none"/>
              </w:rPr>
              <w:t xml:space="preserve">9.7. Tiekėjui taikomos netesybos dėl pirkimo dokumentuose nustatytų Kokybinių kriterijų </w:t>
            </w:r>
            <w:proofErr w:type="spellStart"/>
            <w:r w:rsidRPr="00BE0D90">
              <w:rPr>
                <w:rFonts w:ascii="Times New Roman" w:eastAsia="Times New Roman" w:hAnsi="Times New Roman" w:cs="Times New Roman"/>
                <w:b/>
                <w:bCs/>
                <w:sz w:val="24"/>
                <w:szCs w:val="20"/>
                <w14:ligatures w14:val="none"/>
              </w:rPr>
              <w:t>nepasiekimo</w:t>
            </w:r>
            <w:proofErr w:type="spellEnd"/>
            <w:r w:rsidRPr="00BE0D90">
              <w:rPr>
                <w:rFonts w:ascii="Times New Roman" w:eastAsia="Times New Roman" w:hAnsi="Times New Roman" w:cs="Times New Roman"/>
                <w:b/>
                <w:bCs/>
                <w:sz w:val="24"/>
                <w:szCs w:val="20"/>
                <w14:ligatures w14:val="none"/>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4233180" w14:textId="77777777" w:rsidR="00BE0D90" w:rsidRPr="00BE0D90" w:rsidRDefault="00BE0D90" w:rsidP="00BE0D90">
            <w:pPr>
              <w:spacing w:after="0" w:line="240" w:lineRule="auto"/>
              <w:rPr>
                <w:rFonts w:ascii="Times New Roman" w:eastAsia="Times New Roman" w:hAnsi="Times New Roman" w:cs="Times New Roman"/>
                <w:color w:val="4472C4"/>
                <w:sz w:val="24"/>
                <w:szCs w:val="24"/>
                <w14:ligatures w14:val="none"/>
              </w:rPr>
            </w:pPr>
            <w:r w:rsidRPr="00BE0D90">
              <w:rPr>
                <w:rFonts w:ascii="Times New Roman" w:eastAsia="Times New Roman" w:hAnsi="Times New Roman" w:cs="Times New Roman"/>
                <w:sz w:val="24"/>
                <w:szCs w:val="24"/>
                <w14:ligatures w14:val="none"/>
              </w:rPr>
              <w:t xml:space="preserve">Netaikoma </w:t>
            </w:r>
          </w:p>
          <w:p w14:paraId="152ECDC6" w14:textId="77777777" w:rsidR="00BE0D90" w:rsidRPr="00BE0D90" w:rsidRDefault="00BE0D90" w:rsidP="00BE0D90">
            <w:pPr>
              <w:spacing w:after="0" w:line="240" w:lineRule="auto"/>
              <w:rPr>
                <w:rFonts w:ascii="Times New Roman" w:eastAsia="Times New Roman" w:hAnsi="Times New Roman" w:cs="Times New Roman"/>
                <w:color w:val="4472C4"/>
                <w:sz w:val="24"/>
                <w:szCs w:val="24"/>
                <w14:ligatures w14:val="none"/>
              </w:rPr>
            </w:pPr>
          </w:p>
        </w:tc>
      </w:tr>
      <w:tr w:rsidR="00BE0D90" w:rsidRPr="00BE0D90" w14:paraId="65C57DE1" w14:textId="77777777" w:rsidTr="008232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C8239"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45CB9D1"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Netaikoma</w:t>
            </w:r>
          </w:p>
          <w:p w14:paraId="24518375" w14:textId="77777777" w:rsidR="00BE0D90" w:rsidRPr="00BE0D90" w:rsidRDefault="00BE0D90" w:rsidP="00BE0D90">
            <w:pPr>
              <w:spacing w:after="0" w:line="240" w:lineRule="auto"/>
              <w:rPr>
                <w:rFonts w:ascii="Times New Roman" w:eastAsia="Times New Roman" w:hAnsi="Times New Roman" w:cs="Times New Roman"/>
                <w:color w:val="4472C4"/>
                <w:sz w:val="24"/>
                <w:szCs w:val="24"/>
                <w14:ligatures w14:val="none"/>
              </w:rPr>
            </w:pPr>
          </w:p>
          <w:p w14:paraId="662CF525" w14:textId="77777777" w:rsidR="00BE0D90" w:rsidRPr="00BE0D90" w:rsidRDefault="00BE0D90" w:rsidP="00BE0D90">
            <w:pPr>
              <w:spacing w:after="0" w:line="240" w:lineRule="auto"/>
              <w:rPr>
                <w:rFonts w:ascii="Times New Roman" w:eastAsia="Times New Roman" w:hAnsi="Times New Roman" w:cs="Times New Roman"/>
                <w:color w:val="4472C4"/>
                <w:sz w:val="24"/>
                <w:szCs w:val="24"/>
                <w14:ligatures w14:val="none"/>
              </w:rPr>
            </w:pPr>
          </w:p>
        </w:tc>
      </w:tr>
      <w:tr w:rsidR="00BE0D90" w:rsidRPr="00BE0D90" w14:paraId="6EFCD930" w14:textId="77777777" w:rsidTr="008232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7B2117"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 xml:space="preserve">9.9. Tiekėjui taikoma bauda dėl Pirkėjo simbolių, pavadinimo ir ženklo reklamoje ar </w:t>
            </w:r>
            <w:r w:rsidRPr="00BE0D90">
              <w:rPr>
                <w:rFonts w:ascii="Times New Roman" w:eastAsia="Times New Roman" w:hAnsi="Times New Roman" w:cs="Times New Roman"/>
                <w:b/>
                <w:bCs/>
                <w:sz w:val="24"/>
                <w:szCs w:val="24"/>
                <w14:ligatures w14:val="none"/>
              </w:rPr>
              <w:lastRenderedPageBreak/>
              <w:t>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2B14EF6" w14:textId="77777777" w:rsidR="00BE0D90" w:rsidRPr="00BE0D90" w:rsidRDefault="00BE0D90" w:rsidP="00BE0D90">
            <w:pPr>
              <w:spacing w:after="0"/>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lastRenderedPageBreak/>
              <w:t>Netaikoma</w:t>
            </w:r>
          </w:p>
          <w:p w14:paraId="472F2AE1" w14:textId="77777777" w:rsidR="00BE0D90" w:rsidRPr="00BE0D90" w:rsidRDefault="00BE0D90" w:rsidP="00BE0D90">
            <w:pPr>
              <w:spacing w:after="0"/>
              <w:rPr>
                <w:rFonts w:ascii="Times New Roman" w:eastAsia="Times New Roman" w:hAnsi="Times New Roman" w:cs="Times New Roman"/>
                <w:szCs w:val="24"/>
                <w14:ligatures w14:val="none"/>
              </w:rPr>
            </w:pPr>
          </w:p>
          <w:p w14:paraId="778CC8B6" w14:textId="77777777" w:rsidR="00BE0D90" w:rsidRPr="00BE0D90" w:rsidRDefault="00BE0D90" w:rsidP="00BE0D90">
            <w:pPr>
              <w:spacing w:after="0" w:line="240" w:lineRule="auto"/>
              <w:rPr>
                <w:rFonts w:ascii="Times New Roman" w:eastAsia="Times New Roman" w:hAnsi="Times New Roman" w:cs="Times New Roman"/>
                <w:color w:val="4472C4"/>
                <w:sz w:val="24"/>
                <w:szCs w:val="24"/>
                <w14:ligatures w14:val="none"/>
              </w:rPr>
            </w:pPr>
          </w:p>
        </w:tc>
      </w:tr>
      <w:tr w:rsidR="00BE0D90" w:rsidRPr="00BE0D90" w14:paraId="6A3AAD2C" w14:textId="77777777" w:rsidTr="008232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24F601"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5FE700A" w14:textId="77777777" w:rsidR="00BE0D90" w:rsidRPr="00BE0D90" w:rsidRDefault="00BE0D90" w:rsidP="00BE0D90">
            <w:pPr>
              <w:spacing w:after="0"/>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Netaikoma</w:t>
            </w:r>
          </w:p>
          <w:p w14:paraId="2D1CE3DC"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p w14:paraId="485E398D" w14:textId="77777777" w:rsidR="00BE0D90" w:rsidRPr="00BE0D90" w:rsidRDefault="00BE0D90" w:rsidP="00BE0D90">
            <w:pPr>
              <w:spacing w:after="0" w:line="240" w:lineRule="auto"/>
              <w:rPr>
                <w:rFonts w:ascii="Times New Roman" w:eastAsia="Times New Roman" w:hAnsi="Times New Roman" w:cs="Times New Roman"/>
                <w:color w:val="4472C4"/>
                <w:sz w:val="24"/>
                <w:szCs w:val="24"/>
                <w14:ligatures w14:val="none"/>
              </w:rPr>
            </w:pPr>
          </w:p>
          <w:p w14:paraId="61D2ACC3" w14:textId="77777777" w:rsidR="00BE0D90" w:rsidRPr="00BE0D90" w:rsidRDefault="00BE0D90" w:rsidP="00BE0D90">
            <w:pPr>
              <w:spacing w:after="0" w:line="240" w:lineRule="auto"/>
              <w:rPr>
                <w:rFonts w:ascii="Times New Roman" w:eastAsia="Times New Roman" w:hAnsi="Times New Roman" w:cs="Times New Roman"/>
                <w:color w:val="4472C4"/>
                <w:sz w:val="24"/>
                <w:szCs w:val="24"/>
                <w14:ligatures w14:val="none"/>
              </w:rPr>
            </w:pPr>
          </w:p>
        </w:tc>
      </w:tr>
      <w:tr w:rsidR="00BE0D90" w:rsidRPr="00BE0D90" w14:paraId="24E962FE" w14:textId="77777777" w:rsidTr="008232A4">
        <w:trPr>
          <w:trHeight w:val="300"/>
        </w:trPr>
        <w:tc>
          <w:tcPr>
            <w:tcW w:w="9535" w:type="dxa"/>
            <w:gridSpan w:val="5"/>
          </w:tcPr>
          <w:p w14:paraId="6812663F" w14:textId="77777777" w:rsidR="00BE0D90" w:rsidRPr="00BE0D90" w:rsidRDefault="00BE0D90" w:rsidP="00BE0D90">
            <w:pPr>
              <w:spacing w:after="0" w:line="240" w:lineRule="auto"/>
              <w:jc w:val="center"/>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sz w:val="24"/>
                <w:szCs w:val="24"/>
                <w14:ligatures w14:val="none"/>
              </w:rPr>
              <w:t>10. ESMINĖS SUTARTIES SĄLYGOS</w:t>
            </w:r>
          </w:p>
        </w:tc>
      </w:tr>
      <w:tr w:rsidR="00BE0D90" w:rsidRPr="00BE0D90" w14:paraId="79323302" w14:textId="77777777" w:rsidTr="008232A4">
        <w:trPr>
          <w:trHeight w:val="300"/>
        </w:trPr>
        <w:tc>
          <w:tcPr>
            <w:tcW w:w="2707" w:type="dxa"/>
            <w:gridSpan w:val="3"/>
          </w:tcPr>
          <w:p w14:paraId="28877787" w14:textId="77777777" w:rsidR="00BE0D90" w:rsidRPr="00BE0D90" w:rsidRDefault="00BE0D90" w:rsidP="00BE0D90">
            <w:pPr>
              <w:spacing w:after="0" w:line="240" w:lineRule="auto"/>
              <w:rPr>
                <w:rFonts w:ascii="Times New Roman" w:eastAsia="Times New Roman" w:hAnsi="Times New Roman" w:cs="Times New Roman"/>
                <w:b/>
                <w:bCs/>
                <w:sz w:val="24"/>
                <w:szCs w:val="20"/>
                <w14:ligatures w14:val="none"/>
              </w:rPr>
            </w:pPr>
            <w:r w:rsidRPr="00BE0D90">
              <w:rPr>
                <w:rFonts w:ascii="Times New Roman" w:eastAsia="Times New Roman" w:hAnsi="Times New Roman" w:cs="Times New Roman"/>
                <w:b/>
                <w:bCs/>
                <w:kern w:val="0"/>
                <w:sz w:val="24"/>
                <w:szCs w:val="20"/>
                <w14:ligatures w14:val="none"/>
              </w:rPr>
              <w:t>10.1. Esminės Sutarties sąlygos</w:t>
            </w:r>
          </w:p>
        </w:tc>
        <w:tc>
          <w:tcPr>
            <w:tcW w:w="6828" w:type="dxa"/>
            <w:gridSpan w:val="2"/>
          </w:tcPr>
          <w:p w14:paraId="700133EE"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10.1.1. Sutarties galiojimo laikotarpiui apdrausti automobilį transporto priemonių valdytojų civilinės atsakomybės privalomuoju draudimu ir KASKO draudimu.</w:t>
            </w:r>
          </w:p>
        </w:tc>
      </w:tr>
      <w:tr w:rsidR="00BE0D90" w:rsidRPr="00BE0D90" w14:paraId="276C1F39" w14:textId="77777777" w:rsidTr="008232A4">
        <w:trPr>
          <w:trHeight w:val="300"/>
        </w:trPr>
        <w:tc>
          <w:tcPr>
            <w:tcW w:w="2700" w:type="dxa"/>
            <w:gridSpan w:val="2"/>
          </w:tcPr>
          <w:p w14:paraId="15DBD62E"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10.2. Dideli arba nuolatiniai esminės Sutarties sąlygos vykdymo trūkumai</w:t>
            </w:r>
          </w:p>
        </w:tc>
        <w:tc>
          <w:tcPr>
            <w:tcW w:w="6835" w:type="dxa"/>
            <w:gridSpan w:val="3"/>
          </w:tcPr>
          <w:p w14:paraId="2DB45F54"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 xml:space="preserve">Netaikoma </w:t>
            </w:r>
          </w:p>
          <w:p w14:paraId="7BB9F154"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tc>
      </w:tr>
      <w:tr w:rsidR="00BE0D90" w:rsidRPr="00BE0D90" w14:paraId="05E57EC7" w14:textId="77777777" w:rsidTr="008232A4">
        <w:trPr>
          <w:trHeight w:val="300"/>
        </w:trPr>
        <w:tc>
          <w:tcPr>
            <w:tcW w:w="9535" w:type="dxa"/>
            <w:gridSpan w:val="5"/>
          </w:tcPr>
          <w:p w14:paraId="79F6A359" w14:textId="77777777" w:rsidR="00BE0D90" w:rsidRPr="00BE0D90" w:rsidRDefault="00BE0D90" w:rsidP="00BE0D90">
            <w:pPr>
              <w:spacing w:after="0" w:line="240" w:lineRule="auto"/>
              <w:jc w:val="center"/>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11. SUTARTIES GALIOJIMAS IR KEITIMAS</w:t>
            </w:r>
          </w:p>
        </w:tc>
      </w:tr>
      <w:tr w:rsidR="00BE0D90" w:rsidRPr="00BE0D90" w14:paraId="0721DF43" w14:textId="77777777" w:rsidTr="008232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D4C11"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A9C15B8"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30FA231D" w14:textId="77777777" w:rsidR="00BE0D90" w:rsidRPr="00BE0D90" w:rsidRDefault="00BE0D90" w:rsidP="00BE0D90">
            <w:pPr>
              <w:spacing w:after="0" w:line="240" w:lineRule="auto"/>
              <w:rPr>
                <w:rFonts w:ascii="Times New Roman" w:eastAsia="Times New Roman" w:hAnsi="Times New Roman" w:cs="Times New Roman"/>
                <w:color w:val="4472C4"/>
                <w:sz w:val="24"/>
                <w:szCs w:val="24"/>
                <w14:ligatures w14:val="none"/>
              </w:rPr>
            </w:pPr>
            <w:r w:rsidRPr="00BE0D90">
              <w:rPr>
                <w:rFonts w:ascii="Times New Roman" w:eastAsia="Times New Roman" w:hAnsi="Times New Roman" w:cs="Times New Roman"/>
                <w:color w:val="000000"/>
                <w:sz w:val="24"/>
                <w:szCs w:val="24"/>
                <w14:ligatures w14:val="none"/>
              </w:rPr>
              <w:t xml:space="preserve">Sutartis galioja iki visiško prievolių įvykdymo (kol bus išnaudota </w:t>
            </w:r>
            <w:r w:rsidRPr="00BE0D90">
              <w:rPr>
                <w:rFonts w:ascii="Times New Roman" w:eastAsia="Times New Roman" w:hAnsi="Times New Roman" w:cs="Times New Roman"/>
                <w:sz w:val="24"/>
                <w:szCs w:val="24"/>
                <w14:ligatures w14:val="none"/>
              </w:rPr>
              <w:t>Pradinės Sutarties vertė, bet jos terminas negali būti ilgesnis kaip 12 mėn.</w:t>
            </w:r>
          </w:p>
        </w:tc>
      </w:tr>
      <w:tr w:rsidR="00BE0D90" w:rsidRPr="00BE0D90" w14:paraId="7517E341" w14:textId="77777777" w:rsidTr="008232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7ECB02"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03ED202"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Netaikoma</w:t>
            </w:r>
          </w:p>
          <w:p w14:paraId="150B7F1B"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p>
        </w:tc>
      </w:tr>
      <w:tr w:rsidR="00BE0D90" w:rsidRPr="00BE0D90" w14:paraId="42AF7DD8" w14:textId="77777777" w:rsidTr="008232A4">
        <w:trPr>
          <w:trHeight w:val="300"/>
        </w:trPr>
        <w:tc>
          <w:tcPr>
            <w:tcW w:w="9535" w:type="dxa"/>
            <w:gridSpan w:val="5"/>
          </w:tcPr>
          <w:p w14:paraId="30763A83" w14:textId="77777777" w:rsidR="00BE0D90" w:rsidRPr="00BE0D90" w:rsidRDefault="00BE0D90" w:rsidP="00BE0D90">
            <w:pPr>
              <w:spacing w:after="0" w:line="240" w:lineRule="auto"/>
              <w:jc w:val="center"/>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12. SUTARTIES NUTRAUKIMAS</w:t>
            </w:r>
          </w:p>
        </w:tc>
      </w:tr>
      <w:tr w:rsidR="00BE0D90" w:rsidRPr="00BE0D90" w14:paraId="55C1C492" w14:textId="77777777" w:rsidTr="008232A4">
        <w:trPr>
          <w:trHeight w:val="300"/>
        </w:trPr>
        <w:tc>
          <w:tcPr>
            <w:tcW w:w="2689" w:type="dxa"/>
          </w:tcPr>
          <w:p w14:paraId="617BA188"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12.1. Sutarties nutraukimo pagrindai</w:t>
            </w:r>
          </w:p>
        </w:tc>
        <w:tc>
          <w:tcPr>
            <w:tcW w:w="6846" w:type="dxa"/>
            <w:gridSpan w:val="4"/>
          </w:tcPr>
          <w:p w14:paraId="5EF0C4FB"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Sutartis gali būti nutraukiama rašytiniu Šalių susitarimu arba vienašališkai, Bendrosiose sąlygose ir šiais Specialiosiose sąlygose nurodytais atvejais ir nustatyta tvarka.</w:t>
            </w:r>
          </w:p>
        </w:tc>
      </w:tr>
      <w:tr w:rsidR="00BE0D90" w:rsidRPr="00BE0D90" w14:paraId="2F8AD0A8" w14:textId="77777777" w:rsidTr="008232A4">
        <w:trPr>
          <w:trHeight w:val="300"/>
        </w:trPr>
        <w:tc>
          <w:tcPr>
            <w:tcW w:w="2689" w:type="dxa"/>
          </w:tcPr>
          <w:p w14:paraId="059F0AC1"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12.2. Esminiai Sutarties pažeidimai</w:t>
            </w:r>
          </w:p>
          <w:p w14:paraId="416C4F4D"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p>
        </w:tc>
        <w:tc>
          <w:tcPr>
            <w:tcW w:w="6846" w:type="dxa"/>
            <w:gridSpan w:val="4"/>
          </w:tcPr>
          <w:p w14:paraId="732B17DC"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12.2.1. jeigu Tiekėjas nevykdo prisiimtų įsipareigojimų už Sutartyje nustatytą Sutarties kainą / įkainius;</w:t>
            </w:r>
          </w:p>
          <w:p w14:paraId="573F396C"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12.2.2. </w:t>
            </w:r>
            <w:r w:rsidRPr="00BE0D90">
              <w:rPr>
                <w:rFonts w:ascii="Times New Roman" w:eastAsia="Arial" w:hAnsi="Times New Roman" w:cs="Times New Roman"/>
                <w:sz w:val="24"/>
                <w:szCs w:val="24"/>
                <w14:ligatures w14:val="none"/>
              </w:rPr>
              <w:t xml:space="preserve">jeigu Tiekėjas nesilaiko Sutartyje nustatytų Prekių tiekimo terminų 2 (du) kartus iš eilės arba vėluoja pristatyti Prekes daugiau nei 5 </w:t>
            </w:r>
            <w:r w:rsidRPr="00BE0D90">
              <w:rPr>
                <w:rFonts w:ascii="Times New Roman" w:eastAsia="Times New Roman" w:hAnsi="Times New Roman" w:cs="Times New Roman"/>
                <w:sz w:val="24"/>
                <w:szCs w:val="24"/>
                <w14:ligatures w14:val="none"/>
              </w:rPr>
              <w:t>(penkias) darbo dienas</w:t>
            </w:r>
            <w:r w:rsidRPr="00BE0D90">
              <w:rPr>
                <w:rFonts w:ascii="Times New Roman" w:eastAsia="Arial" w:hAnsi="Times New Roman" w:cs="Times New Roman"/>
                <w:sz w:val="24"/>
                <w:szCs w:val="24"/>
                <w14:ligatures w14:val="none"/>
              </w:rPr>
              <w:t xml:space="preserve"> Sutartyje nustatytas Prekių pristatymo terminas;</w:t>
            </w:r>
          </w:p>
        </w:tc>
      </w:tr>
      <w:tr w:rsidR="00BE0D90" w:rsidRPr="00BE0D90" w14:paraId="1B7B65AE" w14:textId="77777777" w:rsidTr="008232A4">
        <w:trPr>
          <w:trHeight w:val="300"/>
        </w:trPr>
        <w:tc>
          <w:tcPr>
            <w:tcW w:w="9535" w:type="dxa"/>
            <w:gridSpan w:val="5"/>
          </w:tcPr>
          <w:p w14:paraId="7B739080" w14:textId="77777777" w:rsidR="00BE0D90" w:rsidRPr="00BE0D90" w:rsidRDefault="00BE0D90" w:rsidP="00BE0D90">
            <w:pPr>
              <w:spacing w:after="0" w:line="240" w:lineRule="auto"/>
              <w:jc w:val="center"/>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b/>
                <w:bCs/>
                <w:sz w:val="24"/>
                <w:szCs w:val="24"/>
                <w14:ligatures w14:val="none"/>
              </w:rPr>
              <w:t xml:space="preserve">13. APLINKOSAUGINIAI IR SOCIALINIAI KRITERIJAI </w:t>
            </w:r>
          </w:p>
        </w:tc>
      </w:tr>
      <w:tr w:rsidR="00BE0D90" w:rsidRPr="00BE0D90" w14:paraId="2E147E9C" w14:textId="77777777" w:rsidTr="008232A4">
        <w:trPr>
          <w:trHeight w:val="300"/>
        </w:trPr>
        <w:tc>
          <w:tcPr>
            <w:tcW w:w="2689" w:type="dxa"/>
          </w:tcPr>
          <w:p w14:paraId="67F87C55"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13.1. Aplinkosauginių kriterijų nustatymo teisinis pagrindas</w:t>
            </w:r>
          </w:p>
        </w:tc>
        <w:tc>
          <w:tcPr>
            <w:tcW w:w="6846" w:type="dxa"/>
            <w:gridSpan w:val="4"/>
          </w:tcPr>
          <w:p w14:paraId="42C6A497" w14:textId="77777777" w:rsidR="00BE0D90" w:rsidRPr="00BE0D90" w:rsidRDefault="00BE0D90" w:rsidP="00BE0D90">
            <w:pPr>
              <w:spacing w:after="0" w:line="240" w:lineRule="auto"/>
              <w:rPr>
                <w:rFonts w:ascii="Times New Roman" w:eastAsia="Times New Roman" w:hAnsi="Times New Roman" w:cs="Times New Roman"/>
                <w:color w:val="000000"/>
                <w:sz w:val="24"/>
                <w:szCs w:val="24"/>
                <w14:ligatures w14:val="none"/>
              </w:rPr>
            </w:pPr>
            <w:r w:rsidRPr="00BE0D90">
              <w:rPr>
                <w:rFonts w:ascii="Times New Roman" w:eastAsia="Times New Roman" w:hAnsi="Times New Roman" w:cs="Times New Roman"/>
                <w:color w:val="000000"/>
                <w:sz w:val="24"/>
                <w:szCs w:val="24"/>
                <w:shd w:val="clear" w:color="auto" w:fill="FFFFFF"/>
                <w14:ligatures w14:val="none"/>
              </w:rPr>
              <w:t xml:space="preserve">Aplinkosauginiai kriterijai Prekėms nustatomi vadovaujantis </w:t>
            </w:r>
            <w:r w:rsidRPr="00BE0D90">
              <w:rPr>
                <w:rFonts w:ascii="Times New Roman" w:eastAsia="Times New Roman" w:hAnsi="Times New Roman" w:cs="Times New Roman"/>
                <w:color w:val="000000"/>
                <w:sz w:val="24"/>
                <w:szCs w:val="24"/>
                <w14:ligatures w14:val="none"/>
              </w:rPr>
              <w:t>Aplinkos apsaugos kriterijų taikymo, vykdant žaliuosius pirkimus, tvarkos aprašo, patvirtinto Lietuvos Respublikos aplinkos ministro 2011 m. birželio 28 d. įsakymu Nr. D1-508</w:t>
            </w:r>
            <w:r w:rsidRPr="00BE0D90">
              <w:rPr>
                <w:rFonts w:ascii="Times New Roman" w:eastAsia="Times New Roman" w:hAnsi="Times New Roman" w:cs="Times New Roman"/>
                <w:color w:val="000000"/>
                <w:sz w:val="24"/>
                <w:szCs w:val="24"/>
                <w:shd w:val="clear" w:color="auto" w:fill="FFFFFF"/>
                <w14:ligatures w14:val="none"/>
              </w:rPr>
              <w:t xml:space="preserve"> „Dėl Aplinkos apsaugos kriterijų taikymo, vykdant žaliuosius pirkimus, tvarkos aprašo patvirtinimo“ (toliau – Tvarkos </w:t>
            </w:r>
            <w:r w:rsidRPr="00BE0D90">
              <w:rPr>
                <w:rFonts w:ascii="Times New Roman" w:eastAsia="Times New Roman" w:hAnsi="Times New Roman" w:cs="Times New Roman"/>
                <w:sz w:val="24"/>
                <w:szCs w:val="24"/>
                <w:shd w:val="clear" w:color="auto" w:fill="FFFFFF"/>
                <w14:ligatures w14:val="none"/>
              </w:rPr>
              <w:t>aprašas) 4.1 papunkčiu.</w:t>
            </w:r>
            <w:r w:rsidRPr="00BE0D90">
              <w:rPr>
                <w:rFonts w:ascii="Times New Roman" w:eastAsia="Times New Roman" w:hAnsi="Times New Roman" w:cs="Times New Roman"/>
                <w:sz w:val="24"/>
                <w:szCs w:val="24"/>
                <w14:ligatures w14:val="none"/>
              </w:rPr>
              <w:t> </w:t>
            </w:r>
          </w:p>
          <w:p w14:paraId="59A51B48" w14:textId="77777777" w:rsidR="00BE0D90" w:rsidRPr="00BE0D90" w:rsidRDefault="00BE0D90" w:rsidP="00BE0D90">
            <w:pPr>
              <w:spacing w:after="0" w:line="240" w:lineRule="auto"/>
              <w:rPr>
                <w:rFonts w:ascii="Times New Roman" w:eastAsia="Times New Roman" w:hAnsi="Times New Roman" w:cs="Times New Roman"/>
                <w:color w:val="000000"/>
                <w:sz w:val="24"/>
                <w:szCs w:val="24"/>
                <w:shd w:val="clear" w:color="auto" w:fill="FFFFFF"/>
                <w14:ligatures w14:val="none"/>
              </w:rPr>
            </w:pPr>
            <w:r w:rsidRPr="00BE0D90">
              <w:rPr>
                <w:rFonts w:ascii="Times New Roman" w:eastAsia="Times New Roman" w:hAnsi="Times New Roman" w:cs="Times New Roman"/>
                <w:color w:val="000000"/>
                <w:sz w:val="24"/>
                <w:szCs w:val="24"/>
                <w:shd w:val="clear" w:color="auto" w:fill="FFFFFF"/>
                <w14:ligatures w14:val="none"/>
              </w:rPr>
              <w:t>Nustačius, kad Tiekėjas šiame papunktyje nustatyto kriterijaus (-jų) nesilaiko, Tiekėjui taikoma Specialiųjų sąlygų 9.5 punkte nurodyto dydžio bauda.</w:t>
            </w:r>
          </w:p>
        </w:tc>
      </w:tr>
      <w:tr w:rsidR="00BE0D90" w:rsidRPr="00BE0D90" w14:paraId="48FA31BA" w14:textId="77777777" w:rsidTr="008232A4">
        <w:trPr>
          <w:trHeight w:val="300"/>
        </w:trPr>
        <w:tc>
          <w:tcPr>
            <w:tcW w:w="2689" w:type="dxa"/>
          </w:tcPr>
          <w:p w14:paraId="6349FE43"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13.2.  Su perkamomis Prekėmis susiję socialiniai kriterijai</w:t>
            </w:r>
          </w:p>
        </w:tc>
        <w:tc>
          <w:tcPr>
            <w:tcW w:w="6846" w:type="dxa"/>
            <w:gridSpan w:val="4"/>
          </w:tcPr>
          <w:p w14:paraId="28AC3725" w14:textId="77777777" w:rsidR="00BE0D90" w:rsidRPr="00BE0D90" w:rsidRDefault="00BE0D90" w:rsidP="00BE0D90">
            <w:pPr>
              <w:spacing w:after="0" w:line="240" w:lineRule="auto"/>
              <w:rPr>
                <w:rFonts w:ascii="Times New Roman" w:eastAsia="Times New Roman" w:hAnsi="Times New Roman" w:cs="Times New Roman"/>
                <w:color w:val="000000"/>
                <w:sz w:val="24"/>
                <w:szCs w:val="24"/>
                <w:shd w:val="clear" w:color="auto" w:fill="FFFFFF"/>
                <w14:ligatures w14:val="none"/>
              </w:rPr>
            </w:pPr>
            <w:r w:rsidRPr="00BE0D90">
              <w:rPr>
                <w:rFonts w:ascii="Times New Roman" w:eastAsia="Times New Roman" w:hAnsi="Times New Roman" w:cs="Times New Roman"/>
                <w:color w:val="000000"/>
                <w:sz w:val="24"/>
                <w:szCs w:val="24"/>
                <w:shd w:val="clear" w:color="auto" w:fill="FFFFFF"/>
                <w14:ligatures w14:val="none"/>
              </w:rPr>
              <w:t>Netaikoma</w:t>
            </w:r>
          </w:p>
          <w:p w14:paraId="71CC4202" w14:textId="77777777" w:rsidR="00BE0D90" w:rsidRPr="00BE0D90" w:rsidRDefault="00BE0D90" w:rsidP="00BE0D90">
            <w:pPr>
              <w:spacing w:after="0" w:line="240" w:lineRule="auto"/>
              <w:rPr>
                <w:rFonts w:ascii="Times New Roman" w:eastAsia="Times New Roman" w:hAnsi="Times New Roman" w:cs="Times New Roman"/>
                <w:color w:val="000000"/>
                <w:sz w:val="24"/>
                <w:szCs w:val="24"/>
                <w:shd w:val="clear" w:color="auto" w:fill="FFFFFF"/>
                <w14:ligatures w14:val="none"/>
              </w:rPr>
            </w:pPr>
          </w:p>
          <w:p w14:paraId="440D3013" w14:textId="77777777" w:rsidR="00BE0D90" w:rsidRPr="00BE0D90" w:rsidRDefault="00BE0D90" w:rsidP="00BE0D90">
            <w:pPr>
              <w:spacing w:after="0" w:line="240" w:lineRule="auto"/>
              <w:rPr>
                <w:rFonts w:ascii="Times New Roman" w:eastAsia="Times New Roman" w:hAnsi="Times New Roman" w:cs="Times New Roman"/>
                <w:color w:val="0070C0"/>
                <w:sz w:val="24"/>
                <w:szCs w:val="24"/>
                <w14:ligatures w14:val="none"/>
              </w:rPr>
            </w:pPr>
          </w:p>
        </w:tc>
      </w:tr>
      <w:tr w:rsidR="00BE0D90" w:rsidRPr="00BE0D90" w14:paraId="4C6D01DD" w14:textId="77777777" w:rsidTr="008232A4">
        <w:trPr>
          <w:trHeight w:val="300"/>
        </w:trPr>
        <w:tc>
          <w:tcPr>
            <w:tcW w:w="9535" w:type="dxa"/>
            <w:gridSpan w:val="5"/>
          </w:tcPr>
          <w:p w14:paraId="41528AD5" w14:textId="77777777" w:rsidR="00BE0D90" w:rsidRPr="00BE0D90" w:rsidRDefault="00BE0D90" w:rsidP="00BE0D90">
            <w:pPr>
              <w:spacing w:after="0" w:line="240" w:lineRule="auto"/>
              <w:jc w:val="center"/>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 xml:space="preserve">14. BENDRŲJŲ SĄLYGŲ PAKEITIMAI IR PAPILDYMAI </w:t>
            </w:r>
          </w:p>
          <w:p w14:paraId="16A4D430" w14:textId="77777777" w:rsidR="00BE0D90" w:rsidRPr="00BE0D90" w:rsidRDefault="00BE0D90" w:rsidP="00BE0D90">
            <w:pPr>
              <w:spacing w:after="0" w:line="240" w:lineRule="auto"/>
              <w:jc w:val="center"/>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 xml:space="preserve">(jeigu būtina dėl konkretaus Sutarties dalyko specifikos) </w:t>
            </w:r>
          </w:p>
        </w:tc>
      </w:tr>
      <w:tr w:rsidR="00BE0D90" w:rsidRPr="00BE0D90" w14:paraId="2566EBB2" w14:textId="77777777" w:rsidTr="008232A4">
        <w:trPr>
          <w:trHeight w:val="300"/>
        </w:trPr>
        <w:tc>
          <w:tcPr>
            <w:tcW w:w="2689" w:type="dxa"/>
          </w:tcPr>
          <w:p w14:paraId="0CED5F9E"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lastRenderedPageBreak/>
              <w:t xml:space="preserve">14.1. </w:t>
            </w:r>
          </w:p>
        </w:tc>
        <w:tc>
          <w:tcPr>
            <w:tcW w:w="6846" w:type="dxa"/>
            <w:gridSpan w:val="4"/>
          </w:tcPr>
          <w:p w14:paraId="0979EC32"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Šalys susitaria pakeisti nurodytą Sutarties Bendrųjų sąlygų punktą ir išdėstyti jį nauja redakcija: ____.</w:t>
            </w:r>
          </w:p>
        </w:tc>
      </w:tr>
      <w:tr w:rsidR="00BE0D90" w:rsidRPr="00BE0D90" w14:paraId="3343DA9B" w14:textId="77777777" w:rsidTr="008232A4">
        <w:trPr>
          <w:trHeight w:val="300"/>
        </w:trPr>
        <w:tc>
          <w:tcPr>
            <w:tcW w:w="2689" w:type="dxa"/>
          </w:tcPr>
          <w:p w14:paraId="786CC19C"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14.2.</w:t>
            </w:r>
          </w:p>
        </w:tc>
        <w:tc>
          <w:tcPr>
            <w:tcW w:w="6846" w:type="dxa"/>
            <w:gridSpan w:val="4"/>
          </w:tcPr>
          <w:p w14:paraId="7F4C757B"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Šalys susitaria papildyti Sutarties Bendrąsias sąlygas nurodytu punktu, tačiau kitų punktų numeracijos nekeisti: ________.</w:t>
            </w:r>
          </w:p>
        </w:tc>
      </w:tr>
      <w:tr w:rsidR="00BE0D90" w:rsidRPr="00BE0D90" w14:paraId="0BA0B358" w14:textId="77777777" w:rsidTr="008232A4">
        <w:trPr>
          <w:trHeight w:val="300"/>
        </w:trPr>
        <w:tc>
          <w:tcPr>
            <w:tcW w:w="2689" w:type="dxa"/>
          </w:tcPr>
          <w:p w14:paraId="4D264DF1"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14.3.</w:t>
            </w:r>
          </w:p>
        </w:tc>
        <w:tc>
          <w:tcPr>
            <w:tcW w:w="6846" w:type="dxa"/>
            <w:gridSpan w:val="4"/>
          </w:tcPr>
          <w:p w14:paraId="5188E407"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Šalys susitaria išbraukti nurodytą Sutarties Bendrųjų sąlygų punktą, tačiau kitų punktų numeracijos nekeisti: _____.</w:t>
            </w:r>
          </w:p>
        </w:tc>
      </w:tr>
      <w:tr w:rsidR="00BE0D90" w:rsidRPr="00BE0D90" w14:paraId="22ADFC75" w14:textId="77777777" w:rsidTr="008232A4">
        <w:trPr>
          <w:trHeight w:val="300"/>
        </w:trPr>
        <w:tc>
          <w:tcPr>
            <w:tcW w:w="2689" w:type="dxa"/>
          </w:tcPr>
          <w:p w14:paraId="2F0CDF6E"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14.4.</w:t>
            </w:r>
          </w:p>
        </w:tc>
        <w:tc>
          <w:tcPr>
            <w:tcW w:w="6846" w:type="dxa"/>
            <w:gridSpan w:val="4"/>
          </w:tcPr>
          <w:p w14:paraId="1BE45C19" w14:textId="77777777" w:rsidR="00BE0D90" w:rsidRPr="00BE0D90" w:rsidRDefault="00BE0D90" w:rsidP="00BE0D90">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r>
      <w:tr w:rsidR="00BE0D90" w:rsidRPr="00BE0D90" w14:paraId="2517E887" w14:textId="77777777" w:rsidTr="008232A4">
        <w:trPr>
          <w:trHeight w:val="300"/>
        </w:trPr>
        <w:tc>
          <w:tcPr>
            <w:tcW w:w="9535" w:type="dxa"/>
            <w:gridSpan w:val="5"/>
          </w:tcPr>
          <w:p w14:paraId="07BAD206" w14:textId="77777777" w:rsidR="00BE0D90" w:rsidRPr="00BE0D90" w:rsidRDefault="00BE0D90" w:rsidP="00BE0D90">
            <w:pPr>
              <w:spacing w:after="0" w:line="240" w:lineRule="auto"/>
              <w:jc w:val="center"/>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15. SUTARTIES PRIEDAI</w:t>
            </w:r>
          </w:p>
        </w:tc>
      </w:tr>
      <w:tr w:rsidR="00BE0D90" w:rsidRPr="00BE0D90" w14:paraId="13584B10" w14:textId="77777777" w:rsidTr="008232A4">
        <w:trPr>
          <w:trHeight w:val="300"/>
        </w:trPr>
        <w:tc>
          <w:tcPr>
            <w:tcW w:w="2689" w:type="dxa"/>
          </w:tcPr>
          <w:p w14:paraId="21404D4D" w14:textId="77777777" w:rsidR="00BE0D90" w:rsidRPr="00BE0D90" w:rsidRDefault="00BE0D90" w:rsidP="00BE0D90">
            <w:pPr>
              <w:spacing w:after="0" w:line="240" w:lineRule="auto"/>
              <w:jc w:val="center"/>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15.1. Priedas Nr. 1</w:t>
            </w:r>
          </w:p>
        </w:tc>
        <w:tc>
          <w:tcPr>
            <w:tcW w:w="6846" w:type="dxa"/>
            <w:gridSpan w:val="4"/>
          </w:tcPr>
          <w:p w14:paraId="3AE236AC"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color w:val="000000"/>
                <w:kern w:val="0"/>
                <w:sz w:val="24"/>
                <w:szCs w:val="24"/>
                <w:lang w:eastAsia="lt-LT"/>
                <w14:ligatures w14:val="none"/>
              </w:rPr>
              <w:t>Techninė specifikacija.</w:t>
            </w:r>
          </w:p>
        </w:tc>
      </w:tr>
      <w:tr w:rsidR="00BE0D90" w:rsidRPr="00BE0D90" w14:paraId="1AAD8DB2" w14:textId="77777777" w:rsidTr="008232A4">
        <w:trPr>
          <w:trHeight w:val="300"/>
        </w:trPr>
        <w:tc>
          <w:tcPr>
            <w:tcW w:w="2689" w:type="dxa"/>
          </w:tcPr>
          <w:p w14:paraId="3D4471D7" w14:textId="77777777" w:rsidR="00BE0D90" w:rsidRPr="00BE0D90" w:rsidRDefault="00BE0D90" w:rsidP="00BE0D90">
            <w:pPr>
              <w:spacing w:after="0" w:line="240" w:lineRule="auto"/>
              <w:jc w:val="center"/>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15.2. Priedas Nr. 2</w:t>
            </w:r>
          </w:p>
        </w:tc>
        <w:tc>
          <w:tcPr>
            <w:tcW w:w="6846" w:type="dxa"/>
            <w:gridSpan w:val="4"/>
          </w:tcPr>
          <w:p w14:paraId="05D01475" w14:textId="77777777" w:rsidR="00BE0D90" w:rsidRPr="00BE0D90" w:rsidRDefault="00BE0D90" w:rsidP="00BE0D90">
            <w:pPr>
              <w:spacing w:after="0" w:line="240" w:lineRule="auto"/>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color w:val="000000"/>
                <w:kern w:val="0"/>
                <w:sz w:val="24"/>
                <w:szCs w:val="24"/>
                <w:lang w:eastAsia="lt-LT"/>
                <w14:ligatures w14:val="none"/>
              </w:rPr>
              <w:t>Pasiūlymas.</w:t>
            </w:r>
          </w:p>
        </w:tc>
      </w:tr>
      <w:tr w:rsidR="00BE0D90" w:rsidRPr="00BE0D90" w14:paraId="172509F1" w14:textId="77777777" w:rsidTr="008232A4">
        <w:tc>
          <w:tcPr>
            <w:tcW w:w="9535" w:type="dxa"/>
            <w:gridSpan w:val="5"/>
          </w:tcPr>
          <w:p w14:paraId="0F219A31" w14:textId="77777777" w:rsidR="00BE0D90" w:rsidRPr="00BE0D90" w:rsidRDefault="00BE0D90" w:rsidP="00BE0D90">
            <w:pPr>
              <w:spacing w:after="0" w:line="240" w:lineRule="auto"/>
              <w:jc w:val="center"/>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16. ŠALIŲ ATSTOVŲ PARAŠAI</w:t>
            </w:r>
          </w:p>
        </w:tc>
      </w:tr>
      <w:tr w:rsidR="00BE0D90" w:rsidRPr="00BE0D90" w14:paraId="72AB9841" w14:textId="77777777" w:rsidTr="008232A4">
        <w:tc>
          <w:tcPr>
            <w:tcW w:w="4787" w:type="dxa"/>
            <w:gridSpan w:val="4"/>
            <w:tcBorders>
              <w:top w:val="single" w:sz="4" w:space="0" w:color="auto"/>
              <w:left w:val="single" w:sz="4" w:space="0" w:color="auto"/>
              <w:bottom w:val="single" w:sz="4" w:space="0" w:color="auto"/>
              <w:right w:val="single" w:sz="4" w:space="0" w:color="auto"/>
            </w:tcBorders>
          </w:tcPr>
          <w:p w14:paraId="02FB289D" w14:textId="77777777" w:rsidR="00BE0D90" w:rsidRPr="00BE0D90" w:rsidRDefault="00BE0D90" w:rsidP="00BE0D90">
            <w:pPr>
              <w:spacing w:after="0" w:line="240" w:lineRule="auto"/>
              <w:jc w:val="center"/>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PIRKĖJAS</w:t>
            </w:r>
          </w:p>
        </w:tc>
        <w:tc>
          <w:tcPr>
            <w:tcW w:w="4748" w:type="dxa"/>
            <w:tcBorders>
              <w:top w:val="single" w:sz="4" w:space="0" w:color="auto"/>
              <w:left w:val="single" w:sz="4" w:space="0" w:color="auto"/>
              <w:bottom w:val="single" w:sz="4" w:space="0" w:color="auto"/>
              <w:right w:val="single" w:sz="4" w:space="0" w:color="auto"/>
            </w:tcBorders>
          </w:tcPr>
          <w:p w14:paraId="7851BC24" w14:textId="77777777" w:rsidR="00BE0D90" w:rsidRPr="00BE0D90" w:rsidRDefault="00BE0D90" w:rsidP="00BE0D90">
            <w:pPr>
              <w:spacing w:after="0" w:line="240" w:lineRule="auto"/>
              <w:jc w:val="center"/>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b/>
                <w:bCs/>
                <w:sz w:val="24"/>
                <w:szCs w:val="24"/>
                <w14:ligatures w14:val="none"/>
              </w:rPr>
              <w:t>TIEKĖJAS</w:t>
            </w:r>
          </w:p>
        </w:tc>
      </w:tr>
      <w:tr w:rsidR="00BE0D90" w:rsidRPr="00BE0D90" w14:paraId="25432A97" w14:textId="77777777" w:rsidTr="008232A4">
        <w:tc>
          <w:tcPr>
            <w:tcW w:w="4787" w:type="dxa"/>
            <w:gridSpan w:val="4"/>
            <w:tcBorders>
              <w:top w:val="single" w:sz="4" w:space="0" w:color="auto"/>
              <w:left w:val="single" w:sz="4" w:space="0" w:color="auto"/>
              <w:bottom w:val="single" w:sz="4" w:space="0" w:color="auto"/>
              <w:right w:val="single" w:sz="4" w:space="0" w:color="auto"/>
            </w:tcBorders>
          </w:tcPr>
          <w:p w14:paraId="3BFCEB07" w14:textId="77777777" w:rsidR="00BE0D90" w:rsidRPr="00BE0D90" w:rsidRDefault="00BE0D90" w:rsidP="00BE0D90">
            <w:pPr>
              <w:spacing w:after="0" w:line="240" w:lineRule="auto"/>
              <w:jc w:val="center"/>
              <w:rPr>
                <w:rFonts w:ascii="Times New Roman" w:eastAsia="Times New Roman" w:hAnsi="Times New Roman" w:cs="Times New Roman"/>
                <w:color w:val="4472C4"/>
                <w:sz w:val="24"/>
                <w:szCs w:val="24"/>
                <w14:ligatures w14:val="none"/>
              </w:rPr>
            </w:pPr>
            <w:r w:rsidRPr="00BE0D90">
              <w:rPr>
                <w:rFonts w:ascii="Times New Roman" w:eastAsia="Times New Roman" w:hAnsi="Times New Roman" w:cs="Times New Roman"/>
                <w:color w:val="4472C4"/>
                <w:sz w:val="24"/>
                <w:szCs w:val="24"/>
                <w14:ligatures w14:val="none"/>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0D1374B" w14:textId="77777777" w:rsidR="00BE0D90" w:rsidRPr="00BE0D90" w:rsidRDefault="00BE0D90" w:rsidP="00BE0D90">
            <w:pPr>
              <w:spacing w:after="0" w:line="240" w:lineRule="auto"/>
              <w:jc w:val="center"/>
              <w:rPr>
                <w:rFonts w:ascii="Times New Roman" w:eastAsia="Times New Roman" w:hAnsi="Times New Roman" w:cs="Times New Roman"/>
                <w:b/>
                <w:bCs/>
                <w:sz w:val="24"/>
                <w:szCs w:val="24"/>
                <w14:ligatures w14:val="none"/>
              </w:rPr>
            </w:pPr>
            <w:r w:rsidRPr="00BE0D90">
              <w:rPr>
                <w:rFonts w:ascii="Times New Roman" w:eastAsia="Times New Roman" w:hAnsi="Times New Roman" w:cs="Times New Roman"/>
                <w:color w:val="4472C4"/>
                <w:sz w:val="24"/>
                <w:szCs w:val="24"/>
                <w14:ligatures w14:val="none"/>
              </w:rPr>
              <w:t>(nurodomos atstovo pareigos, vardas, pavardė)</w:t>
            </w:r>
          </w:p>
        </w:tc>
      </w:tr>
      <w:tr w:rsidR="00BE0D90" w:rsidRPr="00BE0D90" w14:paraId="0334D561" w14:textId="77777777" w:rsidTr="008232A4">
        <w:tc>
          <w:tcPr>
            <w:tcW w:w="4787" w:type="dxa"/>
            <w:gridSpan w:val="4"/>
            <w:tcBorders>
              <w:top w:val="single" w:sz="4" w:space="0" w:color="auto"/>
              <w:left w:val="single" w:sz="4" w:space="0" w:color="auto"/>
              <w:bottom w:val="single" w:sz="4" w:space="0" w:color="auto"/>
              <w:right w:val="single" w:sz="4" w:space="0" w:color="auto"/>
            </w:tcBorders>
          </w:tcPr>
          <w:p w14:paraId="1CC59D87" w14:textId="77777777" w:rsidR="00BE0D90" w:rsidRPr="00BE0D90" w:rsidRDefault="00BE0D90" w:rsidP="00BE0D90">
            <w:pPr>
              <w:spacing w:after="0" w:line="240" w:lineRule="auto"/>
              <w:jc w:val="center"/>
              <w:rPr>
                <w:rFonts w:ascii="Times New Roman" w:eastAsia="Times New Roman" w:hAnsi="Times New Roman" w:cs="Times New Roman"/>
                <w:b/>
                <w:bCs/>
                <w:color w:val="4472C4"/>
                <w:sz w:val="24"/>
                <w:szCs w:val="24"/>
                <w14:ligatures w14:val="none"/>
              </w:rPr>
            </w:pPr>
          </w:p>
          <w:p w14:paraId="64390022" w14:textId="77777777" w:rsidR="00BE0D90" w:rsidRPr="00BE0D90" w:rsidRDefault="00BE0D90" w:rsidP="00BE0D90">
            <w:pPr>
              <w:spacing w:after="0" w:line="240" w:lineRule="auto"/>
              <w:jc w:val="center"/>
              <w:rPr>
                <w:rFonts w:ascii="Times New Roman" w:eastAsia="Times New Roman" w:hAnsi="Times New Roman" w:cs="Times New Roman"/>
                <w:b/>
                <w:bCs/>
                <w:color w:val="4472C4"/>
                <w:sz w:val="24"/>
                <w:szCs w:val="24"/>
                <w14:ligatures w14:val="none"/>
              </w:rPr>
            </w:pPr>
            <w:r w:rsidRPr="00BE0D90">
              <w:rPr>
                <w:rFonts w:ascii="Times New Roman" w:eastAsia="Times New Roman" w:hAnsi="Times New Roman" w:cs="Times New Roman"/>
                <w:b/>
                <w:bCs/>
                <w:color w:val="4472C4"/>
                <w:sz w:val="24"/>
                <w:szCs w:val="24"/>
                <w14:ligatures w14:val="none"/>
              </w:rPr>
              <w:t>(parašas)</w:t>
            </w:r>
          </w:p>
          <w:p w14:paraId="79C70C1D" w14:textId="77777777" w:rsidR="00BE0D90" w:rsidRPr="00BE0D90" w:rsidRDefault="00BE0D90" w:rsidP="00BE0D90">
            <w:pPr>
              <w:spacing w:after="0" w:line="240" w:lineRule="auto"/>
              <w:jc w:val="center"/>
              <w:rPr>
                <w:rFonts w:ascii="Times New Roman" w:eastAsia="Times New Roman" w:hAnsi="Times New Roman" w:cs="Times New Roman"/>
                <w:b/>
                <w:bCs/>
                <w:color w:val="4472C4"/>
                <w:sz w:val="24"/>
                <w:szCs w:val="24"/>
                <w14:ligatures w14:val="none"/>
              </w:rPr>
            </w:pPr>
          </w:p>
          <w:p w14:paraId="6428A6B9" w14:textId="77777777" w:rsidR="00BE0D90" w:rsidRPr="00BE0D90" w:rsidRDefault="00BE0D90" w:rsidP="00BE0D90">
            <w:pPr>
              <w:spacing w:after="0" w:line="240" w:lineRule="auto"/>
              <w:jc w:val="center"/>
              <w:rPr>
                <w:rFonts w:ascii="Times New Roman" w:eastAsia="Times New Roman" w:hAnsi="Times New Roman" w:cs="Times New Roman"/>
                <w:b/>
                <w:bCs/>
                <w:color w:val="4472C4"/>
                <w:sz w:val="24"/>
                <w:szCs w:val="24"/>
                <w14:ligatures w14:val="none"/>
              </w:rPr>
            </w:pPr>
          </w:p>
        </w:tc>
        <w:tc>
          <w:tcPr>
            <w:tcW w:w="4748" w:type="dxa"/>
            <w:tcBorders>
              <w:top w:val="single" w:sz="4" w:space="0" w:color="auto"/>
              <w:left w:val="single" w:sz="4" w:space="0" w:color="auto"/>
              <w:bottom w:val="single" w:sz="4" w:space="0" w:color="auto"/>
              <w:right w:val="single" w:sz="4" w:space="0" w:color="auto"/>
            </w:tcBorders>
          </w:tcPr>
          <w:p w14:paraId="06910085" w14:textId="77777777" w:rsidR="00BE0D90" w:rsidRPr="00BE0D90" w:rsidRDefault="00BE0D90" w:rsidP="00BE0D90">
            <w:pPr>
              <w:spacing w:after="0" w:line="240" w:lineRule="auto"/>
              <w:jc w:val="center"/>
              <w:rPr>
                <w:rFonts w:ascii="Times New Roman" w:eastAsia="Times New Roman" w:hAnsi="Times New Roman" w:cs="Times New Roman"/>
                <w:b/>
                <w:bCs/>
                <w:color w:val="4472C4"/>
                <w:sz w:val="24"/>
                <w:szCs w:val="24"/>
                <w14:ligatures w14:val="none"/>
              </w:rPr>
            </w:pPr>
          </w:p>
          <w:p w14:paraId="03CDA4B8" w14:textId="77777777" w:rsidR="00BE0D90" w:rsidRPr="00BE0D90" w:rsidRDefault="00BE0D90" w:rsidP="00BE0D90">
            <w:pPr>
              <w:spacing w:after="0" w:line="240" w:lineRule="auto"/>
              <w:jc w:val="center"/>
              <w:rPr>
                <w:rFonts w:ascii="Times New Roman" w:eastAsia="Times New Roman" w:hAnsi="Times New Roman" w:cs="Times New Roman"/>
                <w:b/>
                <w:bCs/>
                <w:color w:val="4472C4"/>
                <w:sz w:val="24"/>
                <w:szCs w:val="24"/>
                <w14:ligatures w14:val="none"/>
              </w:rPr>
            </w:pPr>
            <w:r w:rsidRPr="00BE0D90">
              <w:rPr>
                <w:rFonts w:ascii="Times New Roman" w:eastAsia="Times New Roman" w:hAnsi="Times New Roman" w:cs="Times New Roman"/>
                <w:b/>
                <w:bCs/>
                <w:color w:val="4472C4"/>
                <w:sz w:val="24"/>
                <w:szCs w:val="24"/>
                <w14:ligatures w14:val="none"/>
              </w:rPr>
              <w:t>(parašas)</w:t>
            </w:r>
          </w:p>
        </w:tc>
      </w:tr>
    </w:tbl>
    <w:p w14:paraId="1CEA9600" w14:textId="77777777" w:rsidR="00BE0D90" w:rsidRPr="00BE0D90" w:rsidRDefault="00BE0D90" w:rsidP="00BE0D9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14:ligatures w14:val="none"/>
        </w:rPr>
      </w:pPr>
    </w:p>
    <w:p w14:paraId="6E893479" w14:textId="77777777" w:rsidR="00BE0D90" w:rsidRPr="00BE0D90" w:rsidRDefault="00BE0D90" w:rsidP="00BE0D90">
      <w:pPr>
        <w:spacing w:after="0" w:line="240" w:lineRule="auto"/>
        <w:jc w:val="center"/>
        <w:rPr>
          <w:rFonts w:ascii="Times New Roman" w:eastAsia="Times New Roman" w:hAnsi="Times New Roman" w:cs="Times New Roman"/>
          <w:kern w:val="0"/>
          <w:sz w:val="24"/>
          <w:szCs w:val="24"/>
          <w14:ligatures w14:val="none"/>
        </w:rPr>
      </w:pPr>
      <w:r w:rsidRPr="00BE0D90">
        <w:rPr>
          <w:rFonts w:ascii="Times New Roman" w:eastAsia="Times New Roman" w:hAnsi="Times New Roman" w:cs="Times New Roman"/>
          <w:color w:val="000000"/>
          <w:kern w:val="0"/>
          <w:sz w:val="24"/>
          <w:szCs w:val="24"/>
          <w14:ligatures w14:val="none"/>
        </w:rPr>
        <w:t>_______________</w:t>
      </w:r>
    </w:p>
    <w:p w14:paraId="20AEF8D3" w14:textId="77777777" w:rsidR="00BE0D90" w:rsidRPr="00BE0D90" w:rsidRDefault="00BE0D90" w:rsidP="00BE0D90">
      <w:pPr>
        <w:spacing w:after="0"/>
        <w:rPr>
          <w:rFonts w:ascii="Times New Roman" w:eastAsia="Times New Roman" w:hAnsi="Times New Roman" w:cs="Times New Roman"/>
          <w:kern w:val="0"/>
          <w:sz w:val="24"/>
          <w:szCs w:val="24"/>
          <w14:ligatures w14:val="none"/>
        </w:rPr>
      </w:pPr>
    </w:p>
    <w:p w14:paraId="738C7BA9" w14:textId="77777777" w:rsidR="00BE0D90" w:rsidRPr="00BE0D90" w:rsidRDefault="00BE0D90" w:rsidP="00BE0D90">
      <w:pPr>
        <w:spacing w:after="0" w:line="240" w:lineRule="auto"/>
        <w:rPr>
          <w:rFonts w:ascii="Times New Roman" w:eastAsia="Times New Roman" w:hAnsi="Times New Roman" w:cs="Times New Roman"/>
          <w:kern w:val="0"/>
          <w:sz w:val="24"/>
          <w:szCs w:val="20"/>
          <w14:ligatures w14:val="none"/>
        </w:rPr>
      </w:pPr>
    </w:p>
    <w:p w14:paraId="6F70E765" w14:textId="77777777" w:rsidR="00BE0D90" w:rsidRPr="00BE0D90" w:rsidRDefault="00BE0D90" w:rsidP="00BE0D90">
      <w:pPr>
        <w:spacing w:after="0" w:line="240" w:lineRule="auto"/>
        <w:rPr>
          <w:rFonts w:ascii="Times New Roman" w:eastAsia="Times New Roman" w:hAnsi="Times New Roman" w:cs="Times New Roman"/>
          <w:kern w:val="0"/>
          <w:sz w:val="24"/>
          <w:szCs w:val="20"/>
          <w14:ligatures w14:val="none"/>
        </w:rPr>
      </w:pPr>
    </w:p>
    <w:p w14:paraId="596A0833" w14:textId="77777777" w:rsidR="00BE0D90" w:rsidRPr="00BE0D90" w:rsidRDefault="00BE0D90" w:rsidP="00BE0D90">
      <w:pPr>
        <w:spacing w:after="0" w:line="240" w:lineRule="auto"/>
        <w:rPr>
          <w:rFonts w:ascii="Times New Roman" w:eastAsia="Times New Roman" w:hAnsi="Times New Roman" w:cs="Times New Roman"/>
          <w:kern w:val="0"/>
          <w:sz w:val="24"/>
          <w:szCs w:val="20"/>
          <w14:ligatures w14:val="none"/>
        </w:rPr>
      </w:pPr>
    </w:p>
    <w:p w14:paraId="53C965C4" w14:textId="77777777" w:rsidR="00BE0D90" w:rsidRPr="00BE0D90" w:rsidRDefault="00BE0D90" w:rsidP="00BE0D90">
      <w:pPr>
        <w:spacing w:after="0" w:line="240" w:lineRule="auto"/>
        <w:rPr>
          <w:rFonts w:ascii="Times New Roman" w:eastAsia="Times New Roman" w:hAnsi="Times New Roman" w:cs="Times New Roman"/>
          <w:kern w:val="0"/>
          <w:sz w:val="24"/>
          <w:szCs w:val="20"/>
          <w14:ligatures w14:val="none"/>
        </w:rPr>
      </w:pPr>
    </w:p>
    <w:p w14:paraId="7051F6DA" w14:textId="77777777" w:rsidR="00BE0D90" w:rsidRPr="00BE0D90" w:rsidRDefault="00BE0D90" w:rsidP="00BE0D90">
      <w:pPr>
        <w:spacing w:after="0" w:line="240" w:lineRule="auto"/>
        <w:rPr>
          <w:rFonts w:ascii="Times New Roman" w:eastAsia="Times New Roman" w:hAnsi="Times New Roman" w:cs="Times New Roman"/>
          <w:kern w:val="0"/>
          <w:sz w:val="24"/>
          <w:szCs w:val="20"/>
          <w14:ligatures w14:val="none"/>
        </w:rPr>
      </w:pPr>
    </w:p>
    <w:p w14:paraId="1378038E" w14:textId="77777777" w:rsidR="00BE0D90" w:rsidRPr="00BE0D90" w:rsidRDefault="00BE0D90" w:rsidP="00BE0D90">
      <w:pPr>
        <w:spacing w:after="0" w:line="240" w:lineRule="auto"/>
        <w:rPr>
          <w:rFonts w:ascii="Times New Roman" w:eastAsia="Times New Roman" w:hAnsi="Times New Roman" w:cs="Times New Roman"/>
          <w:kern w:val="0"/>
          <w:sz w:val="24"/>
          <w:szCs w:val="20"/>
          <w14:ligatures w14:val="none"/>
        </w:rPr>
      </w:pPr>
    </w:p>
    <w:p w14:paraId="7E2D29E3" w14:textId="77777777" w:rsidR="00BE0D90" w:rsidRPr="00BE0D90" w:rsidRDefault="00BE0D90" w:rsidP="00BE0D90">
      <w:pPr>
        <w:spacing w:after="0" w:line="240" w:lineRule="auto"/>
        <w:rPr>
          <w:rFonts w:ascii="Times New Roman" w:eastAsia="Times New Roman" w:hAnsi="Times New Roman" w:cs="Times New Roman"/>
          <w:kern w:val="0"/>
          <w:sz w:val="24"/>
          <w:szCs w:val="20"/>
          <w14:ligatures w14:val="none"/>
        </w:rPr>
      </w:pPr>
    </w:p>
    <w:p w14:paraId="25ACD85C" w14:textId="77777777" w:rsidR="00BE0D90" w:rsidRPr="00BE0D90" w:rsidRDefault="00BE0D90" w:rsidP="00BE0D90">
      <w:pPr>
        <w:spacing w:after="0" w:line="240" w:lineRule="auto"/>
        <w:rPr>
          <w:rFonts w:ascii="Times New Roman" w:eastAsia="Times New Roman" w:hAnsi="Times New Roman" w:cs="Times New Roman"/>
          <w:kern w:val="0"/>
          <w:sz w:val="24"/>
          <w:szCs w:val="20"/>
          <w14:ligatures w14:val="none"/>
        </w:rPr>
      </w:pPr>
    </w:p>
    <w:p w14:paraId="72F514AA" w14:textId="77777777" w:rsidR="00BE0D90" w:rsidRPr="00BE0D90" w:rsidRDefault="00BE0D90" w:rsidP="00BE0D90">
      <w:pPr>
        <w:spacing w:after="0" w:line="240" w:lineRule="auto"/>
        <w:rPr>
          <w:rFonts w:ascii="Times New Roman" w:eastAsia="Times New Roman" w:hAnsi="Times New Roman" w:cs="Times New Roman"/>
          <w:kern w:val="0"/>
          <w:sz w:val="24"/>
          <w:szCs w:val="20"/>
          <w14:ligatures w14:val="none"/>
        </w:rPr>
      </w:pPr>
    </w:p>
    <w:p w14:paraId="3F26B665" w14:textId="77777777" w:rsidR="00BE0D90" w:rsidRPr="00BE0D90" w:rsidRDefault="00BE0D90" w:rsidP="00BE0D90">
      <w:pPr>
        <w:spacing w:after="0" w:line="240" w:lineRule="auto"/>
        <w:rPr>
          <w:rFonts w:ascii="Times New Roman" w:eastAsia="Times New Roman" w:hAnsi="Times New Roman" w:cs="Times New Roman"/>
          <w:kern w:val="0"/>
          <w:sz w:val="24"/>
          <w:szCs w:val="20"/>
          <w14:ligatures w14:val="none"/>
        </w:rPr>
      </w:pPr>
    </w:p>
    <w:p w14:paraId="4B300540" w14:textId="77777777" w:rsidR="00BE0D90" w:rsidRPr="00BE0D90" w:rsidRDefault="00BE0D90" w:rsidP="00BE0D90">
      <w:pPr>
        <w:spacing w:after="0" w:line="240" w:lineRule="auto"/>
        <w:rPr>
          <w:rFonts w:ascii="Times New Roman" w:eastAsia="Times New Roman" w:hAnsi="Times New Roman" w:cs="Times New Roman"/>
          <w:kern w:val="0"/>
          <w:sz w:val="24"/>
          <w:szCs w:val="20"/>
          <w14:ligatures w14:val="none"/>
        </w:rPr>
      </w:pPr>
    </w:p>
    <w:p w14:paraId="0C4649CF" w14:textId="77777777" w:rsidR="00BE0D90" w:rsidRPr="00BE0D90" w:rsidRDefault="00BE0D90" w:rsidP="00BE0D90">
      <w:pPr>
        <w:spacing w:after="0" w:line="240" w:lineRule="auto"/>
        <w:rPr>
          <w:rFonts w:ascii="Times New Roman" w:eastAsia="Times New Roman" w:hAnsi="Times New Roman" w:cs="Times New Roman"/>
          <w:kern w:val="0"/>
          <w:sz w:val="24"/>
          <w:szCs w:val="20"/>
          <w14:ligatures w14:val="none"/>
        </w:rPr>
      </w:pPr>
    </w:p>
    <w:p w14:paraId="7F8A50B4" w14:textId="77777777" w:rsidR="00BE0D90" w:rsidRPr="00BE0D90" w:rsidRDefault="00BE0D90" w:rsidP="00BE0D90">
      <w:pPr>
        <w:spacing w:after="0" w:line="240" w:lineRule="auto"/>
        <w:rPr>
          <w:rFonts w:ascii="Times New Roman" w:eastAsia="Times New Roman" w:hAnsi="Times New Roman" w:cs="Times New Roman"/>
          <w:kern w:val="0"/>
          <w:sz w:val="24"/>
          <w:szCs w:val="20"/>
          <w14:ligatures w14:val="none"/>
        </w:rPr>
      </w:pPr>
    </w:p>
    <w:p w14:paraId="784706AB" w14:textId="77777777" w:rsidR="00BE0D90" w:rsidRPr="00BE0D90" w:rsidRDefault="00BE0D90" w:rsidP="00BE0D90">
      <w:pPr>
        <w:spacing w:after="0" w:line="240" w:lineRule="auto"/>
        <w:rPr>
          <w:rFonts w:ascii="Times New Roman" w:eastAsia="Times New Roman" w:hAnsi="Times New Roman" w:cs="Times New Roman"/>
          <w:kern w:val="0"/>
          <w:sz w:val="24"/>
          <w:szCs w:val="20"/>
          <w14:ligatures w14:val="none"/>
        </w:rPr>
      </w:pPr>
    </w:p>
    <w:p w14:paraId="57D7C2EF" w14:textId="77777777" w:rsidR="00BE0D90" w:rsidRPr="00BE0D90" w:rsidRDefault="00BE0D90" w:rsidP="00BE0D90">
      <w:pPr>
        <w:spacing w:after="0" w:line="240" w:lineRule="auto"/>
        <w:rPr>
          <w:rFonts w:ascii="Times New Roman" w:eastAsia="Times New Roman" w:hAnsi="Times New Roman" w:cs="Times New Roman"/>
          <w:kern w:val="0"/>
          <w:sz w:val="24"/>
          <w:szCs w:val="20"/>
          <w14:ligatures w14:val="none"/>
        </w:rPr>
      </w:pPr>
    </w:p>
    <w:p w14:paraId="0B5E2B8F" w14:textId="77777777" w:rsidR="00BE0D90" w:rsidRPr="00BE0D90" w:rsidRDefault="00BE0D90" w:rsidP="00BE0D90">
      <w:pPr>
        <w:spacing w:after="0" w:line="240" w:lineRule="auto"/>
        <w:rPr>
          <w:rFonts w:ascii="Times New Roman" w:eastAsia="Times New Roman" w:hAnsi="Times New Roman" w:cs="Times New Roman"/>
          <w:kern w:val="0"/>
          <w:sz w:val="24"/>
          <w:szCs w:val="20"/>
          <w14:ligatures w14:val="none"/>
        </w:rPr>
      </w:pPr>
    </w:p>
    <w:p w14:paraId="36B9D388" w14:textId="77777777" w:rsidR="00BE0D90" w:rsidRPr="00BE0D90" w:rsidRDefault="00BE0D90" w:rsidP="00BE0D90">
      <w:pPr>
        <w:spacing w:after="0" w:line="240" w:lineRule="auto"/>
        <w:rPr>
          <w:rFonts w:ascii="Times New Roman" w:eastAsia="Times New Roman" w:hAnsi="Times New Roman" w:cs="Times New Roman"/>
          <w:kern w:val="0"/>
          <w:sz w:val="24"/>
          <w:szCs w:val="20"/>
          <w14:ligatures w14:val="none"/>
        </w:rPr>
      </w:pPr>
    </w:p>
    <w:p w14:paraId="11F4E64B" w14:textId="77777777" w:rsidR="00BE0D90" w:rsidRPr="00BE0D90" w:rsidRDefault="00BE0D90" w:rsidP="00BE0D90">
      <w:pPr>
        <w:spacing w:after="0" w:line="240" w:lineRule="auto"/>
        <w:rPr>
          <w:rFonts w:ascii="Times New Roman" w:eastAsia="Times New Roman" w:hAnsi="Times New Roman" w:cs="Times New Roman"/>
          <w:kern w:val="0"/>
          <w:sz w:val="24"/>
          <w:szCs w:val="20"/>
          <w14:ligatures w14:val="none"/>
        </w:rPr>
      </w:pPr>
    </w:p>
    <w:p w14:paraId="7B339592" w14:textId="77777777" w:rsidR="00BE0D90" w:rsidRPr="00BE0D90" w:rsidRDefault="00BE0D90" w:rsidP="00BE0D90">
      <w:pPr>
        <w:spacing w:after="0" w:line="240" w:lineRule="auto"/>
        <w:rPr>
          <w:rFonts w:ascii="Times New Roman" w:eastAsia="Times New Roman" w:hAnsi="Times New Roman" w:cs="Times New Roman"/>
          <w:kern w:val="0"/>
          <w:sz w:val="24"/>
          <w:szCs w:val="20"/>
          <w14:ligatures w14:val="none"/>
        </w:rPr>
      </w:pPr>
    </w:p>
    <w:p w14:paraId="04FE0970" w14:textId="77777777" w:rsidR="00BE0D90" w:rsidRPr="00BE0D90" w:rsidRDefault="00BE0D90" w:rsidP="00BE0D90">
      <w:pPr>
        <w:spacing w:after="0" w:line="240" w:lineRule="auto"/>
        <w:rPr>
          <w:rFonts w:ascii="Times New Roman" w:eastAsia="Times New Roman" w:hAnsi="Times New Roman" w:cs="Times New Roman"/>
          <w:kern w:val="0"/>
          <w:sz w:val="24"/>
          <w:szCs w:val="20"/>
          <w14:ligatures w14:val="none"/>
        </w:rPr>
      </w:pPr>
    </w:p>
    <w:p w14:paraId="20BCC9DB" w14:textId="77777777" w:rsidR="00BE0D90" w:rsidRPr="00BE0D90" w:rsidRDefault="00BE0D90" w:rsidP="00BE0D90">
      <w:pPr>
        <w:spacing w:after="0" w:line="240" w:lineRule="auto"/>
        <w:rPr>
          <w:rFonts w:ascii="Times New Roman" w:eastAsia="Times New Roman" w:hAnsi="Times New Roman" w:cs="Times New Roman"/>
          <w:kern w:val="0"/>
          <w:sz w:val="24"/>
          <w:szCs w:val="20"/>
          <w14:ligatures w14:val="none"/>
        </w:rPr>
      </w:pPr>
    </w:p>
    <w:p w14:paraId="0598AAEF" w14:textId="77777777" w:rsidR="00BE0D90" w:rsidRPr="00BE0D90" w:rsidRDefault="00BE0D90" w:rsidP="00BE0D90">
      <w:pPr>
        <w:spacing w:after="0" w:line="240" w:lineRule="auto"/>
        <w:rPr>
          <w:rFonts w:ascii="Times New Roman" w:eastAsia="Times New Roman" w:hAnsi="Times New Roman" w:cs="Times New Roman"/>
          <w:kern w:val="0"/>
          <w:sz w:val="24"/>
          <w:szCs w:val="20"/>
          <w14:ligatures w14:val="none"/>
        </w:rPr>
      </w:pPr>
    </w:p>
    <w:p w14:paraId="4CE2342B" w14:textId="77777777" w:rsidR="00BE0D90" w:rsidRPr="00BE0D90" w:rsidRDefault="00BE0D90" w:rsidP="00BE0D90">
      <w:pPr>
        <w:spacing w:after="0" w:line="240" w:lineRule="auto"/>
        <w:rPr>
          <w:rFonts w:ascii="Times New Roman" w:eastAsia="Times New Roman" w:hAnsi="Times New Roman" w:cs="Times New Roman"/>
          <w:kern w:val="0"/>
          <w:sz w:val="24"/>
          <w:szCs w:val="20"/>
          <w14:ligatures w14:val="none"/>
        </w:rPr>
      </w:pPr>
    </w:p>
    <w:p w14:paraId="1CF828F2" w14:textId="77777777" w:rsidR="00BE0D90" w:rsidRPr="00BE0D90" w:rsidRDefault="00BE0D90" w:rsidP="00BE0D90">
      <w:pPr>
        <w:spacing w:after="0" w:line="240" w:lineRule="auto"/>
        <w:rPr>
          <w:rFonts w:ascii="Times New Roman" w:eastAsia="Times New Roman" w:hAnsi="Times New Roman" w:cs="Times New Roman"/>
          <w:kern w:val="0"/>
          <w:sz w:val="24"/>
          <w:szCs w:val="20"/>
          <w14:ligatures w14:val="none"/>
        </w:rPr>
      </w:pPr>
    </w:p>
    <w:p w14:paraId="77477ECA" w14:textId="77777777" w:rsidR="00BE0D90" w:rsidRPr="00BE0D90" w:rsidRDefault="00BE0D90" w:rsidP="00BE0D90">
      <w:pPr>
        <w:spacing w:after="0" w:line="240" w:lineRule="auto"/>
        <w:rPr>
          <w:rFonts w:ascii="Times New Roman" w:eastAsia="Times New Roman" w:hAnsi="Times New Roman" w:cs="Times New Roman"/>
          <w:kern w:val="0"/>
          <w:sz w:val="24"/>
          <w:szCs w:val="20"/>
          <w14:ligatures w14:val="none"/>
        </w:rPr>
      </w:pPr>
    </w:p>
    <w:p w14:paraId="0CD7F20A" w14:textId="77777777" w:rsidR="00BE0D90" w:rsidRPr="00BE0D90" w:rsidRDefault="00BE0D90" w:rsidP="00BE0D90">
      <w:pPr>
        <w:spacing w:after="0" w:line="240" w:lineRule="auto"/>
        <w:rPr>
          <w:rFonts w:ascii="Times New Roman" w:eastAsia="Times New Roman" w:hAnsi="Times New Roman" w:cs="Times New Roman"/>
          <w:kern w:val="0"/>
          <w:sz w:val="24"/>
          <w:szCs w:val="20"/>
          <w14:ligatures w14:val="none"/>
        </w:rPr>
      </w:pPr>
    </w:p>
    <w:p w14:paraId="536D176A" w14:textId="77777777" w:rsidR="00BE0D90" w:rsidRPr="00BE0D90" w:rsidRDefault="00BE0D90" w:rsidP="00BE0D90">
      <w:pPr>
        <w:spacing w:after="0" w:line="240" w:lineRule="auto"/>
        <w:rPr>
          <w:rFonts w:ascii="Times New Roman" w:eastAsia="Times New Roman" w:hAnsi="Times New Roman" w:cs="Times New Roman"/>
          <w:kern w:val="0"/>
          <w:sz w:val="24"/>
          <w:szCs w:val="20"/>
          <w14:ligatures w14:val="none"/>
        </w:rPr>
      </w:pPr>
    </w:p>
    <w:p w14:paraId="1B2816AD" w14:textId="77777777" w:rsidR="00BE0D90" w:rsidRPr="00BE0D90" w:rsidRDefault="00BE0D90" w:rsidP="00BE0D90">
      <w:pPr>
        <w:spacing w:after="0" w:line="240" w:lineRule="auto"/>
        <w:rPr>
          <w:rFonts w:ascii="Times New Roman" w:eastAsia="Times New Roman" w:hAnsi="Times New Roman" w:cs="Times New Roman"/>
          <w:kern w:val="0"/>
          <w:sz w:val="24"/>
          <w:szCs w:val="20"/>
          <w14:ligatures w14:val="none"/>
        </w:rPr>
      </w:pPr>
    </w:p>
    <w:p w14:paraId="6BFAA42A" w14:textId="77777777" w:rsidR="00BE0D90" w:rsidRPr="00BE0D90" w:rsidRDefault="00BE0D90" w:rsidP="00BE0D90">
      <w:pPr>
        <w:spacing w:after="0" w:line="240" w:lineRule="auto"/>
        <w:rPr>
          <w:rFonts w:ascii="Times New Roman" w:eastAsia="Times New Roman" w:hAnsi="Times New Roman" w:cs="Times New Roman"/>
          <w:kern w:val="0"/>
          <w:sz w:val="24"/>
          <w:szCs w:val="20"/>
          <w14:ligatures w14:val="none"/>
        </w:rPr>
      </w:pPr>
    </w:p>
    <w:p w14:paraId="0978DDBE" w14:textId="77777777" w:rsidR="00BE0D90" w:rsidRPr="00BE0D90" w:rsidRDefault="00BE0D90" w:rsidP="00BE0D90">
      <w:pPr>
        <w:spacing w:after="0" w:line="240" w:lineRule="auto"/>
        <w:rPr>
          <w:rFonts w:ascii="Times New Roman" w:eastAsia="Times New Roman" w:hAnsi="Times New Roman" w:cs="Times New Roman"/>
          <w:kern w:val="0"/>
          <w:sz w:val="24"/>
          <w:szCs w:val="20"/>
          <w14:ligatures w14:val="none"/>
        </w:rPr>
      </w:pPr>
    </w:p>
    <w:p w14:paraId="7CDF6683" w14:textId="77777777" w:rsidR="00BE0D90" w:rsidRPr="00BE0D90" w:rsidRDefault="00BE0D90" w:rsidP="00BE0D90">
      <w:pPr>
        <w:spacing w:after="0" w:line="257" w:lineRule="atLeast"/>
        <w:textAlignment w:val="center"/>
        <w:rPr>
          <w:rFonts w:ascii="Times New Roman" w:eastAsia="Times New Roman" w:hAnsi="Times New Roman" w:cs="Times New Roman"/>
          <w:color w:val="000000"/>
          <w:kern w:val="0"/>
          <w:sz w:val="24"/>
          <w:szCs w:val="24"/>
          <w14:ligatures w14:val="none"/>
        </w:rPr>
      </w:pPr>
    </w:p>
    <w:p w14:paraId="216C9B0A" w14:textId="77777777" w:rsidR="00BE0D90" w:rsidRPr="00BE0D90" w:rsidRDefault="00BE0D90" w:rsidP="00BE0D90">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5E849464"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aps/>
          <w:color w:val="000000"/>
          <w:kern w:val="0"/>
          <w:sz w:val="24"/>
          <w:szCs w:val="24"/>
          <w14:ligatures w14:val="none"/>
        </w:rPr>
        <w:t>PREKIŲ PIRKIMO</w:t>
      </w:r>
      <w:r w:rsidRPr="00BE0D90">
        <w:rPr>
          <w:rFonts w:ascii="Times New Roman" w:eastAsia="Times New Roman" w:hAnsi="Times New Roman" w:cs="Times New Roman"/>
          <w:color w:val="000000"/>
          <w:kern w:val="0"/>
          <w:sz w:val="24"/>
          <w:szCs w:val="24"/>
          <w14:ligatures w14:val="none"/>
        </w:rPr>
        <w:t>–</w:t>
      </w:r>
      <w:r w:rsidRPr="00BE0D90">
        <w:rPr>
          <w:rFonts w:ascii="Times New Roman" w:eastAsia="Times New Roman" w:hAnsi="Times New Roman" w:cs="Times New Roman"/>
          <w:b/>
          <w:bCs/>
          <w:caps/>
          <w:color w:val="000000"/>
          <w:kern w:val="0"/>
          <w:sz w:val="24"/>
          <w:szCs w:val="24"/>
          <w14:ligatures w14:val="none"/>
        </w:rPr>
        <w:t>PARDAVIMO SUTARTIES BENDROSIOS SĄLYGOS</w:t>
      </w:r>
    </w:p>
    <w:p w14:paraId="1F3D9E4A"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p>
    <w:p w14:paraId="19EE4E2F"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aps/>
          <w:color w:val="000000"/>
          <w:kern w:val="0"/>
          <w:sz w:val="24"/>
          <w:szCs w:val="24"/>
          <w14:ligatures w14:val="none"/>
        </w:rPr>
        <w:t>1.  PAGRINDINĖS SĄVOKOS IR SUTARTIES AIŠKINIMAS</w:t>
      </w:r>
    </w:p>
    <w:p w14:paraId="663A179F"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5DA91197"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olor w:val="000000"/>
          <w:kern w:val="0"/>
          <w:sz w:val="24"/>
          <w:szCs w:val="24"/>
          <w14:ligatures w14:val="none"/>
        </w:rPr>
        <w:t>1.1. Sąvokos</w:t>
      </w:r>
    </w:p>
    <w:p w14:paraId="3A14BE19"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48CDA2AB"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1.1.1. Šioje Sutartyje didžiąja raide rašomos sąvokos turi paskiau nurodytas reikšmes:</w:t>
      </w:r>
    </w:p>
    <w:p w14:paraId="13E64EF1"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1.1.1.1. </w:t>
      </w:r>
      <w:r w:rsidRPr="00BE0D90">
        <w:rPr>
          <w:rFonts w:ascii="Times New Roman" w:eastAsia="Times New Roman" w:hAnsi="Times New Roman" w:cs="Times New Roman"/>
          <w:b/>
          <w:bCs/>
          <w:color w:val="000000"/>
          <w:kern w:val="0"/>
          <w:sz w:val="24"/>
          <w:szCs w:val="24"/>
          <w14:ligatures w14:val="none"/>
        </w:rPr>
        <w:t>Bendrosios sąlygos</w:t>
      </w:r>
      <w:r w:rsidRPr="00BE0D90">
        <w:rPr>
          <w:rFonts w:ascii="Times New Roman" w:eastAsia="Times New Roman" w:hAnsi="Times New Roman" w:cs="Times New Roman"/>
          <w:color w:val="000000"/>
          <w:kern w:val="0"/>
          <w:sz w:val="24"/>
          <w:szCs w:val="24"/>
          <w14:ligatures w14:val="none"/>
        </w:rPr>
        <w:t> –  Sutarties dalis, kuri vadinasi „Prekių pirkimo–pardavimo sutarties Bendrosios sąlygos“;</w:t>
      </w:r>
    </w:p>
    <w:p w14:paraId="056F3EB5"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1.1.1.2. </w:t>
      </w:r>
      <w:r w:rsidRPr="00BE0D90">
        <w:rPr>
          <w:rFonts w:ascii="Times New Roman" w:eastAsia="Times New Roman" w:hAnsi="Times New Roman" w:cs="Times New Roman"/>
          <w:b/>
          <w:bCs/>
          <w:color w:val="000000"/>
          <w:kern w:val="0"/>
          <w:sz w:val="24"/>
          <w:szCs w:val="24"/>
          <w14:ligatures w14:val="none"/>
        </w:rPr>
        <w:t>Pirkėjas</w:t>
      </w:r>
      <w:r w:rsidRPr="00BE0D90">
        <w:rPr>
          <w:rFonts w:ascii="Times New Roman" w:eastAsia="Times New Roman" w:hAnsi="Times New Roman" w:cs="Times New Roman"/>
          <w:color w:val="000000"/>
          <w:kern w:val="0"/>
          <w:sz w:val="24"/>
          <w:szCs w:val="24"/>
          <w14:ligatures w14:val="none"/>
        </w:rPr>
        <w:t> – asmuo, kuris Specialiosiose sąlygose yra įvardytas kaip Pirkėjas, įsigyjantis Specialiosiose sąlygose ir Sutarties prieduose nurodytas Prekes;</w:t>
      </w:r>
    </w:p>
    <w:p w14:paraId="17C5605A"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1.1.1.3. </w:t>
      </w:r>
      <w:r w:rsidRPr="00BE0D90">
        <w:rPr>
          <w:rFonts w:ascii="Times New Roman" w:eastAsia="Times New Roman" w:hAnsi="Times New Roman" w:cs="Times New Roman"/>
          <w:b/>
          <w:bCs/>
          <w:color w:val="000000"/>
          <w:kern w:val="0"/>
          <w:sz w:val="24"/>
          <w:szCs w:val="24"/>
          <w14:ligatures w14:val="none"/>
        </w:rPr>
        <w:t>Pradinės sutarties vertė </w:t>
      </w:r>
      <w:r w:rsidRPr="00BE0D90">
        <w:rPr>
          <w:rFonts w:ascii="Times New Roman" w:eastAsia="Times New Roman" w:hAnsi="Times New Roman" w:cs="Times New Roman"/>
          <w:color w:val="000000"/>
          <w:kern w:val="0"/>
          <w:sz w:val="24"/>
          <w:szCs w:val="24"/>
          <w14:ligatures w14:val="none"/>
        </w:rPr>
        <w:t>– Specialiosiose sąlygose nurodyta</w:t>
      </w:r>
      <w:r w:rsidRPr="00BE0D90">
        <w:rPr>
          <w:rFonts w:ascii="Times New Roman" w:eastAsia="Times New Roman" w:hAnsi="Times New Roman" w:cs="Times New Roman"/>
          <w:b/>
          <w:bCs/>
          <w:color w:val="000000"/>
          <w:kern w:val="0"/>
          <w:sz w:val="24"/>
          <w:szCs w:val="24"/>
          <w14:ligatures w14:val="none"/>
        </w:rPr>
        <w:t> </w:t>
      </w:r>
      <w:r w:rsidRPr="00BE0D90">
        <w:rPr>
          <w:rFonts w:ascii="Times New Roman" w:eastAsia="Times New Roman" w:hAnsi="Times New Roman" w:cs="Times New Roman"/>
          <w:color w:val="000000"/>
          <w:kern w:val="0"/>
          <w:sz w:val="24"/>
          <w:szCs w:val="24"/>
          <w14:ligatures w14:val="none"/>
        </w:rPr>
        <w:t>vertė be pridėtinės vertės mokesčio (toliau – PVM);</w:t>
      </w:r>
    </w:p>
    <w:p w14:paraId="0A0E11D3"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1.1.1.4. </w:t>
      </w:r>
      <w:r w:rsidRPr="00BE0D90">
        <w:rPr>
          <w:rFonts w:ascii="Times New Roman" w:eastAsia="Times New Roman" w:hAnsi="Times New Roman" w:cs="Times New Roman"/>
          <w:b/>
          <w:bCs/>
          <w:color w:val="000000"/>
          <w:kern w:val="0"/>
          <w:sz w:val="24"/>
          <w:szCs w:val="24"/>
          <w14:ligatures w14:val="none"/>
        </w:rPr>
        <w:t>Prekės</w:t>
      </w:r>
      <w:r w:rsidRPr="00BE0D90">
        <w:rPr>
          <w:rFonts w:ascii="Times New Roman" w:eastAsia="Times New Roman" w:hAnsi="Times New Roman" w:cs="Times New Roman"/>
          <w:color w:val="000000"/>
          <w:kern w:val="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8CE76CF"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1.1.1.5. </w:t>
      </w:r>
      <w:r w:rsidRPr="00BE0D90">
        <w:rPr>
          <w:rFonts w:ascii="Times New Roman" w:eastAsia="Times New Roman" w:hAnsi="Times New Roman" w:cs="Times New Roman"/>
          <w:b/>
          <w:bCs/>
          <w:color w:val="000000"/>
          <w:kern w:val="0"/>
          <w:sz w:val="24"/>
          <w:szCs w:val="24"/>
          <w14:ligatures w14:val="none"/>
        </w:rPr>
        <w:t>Prekių perdavimo–priėmimo aktas </w:t>
      </w:r>
      <w:r w:rsidRPr="00BE0D90">
        <w:rPr>
          <w:rFonts w:ascii="Times New Roman" w:eastAsia="Times New Roman" w:hAnsi="Times New Roman" w:cs="Times New Roman"/>
          <w:color w:val="000000"/>
          <w:kern w:val="0"/>
          <w:sz w:val="24"/>
          <w:szCs w:val="24"/>
          <w14:ligatures w14:val="none"/>
        </w:rPr>
        <w:t>– dokumentas,</w:t>
      </w:r>
      <w:r w:rsidRPr="00BE0D90">
        <w:rPr>
          <w:rFonts w:ascii="Times New Roman" w:eastAsia="Times New Roman" w:hAnsi="Times New Roman" w:cs="Times New Roman"/>
          <w:b/>
          <w:bCs/>
          <w:color w:val="000000"/>
          <w:kern w:val="0"/>
          <w:sz w:val="24"/>
          <w:szCs w:val="24"/>
          <w14:ligatures w14:val="none"/>
        </w:rPr>
        <w:t> </w:t>
      </w:r>
      <w:r w:rsidRPr="00BE0D90">
        <w:rPr>
          <w:rFonts w:ascii="Times New Roman" w:eastAsia="Times New Roman" w:hAnsi="Times New Roman" w:cs="Times New Roman"/>
          <w:color w:val="000000"/>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B0D505"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1.1.1.6. </w:t>
      </w:r>
      <w:r w:rsidRPr="00BE0D90">
        <w:rPr>
          <w:rFonts w:ascii="Times New Roman" w:eastAsia="Times New Roman" w:hAnsi="Times New Roman" w:cs="Times New Roman"/>
          <w:b/>
          <w:bCs/>
          <w:color w:val="000000"/>
          <w:kern w:val="0"/>
          <w:sz w:val="24"/>
          <w:szCs w:val="24"/>
          <w14:ligatures w14:val="none"/>
        </w:rPr>
        <w:t>Prekių trūkumai</w:t>
      </w:r>
      <w:r w:rsidRPr="00BE0D90">
        <w:rPr>
          <w:rFonts w:ascii="Times New Roman" w:eastAsia="Times New Roman" w:hAnsi="Times New Roman" w:cs="Times New Roman"/>
          <w:color w:val="000000"/>
          <w:kern w:val="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1E8D0EC"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1.1.1.7. </w:t>
      </w:r>
      <w:r w:rsidRPr="00BE0D90">
        <w:rPr>
          <w:rFonts w:ascii="Times New Roman" w:eastAsia="Times New Roman" w:hAnsi="Times New Roman" w:cs="Times New Roman"/>
          <w:b/>
          <w:bCs/>
          <w:color w:val="000000"/>
          <w:kern w:val="0"/>
          <w:sz w:val="24"/>
          <w:szCs w:val="24"/>
          <w14:ligatures w14:val="none"/>
        </w:rPr>
        <w:t>Sąskaita </w:t>
      </w:r>
      <w:r w:rsidRPr="00BE0D90">
        <w:rPr>
          <w:rFonts w:ascii="Times New Roman" w:eastAsia="Times New Roman" w:hAnsi="Times New Roman" w:cs="Times New Roman"/>
          <w:color w:val="000000"/>
          <w:kern w:val="0"/>
          <w:sz w:val="24"/>
          <w:szCs w:val="24"/>
          <w14:ligatures w14:val="none"/>
        </w:rPr>
        <w:t>–</w:t>
      </w:r>
      <w:r w:rsidRPr="00BE0D90">
        <w:rPr>
          <w:rFonts w:ascii="Times New Roman" w:eastAsia="Times New Roman" w:hAnsi="Times New Roman" w:cs="Times New Roman"/>
          <w:b/>
          <w:bCs/>
          <w:color w:val="000000"/>
          <w:kern w:val="0"/>
          <w:sz w:val="24"/>
          <w:szCs w:val="24"/>
          <w14:ligatures w14:val="none"/>
        </w:rPr>
        <w:t> </w:t>
      </w:r>
      <w:r w:rsidRPr="00BE0D90">
        <w:rPr>
          <w:rFonts w:ascii="Times New Roman" w:eastAsia="Times New Roman" w:hAnsi="Times New Roman" w:cs="Times New Roman"/>
          <w:color w:val="000000"/>
          <w:kern w:val="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BA3B8BD"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1.1.1.8. </w:t>
      </w:r>
      <w:r w:rsidRPr="00BE0D90">
        <w:rPr>
          <w:rFonts w:ascii="Times New Roman" w:eastAsia="Times New Roman" w:hAnsi="Times New Roman" w:cs="Times New Roman"/>
          <w:b/>
          <w:bCs/>
          <w:color w:val="000000"/>
          <w:kern w:val="0"/>
          <w:sz w:val="24"/>
          <w:szCs w:val="24"/>
          <w14:ligatures w14:val="none"/>
        </w:rPr>
        <w:t>Specialiosios sąlygos</w:t>
      </w:r>
      <w:r w:rsidRPr="00BE0D90">
        <w:rPr>
          <w:rFonts w:ascii="Times New Roman" w:eastAsia="Times New Roman" w:hAnsi="Times New Roman" w:cs="Times New Roman"/>
          <w:color w:val="000000"/>
          <w:kern w:val="0"/>
          <w:sz w:val="24"/>
          <w:szCs w:val="24"/>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F2FDAE"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1.1.1.9. </w:t>
      </w:r>
      <w:r w:rsidRPr="00BE0D90">
        <w:rPr>
          <w:rFonts w:ascii="Times New Roman" w:eastAsia="Times New Roman" w:hAnsi="Times New Roman" w:cs="Times New Roman"/>
          <w:b/>
          <w:bCs/>
          <w:color w:val="000000"/>
          <w:kern w:val="0"/>
          <w:sz w:val="24"/>
          <w:szCs w:val="24"/>
          <w14:ligatures w14:val="none"/>
        </w:rPr>
        <w:t>Susitarimas </w:t>
      </w:r>
      <w:r w:rsidRPr="00BE0D90">
        <w:rPr>
          <w:rFonts w:ascii="Times New Roman" w:eastAsia="Times New Roman" w:hAnsi="Times New Roman" w:cs="Times New Roman"/>
          <w:color w:val="000000"/>
          <w:kern w:val="0"/>
          <w:sz w:val="24"/>
          <w:szCs w:val="24"/>
          <w14:ligatures w14:val="none"/>
        </w:rPr>
        <w:t>– tai dokumentas, kurį Šalys sudaro keisdamos Sutarties sąlygas VPĮ leidžiama apimtimi;</w:t>
      </w:r>
    </w:p>
    <w:p w14:paraId="1EFADFF1" w14:textId="77777777" w:rsidR="00BE0D90" w:rsidRPr="00BE0D90" w:rsidRDefault="00BE0D90" w:rsidP="00BE0D90">
      <w:pPr>
        <w:spacing w:after="0" w:line="257" w:lineRule="atLeast"/>
        <w:jc w:val="both"/>
        <w:rPr>
          <w:rFonts w:ascii="Times New Roman" w:eastAsia="Times New Roman" w:hAnsi="Times New Roman" w:cs="Times New Roman"/>
          <w:kern w:val="0"/>
          <w:sz w:val="24"/>
          <w:szCs w:val="24"/>
          <w14:ligatures w14:val="none"/>
        </w:rPr>
      </w:pPr>
      <w:r w:rsidRPr="00BE0D90">
        <w:rPr>
          <w:rFonts w:ascii="Times New Roman" w:eastAsia="Times New Roman" w:hAnsi="Times New Roman" w:cs="Times New Roman"/>
          <w:kern w:val="0"/>
          <w:sz w:val="24"/>
          <w:szCs w:val="24"/>
          <w14:ligatures w14:val="none"/>
        </w:rPr>
        <w:t>1.1.1.10. </w:t>
      </w:r>
      <w:r w:rsidRPr="00BE0D90">
        <w:rPr>
          <w:rFonts w:ascii="Times New Roman" w:eastAsia="Times New Roman" w:hAnsi="Times New Roman" w:cs="Times New Roman"/>
          <w:b/>
          <w:bCs/>
          <w:kern w:val="0"/>
          <w:sz w:val="24"/>
          <w:szCs w:val="24"/>
          <w14:ligatures w14:val="none"/>
        </w:rPr>
        <w:t>Sutarties kaina</w:t>
      </w:r>
      <w:r w:rsidRPr="00BE0D90">
        <w:rPr>
          <w:rFonts w:ascii="Times New Roman" w:eastAsia="Times New Roman" w:hAnsi="Times New Roman" w:cs="Times New Roman"/>
          <w:kern w:val="0"/>
          <w:sz w:val="24"/>
          <w:szCs w:val="24"/>
          <w14:ligatures w14:val="none"/>
        </w:rPr>
        <w:t> – pagal Sutartį Tiekėjui mokėtina suma, įskaitant visus privalomus mokesčius ir išlaidas;</w:t>
      </w:r>
    </w:p>
    <w:p w14:paraId="196DF153"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1.1.1.11. </w:t>
      </w:r>
      <w:r w:rsidRPr="00BE0D90">
        <w:rPr>
          <w:rFonts w:ascii="Times New Roman" w:eastAsia="Times New Roman" w:hAnsi="Times New Roman" w:cs="Times New Roman"/>
          <w:b/>
          <w:bCs/>
          <w:color w:val="000000"/>
          <w:kern w:val="0"/>
          <w:sz w:val="24"/>
          <w:szCs w:val="24"/>
          <w14:ligatures w14:val="none"/>
        </w:rPr>
        <w:t>Sutarties sąlygos </w:t>
      </w:r>
      <w:r w:rsidRPr="00BE0D90">
        <w:rPr>
          <w:rFonts w:ascii="Times New Roman" w:eastAsia="Times New Roman" w:hAnsi="Times New Roman" w:cs="Times New Roman"/>
          <w:color w:val="000000"/>
          <w:kern w:val="0"/>
          <w:sz w:val="24"/>
          <w:szCs w:val="24"/>
          <w14:ligatures w14:val="none"/>
        </w:rPr>
        <w:t>– Bendrosios sąlygos ir Specialiosios sąlygos kartu;</w:t>
      </w:r>
    </w:p>
    <w:p w14:paraId="29CFCFA6"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1.1.1.12. </w:t>
      </w:r>
      <w:r w:rsidRPr="00BE0D90">
        <w:rPr>
          <w:rFonts w:ascii="Times New Roman" w:eastAsia="Times New Roman" w:hAnsi="Times New Roman" w:cs="Times New Roman"/>
          <w:b/>
          <w:bCs/>
          <w:color w:val="000000"/>
          <w:kern w:val="0"/>
          <w:sz w:val="24"/>
          <w:szCs w:val="24"/>
          <w14:ligatures w14:val="none"/>
        </w:rPr>
        <w:t>Sutartis </w:t>
      </w:r>
      <w:r w:rsidRPr="00BE0D90">
        <w:rPr>
          <w:rFonts w:ascii="Times New Roman" w:eastAsia="Times New Roman" w:hAnsi="Times New Roman" w:cs="Times New Roman"/>
          <w:color w:val="000000"/>
          <w:kern w:val="0"/>
          <w:sz w:val="24"/>
          <w:szCs w:val="24"/>
          <w14:ligatures w14:val="none"/>
        </w:rPr>
        <w:t>– Prekių pirkimo–pardavimo sutartis, kurią sudaro Sutarties sąlygos, Specialiosiose sąlygose išvardyti priedai ir Susitarimai;</w:t>
      </w:r>
    </w:p>
    <w:p w14:paraId="245DEC9F"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1.1.1.13. </w:t>
      </w:r>
      <w:r w:rsidRPr="00BE0D90">
        <w:rPr>
          <w:rFonts w:ascii="Times New Roman" w:eastAsia="Times New Roman" w:hAnsi="Times New Roman" w:cs="Times New Roman"/>
          <w:b/>
          <w:bCs/>
          <w:color w:val="000000"/>
          <w:kern w:val="0"/>
          <w:sz w:val="24"/>
          <w:szCs w:val="24"/>
          <w14:ligatures w14:val="none"/>
        </w:rPr>
        <w:t>Šalis</w:t>
      </w:r>
      <w:r w:rsidRPr="00BE0D90">
        <w:rPr>
          <w:rFonts w:ascii="Times New Roman" w:eastAsia="Times New Roman" w:hAnsi="Times New Roman" w:cs="Times New Roman"/>
          <w:color w:val="000000"/>
          <w:kern w:val="0"/>
          <w:sz w:val="24"/>
          <w:szCs w:val="24"/>
          <w14:ligatures w14:val="none"/>
        </w:rPr>
        <w:t> – Pirkėjas arba Tiekėjas, kiekvienas atskirai, priklausomai nuo konteksto;</w:t>
      </w:r>
    </w:p>
    <w:p w14:paraId="424B5705"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1.1.1.14. </w:t>
      </w:r>
      <w:r w:rsidRPr="00BE0D90">
        <w:rPr>
          <w:rFonts w:ascii="Times New Roman" w:eastAsia="Times New Roman" w:hAnsi="Times New Roman" w:cs="Times New Roman"/>
          <w:b/>
          <w:bCs/>
          <w:color w:val="000000"/>
          <w:kern w:val="0"/>
          <w:sz w:val="24"/>
          <w:szCs w:val="24"/>
          <w14:ligatures w14:val="none"/>
        </w:rPr>
        <w:t>Šalys</w:t>
      </w:r>
      <w:r w:rsidRPr="00BE0D90">
        <w:rPr>
          <w:rFonts w:ascii="Times New Roman" w:eastAsia="Times New Roman" w:hAnsi="Times New Roman" w:cs="Times New Roman"/>
          <w:color w:val="000000"/>
          <w:kern w:val="0"/>
          <w:sz w:val="24"/>
          <w:szCs w:val="24"/>
          <w14:ligatures w14:val="none"/>
        </w:rPr>
        <w:t> – Pirkėjas ir Tiekėjas kartu;</w:t>
      </w:r>
    </w:p>
    <w:p w14:paraId="5F562AB0"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1.1.1.15. </w:t>
      </w:r>
      <w:r w:rsidRPr="00BE0D90">
        <w:rPr>
          <w:rFonts w:ascii="Times New Roman" w:eastAsia="Times New Roman" w:hAnsi="Times New Roman" w:cs="Times New Roman"/>
          <w:b/>
          <w:bCs/>
          <w:color w:val="000000"/>
          <w:kern w:val="0"/>
          <w:sz w:val="24"/>
          <w:szCs w:val="24"/>
          <w14:ligatures w14:val="none"/>
        </w:rPr>
        <w:t>Tiekėjas</w:t>
      </w:r>
      <w:r w:rsidRPr="00BE0D90">
        <w:rPr>
          <w:rFonts w:ascii="Times New Roman" w:eastAsia="Times New Roman" w:hAnsi="Times New Roman" w:cs="Times New Roman"/>
          <w:color w:val="000000"/>
          <w:kern w:val="0"/>
          <w:sz w:val="24"/>
          <w:szCs w:val="24"/>
          <w14:ligatures w14:val="none"/>
        </w:rPr>
        <w:t> – asmuo, kuris Specialiosiose sąlygose yra įvardytas kaip Tiekėjas, tiekiantis Specialiosiose sąlygose nurodytas Prekes;</w:t>
      </w:r>
    </w:p>
    <w:p w14:paraId="07B093E8"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1.1.1.16. </w:t>
      </w:r>
      <w:r w:rsidRPr="00BE0D90">
        <w:rPr>
          <w:rFonts w:ascii="Times New Roman" w:eastAsia="Times New Roman" w:hAnsi="Times New Roman" w:cs="Times New Roman"/>
          <w:b/>
          <w:bCs/>
          <w:color w:val="000000"/>
          <w:kern w:val="0"/>
          <w:sz w:val="24"/>
          <w:szCs w:val="24"/>
          <w14:ligatures w14:val="none"/>
        </w:rPr>
        <w:t>VPĮ </w:t>
      </w:r>
      <w:r w:rsidRPr="00BE0D90">
        <w:rPr>
          <w:rFonts w:ascii="Times New Roman" w:eastAsia="Times New Roman" w:hAnsi="Times New Roman" w:cs="Times New Roman"/>
          <w:color w:val="000000"/>
          <w:kern w:val="0"/>
          <w:sz w:val="24"/>
          <w:szCs w:val="24"/>
          <w14:ligatures w14:val="none"/>
        </w:rPr>
        <w:t>– Lietuvos Respublikos viešųjų pirkimų įstatymas.</w:t>
      </w:r>
    </w:p>
    <w:p w14:paraId="1C26E953"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1.1.1.17. Kitų Sutartyje didžiąja raide rašomų sąvokų reikšmės yra nurodytos Sutarties tekste.</w:t>
      </w:r>
    </w:p>
    <w:p w14:paraId="1BD1D7EA"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lastRenderedPageBreak/>
        <w:t>1.1.1.18. Sutartyje neapibrėžtos sąvokos suprantamos ir aiškinamos taip, kaip jas apibrėžia VPĮ ir kiti įstatymai bei teisės aktai, galiojantys Sutarties sudarymo ir vykdymo metu.</w:t>
      </w:r>
    </w:p>
    <w:p w14:paraId="5C54FFC7"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1.1.1.19. Kitos Sutartyje vartojamos sąvokos ir terminai turi bendrinę reikšmę arba artimiausią Sutarties pobūdžiui specialiąją reikšmę, jei Sutartyje nėra nustatyta ir paaiškinta kitokia jų reikšmė.</w:t>
      </w:r>
    </w:p>
    <w:p w14:paraId="43E551FB"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4F86D81C"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olor w:val="000000"/>
          <w:kern w:val="0"/>
          <w:sz w:val="24"/>
          <w:szCs w:val="24"/>
          <w14:ligatures w14:val="none"/>
        </w:rPr>
        <w:t>1.2.  Sutarties aiškinimas</w:t>
      </w:r>
    </w:p>
    <w:p w14:paraId="031D806B"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1DD43EF9"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1.2.1. Sutartis yra sudaryta ir turi būti aiškinama pagal Lietuvos Respublikos teisės aktus.</w:t>
      </w:r>
    </w:p>
    <w:p w14:paraId="72808F7A"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1.2.2. Jei Bendrosios sąlygos ir (ar) Specialiosios sąlygos prieštarauja VPĮ ir kitų teisės aktų reikalavimams, taikomos VPĮ ir kitų teisės aktų nuostatos.</w:t>
      </w:r>
    </w:p>
    <w:p w14:paraId="490D34EE"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1.2.3. Diena Sutartyje reiškia kalendorinę dieną.</w:t>
      </w:r>
    </w:p>
    <w:p w14:paraId="1AB460CF"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1.2.4. Darbo diena Sutartyje reiškia bet kurią dieną, išskyrus šeštadienį, sekmadienį ir švenčių dienas Lietuvoje, nurodytas Lietuvos Respublikos darbo kodekse.</w:t>
      </w:r>
    </w:p>
    <w:p w14:paraId="14F2B094"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1.2.5. Terminai pagal Sutartį yra skaičiuojami metais, mėnesiais, savaitėmis, darbo dienomis, kalendorinėmis dienomis ir valandomis ir minutėmis.</w:t>
      </w:r>
    </w:p>
    <w:p w14:paraId="3D6CED44"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1.2.6. Kvalifikacija, rėmimasis kitų ūkio subjektų pajėgumais, Prekių apimtis, peržiūra suprantami taip, kaip nustatyta VPĮ bei jį įgyvendinančiuose teisės aktuose.</w:t>
      </w:r>
    </w:p>
    <w:p w14:paraId="16D718D5"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4E04FA9"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1.2.8. Informuoti, pranešti, įspėti arba atsakyti reiškia pateikti informaciją, pranešimą, įspėjimą arba atsakymą Bendrosiose ir (ar) Specialiosiose sąlygose nustatyta tvarka.</w:t>
      </w:r>
    </w:p>
    <w:p w14:paraId="3C5CEDA5"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1.2.9. Patvirtinti reiškia pateikti patvirtinimą raštu arba pasirašyti dokumentą be išlygų ar su išlygomis, išskyrus atvejus, kai asmuo, pasirašydamas dokumentą, nurodo, jog atsisako jį patvirtinti.</w:t>
      </w:r>
    </w:p>
    <w:p w14:paraId="5415B852"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1.2.10. </w:t>
      </w:r>
      <w:r w:rsidRPr="00BE0D90">
        <w:rPr>
          <w:rFonts w:ascii="Times New Roman" w:eastAsia="Times New Roman"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04CF269"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1.2.11. </w:t>
      </w:r>
      <w:r w:rsidRPr="00BE0D90">
        <w:rPr>
          <w:rFonts w:ascii="Times New Roman" w:eastAsia="Times New Roman"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02FC9112"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1.2.12. </w:t>
      </w:r>
      <w:r w:rsidRPr="00BE0D90">
        <w:rPr>
          <w:rFonts w:ascii="Times New Roman" w:eastAsia="Times New Roman"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2E561ABC"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384C64CF"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olor w:val="000000"/>
          <w:kern w:val="0"/>
          <w:sz w:val="24"/>
          <w:szCs w:val="24"/>
          <w14:ligatures w14:val="none"/>
        </w:rPr>
        <w:t>1.3. Dokumentų viršenybė</w:t>
      </w:r>
    </w:p>
    <w:p w14:paraId="65C420C1"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302977DD"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41E81467" w14:textId="77777777" w:rsidR="00BE0D90" w:rsidRPr="00BE0D90" w:rsidRDefault="00BE0D90" w:rsidP="00BE0D90">
      <w:pPr>
        <w:spacing w:after="0" w:line="276"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1.3.1.1. Techninė specifikacija;</w:t>
      </w:r>
    </w:p>
    <w:p w14:paraId="7F639951" w14:textId="77777777" w:rsidR="00BE0D90" w:rsidRPr="00BE0D90" w:rsidRDefault="00BE0D90" w:rsidP="00BE0D90">
      <w:pPr>
        <w:spacing w:after="0" w:line="276"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1.3.1.2. Specialiosios sąlygos;</w:t>
      </w:r>
    </w:p>
    <w:p w14:paraId="2AFDB9D4" w14:textId="77777777" w:rsidR="00BE0D90" w:rsidRPr="00BE0D90" w:rsidRDefault="00BE0D90" w:rsidP="00BE0D90">
      <w:pPr>
        <w:spacing w:after="0" w:line="276"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1.3.1.3. Bendrosios sąlygos;</w:t>
      </w:r>
    </w:p>
    <w:p w14:paraId="62CEC82A" w14:textId="77777777" w:rsidR="00BE0D90" w:rsidRPr="00BE0D90" w:rsidRDefault="00BE0D90" w:rsidP="00BE0D90">
      <w:pPr>
        <w:spacing w:after="0" w:line="276"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1.3.1.4. Pirkimo dokumentai (išskyrus techninę specifikaciją);</w:t>
      </w:r>
    </w:p>
    <w:p w14:paraId="31E1DE68" w14:textId="77777777" w:rsidR="00BE0D90" w:rsidRPr="00BE0D90" w:rsidRDefault="00BE0D90" w:rsidP="00BE0D90">
      <w:pPr>
        <w:spacing w:after="0" w:line="276"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1.3.1.5. Pasiūlymas;</w:t>
      </w:r>
    </w:p>
    <w:p w14:paraId="411E0BE1" w14:textId="77777777" w:rsidR="00BE0D90" w:rsidRPr="00BE0D90" w:rsidRDefault="00BE0D90" w:rsidP="00BE0D90">
      <w:pPr>
        <w:spacing w:after="0" w:line="276"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1.3.1.6. Kiti Specialiosiose sąlygose išvardinti priedai.</w:t>
      </w:r>
    </w:p>
    <w:p w14:paraId="38BA973F"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1.3.2. Tuo atveju, kai Šalių Susitarimu yra keičiamos Sutarties sąlygos, naujai sutartos Sutarties sąlygos turi viršenybę prieš pakeistąsias.</w:t>
      </w:r>
    </w:p>
    <w:p w14:paraId="694923ED"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35F42559"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E0D90">
        <w:rPr>
          <w:rFonts w:ascii="Times New Roman" w:eastAsia="Times New Roman" w:hAnsi="Times New Roman" w:cs="Times New Roman"/>
          <w:color w:val="000000"/>
          <w:kern w:val="0"/>
          <w:sz w:val="24"/>
          <w:szCs w:val="24"/>
          <w:vertAlign w:val="superscript"/>
          <w14:ligatures w14:val="none"/>
        </w:rPr>
        <w:t>1</w:t>
      </w:r>
      <w:r w:rsidRPr="00BE0D90">
        <w:rPr>
          <w:rFonts w:ascii="Times New Roman" w:eastAsia="Times New Roman" w:hAnsi="Times New Roman" w:cs="Times New Roman"/>
          <w:color w:val="000000"/>
          <w:kern w:val="0"/>
          <w:sz w:val="24"/>
          <w:szCs w:val="24"/>
          <w14:ligatures w14:val="none"/>
        </w:rPr>
        <w:t>).</w:t>
      </w:r>
    </w:p>
    <w:p w14:paraId="72499089"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0B3AC35F"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aps/>
          <w:color w:val="000000"/>
          <w:kern w:val="0"/>
          <w:sz w:val="24"/>
          <w:szCs w:val="24"/>
          <w14:ligatures w14:val="none"/>
        </w:rPr>
        <w:t>2.  SUTARTIES DALYKAS</w:t>
      </w:r>
    </w:p>
    <w:p w14:paraId="6865C0B1"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229E3473"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A4ED3B4"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D1C7583"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7D4E341"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7D1F0515"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aps/>
          <w:color w:val="000000"/>
          <w:kern w:val="0"/>
          <w:sz w:val="24"/>
          <w:szCs w:val="24"/>
          <w14:ligatures w14:val="none"/>
        </w:rPr>
        <w:t>3.  TIEKĖJAS IR KITI SUTARTIES VYKDYMUI PASITELKIAMI ASMENYS</w:t>
      </w:r>
    </w:p>
    <w:p w14:paraId="2A12F9FB" w14:textId="77777777" w:rsidR="00BE0D90" w:rsidRPr="00BE0D90" w:rsidRDefault="00BE0D90" w:rsidP="00BE0D90">
      <w:pPr>
        <w:spacing w:after="0" w:line="257" w:lineRule="atLeast"/>
        <w:rPr>
          <w:rFonts w:ascii="Times New Roman" w:eastAsia="Times New Roman" w:hAnsi="Times New Roman" w:cs="Times New Roman"/>
          <w:color w:val="000000"/>
          <w:kern w:val="0"/>
          <w:sz w:val="24"/>
          <w:szCs w:val="24"/>
          <w14:ligatures w14:val="none"/>
        </w:rPr>
      </w:pPr>
    </w:p>
    <w:p w14:paraId="350CD5B2"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olor w:val="000000"/>
          <w:kern w:val="0"/>
          <w:sz w:val="24"/>
          <w:szCs w:val="24"/>
          <w14:ligatures w14:val="none"/>
        </w:rPr>
        <w:t>3.1.  Kvalifikacija ir kiti Tiekėjo pasiūlymu prisiimti įsipareigojimai</w:t>
      </w:r>
    </w:p>
    <w:p w14:paraId="486EDA64"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5FBD082A"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1EF2B4A"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 xml:space="preserve">3.1.1.1. turėtų teisę verstis ta veikla, kuri yra reikalinga Sutarčiai įvykdyti. </w:t>
      </w:r>
      <w:r w:rsidRPr="00BE0D90">
        <w:rPr>
          <w:rFonts w:ascii="Times New Roman" w:eastAsia="Arial" w:hAnsi="Times New Roman" w:cs="Times New Roman"/>
          <w:sz w:val="24"/>
          <w:szCs w:val="24"/>
          <w14:ligatures w14:val="none"/>
        </w:rPr>
        <w:t>Pirkėjui pareikalavus, Tiekėjas turi pateikti dokumentus, įrodančius, kad Sutartį vykdo tik tokią teisę turintys asmenys</w:t>
      </w:r>
      <w:r w:rsidRPr="00BE0D90">
        <w:rPr>
          <w:rFonts w:ascii="Times New Roman" w:eastAsia="Times New Roman" w:hAnsi="Times New Roman" w:cs="Times New Roman"/>
          <w:color w:val="000000"/>
          <w:kern w:val="0"/>
          <w:sz w:val="24"/>
          <w:szCs w:val="24"/>
          <w14:ligatures w14:val="none"/>
        </w:rPr>
        <w:t>;</w:t>
      </w:r>
    </w:p>
    <w:p w14:paraId="7F5CB5A2"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3.1.1.2. atitiktų tiekėjų kvalifikacijai pirkimo dokumentuose nustatytus reikalavimus bei neturėtų pirkimo dokumentuose nustatytų pašalinimo pagrindų;</w:t>
      </w:r>
    </w:p>
    <w:p w14:paraId="22B0FC84"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0"/>
          <w14:ligatures w14:val="none"/>
        </w:rPr>
      </w:pPr>
      <w:r w:rsidRPr="00BE0D90">
        <w:rPr>
          <w:rFonts w:ascii="Times New Roman" w:eastAsia="Times New Roman" w:hAnsi="Times New Roman" w:cs="Times New Roman"/>
          <w:color w:val="000000"/>
          <w:kern w:val="0"/>
          <w:sz w:val="24"/>
          <w:szCs w:val="20"/>
          <w14:ligatures w14:val="none"/>
        </w:rPr>
        <w:t xml:space="preserve">3.1.1.3. laikytųsi Tiekėjo pasiūlyme nurodytų įsipareigojimų, įskaitant, bet neapsiribojant – atitiktų pasiūlyme nurodytų kriterijų, dėl kurių jo pasiūlymas buvo išrinktas ekonomiškai naudingiausiu </w:t>
      </w:r>
      <w:r w:rsidRPr="00BE0D90">
        <w:rPr>
          <w:rFonts w:ascii="Times New Roman" w:eastAsia="Arial" w:hAnsi="Times New Roman" w:cs="Times New Roman"/>
          <w:sz w:val="24"/>
          <w:szCs w:val="20"/>
          <w14:ligatures w14:val="none"/>
        </w:rPr>
        <w:t xml:space="preserve">(toliau – </w:t>
      </w:r>
      <w:r w:rsidRPr="00BE0D90">
        <w:rPr>
          <w:rFonts w:ascii="Times New Roman" w:eastAsia="Arial" w:hAnsi="Times New Roman" w:cs="Times New Roman"/>
          <w:b/>
          <w:bCs/>
          <w:sz w:val="24"/>
          <w:szCs w:val="20"/>
          <w14:ligatures w14:val="none"/>
        </w:rPr>
        <w:t>Kokybiniai kriterijai</w:t>
      </w:r>
      <w:r w:rsidRPr="00BE0D90">
        <w:rPr>
          <w:rFonts w:ascii="Times New Roman" w:eastAsia="Arial" w:hAnsi="Times New Roman" w:cs="Times New Roman"/>
          <w:sz w:val="24"/>
          <w:szCs w:val="20"/>
          <w14:ligatures w14:val="none"/>
        </w:rPr>
        <w:t>),</w:t>
      </w:r>
      <w:r w:rsidRPr="00BE0D90">
        <w:rPr>
          <w:rFonts w:ascii="Times New Roman" w:eastAsia="Times New Roman" w:hAnsi="Times New Roman" w:cs="Times New Roman"/>
          <w:color w:val="000000"/>
          <w:kern w:val="0"/>
          <w:sz w:val="24"/>
          <w:szCs w:val="20"/>
          <w14:ligatures w14:val="none"/>
        </w:rPr>
        <w:t xml:space="preserve"> reikšmes ir parametrus</w:t>
      </w:r>
      <w:r w:rsidRPr="00BE0D90">
        <w:rPr>
          <w:rFonts w:ascii="Times New Roman" w:eastAsia="Times New Roman" w:hAnsi="Times New Roman" w:cs="Times New Roman"/>
          <w:color w:val="000000"/>
          <w:sz w:val="24"/>
          <w:szCs w:val="20"/>
          <w14:ligatures w14:val="none"/>
        </w:rPr>
        <w:t xml:space="preserve">. </w:t>
      </w:r>
      <w:r w:rsidRPr="00BE0D90">
        <w:rPr>
          <w:rFonts w:ascii="Times New Roman" w:eastAsia="Arial" w:hAnsi="Times New Roman" w:cs="Times New Roman"/>
          <w:sz w:val="24"/>
          <w:szCs w:val="20"/>
          <w14:ligatures w14:val="none"/>
        </w:rPr>
        <w:t>Šiame papunktyje nurodytų įsipareigojimų laikymosi tikrinimo tvarka nustatoma Specialiosiose sąlygose;</w:t>
      </w:r>
    </w:p>
    <w:p w14:paraId="7AD426BF"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3.1.1.4. užtikrintų nustatytų kokybės vadybos sistemos ir (arba) aplinkos apsaugos vadybos sistemos standartų taikymą, jeigu to reikalaujama pirkimo dokumentuose, ir turėtų tą patvirtinančius dokumentus;</w:t>
      </w:r>
    </w:p>
    <w:p w14:paraId="37DF6293"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3.1.1.5. </w:t>
      </w:r>
      <w:r w:rsidRPr="00BE0D90">
        <w:rPr>
          <w:rFonts w:ascii="Times New Roman" w:eastAsia="Times New Roman" w:hAnsi="Times New Roman" w:cs="Times New Roman"/>
          <w:color w:val="000000"/>
          <w:kern w:val="0"/>
          <w:sz w:val="24"/>
          <w:szCs w:val="24"/>
          <w:shd w:val="clear" w:color="auto" w:fill="FFFFFF"/>
          <w14:ligatures w14:val="none"/>
        </w:rPr>
        <w:t xml:space="preserve">atitiktų nacionalinio saugumo interesus </w:t>
      </w:r>
      <w:r w:rsidRPr="00BE0D90">
        <w:rPr>
          <w:rFonts w:ascii="Times New Roman" w:eastAsia="Arial" w:hAnsi="Times New Roman" w:cs="Times New Roman"/>
          <w:sz w:val="24"/>
          <w:szCs w:val="24"/>
          <w14:ligatures w14:val="none"/>
        </w:rPr>
        <w:t>bei nebūtų registruotas (nuolat gyvenantis ar turintis pilietybę) nepatikimomis laikomose valstybėse ar teritorijose</w:t>
      </w:r>
      <w:r w:rsidRPr="00BE0D90">
        <w:rPr>
          <w:rFonts w:ascii="Times New Roman" w:eastAsia="Times New Roman" w:hAnsi="Times New Roman" w:cs="Times New Roman"/>
          <w:color w:val="000000"/>
          <w:kern w:val="0"/>
          <w:sz w:val="24"/>
          <w:szCs w:val="24"/>
          <w:shd w:val="clear" w:color="auto" w:fill="FFFFFF"/>
          <w14:ligatures w14:val="none"/>
        </w:rPr>
        <w:t>, jei tokie reikalavimai buvo numatyti pirkimo dokumentuose</w:t>
      </w:r>
      <w:r w:rsidRPr="00BE0D90">
        <w:rPr>
          <w:rFonts w:ascii="Times New Roman" w:eastAsia="Times New Roman" w:hAnsi="Times New Roman" w:cs="Times New Roman"/>
          <w:color w:val="000000"/>
          <w:kern w:val="0"/>
          <w:sz w:val="24"/>
          <w:szCs w:val="24"/>
          <w14:ligatures w14:val="none"/>
        </w:rPr>
        <w:t>.</w:t>
      </w:r>
    </w:p>
    <w:p w14:paraId="0FD57E8B" w14:textId="77777777" w:rsidR="00BE0D90" w:rsidRPr="00BE0D90" w:rsidRDefault="00BE0D90" w:rsidP="00BE0D90">
      <w:pPr>
        <w:spacing w:after="0" w:line="240" w:lineRule="auto"/>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 xml:space="preserve">3.1.2. Tuo atveju, kai Tiekėjas yra jungtinės veiklos </w:t>
      </w:r>
      <w:r w:rsidRPr="00BE0D90">
        <w:rPr>
          <w:rFonts w:ascii="Times New Roman" w:eastAsia="Arial" w:hAnsi="Times New Roman" w:cs="Times New Roman"/>
          <w:sz w:val="24"/>
          <w:szCs w:val="24"/>
          <w14:ligatures w14:val="none"/>
        </w:rPr>
        <w:t>sutarties pagrindu veikianti tiekėjų grupė</w:t>
      </w:r>
      <w:r w:rsidRPr="00BE0D90">
        <w:rPr>
          <w:rFonts w:ascii="Times New Roman" w:eastAsia="Times New Roman" w:hAnsi="Times New Roman" w:cs="Times New Roman"/>
          <w:color w:val="000000"/>
          <w:kern w:val="0"/>
          <w:sz w:val="24"/>
          <w:szCs w:val="24"/>
          <w14:ligatures w14:val="none"/>
        </w:rPr>
        <w:t>, jos nariai Pirkėjui už Sutarties vykdymą atsako solidariai. </w:t>
      </w:r>
      <w:r w:rsidRPr="00BE0D90">
        <w:rPr>
          <w:rFonts w:ascii="Times New Roman" w:eastAsia="Times New Roman" w:hAnsi="Times New Roman" w:cs="Times New Roman"/>
          <w:color w:val="000000"/>
          <w:kern w:val="0"/>
          <w:sz w:val="24"/>
          <w:szCs w:val="24"/>
          <w:shd w:val="clear" w:color="auto" w:fill="FFFFFF"/>
          <w14:ligatures w14:val="none"/>
        </w:rPr>
        <w:t>Jeigu Tiekėjas remiasi </w:t>
      </w:r>
      <w:r w:rsidRPr="00BE0D90">
        <w:rPr>
          <w:rFonts w:ascii="Times New Roman" w:eastAsia="Times New Roman" w:hAnsi="Times New Roman" w:cs="Times New Roman"/>
          <w:color w:val="000000"/>
          <w:kern w:val="0"/>
          <w:sz w:val="24"/>
          <w:szCs w:val="24"/>
          <w14:ligatures w14:val="none"/>
        </w:rPr>
        <w:t>ūkio </w:t>
      </w:r>
      <w:r w:rsidRPr="00BE0D90">
        <w:rPr>
          <w:rFonts w:ascii="Times New Roman" w:eastAsia="Times New Roman" w:hAnsi="Times New Roman" w:cs="Times New Roman"/>
          <w:color w:val="000000"/>
          <w:kern w:val="0"/>
          <w:sz w:val="24"/>
          <w:szCs w:val="24"/>
          <w:shd w:val="clear" w:color="auto" w:fill="FFFFFF"/>
          <w14:ligatures w14:val="none"/>
        </w:rPr>
        <w:t>subjektų pajėgumais, siekdamas atitikti finansinio ir ekonominio pajėgumo reikalavimus, Tiekėjas su tokiais </w:t>
      </w:r>
      <w:r w:rsidRPr="00BE0D90">
        <w:rPr>
          <w:rFonts w:ascii="Times New Roman" w:eastAsia="Times New Roman" w:hAnsi="Times New Roman" w:cs="Times New Roman"/>
          <w:color w:val="000000"/>
          <w:kern w:val="0"/>
          <w:sz w:val="24"/>
          <w:szCs w:val="24"/>
          <w14:ligatures w14:val="none"/>
        </w:rPr>
        <w:t>ūkio </w:t>
      </w:r>
      <w:r w:rsidRPr="00BE0D90">
        <w:rPr>
          <w:rFonts w:ascii="Times New Roman" w:eastAsia="Times New Roman"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0C644582" w14:textId="77777777" w:rsidR="00BE0D90" w:rsidRPr="00BE0D90" w:rsidRDefault="00BE0D90" w:rsidP="00BE0D90">
      <w:pPr>
        <w:spacing w:after="0" w:line="240" w:lineRule="auto"/>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DCB49BD"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7AD8DCBB"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olor w:val="000000"/>
          <w:kern w:val="0"/>
          <w:sz w:val="24"/>
          <w:szCs w:val="24"/>
          <w14:ligatures w14:val="none"/>
        </w:rPr>
        <w:t>3.2.</w:t>
      </w:r>
      <w:r w:rsidRPr="00BE0D90">
        <w:rPr>
          <w:rFonts w:ascii="Times New Roman" w:eastAsia="Times New Roman" w:hAnsi="Times New Roman" w:cs="Times New Roman"/>
          <w:color w:val="000000"/>
          <w:kern w:val="0"/>
          <w:sz w:val="24"/>
          <w:szCs w:val="24"/>
          <w14:ligatures w14:val="none"/>
        </w:rPr>
        <w:t xml:space="preserve">  </w:t>
      </w:r>
      <w:r w:rsidRPr="00BE0D90">
        <w:rPr>
          <w:rFonts w:ascii="Times New Roman" w:eastAsia="Times New Roman" w:hAnsi="Times New Roman" w:cs="Times New Roman"/>
          <w:b/>
          <w:bCs/>
          <w:color w:val="000000"/>
          <w:kern w:val="0"/>
          <w:sz w:val="24"/>
          <w:szCs w:val="24"/>
          <w14:ligatures w14:val="none"/>
        </w:rPr>
        <w:t>Subtiekėjų bei specialistų pasitelkimas ir keitimas</w:t>
      </w:r>
    </w:p>
    <w:p w14:paraId="6C98E28C"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4038155D" w14:textId="77777777" w:rsidR="00BE0D90" w:rsidRPr="00BE0D90" w:rsidRDefault="00BE0D90" w:rsidP="00BE0D9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14:ligatures w14:val="none"/>
        </w:rPr>
      </w:pPr>
      <w:r w:rsidRPr="00BE0D90">
        <w:rPr>
          <w:rFonts w:ascii="Times New Roman" w:eastAsia="Arial" w:hAnsi="Times New Roman" w:cs="Times New Roman"/>
          <w:sz w:val="24"/>
          <w:szCs w:val="24"/>
          <w14:ligatures w14:val="none"/>
        </w:rPr>
        <w:t xml:space="preserve">3.2.1. Tiekėjas įsipareigoja užtikrinti, kad Sutartį vykdys pirkime pasiūlyti ir kvalifikacijos bei kitus pirkimo dokumentuose nustatytus reikalavimus atitinkantys subtiekėjai ir (ar) specialistai. Šių </w:t>
      </w:r>
      <w:r w:rsidRPr="00BE0D90">
        <w:rPr>
          <w:rFonts w:ascii="Times New Roman" w:eastAsia="Arial" w:hAnsi="Times New Roman" w:cs="Times New Roman"/>
          <w:sz w:val="24"/>
          <w:szCs w:val="24"/>
          <w14:ligatures w14:val="none"/>
        </w:rPr>
        <w:lastRenderedPageBreak/>
        <w:t>asmenų veiksmai vykdant Sutartį Tiekėjui sukelia tokias pačias pasekmes ir atsakomybę, kaip jo paties veiksmai. Tiekėjas atsako už savo subtiekėjų ir specialistų veiksmus ar neveikimą.</w:t>
      </w:r>
    </w:p>
    <w:p w14:paraId="4298580B" w14:textId="77777777" w:rsidR="00BE0D90" w:rsidRPr="00BE0D90" w:rsidRDefault="00BE0D90" w:rsidP="00BE0D9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14:ligatures w14:val="none"/>
        </w:rPr>
      </w:pPr>
      <w:r w:rsidRPr="00BE0D90">
        <w:rPr>
          <w:rFonts w:ascii="Times New Roman" w:eastAsia="Arial" w:hAnsi="Times New Roman" w:cs="Times New Roman"/>
          <w:sz w:val="24"/>
          <w:szCs w:val="24"/>
          <w14:ligatures w14:val="none"/>
        </w:rPr>
        <w:t>3.2.2. Sutarties vykdymui pasitelkiami subtiekėjai ir (ar) specialistai (jeigu tokie pasitelkiami) nurodomi Specialiosiose sąlygose.</w:t>
      </w:r>
    </w:p>
    <w:p w14:paraId="69766DDE" w14:textId="77777777" w:rsidR="00BE0D90" w:rsidRPr="00BE0D90" w:rsidRDefault="00BE0D90" w:rsidP="00BE0D9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14:ligatures w14:val="none"/>
        </w:rPr>
      </w:pPr>
      <w:r w:rsidRPr="00BE0D90">
        <w:rPr>
          <w:rFonts w:ascii="Times New Roman" w:eastAsia="Arial" w:hAnsi="Times New Roman" w:cs="Times New Roman"/>
          <w:sz w:val="24"/>
          <w:szCs w:val="24"/>
          <w14:ligatures w14:val="none"/>
        </w:rPr>
        <w:t>3.2.3. Tiekėjas gali keisti ir (ar) pasitelkti subtiekėjus ir (ar) specialistus šiame Sutarties poskyryje nustatytais atvejais ir tvarka.</w:t>
      </w:r>
    </w:p>
    <w:p w14:paraId="7F61CF9C" w14:textId="77777777" w:rsidR="00BE0D90" w:rsidRPr="00BE0D90" w:rsidRDefault="00BE0D90" w:rsidP="00BE0D90">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14:ligatures w14:val="none"/>
        </w:rPr>
      </w:pPr>
      <w:r w:rsidRPr="00BE0D90">
        <w:rPr>
          <w:rFonts w:ascii="Times New Roman" w:eastAsia="Cambria" w:hAnsi="Times New Roman" w:cs="Times New Roman"/>
          <w:sz w:val="24"/>
          <w:szCs w:val="24"/>
          <w14:ligatures w14:val="none"/>
        </w:rPr>
        <w:t>3.2.4. Naujas subtiekėjas ar specialistas gali pradėti vykdyti jiems Tiekėjo pavestus įsipareigojimus pagal Sutartį ne anksčiau, nei bus pasirašytas Susitarimas.</w:t>
      </w:r>
    </w:p>
    <w:p w14:paraId="66669E70" w14:textId="77777777" w:rsidR="00BE0D90" w:rsidRPr="00BE0D90" w:rsidRDefault="00BE0D90" w:rsidP="00BE0D90">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14:ligatures w14:val="none"/>
        </w:rPr>
      </w:pPr>
      <w:r w:rsidRPr="00BE0D90">
        <w:rPr>
          <w:rFonts w:ascii="Times New Roman" w:eastAsia="Cambria" w:hAnsi="Times New Roman" w:cs="Times New Roman"/>
          <w:sz w:val="24"/>
          <w:szCs w:val="24"/>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E0D90">
        <w:rPr>
          <w:rFonts w:ascii="Times New Roman" w:eastAsia="Arial" w:hAnsi="Times New Roman" w:cs="Times New Roman"/>
          <w:sz w:val="24"/>
          <w:szCs w:val="24"/>
          <w14:ligatures w14:val="none"/>
        </w:rPr>
        <w:t xml:space="preserve">nebūti registruotu (nuolat gyvenančiu ar turinčiu pilietybę) nepatikimomis laikomose valstybėse ar teritorijose </w:t>
      </w:r>
      <w:r w:rsidRPr="00BE0D90">
        <w:rPr>
          <w:rFonts w:ascii="Times New Roman" w:eastAsia="Cambria" w:hAnsi="Times New Roman" w:cs="Times New Roman"/>
          <w:sz w:val="24"/>
          <w:szCs w:val="24"/>
          <w14:ligatures w14:val="none"/>
        </w:rPr>
        <w:t>(jei taikoma) ir Tiekėjo pasiūlyme nurodytų sąlygų pirkimo dokumentuose nustatytiems Kokybiniams kriterijams pagrįsti (jei taikoma), Tiekėjui taikoma Specialiosiose sąlygose nustatyto dydžio bauda.</w:t>
      </w:r>
    </w:p>
    <w:p w14:paraId="09D917D1" w14:textId="77777777" w:rsidR="00BE0D90" w:rsidRPr="00BE0D90" w:rsidRDefault="00BE0D90" w:rsidP="00BE0D90">
      <w:pPr>
        <w:widowControl w:val="0"/>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BE0D90">
        <w:rPr>
          <w:rFonts w:ascii="Times New Roman" w:eastAsia="Arial" w:hAnsi="Times New Roman" w:cs="Times New Roman"/>
          <w:sz w:val="24"/>
          <w:szCs w:val="24"/>
          <w14:ligatures w14:val="none"/>
        </w:rPr>
        <w:t xml:space="preserve">3.2.6. Tiekėjas turi teisę Sutarties vykdymui pasitelkti naujus, Specialiosiose sąlygose nenurodytus subtiekėjus, kurių pajėgumais Tiekėjas </w:t>
      </w:r>
      <w:r w:rsidRPr="00BE0D90">
        <w:rPr>
          <w:rFonts w:ascii="Times New Roman" w:eastAsia="Cambria" w:hAnsi="Times New Roman" w:cs="Times New Roman"/>
          <w:sz w:val="24"/>
          <w:szCs w:val="24"/>
          <w14:ligatures w14:val="none"/>
        </w:rPr>
        <w:t>nesirėmė pirkimo dokumentuose numatytiems kvalifikacijos reikalavimams pagrįsti.</w:t>
      </w:r>
    </w:p>
    <w:p w14:paraId="68735A55" w14:textId="77777777" w:rsidR="00BE0D90" w:rsidRPr="00BE0D90" w:rsidRDefault="00BE0D90" w:rsidP="00BE0D90">
      <w:pPr>
        <w:widowControl w:val="0"/>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BE0D90">
        <w:rPr>
          <w:rFonts w:ascii="Times New Roman" w:eastAsia="Arial" w:hAnsi="Times New Roman" w:cs="Times New Roman"/>
          <w:sz w:val="24"/>
          <w:szCs w:val="24"/>
          <w14:ligatures w14:val="none"/>
        </w:rPr>
        <w:t xml:space="preserve">3.2.7. Sudarius Sutartį, tačiau ne vėliau negu Sutartis pradedama vykdyti, Tiekėjas įsipareigoja Pirkėjui pranešti tuo metu žinomų subtiekėjų, kurių pajėgumais Tiekėjas </w:t>
      </w:r>
      <w:r w:rsidRPr="00BE0D90">
        <w:rPr>
          <w:rFonts w:ascii="Times New Roman" w:eastAsia="Cambria" w:hAnsi="Times New Roman" w:cs="Times New Roman"/>
          <w:sz w:val="24"/>
          <w:szCs w:val="24"/>
          <w14:ligatures w14:val="none"/>
        </w:rPr>
        <w:t>nesirėmė pirkimo dokumentuose numatytiems kvalifikacijos reikalavimams pagrįsti,</w:t>
      </w:r>
      <w:r w:rsidRPr="00BE0D90">
        <w:rPr>
          <w:rFonts w:ascii="Times New Roman" w:eastAsia="Arial" w:hAnsi="Times New Roman" w:cs="Times New Roman"/>
          <w:sz w:val="24"/>
          <w:szCs w:val="24"/>
          <w14:ligatures w14:val="none"/>
        </w:rPr>
        <w:t xml:space="preserve"> pavadinimus, juridinio asmens kodą, kontaktinius duomenis, jų atstovus.</w:t>
      </w:r>
    </w:p>
    <w:p w14:paraId="2C5D4B91" w14:textId="77777777" w:rsidR="00BE0D90" w:rsidRPr="00BE0D90" w:rsidRDefault="00BE0D90" w:rsidP="00BE0D90">
      <w:pPr>
        <w:widowControl w:val="0"/>
        <w:tabs>
          <w:tab w:val="left" w:pos="993"/>
        </w:tabs>
        <w:spacing w:after="0" w:line="240" w:lineRule="auto"/>
        <w:jc w:val="both"/>
        <w:rPr>
          <w:rFonts w:ascii="Times New Roman" w:eastAsia="Cambria" w:hAnsi="Times New Roman" w:cs="Times New Roman"/>
          <w:sz w:val="24"/>
          <w:szCs w:val="24"/>
          <w:shd w:val="clear" w:color="auto" w:fill="FFFFFF"/>
          <w14:ligatures w14:val="none"/>
        </w:rPr>
      </w:pPr>
      <w:r w:rsidRPr="00BE0D90">
        <w:rPr>
          <w:rFonts w:ascii="Times New Roman" w:eastAsia="Arial" w:hAnsi="Times New Roman" w:cs="Times New Roman"/>
          <w:sz w:val="24"/>
          <w:szCs w:val="24"/>
          <w14:ligatures w14:val="none"/>
        </w:rPr>
        <w:t>3.2.8. Tiekėjas, bet kuriuo Sutarties vykdymo metu,</w:t>
      </w:r>
      <w:r w:rsidRPr="00BE0D90">
        <w:rPr>
          <w:rFonts w:ascii="Times New Roman" w:eastAsia="Cambria" w:hAnsi="Times New Roman" w:cs="Times New Roman"/>
          <w:sz w:val="24"/>
          <w:szCs w:val="24"/>
          <w14:ligatures w14:val="none"/>
        </w:rPr>
        <w:t xml:space="preserve"> subtiekėjus, kurių pajėgumais Tiekėjas nesirėmė pirkimo dokumentuose numatytiems kvalifikacijos reikalavimams pagrįsti, gali keisti savo nuožiūra.</w:t>
      </w:r>
    </w:p>
    <w:p w14:paraId="1228C79B" w14:textId="77777777" w:rsidR="00BE0D90" w:rsidRPr="00BE0D90" w:rsidRDefault="00BE0D90" w:rsidP="00BE0D90">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14:ligatures w14:val="none"/>
        </w:rPr>
      </w:pPr>
      <w:r w:rsidRPr="00BE0D90">
        <w:rPr>
          <w:rFonts w:ascii="Times New Roman" w:eastAsia="Arial" w:hAnsi="Times New Roman" w:cs="Times New Roman"/>
          <w:sz w:val="24"/>
          <w:szCs w:val="24"/>
          <w14:ligatures w14:val="none"/>
        </w:rPr>
        <w:t>3.2.9. Tiekėjas, bet kuriuo Sutarties vykdymo metu,</w:t>
      </w:r>
      <w:r w:rsidRPr="00BE0D90">
        <w:rPr>
          <w:rFonts w:ascii="Times New Roman" w:eastAsia="Cambria" w:hAnsi="Times New Roman" w:cs="Times New Roman"/>
          <w:sz w:val="24"/>
          <w:szCs w:val="24"/>
          <w14:ligatures w14:val="none"/>
        </w:rPr>
        <w:t xml:space="preserve"> ne vėliau nei prieš 5 (penkias) darbo dienas</w:t>
      </w:r>
      <w:r w:rsidRPr="00BE0D90">
        <w:rPr>
          <w:rFonts w:ascii="Times New Roman" w:eastAsia="Arial" w:hAnsi="Times New Roman" w:cs="Times New Roman"/>
          <w:sz w:val="24"/>
          <w:szCs w:val="24"/>
          <w14:ligatures w14:val="none"/>
        </w:rPr>
        <w:t xml:space="preserve"> iki numatomo naujo subtiekėjo, kurio pajėgumais Tiekėjas </w:t>
      </w:r>
      <w:r w:rsidRPr="00BE0D90">
        <w:rPr>
          <w:rFonts w:ascii="Times New Roman" w:eastAsia="Cambria" w:hAnsi="Times New Roman" w:cs="Times New Roman"/>
          <w:sz w:val="24"/>
          <w:szCs w:val="24"/>
          <w14:ligatures w14:val="none"/>
        </w:rPr>
        <w:t>nesirėmė pirkimo dokumentuose numatytiems kvalifikacijos reikalavimams pagrįsti,</w:t>
      </w:r>
      <w:r w:rsidRPr="00BE0D90">
        <w:rPr>
          <w:rFonts w:ascii="Times New Roman" w:eastAsia="Arial" w:hAnsi="Times New Roman" w:cs="Times New Roman"/>
          <w:sz w:val="24"/>
          <w:szCs w:val="24"/>
          <w14:ligatures w14:val="none"/>
        </w:rPr>
        <w:t xml:space="preserve"> pasitelkimo ir (arba) keitimo apie tai privalo informuoti </w:t>
      </w:r>
      <w:r w:rsidRPr="00BE0D90">
        <w:rPr>
          <w:rFonts w:ascii="Times New Roman" w:eastAsia="Calibri" w:hAnsi="Times New Roman" w:cs="Times New Roman"/>
          <w:sz w:val="24"/>
          <w:szCs w:val="24"/>
          <w14:ligatures w14:val="none"/>
        </w:rPr>
        <w:t>Pirkėją</w:t>
      </w:r>
      <w:r w:rsidRPr="00BE0D90">
        <w:rPr>
          <w:rFonts w:ascii="Times New Roman" w:eastAsia="Arial" w:hAnsi="Times New Roman" w:cs="Times New Roman"/>
          <w:sz w:val="24"/>
          <w:szCs w:val="24"/>
          <w14:ligatures w14:val="none"/>
        </w:rPr>
        <w:t xml:space="preserve">. </w:t>
      </w:r>
      <w:r w:rsidRPr="00BE0D90">
        <w:rPr>
          <w:rFonts w:ascii="Times New Roman" w:eastAsia="Calibri" w:hAnsi="Times New Roman" w:cs="Times New Roman"/>
          <w:sz w:val="24"/>
          <w:szCs w:val="24"/>
          <w14:ligatures w14:val="none"/>
        </w:rPr>
        <w:t xml:space="preserve">Pirkėjas (jeigu buvo taikoma pirkimo dokumentuose) turi patikrinti, ar nėra </w:t>
      </w:r>
      <w:r w:rsidRPr="00BE0D90">
        <w:rPr>
          <w:rFonts w:ascii="Times New Roman" w:eastAsia="Cambria" w:hAnsi="Times New Roman" w:cs="Times New Roman"/>
          <w:sz w:val="24"/>
          <w:szCs w:val="24"/>
          <w14:ligatures w14:val="none"/>
        </w:rPr>
        <w:t xml:space="preserve">subtiekėjo pašalinimo pagrindų ir subtiekėjo atitiktį nacionalinio saugumo interesams ir reikalavimams </w:t>
      </w:r>
      <w:r w:rsidRPr="00BE0D90">
        <w:rPr>
          <w:rFonts w:ascii="Times New Roman" w:eastAsia="Arial" w:hAnsi="Times New Roman" w:cs="Times New Roman"/>
          <w:sz w:val="24"/>
          <w:szCs w:val="24"/>
          <w14:ligatures w14:val="none"/>
        </w:rPr>
        <w:t>nebūti registruotu (nuolat gyvenančiu ar turinčiu pilietybę) nepatikimomis laikomose valstybėse ar teritorijose</w:t>
      </w:r>
      <w:r w:rsidRPr="00BE0D90">
        <w:rPr>
          <w:rFonts w:ascii="Times New Roman" w:eastAsia="Cambria" w:hAnsi="Times New Roman" w:cs="Times New Roman"/>
          <w:sz w:val="24"/>
          <w:szCs w:val="24"/>
          <w14:ligatures w14:val="none"/>
        </w:rPr>
        <w:t>. Jeigu subtiekėjo padėtis neatitinka bent vieno iš nurodytų reikalavimų, Pirkėjas reikalauja pakeisti šį subtiekėją reikalavimus atitinkančiu subtiekėju.</w:t>
      </w:r>
      <w:r w:rsidRPr="00BE0D90">
        <w:rPr>
          <w:rFonts w:ascii="Times New Roman" w:eastAsia="Calibri" w:hAnsi="Times New Roman" w:cs="Times New Roman"/>
          <w:sz w:val="24"/>
          <w:szCs w:val="24"/>
          <w14:ligatures w14:val="none"/>
        </w:rPr>
        <w:t xml:space="preserve"> </w:t>
      </w:r>
      <w:r w:rsidRPr="00BE0D90">
        <w:rPr>
          <w:rFonts w:ascii="Times New Roman" w:eastAsia="Cambria" w:hAnsi="Times New Roman" w:cs="Times New Roman"/>
          <w:sz w:val="24"/>
          <w:szCs w:val="24"/>
          <w14:ligatures w14:val="none"/>
        </w:rPr>
        <w:t>Pirkėjas</w:t>
      </w:r>
      <w:r w:rsidRPr="00BE0D90">
        <w:rPr>
          <w:rFonts w:ascii="Times New Roman" w:eastAsia="Calibri" w:hAnsi="Times New Roman" w:cs="Times New Roman"/>
          <w:sz w:val="24"/>
          <w:szCs w:val="24"/>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BE0D90">
        <w:rPr>
          <w:rFonts w:ascii="Times New Roman" w:eastAsia="Cambria" w:hAnsi="Times New Roman" w:cs="Times New Roman"/>
          <w:sz w:val="24"/>
          <w:szCs w:val="24"/>
          <w14:ligatures w14:val="none"/>
        </w:rPr>
        <w:t>Pirkėjui sutikus, Šalys pasirašo Susitarimą, kuris laikomas neatsiejama Sutarties dalimi.</w:t>
      </w:r>
    </w:p>
    <w:p w14:paraId="417E3530" w14:textId="77777777" w:rsidR="00BE0D90" w:rsidRPr="00BE0D90" w:rsidRDefault="00BE0D90" w:rsidP="00BE0D90">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BE0D90">
        <w:rPr>
          <w:rFonts w:ascii="Times New Roman" w:eastAsia="Arial" w:hAnsi="Times New Roman" w:cs="Times New Roman"/>
          <w:sz w:val="24"/>
          <w:szCs w:val="24"/>
          <w14:ligatures w14:val="none"/>
        </w:rPr>
        <w:t>3.2.10. Subtiekėjai, kurių pajėgumais Tiekėjas rėmėsi, kad atitiktų pirkimo dokumentuose nustatytus kvalifikacijos reikalavimus, gali būti keičiami tik šiais atvejais:</w:t>
      </w:r>
    </w:p>
    <w:p w14:paraId="21CB4EE7" w14:textId="77777777" w:rsidR="00BE0D90" w:rsidRPr="00BE0D90" w:rsidRDefault="00BE0D90" w:rsidP="00BE0D90">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BE0D90">
        <w:rPr>
          <w:rFonts w:ascii="Times New Roman" w:eastAsia="Cambria" w:hAnsi="Times New Roman" w:cs="Times New Roman"/>
          <w:sz w:val="24"/>
          <w:szCs w:val="24"/>
          <w14:ligatures w14:val="none"/>
        </w:rPr>
        <w:t xml:space="preserve">3.2.10.1. kai subtiekėjui </w:t>
      </w:r>
      <w:r w:rsidRPr="00BE0D90">
        <w:rPr>
          <w:rFonts w:ascii="Times New Roman" w:eastAsia="Calibri" w:hAnsi="Times New Roman" w:cs="Times New Roman"/>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BE0D90">
        <w:rPr>
          <w:rFonts w:ascii="Times New Roman" w:eastAsia="Cambria" w:hAnsi="Times New Roman" w:cs="Times New Roman"/>
          <w:sz w:val="24"/>
          <w:szCs w:val="24"/>
          <w14:ligatures w14:val="none"/>
        </w:rPr>
        <w:t>;</w:t>
      </w:r>
    </w:p>
    <w:p w14:paraId="0F9EACF1" w14:textId="77777777" w:rsidR="00BE0D90" w:rsidRPr="00BE0D90" w:rsidRDefault="00BE0D90" w:rsidP="00BE0D90">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BE0D90">
        <w:rPr>
          <w:rFonts w:ascii="Times New Roman" w:eastAsia="Cambria" w:hAnsi="Times New Roman" w:cs="Times New Roman"/>
          <w:sz w:val="24"/>
          <w:szCs w:val="24"/>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555D55CB" w14:textId="77777777" w:rsidR="00BE0D90" w:rsidRPr="00BE0D90" w:rsidRDefault="00BE0D90" w:rsidP="00BE0D90">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BE0D90">
        <w:rPr>
          <w:rFonts w:ascii="Times New Roman" w:eastAsia="Cambria" w:hAnsi="Times New Roman" w:cs="Times New Roman"/>
          <w:sz w:val="24"/>
          <w:szCs w:val="24"/>
          <w14:ligatures w14:val="none"/>
        </w:rPr>
        <w:t>3.2.10.3. Tiekėjas ar subtiekėjas privalo pakeisti subtiekėją, jei paaiškėja, kad jis neatitinka jam pirkimo dokumentuose keliamų reikalavimų.</w:t>
      </w:r>
    </w:p>
    <w:p w14:paraId="78B12815" w14:textId="77777777" w:rsidR="00BE0D90" w:rsidRPr="00BE0D90" w:rsidRDefault="00BE0D90" w:rsidP="00BE0D90">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14:ligatures w14:val="none"/>
        </w:rPr>
      </w:pPr>
      <w:r w:rsidRPr="00BE0D90">
        <w:rPr>
          <w:rFonts w:ascii="Times New Roman" w:eastAsia="Cambria" w:hAnsi="Times New Roman" w:cs="Times New Roman"/>
          <w:sz w:val="24"/>
          <w:szCs w:val="24"/>
          <w14:ligatures w14:val="none"/>
        </w:rPr>
        <w:t>3.2.11. </w:t>
      </w:r>
      <w:r w:rsidRPr="00BE0D90">
        <w:rPr>
          <w:rFonts w:ascii="Calibri" w:eastAsia="Calibri" w:hAnsi="Calibri" w:cs="Times New Roman"/>
          <w14:ligatures w14:val="none"/>
        </w:rPr>
        <w:tab/>
      </w:r>
      <w:r w:rsidRPr="00BE0D90">
        <w:rPr>
          <w:rFonts w:ascii="Times New Roman" w:eastAsia="Cambria" w:hAnsi="Times New Roman" w:cs="Times New Roman"/>
          <w:sz w:val="24"/>
          <w:szCs w:val="24"/>
          <w14:ligatures w14:val="none"/>
        </w:rPr>
        <w:t>Tiekėjo (ar subtiekėjų) specialistai, vykdantys Sutartį, gali būti keičiami šiais atvejais:</w:t>
      </w:r>
    </w:p>
    <w:p w14:paraId="3F5B9794" w14:textId="77777777" w:rsidR="00BE0D90" w:rsidRPr="00BE0D90" w:rsidRDefault="00BE0D90" w:rsidP="00BE0D90">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BE0D90">
        <w:rPr>
          <w:rFonts w:ascii="Times New Roman" w:eastAsia="Cambria" w:hAnsi="Times New Roman" w:cs="Times New Roman"/>
          <w:sz w:val="24"/>
          <w:szCs w:val="24"/>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D2DC9C" w14:textId="77777777" w:rsidR="00BE0D90" w:rsidRPr="00BE0D90" w:rsidRDefault="00BE0D90" w:rsidP="00BE0D90">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14:ligatures w14:val="none"/>
        </w:rPr>
      </w:pPr>
      <w:r w:rsidRPr="00BE0D90">
        <w:rPr>
          <w:rFonts w:ascii="Times New Roman" w:eastAsia="Cambria" w:hAnsi="Times New Roman" w:cs="Times New Roman"/>
          <w:sz w:val="24"/>
          <w:szCs w:val="24"/>
          <w14:ligatures w14:val="none"/>
        </w:rPr>
        <w:t>3.2.11.2. Pirkėjo iniciatyva, jei Pirkėjas turi pagrįstų įtarimų, kad Tiekėjo Sutarties vykdymui paskirtas specialistas nekompetentingas vykdyti nustatytas pareigas;</w:t>
      </w:r>
    </w:p>
    <w:p w14:paraId="2F663054" w14:textId="77777777" w:rsidR="00BE0D90" w:rsidRPr="00BE0D90" w:rsidRDefault="00BE0D90" w:rsidP="00BE0D90">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14:ligatures w14:val="none"/>
        </w:rPr>
      </w:pPr>
      <w:r w:rsidRPr="00BE0D90">
        <w:rPr>
          <w:rFonts w:ascii="Times New Roman" w:eastAsia="Cambria" w:hAnsi="Times New Roman" w:cs="Times New Roman"/>
          <w:sz w:val="24"/>
          <w:szCs w:val="24"/>
          <w14:ligatures w14:val="none"/>
        </w:rPr>
        <w:lastRenderedPageBreak/>
        <w:t>3.2.11.3. Tiekėjas ar subtiekėjas privalo pakeisti specialistą, jei paaiškėja, kad jis neatitinka jam pirkimo dokumentuose keliamų reikalavimų.</w:t>
      </w:r>
    </w:p>
    <w:p w14:paraId="7E58D051" w14:textId="77777777" w:rsidR="00BE0D90" w:rsidRPr="00BE0D90" w:rsidRDefault="00BE0D90" w:rsidP="00BE0D90">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BE0D90">
        <w:rPr>
          <w:rFonts w:ascii="Times New Roman" w:eastAsia="Cambria" w:hAnsi="Times New Roman" w:cs="Times New Roman"/>
          <w:color w:val="000000"/>
          <w:sz w:val="24"/>
          <w:szCs w:val="20"/>
          <w14:ligatures w14:val="none"/>
        </w:rPr>
        <w:t xml:space="preserve">3.2.12. Naujas specialistas ir (ar) subtiekėjas Tiekėjo prašymo pakeisti specialistą ir (ar) subtiekėją pateikimo metu turi atitikti pirkimo dokumentuose specialistui ir (ar) subtiekėjui keliamus reikalavimus </w:t>
      </w:r>
      <w:r w:rsidRPr="00BE0D90">
        <w:rPr>
          <w:rFonts w:ascii="Times New Roman" w:eastAsia="Cambria" w:hAnsi="Times New Roman" w:cs="Times New Roman"/>
          <w:color w:val="000000"/>
          <w:sz w:val="24"/>
          <w:szCs w:val="24"/>
          <w14:ligatures w14:val="none"/>
        </w:rPr>
        <w:t>ir Tiekėjo pasiūlyme nurodytas Kokybinių kriterijų reikšmes.</w:t>
      </w:r>
    </w:p>
    <w:p w14:paraId="303CB068" w14:textId="77777777" w:rsidR="00BE0D90" w:rsidRPr="00BE0D90" w:rsidRDefault="00BE0D90" w:rsidP="00BE0D90">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BE0D90">
        <w:rPr>
          <w:rFonts w:ascii="Times New Roman" w:eastAsia="Cambria" w:hAnsi="Times New Roman" w:cs="Times New Roman"/>
          <w:sz w:val="24"/>
          <w:szCs w:val="24"/>
          <w14:ligatures w14:val="none"/>
        </w:rPr>
        <w:t xml:space="preserve">3.2.13. Tiekėjas privalo ne vėliau nei prieš 5 (penkias) darbo dienas iki numatomo subtiekėjo, </w:t>
      </w:r>
      <w:r w:rsidRPr="00BE0D90">
        <w:rPr>
          <w:rFonts w:ascii="Times New Roman" w:eastAsia="Arial" w:hAnsi="Times New Roman" w:cs="Times New Roman"/>
          <w:sz w:val="24"/>
          <w:szCs w:val="24"/>
          <w14:ligatures w14:val="none"/>
        </w:rPr>
        <w:t>kurio pajėgumais Tiekėjas rėmėsi, kad atitiktų pirkimo dokumentuose nustatytus kvalifikacijos reikalavimus,</w:t>
      </w:r>
      <w:r w:rsidRPr="00BE0D90">
        <w:rPr>
          <w:rFonts w:ascii="Times New Roman" w:eastAsia="Cambria" w:hAnsi="Times New Roman" w:cs="Times New Roman"/>
          <w:sz w:val="24"/>
          <w:szCs w:val="24"/>
          <w14:ligatures w14:val="none"/>
        </w:rPr>
        <w:t xml:space="preserve"> </w:t>
      </w:r>
      <w:r w:rsidRPr="00BE0D90">
        <w:rPr>
          <w:rFonts w:ascii="Times New Roman" w:eastAsia="Arial" w:hAnsi="Times New Roman" w:cs="Times New Roman"/>
          <w:sz w:val="24"/>
          <w:szCs w:val="24"/>
          <w14:ligatures w14:val="none"/>
        </w:rPr>
        <w:t xml:space="preserve">ir (ar) specialisto </w:t>
      </w:r>
      <w:r w:rsidRPr="00BE0D90">
        <w:rPr>
          <w:rFonts w:ascii="Times New Roman" w:eastAsia="Cambria" w:hAnsi="Times New Roman" w:cs="Times New Roman"/>
          <w:sz w:val="24"/>
          <w:szCs w:val="24"/>
          <w14:ligatures w14:val="none"/>
        </w:rPr>
        <w:t>keitimo pateikti Pirkėjui šiuos dokumentus:</w:t>
      </w:r>
    </w:p>
    <w:p w14:paraId="23485EB9" w14:textId="77777777" w:rsidR="00BE0D90" w:rsidRPr="00BE0D90" w:rsidRDefault="00BE0D90" w:rsidP="00BE0D90">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BE0D90">
        <w:rPr>
          <w:rFonts w:ascii="Times New Roman" w:eastAsia="Cambria" w:hAnsi="Times New Roman" w:cs="Times New Roman"/>
          <w:sz w:val="24"/>
          <w:szCs w:val="24"/>
          <w14:ligatures w14:val="none"/>
        </w:rPr>
        <w:t>3.2.13.1. argumentuotą rašytinį prašymą pakeisti subtiekėją ir (ar) specialistą, paaiškinant keitimo aplinkybę. Pirkėjas pasilieka teisę paprašyti įrodymų, pagrindžiančių keitimo aplinkybę;</w:t>
      </w:r>
    </w:p>
    <w:p w14:paraId="2A66A9FD" w14:textId="77777777" w:rsidR="00BE0D90" w:rsidRPr="00BE0D90" w:rsidRDefault="00BE0D90" w:rsidP="00BE0D90">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BE0D90">
        <w:rPr>
          <w:rFonts w:ascii="Times New Roman" w:eastAsia="Cambria" w:hAnsi="Times New Roman" w:cs="Times New Roman"/>
          <w:sz w:val="24"/>
          <w:szCs w:val="24"/>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E0D90">
        <w:rPr>
          <w:rFonts w:ascii="Times New Roman" w:eastAsia="Arial" w:hAnsi="Times New Roman" w:cs="Times New Roman"/>
          <w:sz w:val="24"/>
          <w:szCs w:val="24"/>
          <w14:ligatures w14:val="none"/>
        </w:rPr>
        <w:t>nacionalinio saugumo interesams bei reikalavimams</w:t>
      </w:r>
      <w:r w:rsidRPr="00BE0D90">
        <w:rPr>
          <w:rFonts w:ascii="Times New Roman" w:eastAsia="Cambria" w:hAnsi="Times New Roman" w:cs="Times New Roman"/>
          <w:sz w:val="24"/>
          <w:szCs w:val="24"/>
          <w14:ligatures w14:val="none"/>
        </w:rPr>
        <w:t xml:space="preserve"> </w:t>
      </w:r>
      <w:r w:rsidRPr="00BE0D90">
        <w:rPr>
          <w:rFonts w:ascii="Times New Roman" w:eastAsia="Arial" w:hAnsi="Times New Roman" w:cs="Times New Roman"/>
          <w:sz w:val="24"/>
          <w:szCs w:val="24"/>
          <w14:ligatures w14:val="none"/>
        </w:rPr>
        <w:t>nebūti registruotu (nuolat gyvenančiu ar turinčiu pilietybę) nepatikimomis laikomose valstybėse ar teritorijose</w:t>
      </w:r>
      <w:r w:rsidRPr="00BE0D90">
        <w:rPr>
          <w:rFonts w:ascii="Times New Roman" w:eastAsia="Cambria" w:hAnsi="Times New Roman" w:cs="Times New Roman"/>
          <w:sz w:val="24"/>
          <w:szCs w:val="24"/>
          <w14:ligatures w14:val="none"/>
        </w:rPr>
        <w:t xml:space="preserve"> (jei taikoma) įrodančius dokumentus pagal Sutarties reikalavimus.</w:t>
      </w:r>
    </w:p>
    <w:p w14:paraId="3F940D07" w14:textId="77777777" w:rsidR="00BE0D90" w:rsidRPr="00BE0D90" w:rsidRDefault="00BE0D90" w:rsidP="00BE0D90">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BE0D90">
        <w:rPr>
          <w:rFonts w:ascii="Times New Roman" w:eastAsia="Cambria" w:hAnsi="Times New Roman" w:cs="Times New Roman"/>
          <w:sz w:val="24"/>
          <w:szCs w:val="24"/>
          <w14:ligatures w14:val="none"/>
        </w:rPr>
        <w:t xml:space="preserve">3.2.14. Pirkėjas, gavęs Tiekėjo prašymą su kitais Sutartyje nurodytais dokumentais, per 5 (penkias) darbo dienas įvertina keitimo galimybę ir raštu informuoja Tiekėją apie sutikimą pakeisti subtiekėją, </w:t>
      </w:r>
      <w:r w:rsidRPr="00BE0D90">
        <w:rPr>
          <w:rFonts w:ascii="Times New Roman" w:eastAsia="Arial" w:hAnsi="Times New Roman" w:cs="Times New Roman"/>
          <w:sz w:val="24"/>
          <w:szCs w:val="24"/>
          <w14:ligatures w14:val="none"/>
        </w:rPr>
        <w:t>kurio pajėgumais Tiekėjas rėmėsi, kad atitiktų pirkimo dokumentuose nustatytus kvalifikacijos reikalavimus,</w:t>
      </w:r>
      <w:r w:rsidRPr="00BE0D90">
        <w:rPr>
          <w:rFonts w:ascii="Times New Roman" w:eastAsia="Cambria" w:hAnsi="Times New Roman" w:cs="Times New Roman"/>
          <w:sz w:val="24"/>
          <w:szCs w:val="24"/>
          <w14:ligatures w14:val="none"/>
        </w:rPr>
        <w:t xml:space="preserve"> ir (ar) specialistą. Pirkėjui sutikus, Šalys pasirašo Susitarimą, kuris laikomas neatsiejama Sutarties dalimi.</w:t>
      </w:r>
    </w:p>
    <w:p w14:paraId="2DC48F46"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68B94014"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olor w:val="000000"/>
          <w:kern w:val="0"/>
          <w:sz w:val="24"/>
          <w:szCs w:val="24"/>
          <w14:ligatures w14:val="none"/>
        </w:rPr>
        <w:t>3.3. Jungtinės veiklos partnerių keitimas</w:t>
      </w:r>
    </w:p>
    <w:p w14:paraId="25DC1C54"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08378CEC"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shd w:val="clear" w:color="auto" w:fill="FFFFFF"/>
          <w14:ligatures w14:val="none"/>
        </w:rPr>
        <w:t xml:space="preserve">3.3.1. Tiekėjas, vykdantis Sutartį </w:t>
      </w:r>
      <w:r w:rsidRPr="00BE0D90">
        <w:rPr>
          <w:rFonts w:ascii="Times New Roman" w:eastAsia="Cambria" w:hAnsi="Times New Roman" w:cs="Times New Roman"/>
          <w:sz w:val="24"/>
          <w:szCs w:val="24"/>
          <w14:ligatures w14:val="none"/>
        </w:rPr>
        <w:t xml:space="preserve">kaip tiekėjų grupė, veikianti </w:t>
      </w:r>
      <w:r w:rsidRPr="00BE0D90">
        <w:rPr>
          <w:rFonts w:ascii="Times New Roman" w:eastAsia="Cambria" w:hAnsi="Times New Roman" w:cs="Times New Roman"/>
          <w:sz w:val="24"/>
          <w:szCs w:val="24"/>
          <w:shd w:val="clear" w:color="auto" w:fill="FFFFFF"/>
          <w14:ligatures w14:val="none"/>
        </w:rPr>
        <w:t>jungtinės veiklos</w:t>
      </w:r>
      <w:r w:rsidRPr="00BE0D90">
        <w:rPr>
          <w:rFonts w:ascii="Times New Roman" w:eastAsia="Cambria" w:hAnsi="Times New Roman" w:cs="Times New Roman"/>
          <w:sz w:val="24"/>
          <w:szCs w:val="24"/>
          <w14:ligatures w14:val="none"/>
        </w:rPr>
        <w:t xml:space="preserve"> sutarties</w:t>
      </w:r>
      <w:r w:rsidRPr="00BE0D90">
        <w:rPr>
          <w:rFonts w:ascii="Times New Roman" w:eastAsia="Cambria" w:hAnsi="Times New Roman" w:cs="Times New Roman"/>
          <w:sz w:val="24"/>
          <w:szCs w:val="24"/>
          <w:shd w:val="clear" w:color="auto" w:fill="FFFFFF"/>
          <w14:ligatures w14:val="none"/>
        </w:rPr>
        <w:t xml:space="preserve"> pagrindu</w:t>
      </w:r>
      <w:r w:rsidRPr="00BE0D90">
        <w:rPr>
          <w:rFonts w:ascii="Times New Roman" w:eastAsia="Times New Roman" w:hAnsi="Times New Roman" w:cs="Times New Roman"/>
          <w:color w:val="000000"/>
          <w:kern w:val="0"/>
          <w:sz w:val="24"/>
          <w:szCs w:val="24"/>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625FB5F"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shd w:val="clear" w:color="auto" w:fill="FFFFFF"/>
          <w14:ligatures w14:val="none"/>
        </w:rPr>
        <w:t xml:space="preserve">3.3.2. Tiekėjas, vykdantis Sutartį </w:t>
      </w:r>
      <w:r w:rsidRPr="00BE0D90">
        <w:rPr>
          <w:rFonts w:ascii="Times New Roman" w:eastAsia="Cambria" w:hAnsi="Times New Roman" w:cs="Times New Roman"/>
          <w:sz w:val="24"/>
          <w:szCs w:val="24"/>
          <w:shd w:val="clear" w:color="auto" w:fill="FFFFFF"/>
          <w14:ligatures w14:val="none"/>
        </w:rPr>
        <w:t>kaip tiekėjų grupė</w:t>
      </w:r>
      <w:r w:rsidRPr="00BE0D90">
        <w:rPr>
          <w:rFonts w:ascii="Times New Roman" w:eastAsia="Times New Roman" w:hAnsi="Times New Roman" w:cs="Times New Roman"/>
          <w:color w:val="000000"/>
          <w:kern w:val="0"/>
          <w:sz w:val="24"/>
          <w:szCs w:val="24"/>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A2949DA"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shd w:val="clear" w:color="auto" w:fill="FFFFFF"/>
          <w14:ligatures w14:val="none"/>
        </w:rPr>
        <w:t>3.3.3. Tiekėjas privalo ne vėliau nei prieš 10 (dešimt) darbo dienų iki numatomo Partnerio keitimo arba atsisakymo pateikti Pirkėjui šiuos dokumentus:</w:t>
      </w:r>
    </w:p>
    <w:p w14:paraId="6D02D79B"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shd w:val="clear" w:color="auto" w:fill="FFFFFF"/>
          <w14:ligatures w14:val="none"/>
        </w:rPr>
        <w:t>3.3.3.1. </w:t>
      </w:r>
      <w:r w:rsidRPr="00BE0D90">
        <w:rPr>
          <w:rFonts w:ascii="Times New Roman" w:eastAsia="Cambria" w:hAnsi="Times New Roman" w:cs="Times New Roman"/>
          <w:sz w:val="24"/>
          <w:szCs w:val="24"/>
          <w:shd w:val="clear" w:color="auto" w:fill="FFFFFF"/>
          <w14:ligatures w14:val="none"/>
        </w:rPr>
        <w:t>argumentuotą</w:t>
      </w:r>
      <w:r w:rsidRPr="00BE0D90">
        <w:rPr>
          <w:rFonts w:ascii="Times New Roman" w:eastAsia="Times New Roman" w:hAnsi="Times New Roman" w:cs="Times New Roman"/>
          <w:color w:val="000000"/>
          <w:kern w:val="0"/>
          <w:sz w:val="24"/>
          <w:szCs w:val="24"/>
          <w:shd w:val="clear" w:color="auto" w:fill="FFFFFF"/>
          <w14:ligatures w14:val="none"/>
        </w:rPr>
        <w:t xml:space="preserve"> prašymą pakeisti Tiekėjo sudėtį ir įrodymus, pagrindžiančius bent vieną Partnerio atsisakymo ar keitimo aplinkybę, nurodytą Sutartyje;</w:t>
      </w:r>
    </w:p>
    <w:p w14:paraId="211643FB"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BE0D90">
        <w:rPr>
          <w:rFonts w:ascii="Times New Roman" w:eastAsia="Cambria" w:hAnsi="Times New Roman" w:cs="Times New Roman"/>
          <w:sz w:val="24"/>
          <w:szCs w:val="24"/>
          <w:shd w:val="clear" w:color="auto" w:fill="FFFFFF"/>
          <w14:ligatures w14:val="none"/>
        </w:rPr>
        <w:t>pasiliekantysis Partneris ir (ar) naujai pasitelktas Partneris</w:t>
      </w:r>
      <w:r w:rsidRPr="00BE0D90">
        <w:rPr>
          <w:rFonts w:ascii="Times New Roman" w:eastAsia="Times New Roman" w:hAnsi="Times New Roman" w:cs="Times New Roman"/>
          <w:color w:val="000000"/>
          <w:kern w:val="0"/>
          <w:sz w:val="24"/>
          <w:szCs w:val="24"/>
          <w:shd w:val="clear" w:color="auto" w:fill="FFFFFF"/>
          <w14:ligatures w14:val="none"/>
        </w:rPr>
        <w:t>;</w:t>
      </w:r>
    </w:p>
    <w:p w14:paraId="6E3AB299" w14:textId="77777777" w:rsidR="00BE0D90" w:rsidRPr="00BE0D90" w:rsidRDefault="00BE0D90" w:rsidP="00BE0D90">
      <w:pPr>
        <w:spacing w:after="0" w:line="240" w:lineRule="auto"/>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E0D90">
        <w:rPr>
          <w:rFonts w:ascii="Times New Roman" w:eastAsia="Times New Roman" w:hAnsi="Times New Roman" w:cs="Times New Roman"/>
          <w:color w:val="000000"/>
          <w:kern w:val="0"/>
          <w:sz w:val="24"/>
          <w:szCs w:val="24"/>
          <w14:ligatures w14:val="none"/>
        </w:rPr>
        <w:t xml:space="preserve">nacionalinio saugumo interesams </w:t>
      </w:r>
      <w:r w:rsidRPr="00BE0D90">
        <w:rPr>
          <w:rFonts w:ascii="Times New Roman" w:eastAsia="Cambria" w:hAnsi="Times New Roman" w:cs="Times New Roman"/>
          <w:sz w:val="24"/>
          <w:szCs w:val="24"/>
          <w14:ligatures w14:val="none"/>
        </w:rPr>
        <w:t xml:space="preserve">bei reikalavimams </w:t>
      </w:r>
      <w:r w:rsidRPr="00BE0D90">
        <w:rPr>
          <w:rFonts w:ascii="Times New Roman" w:eastAsia="Arial" w:hAnsi="Times New Roman" w:cs="Times New Roman"/>
          <w:sz w:val="24"/>
          <w:szCs w:val="24"/>
          <w:shd w:val="clear" w:color="auto" w:fill="FFFFFF"/>
          <w14:ligatures w14:val="none"/>
        </w:rPr>
        <w:t>nebūti registruotu (nuolat gyvenančiu ar turinčiu pilietybę) nepatikimomis laikomose valstybėse ar teritorijose</w:t>
      </w:r>
      <w:r w:rsidRPr="00BE0D90">
        <w:rPr>
          <w:rFonts w:ascii="Times New Roman" w:eastAsia="Cambria" w:hAnsi="Times New Roman" w:cs="Times New Roman"/>
          <w:sz w:val="24"/>
          <w:szCs w:val="24"/>
          <w:shd w:val="clear" w:color="auto" w:fill="FFFFFF"/>
          <w14:ligatures w14:val="none"/>
        </w:rPr>
        <w:t xml:space="preserve"> (jei taikoma)</w:t>
      </w:r>
      <w:r w:rsidRPr="00BE0D90">
        <w:rPr>
          <w:rFonts w:ascii="Times New Roman" w:eastAsia="Times New Roman" w:hAnsi="Times New Roman" w:cs="Times New Roman"/>
          <w:color w:val="000000"/>
          <w:kern w:val="0"/>
          <w:sz w:val="24"/>
          <w:szCs w:val="24"/>
          <w:shd w:val="clear" w:color="auto" w:fill="FFFFFF"/>
          <w14:ligatures w14:val="none"/>
        </w:rPr>
        <w:t>.</w:t>
      </w:r>
    </w:p>
    <w:p w14:paraId="5CE27D2F" w14:textId="77777777" w:rsidR="00BE0D90" w:rsidRPr="00BE0D90" w:rsidRDefault="00BE0D90" w:rsidP="00BE0D9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14:ligatures w14:val="none"/>
        </w:rPr>
      </w:pPr>
      <w:r w:rsidRPr="00BE0D90">
        <w:rPr>
          <w:rFonts w:ascii="Times New Roman" w:eastAsia="Times New Roman" w:hAnsi="Times New Roman" w:cs="Times New Roman"/>
          <w:color w:val="000000"/>
          <w:kern w:val="0"/>
          <w:sz w:val="24"/>
          <w:szCs w:val="24"/>
          <w:shd w:val="clear" w:color="auto" w:fill="FFFFFF"/>
          <w14:ligatures w14:val="none"/>
        </w:rPr>
        <w:lastRenderedPageBreak/>
        <w:t xml:space="preserve">3.3.4. Pirkėjas, gavęs Tiekėjo prašymą su kitais Sutartyje nurodytais dokumentais, per 10 (dešimt) darbo dienų įvertina keitimo galimybes ir raštu informuoja Tiekėją </w:t>
      </w:r>
      <w:r w:rsidRPr="00BE0D90">
        <w:rPr>
          <w:rFonts w:ascii="Times New Roman" w:eastAsia="Cambria" w:hAnsi="Times New Roman" w:cs="Times New Roman"/>
          <w:sz w:val="24"/>
          <w:szCs w:val="24"/>
          <w:shd w:val="clear" w:color="auto" w:fill="FFFFFF"/>
          <w14:ligatures w14:val="none"/>
        </w:rPr>
        <w:t>apie sutikimą arba apie ne</w:t>
      </w:r>
      <w:r w:rsidRPr="00BE0D90">
        <w:rPr>
          <w:rFonts w:ascii="Times New Roman" w:eastAsia="Cambria" w:hAnsi="Times New Roman" w:cs="Times New Roman"/>
          <w:sz w:val="24"/>
          <w:szCs w:val="24"/>
          <w14:ligatures w14:val="none"/>
        </w:rPr>
        <w:t xml:space="preserve">sutikimą </w:t>
      </w:r>
      <w:r w:rsidRPr="00BE0D90">
        <w:rPr>
          <w:rFonts w:ascii="Times New Roman" w:eastAsia="Cambria" w:hAnsi="Times New Roman" w:cs="Times New Roman"/>
          <w:sz w:val="24"/>
          <w:szCs w:val="24"/>
          <w:shd w:val="clear" w:color="auto" w:fill="FFFFFF"/>
          <w14:ligatures w14:val="none"/>
        </w:rPr>
        <w:t>atsisakyti ar pakeisti Partnerį</w:t>
      </w:r>
      <w:r w:rsidRPr="00BE0D90">
        <w:rPr>
          <w:rFonts w:ascii="Times New Roman" w:eastAsia="Times New Roman" w:hAnsi="Times New Roman" w:cs="Times New Roman"/>
          <w:color w:val="000000"/>
          <w:kern w:val="0"/>
          <w:sz w:val="24"/>
          <w:szCs w:val="24"/>
          <w:shd w:val="clear" w:color="auto" w:fill="FFFFFF"/>
          <w14:ligatures w14:val="none"/>
        </w:rPr>
        <w:t xml:space="preserve">. Pirkėjui sutikus, Šalys pasirašo Susitarimą, kuris laikomas neatsiejama Sutarties dalimi. </w:t>
      </w:r>
      <w:r w:rsidRPr="00BE0D90">
        <w:rPr>
          <w:rFonts w:ascii="Times New Roman" w:eastAsia="Cambria" w:hAnsi="Times New Roman" w:cs="Times New Roman"/>
          <w:sz w:val="24"/>
          <w:szCs w:val="24"/>
          <w:shd w:val="clear" w:color="auto" w:fill="FFFFFF"/>
          <w14:ligatures w14:val="none"/>
        </w:rPr>
        <w:t>Prieš Susitarimo pasirašymą, Pirkėjui pateikiama naujos jungtinės veiklos sutarties ar esamos jungtinės veiklos sutarties pakeitimo kopija arba nuorašas.</w:t>
      </w:r>
    </w:p>
    <w:p w14:paraId="77E95999" w14:textId="77777777" w:rsidR="00BE0D90" w:rsidRPr="00BE0D90" w:rsidRDefault="00BE0D90" w:rsidP="00BE0D90">
      <w:pPr>
        <w:spacing w:after="0" w:line="240" w:lineRule="auto"/>
        <w:rPr>
          <w:rFonts w:ascii="Times New Roman" w:eastAsia="Times New Roman" w:hAnsi="Times New Roman" w:cs="Times New Roman"/>
          <w:kern w:val="0"/>
          <w:sz w:val="14"/>
          <w:szCs w:val="14"/>
          <w14:ligatures w14:val="none"/>
        </w:rPr>
      </w:pPr>
    </w:p>
    <w:p w14:paraId="4E1F4781"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210702B2"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olor w:val="000000"/>
          <w:kern w:val="0"/>
          <w:sz w:val="24"/>
          <w:szCs w:val="24"/>
          <w14:ligatures w14:val="none"/>
        </w:rPr>
        <w:t>3.4.  Susitarimai dėl tiesioginio atsiskaitymo su subtiekėjais</w:t>
      </w:r>
    </w:p>
    <w:p w14:paraId="24FF308C"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6CF62214"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3.4.1. </w:t>
      </w:r>
      <w:r w:rsidRPr="00BE0D90">
        <w:rPr>
          <w:rFonts w:ascii="Times New Roman" w:eastAsia="Times New Roman"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39865473"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3.4.1.1. </w:t>
      </w:r>
      <w:r w:rsidRPr="00BE0D90">
        <w:rPr>
          <w:rFonts w:ascii="Times New Roman" w:eastAsia="Times New Roman" w:hAnsi="Times New Roman" w:cs="Times New Roman"/>
          <w:color w:val="000000"/>
          <w:kern w:val="0"/>
          <w:sz w:val="24"/>
          <w:szCs w:val="24"/>
          <w:shd w:val="clear" w:color="auto" w:fill="FFFFFF"/>
          <w14:ligatures w14:val="none"/>
        </w:rPr>
        <w:t xml:space="preserve">sudarius Sutartį, Tiekėjas ne vėliau negu Sutartis pradedama vykdyti, įsipareigoja Pirkėjui raštu pateikti tuo metu žinomų subtiekėjų pavadinimus, atstovus ir jų </w:t>
      </w:r>
      <w:r w:rsidRPr="00BE0D90">
        <w:rPr>
          <w:rFonts w:ascii="Times New Roman" w:eastAsia="Cambria" w:hAnsi="Times New Roman" w:cs="Times New Roman"/>
          <w:sz w:val="24"/>
          <w:szCs w:val="24"/>
          <w:shd w:val="clear" w:color="auto" w:fill="FFFFFF"/>
          <w14:ligatures w14:val="none"/>
        </w:rPr>
        <w:t>kontaktinius duomenis</w:t>
      </w:r>
      <w:r w:rsidRPr="00BE0D90">
        <w:rPr>
          <w:rFonts w:ascii="Times New Roman" w:eastAsia="Times New Roman" w:hAnsi="Times New Roman" w:cs="Times New Roman"/>
          <w:color w:val="000000"/>
          <w:kern w:val="0"/>
          <w:sz w:val="24"/>
          <w:szCs w:val="24"/>
          <w:shd w:val="clear" w:color="auto" w:fill="FFFFFF"/>
          <w14:ligatures w14:val="none"/>
        </w:rPr>
        <w:t>. Pirkėjas taip pat reikalauja, kad Tiekėjas informuotų apie minėtos informacijos pasikeitimus bei</w:t>
      </w:r>
      <w:r w:rsidRPr="00BE0D90">
        <w:rPr>
          <w:rFonts w:ascii="Times New Roman" w:eastAsia="Times New Roman" w:hAnsi="Times New Roman" w:cs="Times New Roman"/>
          <w:b/>
          <w:bCs/>
          <w:color w:val="5C5D5D"/>
          <w:kern w:val="0"/>
          <w:sz w:val="24"/>
          <w:szCs w:val="24"/>
          <w14:ligatures w14:val="none"/>
        </w:rPr>
        <w:t> </w:t>
      </w:r>
      <w:r w:rsidRPr="00BE0D90">
        <w:rPr>
          <w:rFonts w:ascii="Times New Roman" w:eastAsia="Times New Roman" w:hAnsi="Times New Roman" w:cs="Times New Roman"/>
          <w:color w:val="000000"/>
          <w:kern w:val="0"/>
          <w:sz w:val="24"/>
          <w:szCs w:val="24"/>
          <w:shd w:val="clear" w:color="auto" w:fill="FFFFFF"/>
          <w14:ligatures w14:val="none"/>
        </w:rPr>
        <w:t>naujų subtiekėjų pasitelkimą visu Sutarties vykdymo metu;</w:t>
      </w:r>
    </w:p>
    <w:p w14:paraId="71628AED"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3.4.1.2. </w:t>
      </w:r>
      <w:r w:rsidRPr="00BE0D90">
        <w:rPr>
          <w:rFonts w:ascii="Times New Roman" w:eastAsia="Times New Roman" w:hAnsi="Times New Roman" w:cs="Times New Roman"/>
          <w:color w:val="000000"/>
          <w:kern w:val="0"/>
          <w:sz w:val="24"/>
          <w:szCs w:val="24"/>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6C78AD6A"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3.4.1.3. </w:t>
      </w:r>
      <w:r w:rsidRPr="00BE0D90">
        <w:rPr>
          <w:rFonts w:ascii="Times New Roman" w:eastAsia="Times New Roman" w:hAnsi="Times New Roman" w:cs="Times New Roman"/>
          <w:color w:val="000000"/>
          <w:kern w:val="0"/>
          <w:sz w:val="24"/>
          <w:szCs w:val="24"/>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E0D90">
        <w:rPr>
          <w:rFonts w:ascii="Times New Roman" w:eastAsia="Times New Roman" w:hAnsi="Times New Roman" w:cs="Times New Roman"/>
          <w:color w:val="000000"/>
          <w:kern w:val="0"/>
          <w:sz w:val="24"/>
          <w:szCs w:val="24"/>
          <w:shd w:val="clear" w:color="auto" w:fill="FFFFFF"/>
          <w14:ligatures w14:val="none"/>
        </w:rPr>
        <w:t>subtiekimo</w:t>
      </w:r>
      <w:proofErr w:type="spellEnd"/>
      <w:r w:rsidRPr="00BE0D90">
        <w:rPr>
          <w:rFonts w:ascii="Times New Roman" w:eastAsia="Times New Roman" w:hAnsi="Times New Roman" w:cs="Times New Roman"/>
          <w:color w:val="000000"/>
          <w:kern w:val="0"/>
          <w:sz w:val="24"/>
          <w:szCs w:val="24"/>
          <w:shd w:val="clear" w:color="auto" w:fill="FFFFFF"/>
          <w14:ligatures w14:val="none"/>
        </w:rPr>
        <w:t xml:space="preserve"> sutartyje nustatytus reikalavimus;</w:t>
      </w:r>
    </w:p>
    <w:p w14:paraId="6CA1BD82"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3.4.1.4. </w:t>
      </w:r>
      <w:r w:rsidRPr="00BE0D90">
        <w:rPr>
          <w:rFonts w:ascii="Times New Roman" w:eastAsia="Times New Roman"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13F003C3"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79CD1A17"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aps/>
          <w:color w:val="000000"/>
          <w:kern w:val="0"/>
          <w:sz w:val="24"/>
          <w:szCs w:val="24"/>
          <w14:ligatures w14:val="none"/>
        </w:rPr>
        <w:t>4.  ŠALIŲ BENDRADARBIAVIMAS</w:t>
      </w:r>
    </w:p>
    <w:p w14:paraId="4C6EE4C8"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554BB362"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olor w:val="000000"/>
          <w:kern w:val="0"/>
          <w:sz w:val="24"/>
          <w:szCs w:val="24"/>
          <w14:ligatures w14:val="none"/>
        </w:rPr>
        <w:t>4.1.  Šalių bendradarbiavimo pareiga</w:t>
      </w:r>
    </w:p>
    <w:p w14:paraId="542D9190" w14:textId="77777777" w:rsidR="00BE0D90" w:rsidRPr="00BE0D90" w:rsidRDefault="00BE0D90" w:rsidP="00BE0D90">
      <w:pPr>
        <w:spacing w:after="0" w:line="257" w:lineRule="atLeast"/>
        <w:rPr>
          <w:rFonts w:ascii="Times New Roman" w:eastAsia="Times New Roman" w:hAnsi="Times New Roman" w:cs="Times New Roman"/>
          <w:color w:val="000000"/>
          <w:kern w:val="0"/>
          <w:sz w:val="24"/>
          <w:szCs w:val="24"/>
          <w14:ligatures w14:val="none"/>
        </w:rPr>
      </w:pPr>
    </w:p>
    <w:p w14:paraId="73362EC8"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0AD96F6"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4.1.2. Šalys įsipareigoja užtikrinti, kad viena kitai teiks dokumentus ir (ar) kitą informaciją, kurie yra būtini Šalių tinkamam įsipareigojimų įvykdymui pagal Sutartį.</w:t>
      </w:r>
    </w:p>
    <w:p w14:paraId="1E8508DA"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4.1.3. </w:t>
      </w:r>
      <w:r w:rsidRPr="00BE0D90">
        <w:rPr>
          <w:rFonts w:ascii="Times New Roman" w:eastAsia="Times New Roman" w:hAnsi="Times New Roman" w:cs="Times New Roman"/>
          <w:color w:val="000000"/>
          <w:kern w:val="0"/>
          <w:sz w:val="24"/>
          <w:szCs w:val="24"/>
          <w:shd w:val="clear" w:color="auto" w:fill="FFFFFF"/>
          <w14:ligatures w14:val="none"/>
        </w:rPr>
        <w:t>Jeigu Šalis susiduria su </w:t>
      </w:r>
      <w:r w:rsidRPr="00BE0D90">
        <w:rPr>
          <w:rFonts w:ascii="Times New Roman" w:eastAsia="Times New Roman" w:hAnsi="Times New Roman" w:cs="Times New Roman"/>
          <w:color w:val="000000"/>
          <w:kern w:val="0"/>
          <w:sz w:val="24"/>
          <w:szCs w:val="24"/>
          <w14:ligatures w14:val="none"/>
        </w:rPr>
        <w:t>S</w:t>
      </w:r>
      <w:r w:rsidRPr="00BE0D90">
        <w:rPr>
          <w:rFonts w:ascii="Times New Roman" w:eastAsia="Times New Roman" w:hAnsi="Times New Roman" w:cs="Times New Roman"/>
          <w:color w:val="000000"/>
          <w:kern w:val="0"/>
          <w:sz w:val="24"/>
          <w:szCs w:val="24"/>
          <w:shd w:val="clear" w:color="auto" w:fill="FFFFFF"/>
          <w14:ligatures w14:val="none"/>
        </w:rPr>
        <w:t>utarties vykdymo kliūtimi, ji turi nedelsdama, bet ne vėliau kaip per 5 (penkias) darbo dienas, įspėti kitą Šalį apie tokia</w:t>
      </w:r>
      <w:r w:rsidRPr="00BE0D90">
        <w:rPr>
          <w:rFonts w:ascii="Times New Roman" w:eastAsia="Times New Roman" w:hAnsi="Times New Roman" w:cs="Times New Roman"/>
          <w:color w:val="000000"/>
          <w:kern w:val="0"/>
          <w:sz w:val="24"/>
          <w:szCs w:val="24"/>
          <w14:ligatures w14:val="none"/>
        </w:rPr>
        <w:t>s</w:t>
      </w:r>
      <w:r w:rsidRPr="00BE0D90">
        <w:rPr>
          <w:rFonts w:ascii="Times New Roman" w:eastAsia="Times New Roman" w:hAnsi="Times New Roman" w:cs="Times New Roman"/>
          <w:color w:val="000000"/>
          <w:kern w:val="0"/>
          <w:sz w:val="24"/>
          <w:szCs w:val="24"/>
          <w:shd w:val="clear" w:color="auto" w:fill="FFFFFF"/>
          <w14:ligatures w14:val="none"/>
        </w:rPr>
        <w:t> kliūtis</w:t>
      </w:r>
      <w:r w:rsidRPr="00BE0D90">
        <w:rPr>
          <w:rFonts w:ascii="Times New Roman" w:eastAsia="Times New Roman" w:hAnsi="Times New Roman" w:cs="Times New Roman"/>
          <w:color w:val="000000"/>
          <w:kern w:val="0"/>
          <w:sz w:val="24"/>
          <w:szCs w:val="24"/>
          <w14:ligatures w14:val="none"/>
        </w:rPr>
        <w:t> ir imtis visų nuo jos priklausančių protingų priemonių toms kliūtims pašalinti.</w:t>
      </w:r>
    </w:p>
    <w:p w14:paraId="70B1507C"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5D69A0B7"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olor w:val="000000"/>
          <w:kern w:val="0"/>
          <w:sz w:val="24"/>
          <w:szCs w:val="24"/>
          <w14:ligatures w14:val="none"/>
        </w:rPr>
        <w:t>4.2.  Kontaktiniai asmenys</w:t>
      </w:r>
    </w:p>
    <w:p w14:paraId="384771DC"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27E7D58C"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3F8206C"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1008A6D"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CCB6477"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51DA2683"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aps/>
          <w:color w:val="000000"/>
          <w:kern w:val="0"/>
          <w:sz w:val="24"/>
          <w:szCs w:val="24"/>
          <w14:ligatures w14:val="none"/>
        </w:rPr>
        <w:lastRenderedPageBreak/>
        <w:t>5.  SUTARTIES VYKDYMO METU PATEIKIAMI DOKUMENTAI</w:t>
      </w:r>
    </w:p>
    <w:p w14:paraId="39043E0A"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72CCE64A"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5.1. Jeigu Tiekėjas turi parengti ir (ar) pateikti Pirkėjui Prekių naudojimo instrukcijas, jos turi būti aiškios ir detalios, kad Pirkėjas, vadovaudamasis jomis, galėtų tinkamai naudoti patiektas Prekes.</w:t>
      </w:r>
    </w:p>
    <w:p w14:paraId="39AB8ADC"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FAFC02"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BA2834A"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149367F5"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aps/>
          <w:color w:val="000000"/>
          <w:kern w:val="0"/>
          <w:sz w:val="24"/>
          <w:szCs w:val="24"/>
          <w14:ligatures w14:val="none"/>
        </w:rPr>
        <w:t>6.  PREKIŲ TIEKIMO PABAIGA IR PREKIŲ PRIĖMIMAS</w:t>
      </w:r>
    </w:p>
    <w:p w14:paraId="7607CCB6" w14:textId="77777777" w:rsidR="00BE0D90" w:rsidRPr="00BE0D90" w:rsidRDefault="00BE0D90" w:rsidP="00BE0D90">
      <w:pPr>
        <w:spacing w:after="0" w:line="257" w:lineRule="atLeast"/>
        <w:rPr>
          <w:rFonts w:ascii="Times New Roman" w:eastAsia="Times New Roman" w:hAnsi="Times New Roman" w:cs="Times New Roman"/>
          <w:color w:val="000000"/>
          <w:kern w:val="0"/>
          <w:sz w:val="24"/>
          <w:szCs w:val="24"/>
          <w14:ligatures w14:val="none"/>
        </w:rPr>
      </w:pPr>
    </w:p>
    <w:p w14:paraId="2445507D"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olor w:val="000000"/>
          <w:kern w:val="0"/>
          <w:sz w:val="24"/>
          <w:szCs w:val="24"/>
          <w14:ligatures w14:val="none"/>
        </w:rPr>
        <w:t>6.1.  Prekių tiekimo pabaiga</w:t>
      </w:r>
    </w:p>
    <w:p w14:paraId="122D9452" w14:textId="77777777" w:rsidR="00BE0D90" w:rsidRPr="00BE0D90" w:rsidRDefault="00BE0D90" w:rsidP="00BE0D90">
      <w:pPr>
        <w:spacing w:after="0" w:line="257" w:lineRule="atLeast"/>
        <w:rPr>
          <w:rFonts w:ascii="Times New Roman" w:eastAsia="Times New Roman" w:hAnsi="Times New Roman" w:cs="Times New Roman"/>
          <w:color w:val="000000"/>
          <w:kern w:val="0"/>
          <w:sz w:val="24"/>
          <w:szCs w:val="24"/>
          <w14:ligatures w14:val="none"/>
        </w:rPr>
      </w:pPr>
    </w:p>
    <w:p w14:paraId="799FB725"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6.1.1. Prekių tiekimas laikomas užbaigtu, kai yra įvykdytos visos šios sąlygos:</w:t>
      </w:r>
    </w:p>
    <w:p w14:paraId="7F4210D5"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6.1.1.1. Tiekėjas pristatė visas Prekes pagal Sutarties ir įstatymų bei kitų teisės aktų reikalavimus (ir kai suteiktos visos su Prekėmis susijusios paslaugos, jei to reikalaujama);</w:t>
      </w:r>
    </w:p>
    <w:p w14:paraId="248CA81A"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6.1.1.2. Tiekėjas perdavė Pirkėjui visą reikalingą dokumentaciją, įskaitant naudojimo instrukcijas, sertifikatus ir garantijas (jei to reikalaujama);</w:t>
      </w:r>
    </w:p>
    <w:p w14:paraId="4319B680"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6.1.1.3. Tiekėjas apmokė Pirkėjo personalą, kaip naudoti Prekes (jeigu to reikalaujama);</w:t>
      </w:r>
    </w:p>
    <w:p w14:paraId="4C7B2A29"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2C0D42AF"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3C3FA9C"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6071EDA4"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olor w:val="000000"/>
          <w:kern w:val="0"/>
          <w:sz w:val="24"/>
          <w:szCs w:val="24"/>
          <w14:ligatures w14:val="none"/>
        </w:rPr>
        <w:t>6.2.  Prekių perdavimas–priėmimas</w:t>
      </w:r>
    </w:p>
    <w:p w14:paraId="0DB6848C"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2E07ABC7"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55BE9E"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7E9E9F"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6.2.3. Tiekėjui pristačius Prekes, Pirkėjas atlieka jų patikrinimą ir privalo:</w:t>
      </w:r>
    </w:p>
    <w:p w14:paraId="279810E8"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6.2.3.1. ne vėliau kaip per 5 (penkias) darbo dienas nuo faktinio Prekių perdavimo priimti Prekes, pasirašydamas Prekių perdavimo–priėmimo aktą; arba</w:t>
      </w:r>
    </w:p>
    <w:p w14:paraId="0FCD5147"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E0D90">
        <w:rPr>
          <w:rFonts w:ascii="Times New Roman" w:eastAsia="Times New Roman" w:hAnsi="Times New Roman" w:cs="Times New Roman"/>
          <w:b/>
          <w:bCs/>
          <w:color w:val="000000"/>
          <w:kern w:val="0"/>
          <w:sz w:val="24"/>
          <w:szCs w:val="24"/>
          <w14:ligatures w14:val="none"/>
        </w:rPr>
        <w:t>Defektų aktas</w:t>
      </w:r>
      <w:r w:rsidRPr="00BE0D90">
        <w:rPr>
          <w:rFonts w:ascii="Times New Roman" w:eastAsia="Times New Roman" w:hAnsi="Times New Roman" w:cs="Times New Roman"/>
          <w:color w:val="000000"/>
          <w:kern w:val="0"/>
          <w:sz w:val="24"/>
          <w:szCs w:val="24"/>
          <w14:ligatures w14:val="none"/>
        </w:rPr>
        <w:t>); arba</w:t>
      </w:r>
    </w:p>
    <w:p w14:paraId="52B3BEB9"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6.2.3.3. atsisakyti priimti Prekes ar jų dalį ir įteikti (arba išsiųsti) Defektų aktą Tiekėjui dėl netinkamų Prekių ar jų dalies. </w:t>
      </w:r>
    </w:p>
    <w:p w14:paraId="54A8A64F"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6.2.4. Prekių perdavimo–priėmimo akte turi būti nurodoma data, kada Tiekėjas pristatė visas Prekes (ar atitinkamą jų dalį, kai Sutartyje numatytas pristatymas dalimis) ir pateikė visus reikiamus dokumentus.</w:t>
      </w:r>
    </w:p>
    <w:p w14:paraId="6500FC23"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D5C9F1"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1B10CBA"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 xml:space="preserve">6.2.7. Jeigu Pirkėjas per 5 (penkias) darbo dienas </w:t>
      </w:r>
      <w:r w:rsidRPr="00BE0D90">
        <w:rPr>
          <w:rFonts w:ascii="Times New Roman" w:eastAsia="Arial" w:hAnsi="Times New Roman" w:cs="Times New Roman"/>
          <w:sz w:val="24"/>
          <w:szCs w:val="24"/>
          <w14:ligatures w14:val="none"/>
        </w:rPr>
        <w:t xml:space="preserve">nuo Prekių perdavimo–priėmimo akto gavimo </w:t>
      </w:r>
      <w:r w:rsidRPr="00BE0D90">
        <w:rPr>
          <w:rFonts w:ascii="Times New Roman" w:eastAsia="Times New Roman" w:hAnsi="Times New Roman" w:cs="Times New Roman"/>
          <w:color w:val="000000"/>
          <w:kern w:val="0"/>
          <w:sz w:val="24"/>
          <w:szCs w:val="24"/>
          <w14:ligatures w14:val="none"/>
        </w:rPr>
        <w:t>nepateikia (neišsiunčia) Tiekėjui Defektų akto, laikoma, kad Pirkėjas Prekes priėmė ir joms pretenzijų neturi.</w:t>
      </w:r>
    </w:p>
    <w:p w14:paraId="7041FDE1"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6.2.8. Prekių praradimo ar sugadinimo ar atsitiktinio žuvimo rizika Pirkėjui iš Tiekėjo pereina nuo faktinio tokių Prekių priėmimo momento.</w:t>
      </w:r>
    </w:p>
    <w:p w14:paraId="2EB5976D"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6.2.9. Pirkėjas turi teisę naudotis Prekėmis tik po Prekių perdavimo-priėmimo akto pasirašymo.</w:t>
      </w:r>
    </w:p>
    <w:p w14:paraId="077EFFA7"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E224EFC"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753CDE8E"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aps/>
          <w:color w:val="000000"/>
          <w:kern w:val="0"/>
          <w:sz w:val="24"/>
          <w:szCs w:val="24"/>
          <w14:ligatures w14:val="none"/>
        </w:rPr>
        <w:t>7.  TIEKĖJO GARANTINIAI ĮSIPAREIGOJIMAI</w:t>
      </w:r>
    </w:p>
    <w:p w14:paraId="3B32D297" w14:textId="77777777" w:rsidR="00BE0D90" w:rsidRPr="00BE0D90" w:rsidRDefault="00BE0D90" w:rsidP="00BE0D90">
      <w:pPr>
        <w:spacing w:after="0" w:line="257" w:lineRule="atLeast"/>
        <w:rPr>
          <w:rFonts w:ascii="Times New Roman" w:eastAsia="Times New Roman" w:hAnsi="Times New Roman" w:cs="Times New Roman"/>
          <w:color w:val="000000"/>
          <w:kern w:val="0"/>
          <w:sz w:val="24"/>
          <w:szCs w:val="24"/>
          <w14:ligatures w14:val="none"/>
        </w:rPr>
      </w:pPr>
    </w:p>
    <w:p w14:paraId="27C5BF00"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olor w:val="000000"/>
          <w:kern w:val="0"/>
          <w:sz w:val="24"/>
          <w:szCs w:val="24"/>
          <w14:ligatures w14:val="none"/>
        </w:rPr>
        <w:t>7.1.  Garantiniai terminai (jei taikoma)</w:t>
      </w:r>
    </w:p>
    <w:p w14:paraId="683D3C2A" w14:textId="77777777" w:rsidR="00BE0D90" w:rsidRPr="00BE0D90" w:rsidRDefault="00BE0D90" w:rsidP="00BE0D90">
      <w:pPr>
        <w:spacing w:after="0" w:line="257" w:lineRule="atLeast"/>
        <w:rPr>
          <w:rFonts w:ascii="Times New Roman" w:eastAsia="Times New Roman" w:hAnsi="Times New Roman" w:cs="Times New Roman"/>
          <w:color w:val="000000"/>
          <w:kern w:val="0"/>
          <w:sz w:val="24"/>
          <w:szCs w:val="24"/>
          <w14:ligatures w14:val="none"/>
        </w:rPr>
      </w:pPr>
    </w:p>
    <w:p w14:paraId="1039F6F2"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 xml:space="preserve">7.1.1. Prekėms taikomas teisės aktuose nustatytas ir (ar) gamintojo taikomas garantinis terminas, jeigu </w:t>
      </w:r>
      <w:r w:rsidRPr="00BE0D90">
        <w:rPr>
          <w:rFonts w:ascii="Times New Roman" w:eastAsia="Times New Roman" w:hAnsi="Times New Roman" w:cs="Times New Roman"/>
          <w:color w:val="000000"/>
          <w:sz w:val="24"/>
          <w:szCs w:val="24"/>
          <w14:ligatures w14:val="none"/>
        </w:rPr>
        <w:t>Tiekėjo pasiūlyme, t</w:t>
      </w:r>
      <w:r w:rsidRPr="00BE0D90">
        <w:rPr>
          <w:rFonts w:ascii="Times New Roman" w:eastAsia="Times New Roman" w:hAnsi="Times New Roman" w:cs="Times New Roman"/>
          <w:color w:val="000000"/>
          <w:kern w:val="0"/>
          <w:sz w:val="24"/>
          <w:szCs w:val="24"/>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AC353AB"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26D91F9"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85E8E7"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3C44D1E4"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olor w:val="000000"/>
          <w:kern w:val="0"/>
          <w:sz w:val="24"/>
          <w:szCs w:val="24"/>
          <w14:ligatures w14:val="none"/>
        </w:rPr>
        <w:t>7.2.  Pretenzijos dėl Prekių trūkumų</w:t>
      </w:r>
    </w:p>
    <w:p w14:paraId="3734E7DA"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03AF6FBD"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0"/>
          <w14:ligatures w14:val="none"/>
        </w:rPr>
      </w:pPr>
      <w:r w:rsidRPr="00BE0D90">
        <w:rPr>
          <w:rFonts w:ascii="Times New Roman" w:eastAsia="Times New Roman" w:hAnsi="Times New Roman" w:cs="Times New Roman"/>
          <w:color w:val="000000"/>
          <w:kern w:val="0"/>
          <w:sz w:val="24"/>
          <w:szCs w:val="2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C5E5B75"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AE78161" w14:textId="77777777" w:rsidR="00BE0D90" w:rsidRPr="00BE0D90" w:rsidRDefault="00BE0D90" w:rsidP="00BE0D90">
      <w:pPr>
        <w:spacing w:after="0" w:line="240" w:lineRule="auto"/>
        <w:jc w:val="both"/>
        <w:rPr>
          <w:rFonts w:ascii="Times New Roman" w:eastAsia="Times New Roman" w:hAnsi="Times New Roman" w:cs="Times New Roman"/>
          <w:kern w:val="0"/>
          <w:sz w:val="24"/>
          <w:szCs w:val="24"/>
          <w14:ligatures w14:val="none"/>
        </w:rPr>
      </w:pPr>
      <w:r w:rsidRPr="00BE0D90">
        <w:rPr>
          <w:rFonts w:ascii="Times New Roman" w:eastAsia="Times New Roman" w:hAnsi="Times New Roman" w:cs="Times New Roman"/>
          <w:kern w:val="0"/>
          <w:sz w:val="24"/>
          <w:szCs w:val="24"/>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E5B330B" w14:textId="77777777" w:rsidR="00BE0D90" w:rsidRPr="00BE0D90" w:rsidRDefault="00BE0D90" w:rsidP="00BE0D90">
      <w:pPr>
        <w:spacing w:after="0" w:line="240" w:lineRule="auto"/>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lastRenderedPageBreak/>
        <w:t xml:space="preserve">7.2.3.1. jei Prekės atitinka Sutartyje </w:t>
      </w:r>
      <w:r w:rsidRPr="00BE0D90">
        <w:rPr>
          <w:rFonts w:ascii="Times New Roman" w:eastAsia="Calibri" w:hAnsi="Times New Roman" w:cs="Times New Roman"/>
          <w:sz w:val="24"/>
          <w:szCs w:val="24"/>
          <w14:ligatures w14:val="none"/>
        </w:rPr>
        <w:t>ir įstatymuose bei kituose teisės aktuose nurodytus reikalavimus</w:t>
      </w:r>
      <w:r w:rsidRPr="00BE0D90">
        <w:rPr>
          <w:rFonts w:ascii="Times New Roman" w:eastAsia="Times New Roman" w:hAnsi="Times New Roman" w:cs="Times New Roman"/>
          <w:color w:val="000000"/>
          <w:kern w:val="0"/>
          <w:sz w:val="24"/>
          <w:szCs w:val="24"/>
          <w14:ligatures w14:val="none"/>
        </w:rPr>
        <w:t xml:space="preserve"> – Pirkėjas;</w:t>
      </w:r>
    </w:p>
    <w:p w14:paraId="7BC1E770" w14:textId="77777777" w:rsidR="00BE0D90" w:rsidRPr="00BE0D90" w:rsidRDefault="00BE0D90" w:rsidP="00BE0D90">
      <w:pPr>
        <w:spacing w:after="0" w:line="240" w:lineRule="auto"/>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 xml:space="preserve">7.2.3.2. jei Prekės neatitinka Sutartyje </w:t>
      </w:r>
      <w:r w:rsidRPr="00BE0D90">
        <w:rPr>
          <w:rFonts w:ascii="Times New Roman" w:eastAsia="Calibri" w:hAnsi="Times New Roman" w:cs="Times New Roman"/>
          <w:sz w:val="24"/>
          <w:szCs w:val="24"/>
          <w14:ligatures w14:val="none"/>
        </w:rPr>
        <w:t>ir įstatymuose bei kituose teisės aktuose nurodytų reikalavimų</w:t>
      </w:r>
      <w:r w:rsidRPr="00BE0D90">
        <w:rPr>
          <w:rFonts w:ascii="Times New Roman" w:eastAsia="Times New Roman" w:hAnsi="Times New Roman" w:cs="Times New Roman"/>
          <w:color w:val="000000"/>
          <w:kern w:val="0"/>
          <w:sz w:val="24"/>
          <w:szCs w:val="24"/>
          <w14:ligatures w14:val="none"/>
        </w:rPr>
        <w:t xml:space="preserve"> – Tiekėjas.</w:t>
      </w:r>
    </w:p>
    <w:p w14:paraId="58D8A79A" w14:textId="77777777" w:rsidR="00BE0D90" w:rsidRPr="00BE0D90" w:rsidRDefault="00BE0D90" w:rsidP="00BE0D90">
      <w:pPr>
        <w:tabs>
          <w:tab w:val="left" w:pos="567"/>
          <w:tab w:val="left" w:pos="851"/>
          <w:tab w:val="left" w:pos="992"/>
          <w:tab w:val="left" w:pos="1134"/>
        </w:tabs>
        <w:spacing w:after="0" w:line="240" w:lineRule="auto"/>
        <w:jc w:val="both"/>
        <w:rPr>
          <w:rFonts w:ascii="Times New Roman" w:eastAsia="Calibri" w:hAnsi="Times New Roman" w:cs="Times New Roman"/>
          <w:sz w:val="24"/>
          <w:szCs w:val="24"/>
          <w14:ligatures w14:val="none"/>
        </w:rPr>
      </w:pPr>
      <w:r w:rsidRPr="00BE0D90">
        <w:rPr>
          <w:rFonts w:ascii="Times New Roman" w:eastAsia="Calibri" w:hAnsi="Times New Roman" w:cs="Times New Roman"/>
          <w:sz w:val="24"/>
          <w:szCs w:val="24"/>
          <w14:ligatures w14:val="none"/>
        </w:rPr>
        <w:t>7.2.4. Ekspertizės išvados Šalims yra privalomos.</w:t>
      </w:r>
    </w:p>
    <w:p w14:paraId="0AA298CA" w14:textId="77777777" w:rsidR="00BE0D90" w:rsidRPr="00BE0D90" w:rsidRDefault="00BE0D90" w:rsidP="00BE0D90">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kern w:val="0"/>
          <w:sz w:val="24"/>
          <w:szCs w:val="24"/>
          <w14:ligatures w14:val="none"/>
        </w:rPr>
      </w:pPr>
      <w:r w:rsidRPr="00BE0D90">
        <w:rPr>
          <w:rFonts w:ascii="Times New Roman" w:eastAsia="Calibri" w:hAnsi="Times New Roman" w:cs="Times New Roman"/>
          <w:sz w:val="24"/>
          <w:szCs w:val="24"/>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ACC28B2" w14:textId="77777777" w:rsidR="00BE0D90" w:rsidRPr="00BE0D90" w:rsidRDefault="00BE0D90" w:rsidP="00BE0D90">
      <w:pPr>
        <w:spacing w:after="0" w:line="240" w:lineRule="auto"/>
        <w:rPr>
          <w:rFonts w:ascii="Times New Roman" w:eastAsia="Times New Roman" w:hAnsi="Times New Roman" w:cs="Times New Roman"/>
          <w:kern w:val="0"/>
          <w:sz w:val="14"/>
          <w:szCs w:val="14"/>
          <w14:ligatures w14:val="none"/>
        </w:rPr>
      </w:pPr>
    </w:p>
    <w:p w14:paraId="2541E7B1"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6C623F86"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olor w:val="000000"/>
          <w:kern w:val="0"/>
          <w:sz w:val="24"/>
          <w:szCs w:val="24"/>
          <w14:ligatures w14:val="none"/>
        </w:rPr>
        <w:t>7.3.  Prekių trūkumų šalinimas</w:t>
      </w:r>
    </w:p>
    <w:p w14:paraId="102BE9CC"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7FB50328"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7.3.1. Tiekėjas privalo nemokamai pašalinti Prekių trūkumus, sutaisydamas Prekes ar jų dalį arba pakeisdamas Prekę nauja Preke ar jos dalimi.</w:t>
      </w:r>
    </w:p>
    <w:p w14:paraId="5E4723BE"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A3326EF"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7.3.3. Sutaisytoje Prekių dalyje pakartotinai nustačius Prekių trūkumų, Tiekėjas privalo pakeisti Prekes naujomis kokybiškomis Prekėmis, nebent Pirkėjas raštu sutiktų Prekes dar kartą taisyti.</w:t>
      </w:r>
    </w:p>
    <w:p w14:paraId="476982C7"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35CAF1F9"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B1A397"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7.3.6. Tiekėjas, pašalinęs visus Prekių trūkumus, privalo apie tai informuoti Pirkėją.</w:t>
      </w:r>
    </w:p>
    <w:p w14:paraId="4ADDB24B"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360DCA4D"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4A16CAC2"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olor w:val="000000"/>
          <w:kern w:val="0"/>
          <w:sz w:val="24"/>
          <w:szCs w:val="24"/>
          <w14:ligatures w14:val="none"/>
        </w:rPr>
        <w:t>7.4.  Pirkėjo teisės, Tiekėjui nepašalinus Prekių trūkumų</w:t>
      </w:r>
    </w:p>
    <w:p w14:paraId="676D45B2"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6617B9F8"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7.4.1. Jeigu Tiekėjas atsisako pašalinti arba nepašalina Prekių trūkumų per Pirkėjo nustatytus protingus terminus, Pirkėjas turi teisę:</w:t>
      </w:r>
    </w:p>
    <w:p w14:paraId="3746460C" w14:textId="77777777" w:rsidR="00BE0D90" w:rsidRPr="00BE0D90" w:rsidRDefault="00BE0D90" w:rsidP="00BE0D90">
      <w:pPr>
        <w:spacing w:after="0" w:line="257" w:lineRule="atLeast"/>
        <w:jc w:val="both"/>
        <w:rPr>
          <w:rFonts w:ascii="Times New Roman" w:eastAsia="Times New Roman" w:hAnsi="Times New Roman" w:cs="Times New Roman"/>
          <w:kern w:val="0"/>
          <w:sz w:val="24"/>
          <w:szCs w:val="24"/>
          <w14:ligatures w14:val="none"/>
        </w:rPr>
      </w:pPr>
      <w:r w:rsidRPr="00BE0D90">
        <w:rPr>
          <w:rFonts w:ascii="Times New Roman" w:eastAsia="Times New Roman" w:hAnsi="Times New Roman" w:cs="Times New Roman"/>
          <w:color w:val="000000"/>
          <w:kern w:val="0"/>
          <w:sz w:val="24"/>
          <w:szCs w:val="24"/>
          <w14:ligatures w14:val="none"/>
        </w:rPr>
        <w:t xml:space="preserve">7.4.1.1. pašalinti Prekių trūkumus pats arba pasamdydamas trečiuosius asmenis, iš anksto apie tai informuodamas Tiekėją, ir pareikalauti Tiekėjo atlyginti Prekių ekspertizės bei Prekių trūkumų </w:t>
      </w:r>
      <w:r w:rsidRPr="00BE0D90">
        <w:rPr>
          <w:rFonts w:ascii="Times New Roman" w:eastAsia="Times New Roman" w:hAnsi="Times New Roman" w:cs="Times New Roman"/>
          <w:kern w:val="0"/>
          <w:sz w:val="24"/>
          <w:szCs w:val="24"/>
          <w14:ligatures w14:val="none"/>
        </w:rPr>
        <w:t>šalinimo išlaidas ir padengti patirtus nuostolius; arba</w:t>
      </w:r>
    </w:p>
    <w:p w14:paraId="1DFA03DE" w14:textId="77777777" w:rsidR="00BE0D90" w:rsidRPr="00BE0D90" w:rsidRDefault="00BE0D90" w:rsidP="00BE0D90">
      <w:pPr>
        <w:spacing w:after="0" w:line="257" w:lineRule="atLeast"/>
        <w:jc w:val="both"/>
        <w:rPr>
          <w:rFonts w:ascii="Times New Roman" w:eastAsia="Times New Roman" w:hAnsi="Times New Roman" w:cs="Times New Roman"/>
          <w:kern w:val="0"/>
          <w:sz w:val="24"/>
          <w:szCs w:val="24"/>
          <w14:ligatures w14:val="none"/>
        </w:rPr>
      </w:pPr>
      <w:r w:rsidRPr="00BE0D90">
        <w:rPr>
          <w:rFonts w:ascii="Times New Roman" w:eastAsia="Times New Roman" w:hAnsi="Times New Roman" w:cs="Times New Roman"/>
          <w:kern w:val="0"/>
          <w:sz w:val="24"/>
          <w:szCs w:val="24"/>
          <w14:ligatures w14:val="none"/>
        </w:rPr>
        <w:t>7.4.1.2. reikalauti sumažinti Tiekėjui mokėtiną sumą ir grąžinti dėl šios sumos sumažinimo susidariusią permoką per 30 (trisdešimt) dienų nuo Tiekėjui nustatyto termino pašalinti Prekių trūkumus pabaigos</w:t>
      </w:r>
      <w:r w:rsidRPr="00BE0D90">
        <w:rPr>
          <w:rFonts w:ascii="Times New Roman" w:eastAsia="Times New Roman" w:hAnsi="Times New Roman" w:cs="Times New Roman"/>
          <w:sz w:val="24"/>
          <w:szCs w:val="24"/>
          <w14:ligatures w14:val="none"/>
        </w:rPr>
        <w:t>, jeigu tai neprieštarauja VPĮ įtvirtintiems principams</w:t>
      </w:r>
      <w:r w:rsidRPr="00BE0D90">
        <w:rPr>
          <w:rFonts w:ascii="Times New Roman" w:eastAsia="Times New Roman" w:hAnsi="Times New Roman" w:cs="Times New Roman"/>
          <w:kern w:val="0"/>
          <w:sz w:val="24"/>
          <w:szCs w:val="24"/>
          <w14:ligatures w14:val="none"/>
        </w:rPr>
        <w:t>; arba</w:t>
      </w:r>
      <w:r w:rsidRPr="00BE0D90">
        <w:rPr>
          <w:rFonts w:ascii="Times New Roman" w:eastAsia="Times New Roman" w:hAnsi="Times New Roman" w:cs="Times New Roman"/>
          <w:sz w:val="24"/>
          <w:szCs w:val="24"/>
          <w14:ligatures w14:val="none"/>
        </w:rPr>
        <w:t xml:space="preserve"> </w:t>
      </w:r>
    </w:p>
    <w:p w14:paraId="1B731665"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kern w:val="0"/>
          <w:sz w:val="24"/>
          <w:szCs w:val="24"/>
          <w14:ligatures w14:val="none"/>
        </w:rPr>
        <w:t xml:space="preserve">7.4.1.3. grąžinti Prekes Tiekėjui ir nemokėti už tokias Prekes ar reikalauti grąžinti </w:t>
      </w:r>
      <w:r w:rsidRPr="00BE0D90">
        <w:rPr>
          <w:rFonts w:ascii="Times New Roman" w:eastAsia="Times New Roman" w:hAnsi="Times New Roman" w:cs="Times New Roman"/>
          <w:color w:val="000000"/>
          <w:kern w:val="0"/>
          <w:sz w:val="24"/>
          <w:szCs w:val="24"/>
          <w14:ligatures w14:val="none"/>
        </w:rPr>
        <w:t>už Prekes sumokėtą sumą bei nutraukti Sutartį.</w:t>
      </w:r>
    </w:p>
    <w:p w14:paraId="292EE3C1"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 xml:space="preserve">7.4.2. Tiekėjui pagal Sutartį mokėtina suma sumažinama tiek, kiek sumažėja Prekių vertė Pirkėjui dėl Prekių trūkumų, </w:t>
      </w:r>
      <w:r w:rsidRPr="00BE0D90">
        <w:rPr>
          <w:rFonts w:ascii="Times New Roman" w:eastAsia="Arial" w:hAnsi="Times New Roman" w:cs="Times New Roman"/>
          <w:sz w:val="24"/>
          <w:szCs w:val="24"/>
          <w14:ligatures w14:val="none"/>
        </w:rPr>
        <w:t>jeigu tokia Prekių vertė gali būti išskaitoma iš bendros Prekių vertės</w:t>
      </w:r>
      <w:r w:rsidRPr="00BE0D90">
        <w:rPr>
          <w:rFonts w:ascii="Times New Roman" w:eastAsia="Times New Roman" w:hAnsi="Times New Roman" w:cs="Times New Roman"/>
          <w:color w:val="000000"/>
          <w:kern w:val="0"/>
          <w:sz w:val="24"/>
          <w:szCs w:val="24"/>
          <w14:ligatures w14:val="none"/>
        </w:rPr>
        <w:t xml:space="preserve"> Į Prekių vertės sumažėjimą, be kita ko, įskaičiuojamos Pirkėjo išlaidos Prekių trūkumų įvertinimui ir šalinimui </w:t>
      </w:r>
      <w:r w:rsidRPr="00BE0D90">
        <w:rPr>
          <w:rFonts w:ascii="Times New Roman" w:eastAsia="Arial" w:hAnsi="Times New Roman" w:cs="Times New Roman"/>
          <w:sz w:val="24"/>
          <w:szCs w:val="24"/>
          <w14:ligatures w14:val="none"/>
        </w:rPr>
        <w:t>(jeigu tokių Prekių kaina buvo nurodyta pirkimo metu)</w:t>
      </w:r>
      <w:r w:rsidRPr="00BE0D90">
        <w:rPr>
          <w:rFonts w:ascii="Times New Roman" w:eastAsia="Times New Roman" w:hAnsi="Times New Roman" w:cs="Times New Roman"/>
          <w:color w:val="000000"/>
          <w:kern w:val="0"/>
          <w:sz w:val="24"/>
          <w:szCs w:val="24"/>
          <w14:ligatures w14:val="none"/>
        </w:rPr>
        <w:t>, Pirkėjo esamų ar būsimų išlaidų Prekių eksploatavimui padidėjimas (jeigu tokios išlaidos buvo vertinamos pirkimo metu).</w:t>
      </w:r>
    </w:p>
    <w:p w14:paraId="06E42C66"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7.4.3. Tiekėjas privalo patenkinti Pirkėjo pagal Bendrųjų sąlygų 7.4.4 punktą pareikštą piniginį reikalavimą per 30 (trisdešimt) dienų arba per ilgesnį Pirkėjo reikalavime nurodytą protingą terminą.</w:t>
      </w:r>
    </w:p>
    <w:p w14:paraId="7A87EAE4"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7.4.4. Už vėlavimą pašalinti Prekių trūkumus Pirkėjas privalo reikalauti Tiekėjo sumokėti Specialiosiose sąlygose nustatyto dydžio netesybas.</w:t>
      </w:r>
    </w:p>
    <w:p w14:paraId="4B4B229D"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1C7BCF8F"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aps/>
          <w:color w:val="000000"/>
          <w:kern w:val="0"/>
          <w:sz w:val="24"/>
          <w:szCs w:val="24"/>
          <w14:ligatures w14:val="none"/>
        </w:rPr>
        <w:lastRenderedPageBreak/>
        <w:t>8.  PRISTATYMO TERMINAI</w:t>
      </w:r>
    </w:p>
    <w:p w14:paraId="54D6515A" w14:textId="77777777" w:rsidR="00BE0D90" w:rsidRPr="00BE0D90" w:rsidRDefault="00BE0D90" w:rsidP="00BE0D90">
      <w:pPr>
        <w:spacing w:after="0" w:line="257" w:lineRule="atLeast"/>
        <w:rPr>
          <w:rFonts w:ascii="Times New Roman" w:eastAsia="Times New Roman" w:hAnsi="Times New Roman" w:cs="Times New Roman"/>
          <w:color w:val="000000"/>
          <w:kern w:val="0"/>
          <w:sz w:val="24"/>
          <w:szCs w:val="24"/>
          <w14:ligatures w14:val="none"/>
        </w:rPr>
      </w:pPr>
    </w:p>
    <w:p w14:paraId="3CFBD093"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olor w:val="000000"/>
          <w:kern w:val="0"/>
          <w:sz w:val="24"/>
          <w:szCs w:val="24"/>
          <w14:ligatures w14:val="none"/>
        </w:rPr>
        <w:t>8.1.  Pristatymo terminai ir Prekių tiekimo grafikas</w:t>
      </w:r>
    </w:p>
    <w:p w14:paraId="237D59F1"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1AF0316B"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8.1.1. Tiekėjas privalo pristatyti Prekes laikydamasis terminų, nurodytų Specialiosiose sąlygose.</w:t>
      </w:r>
    </w:p>
    <w:p w14:paraId="0BA49890"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BE0D90">
        <w:rPr>
          <w:rFonts w:ascii="Times New Roman" w:eastAsia="Times New Roman" w:hAnsi="Times New Roman" w:cs="Times New Roman"/>
          <w:b/>
          <w:bCs/>
          <w:color w:val="000000"/>
          <w:kern w:val="0"/>
          <w:sz w:val="24"/>
          <w:szCs w:val="24"/>
          <w14:ligatures w14:val="none"/>
        </w:rPr>
        <w:t>Grafikas</w:t>
      </w:r>
      <w:r w:rsidRPr="00BE0D90">
        <w:rPr>
          <w:rFonts w:ascii="Times New Roman" w:eastAsia="Times New Roman" w:hAnsi="Times New Roman" w:cs="Times New Roman"/>
          <w:color w:val="000000"/>
          <w:kern w:val="0"/>
          <w:sz w:val="24"/>
          <w:szCs w:val="24"/>
          <w14:ligatures w14:val="none"/>
        </w:rPr>
        <w:t>).</w:t>
      </w:r>
    </w:p>
    <w:p w14:paraId="447D72C0"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8.1.3. Jei aktualu, Grafike turi būti pažymėta, kurios Prekės gali būti pristatomos lygiagrečiai, o kurios gali būti pristatomos tik numatytu eiliškumu.</w:t>
      </w:r>
    </w:p>
    <w:p w14:paraId="1BA8108F"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19900B81"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olor w:val="000000"/>
          <w:kern w:val="0"/>
          <w:sz w:val="24"/>
          <w:szCs w:val="24"/>
          <w14:ligatures w14:val="none"/>
        </w:rPr>
        <w:t>8.2.  Netesybos už Prekių pristatymo vėlavimą</w:t>
      </w:r>
    </w:p>
    <w:p w14:paraId="46160744"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56218668"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8.2.1. Jeigu Tiekėjas praleidžia Prekių pristatymo terminus, nustatytus Specialiosiose sąlygose, Tiekėjui iki Prekių pristatymo datos taikomos Specialiosiose sąlygose nurodyto dydžio netesybos.</w:t>
      </w:r>
    </w:p>
    <w:p w14:paraId="5F2E214A"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07C0081A"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D03765B"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38E061A4"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aps/>
          <w:color w:val="000000"/>
          <w:kern w:val="0"/>
          <w:sz w:val="24"/>
          <w:szCs w:val="24"/>
          <w14:ligatures w14:val="none"/>
        </w:rPr>
        <w:t>9.  PRIEVOLIŲ PAGAL SUTARTĮ ĮVYKDYMO UŽTIKRINIMO BŪDAI</w:t>
      </w:r>
    </w:p>
    <w:p w14:paraId="130EAFAA" w14:textId="77777777" w:rsidR="00BE0D90" w:rsidRPr="00BE0D90" w:rsidRDefault="00BE0D90" w:rsidP="00BE0D90">
      <w:pPr>
        <w:spacing w:after="0" w:line="257" w:lineRule="atLeast"/>
        <w:rPr>
          <w:rFonts w:ascii="Times New Roman" w:eastAsia="Times New Roman" w:hAnsi="Times New Roman" w:cs="Times New Roman"/>
          <w:color w:val="000000"/>
          <w:kern w:val="0"/>
          <w:sz w:val="24"/>
          <w:szCs w:val="24"/>
          <w14:ligatures w14:val="none"/>
        </w:rPr>
      </w:pPr>
    </w:p>
    <w:p w14:paraId="3575D37E"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3F4E3C"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0BA915E3"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aps/>
          <w:color w:val="000000"/>
          <w:kern w:val="0"/>
          <w:sz w:val="24"/>
          <w:szCs w:val="24"/>
          <w14:ligatures w14:val="none"/>
        </w:rPr>
        <w:t>10.  SUTARTIES ĮVYKDYMO UŽTIKRINIMAS (JEI TAIKOMA)</w:t>
      </w:r>
    </w:p>
    <w:p w14:paraId="70B960E1"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12C69984"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7FC2781"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olor w:val="000000"/>
          <w:kern w:val="0"/>
          <w:sz w:val="24"/>
          <w:szCs w:val="24"/>
          <w14:ligatures w14:val="none"/>
        </w:rPr>
        <w:t>Pastaba.</w:t>
      </w:r>
      <w:r w:rsidRPr="00BE0D90">
        <w:rPr>
          <w:rFonts w:ascii="Times New Roman" w:eastAsia="Times New Roman" w:hAnsi="Times New Roman" w:cs="Times New Roman"/>
          <w:color w:val="000000"/>
          <w:kern w:val="0"/>
          <w:sz w:val="24"/>
          <w:szCs w:val="24"/>
          <w14:ligatures w14:val="none"/>
        </w:rPr>
        <w:t> </w:t>
      </w:r>
      <w:r w:rsidRPr="00BE0D90">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8475CD"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BE0D90">
        <w:rPr>
          <w:rFonts w:ascii="Times New Roman" w:eastAsia="Times New Roman" w:hAnsi="Times New Roman" w:cs="Times New Roman"/>
          <w:color w:val="000000"/>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BE0D90">
        <w:rPr>
          <w:rFonts w:ascii="Times New Roman" w:eastAsia="Times New Roman" w:hAnsi="Times New Roman" w:cs="Times New Roman"/>
          <w:color w:val="000000"/>
          <w:kern w:val="0"/>
          <w:sz w:val="24"/>
          <w:szCs w:val="24"/>
          <w:shd w:val="clear" w:color="auto" w:fill="FFFFFF"/>
          <w14:ligatures w14:val="none"/>
        </w:rPr>
        <w:t xml:space="preserve">), atitinkantį Bendrųjų sąlygų 10 skyriuje nurodytas sąlygas, per Specialiosiose sąlygose nustatytą terminą (toliau – </w:t>
      </w:r>
      <w:r w:rsidRPr="00BE0D90">
        <w:rPr>
          <w:rFonts w:ascii="Times New Roman" w:eastAsia="Times New Roman" w:hAnsi="Times New Roman" w:cs="Times New Roman"/>
          <w:b/>
          <w:bCs/>
          <w:color w:val="000000"/>
          <w:kern w:val="0"/>
          <w:sz w:val="24"/>
          <w:szCs w:val="24"/>
          <w:shd w:val="clear" w:color="auto" w:fill="FFFFFF"/>
          <w14:ligatures w14:val="none"/>
        </w:rPr>
        <w:t>Sutarties įvykdymo užtikrinimas</w:t>
      </w:r>
      <w:r w:rsidRPr="00BE0D90">
        <w:rPr>
          <w:rFonts w:ascii="Times New Roman" w:eastAsia="Times New Roman" w:hAnsi="Times New Roman" w:cs="Times New Roman"/>
          <w:color w:val="000000"/>
          <w:kern w:val="0"/>
          <w:sz w:val="24"/>
          <w:szCs w:val="24"/>
          <w:shd w:val="clear" w:color="auto" w:fill="FFFFFF"/>
          <w14:ligatures w14:val="none"/>
        </w:rPr>
        <w:t>).</w:t>
      </w:r>
    </w:p>
    <w:p w14:paraId="27A80F91"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569FC33"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DFD1826"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1947219"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6EA1281"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10.7. Sutarties įvykdymo užtikrinimas turi įsigalioti ne vėliau negu jo pateikimo Pirkėjui dieną. </w:t>
      </w:r>
    </w:p>
    <w:p w14:paraId="3CD4CE95"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10.8. Sutarties įvykdymo užtikrinimo suma turi būti nurodoma ir išmokama eurais. </w:t>
      </w:r>
    </w:p>
    <w:p w14:paraId="4B05FD4D" w14:textId="77777777" w:rsidR="00BE0D90" w:rsidRPr="00BE0D90" w:rsidRDefault="00BE0D90" w:rsidP="00BE0D90">
      <w:pPr>
        <w:spacing w:after="0" w:line="257" w:lineRule="atLeast"/>
        <w:jc w:val="both"/>
        <w:textAlignment w:val="baseline"/>
        <w:rPr>
          <w:rFonts w:ascii="Times New Roman" w:eastAsia="Times New Roman" w:hAnsi="Times New Roman" w:cs="Times New Roman"/>
          <w:kern w:val="0"/>
          <w:sz w:val="24"/>
          <w:szCs w:val="24"/>
          <w14:ligatures w14:val="none"/>
        </w:rPr>
      </w:pPr>
      <w:r w:rsidRPr="00BE0D90">
        <w:rPr>
          <w:rFonts w:ascii="Times New Roman" w:eastAsia="Times New Roman" w:hAnsi="Times New Roman" w:cs="Times New Roman"/>
          <w:color w:val="000000"/>
          <w:kern w:val="0"/>
          <w:sz w:val="24"/>
          <w:szCs w:val="24"/>
          <w14:ligatures w14:val="none"/>
        </w:rPr>
        <w:t xml:space="preserve">10.9. Sutarties įvykdymo užtikrinimas turi būti surašytas lietuvių arba kita kalba (esant Pirkėjo </w:t>
      </w:r>
      <w:r w:rsidRPr="00BE0D90">
        <w:rPr>
          <w:rFonts w:ascii="Times New Roman" w:eastAsia="Times New Roman" w:hAnsi="Times New Roman" w:cs="Times New Roman"/>
          <w:kern w:val="0"/>
          <w:sz w:val="24"/>
          <w:szCs w:val="24"/>
          <w14:ligatures w14:val="none"/>
        </w:rPr>
        <w:t>prašymui, turi būti pateiktas vertimas į lietuvių kalbą). </w:t>
      </w:r>
    </w:p>
    <w:p w14:paraId="3FD33E47" w14:textId="77777777" w:rsidR="00BE0D90" w:rsidRPr="00BE0D90" w:rsidRDefault="00BE0D90" w:rsidP="00BE0D90">
      <w:pPr>
        <w:spacing w:after="0" w:line="257" w:lineRule="atLeast"/>
        <w:jc w:val="both"/>
        <w:textAlignment w:val="baseline"/>
        <w:rPr>
          <w:rFonts w:ascii="Times New Roman" w:eastAsia="Times New Roman" w:hAnsi="Times New Roman" w:cs="Times New Roman"/>
          <w:kern w:val="0"/>
          <w:sz w:val="24"/>
          <w:szCs w:val="24"/>
          <w14:ligatures w14:val="none"/>
        </w:rPr>
      </w:pPr>
      <w:r w:rsidRPr="00BE0D90">
        <w:rPr>
          <w:rFonts w:ascii="Times New Roman" w:eastAsia="Times New Roman" w:hAnsi="Times New Roman" w:cs="Times New Roman"/>
          <w:kern w:val="0"/>
          <w:sz w:val="24"/>
          <w:szCs w:val="24"/>
          <w14:ligatures w14:val="none"/>
        </w:rPr>
        <w:t xml:space="preserve">10.10. Sutarties įvykdymo užtikrinime nurodytas jo galiojimo terminas turi būti ne trumpesnis nei nurodytas </w:t>
      </w:r>
      <w:r w:rsidRPr="00BE0D90">
        <w:rPr>
          <w:rFonts w:ascii="Times New Roman" w:eastAsia="Calibri" w:hAnsi="Times New Roman" w:cs="Times New Roman"/>
          <w:sz w:val="24"/>
          <w:szCs w:val="24"/>
          <w14:ligatures w14:val="none"/>
        </w:rPr>
        <w:t>Specialiosiose sąlygose</w:t>
      </w:r>
      <w:r w:rsidRPr="00BE0D90">
        <w:rPr>
          <w:rFonts w:ascii="Times New Roman" w:eastAsia="Times New Roman" w:hAnsi="Times New Roman" w:cs="Times New Roman"/>
          <w:kern w:val="0"/>
          <w:sz w:val="24"/>
          <w:szCs w:val="24"/>
          <w14:ligatures w14:val="none"/>
        </w:rPr>
        <w:t>. </w:t>
      </w:r>
    </w:p>
    <w:p w14:paraId="2608F253"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452D66"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8EB7454"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BDA7EED"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8441DB8"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34EA97"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10.16. Pirkėjas gali pasinaudoti Sutarties įvykdymo užtikrinimu, esant bet kuriai iš žemiau nurodytų aplinkybių:  </w:t>
      </w:r>
    </w:p>
    <w:p w14:paraId="21189F63"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48A76E9C"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5A4B21C0"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F5A9CBE"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lastRenderedPageBreak/>
        <w:t>10.16.4. Tiekėjas be pateisinamos priežasties (ne Sutartyje nustatytais atvejais) vienašališkai nutraukia Sutartį. </w:t>
      </w:r>
    </w:p>
    <w:p w14:paraId="223BDE45"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p>
    <w:p w14:paraId="6DCACE36"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aps/>
          <w:color w:val="000000"/>
          <w:kern w:val="0"/>
          <w:sz w:val="24"/>
          <w:szCs w:val="24"/>
          <w14:ligatures w14:val="none"/>
        </w:rPr>
        <w:t>11.  SUTARTIES KAINA IR JOS PERSKAIČIAVIMAS</w:t>
      </w:r>
    </w:p>
    <w:p w14:paraId="1855E2F5"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31F095DD"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5B21659"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11.2. Pradinės sutarties vertė yra nurodyta Specialiosiose sąlygose.</w:t>
      </w:r>
    </w:p>
    <w:p w14:paraId="4C105715"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9E9991F"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11.4. Sutarties kainos peržiūra atliekama Specialiosiose sąlygose nustatyta tvarka.</w:t>
      </w:r>
    </w:p>
    <w:p w14:paraId="01A40199"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0BDDFB10"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aps/>
          <w:color w:val="000000"/>
          <w:kern w:val="0"/>
          <w:sz w:val="24"/>
          <w:szCs w:val="24"/>
          <w14:ligatures w14:val="none"/>
        </w:rPr>
        <w:t>12.  ATSISKAITYMO TVARKA</w:t>
      </w:r>
    </w:p>
    <w:p w14:paraId="5DF55C4B"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p>
    <w:p w14:paraId="28E29987"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olor w:val="000000"/>
          <w:kern w:val="0"/>
          <w:sz w:val="24"/>
          <w:szCs w:val="24"/>
          <w14:ligatures w14:val="none"/>
        </w:rPr>
        <w:t>12.1.  Išankstinis mokėjimas (avansas) (jei taikoma)</w:t>
      </w:r>
    </w:p>
    <w:p w14:paraId="18289DF9"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69410956"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 xml:space="preserve">12.1.1. Bendrųjų sąlygų 12.1 poskyrio sąlygos taikomos tuo atveju, jei Specialiosiose sąlygose yra nurodyta, kad Tiekėjui mokamas išankstinis mokėjimas (avansas) (toliau – </w:t>
      </w:r>
      <w:r w:rsidRPr="00BE0D90">
        <w:rPr>
          <w:rFonts w:ascii="Times New Roman" w:eastAsia="Times New Roman" w:hAnsi="Times New Roman" w:cs="Times New Roman"/>
          <w:b/>
          <w:bCs/>
          <w:color w:val="000000"/>
          <w:kern w:val="0"/>
          <w:sz w:val="24"/>
          <w:szCs w:val="24"/>
          <w14:ligatures w14:val="none"/>
        </w:rPr>
        <w:t>Avansas</w:t>
      </w:r>
      <w:r w:rsidRPr="00BE0D90">
        <w:rPr>
          <w:rFonts w:ascii="Times New Roman" w:eastAsia="Times New Roman" w:hAnsi="Times New Roman" w:cs="Times New Roman"/>
          <w:color w:val="000000"/>
          <w:kern w:val="0"/>
          <w:sz w:val="24"/>
          <w:szCs w:val="24"/>
          <w14:ligatures w14:val="none"/>
        </w:rPr>
        <w:t>). </w:t>
      </w:r>
    </w:p>
    <w:p w14:paraId="7F1004B3"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 xml:space="preserve">12.1.2. Pirkėjas sumoka Tiekėjui </w:t>
      </w:r>
      <w:r w:rsidRPr="00BE0D90">
        <w:rPr>
          <w:rFonts w:ascii="Times New Roman" w:eastAsia="Calibri" w:hAnsi="Times New Roman" w:cs="Times New Roman"/>
          <w:sz w:val="24"/>
          <w:szCs w:val="24"/>
          <w14:ligatures w14:val="none"/>
        </w:rPr>
        <w:t>ne didesnį kaip Specialiosiose sąlygose nurodyto dydžio Avansą</w:t>
      </w:r>
      <w:r w:rsidRPr="00BE0D90">
        <w:rPr>
          <w:rFonts w:ascii="Times New Roman" w:eastAsia="Times New Roman" w:hAnsi="Times New Roman" w:cs="Times New Roman"/>
          <w:color w:val="000000"/>
          <w:kern w:val="0"/>
          <w:sz w:val="24"/>
          <w:szCs w:val="24"/>
          <w14:ligatures w14:val="none"/>
        </w:rPr>
        <w:t>.</w:t>
      </w:r>
    </w:p>
    <w:p w14:paraId="24914CC7"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E0D90">
        <w:rPr>
          <w:rFonts w:ascii="Times New Roman" w:eastAsia="Times New Roman" w:hAnsi="Times New Roman" w:cs="Times New Roman"/>
          <w:b/>
          <w:bCs/>
          <w:color w:val="000000"/>
          <w:kern w:val="0"/>
          <w:sz w:val="24"/>
          <w:szCs w:val="24"/>
          <w14:ligatures w14:val="none"/>
        </w:rPr>
        <w:t>Avanso užtikrinimas</w:t>
      </w:r>
      <w:r w:rsidRPr="00BE0D90">
        <w:rPr>
          <w:rFonts w:ascii="Times New Roman" w:eastAsia="Times New Roman" w:hAnsi="Times New Roman" w:cs="Times New Roman"/>
          <w:color w:val="000000"/>
          <w:kern w:val="0"/>
          <w:sz w:val="24"/>
          <w:szCs w:val="24"/>
          <w14:ligatures w14:val="none"/>
        </w:rPr>
        <w:t>). </w:t>
      </w:r>
    </w:p>
    <w:p w14:paraId="753B2A9B"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olor w:val="000000"/>
          <w:kern w:val="0"/>
          <w:sz w:val="24"/>
          <w:szCs w:val="24"/>
          <w14:ligatures w14:val="none"/>
        </w:rPr>
        <w:t>Pastaba.</w:t>
      </w:r>
      <w:r w:rsidRPr="00BE0D90">
        <w:rPr>
          <w:rFonts w:ascii="Times New Roman" w:eastAsia="Times New Roman" w:hAnsi="Times New Roman" w:cs="Times New Roman"/>
          <w:color w:val="000000"/>
          <w:kern w:val="0"/>
          <w:sz w:val="24"/>
          <w:szCs w:val="24"/>
          <w14:ligatures w14:val="none"/>
        </w:rPr>
        <w:t> </w:t>
      </w:r>
      <w:r w:rsidRPr="00BE0D90">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E0D90">
        <w:rPr>
          <w:rFonts w:ascii="Times New Roman" w:eastAsia="Times New Roman" w:hAnsi="Times New Roman" w:cs="Times New Roman"/>
          <w:color w:val="000000"/>
          <w:kern w:val="0"/>
          <w:sz w:val="24"/>
          <w:szCs w:val="24"/>
          <w14:ligatures w14:val="none"/>
        </w:rPr>
        <w:t> </w:t>
      </w:r>
      <w:r w:rsidRPr="00BE0D90">
        <w:rPr>
          <w:rFonts w:ascii="Times New Roman" w:eastAsia="Times New Roman" w:hAnsi="Times New Roman" w:cs="Times New Roman"/>
          <w:color w:val="000000"/>
          <w:kern w:val="0"/>
          <w:sz w:val="24"/>
          <w:szCs w:val="24"/>
          <w:shd w:val="clear" w:color="auto" w:fill="FFFFFF"/>
          <w14:ligatures w14:val="none"/>
        </w:rPr>
        <w:t>įstatymų bei kitų teisės aktų</w:t>
      </w:r>
      <w:r w:rsidRPr="00BE0D90">
        <w:rPr>
          <w:rFonts w:ascii="Times New Roman" w:eastAsia="Times New Roman" w:hAnsi="Times New Roman" w:cs="Times New Roman"/>
          <w:color w:val="000000"/>
          <w:kern w:val="0"/>
          <w:sz w:val="24"/>
          <w:szCs w:val="24"/>
          <w14:ligatures w14:val="none"/>
        </w:rPr>
        <w:t> </w:t>
      </w:r>
      <w:r w:rsidRPr="00BE0D90">
        <w:rPr>
          <w:rFonts w:ascii="Times New Roman" w:eastAsia="Times New Roman" w:hAnsi="Times New Roman" w:cs="Times New Roman"/>
          <w:color w:val="000000"/>
          <w:kern w:val="0"/>
          <w:sz w:val="24"/>
          <w:szCs w:val="24"/>
          <w:shd w:val="clear" w:color="auto" w:fill="FFFFFF"/>
          <w14:ligatures w14:val="none"/>
        </w:rPr>
        <w:t>nuostatas.</w:t>
      </w:r>
    </w:p>
    <w:p w14:paraId="79DE84F9" w14:textId="77777777" w:rsidR="00BE0D90" w:rsidRPr="00BE0D90" w:rsidRDefault="00BE0D90" w:rsidP="00BE0D90">
      <w:pPr>
        <w:spacing w:after="0" w:line="257" w:lineRule="atLeast"/>
        <w:jc w:val="both"/>
        <w:textAlignment w:val="baseline"/>
        <w:rPr>
          <w:rFonts w:ascii="Times New Roman" w:eastAsia="Times New Roman" w:hAnsi="Times New Roman" w:cs="Times New Roman"/>
          <w:kern w:val="0"/>
          <w:sz w:val="24"/>
          <w:szCs w:val="24"/>
          <w14:ligatures w14:val="none"/>
        </w:rPr>
      </w:pPr>
      <w:r w:rsidRPr="00BE0D90">
        <w:rPr>
          <w:rFonts w:ascii="Times New Roman" w:eastAsia="Times New Roman" w:hAnsi="Times New Roman" w:cs="Times New Roman"/>
          <w:kern w:val="0"/>
          <w:sz w:val="24"/>
          <w:szCs w:val="24"/>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8A050A5"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942C472"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17748F1"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12.1.7. Avanso užtikrinimo suma turi būti nurodoma ir išmokama eurais. </w:t>
      </w:r>
    </w:p>
    <w:p w14:paraId="1836253D"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12.1.8. Avanso užtikrinimas turi būti surašytas lietuvių arba kita kalba (esant Pirkėjo prašymui, turi būti pateiktas vertimas į lietuvių kalbą). </w:t>
      </w:r>
    </w:p>
    <w:p w14:paraId="703F46E9"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12.1.9. Avanso užtikrinimas, neatitinkantis šiame Sutarties poskyryje nustatytų reikalavimų, nebus priimamas. </w:t>
      </w:r>
    </w:p>
    <w:p w14:paraId="469049DC"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E6872"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2EA9A9FE"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EB412D"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p>
    <w:p w14:paraId="05303544"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olor w:val="000000"/>
          <w:kern w:val="0"/>
          <w:sz w:val="24"/>
          <w:szCs w:val="24"/>
          <w14:ligatures w14:val="none"/>
        </w:rPr>
        <w:t>12.2.  Mokėjimų tvarka</w:t>
      </w:r>
    </w:p>
    <w:p w14:paraId="257823FB"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0D092975"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12.2.1. Tiekėjas išrašo Sąskaitą tik Šalims pasirašius Prekių perdavimo–priėmimo aktą, jeigu kitaip nenumatyta Specialiosiose sąlygose:</w:t>
      </w:r>
    </w:p>
    <w:p w14:paraId="338815BE"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 xml:space="preserve">12.2.1.1. elektroninę sąskaitą faktūrą, atitinkančią Europos elektroninių sąskaitų faktūrų standartą, kurio nuoroda paskelbta 2017 m. spalio 16 d. Komisijos įgyvendinimo sprendime </w:t>
      </w:r>
      <w:r w:rsidRPr="00BE0D90">
        <w:rPr>
          <w:rFonts w:ascii="Times New Roman" w:eastAsia="Times New Roman" w:hAnsi="Times New Roman" w:cs="Times New Roman"/>
          <w:color w:val="467886"/>
          <w:kern w:val="0"/>
          <w:sz w:val="24"/>
          <w:szCs w:val="24"/>
          <w:u w:val="single"/>
          <w14:ligatures w14:val="none"/>
        </w:rPr>
        <w:t>(ES) 2017/1870</w:t>
      </w:r>
      <w:r w:rsidRPr="00BE0D90">
        <w:rPr>
          <w:rFonts w:ascii="Times New Roman" w:eastAsia="Times New Roman" w:hAnsi="Times New Roman" w:cs="Times New Roman"/>
          <w:color w:val="000000"/>
          <w:kern w:val="0"/>
          <w:sz w:val="24"/>
          <w:szCs w:val="24"/>
          <w14:ligatures w14:val="none"/>
        </w:rPr>
        <w:t xml:space="preserve"> dėl nuorodos į Europos elektroninių sąskaitų faktūrų standartą ir sintaksių sąrašo paskelbimo pagal Europos Parlamento ir Tarybos direktyvą </w:t>
      </w:r>
      <w:r w:rsidRPr="00BE0D90">
        <w:rPr>
          <w:rFonts w:ascii="Times New Roman" w:eastAsia="Times New Roman" w:hAnsi="Times New Roman" w:cs="Times New Roman"/>
          <w:color w:val="467886"/>
          <w:kern w:val="0"/>
          <w:sz w:val="24"/>
          <w:szCs w:val="24"/>
          <w:u w:val="single"/>
          <w14:ligatures w14:val="none"/>
        </w:rPr>
        <w:t>2014/55/ES</w:t>
      </w:r>
      <w:r w:rsidRPr="00BE0D90">
        <w:rPr>
          <w:rFonts w:ascii="Times New Roman" w:eastAsia="Times New Roman" w:hAnsi="Times New Roman" w:cs="Times New Roman"/>
          <w:color w:val="000000"/>
          <w:kern w:val="0"/>
          <w:sz w:val="24"/>
          <w:szCs w:val="24"/>
          <w14:ligatures w14:val="none"/>
        </w:rPr>
        <w:t> (toliau – </w:t>
      </w:r>
      <w:r w:rsidRPr="00BE0D90">
        <w:rPr>
          <w:rFonts w:ascii="Times New Roman" w:eastAsia="Times New Roman" w:hAnsi="Times New Roman" w:cs="Times New Roman"/>
          <w:b/>
          <w:bCs/>
          <w:color w:val="000000"/>
          <w:kern w:val="0"/>
          <w:sz w:val="24"/>
          <w:szCs w:val="24"/>
          <w14:ligatures w14:val="none"/>
        </w:rPr>
        <w:t>Europos elektroninių sąskaitų faktūrų</w:t>
      </w:r>
      <w:r w:rsidRPr="00BE0D90">
        <w:rPr>
          <w:rFonts w:ascii="Times New Roman" w:eastAsia="Times New Roman" w:hAnsi="Times New Roman" w:cs="Times New Roman"/>
          <w:color w:val="000000"/>
          <w:kern w:val="0"/>
          <w:sz w:val="24"/>
          <w:szCs w:val="24"/>
          <w14:ligatures w14:val="none"/>
        </w:rPr>
        <w:t> </w:t>
      </w:r>
      <w:r w:rsidRPr="00BE0D90">
        <w:rPr>
          <w:rFonts w:ascii="Times New Roman" w:eastAsia="Times New Roman" w:hAnsi="Times New Roman" w:cs="Times New Roman"/>
          <w:b/>
          <w:bCs/>
          <w:color w:val="000000"/>
          <w:kern w:val="0"/>
          <w:sz w:val="24"/>
          <w:szCs w:val="24"/>
          <w14:ligatures w14:val="none"/>
        </w:rPr>
        <w:t>standartas</w:t>
      </w:r>
      <w:r w:rsidRPr="00BE0D90">
        <w:rPr>
          <w:rFonts w:ascii="Times New Roman" w:eastAsia="Times New Roman" w:hAnsi="Times New Roman" w:cs="Times New Roman"/>
          <w:color w:val="000000"/>
          <w:kern w:val="0"/>
          <w:sz w:val="24"/>
          <w:szCs w:val="24"/>
          <w14:ligatures w14:val="none"/>
        </w:rPr>
        <w:t xml:space="preserve">), Tiekėjas gali pateikti </w:t>
      </w:r>
      <w:r w:rsidRPr="00BE0D90">
        <w:rPr>
          <w:rFonts w:ascii="Times New Roman" w:eastAsia="Arial" w:hAnsi="Times New Roman" w:cs="Times New Roman"/>
          <w:sz w:val="24"/>
          <w:szCs w:val="24"/>
          <w14:ligatures w14:val="none"/>
        </w:rPr>
        <w:t>pasirinktomis priemonėmis</w:t>
      </w:r>
      <w:r w:rsidRPr="00BE0D90">
        <w:rPr>
          <w:rFonts w:ascii="Times New Roman" w:eastAsia="Times New Roman" w:hAnsi="Times New Roman" w:cs="Times New Roman"/>
          <w:color w:val="000000"/>
          <w:kern w:val="0"/>
          <w:sz w:val="24"/>
          <w:szCs w:val="24"/>
          <w14:ligatures w14:val="none"/>
        </w:rPr>
        <w:t>;</w:t>
      </w:r>
    </w:p>
    <w:p w14:paraId="06B6E242"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 xml:space="preserve">12.2.1.2. Europos elektroninių sąskaitų faktūrų standarto neatitinkančią elektroninę sąskaitą faktūrą Tiekėjas </w:t>
      </w:r>
      <w:r w:rsidRPr="00BE0D90">
        <w:rPr>
          <w:rFonts w:ascii="Times New Roman" w:eastAsia="Arial" w:hAnsi="Times New Roman" w:cs="Times New Roman"/>
          <w:sz w:val="24"/>
          <w:szCs w:val="24"/>
          <w14:ligatures w14:val="none"/>
        </w:rPr>
        <w:t xml:space="preserve">gali teikti tik naudodamasis Sąskaitų administravimo bendrosios informacinės sistemos (toliau – </w:t>
      </w:r>
      <w:r w:rsidRPr="00BE0D90">
        <w:rPr>
          <w:rFonts w:ascii="Times New Roman" w:eastAsia="Arial" w:hAnsi="Times New Roman" w:cs="Times New Roman"/>
          <w:b/>
          <w:bCs/>
          <w:sz w:val="24"/>
          <w:szCs w:val="24"/>
          <w14:ligatures w14:val="none"/>
        </w:rPr>
        <w:t>SABIS</w:t>
      </w:r>
      <w:r w:rsidRPr="00BE0D90">
        <w:rPr>
          <w:rFonts w:ascii="Times New Roman" w:eastAsia="Arial" w:hAnsi="Times New Roman" w:cs="Times New Roman"/>
          <w:sz w:val="24"/>
          <w:szCs w:val="24"/>
          <w14:ligatures w14:val="none"/>
        </w:rPr>
        <w:t>) priemonėmis</w:t>
      </w:r>
      <w:r w:rsidRPr="00BE0D90">
        <w:rPr>
          <w:rFonts w:ascii="Times New Roman" w:eastAsia="Times New Roman" w:hAnsi="Times New Roman" w:cs="Times New Roman"/>
          <w:color w:val="000000"/>
          <w:kern w:val="0"/>
          <w:sz w:val="24"/>
          <w:szCs w:val="24"/>
          <w14:ligatures w14:val="none"/>
        </w:rPr>
        <w:t>.</w:t>
      </w:r>
    </w:p>
    <w:p w14:paraId="3112B55A"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 xml:space="preserve">12.2.2. Pirkėjas elektronines sąskaitas faktūras priima ir apdoroja naudodamasis informacinės sistemos SABIS priemonėmis, </w:t>
      </w:r>
      <w:r w:rsidRPr="00BE0D90">
        <w:rPr>
          <w:rFonts w:ascii="Times New Roman" w:eastAsia="Arial" w:hAnsi="Times New Roman" w:cs="Times New Roman"/>
          <w:sz w:val="24"/>
          <w:szCs w:val="24"/>
          <w14:ligatures w14:val="none"/>
        </w:rPr>
        <w:t>išskyrus jeigu mobilizacijos, karo ar nepaprastosios padėties atveju yra informacinės sistemos SABIS pažeidimų, dėl kurių negalimas Pirkėjo ir Tiekėjo bendravimas ir keitimasis informacija naudojantis SABIS</w:t>
      </w:r>
      <w:r w:rsidRPr="00BE0D90">
        <w:rPr>
          <w:rFonts w:ascii="Times New Roman" w:eastAsia="Times New Roman" w:hAnsi="Times New Roman" w:cs="Times New Roman"/>
          <w:color w:val="000000"/>
          <w:kern w:val="0"/>
          <w:sz w:val="24"/>
          <w:szCs w:val="24"/>
          <w14:ligatures w14:val="none"/>
        </w:rPr>
        <w:t>.</w:t>
      </w:r>
    </w:p>
    <w:p w14:paraId="35C3FA17"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12.2.3. Išankstinio mokėjimo sąskaitas (jeigu Specialiosiose sąlygose yra numatytas Avanso mokėjimas) Tiekėjas privalo pateikti šiame Sutarties poskyryje nustatyta tvarka.</w:t>
      </w:r>
    </w:p>
    <w:p w14:paraId="3A5E0744"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12.2.4. Pirkėjas atlieka mokėjimus už Prekes Specialiosiose sąlygose nustatytais terminais.</w:t>
      </w:r>
    </w:p>
    <w:p w14:paraId="44499D69"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12.2.5. Už mokėjimų pagal Sutartį vėlavimus, Pirkėjui taikomos netesybos Specialiosiose sąlygose nustatyta tvarka.</w:t>
      </w:r>
    </w:p>
    <w:p w14:paraId="57289996"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12.2.6. Jei Prekės pristatomos dalimis, aukščiau nurodyta atsiskaitymo tvarka galioja kiekvienai tokiai daliai, jei Specialiosiose sąlygose nenustatyta kitaip.</w:t>
      </w:r>
    </w:p>
    <w:p w14:paraId="4B990488"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84FA49B"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326AA7ED"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olor w:val="000000"/>
          <w:kern w:val="0"/>
          <w:sz w:val="24"/>
          <w:szCs w:val="24"/>
          <w14:ligatures w14:val="none"/>
        </w:rPr>
        <w:t>12.3.  Kiti atsiskaitymo klausimai</w:t>
      </w:r>
    </w:p>
    <w:p w14:paraId="40B8EBDD"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113D630A"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12.3.1. Pirkėjas privalo pervesti mokėjimus Tiekėjui į Tiekėjo banko sąskaitą, nurodytą Specialiosiose sąlygose.</w:t>
      </w:r>
    </w:p>
    <w:p w14:paraId="7B0D43BB"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6EC599D"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12.3.3. Visi mokėjimai pagal Sutartį atliekami eurais.</w:t>
      </w:r>
    </w:p>
    <w:p w14:paraId="7436BF76"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12.3.4. Už pavėluotus mokėjimus pagal Sutartį mokančioji Šalis privalo sumokėti kitai Šaliai Specialiosiose sąlygose nurodyto dydžio netesybas.</w:t>
      </w:r>
    </w:p>
    <w:p w14:paraId="735C137E"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2E64ABE8"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aps/>
          <w:color w:val="000000"/>
          <w:kern w:val="0"/>
          <w:sz w:val="24"/>
          <w:szCs w:val="24"/>
          <w14:ligatures w14:val="none"/>
        </w:rPr>
        <w:t>13.  KONFIDENCIALI INFORMACIJA</w:t>
      </w:r>
    </w:p>
    <w:p w14:paraId="6723A2BE"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5D274D74"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D353B3"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13.2.  Šalis turi teisę atskleisti kitos Šalies konfidencialią informaciją šiais atvejais:</w:t>
      </w:r>
    </w:p>
    <w:p w14:paraId="113EDDD6"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3D10C1F"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5CACFA2"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8C79E9"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13.4. Šalis atsako:</w:t>
      </w:r>
    </w:p>
    <w:p w14:paraId="282D7D18"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7424C3F4"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417E62DC"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13.5. Šalis nepagrįstai atskleidusi kitos Šalies konfidencialią informaciją privalo sumokėti kitai Šaliai Specialiosiose sąlygose nurodyto dydžio baudą.</w:t>
      </w:r>
    </w:p>
    <w:p w14:paraId="28A373DB"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21A05B8C"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aps/>
          <w:color w:val="000000"/>
          <w:kern w:val="0"/>
          <w:sz w:val="24"/>
          <w:szCs w:val="24"/>
          <w14:ligatures w14:val="none"/>
        </w:rPr>
        <w:t>14.  ASMENS DUOMENŲ APSAUGA</w:t>
      </w:r>
    </w:p>
    <w:p w14:paraId="1FE4CC2C"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2779844F"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14.1. Šalys įsipareigoja užtikrinti asmens duomenų saugumą bei asmens duomenų tvarkymą vykdyti teisėtai, vadovaujantis 2016 m. balandžio 27 d. priimto Europos Parlamento ir Tarybos reglamento </w:t>
      </w:r>
      <w:r w:rsidRPr="00BE0D90">
        <w:rPr>
          <w:rFonts w:ascii="Times New Roman" w:eastAsia="Times New Roman" w:hAnsi="Times New Roman" w:cs="Times New Roman"/>
          <w:color w:val="467886"/>
          <w:kern w:val="0"/>
          <w:sz w:val="24"/>
          <w:szCs w:val="24"/>
          <w:u w:val="single"/>
          <w14:ligatures w14:val="none"/>
        </w:rPr>
        <w:t>(ES) 2016/679</w:t>
      </w:r>
      <w:r w:rsidRPr="00BE0D90">
        <w:rPr>
          <w:rFonts w:ascii="Times New Roman" w:eastAsia="Times New Roman" w:hAnsi="Times New Roman" w:cs="Times New Roman"/>
          <w:color w:val="000000"/>
          <w:kern w:val="0"/>
          <w:sz w:val="24"/>
          <w:szCs w:val="24"/>
          <w14:ligatures w14:val="none"/>
        </w:rPr>
        <w:t> dėl fizinių asmenų apsaugos tvarkant asmens duomenis ir dėl laisvo tokių duomenų judėjimo ir kuriuo panaikinama Direktyva </w:t>
      </w:r>
      <w:r w:rsidRPr="00BE0D90">
        <w:rPr>
          <w:rFonts w:ascii="Times New Roman" w:eastAsia="Times New Roman" w:hAnsi="Times New Roman" w:cs="Times New Roman"/>
          <w:color w:val="467886"/>
          <w:kern w:val="0"/>
          <w:sz w:val="24"/>
          <w:szCs w:val="24"/>
          <w:u w:val="single"/>
          <w14:ligatures w14:val="none"/>
        </w:rPr>
        <w:t>95/46/EB</w:t>
      </w:r>
      <w:r w:rsidRPr="00BE0D90">
        <w:rPr>
          <w:rFonts w:ascii="Times New Roman" w:eastAsia="Times New Roman" w:hAnsi="Times New Roman" w:cs="Times New Roman"/>
          <w:color w:val="000000"/>
          <w:kern w:val="0"/>
          <w:sz w:val="24"/>
          <w:szCs w:val="24"/>
          <w14:ligatures w14:val="none"/>
        </w:rPr>
        <w:t> (Bendrasis duomenų apsaugos reglamentas) ir kitų teisės aktų, reglamentuojančių asmens duomenų tvarkymą, nuostatomis.</w:t>
      </w:r>
    </w:p>
    <w:p w14:paraId="7BD599BF"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78266D"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38670F1F"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aps/>
          <w:color w:val="000000"/>
          <w:kern w:val="0"/>
          <w:sz w:val="24"/>
          <w:szCs w:val="24"/>
          <w14:ligatures w14:val="none"/>
        </w:rPr>
        <w:t>15.  INTELEKTINĖ NUOSAVYBĖ</w:t>
      </w:r>
    </w:p>
    <w:p w14:paraId="64BBE4D6"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1746D803"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3D99EA5"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E0D90">
        <w:rPr>
          <w:rFonts w:ascii="Times New Roman" w:eastAsia="Times New Roman" w:hAnsi="Times New Roman" w:cs="Times New Roman"/>
          <w:i/>
          <w:iCs/>
          <w:color w:val="000000"/>
          <w:kern w:val="0"/>
          <w:sz w:val="24"/>
          <w:szCs w:val="24"/>
          <w14:ligatures w14:val="none"/>
        </w:rPr>
        <w:t>sui</w:t>
      </w:r>
      <w:proofErr w:type="spellEnd"/>
      <w:r w:rsidRPr="00BE0D90">
        <w:rPr>
          <w:rFonts w:ascii="Times New Roman" w:eastAsia="Times New Roman" w:hAnsi="Times New Roman" w:cs="Times New Roman"/>
          <w:i/>
          <w:iCs/>
          <w:color w:val="000000"/>
          <w:kern w:val="0"/>
          <w:sz w:val="24"/>
          <w:szCs w:val="24"/>
          <w14:ligatures w14:val="none"/>
        </w:rPr>
        <w:t xml:space="preserve"> </w:t>
      </w:r>
      <w:proofErr w:type="spellStart"/>
      <w:r w:rsidRPr="00BE0D90">
        <w:rPr>
          <w:rFonts w:ascii="Times New Roman" w:eastAsia="Times New Roman" w:hAnsi="Times New Roman" w:cs="Times New Roman"/>
          <w:i/>
          <w:iCs/>
          <w:color w:val="000000"/>
          <w:kern w:val="0"/>
          <w:sz w:val="24"/>
          <w:szCs w:val="24"/>
          <w14:ligatures w14:val="none"/>
        </w:rPr>
        <w:t>generis</w:t>
      </w:r>
      <w:proofErr w:type="spellEnd"/>
      <w:r w:rsidRPr="00BE0D90">
        <w:rPr>
          <w:rFonts w:ascii="Times New Roman" w:eastAsia="Times New Roman" w:hAnsi="Times New Roman" w:cs="Times New Roman"/>
          <w:color w:val="000000"/>
          <w:kern w:val="0"/>
          <w:sz w:val="24"/>
          <w:szCs w:val="24"/>
          <w14:ligatures w14:val="none"/>
        </w:rPr>
        <w:t xml:space="preserve">) teisės, firmų, įmonių, organizacijų, verslo pavadinimų ar vardų savininkų ir kitos panašios teisės ar </w:t>
      </w:r>
      <w:r w:rsidRPr="00BE0D90">
        <w:rPr>
          <w:rFonts w:ascii="Times New Roman" w:eastAsia="Times New Roman" w:hAnsi="Times New Roman" w:cs="Times New Roman"/>
          <w:color w:val="000000"/>
          <w:kern w:val="0"/>
          <w:sz w:val="24"/>
          <w:szCs w:val="24"/>
          <w14:ligatures w14:val="none"/>
        </w:rPr>
        <w:lastRenderedPageBreak/>
        <w:t>įsipareigojimai, nepriklausomai nuo to, ar jie registruoti Lietuvos Respublikoje, ar kitose šalyse, ar neregistruotini, kaip numatyta Sutartyje, išskyrus atvejus, kai toks pažeidimas atsiranda dėl Pirkėjo kaltės. </w:t>
      </w:r>
    </w:p>
    <w:p w14:paraId="1EA7D238" w14:textId="77777777" w:rsidR="00BE0D90" w:rsidRPr="00BE0D90" w:rsidRDefault="00BE0D90" w:rsidP="00BE0D90">
      <w:pPr>
        <w:spacing w:after="0" w:line="257" w:lineRule="atLeast"/>
        <w:jc w:val="both"/>
        <w:textAlignment w:val="baseline"/>
        <w:rPr>
          <w:rFonts w:ascii="Times New Roman" w:eastAsia="Times New Roman" w:hAnsi="Times New Roman" w:cs="Times New Roman"/>
          <w:kern w:val="0"/>
          <w:sz w:val="24"/>
          <w:szCs w:val="24"/>
          <w14:ligatures w14:val="none"/>
        </w:rPr>
      </w:pPr>
      <w:r w:rsidRPr="00BE0D90">
        <w:rPr>
          <w:rFonts w:ascii="Times New Roman" w:eastAsia="Times New Roman" w:hAnsi="Times New Roman" w:cs="Times New Roman"/>
          <w:kern w:val="0"/>
          <w:sz w:val="24"/>
          <w:szCs w:val="24"/>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E0D90">
        <w:rPr>
          <w:rFonts w:ascii="Times New Roman" w:eastAsia="Calibri" w:hAnsi="Times New Roman" w:cs="Times New Roman"/>
          <w:sz w:val="24"/>
          <w:szCs w:val="24"/>
          <w14:ligatures w14:val="none"/>
        </w:rPr>
        <w:t>Specialiosiose sąlygose nurodyta bauda</w:t>
      </w:r>
      <w:r w:rsidRPr="00BE0D90">
        <w:rPr>
          <w:rFonts w:ascii="Times New Roman" w:eastAsia="Times New Roman" w:hAnsi="Times New Roman" w:cs="Times New Roman"/>
          <w:kern w:val="0"/>
          <w:sz w:val="24"/>
          <w:szCs w:val="24"/>
          <w14:ligatures w14:val="none"/>
        </w:rPr>
        <w:t>.</w:t>
      </w:r>
    </w:p>
    <w:p w14:paraId="2738839D"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p>
    <w:p w14:paraId="3E1DECA3"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aps/>
          <w:color w:val="000000"/>
          <w:kern w:val="0"/>
          <w:sz w:val="24"/>
          <w:szCs w:val="24"/>
          <w14:ligatures w14:val="none"/>
        </w:rPr>
        <w:t>16.  PAREIŠKIMAI IR GARANTIJOS</w:t>
      </w:r>
    </w:p>
    <w:p w14:paraId="1D0BF173"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6E3A8026"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16.1. Kiekviena iš Šalių pareiškia ir garantuoja kitai Šaliai, kad:</w:t>
      </w:r>
    </w:p>
    <w:p w14:paraId="5553148F"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6F489B5F"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F7D7B27"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BEA79E3"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D52B077"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8488525"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16.1.6. visi Šalies pareiškimai ir garantijos yra išsamūs ir nepalieka nutylėtų jokių aplinkybių, kurios darytų šiuos pareiškimus ar garantijas neteisingais.</w:t>
      </w:r>
    </w:p>
    <w:p w14:paraId="5128B3F5"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18C9DD7" w14:textId="77777777" w:rsidR="00BE0D90" w:rsidRPr="00BE0D90" w:rsidRDefault="00BE0D90" w:rsidP="00BE0D90">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BE0D90">
        <w:rPr>
          <w:rFonts w:ascii="Times New Roman" w:eastAsia="Times New Roman" w:hAnsi="Times New Roman" w:cs="Times New Roman"/>
          <w:color w:val="000000"/>
          <w:kern w:val="0"/>
          <w:sz w:val="24"/>
          <w:szCs w:val="24"/>
          <w:shd w:val="clear" w:color="auto" w:fill="FFFFFF"/>
          <w14:ligatures w14:val="none"/>
        </w:rPr>
        <w:t>16.3. </w:t>
      </w:r>
      <w:r w:rsidRPr="00BE0D90">
        <w:rPr>
          <w:rFonts w:ascii="Times New Roman" w:eastAsia="Times New Roman" w:hAnsi="Times New Roman" w:cs="Times New Roman"/>
          <w:color w:val="000000"/>
          <w:kern w:val="0"/>
          <w:sz w:val="24"/>
          <w:szCs w:val="24"/>
          <w14:ligatures w14:val="none"/>
        </w:rPr>
        <w:t>Tiekėjas pareiškia, kad parduodamų Prekių disponavimo, valdymo ir naudojimosi teisės nėra apribotos </w:t>
      </w:r>
      <w:r w:rsidRPr="00BE0D90">
        <w:rPr>
          <w:rFonts w:ascii="Times New Roman" w:eastAsia="Times New Roman"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2A9000CC" w14:textId="77777777" w:rsidR="00BE0D90" w:rsidRPr="00BE0D90" w:rsidRDefault="00BE0D90" w:rsidP="00BE0D90">
      <w:pPr>
        <w:widowControl w:val="0"/>
        <w:tabs>
          <w:tab w:val="left" w:pos="567"/>
          <w:tab w:val="left" w:pos="851"/>
          <w:tab w:val="left" w:pos="992"/>
          <w:tab w:val="left" w:pos="1134"/>
        </w:tabs>
        <w:spacing w:after="0" w:line="240" w:lineRule="auto"/>
        <w:jc w:val="both"/>
        <w:rPr>
          <w:rFonts w:ascii="Times New Roman" w:eastAsia="Calibri" w:hAnsi="Times New Roman" w:cs="Times New Roman"/>
          <w:sz w:val="24"/>
          <w:szCs w:val="24"/>
          <w14:ligatures w14:val="none"/>
        </w:rPr>
      </w:pPr>
      <w:r w:rsidRPr="00BE0D90">
        <w:rPr>
          <w:rFonts w:ascii="Times New Roman" w:eastAsia="Arial" w:hAnsi="Times New Roman" w:cs="Times New Roman"/>
          <w:sz w:val="24"/>
          <w:szCs w:val="24"/>
          <w14:ligatures w14:val="none"/>
        </w:rPr>
        <w:t>16.4. T</w:t>
      </w:r>
      <w:r w:rsidRPr="00BE0D90">
        <w:rPr>
          <w:rFonts w:ascii="Times New Roman" w:eastAsia="Calibri" w:hAnsi="Times New Roman" w:cs="Times New Roman"/>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717B54B8" w14:textId="77777777" w:rsidR="00BE0D90" w:rsidRPr="00BE0D90" w:rsidRDefault="00BE0D90" w:rsidP="00BE0D90">
      <w:pPr>
        <w:spacing w:after="0" w:line="240" w:lineRule="auto"/>
        <w:rPr>
          <w:rFonts w:ascii="Times New Roman" w:eastAsia="Times New Roman" w:hAnsi="Times New Roman" w:cs="Times New Roman"/>
          <w:kern w:val="0"/>
          <w:sz w:val="14"/>
          <w:szCs w:val="14"/>
          <w14:ligatures w14:val="none"/>
        </w:rPr>
      </w:pPr>
    </w:p>
    <w:p w14:paraId="236E030B"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4E777B90"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aps/>
          <w:color w:val="000000"/>
          <w:kern w:val="0"/>
          <w:sz w:val="24"/>
          <w:szCs w:val="24"/>
          <w14:ligatures w14:val="none"/>
        </w:rPr>
        <w:t>17.  BENDRIEJI ATSAKOMYBĖS KLAUSIMAI</w:t>
      </w:r>
    </w:p>
    <w:p w14:paraId="58CC107D"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27A168B3"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17.1. Netesybų sumokėjimas už vėlavimą ar pareigų pagal Sutartį pažeidimą neatleidžia Šalies nuo Sutartyje numatytų jos pareigų vykdymo.</w:t>
      </w:r>
    </w:p>
    <w:p w14:paraId="763A53F8"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E0D90">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36B45318"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 xml:space="preserve">17.3. Tuo atveju, jei paaiškėja, kad kuris nors iš šioje Sutartyje pateiktų pareiškimų ar garantijų buvo iš esmės neteisingas, melagingas ar klaidinantis, Šalis pažeidėja nukentėjusiai Šaliai privalo atlyginti </w:t>
      </w:r>
      <w:r w:rsidRPr="00BE0D90">
        <w:rPr>
          <w:rFonts w:ascii="Times New Roman" w:eastAsia="Times New Roman" w:hAnsi="Times New Roman" w:cs="Times New Roman"/>
          <w:color w:val="000000"/>
          <w:kern w:val="0"/>
          <w:sz w:val="24"/>
          <w:szCs w:val="24"/>
          <w14:ligatures w14:val="none"/>
        </w:rPr>
        <w:lastRenderedPageBreak/>
        <w:t>visus nuostolius, kuriuos nukentėjusioji Šalis patyrė dėl tokio neteisingo, melagingo ar klaidinančio pareiškimo ar garantijos.</w:t>
      </w:r>
    </w:p>
    <w:p w14:paraId="3EE49F41"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17.4. Šioje Sutartyje numatytos teisių gynybos priemonės neapriboja Šalių teisės pasinaudoti kitomis teisėtomis teisių gynybos priemonėmis.</w:t>
      </w:r>
    </w:p>
    <w:p w14:paraId="63BE4ACA"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64820D8"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6820C2CD"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DE257D"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2450FF48"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aps/>
          <w:color w:val="000000"/>
          <w:kern w:val="0"/>
          <w:sz w:val="24"/>
          <w:szCs w:val="24"/>
          <w14:ligatures w14:val="none"/>
        </w:rPr>
        <w:t>18.  NENUGALIMA JĖGA (FORCE MAJEURE)</w:t>
      </w:r>
    </w:p>
    <w:p w14:paraId="525E42F3"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053B3D4C"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18.1.</w:t>
      </w:r>
      <w:r w:rsidRPr="00BE0D90">
        <w:rPr>
          <w:rFonts w:ascii="Times New Roman" w:eastAsia="Times New Roman" w:hAnsi="Times New Roman" w:cs="Times New Roman"/>
          <w:b/>
          <w:bCs/>
          <w:color w:val="000000"/>
          <w:kern w:val="0"/>
          <w:sz w:val="24"/>
          <w:szCs w:val="24"/>
          <w14:ligatures w14:val="none"/>
        </w:rPr>
        <w:t> </w:t>
      </w:r>
      <w:r w:rsidRPr="00BE0D90">
        <w:rPr>
          <w:rFonts w:ascii="Times New Roman" w:eastAsia="Times New Roman" w:hAnsi="Times New Roman" w:cs="Times New Roman"/>
          <w:color w:val="000000"/>
          <w:kern w:val="0"/>
          <w:sz w:val="24"/>
          <w:szCs w:val="24"/>
          <w14:ligatures w14:val="none"/>
        </w:rPr>
        <w:t>Atsakomybė pagal Sutartį netaikoma, taip pat Šalys gali būti visiškai ar iš dalies atleistos nuo civilinės atsakomybės šiais pagrindais:</w:t>
      </w:r>
    </w:p>
    <w:p w14:paraId="4CAB37FE"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18.1.1. dėl nenugalimos jėgos (</w:t>
      </w:r>
      <w:r w:rsidRPr="00BE0D90">
        <w:rPr>
          <w:rFonts w:ascii="Times New Roman" w:eastAsia="Times New Roman" w:hAnsi="Times New Roman" w:cs="Times New Roman"/>
          <w:i/>
          <w:iCs/>
          <w:color w:val="000000"/>
          <w:kern w:val="0"/>
          <w:sz w:val="24"/>
          <w:szCs w:val="24"/>
          <w14:ligatures w14:val="none"/>
        </w:rPr>
        <w:t>force majeure</w:t>
      </w:r>
      <w:r w:rsidRPr="00BE0D90">
        <w:rPr>
          <w:rFonts w:ascii="Times New Roman" w:eastAsia="Times New Roman" w:hAnsi="Times New Roman" w:cs="Times New Roman"/>
          <w:color w:val="000000"/>
          <w:kern w:val="0"/>
          <w:sz w:val="24"/>
          <w:szCs w:val="24"/>
          <w14:ligatures w14:val="none"/>
        </w:rPr>
        <w:t>) – taikomos Lietuvos Respublikos civilinio kodekso 6.212 straipsnio ir Lietuvos Respublikos Vyriausybės 1996 m. liepos 15 d. nutarimu Nr. 840 „Dėl Atleidimo nuo atsakomybės esant nenugalimos jėgos (</w:t>
      </w:r>
      <w:r w:rsidRPr="00BE0D90">
        <w:rPr>
          <w:rFonts w:ascii="Times New Roman" w:eastAsia="Times New Roman" w:hAnsi="Times New Roman" w:cs="Times New Roman"/>
          <w:i/>
          <w:iCs/>
          <w:color w:val="000000"/>
          <w:kern w:val="0"/>
          <w:sz w:val="24"/>
          <w:szCs w:val="24"/>
          <w14:ligatures w14:val="none"/>
        </w:rPr>
        <w:t>force majeure</w:t>
      </w:r>
      <w:r w:rsidRPr="00BE0D90">
        <w:rPr>
          <w:rFonts w:ascii="Times New Roman" w:eastAsia="Times New Roman" w:hAnsi="Times New Roman" w:cs="Times New Roman"/>
          <w:color w:val="000000"/>
          <w:kern w:val="0"/>
          <w:sz w:val="24"/>
          <w:szCs w:val="24"/>
          <w14:ligatures w14:val="none"/>
        </w:rPr>
        <w:t>) aplinkybėms taisyklių patvirtinimo” patvirtintų taisyklių nuostatos;</w:t>
      </w:r>
    </w:p>
    <w:p w14:paraId="5F8FEBA1"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F4F6FF5"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18.2.</w:t>
      </w:r>
      <w:r w:rsidRPr="00BE0D90">
        <w:rPr>
          <w:rFonts w:ascii="Times New Roman" w:eastAsia="Times New Roman" w:hAnsi="Times New Roman" w:cs="Times New Roman"/>
          <w:b/>
          <w:bCs/>
          <w:color w:val="000000"/>
          <w:kern w:val="0"/>
          <w:sz w:val="24"/>
          <w:szCs w:val="24"/>
          <w14:ligatures w14:val="none"/>
        </w:rPr>
        <w:t> </w:t>
      </w:r>
      <w:r w:rsidRPr="00BE0D90">
        <w:rPr>
          <w:rFonts w:ascii="Times New Roman" w:eastAsia="Times New Roman" w:hAnsi="Times New Roman" w:cs="Times New Roman"/>
          <w:color w:val="000000"/>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586D622"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18.3.</w:t>
      </w:r>
      <w:r w:rsidRPr="00BE0D90">
        <w:rPr>
          <w:rFonts w:ascii="Times New Roman" w:eastAsia="Times New Roman" w:hAnsi="Times New Roman" w:cs="Times New Roman"/>
          <w:b/>
          <w:bCs/>
          <w:color w:val="000000"/>
          <w:kern w:val="0"/>
          <w:sz w:val="24"/>
          <w:szCs w:val="24"/>
          <w14:ligatures w14:val="none"/>
        </w:rPr>
        <w:t> </w:t>
      </w:r>
      <w:r w:rsidRPr="00BE0D90">
        <w:rPr>
          <w:rFonts w:ascii="Times New Roman" w:eastAsia="Times New Roman" w:hAnsi="Times New Roman" w:cs="Times New Roman"/>
          <w:color w:val="000000"/>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0D19ECE"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18.4. Jeigu nenugalimos jėgos (</w:t>
      </w:r>
      <w:r w:rsidRPr="00BE0D90">
        <w:rPr>
          <w:rFonts w:ascii="Times New Roman" w:eastAsia="Times New Roman" w:hAnsi="Times New Roman" w:cs="Times New Roman"/>
          <w:i/>
          <w:iCs/>
          <w:color w:val="000000"/>
          <w:kern w:val="0"/>
          <w:sz w:val="24"/>
          <w:szCs w:val="24"/>
          <w14:ligatures w14:val="none"/>
        </w:rPr>
        <w:t>force majeure</w:t>
      </w:r>
      <w:r w:rsidRPr="00BE0D90">
        <w:rPr>
          <w:rFonts w:ascii="Times New Roman" w:eastAsia="Times New Roman" w:hAnsi="Times New Roman" w:cs="Times New Roman"/>
          <w:color w:val="000000"/>
          <w:kern w:val="0"/>
          <w:sz w:val="24"/>
          <w:szCs w:val="24"/>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4C6377A"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334B19DD"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aps/>
          <w:color w:val="000000"/>
          <w:kern w:val="0"/>
          <w:sz w:val="24"/>
          <w:szCs w:val="24"/>
          <w14:ligatures w14:val="none"/>
        </w:rPr>
        <w:t>19.  SUTARTIES NUOSTATŲ NEGALIOJIMAS</w:t>
      </w:r>
    </w:p>
    <w:p w14:paraId="632C0541"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2AD283E1"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w:t>
      </w:r>
      <w:r w:rsidRPr="00BE0D90">
        <w:rPr>
          <w:rFonts w:ascii="Times New Roman" w:eastAsia="Times New Roman" w:hAnsi="Times New Roman" w:cs="Times New Roman"/>
          <w:color w:val="000000"/>
          <w:kern w:val="0"/>
          <w:sz w:val="24"/>
          <w:szCs w:val="24"/>
          <w14:ligatures w14:val="none"/>
        </w:rPr>
        <w:lastRenderedPageBreak/>
        <w:t>tai nepažeidžia įstatymų bei kitų teisės aktų ir galima daryti prielaidą, kad Sutartis būtų buvusi teisėtai sudaryta ir neįtraukus nuostatos, kuri yra negaliojanti.</w:t>
      </w:r>
    </w:p>
    <w:p w14:paraId="691A0C7A"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75D97F0"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4C9A9014"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aps/>
          <w:color w:val="000000"/>
          <w:kern w:val="0"/>
          <w:sz w:val="24"/>
          <w:szCs w:val="24"/>
          <w14:ligatures w14:val="none"/>
        </w:rPr>
        <w:t>20.  SUTARTIES PAKEITIMAI</w:t>
      </w:r>
    </w:p>
    <w:p w14:paraId="60962A74"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7BE78026" w14:textId="77777777" w:rsidR="00BE0D90" w:rsidRPr="00BE0D90" w:rsidRDefault="00BE0D90" w:rsidP="00BE0D90">
      <w:pPr>
        <w:spacing w:after="0" w:line="257" w:lineRule="atLeast"/>
        <w:jc w:val="both"/>
        <w:rPr>
          <w:rFonts w:ascii="Times New Roman" w:eastAsia="Times New Roman" w:hAnsi="Times New Roman" w:cs="Times New Roman"/>
          <w:kern w:val="0"/>
          <w:sz w:val="24"/>
          <w:szCs w:val="24"/>
          <w14:ligatures w14:val="none"/>
        </w:rPr>
      </w:pPr>
      <w:r w:rsidRPr="00BE0D90">
        <w:rPr>
          <w:rFonts w:ascii="Times New Roman" w:eastAsia="Times New Roman" w:hAnsi="Times New Roman" w:cs="Times New Roman"/>
          <w:kern w:val="0"/>
          <w:sz w:val="24"/>
          <w:szCs w:val="24"/>
          <w14:ligatures w14:val="none"/>
        </w:rPr>
        <w:t>20.1. Sutarties sąlygos Sutarties galiojimo laikotarpiu negali būti keičiamos, išskyrus tokias Sutarties sąlygas, kurių keitimas numatytas Sutartyje ir (ar) galimas vadovaujantis VPĮ nuostatomis.</w:t>
      </w:r>
    </w:p>
    <w:p w14:paraId="7B2C341A"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20.2. Sutarties pakeitimai įforminami Šalims sudarant Susitarimą.</w:t>
      </w:r>
    </w:p>
    <w:p w14:paraId="69D7C4DA"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A7BF55"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20.4. Susitarimai įsigalioja nuo jų sudarymo, jei Susitarime nenurodyta kitaip. Susitarimą Pirkėjas privalo paviešinti VPĮ 33 ir 86 straipsniuose nustatyta tvarka.</w:t>
      </w:r>
    </w:p>
    <w:p w14:paraId="5F63D514"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F238C2"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4E7831CF"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aps/>
          <w:color w:val="000000"/>
          <w:kern w:val="0"/>
          <w:sz w:val="24"/>
          <w:szCs w:val="24"/>
          <w14:ligatures w14:val="none"/>
        </w:rPr>
        <w:t>21.  SUTARTIES SUSTABDYMAS</w:t>
      </w:r>
    </w:p>
    <w:p w14:paraId="741BA90A"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6430D27A" w14:textId="77777777" w:rsidR="00BE0D90" w:rsidRPr="00BE0D90" w:rsidRDefault="00BE0D90" w:rsidP="00BE0D90">
      <w:pPr>
        <w:spacing w:after="0" w:line="257" w:lineRule="atLeast"/>
        <w:jc w:val="both"/>
        <w:textAlignment w:val="baseline"/>
        <w:rPr>
          <w:rFonts w:ascii="Times New Roman" w:eastAsia="Times New Roman" w:hAnsi="Times New Roman" w:cs="Times New Roman"/>
          <w:kern w:val="0"/>
          <w:sz w:val="24"/>
          <w:szCs w:val="24"/>
          <w14:ligatures w14:val="none"/>
        </w:rPr>
      </w:pPr>
      <w:r w:rsidRPr="00BE0D90">
        <w:rPr>
          <w:rFonts w:ascii="Times New Roman" w:eastAsia="Times New Roman" w:hAnsi="Times New Roman" w:cs="Times New Roman"/>
          <w:kern w:val="0"/>
          <w:sz w:val="24"/>
          <w:szCs w:val="24"/>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0077740"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21.2. Prekių (jų dalies) tiekimas gali būti stabdomas esant bent vienai iš šių aplinkybių: </w:t>
      </w:r>
    </w:p>
    <w:p w14:paraId="79769F6C"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CEF5E2"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21.2.2. Pirkėjas Sutartyje nurodyta tvarka negali priimti Prekių (pavyzdžiui, nebaigta įrengti patalpa, kurioje turi būti įmontuojamos Prekės), o Tiekėjas dėl to negali vykdyti Sutarties; </w:t>
      </w:r>
    </w:p>
    <w:p w14:paraId="5CBBBE7C"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21.2.3. dėl nenumatytų prekių, paslaugų ir (ar) darbų, susijusių su perkamu objektu, kurių poreikis paaiškėjo tik vykdant Sutartį; </w:t>
      </w:r>
    </w:p>
    <w:p w14:paraId="29877DA7"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21.2.4. ne dėl Pirkėjo kaltės vėluoja kitos Pirkėjo pirkimo sutarties, turinčios tiesioginės įtakos šiai Sutarčiai, vykdymas;  </w:t>
      </w:r>
    </w:p>
    <w:p w14:paraId="4DEC4B01"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7D064F4F"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21.2.6. pasikeitus galiojančiam teisės aktui ar įsigaliojus naujam teisės aktui, kuris turi įtakos šios Sutarties vykdymui; </w:t>
      </w:r>
    </w:p>
    <w:p w14:paraId="761D83C1"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21.2.7. sutartinių įsipareigojimų stabdymo būtinybė atsirado dėl sustabdyto / perskirstyto / negauto ir panašiai Pirkėjo Prekių pirkimui skirto finansavimo arba finansavimo trūkumo; </w:t>
      </w:r>
    </w:p>
    <w:p w14:paraId="65547F44"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21.2.8. dėl teisminių (arbitražinių) ginčų su Pirkėju ar trečiaisiais asmenimis, kurių dalykas yra tiesiogiai susijęs su Sutarties vykdymu. </w:t>
      </w:r>
    </w:p>
    <w:p w14:paraId="75A35327" w14:textId="77777777" w:rsidR="00BE0D90" w:rsidRPr="00BE0D90" w:rsidRDefault="00BE0D90" w:rsidP="00BE0D90">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BE0D90">
        <w:rPr>
          <w:rFonts w:ascii="Times New Roman" w:eastAsia="Calibri" w:hAnsi="Times New Roman" w:cs="Times New Roman"/>
          <w:sz w:val="24"/>
          <w:szCs w:val="24"/>
          <w14:ligatures w14:val="none"/>
        </w:rPr>
        <w:t>ir įforminamas Sutarties 21.6 punkte nustatyta tvarka</w:t>
      </w:r>
      <w:r w:rsidRPr="00BE0D90">
        <w:rPr>
          <w:rFonts w:ascii="Times New Roman" w:eastAsia="Times New Roman" w:hAnsi="Times New Roman" w:cs="Times New Roman"/>
          <w:color w:val="000000"/>
          <w:kern w:val="0"/>
          <w:sz w:val="24"/>
          <w:szCs w:val="24"/>
          <w14:ligatures w14:val="none"/>
        </w:rPr>
        <w:t>.</w:t>
      </w:r>
    </w:p>
    <w:p w14:paraId="15B9FE40" w14:textId="77777777" w:rsidR="00BE0D90" w:rsidRPr="00BE0D90" w:rsidRDefault="00BE0D90" w:rsidP="00BE0D90">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BE0D90">
        <w:rPr>
          <w:rFonts w:ascii="Times New Roman" w:eastAsia="Times New Roman" w:hAnsi="Times New Roman" w:cs="Times New Roman"/>
          <w:color w:val="000000"/>
          <w:kern w:val="0"/>
          <w:sz w:val="24"/>
          <w:szCs w:val="24"/>
          <w14:ligatures w14:val="none"/>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E0D90">
        <w:rPr>
          <w:rFonts w:ascii="Times New Roman" w:eastAsia="Calibri" w:hAnsi="Times New Roman" w:cs="Times New Roman"/>
          <w:sz w:val="24"/>
          <w:szCs w:val="24"/>
          <w14:ligatures w14:val="none"/>
        </w:rPr>
        <w:t>ir įforminamas Sutarties 21.6 punkte nustatyta tvarka.</w:t>
      </w:r>
    </w:p>
    <w:p w14:paraId="1B5B9320" w14:textId="77777777" w:rsidR="00BE0D90" w:rsidRPr="00BE0D90" w:rsidRDefault="00BE0D90" w:rsidP="00BE0D90">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21.5. Sutartinių įsipareigojimų vykdymas gali būti stabdomas tik Sutarties galiojimo laikotarpiu tokia tvarka:</w:t>
      </w:r>
    </w:p>
    <w:p w14:paraId="2327FD1B" w14:textId="77777777" w:rsidR="00BE0D90" w:rsidRPr="00BE0D90" w:rsidRDefault="00BE0D90" w:rsidP="00BE0D90">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025BD6A" w14:textId="77777777" w:rsidR="00BE0D90" w:rsidRPr="00BE0D90" w:rsidRDefault="00BE0D90" w:rsidP="00BE0D90">
      <w:pPr>
        <w:spacing w:after="0" w:line="264"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2E065B8" w14:textId="77777777" w:rsidR="00BE0D90" w:rsidRPr="00BE0D90" w:rsidRDefault="00BE0D90" w:rsidP="00BE0D90">
      <w:pPr>
        <w:spacing w:after="0" w:line="264" w:lineRule="atLeast"/>
        <w:jc w:val="both"/>
        <w:rPr>
          <w:rFonts w:ascii="Times New Roman" w:eastAsia="Times New Roman" w:hAnsi="Times New Roman" w:cs="Times New Roman"/>
          <w:kern w:val="0"/>
          <w:sz w:val="24"/>
          <w:szCs w:val="24"/>
          <w14:ligatures w14:val="none"/>
        </w:rPr>
      </w:pPr>
      <w:r w:rsidRPr="00BE0D90">
        <w:rPr>
          <w:rFonts w:ascii="Times New Roman" w:eastAsia="Times New Roman" w:hAnsi="Times New Roman" w:cs="Times New Roman"/>
          <w:kern w:val="0"/>
          <w:sz w:val="24"/>
          <w:szCs w:val="24"/>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E0D90">
        <w:rPr>
          <w:rFonts w:ascii="Times New Roman" w:eastAsia="Calibri" w:hAnsi="Times New Roman" w:cs="Times New Roman"/>
          <w:sz w:val="24"/>
          <w:szCs w:val="24"/>
          <w14:ligatures w14:val="none"/>
        </w:rPr>
        <w:t>Jei sutartinių įsipareigojimų ar jų dalies vykdymas sustabdytas</w:t>
      </w:r>
      <w:r w:rsidRPr="00BE0D90">
        <w:rPr>
          <w:rFonts w:ascii="Times New Roman" w:eastAsia="Times New Roman" w:hAnsi="Times New Roman" w:cs="Times New Roman"/>
          <w:kern w:val="0"/>
          <w:sz w:val="24"/>
          <w:szCs w:val="24"/>
          <w14:ligatures w14:val="none"/>
        </w:rPr>
        <w:t>, Šalys negali vykdyti jokių jiems pagal Sutartį ar Sutarties dalį priskirtų įsipareigojimų.</w:t>
      </w:r>
    </w:p>
    <w:p w14:paraId="05AB385C" w14:textId="77777777" w:rsidR="00BE0D90" w:rsidRPr="00BE0D90" w:rsidRDefault="00BE0D90" w:rsidP="00BE0D90">
      <w:pPr>
        <w:spacing w:after="0" w:line="264"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9DE636" w14:textId="77777777" w:rsidR="00BE0D90" w:rsidRPr="00BE0D90" w:rsidRDefault="00BE0D90" w:rsidP="00BE0D90">
      <w:pPr>
        <w:spacing w:after="0" w:line="264"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21.7. Sutartinių įsipareigojimų vykdymas stabdomas ne ilgesniam kaip konkrečios, pagrįstos aplinkybės egzistavimo laikotarpiui.</w:t>
      </w:r>
    </w:p>
    <w:p w14:paraId="08954F5B" w14:textId="77777777" w:rsidR="00BE0D90" w:rsidRPr="00BE0D90" w:rsidRDefault="00BE0D90" w:rsidP="00BE0D90">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3121033" w14:textId="77777777" w:rsidR="00BE0D90" w:rsidRPr="00BE0D90" w:rsidRDefault="00BE0D90" w:rsidP="00BE0D90">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BE0D90">
        <w:rPr>
          <w:rFonts w:ascii="Times New Roman" w:eastAsia="Times New Roman" w:hAnsi="Times New Roman" w:cs="Times New Roman"/>
          <w:color w:val="000000"/>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E0D90">
        <w:rPr>
          <w:rFonts w:ascii="Times New Roman" w:eastAsia="Calibri" w:hAnsi="Times New Roman" w:cs="Times New Roman"/>
          <w:sz w:val="24"/>
          <w:szCs w:val="24"/>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470472EE" w14:textId="77777777" w:rsidR="00BE0D90" w:rsidRPr="00BE0D90" w:rsidRDefault="00BE0D90" w:rsidP="00BE0D90">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10B9FEB6" w14:textId="77777777" w:rsidR="00BE0D90" w:rsidRPr="00BE0D90" w:rsidRDefault="00BE0D90" w:rsidP="00BE0D90">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A6D5552"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p>
    <w:p w14:paraId="5F6F1662"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aps/>
          <w:color w:val="000000"/>
          <w:kern w:val="0"/>
          <w:sz w:val="24"/>
          <w:szCs w:val="24"/>
          <w14:ligatures w14:val="none"/>
        </w:rPr>
        <w:t>22.  SUTARTIES NUTRAUKIMAS</w:t>
      </w:r>
    </w:p>
    <w:p w14:paraId="43BAA783"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6AB9145E"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Sutartis gali būti nutraukiama VPĮ 90 straipsnyje ir Sutartyje numatytais atvejais, įskaitant galimybę nutraukti Sutartį Šalių susitarimu.</w:t>
      </w:r>
    </w:p>
    <w:p w14:paraId="594F5ACD"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545B3F97"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olor w:val="000000"/>
          <w:kern w:val="0"/>
          <w:sz w:val="24"/>
          <w:szCs w:val="24"/>
          <w14:ligatures w14:val="none"/>
        </w:rPr>
        <w:t>22.1.  Pretenzijos dėl Sutarties pažeidimų</w:t>
      </w:r>
    </w:p>
    <w:p w14:paraId="4BA36AE2"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57483093"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77C5464"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E0D90">
        <w:rPr>
          <w:rFonts w:ascii="Times New Roman" w:eastAsia="Times New Roman" w:hAnsi="Times New Roman" w:cs="Times New Roman"/>
          <w:b/>
          <w:bCs/>
          <w:color w:val="000000"/>
          <w:kern w:val="0"/>
          <w:sz w:val="24"/>
          <w:szCs w:val="24"/>
          <w14:ligatures w14:val="none"/>
        </w:rPr>
        <w:t> </w:t>
      </w:r>
      <w:r w:rsidRPr="00BE0D90">
        <w:rPr>
          <w:rFonts w:ascii="Times New Roman" w:eastAsia="Times New Roman" w:hAnsi="Times New Roman" w:cs="Times New Roman"/>
          <w:color w:val="000000"/>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47BE43C3"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p>
    <w:p w14:paraId="693A7BF6"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olor w:val="000000"/>
          <w:kern w:val="0"/>
          <w:sz w:val="24"/>
          <w:szCs w:val="24"/>
          <w14:ligatures w14:val="none"/>
        </w:rPr>
        <w:t>22.2.  Sutarties nutraukimas Pirkėjo iniciatyva</w:t>
      </w:r>
    </w:p>
    <w:p w14:paraId="03B26A55"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6EA5E9CF" w14:textId="77777777" w:rsidR="00BE0D90" w:rsidRPr="00BE0D90" w:rsidRDefault="00BE0D90" w:rsidP="00BE0D90">
      <w:pPr>
        <w:spacing w:after="0" w:line="257" w:lineRule="atLeast"/>
        <w:jc w:val="both"/>
        <w:textAlignment w:val="baseline"/>
        <w:rPr>
          <w:rFonts w:ascii="Times New Roman" w:eastAsia="Times New Roman" w:hAnsi="Times New Roman" w:cs="Times New Roman"/>
          <w:kern w:val="0"/>
          <w:sz w:val="24"/>
          <w:szCs w:val="24"/>
          <w14:ligatures w14:val="none"/>
        </w:rPr>
      </w:pPr>
      <w:r w:rsidRPr="00BE0D90">
        <w:rPr>
          <w:rFonts w:ascii="Times New Roman" w:eastAsia="Times New Roman" w:hAnsi="Times New Roman" w:cs="Times New Roman"/>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E07AD79" w14:textId="77777777" w:rsidR="00BE0D90" w:rsidRPr="00BE0D90" w:rsidRDefault="00BE0D90" w:rsidP="00BE0D90">
      <w:pPr>
        <w:spacing w:after="0" w:line="257" w:lineRule="atLeast"/>
        <w:jc w:val="both"/>
        <w:textAlignment w:val="baseline"/>
        <w:rPr>
          <w:rFonts w:ascii="Times New Roman" w:eastAsia="Times New Roman" w:hAnsi="Times New Roman" w:cs="Times New Roman"/>
          <w:kern w:val="0"/>
          <w:sz w:val="24"/>
          <w:szCs w:val="24"/>
          <w14:ligatures w14:val="none"/>
        </w:rPr>
      </w:pPr>
      <w:r w:rsidRPr="00BE0D90">
        <w:rPr>
          <w:rFonts w:ascii="Times New Roman" w:eastAsia="Times New Roman" w:hAnsi="Times New Roman" w:cs="Times New Roman"/>
          <w:kern w:val="0"/>
          <w:sz w:val="24"/>
          <w:szCs w:val="24"/>
          <w14:ligatures w14:val="none"/>
        </w:rPr>
        <w:t>22.2.2. Pirkėjas turi teisę vienašališkai nutraukti Sutartį ar jos dalį raštu įspėjęs Tiekėją prieš ne trumpesnį nei 10 (dešimties) dienų terminą, jeigu: </w:t>
      </w:r>
    </w:p>
    <w:p w14:paraId="3796DDCA"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22.2.2.1. Tiekėjui yra iškelta bankroto byla, pradėtas bankroto procesas ne teismo tvarka, jis tampa nemokus arba yra nemokumo tikimybė, sustabdo ūkinę veiklą ar susidaro</w:t>
      </w:r>
      <w:r w:rsidRPr="00BE0D90">
        <w:rPr>
          <w:rFonts w:ascii="Times New Roman" w:eastAsia="Times New Roman" w:hAnsi="Times New Roman" w:cs="Times New Roman"/>
          <w:b/>
          <w:bCs/>
          <w:color w:val="5C5D5D"/>
          <w:kern w:val="0"/>
          <w:sz w:val="24"/>
          <w:szCs w:val="24"/>
          <w14:ligatures w14:val="none"/>
        </w:rPr>
        <w:t> </w:t>
      </w:r>
      <w:r w:rsidRPr="00BE0D90">
        <w:rPr>
          <w:rFonts w:ascii="Times New Roman" w:eastAsia="Times New Roman" w:hAnsi="Times New Roman" w:cs="Times New Roman"/>
          <w:color w:val="000000"/>
          <w:kern w:val="0"/>
          <w:sz w:val="24"/>
          <w:szCs w:val="24"/>
          <w14:ligatures w14:val="none"/>
        </w:rPr>
        <w:t>įstatymuose ir kituose teisės aktuose nustatyta tvarka analogiška situacija</w:t>
      </w:r>
      <w:r w:rsidRPr="00BE0D90">
        <w:rPr>
          <w:rFonts w:ascii="Times New Roman" w:eastAsia="Times New Roman" w:hAnsi="Times New Roman" w:cs="Times New Roman"/>
          <w:color w:val="000000"/>
          <w:kern w:val="0"/>
          <w:sz w:val="24"/>
          <w:szCs w:val="24"/>
          <w:shd w:val="clear" w:color="auto" w:fill="FFFFFF"/>
          <w14:ligatures w14:val="none"/>
        </w:rPr>
        <w:t>;</w:t>
      </w:r>
      <w:r w:rsidRPr="00BE0D90">
        <w:rPr>
          <w:rFonts w:ascii="Times New Roman" w:eastAsia="Times New Roman" w:hAnsi="Times New Roman" w:cs="Times New Roman"/>
          <w:color w:val="000000"/>
          <w:kern w:val="0"/>
          <w:sz w:val="24"/>
          <w:szCs w:val="24"/>
          <w14:ligatures w14:val="none"/>
        </w:rPr>
        <w:t> </w:t>
      </w:r>
    </w:p>
    <w:p w14:paraId="31C75857" w14:textId="77777777" w:rsidR="00BE0D90" w:rsidRPr="00BE0D90" w:rsidRDefault="00BE0D90" w:rsidP="00BE0D90">
      <w:pPr>
        <w:spacing w:after="0" w:line="257" w:lineRule="atLeast"/>
        <w:jc w:val="both"/>
        <w:rPr>
          <w:rFonts w:ascii="Times New Roman" w:eastAsia="Times New Roman" w:hAnsi="Times New Roman" w:cs="Times New Roman"/>
          <w:kern w:val="0"/>
          <w:sz w:val="24"/>
          <w:szCs w:val="24"/>
          <w14:ligatures w14:val="none"/>
        </w:rPr>
      </w:pPr>
      <w:r w:rsidRPr="00BE0D90">
        <w:rPr>
          <w:rFonts w:ascii="Times New Roman" w:eastAsia="Times New Roman" w:hAnsi="Times New Roman" w:cs="Times New Roman"/>
          <w:kern w:val="0"/>
          <w:sz w:val="24"/>
          <w:szCs w:val="24"/>
          <w14:ligatures w14:val="none"/>
        </w:rPr>
        <w:t>22.2.2.2. Tiekėjo padėtis pasikeičia ir jis atitinka pirkimo dokumentuose nustatytą pašalinimo pagrindą;</w:t>
      </w:r>
    </w:p>
    <w:p w14:paraId="4794BFCC"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kern w:val="0"/>
          <w:sz w:val="24"/>
          <w:szCs w:val="24"/>
          <w14:ligatures w14:val="none"/>
        </w:rPr>
        <w:t xml:space="preserve">22.2.2.3. pasikeičia </w:t>
      </w:r>
      <w:r w:rsidRPr="00BE0D90">
        <w:rPr>
          <w:rFonts w:ascii="Times New Roman" w:eastAsia="Times New Roman" w:hAnsi="Times New Roman" w:cs="Times New Roman"/>
          <w:color w:val="000000"/>
          <w:kern w:val="0"/>
          <w:sz w:val="24"/>
          <w:szCs w:val="24"/>
          <w14:ligatures w14:val="none"/>
        </w:rPr>
        <w:t>teisės aktai, susiję su Sutarties objektu, Sutarties vykdymu, ar su Pirkėjo vykdoma veikla, kuriai buvo sudaryta Sutartis, ir dėl tokių pakeitimų Pirkėjas nusprendžia nutraukti Sutartį;  </w:t>
      </w:r>
    </w:p>
    <w:p w14:paraId="308EC5CF"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22.2.2.4. Pirkėjas nusprendžia nebevykdyti veiklos, kurios vykdymui Sutartimi įsigyjamos Prekės ir Sutarties poreikis išnyksta; </w:t>
      </w:r>
    </w:p>
    <w:p w14:paraId="704761B9"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22.2.2.5. Pirkėjo valdymo organas priima sprendimą, dėl kurio Sutarties poreikis išnyksta; </w:t>
      </w:r>
    </w:p>
    <w:p w14:paraId="7D7CFA01"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22.2.2.6. pasikeičia (pablogėja) Pirkėjo finansinė padėtis ar Pirkėjas negauna arba netenka finansavimo ir dėl šios priežasties nusprendžia nutraukti Sutartį; </w:t>
      </w:r>
    </w:p>
    <w:p w14:paraId="3E8FE5AF" w14:textId="77777777" w:rsidR="00BE0D90" w:rsidRPr="00BE0D90" w:rsidRDefault="00BE0D90" w:rsidP="00BE0D90">
      <w:pPr>
        <w:spacing w:after="0" w:line="257" w:lineRule="atLeast"/>
        <w:jc w:val="both"/>
        <w:textAlignment w:val="baseline"/>
        <w:rPr>
          <w:rFonts w:ascii="Times New Roman" w:eastAsia="Times New Roman" w:hAnsi="Times New Roman" w:cs="Times New Roman"/>
          <w:kern w:val="0"/>
          <w:sz w:val="24"/>
          <w:szCs w:val="24"/>
          <w14:ligatures w14:val="none"/>
        </w:rPr>
      </w:pPr>
      <w:r w:rsidRPr="00BE0D90">
        <w:rPr>
          <w:rFonts w:ascii="Times New Roman" w:eastAsia="Times New Roman" w:hAnsi="Times New Roman" w:cs="Times New Roman"/>
          <w:kern w:val="0"/>
          <w:sz w:val="24"/>
          <w:szCs w:val="24"/>
          <w14:ligatures w14:val="none"/>
        </w:rPr>
        <w:t>22.2.2.7. keičiasi Pirkėjo organizacinė struktūra – juridinis statusas, pobūdis ar valdymo struktūra ir tai gali turėti įtakos tinkamam Sutarties įvykdymui arba Sutarties poreikiui; </w:t>
      </w:r>
    </w:p>
    <w:p w14:paraId="316B4504"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22.2.2.8. nebelieka perkamų Prekių poreikio; </w:t>
      </w:r>
    </w:p>
    <w:p w14:paraId="7B436724"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22.2.2.9. Pirkėjas iš pirkimų priežiūrą atliekančių institucijų gauna nurodymą ar rekomendaciją nutraukti Sutartį;</w:t>
      </w:r>
    </w:p>
    <w:p w14:paraId="63D8D539"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1078E35F"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22.2.2.11. Tiekėjas atsisako pašalinti arba nepašalina Prekių trūkumų per Pirkėjo nustatytus protingus terminus;</w:t>
      </w:r>
    </w:p>
    <w:p w14:paraId="08B76A10" w14:textId="77777777" w:rsidR="00BE0D90" w:rsidRPr="00BE0D90" w:rsidRDefault="00BE0D90" w:rsidP="00BE0D90">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22.2.2.12. Tiekėjas pažeidžia Sutartį arba įstatymus bei kitus teisės aktus ir per Pirkėjo rašytinėje pretenzijoje nurodytą terminą neištaiso pažeidimo;</w:t>
      </w:r>
    </w:p>
    <w:p w14:paraId="7F6CA447" w14:textId="77777777" w:rsidR="00BE0D90" w:rsidRPr="00BE0D90" w:rsidRDefault="00BE0D90" w:rsidP="00BE0D90">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BE0D90">
        <w:rPr>
          <w:rFonts w:ascii="Times New Roman" w:eastAsia="Calibri" w:hAnsi="Times New Roman" w:cs="Times New Roman"/>
          <w:sz w:val="24"/>
          <w:szCs w:val="24"/>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5E7280A" w14:textId="77777777" w:rsidR="00BE0D90" w:rsidRPr="00BE0D90" w:rsidRDefault="00BE0D90" w:rsidP="00BE0D90">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BE0D90">
        <w:rPr>
          <w:rFonts w:ascii="Times New Roman" w:eastAsia="Calibri" w:hAnsi="Times New Roman" w:cs="Times New Roman"/>
          <w:sz w:val="24"/>
          <w:szCs w:val="24"/>
          <w14:ligatures w14:val="none"/>
        </w:rPr>
        <w:t>22.2.2.14. paaiškėja VPĮ 37 straipsnio 8 dalyje ir (ar) 47 straipsnio 8 dalyje nurodytos aplinkybės.</w:t>
      </w:r>
    </w:p>
    <w:p w14:paraId="0FF7BF02" w14:textId="77777777" w:rsidR="00BE0D90" w:rsidRPr="00BE0D90" w:rsidRDefault="00BE0D90" w:rsidP="00BE0D90">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E676C1F"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0ABA42C"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C60DB0"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22.2.6. Pirkėjas turi teisę vienašališkai nutraukti Sutartį ir kitais Specialiosiose sąlygose (jei taikoma) ir įstatymuose bei kituose teisės aktuose įtvirtintais atvejais. </w:t>
      </w:r>
    </w:p>
    <w:p w14:paraId="400813BF"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22.2.7. Sutartis laikoma nutraukta kitą dieną po to, kai pasibaigia įspėjimo apie Sutarties nutraukimą terminas.  </w:t>
      </w:r>
    </w:p>
    <w:p w14:paraId="10EA5511" w14:textId="77777777" w:rsidR="00BE0D90" w:rsidRPr="00BE0D90" w:rsidRDefault="00BE0D90" w:rsidP="00BE0D90">
      <w:pPr>
        <w:spacing w:after="0" w:line="257" w:lineRule="atLeast"/>
        <w:jc w:val="both"/>
        <w:textAlignment w:val="baseline"/>
        <w:rPr>
          <w:rFonts w:ascii="Times New Roman" w:eastAsia="Times New Roman" w:hAnsi="Times New Roman" w:cs="Times New Roman"/>
          <w:kern w:val="0"/>
          <w:sz w:val="24"/>
          <w:szCs w:val="24"/>
          <w14:ligatures w14:val="none"/>
        </w:rPr>
      </w:pPr>
      <w:r w:rsidRPr="00BE0D90">
        <w:rPr>
          <w:rFonts w:ascii="Times New Roman" w:eastAsia="Times New Roman" w:hAnsi="Times New Roman" w:cs="Times New Roman"/>
          <w:kern w:val="0"/>
          <w:sz w:val="24"/>
          <w:szCs w:val="24"/>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E0D90">
        <w:rPr>
          <w:rFonts w:ascii="Times New Roman" w:eastAsia="Calibri" w:hAnsi="Times New Roman" w:cs="Times New Roman"/>
          <w:sz w:val="24"/>
          <w:szCs w:val="24"/>
          <w14:ligatures w14:val="none"/>
        </w:rPr>
        <w:t>pateikia informaciją apie pažeidimo pašalinimą ar išnykusias aplinkybes, dėl kurių buvo inicijuota Sutarties nutraukimo procedūra</w:t>
      </w:r>
      <w:r w:rsidRPr="00BE0D90">
        <w:rPr>
          <w:rFonts w:ascii="Times New Roman" w:eastAsia="Times New Roman" w:hAnsi="Times New Roman" w:cs="Times New Roman"/>
          <w:kern w:val="0"/>
          <w:sz w:val="24"/>
          <w:szCs w:val="24"/>
          <w14:ligatures w14:val="none"/>
        </w:rPr>
        <w:t>. </w:t>
      </w:r>
    </w:p>
    <w:p w14:paraId="08CE1604"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p>
    <w:p w14:paraId="652F4AB4"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olor w:val="000000"/>
          <w:kern w:val="0"/>
          <w:sz w:val="24"/>
          <w:szCs w:val="24"/>
          <w14:ligatures w14:val="none"/>
        </w:rPr>
        <w:t>22.3.  Sutarties nutraukimas Tiekėjo iniciatyva</w:t>
      </w:r>
    </w:p>
    <w:p w14:paraId="6251BE85"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7506DA11"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2E8B1A4"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22.3.2. Tiekėjas turi teisę vienašališkai nutraukti Sutartį, įspėjęs Pirkėją raštu prieš ne trumpesnį nei 10 (dešimties) dienų terminą, jeigu:</w:t>
      </w:r>
    </w:p>
    <w:p w14:paraId="53F3B6F8"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7BF327E"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22.3.2.2. Pirkėjas pažeidžia Sutartį arba įstatymus bei kitus teisės aktus ir per Tiekėjo rašytinėje pretenzijoje nurodytą terminą neištaiso pažeidimo, išskyrus Bendrųjų sąlygų 22.3.1 punkte nustatytą atvejį. </w:t>
      </w:r>
    </w:p>
    <w:p w14:paraId="0D00E2EB"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760E0E5C"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22.3.4. Tiekėjas turi teisę vienašališkai nutraukti Sutartį ir kitais įstatymuose bei kituose teisės aktuose įtvirtintais atvejais. </w:t>
      </w:r>
    </w:p>
    <w:p w14:paraId="1449DA15"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0401870"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22.3.6. Sutartis laikoma nutraukta kitą dieną po to, kai pasibaigia įspėjimo apie Sutarties nutraukimą terminas. </w:t>
      </w:r>
    </w:p>
    <w:p w14:paraId="65F68575"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w:t>
      </w:r>
      <w:r w:rsidRPr="00BE0D90">
        <w:rPr>
          <w:rFonts w:ascii="Times New Roman" w:eastAsia="Times New Roman" w:hAnsi="Times New Roman" w:cs="Times New Roman"/>
          <w:color w:val="000000"/>
          <w:kern w:val="0"/>
          <w:sz w:val="24"/>
          <w:szCs w:val="24"/>
          <w14:ligatures w14:val="none"/>
        </w:rPr>
        <w:lastRenderedPageBreak/>
        <w:t>informaciją apie pažeidimo pašalinimą ar išnykusias aplinkybes, dėl kurių buvo inicijuota Sutarties nutraukimo procedūra. </w:t>
      </w:r>
    </w:p>
    <w:p w14:paraId="3D6AD49D"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p>
    <w:p w14:paraId="466B4F38"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olor w:val="000000"/>
          <w:kern w:val="0"/>
          <w:sz w:val="24"/>
          <w:szCs w:val="24"/>
          <w14:ligatures w14:val="none"/>
        </w:rPr>
        <w:t>22.4.  Šalių teisės ir pareigos Sutarties nutraukimo atveju</w:t>
      </w:r>
    </w:p>
    <w:p w14:paraId="1DCAFC6D"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0F42965A"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088EA961"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22.4.2. Nutraukus Sutartį, Šalys privalo: </w:t>
      </w:r>
    </w:p>
    <w:p w14:paraId="6404A7EE"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22.4.2.1. įsitikinti, jog iki Sutarties nutraukimo dienos pristatytos Prekės ir kiti atlikti veiksmai atitinka Sutarties reikalavimus ir Šalys dėl to viena kitai nebereikš pretenzijų; </w:t>
      </w:r>
    </w:p>
    <w:p w14:paraId="21AB506C"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22.4.2.2. atsiskaityti už iki Sutarties nutraukimo pristatytas Prekes, atitinkančias Sutarties reikalavimus; </w:t>
      </w:r>
    </w:p>
    <w:p w14:paraId="4438F57C"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22.4.2.3. per 10 (dešimt) dienų nuo pranešimo apie Sutarties nutraukimą gavimo dienos ar Susitarimo dėl Sutarties nutraukimo sudarymo dienos</w:t>
      </w:r>
      <w:r w:rsidRPr="00BE0D90">
        <w:rPr>
          <w:rFonts w:ascii="Times New Roman" w:eastAsia="Times New Roman" w:hAnsi="Times New Roman" w:cs="Times New Roman"/>
          <w:b/>
          <w:bCs/>
          <w:color w:val="5C5D5D"/>
          <w:kern w:val="0"/>
          <w:sz w:val="24"/>
          <w:szCs w:val="24"/>
          <w14:ligatures w14:val="none"/>
        </w:rPr>
        <w:t> </w:t>
      </w:r>
      <w:r w:rsidRPr="00BE0D90">
        <w:rPr>
          <w:rFonts w:ascii="Times New Roman" w:eastAsia="Times New Roman" w:hAnsi="Times New Roman" w:cs="Times New Roman"/>
          <w:color w:val="000000"/>
          <w:kern w:val="0"/>
          <w:sz w:val="24"/>
          <w:szCs w:val="24"/>
          <w14:ligatures w14:val="none"/>
        </w:rPr>
        <w:t>perduoti viena kitai visus dokumentus, kuriuos buvo būtina perduoti pagal Sutarties nuostatas. </w:t>
      </w:r>
    </w:p>
    <w:p w14:paraId="582E5D01" w14:textId="77777777" w:rsidR="00BE0D90" w:rsidRPr="00BE0D90" w:rsidRDefault="00BE0D90" w:rsidP="00BE0D9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p>
    <w:p w14:paraId="05B2C9BB"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aps/>
          <w:color w:val="000000"/>
          <w:kern w:val="0"/>
          <w:sz w:val="24"/>
          <w:szCs w:val="24"/>
          <w14:ligatures w14:val="none"/>
        </w:rPr>
        <w:t>23.  PREKIŲ MODELIO AR GAMINTOJO KEITIMAS</w:t>
      </w:r>
    </w:p>
    <w:p w14:paraId="36F1C0A8"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7378CFEF"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aps/>
          <w:color w:val="000000"/>
          <w:kern w:val="0"/>
          <w:sz w:val="24"/>
          <w:szCs w:val="24"/>
          <w14:ligatures w14:val="none"/>
        </w:rPr>
        <w:t>23.1. </w:t>
      </w:r>
      <w:r w:rsidRPr="00BE0D90">
        <w:rPr>
          <w:rFonts w:ascii="Times New Roman" w:eastAsia="Times New Roman" w:hAnsi="Times New Roman" w:cs="Times New Roman"/>
          <w:color w:val="000000"/>
          <w:kern w:val="0"/>
          <w:sz w:val="24"/>
          <w:szCs w:val="24"/>
          <w14:ligatures w14:val="none"/>
        </w:rPr>
        <w:t>Tiekėjas turi teisę keisti Prekių modelį ir (ar) gamintoją, jei yra visos toliau nurodytos sąlygos:</w:t>
      </w:r>
    </w:p>
    <w:p w14:paraId="7CCDFB08" w14:textId="77777777" w:rsidR="00BE0D90" w:rsidRPr="00BE0D90" w:rsidRDefault="00BE0D90" w:rsidP="00BE0D90">
      <w:pPr>
        <w:spacing w:after="0" w:line="257" w:lineRule="atLeast"/>
        <w:jc w:val="both"/>
        <w:rPr>
          <w:rFonts w:ascii="Times New Roman" w:eastAsia="Times New Roman" w:hAnsi="Times New Roman" w:cs="Times New Roman"/>
          <w:kern w:val="0"/>
          <w:sz w:val="24"/>
          <w:szCs w:val="24"/>
          <w14:ligatures w14:val="none"/>
        </w:rPr>
      </w:pPr>
      <w:r w:rsidRPr="00BE0D90">
        <w:rPr>
          <w:rFonts w:ascii="Times New Roman" w:eastAsia="Times New Roman" w:hAnsi="Times New Roman" w:cs="Times New Roman"/>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E0D90">
        <w:rPr>
          <w:rFonts w:ascii="Times New Roman" w:eastAsia="Times New Roman" w:hAnsi="Times New Roman" w:cs="Times New Roman"/>
          <w:kern w:val="0"/>
          <w:sz w:val="24"/>
          <w:szCs w:val="24"/>
          <w:vertAlign w:val="superscript"/>
          <w14:ligatures w14:val="none"/>
        </w:rPr>
        <w:t>1 </w:t>
      </w:r>
      <w:r w:rsidRPr="00BE0D90">
        <w:rPr>
          <w:rFonts w:ascii="Times New Roman" w:eastAsia="Times New Roman" w:hAnsi="Times New Roman" w:cs="Times New Roman"/>
          <w:kern w:val="0"/>
          <w:sz w:val="24"/>
          <w:szCs w:val="24"/>
          <w14:ligatures w14:val="none"/>
        </w:rPr>
        <w:t>dalies nuostatų;</w:t>
      </w:r>
    </w:p>
    <w:p w14:paraId="052461D0"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FC91E6F"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E0D90">
        <w:rPr>
          <w:rFonts w:ascii="Times New Roman" w:eastAsia="Times New Roman" w:hAnsi="Times New Roman" w:cs="Times New Roman"/>
          <w:color w:val="000000"/>
          <w:kern w:val="0"/>
          <w:sz w:val="24"/>
          <w:szCs w:val="24"/>
          <w:shd w:val="clear" w:color="auto" w:fill="FFFFFF"/>
          <w14:ligatures w14:val="none"/>
        </w:rPr>
        <w:t>ir lygiavertiškumo ar geresnės kokybės nei Sutartyje nurodytos Prekės</w:t>
      </w:r>
      <w:r w:rsidRPr="00BE0D90">
        <w:rPr>
          <w:rFonts w:ascii="Times New Roman" w:eastAsia="Times New Roman" w:hAnsi="Times New Roman" w:cs="Times New Roman"/>
          <w:color w:val="000000"/>
          <w:kern w:val="0"/>
          <w:sz w:val="24"/>
          <w:szCs w:val="24"/>
          <w14:ligatures w14:val="none"/>
        </w:rPr>
        <w:t>;</w:t>
      </w:r>
    </w:p>
    <w:p w14:paraId="41A1792B"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23.1.4. Šalys sudarė rašytinį Susitarimą prie Sutarties dėl Prekių keitimo.</w:t>
      </w:r>
    </w:p>
    <w:p w14:paraId="6AB22F39"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23.2. Šiame Bendrųjų sąlygų skyriuje nurodytu atveju Prekės turi būti pristatytos už ne didesnę nei pasiūlyme nurodytą kainą.</w:t>
      </w:r>
    </w:p>
    <w:p w14:paraId="50CA9E49"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082724AC"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aps/>
          <w:color w:val="000000"/>
          <w:kern w:val="0"/>
          <w:sz w:val="24"/>
          <w:szCs w:val="24"/>
          <w14:ligatures w14:val="none"/>
        </w:rPr>
        <w:t>24.  BENDRAVIMO TVARKA IR KALBA</w:t>
      </w:r>
    </w:p>
    <w:p w14:paraId="60B69F44"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5908EA2A"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24.1. Sutartis sudaroma lietuvių kalba. Jeigu Sutartis ar kuris nors ją sudarantis dokumentas sudaromas kita kalba arba išverčiamas į kitą kalbą, visais atvejais </w:t>
      </w:r>
      <w:r w:rsidRPr="00BE0D90">
        <w:rPr>
          <w:rFonts w:ascii="Times New Roman" w:eastAsia="Times New Roman" w:hAnsi="Times New Roman" w:cs="Times New Roman"/>
          <w:color w:val="000000"/>
          <w:kern w:val="0"/>
          <w:sz w:val="24"/>
          <w:szCs w:val="24"/>
          <w:shd w:val="clear" w:color="auto" w:fill="FFFFFF"/>
          <w14:ligatures w14:val="none"/>
        </w:rPr>
        <w:t>autentišku laikomas tik lietuvių kalba parengtas Sutarties tekstas (jei yra neatitikimų, pirmenybė teikiama lietuvių kalba parengtam tekstui).</w:t>
      </w:r>
    </w:p>
    <w:p w14:paraId="460C2DC4"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C44903E"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24.3. Jeigu pranešimas yra įteikiamas asmeniškai arba siunčiamas paštu ar per kurjerį, jis turi būti įteikiamas pasirašytinai ir laikomas gautu gavimo patvirtinime nurodytą dieną.</w:t>
      </w:r>
    </w:p>
    <w:p w14:paraId="4D5E84C5"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24.4. Jeigu pranešimas siunčiamas el. paštu, laikoma, kad Šalis jį gavo kitą darbo dieną.</w:t>
      </w:r>
    </w:p>
    <w:p w14:paraId="3E186923"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24.5. Jeigu pranešimas siunčiamas keliais skirtingais būdais, laikoma, kad gavėjas jį gavo tada, kai jis gavo pirmesnįjį pranešimą.</w:t>
      </w:r>
    </w:p>
    <w:p w14:paraId="498628F3"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3ADDC5D3" w14:textId="77777777" w:rsidR="00BE0D90" w:rsidRPr="00BE0D90" w:rsidRDefault="00BE0D90" w:rsidP="00BE0D90">
      <w:pPr>
        <w:spacing w:after="0" w:line="257" w:lineRule="atLeast"/>
        <w:jc w:val="center"/>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b/>
          <w:bCs/>
          <w:caps/>
          <w:color w:val="000000"/>
          <w:kern w:val="0"/>
          <w:sz w:val="24"/>
          <w:szCs w:val="24"/>
          <w14:ligatures w14:val="none"/>
        </w:rPr>
        <w:t>25.  PRETENZIJOS IR GINČŲ SPRENDIMAS</w:t>
      </w:r>
    </w:p>
    <w:p w14:paraId="68FAF76E"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p>
    <w:p w14:paraId="7EF3379C"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53A95727"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2815A32" w14:textId="77777777" w:rsidR="00BE0D90" w:rsidRPr="00BE0D90" w:rsidRDefault="00BE0D90" w:rsidP="00BE0D90">
      <w:pPr>
        <w:spacing w:after="0" w:line="257" w:lineRule="atLeast"/>
        <w:jc w:val="both"/>
        <w:rPr>
          <w:rFonts w:ascii="Times New Roman" w:eastAsia="Times New Roman" w:hAnsi="Times New Roman" w:cs="Times New Roman"/>
          <w:color w:val="000000"/>
          <w:kern w:val="0"/>
          <w:sz w:val="24"/>
          <w:szCs w:val="24"/>
          <w14:ligatures w14:val="none"/>
        </w:rPr>
      </w:pPr>
      <w:r w:rsidRPr="00BE0D90">
        <w:rPr>
          <w:rFonts w:ascii="Times New Roman" w:eastAsia="Times New Roman" w:hAnsi="Times New Roman" w:cs="Times New Roman"/>
          <w:color w:val="000000"/>
          <w:kern w:val="0"/>
          <w:sz w:val="24"/>
          <w:szCs w:val="24"/>
          <w14:ligatures w14:val="none"/>
        </w:rPr>
        <w:t>25.3. Kilę ginčai nesudaro pagrindo Šalims atsisakyti vykdyti savo prievoles pagal Sutartį.</w:t>
      </w:r>
    </w:p>
    <w:p w14:paraId="576E00A3" w14:textId="77777777" w:rsidR="00BE0D90" w:rsidRPr="00BE0D90" w:rsidRDefault="00BE0D90" w:rsidP="00BE0D90">
      <w:pPr>
        <w:spacing w:after="0" w:line="257" w:lineRule="atLeast"/>
        <w:textAlignment w:val="center"/>
        <w:rPr>
          <w:rFonts w:ascii="Times New Roman" w:eastAsia="Times New Roman" w:hAnsi="Times New Roman" w:cs="Times New Roman"/>
          <w:color w:val="000000"/>
          <w:kern w:val="0"/>
          <w:sz w:val="24"/>
          <w:szCs w:val="24"/>
          <w14:ligatures w14:val="none"/>
        </w:rPr>
      </w:pPr>
    </w:p>
    <w:p w14:paraId="321B4A34" w14:textId="77777777" w:rsidR="00BE0D90" w:rsidRPr="00BE0D90" w:rsidRDefault="00BE0D90" w:rsidP="00BE0D90">
      <w:pPr>
        <w:spacing w:after="0" w:line="257" w:lineRule="atLeast"/>
        <w:textAlignment w:val="center"/>
        <w:rPr>
          <w:rFonts w:ascii="Times New Roman" w:eastAsia="Times New Roman" w:hAnsi="Times New Roman" w:cs="Times New Roman"/>
          <w:color w:val="000000"/>
          <w:kern w:val="0"/>
          <w:sz w:val="24"/>
          <w:szCs w:val="24"/>
          <w14:ligatures w14:val="none"/>
        </w:rPr>
      </w:pPr>
    </w:p>
    <w:p w14:paraId="5BFA7053" w14:textId="77777777" w:rsidR="00BE0D90" w:rsidRPr="00BE0D90" w:rsidRDefault="00BE0D90" w:rsidP="00BE0D90">
      <w:pPr>
        <w:spacing w:after="0" w:line="257" w:lineRule="atLeast"/>
        <w:textAlignment w:val="center"/>
        <w:rPr>
          <w:rFonts w:ascii="Times New Roman" w:eastAsia="Times New Roman" w:hAnsi="Times New Roman" w:cs="Times New Roman"/>
          <w:color w:val="000000"/>
          <w:kern w:val="0"/>
          <w:sz w:val="24"/>
          <w:szCs w:val="24"/>
          <w14:ligatures w14:val="none"/>
        </w:rPr>
      </w:pPr>
    </w:p>
    <w:p w14:paraId="31B40C46" w14:textId="77777777" w:rsidR="00BE0D90" w:rsidRPr="00BE0D90" w:rsidRDefault="00BE0D90" w:rsidP="00BE0D90">
      <w:pPr>
        <w:spacing w:after="0" w:line="257" w:lineRule="atLeast"/>
        <w:textAlignment w:val="center"/>
        <w:rPr>
          <w:rFonts w:ascii="Times New Roman" w:eastAsia="Times New Roman" w:hAnsi="Times New Roman" w:cs="Times New Roman"/>
          <w:color w:val="000000"/>
          <w:kern w:val="0"/>
          <w:sz w:val="24"/>
          <w:szCs w:val="24"/>
          <w14:ligatures w14:val="none"/>
        </w:rPr>
      </w:pPr>
    </w:p>
    <w:p w14:paraId="6347B763" w14:textId="77777777" w:rsidR="00BE0D90" w:rsidRPr="00BE0D90" w:rsidRDefault="00BE0D90" w:rsidP="00BE0D90">
      <w:pPr>
        <w:spacing w:after="0" w:line="257" w:lineRule="atLeast"/>
        <w:textAlignment w:val="center"/>
        <w:rPr>
          <w:rFonts w:ascii="Times New Roman" w:eastAsia="Times New Roman" w:hAnsi="Times New Roman" w:cs="Times New Roman"/>
          <w:color w:val="000000"/>
          <w:kern w:val="0"/>
          <w:sz w:val="24"/>
          <w:szCs w:val="24"/>
          <w14:ligatures w14:val="none"/>
        </w:rPr>
      </w:pPr>
    </w:p>
    <w:p w14:paraId="515348A0" w14:textId="77777777" w:rsidR="00BE0D90" w:rsidRPr="00BE0D90" w:rsidRDefault="00BE0D90" w:rsidP="00BE0D90">
      <w:pPr>
        <w:spacing w:after="0" w:line="257" w:lineRule="atLeast"/>
        <w:textAlignment w:val="center"/>
        <w:rPr>
          <w:rFonts w:ascii="Times New Roman" w:eastAsia="Times New Roman" w:hAnsi="Times New Roman" w:cs="Times New Roman"/>
          <w:color w:val="000000"/>
          <w:kern w:val="0"/>
          <w:sz w:val="24"/>
          <w:szCs w:val="24"/>
          <w14:ligatures w14:val="none"/>
        </w:rPr>
      </w:pPr>
    </w:p>
    <w:p w14:paraId="0315FF0A" w14:textId="77777777" w:rsidR="00BE0D90" w:rsidRPr="00BE0D90" w:rsidRDefault="00BE0D90" w:rsidP="00BE0D90">
      <w:pPr>
        <w:spacing w:after="0" w:line="257" w:lineRule="atLeast"/>
        <w:textAlignment w:val="center"/>
        <w:rPr>
          <w:rFonts w:ascii="Times New Roman" w:eastAsia="Times New Roman" w:hAnsi="Times New Roman" w:cs="Times New Roman"/>
          <w:color w:val="000000"/>
          <w:kern w:val="0"/>
          <w:sz w:val="24"/>
          <w:szCs w:val="24"/>
          <w14:ligatures w14:val="none"/>
        </w:rPr>
      </w:pPr>
    </w:p>
    <w:p w14:paraId="7DE5DF19" w14:textId="77777777" w:rsidR="00BE0D90" w:rsidRPr="00BE0D90" w:rsidRDefault="00BE0D90" w:rsidP="00BE0D90">
      <w:pPr>
        <w:spacing w:after="0" w:line="240" w:lineRule="auto"/>
        <w:textAlignment w:val="baseline"/>
        <w:rPr>
          <w:rFonts w:ascii="Times New Roman" w:eastAsia="Times New Roman" w:hAnsi="Times New Roman" w:cs="Times New Roman"/>
          <w:kern w:val="0"/>
          <w:sz w:val="18"/>
          <w:szCs w:val="18"/>
          <w14:ligatures w14:val="none"/>
        </w:rPr>
      </w:pPr>
    </w:p>
    <w:p w14:paraId="76ACB253" w14:textId="77777777" w:rsidR="00BE0D90" w:rsidRPr="00BE0D90" w:rsidRDefault="00BE0D90" w:rsidP="00BE0D9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3A09DEA3" w14:textId="77777777" w:rsidR="009748B5" w:rsidRPr="00BE0D90" w:rsidRDefault="009748B5" w:rsidP="009748B5">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sectPr w:rsidR="009748B5" w:rsidRPr="00BE0D90" w:rsidSect="00E2575A">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7395D" w14:textId="77777777" w:rsidR="00FC08D2" w:rsidRDefault="00FC08D2" w:rsidP="00BE68E4">
      <w:pPr>
        <w:spacing w:after="0" w:line="240" w:lineRule="auto"/>
      </w:pPr>
      <w:r>
        <w:separator/>
      </w:r>
    </w:p>
  </w:endnote>
  <w:endnote w:type="continuationSeparator" w:id="0">
    <w:p w14:paraId="407324FE" w14:textId="77777777" w:rsidR="00FC08D2" w:rsidRDefault="00FC08D2" w:rsidP="00BE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swiss"/>
    <w:pitch w:val="variable"/>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BoldMT">
    <w:altName w:val="Yu Gothic"/>
    <w:panose1 w:val="00000000000000000000"/>
    <w:charset w:val="00"/>
    <w:family w:val="roman"/>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C8B94" w14:textId="77777777" w:rsidR="00FC08D2" w:rsidRDefault="00FC08D2" w:rsidP="00BE68E4">
      <w:pPr>
        <w:spacing w:after="0" w:line="240" w:lineRule="auto"/>
      </w:pPr>
      <w:r>
        <w:separator/>
      </w:r>
    </w:p>
  </w:footnote>
  <w:footnote w:type="continuationSeparator" w:id="0">
    <w:p w14:paraId="554F1E65" w14:textId="77777777" w:rsidR="00FC08D2" w:rsidRDefault="00FC08D2" w:rsidP="00BE6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90E0D"/>
    <w:multiLevelType w:val="multilevel"/>
    <w:tmpl w:val="739C8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A4913E5"/>
    <w:multiLevelType w:val="multilevel"/>
    <w:tmpl w:val="739C8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7A62023"/>
    <w:multiLevelType w:val="hybridMultilevel"/>
    <w:tmpl w:val="87CAF18C"/>
    <w:lvl w:ilvl="0" w:tplc="2EE8EF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DAA6935"/>
    <w:multiLevelType w:val="hybridMultilevel"/>
    <w:tmpl w:val="05C48A2C"/>
    <w:lvl w:ilvl="0" w:tplc="33E40800">
      <w:start w:val="1"/>
      <w:numFmt w:val="decimal"/>
      <w:lvlText w:val="%1."/>
      <w:lvlJc w:val="left"/>
      <w:pPr>
        <w:ind w:left="0"/>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1" w:tplc="3A72B518">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12A9A6">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A232E8">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82546C">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F8CB46">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42D66E">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AA81CA">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4A11CA">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3A2517D"/>
    <w:multiLevelType w:val="multilevel"/>
    <w:tmpl w:val="739C8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BEC3772"/>
    <w:multiLevelType w:val="multilevel"/>
    <w:tmpl w:val="739C8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756B6382"/>
    <w:multiLevelType w:val="multilevel"/>
    <w:tmpl w:val="739C8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C0104F"/>
    <w:multiLevelType w:val="multilevel"/>
    <w:tmpl w:val="96582652"/>
    <w:lvl w:ilvl="0">
      <w:start w:val="1"/>
      <w:numFmt w:val="decimal"/>
      <w:pStyle w:val="DALIS"/>
      <w:lvlText w:val="%1."/>
      <w:lvlJc w:val="left"/>
      <w:pPr>
        <w:ind w:left="360" w:hanging="360"/>
      </w:pPr>
      <w:rPr>
        <w:rFonts w:ascii="Times New Roman" w:eastAsia="Times New Roman" w:hAnsi="Times New Roman" w:cs="Times New Roman"/>
      </w:rPr>
    </w:lvl>
    <w:lvl w:ilvl="1">
      <w:start w:val="1"/>
      <w:numFmt w:val="decimal"/>
      <w:pStyle w:val="TEKSTAS1"/>
      <w:lvlText w:val="%1.%2."/>
      <w:lvlJc w:val="left"/>
      <w:pPr>
        <w:ind w:left="2701" w:hanging="432"/>
      </w:pPr>
    </w:lvl>
    <w:lvl w:ilvl="2">
      <w:start w:val="1"/>
      <w:numFmt w:val="decimal"/>
      <w:pStyle w:val="TEKSTAS2"/>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1425042">
    <w:abstractNumId w:val="8"/>
  </w:num>
  <w:num w:numId="2" w16cid:durableId="1598827560">
    <w:abstractNumId w:val="4"/>
  </w:num>
  <w:num w:numId="3" w16cid:durableId="1612661166">
    <w:abstractNumId w:val="1"/>
  </w:num>
  <w:num w:numId="4" w16cid:durableId="1796362399">
    <w:abstractNumId w:val="9"/>
  </w:num>
  <w:num w:numId="5" w16cid:durableId="340159452">
    <w:abstractNumId w:val="3"/>
  </w:num>
  <w:num w:numId="6" w16cid:durableId="1868523036">
    <w:abstractNumId w:val="5"/>
  </w:num>
  <w:num w:numId="7" w16cid:durableId="2055293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3611563">
    <w:abstractNumId w:val="0"/>
  </w:num>
  <w:num w:numId="9" w16cid:durableId="1178349130">
    <w:abstractNumId w:val="10"/>
  </w:num>
  <w:num w:numId="10" w16cid:durableId="1691223407">
    <w:abstractNumId w:val="6"/>
  </w:num>
  <w:num w:numId="11" w16cid:durableId="1099329113">
    <w:abstractNumId w:val="7"/>
  </w:num>
  <w:num w:numId="12" w16cid:durableId="18202703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3F"/>
    <w:rsid w:val="00011917"/>
    <w:rsid w:val="00011A83"/>
    <w:rsid w:val="0001257F"/>
    <w:rsid w:val="0001544B"/>
    <w:rsid w:val="00015803"/>
    <w:rsid w:val="00021999"/>
    <w:rsid w:val="0002599E"/>
    <w:rsid w:val="00025CB4"/>
    <w:rsid w:val="00034F51"/>
    <w:rsid w:val="00041542"/>
    <w:rsid w:val="000448BA"/>
    <w:rsid w:val="00051192"/>
    <w:rsid w:val="000515BD"/>
    <w:rsid w:val="00053F42"/>
    <w:rsid w:val="000822F8"/>
    <w:rsid w:val="00093B4B"/>
    <w:rsid w:val="00096BCE"/>
    <w:rsid w:val="0009784F"/>
    <w:rsid w:val="000A13DE"/>
    <w:rsid w:val="000A2A50"/>
    <w:rsid w:val="000A4F9F"/>
    <w:rsid w:val="000A6D7C"/>
    <w:rsid w:val="000B648C"/>
    <w:rsid w:val="000C2E71"/>
    <w:rsid w:val="000C3D21"/>
    <w:rsid w:val="000D23D3"/>
    <w:rsid w:val="000D687A"/>
    <w:rsid w:val="000F0FAE"/>
    <w:rsid w:val="000F150D"/>
    <w:rsid w:val="001030F8"/>
    <w:rsid w:val="00104CCA"/>
    <w:rsid w:val="00106FC1"/>
    <w:rsid w:val="001133F6"/>
    <w:rsid w:val="00114E8A"/>
    <w:rsid w:val="00117DA4"/>
    <w:rsid w:val="00120139"/>
    <w:rsid w:val="00123C24"/>
    <w:rsid w:val="001277E4"/>
    <w:rsid w:val="0013375E"/>
    <w:rsid w:val="00140C99"/>
    <w:rsid w:val="00141D6A"/>
    <w:rsid w:val="00143DB3"/>
    <w:rsid w:val="00157696"/>
    <w:rsid w:val="0016058B"/>
    <w:rsid w:val="00162FA7"/>
    <w:rsid w:val="00163684"/>
    <w:rsid w:val="001643A4"/>
    <w:rsid w:val="00180097"/>
    <w:rsid w:val="0018651A"/>
    <w:rsid w:val="00190638"/>
    <w:rsid w:val="001926A7"/>
    <w:rsid w:val="0019541A"/>
    <w:rsid w:val="001A3ECE"/>
    <w:rsid w:val="001A41C4"/>
    <w:rsid w:val="001A4493"/>
    <w:rsid w:val="001B3846"/>
    <w:rsid w:val="001D348E"/>
    <w:rsid w:val="001D3D31"/>
    <w:rsid w:val="001D5843"/>
    <w:rsid w:val="001F60BF"/>
    <w:rsid w:val="00201A8E"/>
    <w:rsid w:val="00203927"/>
    <w:rsid w:val="00212827"/>
    <w:rsid w:val="0021742E"/>
    <w:rsid w:val="00223561"/>
    <w:rsid w:val="00223794"/>
    <w:rsid w:val="002325A7"/>
    <w:rsid w:val="0024426B"/>
    <w:rsid w:val="002507E5"/>
    <w:rsid w:val="00257737"/>
    <w:rsid w:val="00262E3F"/>
    <w:rsid w:val="00282894"/>
    <w:rsid w:val="002855A8"/>
    <w:rsid w:val="002927EA"/>
    <w:rsid w:val="002B49BF"/>
    <w:rsid w:val="002B6880"/>
    <w:rsid w:val="002B6896"/>
    <w:rsid w:val="002C1AAB"/>
    <w:rsid w:val="002C3893"/>
    <w:rsid w:val="002D29A5"/>
    <w:rsid w:val="002D6D05"/>
    <w:rsid w:val="002E2530"/>
    <w:rsid w:val="002E6C6C"/>
    <w:rsid w:val="002F03FD"/>
    <w:rsid w:val="00300C56"/>
    <w:rsid w:val="003151B5"/>
    <w:rsid w:val="0032079E"/>
    <w:rsid w:val="003210D9"/>
    <w:rsid w:val="00322FEE"/>
    <w:rsid w:val="00332381"/>
    <w:rsid w:val="003324A0"/>
    <w:rsid w:val="0033683B"/>
    <w:rsid w:val="00340655"/>
    <w:rsid w:val="00355106"/>
    <w:rsid w:val="0035715E"/>
    <w:rsid w:val="003610AA"/>
    <w:rsid w:val="00380DC9"/>
    <w:rsid w:val="00387E5C"/>
    <w:rsid w:val="00391025"/>
    <w:rsid w:val="00396A2B"/>
    <w:rsid w:val="00396E75"/>
    <w:rsid w:val="003A7760"/>
    <w:rsid w:val="003C0FC7"/>
    <w:rsid w:val="003C1F8C"/>
    <w:rsid w:val="003C589C"/>
    <w:rsid w:val="003C7106"/>
    <w:rsid w:val="003D1108"/>
    <w:rsid w:val="003D2764"/>
    <w:rsid w:val="003D6449"/>
    <w:rsid w:val="003F3049"/>
    <w:rsid w:val="003F51CE"/>
    <w:rsid w:val="003F7402"/>
    <w:rsid w:val="003F7865"/>
    <w:rsid w:val="00411470"/>
    <w:rsid w:val="00415082"/>
    <w:rsid w:val="004217BF"/>
    <w:rsid w:val="00433017"/>
    <w:rsid w:val="0044014E"/>
    <w:rsid w:val="004416B2"/>
    <w:rsid w:val="0044220F"/>
    <w:rsid w:val="004425BD"/>
    <w:rsid w:val="00443306"/>
    <w:rsid w:val="00444C03"/>
    <w:rsid w:val="00450860"/>
    <w:rsid w:val="00450906"/>
    <w:rsid w:val="00451CB6"/>
    <w:rsid w:val="00454C5F"/>
    <w:rsid w:val="004629CD"/>
    <w:rsid w:val="00473853"/>
    <w:rsid w:val="0047666F"/>
    <w:rsid w:val="00476DA1"/>
    <w:rsid w:val="00483E68"/>
    <w:rsid w:val="00484143"/>
    <w:rsid w:val="0049285A"/>
    <w:rsid w:val="0049587E"/>
    <w:rsid w:val="004B1123"/>
    <w:rsid w:val="004B3923"/>
    <w:rsid w:val="004C01A2"/>
    <w:rsid w:val="004C721D"/>
    <w:rsid w:val="004D38AA"/>
    <w:rsid w:val="004E4154"/>
    <w:rsid w:val="004E4F62"/>
    <w:rsid w:val="004F327A"/>
    <w:rsid w:val="004F602B"/>
    <w:rsid w:val="00505866"/>
    <w:rsid w:val="005130C6"/>
    <w:rsid w:val="005130D3"/>
    <w:rsid w:val="005164C6"/>
    <w:rsid w:val="0053054D"/>
    <w:rsid w:val="0053255F"/>
    <w:rsid w:val="005333BA"/>
    <w:rsid w:val="00536E31"/>
    <w:rsid w:val="00542F3A"/>
    <w:rsid w:val="00546EDA"/>
    <w:rsid w:val="005520D5"/>
    <w:rsid w:val="00555FE7"/>
    <w:rsid w:val="00560E2F"/>
    <w:rsid w:val="00570FFE"/>
    <w:rsid w:val="00574581"/>
    <w:rsid w:val="005867CC"/>
    <w:rsid w:val="00587F60"/>
    <w:rsid w:val="00591A3C"/>
    <w:rsid w:val="00597978"/>
    <w:rsid w:val="005A2270"/>
    <w:rsid w:val="005A6CAD"/>
    <w:rsid w:val="005B4137"/>
    <w:rsid w:val="005D7A5D"/>
    <w:rsid w:val="005D7B79"/>
    <w:rsid w:val="005E0179"/>
    <w:rsid w:val="005E3974"/>
    <w:rsid w:val="005F1F72"/>
    <w:rsid w:val="006038A1"/>
    <w:rsid w:val="00604BD2"/>
    <w:rsid w:val="0060697D"/>
    <w:rsid w:val="00606F2B"/>
    <w:rsid w:val="00607740"/>
    <w:rsid w:val="00610CCA"/>
    <w:rsid w:val="006151A5"/>
    <w:rsid w:val="0062175D"/>
    <w:rsid w:val="00626B3C"/>
    <w:rsid w:val="00627E78"/>
    <w:rsid w:val="00635CB8"/>
    <w:rsid w:val="0064218A"/>
    <w:rsid w:val="00642F51"/>
    <w:rsid w:val="00644C5F"/>
    <w:rsid w:val="00646724"/>
    <w:rsid w:val="006618AA"/>
    <w:rsid w:val="0067570B"/>
    <w:rsid w:val="006768FB"/>
    <w:rsid w:val="0068244C"/>
    <w:rsid w:val="0068296B"/>
    <w:rsid w:val="00683DCC"/>
    <w:rsid w:val="006B7972"/>
    <w:rsid w:val="006B7CB7"/>
    <w:rsid w:val="006C4A34"/>
    <w:rsid w:val="006C50FF"/>
    <w:rsid w:val="006C56DB"/>
    <w:rsid w:val="006C71F5"/>
    <w:rsid w:val="006D3C53"/>
    <w:rsid w:val="006D5C21"/>
    <w:rsid w:val="006D7D1E"/>
    <w:rsid w:val="006E616F"/>
    <w:rsid w:val="00710BC4"/>
    <w:rsid w:val="00712766"/>
    <w:rsid w:val="0071459B"/>
    <w:rsid w:val="00721C0D"/>
    <w:rsid w:val="007248A7"/>
    <w:rsid w:val="0072767D"/>
    <w:rsid w:val="007352C1"/>
    <w:rsid w:val="00737612"/>
    <w:rsid w:val="007469D1"/>
    <w:rsid w:val="00752813"/>
    <w:rsid w:val="0075310F"/>
    <w:rsid w:val="0075393B"/>
    <w:rsid w:val="0075615B"/>
    <w:rsid w:val="007670E3"/>
    <w:rsid w:val="00773905"/>
    <w:rsid w:val="00775582"/>
    <w:rsid w:val="00777B17"/>
    <w:rsid w:val="00777C33"/>
    <w:rsid w:val="007804EE"/>
    <w:rsid w:val="00781792"/>
    <w:rsid w:val="00782D3C"/>
    <w:rsid w:val="00784938"/>
    <w:rsid w:val="00785BC1"/>
    <w:rsid w:val="00790B1F"/>
    <w:rsid w:val="00793499"/>
    <w:rsid w:val="00797C66"/>
    <w:rsid w:val="007A5762"/>
    <w:rsid w:val="007A70F5"/>
    <w:rsid w:val="007C0123"/>
    <w:rsid w:val="007C0D6B"/>
    <w:rsid w:val="007C1572"/>
    <w:rsid w:val="007C5AF9"/>
    <w:rsid w:val="007C6804"/>
    <w:rsid w:val="007D050A"/>
    <w:rsid w:val="007F10C5"/>
    <w:rsid w:val="007F2D2E"/>
    <w:rsid w:val="007F4F64"/>
    <w:rsid w:val="00803A44"/>
    <w:rsid w:val="00830FA9"/>
    <w:rsid w:val="008336E8"/>
    <w:rsid w:val="0083527A"/>
    <w:rsid w:val="00837BC9"/>
    <w:rsid w:val="00850D63"/>
    <w:rsid w:val="00851DDB"/>
    <w:rsid w:val="0085694E"/>
    <w:rsid w:val="008639F7"/>
    <w:rsid w:val="0087116E"/>
    <w:rsid w:val="00875E2B"/>
    <w:rsid w:val="008765FB"/>
    <w:rsid w:val="00891131"/>
    <w:rsid w:val="00893CA1"/>
    <w:rsid w:val="008964E5"/>
    <w:rsid w:val="00896665"/>
    <w:rsid w:val="008A1B3A"/>
    <w:rsid w:val="008A3FFC"/>
    <w:rsid w:val="008A4859"/>
    <w:rsid w:val="008A4E42"/>
    <w:rsid w:val="008A5C64"/>
    <w:rsid w:val="008A6DCD"/>
    <w:rsid w:val="008B35D1"/>
    <w:rsid w:val="008B7F90"/>
    <w:rsid w:val="008C10EE"/>
    <w:rsid w:val="008D03D0"/>
    <w:rsid w:val="008D5CF7"/>
    <w:rsid w:val="008F2D1E"/>
    <w:rsid w:val="008F5184"/>
    <w:rsid w:val="00900436"/>
    <w:rsid w:val="00900FA3"/>
    <w:rsid w:val="00901DF8"/>
    <w:rsid w:val="009030C1"/>
    <w:rsid w:val="00913711"/>
    <w:rsid w:val="00926A32"/>
    <w:rsid w:val="00926BE2"/>
    <w:rsid w:val="009303A5"/>
    <w:rsid w:val="00933248"/>
    <w:rsid w:val="009346DD"/>
    <w:rsid w:val="009444E3"/>
    <w:rsid w:val="00951741"/>
    <w:rsid w:val="00952460"/>
    <w:rsid w:val="00964182"/>
    <w:rsid w:val="009667EB"/>
    <w:rsid w:val="00971E87"/>
    <w:rsid w:val="00972F37"/>
    <w:rsid w:val="009748B5"/>
    <w:rsid w:val="00974D6B"/>
    <w:rsid w:val="0097649E"/>
    <w:rsid w:val="0098000C"/>
    <w:rsid w:val="00982347"/>
    <w:rsid w:val="00987731"/>
    <w:rsid w:val="00990553"/>
    <w:rsid w:val="00993B7D"/>
    <w:rsid w:val="00996603"/>
    <w:rsid w:val="009A0523"/>
    <w:rsid w:val="009B23FB"/>
    <w:rsid w:val="009C1D40"/>
    <w:rsid w:val="009D21C5"/>
    <w:rsid w:val="009E6585"/>
    <w:rsid w:val="009F0195"/>
    <w:rsid w:val="009F3339"/>
    <w:rsid w:val="00A03798"/>
    <w:rsid w:val="00A04657"/>
    <w:rsid w:val="00A05A7F"/>
    <w:rsid w:val="00A06B16"/>
    <w:rsid w:val="00A22E1F"/>
    <w:rsid w:val="00A24491"/>
    <w:rsid w:val="00A2507C"/>
    <w:rsid w:val="00A27165"/>
    <w:rsid w:val="00A31712"/>
    <w:rsid w:val="00A41F8F"/>
    <w:rsid w:val="00A50D20"/>
    <w:rsid w:val="00A512C7"/>
    <w:rsid w:val="00A51AA9"/>
    <w:rsid w:val="00A5267B"/>
    <w:rsid w:val="00A60D38"/>
    <w:rsid w:val="00A60DB1"/>
    <w:rsid w:val="00A61FDF"/>
    <w:rsid w:val="00A631BC"/>
    <w:rsid w:val="00A666FB"/>
    <w:rsid w:val="00A85C73"/>
    <w:rsid w:val="00A8632A"/>
    <w:rsid w:val="00A937F2"/>
    <w:rsid w:val="00AA580E"/>
    <w:rsid w:val="00AA6186"/>
    <w:rsid w:val="00AA654B"/>
    <w:rsid w:val="00AB221F"/>
    <w:rsid w:val="00AB3990"/>
    <w:rsid w:val="00AB7F5E"/>
    <w:rsid w:val="00AC0FFC"/>
    <w:rsid w:val="00AE132B"/>
    <w:rsid w:val="00AE1686"/>
    <w:rsid w:val="00AF3465"/>
    <w:rsid w:val="00B00B78"/>
    <w:rsid w:val="00B03D13"/>
    <w:rsid w:val="00B07399"/>
    <w:rsid w:val="00B13277"/>
    <w:rsid w:val="00B21CAC"/>
    <w:rsid w:val="00B22BDA"/>
    <w:rsid w:val="00B243BD"/>
    <w:rsid w:val="00B27019"/>
    <w:rsid w:val="00B371B2"/>
    <w:rsid w:val="00B403A8"/>
    <w:rsid w:val="00B43E4B"/>
    <w:rsid w:val="00B44854"/>
    <w:rsid w:val="00B44E2A"/>
    <w:rsid w:val="00B45D39"/>
    <w:rsid w:val="00B470CC"/>
    <w:rsid w:val="00B47C36"/>
    <w:rsid w:val="00B60402"/>
    <w:rsid w:val="00B6216C"/>
    <w:rsid w:val="00B70D0D"/>
    <w:rsid w:val="00B80D5D"/>
    <w:rsid w:val="00B8187D"/>
    <w:rsid w:val="00B82FAF"/>
    <w:rsid w:val="00B84074"/>
    <w:rsid w:val="00B856C9"/>
    <w:rsid w:val="00BC203C"/>
    <w:rsid w:val="00BD1775"/>
    <w:rsid w:val="00BD43CD"/>
    <w:rsid w:val="00BD5560"/>
    <w:rsid w:val="00BE0D90"/>
    <w:rsid w:val="00BE1B7D"/>
    <w:rsid w:val="00BE68E4"/>
    <w:rsid w:val="00BF2F3E"/>
    <w:rsid w:val="00C054C4"/>
    <w:rsid w:val="00C0645E"/>
    <w:rsid w:val="00C1179E"/>
    <w:rsid w:val="00C15376"/>
    <w:rsid w:val="00C24583"/>
    <w:rsid w:val="00C260EB"/>
    <w:rsid w:val="00C304F5"/>
    <w:rsid w:val="00C30A16"/>
    <w:rsid w:val="00C3484F"/>
    <w:rsid w:val="00C36478"/>
    <w:rsid w:val="00C4022B"/>
    <w:rsid w:val="00C411B0"/>
    <w:rsid w:val="00C43710"/>
    <w:rsid w:val="00C54133"/>
    <w:rsid w:val="00C6057B"/>
    <w:rsid w:val="00C60E0A"/>
    <w:rsid w:val="00C65E4F"/>
    <w:rsid w:val="00C72A07"/>
    <w:rsid w:val="00C77098"/>
    <w:rsid w:val="00C81D58"/>
    <w:rsid w:val="00C870DF"/>
    <w:rsid w:val="00C96B7C"/>
    <w:rsid w:val="00CA7532"/>
    <w:rsid w:val="00CB17A4"/>
    <w:rsid w:val="00CB3820"/>
    <w:rsid w:val="00CB67C0"/>
    <w:rsid w:val="00CB77AD"/>
    <w:rsid w:val="00CC707C"/>
    <w:rsid w:val="00CC77B2"/>
    <w:rsid w:val="00CD1804"/>
    <w:rsid w:val="00CE1E88"/>
    <w:rsid w:val="00CE5D63"/>
    <w:rsid w:val="00CF00FE"/>
    <w:rsid w:val="00CF392B"/>
    <w:rsid w:val="00CF7DFB"/>
    <w:rsid w:val="00D020D1"/>
    <w:rsid w:val="00D105B3"/>
    <w:rsid w:val="00D243E9"/>
    <w:rsid w:val="00D42383"/>
    <w:rsid w:val="00D436A7"/>
    <w:rsid w:val="00D44C87"/>
    <w:rsid w:val="00D476D4"/>
    <w:rsid w:val="00D4775B"/>
    <w:rsid w:val="00D47B9A"/>
    <w:rsid w:val="00D50A2A"/>
    <w:rsid w:val="00D67D19"/>
    <w:rsid w:val="00D7522D"/>
    <w:rsid w:val="00D75AC1"/>
    <w:rsid w:val="00D77C3D"/>
    <w:rsid w:val="00D81B7D"/>
    <w:rsid w:val="00D9306C"/>
    <w:rsid w:val="00D93C53"/>
    <w:rsid w:val="00D9448F"/>
    <w:rsid w:val="00D96AD7"/>
    <w:rsid w:val="00DA0408"/>
    <w:rsid w:val="00DA2278"/>
    <w:rsid w:val="00DA31D7"/>
    <w:rsid w:val="00DB26C5"/>
    <w:rsid w:val="00DC48A2"/>
    <w:rsid w:val="00DD6FFB"/>
    <w:rsid w:val="00DE34C9"/>
    <w:rsid w:val="00DE7378"/>
    <w:rsid w:val="00DF0CFA"/>
    <w:rsid w:val="00DF25B1"/>
    <w:rsid w:val="00E004BE"/>
    <w:rsid w:val="00E22325"/>
    <w:rsid w:val="00E2575A"/>
    <w:rsid w:val="00E3057F"/>
    <w:rsid w:val="00E3791C"/>
    <w:rsid w:val="00E564D6"/>
    <w:rsid w:val="00E60496"/>
    <w:rsid w:val="00E60A21"/>
    <w:rsid w:val="00E630DF"/>
    <w:rsid w:val="00E7226D"/>
    <w:rsid w:val="00E727FC"/>
    <w:rsid w:val="00E73E8E"/>
    <w:rsid w:val="00E77840"/>
    <w:rsid w:val="00E823F5"/>
    <w:rsid w:val="00E83E1A"/>
    <w:rsid w:val="00E84B6D"/>
    <w:rsid w:val="00E925E5"/>
    <w:rsid w:val="00E93205"/>
    <w:rsid w:val="00E94FFD"/>
    <w:rsid w:val="00EA3A03"/>
    <w:rsid w:val="00EB3F5D"/>
    <w:rsid w:val="00EB556F"/>
    <w:rsid w:val="00EC062A"/>
    <w:rsid w:val="00EC4999"/>
    <w:rsid w:val="00ED1338"/>
    <w:rsid w:val="00ED5E5D"/>
    <w:rsid w:val="00EE60A8"/>
    <w:rsid w:val="00EF1F68"/>
    <w:rsid w:val="00EF2DF4"/>
    <w:rsid w:val="00EF323E"/>
    <w:rsid w:val="00EF748E"/>
    <w:rsid w:val="00F02674"/>
    <w:rsid w:val="00F02982"/>
    <w:rsid w:val="00F02BDD"/>
    <w:rsid w:val="00F120D5"/>
    <w:rsid w:val="00F17CC4"/>
    <w:rsid w:val="00F210E0"/>
    <w:rsid w:val="00F219FA"/>
    <w:rsid w:val="00F31AC1"/>
    <w:rsid w:val="00F50A9C"/>
    <w:rsid w:val="00F5220F"/>
    <w:rsid w:val="00F64BC2"/>
    <w:rsid w:val="00F7527F"/>
    <w:rsid w:val="00F800F2"/>
    <w:rsid w:val="00F87BB7"/>
    <w:rsid w:val="00F9220A"/>
    <w:rsid w:val="00FA48E3"/>
    <w:rsid w:val="00FB6032"/>
    <w:rsid w:val="00FC08D2"/>
    <w:rsid w:val="00FC53CE"/>
    <w:rsid w:val="00FC71D8"/>
    <w:rsid w:val="00FD2179"/>
    <w:rsid w:val="00FD3450"/>
    <w:rsid w:val="00FF10A8"/>
    <w:rsid w:val="00FF33B6"/>
    <w:rsid w:val="00FF5C87"/>
    <w:rsid w:val="00FF67AB"/>
    <w:rsid w:val="00FF6F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D24E"/>
  <w15:chartTrackingRefBased/>
  <w15:docId w15:val="{FD431D25-32AF-4069-AE46-5D2E75D2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1C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262E3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62E3F"/>
    <w:pPr>
      <w:spacing w:after="200" w:line="276" w:lineRule="auto"/>
      <w:ind w:left="720"/>
      <w:contextualSpacing/>
    </w:pPr>
    <w:rPr>
      <w:rFonts w:ascii="Times New Roman" w:eastAsia="Calibri" w:hAnsi="Times New Roman" w:cs="Times New Roman"/>
      <w:kern w:val="0"/>
      <w:sz w:val="24"/>
      <w14:ligatures w14:val="none"/>
    </w:rPr>
  </w:style>
  <w:style w:type="character" w:styleId="Hipersaitas">
    <w:name w:val="Hyperlink"/>
    <w:basedOn w:val="Numatytasispastraiposriftas"/>
    <w:unhideWhenUsed/>
    <w:rsid w:val="00262E3F"/>
    <w:rPr>
      <w:color w:val="0563C1" w:themeColor="hyperlink"/>
      <w:u w:val="single"/>
    </w:rPr>
  </w:style>
  <w:style w:type="character" w:styleId="Neapdorotaspaminjimas">
    <w:name w:val="Unresolved Mention"/>
    <w:basedOn w:val="Numatytasispastraiposriftas"/>
    <w:uiPriority w:val="99"/>
    <w:semiHidden/>
    <w:unhideWhenUsed/>
    <w:rsid w:val="00262E3F"/>
    <w:rPr>
      <w:color w:val="605E5C"/>
      <w:shd w:val="clear" w:color="auto" w:fill="E1DFDD"/>
    </w:rPr>
  </w:style>
  <w:style w:type="table" w:styleId="Lentelstinklelis">
    <w:name w:val="Table Grid"/>
    <w:basedOn w:val="prastojilentel"/>
    <w:uiPriority w:val="39"/>
    <w:rsid w:val="00011A83"/>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uiPriority w:val="99"/>
    <w:qFormat/>
    <w:rsid w:val="00011A83"/>
    <w:rPr>
      <w:rFonts w:ascii="Times New Roman" w:hAnsi="Times New Roman" w:cs="Times New Roman"/>
      <w:sz w:val="20"/>
      <w:szCs w:val="20"/>
    </w:rPr>
  </w:style>
  <w:style w:type="character" w:styleId="Grietas">
    <w:name w:val="Strong"/>
    <w:uiPriority w:val="22"/>
    <w:qFormat/>
    <w:rsid w:val="00011A83"/>
    <w:rPr>
      <w:rFonts w:cs="Times New Roman"/>
      <w:b/>
      <w:bCs/>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
    <w:basedOn w:val="Numatytasispastraiposriftas"/>
    <w:link w:val="Komentarotekstas"/>
    <w:qFormat/>
    <w:rsid w:val="00011A83"/>
    <w:rPr>
      <w:rFonts w:ascii="Times New Roman" w:eastAsia="Times New Roman" w:hAnsi="Times New Roman" w:cs="Times New Roman"/>
      <w:sz w:val="20"/>
      <w:szCs w:val="20"/>
    </w:rPr>
  </w:style>
  <w:style w:type="paragraph" w:customStyle="1" w:styleId="Stilius5">
    <w:name w:val="Stilius5"/>
    <w:basedOn w:val="prastasis"/>
    <w:qFormat/>
    <w:rsid w:val="00011A83"/>
    <w:pPr>
      <w:spacing w:after="0" w:line="240" w:lineRule="auto"/>
      <w:jc w:val="center"/>
    </w:pPr>
    <w:rPr>
      <w:rFonts w:ascii="Times New Roman" w:eastAsia="Times New Roman" w:hAnsi="Times New Roman" w:cs="Times New Roman"/>
      <w:b/>
      <w:kern w:val="0"/>
      <w:sz w:val="28"/>
      <w:szCs w:val="28"/>
      <w14:ligatures w14:val="none"/>
    </w:rPr>
  </w:style>
  <w:style w:type="paragraph" w:customStyle="1" w:styleId="Sraopastraipa1">
    <w:name w:val="Sąrašo pastraipa1"/>
    <w:basedOn w:val="prastasis"/>
    <w:uiPriority w:val="34"/>
    <w:qFormat/>
    <w:rsid w:val="00011A83"/>
    <w:pPr>
      <w:spacing w:after="0" w:line="240" w:lineRule="auto"/>
      <w:ind w:left="720"/>
      <w:contextualSpacing/>
    </w:pPr>
    <w:rPr>
      <w:rFonts w:eastAsia="Times New Roman" w:cs="Times New Roman"/>
      <w:kern w:val="0"/>
      <w14:ligatures w14:val="none"/>
    </w:rPr>
  </w:style>
  <w:style w:type="paragraph" w:customStyle="1" w:styleId="Stilius3">
    <w:name w:val="Stilius3"/>
    <w:basedOn w:val="prastasis"/>
    <w:qFormat/>
    <w:rsid w:val="00011A83"/>
    <w:pPr>
      <w:spacing w:before="200" w:after="0" w:line="240" w:lineRule="auto"/>
      <w:jc w:val="both"/>
    </w:pPr>
    <w:rPr>
      <w:rFonts w:ascii="Times New Roman" w:eastAsia="Times New Roman" w:hAnsi="Times New Roman" w:cs="Times New Roman"/>
      <w:kern w:val="0"/>
      <w14:ligatures w14:val="none"/>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
    <w:basedOn w:val="prastasis"/>
    <w:link w:val="KomentarotekstasDiagrama"/>
    <w:qFormat/>
    <w:rsid w:val="00011A83"/>
    <w:pPr>
      <w:spacing w:after="0" w:line="240" w:lineRule="auto"/>
    </w:pPr>
    <w:rPr>
      <w:rFonts w:ascii="Times New Roman" w:eastAsia="Times New Roman" w:hAnsi="Times New Roman" w:cs="Times New Roman"/>
      <w:sz w:val="20"/>
      <w:szCs w:val="20"/>
    </w:rPr>
  </w:style>
  <w:style w:type="character" w:customStyle="1" w:styleId="KomentarotekstasDiagrama1">
    <w:name w:val="Komentaro tekstas Diagrama1"/>
    <w:basedOn w:val="Numatytasispastraiposriftas"/>
    <w:uiPriority w:val="99"/>
    <w:semiHidden/>
    <w:rsid w:val="00011A83"/>
    <w:rPr>
      <w:sz w:val="20"/>
      <w:szCs w:val="20"/>
    </w:rPr>
  </w:style>
  <w:style w:type="paragraph" w:customStyle="1" w:styleId="Stilius1">
    <w:name w:val="Stilius1"/>
    <w:basedOn w:val="prastasis"/>
    <w:autoRedefine/>
    <w:qFormat/>
    <w:rsid w:val="00011A83"/>
    <w:pPr>
      <w:spacing w:after="0" w:line="240" w:lineRule="auto"/>
      <w:ind w:left="720"/>
      <w:jc w:val="both"/>
    </w:pPr>
    <w:rPr>
      <w:rFonts w:ascii="Times New Roman" w:eastAsia="Times New Roman" w:hAnsi="Times New Roman" w:cs="Times New Roman"/>
      <w:kern w:val="0"/>
      <w:lang w:val="en-US"/>
      <w14:ligatures w14:val="none"/>
    </w:rPr>
  </w:style>
  <w:style w:type="paragraph" w:customStyle="1" w:styleId="Bodytxt">
    <w:name w:val="Bodytxt"/>
    <w:basedOn w:val="prastasis"/>
    <w:qFormat/>
    <w:rsid w:val="00011A83"/>
    <w:pPr>
      <w:keepNext/>
      <w:spacing w:after="0" w:line="240" w:lineRule="auto"/>
      <w:jc w:val="both"/>
    </w:pPr>
    <w:rPr>
      <w:rFonts w:ascii="Times New Roman" w:eastAsia="Times New Roman" w:hAnsi="Times New Roman" w:cs="Times New Roman"/>
      <w:kern w:val="0"/>
      <w:lang w:eastAsia="fi-FI"/>
      <w14:ligatures w14:val="none"/>
    </w:rPr>
  </w:style>
  <w:style w:type="table" w:customStyle="1" w:styleId="Lentelstinklelis1">
    <w:name w:val="Lentelės tinklelis1"/>
    <w:basedOn w:val="prastojilentel"/>
    <w:next w:val="Lentelstinklelis"/>
    <w:uiPriority w:val="39"/>
    <w:rsid w:val="00D105B3"/>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E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68E4"/>
  </w:style>
  <w:style w:type="paragraph" w:styleId="Porat">
    <w:name w:val="footer"/>
    <w:basedOn w:val="prastasis"/>
    <w:link w:val="PoratDiagrama"/>
    <w:uiPriority w:val="99"/>
    <w:unhideWhenUsed/>
    <w:rsid w:val="00BE68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68E4"/>
  </w:style>
  <w:style w:type="paragraph" w:styleId="Puslapioinaostekstas">
    <w:name w:val="footnote text"/>
    <w:aliases w:val=" Diagrama1,Diagrama1"/>
    <w:basedOn w:val="prastasis"/>
    <w:link w:val="PuslapioinaostekstasDiagrama"/>
    <w:uiPriority w:val="99"/>
    <w:unhideWhenUsed/>
    <w:rsid w:val="00BE68E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E68E4"/>
    <w:rPr>
      <w:sz w:val="20"/>
      <w:szCs w:val="20"/>
    </w:rPr>
  </w:style>
  <w:style w:type="character" w:styleId="Puslapioinaosnuoroda">
    <w:name w:val="footnote reference"/>
    <w:basedOn w:val="Numatytasispastraiposriftas"/>
    <w:uiPriority w:val="99"/>
    <w:unhideWhenUsed/>
    <w:rsid w:val="00BE68E4"/>
    <w:rPr>
      <w:vertAlign w:val="superscript"/>
    </w:rPr>
  </w:style>
  <w:style w:type="paragraph" w:customStyle="1" w:styleId="Body2">
    <w:name w:val="Body 2"/>
    <w:rsid w:val="00B03D1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styleId="Perirtashipersaitas">
    <w:name w:val="FollowedHyperlink"/>
    <w:basedOn w:val="Numatytasispastraiposriftas"/>
    <w:uiPriority w:val="99"/>
    <w:semiHidden/>
    <w:unhideWhenUsed/>
    <w:rsid w:val="0053255F"/>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C10EE"/>
    <w:rPr>
      <w:rFonts w:ascii="Times New Roman" w:eastAsia="Calibri" w:hAnsi="Times New Roman" w:cs="Times New Roman"/>
      <w:kern w:val="0"/>
      <w:sz w:val="24"/>
      <w14:ligatures w14:val="none"/>
    </w:rPr>
  </w:style>
  <w:style w:type="paragraph" w:styleId="Pagrindinistekstas">
    <w:name w:val="Body Text"/>
    <w:basedOn w:val="prastasis"/>
    <w:link w:val="PagrindinistekstasDiagrama"/>
    <w:rsid w:val="008B7F90"/>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B7F90"/>
    <w:rPr>
      <w:rFonts w:ascii="Times New Roman" w:eastAsia="Times New Roman" w:hAnsi="Times New Roman" w:cs="Times New Roman"/>
      <w:kern w:val="0"/>
      <w:sz w:val="20"/>
      <w:szCs w:val="20"/>
      <w:lang w:eastAsia="ar-SA"/>
      <w14:ligatures w14:val="none"/>
    </w:rPr>
  </w:style>
  <w:style w:type="paragraph" w:styleId="Betarp">
    <w:name w:val="No Spacing"/>
    <w:uiPriority w:val="1"/>
    <w:qFormat/>
    <w:rsid w:val="008B7F90"/>
    <w:pPr>
      <w:spacing w:after="0" w:line="240" w:lineRule="auto"/>
    </w:pPr>
    <w:rPr>
      <w:rFonts w:ascii="Calibri" w:eastAsia="Calibri" w:hAnsi="Calibri" w:cs="Times New Roman"/>
      <w:kern w:val="0"/>
      <w14:ligatures w14:val="none"/>
    </w:rPr>
  </w:style>
  <w:style w:type="table" w:customStyle="1" w:styleId="Lentelstinklelis2">
    <w:name w:val="Lentelės tinklelis2"/>
    <w:basedOn w:val="prastojilentel"/>
    <w:next w:val="Lentelstinklelis"/>
    <w:uiPriority w:val="39"/>
    <w:rsid w:val="008B7F9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AF3465"/>
  </w:style>
  <w:style w:type="paragraph" w:customStyle="1" w:styleId="Style2">
    <w:name w:val="Style2"/>
    <w:basedOn w:val="prastasis"/>
    <w:uiPriority w:val="99"/>
    <w:rsid w:val="00AF3465"/>
    <w:pPr>
      <w:tabs>
        <w:tab w:val="num" w:pos="720"/>
      </w:tabs>
      <w:spacing w:after="0" w:line="240" w:lineRule="auto"/>
      <w:ind w:left="-17" w:firstLine="737"/>
      <w:jc w:val="both"/>
    </w:pPr>
    <w:rPr>
      <w:rFonts w:ascii="Times New Roman" w:eastAsia="Times New Roman" w:hAnsi="Times New Roman" w:cs="Times New Roman"/>
      <w:kern w:val="0"/>
      <w:sz w:val="20"/>
      <w:szCs w:val="24"/>
      <w14:ligatures w14:val="none"/>
    </w:rPr>
  </w:style>
  <w:style w:type="paragraph" w:customStyle="1" w:styleId="WW-Default">
    <w:name w:val="WW-Default"/>
    <w:qFormat/>
    <w:rsid w:val="0002599E"/>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character" w:customStyle="1" w:styleId="markedcontent">
    <w:name w:val="markedcontent"/>
    <w:basedOn w:val="Numatytasispastraiposriftas"/>
    <w:rsid w:val="0072767D"/>
  </w:style>
  <w:style w:type="character" w:customStyle="1" w:styleId="DALISDiagrama">
    <w:name w:val="DALIS** Diagrama"/>
    <w:link w:val="DALIS"/>
    <w:locked/>
    <w:rsid w:val="00BE0D90"/>
    <w:rPr>
      <w:rFonts w:ascii="Times New Roman" w:eastAsia="Times New Roman" w:hAnsi="Times New Roman"/>
      <w:lang w:val="x-none"/>
    </w:rPr>
  </w:style>
  <w:style w:type="paragraph" w:customStyle="1" w:styleId="DALIS">
    <w:name w:val="DALIS**"/>
    <w:basedOn w:val="prastasis"/>
    <w:link w:val="DALISDiagrama"/>
    <w:qFormat/>
    <w:rsid w:val="00BE0D90"/>
    <w:pPr>
      <w:numPr>
        <w:numId w:val="7"/>
      </w:numPr>
      <w:spacing w:before="360" w:after="200" w:line="264" w:lineRule="auto"/>
      <w:jc w:val="center"/>
    </w:pPr>
    <w:rPr>
      <w:rFonts w:ascii="Times New Roman" w:eastAsia="Times New Roman" w:hAnsi="Times New Roman"/>
      <w:lang w:val="x-none"/>
    </w:rPr>
  </w:style>
  <w:style w:type="paragraph" w:customStyle="1" w:styleId="TEKSTAS1">
    <w:name w:val="TEKSTAS1"/>
    <w:basedOn w:val="prastasis"/>
    <w:uiPriority w:val="99"/>
    <w:qFormat/>
    <w:rsid w:val="00BE0D90"/>
    <w:pPr>
      <w:keepLines/>
      <w:numPr>
        <w:ilvl w:val="1"/>
        <w:numId w:val="7"/>
      </w:numPr>
      <w:suppressLineNumbers/>
      <w:spacing w:after="0" w:line="264" w:lineRule="auto"/>
      <w:jc w:val="both"/>
    </w:pPr>
    <w:rPr>
      <w:rFonts w:ascii="Times New Roman" w:eastAsia="Times New Roman" w:hAnsi="Times New Roman" w:cs="Times New Roman"/>
      <w:kern w:val="0"/>
      <w:sz w:val="24"/>
      <w:szCs w:val="24"/>
      <w:lang w:val="x-none"/>
      <w14:ligatures w14:val="none"/>
    </w:rPr>
  </w:style>
  <w:style w:type="paragraph" w:customStyle="1" w:styleId="TEKSTAS2">
    <w:name w:val="TEKSTAS2"/>
    <w:basedOn w:val="TEKSTAS1"/>
    <w:uiPriority w:val="99"/>
    <w:qFormat/>
    <w:rsid w:val="00BE0D90"/>
    <w:pPr>
      <w:numPr>
        <w:ilvl w:val="2"/>
      </w:numPr>
    </w:pPr>
  </w:style>
  <w:style w:type="numbering" w:customStyle="1" w:styleId="Sraonra2">
    <w:name w:val="Sąrašo nėra2"/>
    <w:next w:val="Sraonra"/>
    <w:uiPriority w:val="99"/>
    <w:semiHidden/>
    <w:unhideWhenUsed/>
    <w:rsid w:val="00BE0D90"/>
  </w:style>
  <w:style w:type="character" w:styleId="Vietosrezervavimoenklotekstas">
    <w:name w:val="Placeholder Text"/>
    <w:basedOn w:val="Numatytasispastraiposriftas"/>
    <w:rsid w:val="00BE0D90"/>
    <w:rPr>
      <w:color w:val="808080"/>
    </w:rPr>
  </w:style>
  <w:style w:type="character" w:styleId="Komentaronuoroda">
    <w:name w:val="annotation reference"/>
    <w:basedOn w:val="Numatytasispastraiposriftas"/>
    <w:semiHidden/>
    <w:unhideWhenUsed/>
    <w:rsid w:val="00BE0D90"/>
    <w:rPr>
      <w:sz w:val="16"/>
      <w:szCs w:val="16"/>
    </w:rPr>
  </w:style>
  <w:style w:type="paragraph" w:styleId="Komentarotema">
    <w:name w:val="annotation subject"/>
    <w:basedOn w:val="Komentarotekstas"/>
    <w:next w:val="Komentarotekstas"/>
    <w:link w:val="KomentarotemaDiagrama"/>
    <w:semiHidden/>
    <w:unhideWhenUsed/>
    <w:rsid w:val="00BE0D90"/>
    <w:rPr>
      <w:b/>
      <w:bCs/>
      <w:kern w:val="0"/>
      <w14:ligatures w14:val="none"/>
    </w:rPr>
  </w:style>
  <w:style w:type="character" w:customStyle="1" w:styleId="KomentarotemaDiagrama">
    <w:name w:val="Komentaro tema Diagrama"/>
    <w:basedOn w:val="KomentarotekstasDiagrama"/>
    <w:link w:val="Komentarotema"/>
    <w:semiHidden/>
    <w:rsid w:val="00BE0D90"/>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4443">
      <w:bodyDiv w:val="1"/>
      <w:marLeft w:val="0"/>
      <w:marRight w:val="0"/>
      <w:marTop w:val="0"/>
      <w:marBottom w:val="0"/>
      <w:divBdr>
        <w:top w:val="none" w:sz="0" w:space="0" w:color="auto"/>
        <w:left w:val="none" w:sz="0" w:space="0" w:color="auto"/>
        <w:bottom w:val="none" w:sz="0" w:space="0" w:color="auto"/>
        <w:right w:val="none" w:sz="0" w:space="0" w:color="auto"/>
      </w:divBdr>
    </w:div>
    <w:div w:id="157889374">
      <w:bodyDiv w:val="1"/>
      <w:marLeft w:val="0"/>
      <w:marRight w:val="0"/>
      <w:marTop w:val="0"/>
      <w:marBottom w:val="0"/>
      <w:divBdr>
        <w:top w:val="none" w:sz="0" w:space="0" w:color="auto"/>
        <w:left w:val="none" w:sz="0" w:space="0" w:color="auto"/>
        <w:bottom w:val="none" w:sz="0" w:space="0" w:color="auto"/>
        <w:right w:val="none" w:sz="0" w:space="0" w:color="auto"/>
      </w:divBdr>
    </w:div>
    <w:div w:id="309096596">
      <w:bodyDiv w:val="1"/>
      <w:marLeft w:val="0"/>
      <w:marRight w:val="0"/>
      <w:marTop w:val="0"/>
      <w:marBottom w:val="0"/>
      <w:divBdr>
        <w:top w:val="none" w:sz="0" w:space="0" w:color="auto"/>
        <w:left w:val="none" w:sz="0" w:space="0" w:color="auto"/>
        <w:bottom w:val="none" w:sz="0" w:space="0" w:color="auto"/>
        <w:right w:val="none" w:sz="0" w:space="0" w:color="auto"/>
      </w:divBdr>
    </w:div>
    <w:div w:id="385417965">
      <w:bodyDiv w:val="1"/>
      <w:marLeft w:val="0"/>
      <w:marRight w:val="0"/>
      <w:marTop w:val="0"/>
      <w:marBottom w:val="0"/>
      <w:divBdr>
        <w:top w:val="none" w:sz="0" w:space="0" w:color="auto"/>
        <w:left w:val="none" w:sz="0" w:space="0" w:color="auto"/>
        <w:bottom w:val="none" w:sz="0" w:space="0" w:color="auto"/>
        <w:right w:val="none" w:sz="0" w:space="0" w:color="auto"/>
      </w:divBdr>
    </w:div>
    <w:div w:id="427427825">
      <w:bodyDiv w:val="1"/>
      <w:marLeft w:val="0"/>
      <w:marRight w:val="0"/>
      <w:marTop w:val="0"/>
      <w:marBottom w:val="0"/>
      <w:divBdr>
        <w:top w:val="none" w:sz="0" w:space="0" w:color="auto"/>
        <w:left w:val="none" w:sz="0" w:space="0" w:color="auto"/>
        <w:bottom w:val="none" w:sz="0" w:space="0" w:color="auto"/>
        <w:right w:val="none" w:sz="0" w:space="0" w:color="auto"/>
      </w:divBdr>
    </w:div>
    <w:div w:id="482893817">
      <w:bodyDiv w:val="1"/>
      <w:marLeft w:val="0"/>
      <w:marRight w:val="0"/>
      <w:marTop w:val="0"/>
      <w:marBottom w:val="0"/>
      <w:divBdr>
        <w:top w:val="none" w:sz="0" w:space="0" w:color="auto"/>
        <w:left w:val="none" w:sz="0" w:space="0" w:color="auto"/>
        <w:bottom w:val="none" w:sz="0" w:space="0" w:color="auto"/>
        <w:right w:val="none" w:sz="0" w:space="0" w:color="auto"/>
      </w:divBdr>
    </w:div>
    <w:div w:id="527644183">
      <w:bodyDiv w:val="1"/>
      <w:marLeft w:val="0"/>
      <w:marRight w:val="0"/>
      <w:marTop w:val="0"/>
      <w:marBottom w:val="0"/>
      <w:divBdr>
        <w:top w:val="none" w:sz="0" w:space="0" w:color="auto"/>
        <w:left w:val="none" w:sz="0" w:space="0" w:color="auto"/>
        <w:bottom w:val="none" w:sz="0" w:space="0" w:color="auto"/>
        <w:right w:val="none" w:sz="0" w:space="0" w:color="auto"/>
      </w:divBdr>
    </w:div>
    <w:div w:id="592130026">
      <w:bodyDiv w:val="1"/>
      <w:marLeft w:val="0"/>
      <w:marRight w:val="0"/>
      <w:marTop w:val="0"/>
      <w:marBottom w:val="0"/>
      <w:divBdr>
        <w:top w:val="none" w:sz="0" w:space="0" w:color="auto"/>
        <w:left w:val="none" w:sz="0" w:space="0" w:color="auto"/>
        <w:bottom w:val="none" w:sz="0" w:space="0" w:color="auto"/>
        <w:right w:val="none" w:sz="0" w:space="0" w:color="auto"/>
      </w:divBdr>
    </w:div>
    <w:div w:id="942760615">
      <w:bodyDiv w:val="1"/>
      <w:marLeft w:val="0"/>
      <w:marRight w:val="0"/>
      <w:marTop w:val="0"/>
      <w:marBottom w:val="0"/>
      <w:divBdr>
        <w:top w:val="none" w:sz="0" w:space="0" w:color="auto"/>
        <w:left w:val="none" w:sz="0" w:space="0" w:color="auto"/>
        <w:bottom w:val="none" w:sz="0" w:space="0" w:color="auto"/>
        <w:right w:val="none" w:sz="0" w:space="0" w:color="auto"/>
      </w:divBdr>
    </w:div>
    <w:div w:id="1076592501">
      <w:bodyDiv w:val="1"/>
      <w:marLeft w:val="0"/>
      <w:marRight w:val="0"/>
      <w:marTop w:val="0"/>
      <w:marBottom w:val="0"/>
      <w:divBdr>
        <w:top w:val="none" w:sz="0" w:space="0" w:color="auto"/>
        <w:left w:val="none" w:sz="0" w:space="0" w:color="auto"/>
        <w:bottom w:val="none" w:sz="0" w:space="0" w:color="auto"/>
        <w:right w:val="none" w:sz="0" w:space="0" w:color="auto"/>
      </w:divBdr>
    </w:div>
    <w:div w:id="1124544291">
      <w:bodyDiv w:val="1"/>
      <w:marLeft w:val="0"/>
      <w:marRight w:val="0"/>
      <w:marTop w:val="0"/>
      <w:marBottom w:val="0"/>
      <w:divBdr>
        <w:top w:val="none" w:sz="0" w:space="0" w:color="auto"/>
        <w:left w:val="none" w:sz="0" w:space="0" w:color="auto"/>
        <w:bottom w:val="none" w:sz="0" w:space="0" w:color="auto"/>
        <w:right w:val="none" w:sz="0" w:space="0" w:color="auto"/>
      </w:divBdr>
    </w:div>
    <w:div w:id="1130976431">
      <w:bodyDiv w:val="1"/>
      <w:marLeft w:val="0"/>
      <w:marRight w:val="0"/>
      <w:marTop w:val="0"/>
      <w:marBottom w:val="0"/>
      <w:divBdr>
        <w:top w:val="none" w:sz="0" w:space="0" w:color="auto"/>
        <w:left w:val="none" w:sz="0" w:space="0" w:color="auto"/>
        <w:bottom w:val="none" w:sz="0" w:space="0" w:color="auto"/>
        <w:right w:val="none" w:sz="0" w:space="0" w:color="auto"/>
      </w:divBdr>
    </w:div>
    <w:div w:id="1162626966">
      <w:bodyDiv w:val="1"/>
      <w:marLeft w:val="0"/>
      <w:marRight w:val="0"/>
      <w:marTop w:val="0"/>
      <w:marBottom w:val="0"/>
      <w:divBdr>
        <w:top w:val="none" w:sz="0" w:space="0" w:color="auto"/>
        <w:left w:val="none" w:sz="0" w:space="0" w:color="auto"/>
        <w:bottom w:val="none" w:sz="0" w:space="0" w:color="auto"/>
        <w:right w:val="none" w:sz="0" w:space="0" w:color="auto"/>
      </w:divBdr>
    </w:div>
    <w:div w:id="1226987075">
      <w:bodyDiv w:val="1"/>
      <w:marLeft w:val="0"/>
      <w:marRight w:val="0"/>
      <w:marTop w:val="0"/>
      <w:marBottom w:val="0"/>
      <w:divBdr>
        <w:top w:val="none" w:sz="0" w:space="0" w:color="auto"/>
        <w:left w:val="none" w:sz="0" w:space="0" w:color="auto"/>
        <w:bottom w:val="none" w:sz="0" w:space="0" w:color="auto"/>
        <w:right w:val="none" w:sz="0" w:space="0" w:color="auto"/>
      </w:divBdr>
    </w:div>
    <w:div w:id="1288389670">
      <w:bodyDiv w:val="1"/>
      <w:marLeft w:val="0"/>
      <w:marRight w:val="0"/>
      <w:marTop w:val="0"/>
      <w:marBottom w:val="0"/>
      <w:divBdr>
        <w:top w:val="none" w:sz="0" w:space="0" w:color="auto"/>
        <w:left w:val="none" w:sz="0" w:space="0" w:color="auto"/>
        <w:bottom w:val="none" w:sz="0" w:space="0" w:color="auto"/>
        <w:right w:val="none" w:sz="0" w:space="0" w:color="auto"/>
      </w:divBdr>
    </w:div>
    <w:div w:id="1307781115">
      <w:bodyDiv w:val="1"/>
      <w:marLeft w:val="0"/>
      <w:marRight w:val="0"/>
      <w:marTop w:val="0"/>
      <w:marBottom w:val="0"/>
      <w:divBdr>
        <w:top w:val="none" w:sz="0" w:space="0" w:color="auto"/>
        <w:left w:val="none" w:sz="0" w:space="0" w:color="auto"/>
        <w:bottom w:val="none" w:sz="0" w:space="0" w:color="auto"/>
        <w:right w:val="none" w:sz="0" w:space="0" w:color="auto"/>
      </w:divBdr>
    </w:div>
    <w:div w:id="1341615440">
      <w:bodyDiv w:val="1"/>
      <w:marLeft w:val="0"/>
      <w:marRight w:val="0"/>
      <w:marTop w:val="0"/>
      <w:marBottom w:val="0"/>
      <w:divBdr>
        <w:top w:val="none" w:sz="0" w:space="0" w:color="auto"/>
        <w:left w:val="none" w:sz="0" w:space="0" w:color="auto"/>
        <w:bottom w:val="none" w:sz="0" w:space="0" w:color="auto"/>
        <w:right w:val="none" w:sz="0" w:space="0" w:color="auto"/>
      </w:divBdr>
    </w:div>
    <w:div w:id="1350569209">
      <w:bodyDiv w:val="1"/>
      <w:marLeft w:val="0"/>
      <w:marRight w:val="0"/>
      <w:marTop w:val="0"/>
      <w:marBottom w:val="0"/>
      <w:divBdr>
        <w:top w:val="none" w:sz="0" w:space="0" w:color="auto"/>
        <w:left w:val="none" w:sz="0" w:space="0" w:color="auto"/>
        <w:bottom w:val="none" w:sz="0" w:space="0" w:color="auto"/>
        <w:right w:val="none" w:sz="0" w:space="0" w:color="auto"/>
      </w:divBdr>
    </w:div>
    <w:div w:id="1352493763">
      <w:bodyDiv w:val="1"/>
      <w:marLeft w:val="0"/>
      <w:marRight w:val="0"/>
      <w:marTop w:val="0"/>
      <w:marBottom w:val="0"/>
      <w:divBdr>
        <w:top w:val="none" w:sz="0" w:space="0" w:color="auto"/>
        <w:left w:val="none" w:sz="0" w:space="0" w:color="auto"/>
        <w:bottom w:val="none" w:sz="0" w:space="0" w:color="auto"/>
        <w:right w:val="none" w:sz="0" w:space="0" w:color="auto"/>
      </w:divBdr>
    </w:div>
    <w:div w:id="1493644661">
      <w:bodyDiv w:val="1"/>
      <w:marLeft w:val="0"/>
      <w:marRight w:val="0"/>
      <w:marTop w:val="0"/>
      <w:marBottom w:val="0"/>
      <w:divBdr>
        <w:top w:val="none" w:sz="0" w:space="0" w:color="auto"/>
        <w:left w:val="none" w:sz="0" w:space="0" w:color="auto"/>
        <w:bottom w:val="none" w:sz="0" w:space="0" w:color="auto"/>
        <w:right w:val="none" w:sz="0" w:space="0" w:color="auto"/>
      </w:divBdr>
    </w:div>
    <w:div w:id="1586457670">
      <w:bodyDiv w:val="1"/>
      <w:marLeft w:val="0"/>
      <w:marRight w:val="0"/>
      <w:marTop w:val="0"/>
      <w:marBottom w:val="0"/>
      <w:divBdr>
        <w:top w:val="none" w:sz="0" w:space="0" w:color="auto"/>
        <w:left w:val="none" w:sz="0" w:space="0" w:color="auto"/>
        <w:bottom w:val="none" w:sz="0" w:space="0" w:color="auto"/>
        <w:right w:val="none" w:sz="0" w:space="0" w:color="auto"/>
      </w:divBdr>
    </w:div>
    <w:div w:id="1647935251">
      <w:bodyDiv w:val="1"/>
      <w:marLeft w:val="0"/>
      <w:marRight w:val="0"/>
      <w:marTop w:val="0"/>
      <w:marBottom w:val="0"/>
      <w:divBdr>
        <w:top w:val="none" w:sz="0" w:space="0" w:color="auto"/>
        <w:left w:val="none" w:sz="0" w:space="0" w:color="auto"/>
        <w:bottom w:val="none" w:sz="0" w:space="0" w:color="auto"/>
        <w:right w:val="none" w:sz="0" w:space="0" w:color="auto"/>
      </w:divBdr>
    </w:div>
    <w:div w:id="1669745641">
      <w:bodyDiv w:val="1"/>
      <w:marLeft w:val="0"/>
      <w:marRight w:val="0"/>
      <w:marTop w:val="0"/>
      <w:marBottom w:val="0"/>
      <w:divBdr>
        <w:top w:val="none" w:sz="0" w:space="0" w:color="auto"/>
        <w:left w:val="none" w:sz="0" w:space="0" w:color="auto"/>
        <w:bottom w:val="none" w:sz="0" w:space="0" w:color="auto"/>
        <w:right w:val="none" w:sz="0" w:space="0" w:color="auto"/>
      </w:divBdr>
    </w:div>
    <w:div w:id="1742100474">
      <w:bodyDiv w:val="1"/>
      <w:marLeft w:val="0"/>
      <w:marRight w:val="0"/>
      <w:marTop w:val="0"/>
      <w:marBottom w:val="0"/>
      <w:divBdr>
        <w:top w:val="none" w:sz="0" w:space="0" w:color="auto"/>
        <w:left w:val="none" w:sz="0" w:space="0" w:color="auto"/>
        <w:bottom w:val="none" w:sz="0" w:space="0" w:color="auto"/>
        <w:right w:val="none" w:sz="0" w:space="0" w:color="auto"/>
      </w:divBdr>
    </w:div>
    <w:div w:id="1864440252">
      <w:bodyDiv w:val="1"/>
      <w:marLeft w:val="0"/>
      <w:marRight w:val="0"/>
      <w:marTop w:val="0"/>
      <w:marBottom w:val="0"/>
      <w:divBdr>
        <w:top w:val="none" w:sz="0" w:space="0" w:color="auto"/>
        <w:left w:val="none" w:sz="0" w:space="0" w:color="auto"/>
        <w:bottom w:val="none" w:sz="0" w:space="0" w:color="auto"/>
        <w:right w:val="none" w:sz="0" w:space="0" w:color="auto"/>
      </w:divBdr>
    </w:div>
    <w:div w:id="1977762600">
      <w:bodyDiv w:val="1"/>
      <w:marLeft w:val="0"/>
      <w:marRight w:val="0"/>
      <w:marTop w:val="0"/>
      <w:marBottom w:val="0"/>
      <w:divBdr>
        <w:top w:val="none" w:sz="0" w:space="0" w:color="auto"/>
        <w:left w:val="none" w:sz="0" w:space="0" w:color="auto"/>
        <w:bottom w:val="none" w:sz="0" w:space="0" w:color="auto"/>
        <w:right w:val="none" w:sz="0" w:space="0" w:color="auto"/>
      </w:divBdr>
    </w:div>
    <w:div w:id="1998148505">
      <w:bodyDiv w:val="1"/>
      <w:marLeft w:val="0"/>
      <w:marRight w:val="0"/>
      <w:marTop w:val="0"/>
      <w:marBottom w:val="0"/>
      <w:divBdr>
        <w:top w:val="none" w:sz="0" w:space="0" w:color="auto"/>
        <w:left w:val="none" w:sz="0" w:space="0" w:color="auto"/>
        <w:bottom w:val="none" w:sz="0" w:space="0" w:color="auto"/>
        <w:right w:val="none" w:sz="0" w:space="0" w:color="auto"/>
      </w:divBdr>
    </w:div>
    <w:div w:id="212037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mockuviene@ger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or392@is.lt" TargetMode="Externa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A591C-F259-4737-82A0-CD600F4C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52</Pages>
  <Words>100747</Words>
  <Characters>57426</Characters>
  <Application>Microsoft Office Word</Application>
  <DocSecurity>0</DocSecurity>
  <Lines>478</Lines>
  <Paragraphs>315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49</cp:revision>
  <dcterms:created xsi:type="dcterms:W3CDTF">2025-03-13T13:28:00Z</dcterms:created>
  <dcterms:modified xsi:type="dcterms:W3CDTF">2025-10-24T08:04:00Z</dcterms:modified>
</cp:coreProperties>
</file>