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B196B" w:rsidRDefault="00D65B08" w:rsidP="003D4173">
      <w:pPr>
        <w:tabs>
          <w:tab w:val="left" w:pos="1304"/>
          <w:tab w:val="left" w:pos="1457"/>
          <w:tab w:val="left" w:pos="1604"/>
          <w:tab w:val="left" w:pos="1757"/>
        </w:tabs>
        <w:autoSpaceDE w:val="0"/>
        <w:jc w:val="both"/>
        <w:rPr>
          <w:vanish/>
          <w:specVanish/>
        </w:rPr>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MAŽOS VERTĖS SKELBIAMOS APKLAUSOS PIRKIMO SĄLYGOS,</w:t>
      </w:r>
    </w:p>
    <w:p w14:paraId="3B1DEAD3" w14:textId="0A290BF3"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D21DD0">
        <w:rPr>
          <w:rFonts w:eastAsia="Calibri"/>
          <w:b/>
        </w:rPr>
        <w:t xml:space="preserve">BIURO IR MODULINIŲ BIURO KONTEINERIŲ </w:t>
      </w:r>
      <w:r w:rsidR="000E1C51">
        <w:rPr>
          <w:rFonts w:eastAsia="Calibri"/>
          <w:b/>
        </w:rPr>
        <w:t xml:space="preserve">NUOMOS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280CBE32" w:rsidR="006D79D8" w:rsidRDefault="006D79D8" w:rsidP="00823A11">
      <w:pPr>
        <w:ind w:left="-567"/>
        <w:jc w:val="center"/>
        <w:rPr>
          <w:b/>
        </w:rPr>
      </w:pPr>
    </w:p>
    <w:p w14:paraId="0BE939E4" w14:textId="0D5E9C60" w:rsidR="00F22221" w:rsidRDefault="00F22221" w:rsidP="00823A11">
      <w:pPr>
        <w:ind w:left="-567"/>
        <w:jc w:val="center"/>
        <w:rPr>
          <w:b/>
        </w:rPr>
      </w:pPr>
    </w:p>
    <w:p w14:paraId="01A1B95D" w14:textId="77777777" w:rsidR="00F22221" w:rsidRPr="008D5407" w:rsidRDefault="00F22221"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399E3CF8" w14:textId="200ACB78" w:rsidR="00F12BFE" w:rsidRPr="008D5407" w:rsidRDefault="00AF1B68" w:rsidP="00A72FFB">
      <w:pPr>
        <w:tabs>
          <w:tab w:val="left" w:pos="709"/>
          <w:tab w:val="left" w:pos="993"/>
          <w:tab w:val="left" w:pos="1276"/>
        </w:tabs>
        <w:ind w:firstLine="567"/>
        <w:jc w:val="both"/>
      </w:pPr>
      <w:r w:rsidRPr="008D5407">
        <w:t>1.9</w:t>
      </w:r>
      <w:r w:rsidR="00B13E09">
        <w:t>.</w:t>
      </w:r>
      <w:r w:rsidR="00F4506F">
        <w:t>1</w:t>
      </w:r>
      <w:r w:rsidR="00B13E09">
        <w:t>.</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8"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133D6FB0" w14:textId="50391C54" w:rsidR="00A05B95" w:rsidRDefault="00F12BFE" w:rsidP="003F7ADC">
      <w:pPr>
        <w:ind w:firstLine="567"/>
        <w:jc w:val="both"/>
        <w:rPr>
          <w:b/>
        </w:rPr>
      </w:pPr>
      <w:r w:rsidRPr="008D5407">
        <w:t>2.1.</w:t>
      </w:r>
      <w:r w:rsidR="00813479" w:rsidRPr="008D5407">
        <w:t xml:space="preserve"> Pirkimo objektas –</w:t>
      </w:r>
      <w:r w:rsidR="006D79D8" w:rsidRPr="008D5407">
        <w:t xml:space="preserve"> </w:t>
      </w:r>
      <w:r w:rsidR="004C45B8">
        <w:rPr>
          <w:rFonts w:eastAsia="Calibri"/>
          <w:b/>
        </w:rPr>
        <w:t>Biuro ir modulinių biuro konteinerių</w:t>
      </w:r>
      <w:r w:rsidR="004C45B8">
        <w:rPr>
          <w:b/>
        </w:rPr>
        <w:t xml:space="preserve"> nuoma. </w:t>
      </w:r>
    </w:p>
    <w:p w14:paraId="36F25FD2" w14:textId="5E173753" w:rsidR="00A05B95" w:rsidRPr="008D5407" w:rsidRDefault="00A05B95" w:rsidP="00A05B95">
      <w:pPr>
        <w:suppressAutoHyphens w:val="0"/>
        <w:autoSpaceDE w:val="0"/>
        <w:autoSpaceDN w:val="0"/>
        <w:adjustRightInd w:val="0"/>
        <w:ind w:firstLine="567"/>
        <w:jc w:val="both"/>
        <w:rPr>
          <w:lang w:eastAsia="lt-LT"/>
        </w:rPr>
      </w:pPr>
      <w:r w:rsidRPr="008D5407">
        <w:rPr>
          <w:lang w:eastAsia="lt-LT"/>
        </w:rPr>
        <w:t>2.</w:t>
      </w:r>
      <w:r>
        <w:rPr>
          <w:lang w:eastAsia="lt-LT"/>
        </w:rPr>
        <w:t>2</w:t>
      </w:r>
      <w:r w:rsidRPr="008D5407">
        <w:rPr>
          <w:lang w:eastAsia="lt-LT"/>
        </w:rPr>
        <w:t>. Pirkimas į pirkimo objek</w:t>
      </w:r>
      <w:r>
        <w:rPr>
          <w:lang w:eastAsia="lt-LT"/>
        </w:rPr>
        <w:t xml:space="preserve">to dalis neskaidomas. </w:t>
      </w:r>
    </w:p>
    <w:p w14:paraId="3B7CAF31" w14:textId="0286F471" w:rsidR="005414C7" w:rsidRDefault="00A05B95" w:rsidP="00A05B95">
      <w:pPr>
        <w:ind w:firstLine="567"/>
        <w:jc w:val="both"/>
        <w:rPr>
          <w:lang w:eastAsia="lt-LT"/>
        </w:rPr>
      </w:pPr>
      <w:r>
        <w:rPr>
          <w:lang w:eastAsia="lt-LT"/>
        </w:rPr>
        <w:t>2.3</w:t>
      </w:r>
      <w:r w:rsidR="005414C7" w:rsidRPr="008D5407">
        <w:rPr>
          <w:lang w:eastAsia="lt-LT"/>
        </w:rPr>
        <w:t xml:space="preserve">. </w:t>
      </w:r>
      <w:r w:rsidRPr="00A05B95">
        <w:rPr>
          <w:lang w:eastAsia="lt-LT"/>
        </w:rPr>
        <w:t>Pirkimo objektas apibūdintas ir reikalavimai jam nustatyti Technin</w:t>
      </w:r>
      <w:r>
        <w:rPr>
          <w:lang w:eastAsia="lt-LT"/>
        </w:rPr>
        <w:t>ėje specifikacijoje (2 priedas)</w:t>
      </w:r>
      <w:r w:rsidR="005414C7" w:rsidRPr="008D5407">
        <w:rPr>
          <w:lang w:eastAsia="lt-LT"/>
        </w:rPr>
        <w:t>.</w:t>
      </w:r>
    </w:p>
    <w:p w14:paraId="0E5C56DD" w14:textId="0978564A" w:rsidR="007856DC" w:rsidRDefault="007856DC" w:rsidP="00A05B95">
      <w:pPr>
        <w:ind w:firstLine="567"/>
        <w:jc w:val="both"/>
        <w:rPr>
          <w:lang w:eastAsia="lt-LT"/>
        </w:rPr>
      </w:pPr>
      <w:r>
        <w:rPr>
          <w:lang w:eastAsia="lt-LT"/>
        </w:rPr>
        <w:t xml:space="preserve">2.4. </w:t>
      </w:r>
      <w:r w:rsidRPr="007856DC">
        <w:rPr>
          <w:lang w:eastAsia="lt-LT"/>
        </w:rPr>
        <w:t>Biuro ir modulinių biuro konteinerių</w:t>
      </w:r>
      <w:r>
        <w:rPr>
          <w:lang w:eastAsia="lt-LT"/>
        </w:rPr>
        <w:t xml:space="preserve"> pristatymo vieta - </w:t>
      </w:r>
      <w:r w:rsidRPr="007856DC">
        <w:rPr>
          <w:lang w:eastAsia="lt-LT"/>
        </w:rPr>
        <w:t>Oro kontrolės centras (</w:t>
      </w:r>
      <w:proofErr w:type="spellStart"/>
      <w:r w:rsidRPr="007856DC">
        <w:rPr>
          <w:lang w:eastAsia="lt-LT"/>
        </w:rPr>
        <w:t>Pašlapių</w:t>
      </w:r>
      <w:proofErr w:type="spellEnd"/>
      <w:r w:rsidRPr="007856DC">
        <w:rPr>
          <w:lang w:eastAsia="lt-LT"/>
        </w:rPr>
        <w:t xml:space="preserve"> g. 7, Karmėlava, Kauno raj.)</w:t>
      </w:r>
      <w:r>
        <w:rPr>
          <w:lang w:eastAsia="lt-LT"/>
        </w:rPr>
        <w:t xml:space="preserve">. </w:t>
      </w:r>
    </w:p>
    <w:p w14:paraId="7636C3DD" w14:textId="3A00A20D" w:rsidR="00BA38C9" w:rsidRPr="008863C0" w:rsidRDefault="00BA38C9" w:rsidP="008863C0">
      <w:pPr>
        <w:ind w:firstLine="567"/>
        <w:jc w:val="both"/>
        <w:rPr>
          <w:b/>
          <w:lang w:eastAsia="lt-LT"/>
        </w:rPr>
      </w:pP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5F5875A5" w14:textId="71142DF3" w:rsidR="00C918F7" w:rsidRPr="008D5407" w:rsidRDefault="00BA38C9" w:rsidP="00BB18E3">
      <w:pPr>
        <w:suppressAutoHyphens w:val="0"/>
        <w:ind w:firstLine="720"/>
        <w:jc w:val="both"/>
        <w:rPr>
          <w:lang w:eastAsia="lt-LT"/>
        </w:rPr>
      </w:pPr>
      <w:r w:rsidRPr="008D5407">
        <w:rPr>
          <w:iCs/>
          <w:lang w:eastAsia="lt-LT"/>
        </w:rPr>
        <w:t>3.</w:t>
      </w:r>
      <w:r w:rsidR="00DC7A77">
        <w:rPr>
          <w:iCs/>
          <w:lang w:eastAsia="lt-LT"/>
        </w:rPr>
        <w:t>1</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6C9A78BF" w14:textId="77777777" w:rsidR="007856DC" w:rsidRDefault="007856DC" w:rsidP="002609C2">
      <w:pPr>
        <w:jc w:val="center"/>
        <w:rPr>
          <w:b/>
        </w:rPr>
      </w:pPr>
    </w:p>
    <w:p w14:paraId="7B4155B1" w14:textId="77777777" w:rsidR="007856DC" w:rsidRDefault="007856DC" w:rsidP="002609C2">
      <w:pPr>
        <w:jc w:val="center"/>
        <w:rPr>
          <w:b/>
        </w:rPr>
      </w:pPr>
    </w:p>
    <w:p w14:paraId="40647487" w14:textId="77777777" w:rsidR="007856DC" w:rsidRDefault="007856DC" w:rsidP="002609C2">
      <w:pPr>
        <w:jc w:val="center"/>
        <w:rPr>
          <w:b/>
        </w:rPr>
      </w:pPr>
    </w:p>
    <w:p w14:paraId="24ADDC44" w14:textId="77777777" w:rsidR="007856DC" w:rsidRDefault="007856DC" w:rsidP="002609C2">
      <w:pPr>
        <w:jc w:val="center"/>
        <w:rPr>
          <w:b/>
        </w:rPr>
      </w:pPr>
    </w:p>
    <w:p w14:paraId="269FCA10" w14:textId="77777777" w:rsidR="007856DC" w:rsidRDefault="007856DC" w:rsidP="002609C2">
      <w:pPr>
        <w:jc w:val="center"/>
        <w:rPr>
          <w:b/>
        </w:rPr>
      </w:pPr>
    </w:p>
    <w:p w14:paraId="2BA4C620" w14:textId="3CE7E097"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1056CC65"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646317">
        <w:rPr>
          <w:color w:val="00000A"/>
          <w:lang w:eastAsia="lt-LT"/>
        </w:rPr>
        <w:t xml:space="preserve"> </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33545D2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 xml:space="preserve">trumpesnis kaip </w:t>
      </w:r>
      <w:r w:rsidR="00646317">
        <w:rPr>
          <w:color w:val="000000"/>
          <w:lang w:eastAsia="lt-LT"/>
        </w:rPr>
        <w:t>3</w:t>
      </w:r>
      <w:r w:rsidRPr="008D5407">
        <w:rPr>
          <w:color w:val="000000"/>
          <w:lang w:eastAsia="lt-LT"/>
        </w:rPr>
        <w:t xml:space="preserve"> darbo </w:t>
      </w:r>
      <w:r w:rsidRPr="008D5407">
        <w:rPr>
          <w:color w:val="000000"/>
          <w:lang w:eastAsia="lt-LT"/>
        </w:rPr>
        <w:lastRenderedPageBreak/>
        <w:t>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1A9CE991" w14:textId="77777777" w:rsidR="00B700B3" w:rsidRDefault="00B700B3" w:rsidP="00316558">
      <w:pPr>
        <w:jc w:val="center"/>
        <w:rPr>
          <w:b/>
        </w:rPr>
      </w:pPr>
    </w:p>
    <w:p w14:paraId="4A6D0E29" w14:textId="76CFBD45"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6B462D6F"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lastRenderedPageBreak/>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6CEB3096" w14:textId="2EF62183" w:rsidR="00154CBD" w:rsidRPr="008D5407" w:rsidRDefault="00154CBD" w:rsidP="006F68AB">
      <w:pPr>
        <w:suppressAutoHyphens w:val="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0" w:name="_Hlk148593265"/>
      <w:r w:rsidRPr="008D5407">
        <w:rPr>
          <w:rFonts w:eastAsia="Arial Unicode MS"/>
          <w:lang w:eastAsia="en-US"/>
        </w:rPr>
        <w:t xml:space="preserve">galimas laimėtojas </w:t>
      </w:r>
      <w:bookmarkEnd w:id="0"/>
      <w:r w:rsidRPr="008D5407">
        <w:rPr>
          <w:rFonts w:eastAsia="Arial Unicode MS"/>
          <w:lang w:eastAsia="en-US"/>
        </w:rPr>
        <w:t>pasiūlymą ar jo dalį pateikė ne CVP IS priemonėmis;</w:t>
      </w:r>
    </w:p>
    <w:p w14:paraId="084D9F17" w14:textId="5A930762" w:rsidR="00E461AB" w:rsidRPr="008B72D8" w:rsidRDefault="006818CC" w:rsidP="008B72D8">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295D91EC" w14:textId="6ED3506A"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3</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74E119CA"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4</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7EE6B9DB"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49EA2911"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8B72D8">
        <w:rPr>
          <w:noProof/>
          <w:lang w:eastAsia="lt-LT"/>
        </w:rPr>
        <w:t>6</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3A869781"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7</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3410EFE1"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8B72D8">
        <w:rPr>
          <w:noProof/>
          <w:lang w:eastAsia="lt-LT"/>
        </w:rPr>
        <w:t>8</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2F8483E5" w14:textId="15B3E60D"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0"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1AE3BCCA" w:rsidR="00D27696" w:rsidRPr="008D5407" w:rsidRDefault="00F3024B" w:rsidP="00677C0F">
      <w:pPr>
        <w:suppressAutoHyphens w:val="0"/>
        <w:ind w:firstLine="426"/>
        <w:jc w:val="both"/>
        <w:rPr>
          <w:lang w:eastAsia="lt-LT"/>
        </w:rPr>
      </w:pPr>
      <w:r>
        <w:rPr>
          <w:lang w:eastAsia="lt-LT"/>
        </w:rPr>
        <w:t xml:space="preserve"> </w:t>
      </w:r>
      <w:r w:rsidR="00677C0F">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2DCE405E" w:rsidR="00D27696" w:rsidRPr="008D5407" w:rsidRDefault="00F3024B" w:rsidP="00464563">
      <w:pPr>
        <w:suppressAutoHyphens w:val="0"/>
        <w:ind w:firstLine="426"/>
        <w:jc w:val="both"/>
        <w:rPr>
          <w:lang w:eastAsia="lt-LT"/>
        </w:rPr>
      </w:pPr>
      <w:r>
        <w:rPr>
          <w:lang w:eastAsia="lt-LT"/>
        </w:rPr>
        <w:t xml:space="preserve"> </w:t>
      </w:r>
      <w:r w:rsidR="00D27696" w:rsidRPr="008D5407">
        <w:rPr>
          <w:lang w:eastAsia="lt-LT"/>
        </w:rPr>
        <w:t xml:space="preserve">10.4. Ginčai dėl pirkimo nagrinėjami vadovaujantis </w:t>
      </w:r>
      <w:hyperlink r:id="rId11" w:tgtFrame="_blank" w:history="1">
        <w:r w:rsidR="00D27696" w:rsidRPr="008D5407">
          <w:rPr>
            <w:lang w:eastAsia="lt-LT"/>
          </w:rPr>
          <w:t>VPĮ VII skyriaus</w:t>
        </w:r>
      </w:hyperlink>
      <w:r w:rsidR="00D27696"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05D7174"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3D7285">
        <w:rPr>
          <w:b/>
          <w:bCs/>
        </w:rPr>
        <w:t>3</w:t>
      </w:r>
      <w:r w:rsidRPr="008D5407">
        <w:rPr>
          <w:b/>
          <w:bCs/>
        </w:rPr>
        <w:t xml:space="preserve"> priedas).</w:t>
      </w:r>
    </w:p>
    <w:p w14:paraId="1F4DED1D" w14:textId="75BD0D2C" w:rsidR="007D30AA"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70AF56CE" w14:textId="5E443289" w:rsidR="00CE7119" w:rsidRPr="008D5407" w:rsidRDefault="00CE7119" w:rsidP="00464563">
      <w:pPr>
        <w:ind w:firstLine="426"/>
        <w:jc w:val="both"/>
      </w:pPr>
      <w:r>
        <w:t xml:space="preserve">11.3. </w:t>
      </w:r>
      <w:r w:rsidRPr="00395A52">
        <w:rPr>
          <w:lang w:eastAsia="lt-LT"/>
        </w:rPr>
        <w:t>Sutarti</w:t>
      </w:r>
      <w:r>
        <w:rPr>
          <w:lang w:eastAsia="lt-LT"/>
        </w:rPr>
        <w:t>es įsigaliojimas</w:t>
      </w:r>
      <w:r w:rsidRPr="00395A52">
        <w:rPr>
          <w:lang w:eastAsia="lt-LT"/>
        </w:rPr>
        <w:t xml:space="preserve"> </w:t>
      </w:r>
      <w:r>
        <w:rPr>
          <w:lang w:eastAsia="lt-LT"/>
        </w:rPr>
        <w:t>nuo 2025 m. gruodžio 15 d.</w:t>
      </w:r>
    </w:p>
    <w:p w14:paraId="6C41FB4E" w14:textId="62EC42D8" w:rsidR="007D30AA" w:rsidRPr="008D5407" w:rsidRDefault="007D30AA" w:rsidP="00464563">
      <w:pPr>
        <w:ind w:firstLine="426"/>
        <w:jc w:val="both"/>
      </w:pPr>
      <w:r w:rsidRPr="008D5407">
        <w:t>1</w:t>
      </w:r>
      <w:r w:rsidR="000446AE" w:rsidRPr="008D5407">
        <w:t>1</w:t>
      </w:r>
      <w:r w:rsidRPr="008D5407">
        <w:t>.</w:t>
      </w:r>
      <w:r w:rsidR="00B500CA">
        <w:t>3</w:t>
      </w:r>
      <w:r w:rsidR="006E3C41">
        <w:t xml:space="preserve">. Sutarties galiojimo terminas </w:t>
      </w:r>
      <w:bookmarkStart w:id="1" w:name="_GoBack"/>
      <w:bookmarkEnd w:id="1"/>
      <w:r w:rsidR="00F3024B">
        <w:rPr>
          <w:b/>
        </w:rPr>
        <w:t>36 mėn</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190E4D81" w14:textId="2FAE8C7D" w:rsidR="00464563" w:rsidRDefault="00464563" w:rsidP="00464563">
      <w:pPr>
        <w:ind w:firstLine="426"/>
        <w:jc w:val="both"/>
      </w:pPr>
      <w:r w:rsidRPr="008D5407">
        <w:lastRenderedPageBreak/>
        <w:t>12.</w:t>
      </w:r>
      <w:r w:rsidR="003D7285">
        <w:t>3</w:t>
      </w:r>
      <w:r w:rsidRPr="008D5407">
        <w:t xml:space="preserve">. </w:t>
      </w:r>
      <w:r w:rsidR="003D7285">
        <w:t xml:space="preserve">3 </w:t>
      </w:r>
      <w:r w:rsidR="006E3C41">
        <w:t>priedas „Sutarties projektas“;</w:t>
      </w:r>
    </w:p>
    <w:p w14:paraId="565064CF" w14:textId="6709BD28" w:rsidR="006E3C41" w:rsidRPr="008D5407" w:rsidRDefault="006E3C41" w:rsidP="00464563">
      <w:pPr>
        <w:ind w:firstLine="426"/>
        <w:jc w:val="both"/>
      </w:pPr>
      <w:r>
        <w:t>12.4. 4 priedas „</w:t>
      </w:r>
      <w:r w:rsidRPr="006E3C41">
        <w:t>Tiekėjo patekimo į teritoriją aprašas</w:t>
      </w:r>
      <w:r>
        <w:t xml:space="preserve">“. </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2"/>
      <w:headerReference w:type="default" r:id="rId13"/>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05A7D" w14:textId="77777777" w:rsidR="00506E61" w:rsidRDefault="00506E61">
      <w:r>
        <w:separator/>
      </w:r>
    </w:p>
  </w:endnote>
  <w:endnote w:type="continuationSeparator" w:id="0">
    <w:p w14:paraId="370564DA" w14:textId="77777777" w:rsidR="00506E61" w:rsidRDefault="0050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AD58C" w14:textId="77777777" w:rsidR="00506E61" w:rsidRDefault="00506E61">
      <w:r>
        <w:separator/>
      </w:r>
    </w:p>
  </w:footnote>
  <w:footnote w:type="continuationSeparator" w:id="0">
    <w:p w14:paraId="0537C075" w14:textId="77777777" w:rsidR="00506E61" w:rsidRDefault="00506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5482"/>
    <w:rsid w:val="00026B8C"/>
    <w:rsid w:val="00040897"/>
    <w:rsid w:val="0004469F"/>
    <w:rsid w:val="000446AE"/>
    <w:rsid w:val="000466B6"/>
    <w:rsid w:val="0007182C"/>
    <w:rsid w:val="00075452"/>
    <w:rsid w:val="000764C4"/>
    <w:rsid w:val="00091EFC"/>
    <w:rsid w:val="00092D3D"/>
    <w:rsid w:val="00094A55"/>
    <w:rsid w:val="00096D7B"/>
    <w:rsid w:val="000A0CA5"/>
    <w:rsid w:val="000A13A3"/>
    <w:rsid w:val="000A3F08"/>
    <w:rsid w:val="000B0465"/>
    <w:rsid w:val="000B508D"/>
    <w:rsid w:val="000B575F"/>
    <w:rsid w:val="000E1C51"/>
    <w:rsid w:val="000E4BC6"/>
    <w:rsid w:val="001034E7"/>
    <w:rsid w:val="00105017"/>
    <w:rsid w:val="0011737C"/>
    <w:rsid w:val="001210D9"/>
    <w:rsid w:val="001407DD"/>
    <w:rsid w:val="001418DC"/>
    <w:rsid w:val="00147903"/>
    <w:rsid w:val="00151371"/>
    <w:rsid w:val="00154CBD"/>
    <w:rsid w:val="00156D05"/>
    <w:rsid w:val="00161CBA"/>
    <w:rsid w:val="00162921"/>
    <w:rsid w:val="0017266C"/>
    <w:rsid w:val="001768A8"/>
    <w:rsid w:val="00187DA3"/>
    <w:rsid w:val="0019452E"/>
    <w:rsid w:val="001A6877"/>
    <w:rsid w:val="001B2B8B"/>
    <w:rsid w:val="001B537D"/>
    <w:rsid w:val="001E1B5E"/>
    <w:rsid w:val="001E3C33"/>
    <w:rsid w:val="001E4958"/>
    <w:rsid w:val="001E593A"/>
    <w:rsid w:val="001E7586"/>
    <w:rsid w:val="001F1589"/>
    <w:rsid w:val="00206BF9"/>
    <w:rsid w:val="00207CF7"/>
    <w:rsid w:val="002172E3"/>
    <w:rsid w:val="0022421E"/>
    <w:rsid w:val="0023194E"/>
    <w:rsid w:val="00233EEE"/>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40F8"/>
    <w:rsid w:val="003D4173"/>
    <w:rsid w:val="003D5BC4"/>
    <w:rsid w:val="003D6CBF"/>
    <w:rsid w:val="003D7285"/>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A43DC"/>
    <w:rsid w:val="004B5B1F"/>
    <w:rsid w:val="004C0792"/>
    <w:rsid w:val="004C34A6"/>
    <w:rsid w:val="004C45B8"/>
    <w:rsid w:val="004C4720"/>
    <w:rsid w:val="004C6A44"/>
    <w:rsid w:val="004D7C3A"/>
    <w:rsid w:val="004E1443"/>
    <w:rsid w:val="004E7575"/>
    <w:rsid w:val="004E7BDE"/>
    <w:rsid w:val="004F0725"/>
    <w:rsid w:val="00506E61"/>
    <w:rsid w:val="00513481"/>
    <w:rsid w:val="00514795"/>
    <w:rsid w:val="0053032C"/>
    <w:rsid w:val="00532E26"/>
    <w:rsid w:val="005414C7"/>
    <w:rsid w:val="005578DC"/>
    <w:rsid w:val="005605EB"/>
    <w:rsid w:val="00563443"/>
    <w:rsid w:val="005715E4"/>
    <w:rsid w:val="00582C94"/>
    <w:rsid w:val="00583FF4"/>
    <w:rsid w:val="00584961"/>
    <w:rsid w:val="00584D22"/>
    <w:rsid w:val="005871E2"/>
    <w:rsid w:val="005910A5"/>
    <w:rsid w:val="00596EA6"/>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46317"/>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E01F6"/>
    <w:rsid w:val="006E3C41"/>
    <w:rsid w:val="006F2E97"/>
    <w:rsid w:val="006F36DA"/>
    <w:rsid w:val="006F68AB"/>
    <w:rsid w:val="007005ED"/>
    <w:rsid w:val="00707ED6"/>
    <w:rsid w:val="007113AD"/>
    <w:rsid w:val="007117EA"/>
    <w:rsid w:val="00716926"/>
    <w:rsid w:val="00724C05"/>
    <w:rsid w:val="00727636"/>
    <w:rsid w:val="0073448A"/>
    <w:rsid w:val="007379B9"/>
    <w:rsid w:val="00762B30"/>
    <w:rsid w:val="00765A4C"/>
    <w:rsid w:val="0078076D"/>
    <w:rsid w:val="007856DC"/>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63C0"/>
    <w:rsid w:val="00887CBD"/>
    <w:rsid w:val="008A4F87"/>
    <w:rsid w:val="008A7061"/>
    <w:rsid w:val="008B196B"/>
    <w:rsid w:val="008B65E1"/>
    <w:rsid w:val="008B72D8"/>
    <w:rsid w:val="008C536E"/>
    <w:rsid w:val="008C53DF"/>
    <w:rsid w:val="008D5407"/>
    <w:rsid w:val="00900C24"/>
    <w:rsid w:val="00907E86"/>
    <w:rsid w:val="00910C3C"/>
    <w:rsid w:val="00940C0A"/>
    <w:rsid w:val="009425A8"/>
    <w:rsid w:val="00945E04"/>
    <w:rsid w:val="00962E57"/>
    <w:rsid w:val="009707B4"/>
    <w:rsid w:val="00974DE9"/>
    <w:rsid w:val="009911B7"/>
    <w:rsid w:val="009974D6"/>
    <w:rsid w:val="009A18AC"/>
    <w:rsid w:val="009B0C8B"/>
    <w:rsid w:val="009B1CB6"/>
    <w:rsid w:val="009D1C84"/>
    <w:rsid w:val="009F501F"/>
    <w:rsid w:val="009F515C"/>
    <w:rsid w:val="009F59E1"/>
    <w:rsid w:val="009F5CCC"/>
    <w:rsid w:val="009F6E5E"/>
    <w:rsid w:val="009F7E9A"/>
    <w:rsid w:val="00A03A8A"/>
    <w:rsid w:val="00A05B95"/>
    <w:rsid w:val="00A20911"/>
    <w:rsid w:val="00A31FA8"/>
    <w:rsid w:val="00A430AD"/>
    <w:rsid w:val="00A469FA"/>
    <w:rsid w:val="00A5050A"/>
    <w:rsid w:val="00A560DB"/>
    <w:rsid w:val="00A61398"/>
    <w:rsid w:val="00A66F7A"/>
    <w:rsid w:val="00A72FFB"/>
    <w:rsid w:val="00A73A74"/>
    <w:rsid w:val="00A840CB"/>
    <w:rsid w:val="00A8739D"/>
    <w:rsid w:val="00A91063"/>
    <w:rsid w:val="00AA38BF"/>
    <w:rsid w:val="00AB3862"/>
    <w:rsid w:val="00AB4D29"/>
    <w:rsid w:val="00AB5AC3"/>
    <w:rsid w:val="00AC61AF"/>
    <w:rsid w:val="00AD1BCA"/>
    <w:rsid w:val="00AD29BE"/>
    <w:rsid w:val="00AD2A93"/>
    <w:rsid w:val="00AD692C"/>
    <w:rsid w:val="00AE327F"/>
    <w:rsid w:val="00AE4067"/>
    <w:rsid w:val="00AF1B68"/>
    <w:rsid w:val="00AF2523"/>
    <w:rsid w:val="00AF5348"/>
    <w:rsid w:val="00AF5BC4"/>
    <w:rsid w:val="00AF6DAB"/>
    <w:rsid w:val="00B13E09"/>
    <w:rsid w:val="00B147B8"/>
    <w:rsid w:val="00B44B8D"/>
    <w:rsid w:val="00B46DB0"/>
    <w:rsid w:val="00B500CA"/>
    <w:rsid w:val="00B5217C"/>
    <w:rsid w:val="00B56C53"/>
    <w:rsid w:val="00B654C1"/>
    <w:rsid w:val="00B67937"/>
    <w:rsid w:val="00B700B3"/>
    <w:rsid w:val="00B71C17"/>
    <w:rsid w:val="00B81011"/>
    <w:rsid w:val="00B9258D"/>
    <w:rsid w:val="00BA161E"/>
    <w:rsid w:val="00BA38C9"/>
    <w:rsid w:val="00BA50CD"/>
    <w:rsid w:val="00BB18E3"/>
    <w:rsid w:val="00BC0738"/>
    <w:rsid w:val="00BC2CAA"/>
    <w:rsid w:val="00BC6200"/>
    <w:rsid w:val="00BC6E59"/>
    <w:rsid w:val="00BD01C6"/>
    <w:rsid w:val="00BE12F2"/>
    <w:rsid w:val="00BE582F"/>
    <w:rsid w:val="00BF0598"/>
    <w:rsid w:val="00BF3D03"/>
    <w:rsid w:val="00C04939"/>
    <w:rsid w:val="00C1188A"/>
    <w:rsid w:val="00C233A7"/>
    <w:rsid w:val="00C23D14"/>
    <w:rsid w:val="00C23EF8"/>
    <w:rsid w:val="00C3666A"/>
    <w:rsid w:val="00C40D50"/>
    <w:rsid w:val="00C44360"/>
    <w:rsid w:val="00C447A9"/>
    <w:rsid w:val="00C45BA4"/>
    <w:rsid w:val="00C51BD4"/>
    <w:rsid w:val="00C61720"/>
    <w:rsid w:val="00C63B2D"/>
    <w:rsid w:val="00C64030"/>
    <w:rsid w:val="00C66248"/>
    <w:rsid w:val="00C71840"/>
    <w:rsid w:val="00C72CB7"/>
    <w:rsid w:val="00C918F7"/>
    <w:rsid w:val="00C93828"/>
    <w:rsid w:val="00C974AD"/>
    <w:rsid w:val="00CB0F85"/>
    <w:rsid w:val="00CB0FB3"/>
    <w:rsid w:val="00CC4EE9"/>
    <w:rsid w:val="00CC6089"/>
    <w:rsid w:val="00CC60D0"/>
    <w:rsid w:val="00CD44F9"/>
    <w:rsid w:val="00CD5D01"/>
    <w:rsid w:val="00CE7119"/>
    <w:rsid w:val="00CE74D1"/>
    <w:rsid w:val="00CF0D21"/>
    <w:rsid w:val="00D04F10"/>
    <w:rsid w:val="00D1151D"/>
    <w:rsid w:val="00D11906"/>
    <w:rsid w:val="00D2066A"/>
    <w:rsid w:val="00D21DD0"/>
    <w:rsid w:val="00D21F2B"/>
    <w:rsid w:val="00D27696"/>
    <w:rsid w:val="00D30A73"/>
    <w:rsid w:val="00D344EA"/>
    <w:rsid w:val="00D445D4"/>
    <w:rsid w:val="00D44BD5"/>
    <w:rsid w:val="00D4754A"/>
    <w:rsid w:val="00D577AA"/>
    <w:rsid w:val="00D64501"/>
    <w:rsid w:val="00D65B08"/>
    <w:rsid w:val="00D66936"/>
    <w:rsid w:val="00D72F0A"/>
    <w:rsid w:val="00D87182"/>
    <w:rsid w:val="00D9077D"/>
    <w:rsid w:val="00D90E38"/>
    <w:rsid w:val="00DB136A"/>
    <w:rsid w:val="00DB1CCD"/>
    <w:rsid w:val="00DB6BD4"/>
    <w:rsid w:val="00DC2110"/>
    <w:rsid w:val="00DC7480"/>
    <w:rsid w:val="00DC7A77"/>
    <w:rsid w:val="00DF4DE6"/>
    <w:rsid w:val="00E007E0"/>
    <w:rsid w:val="00E02180"/>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2221"/>
    <w:rsid w:val="00F247BE"/>
    <w:rsid w:val="00F3024B"/>
    <w:rsid w:val="00F33F87"/>
    <w:rsid w:val="00F4506F"/>
    <w:rsid w:val="00F468EA"/>
    <w:rsid w:val="00F71886"/>
    <w:rsid w:val="00F73806"/>
    <w:rsid w:val="00F82836"/>
    <w:rsid w:val="00F829FA"/>
    <w:rsid w:val="00F84D7B"/>
    <w:rsid w:val="00F90EBC"/>
    <w:rsid w:val="00FA2B8E"/>
    <w:rsid w:val="00FA3B76"/>
    <w:rsid w:val="00FB1372"/>
    <w:rsid w:val="00FB154A"/>
    <w:rsid w:val="00FC0153"/>
    <w:rsid w:val="00FC09CF"/>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s.bidlauska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9AA41-A1C5-4318-98FD-34175A71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7</Pages>
  <Words>12357</Words>
  <Characters>7045</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19364</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133</cp:revision>
  <cp:lastPrinted>2012-04-12T08:21:00Z</cp:lastPrinted>
  <dcterms:created xsi:type="dcterms:W3CDTF">2023-10-19T08:05:00Z</dcterms:created>
  <dcterms:modified xsi:type="dcterms:W3CDTF">2025-10-24T08:09:00Z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