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zCs w:val="20"/>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6CD61D61"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55CE0">
              <w:rPr>
                <w:webHidden/>
                <w:sz w:val="20"/>
                <w:szCs w:val="20"/>
              </w:rPr>
              <w:t>2</w:t>
            </w:r>
            <w:r w:rsidR="004B75E4" w:rsidRPr="004B75E4">
              <w:rPr>
                <w:rStyle w:val="Hyperlink"/>
                <w:sz w:val="20"/>
                <w:szCs w:val="20"/>
              </w:rPr>
              <w:fldChar w:fldCharType="end"/>
            </w:r>
          </w:hyperlink>
        </w:p>
        <w:p w14:paraId="15F2D323" w14:textId="27F39A2B"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55CE0">
              <w:rPr>
                <w:webHidden/>
                <w:sz w:val="20"/>
                <w:szCs w:val="20"/>
              </w:rPr>
              <w:t>2</w:t>
            </w:r>
            <w:r w:rsidRPr="004B75E4">
              <w:rPr>
                <w:rStyle w:val="Hyperlink"/>
                <w:sz w:val="20"/>
                <w:szCs w:val="20"/>
              </w:rPr>
              <w:fldChar w:fldCharType="end"/>
            </w:r>
          </w:hyperlink>
        </w:p>
        <w:p w14:paraId="1F9A9CF0" w14:textId="68A66727"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55CE0">
              <w:rPr>
                <w:webHidden/>
                <w:sz w:val="20"/>
                <w:szCs w:val="20"/>
              </w:rPr>
              <w:t>12</w:t>
            </w:r>
            <w:r w:rsidRPr="004B75E4">
              <w:rPr>
                <w:rStyle w:val="Hyperlink"/>
                <w:sz w:val="20"/>
                <w:szCs w:val="20"/>
              </w:rPr>
              <w:fldChar w:fldCharType="end"/>
            </w:r>
          </w:hyperlink>
        </w:p>
        <w:p w14:paraId="09837803" w14:textId="1856E07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55CE0">
              <w:rPr>
                <w:webHidden/>
                <w:sz w:val="20"/>
                <w:szCs w:val="20"/>
              </w:rPr>
              <w:t>13</w:t>
            </w:r>
            <w:r w:rsidRPr="004B75E4">
              <w:rPr>
                <w:rStyle w:val="Hyperlink"/>
                <w:sz w:val="20"/>
                <w:szCs w:val="20"/>
              </w:rPr>
              <w:fldChar w:fldCharType="end"/>
            </w:r>
          </w:hyperlink>
        </w:p>
        <w:p w14:paraId="139FAFE2" w14:textId="6C47A9AB"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55CE0">
              <w:rPr>
                <w:webHidden/>
                <w:sz w:val="20"/>
                <w:szCs w:val="20"/>
              </w:rPr>
              <w:t>17</w:t>
            </w:r>
            <w:r w:rsidRPr="004B75E4">
              <w:rPr>
                <w:rStyle w:val="Hyperlink"/>
                <w:sz w:val="20"/>
                <w:szCs w:val="20"/>
              </w:rPr>
              <w:fldChar w:fldCharType="end"/>
            </w:r>
          </w:hyperlink>
        </w:p>
        <w:p w14:paraId="702B2BB1" w14:textId="36ECF2B2"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55CE0">
              <w:rPr>
                <w:webHidden/>
                <w:sz w:val="20"/>
                <w:szCs w:val="20"/>
              </w:rPr>
              <w:t>18</w:t>
            </w:r>
            <w:r w:rsidRPr="004B75E4">
              <w:rPr>
                <w:rStyle w:val="Hyperlink"/>
                <w:sz w:val="20"/>
                <w:szCs w:val="20"/>
              </w:rPr>
              <w:fldChar w:fldCharType="end"/>
            </w:r>
          </w:hyperlink>
        </w:p>
        <w:p w14:paraId="43382727" w14:textId="72647E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55CE0">
              <w:rPr>
                <w:webHidden/>
                <w:sz w:val="20"/>
                <w:szCs w:val="20"/>
              </w:rPr>
              <w:t>22</w:t>
            </w:r>
            <w:r w:rsidRPr="004B75E4">
              <w:rPr>
                <w:rStyle w:val="Hyperlink"/>
                <w:sz w:val="20"/>
                <w:szCs w:val="20"/>
              </w:rPr>
              <w:fldChar w:fldCharType="end"/>
            </w:r>
          </w:hyperlink>
        </w:p>
        <w:p w14:paraId="5C42D4C3" w14:textId="4AFB19C0"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55CE0">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4AB9F64C" w14:textId="77777777" w:rsidR="004B75E4" w:rsidRDefault="004B75E4"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0097214A">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0097214A">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0097214A">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0097214A">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0097214A">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0097214A">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0097214A">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0097214A">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0097214A">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127BABED"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0097214A">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0097214A">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0097214A">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0097214A">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5B45EB">
            <w:pPr>
              <w:spacing w:line="240" w:lineRule="auto"/>
              <w:jc w:val="center"/>
              <w:rPr>
                <w:b/>
                <w:bCs/>
                <w:color w:val="FFFFFF" w:themeColor="background1"/>
                <w:sz w:val="14"/>
                <w:szCs w:val="14"/>
              </w:rPr>
            </w:pPr>
          </w:p>
        </w:tc>
      </w:tr>
      <w:tr w:rsidR="005126D6" w:rsidRPr="00FD0172" w14:paraId="475CDD53" w14:textId="77777777" w:rsidTr="0097214A">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8303C">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0097214A">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EA641F">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8303C">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8"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0097214A">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0097214A">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0097214A">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0097214A">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0097214A">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8303C">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0097214A">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8303C">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0097214A">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0097214A">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FD0172">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0097214A">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0097214A">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0097214A">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D776E6">
            <w:pPr>
              <w:widowControl w:val="0"/>
              <w:spacing w:after="12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0097214A">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0097214A">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0097214A">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9"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0097214A">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0097214A">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0"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0097214A">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0097214A">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0097214A">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1"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0097214A">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0097214A">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0097214A">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0097214A">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0097214A">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0097214A">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0097214A">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0097214A">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0097214A">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0097214A">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0097214A">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0097214A">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0097214A">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0097214A">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0097214A">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0097214A">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0097214A">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0097214A">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0097214A">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0097214A">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0097214A">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0097214A">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0097214A">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0097214A">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0097214A">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0097214A">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0097214A">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0097214A">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0097214A">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0097214A">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0097214A">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0097214A">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0097214A">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0097214A">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0097214A">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0097214A">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0097214A">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0097214A">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0097214A">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0097214A">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0097214A">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0097214A">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60234932" w:rsidR="009334A8" w:rsidRPr="00FD0172" w:rsidRDefault="009334A8" w:rsidP="00754EDA">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0097214A">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0097214A">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0097214A">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0097214A">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0097214A">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0097214A">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0097214A">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0097214A">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0097214A">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0097214A">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0097214A">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0097214A">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0097214A">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0097214A">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0097214A">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0097214A">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0097214A">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0097214A">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0097214A">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0097214A">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0097214A">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0097214A">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0097214A">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0097214A">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0097214A">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0097214A">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0097214A">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0097214A">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0097214A">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0097214A">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0097214A">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0097214A">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0097214A">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0097214A">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0097214A">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0097214A">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0097214A">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0097214A">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0097214A">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0097214A">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0097214A">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0097214A">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0097214A">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0097214A">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0097214A">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0097214A">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0097214A">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0097214A">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0097214A">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0097214A">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0097214A">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0097214A">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0097214A">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0097214A">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0097214A">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0097214A">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0097214A">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0097214A">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0097214A">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0097214A">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0097214A">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0097214A">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0097214A">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0097214A">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0097214A">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0097214A">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0097214A">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0097214A">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0097214A">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0097214A">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0097214A">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0097214A">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0097214A">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0097214A">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0097214A">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0097214A">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0097214A">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0097214A">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0097214A">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0097214A">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0097214A">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0097214A">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0097214A">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0097214A">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ar teritorijose, narys arba jos vadovas, kitas valdymo ar priežiūros organo </w:t>
            </w:r>
            <w:r w:rsidRPr="00FD0172">
              <w:rPr>
                <w:sz w:val="18"/>
                <w:szCs w:val="18"/>
              </w:rPr>
              <w:lastRenderedPageBreak/>
              <w:t>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0097214A">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6520F0">
            <w:pPr>
              <w:spacing w:after="12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0097214A">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0097214A">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0097214A">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0097214A">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685B65">
            <w:pPr>
              <w:pStyle w:val="ListParagraph"/>
              <w:numPr>
                <w:ilvl w:val="0"/>
                <w:numId w:val="10"/>
              </w:numPr>
              <w:spacing w:after="12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0097214A">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67E19008" w:rsidR="00917551" w:rsidRPr="00FD0172" w:rsidRDefault="00917551" w:rsidP="006520F0">
            <w:pPr>
              <w:spacing w:after="12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00917551" w:rsidRPr="00FD0172" w14:paraId="348D40CE" w14:textId="77777777" w:rsidTr="0097214A">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0097214A">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6520F0">
            <w:pPr>
              <w:spacing w:after="120"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0097214A">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0097214A">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477E04">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0097214A">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2">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0097214A">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0097214A">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0097214A">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0097214A">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0097214A">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6D02BB">
            <w:pPr>
              <w:spacing w:after="60"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0097214A">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FD0172" w:rsidRDefault="00917551" w:rsidP="006520F0">
            <w:pPr>
              <w:spacing w:after="120" w:line="240" w:lineRule="auto"/>
              <w:jc w:val="both"/>
              <w:rPr>
                <w:sz w:val="18"/>
                <w:szCs w:val="18"/>
              </w:rPr>
            </w:pPr>
          </w:p>
        </w:tc>
      </w:tr>
      <w:tr w:rsidR="00840643" w:rsidRPr="00FD0172" w14:paraId="2FFBED49" w14:textId="77777777" w:rsidTr="0097214A">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0097214A">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0097214A">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0097214A">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0097214A">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0097214A">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0097214A">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0097214A">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0097214A">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0097214A">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C6061F">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0097214A">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0097214A">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0097214A">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356CCF">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0097214A">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0097214A">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0097214A">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0097214A">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0097214A">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0097214A">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0097214A">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0097214A">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0097214A">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0097214A">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0097214A">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0097214A">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0097214A">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0097214A">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0097214A">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0097214A">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0097214A">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0097214A">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0097214A">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0097214A">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22331E4C"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ekonominių ir kitų tarptautinių sankcijų įgyvendinimo įstatymą;</w:t>
            </w:r>
          </w:p>
        </w:tc>
      </w:tr>
      <w:tr w:rsidR="00E96C93" w:rsidRPr="00FD0172" w14:paraId="3478CEA7" w14:textId="77777777" w:rsidTr="0097214A">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0097214A">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0097214A">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0097214A">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0097214A">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0097214A">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0097214A">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0097214A">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0097214A">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0097214A">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3"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4"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0097214A">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0097214A">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0097214A">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0097214A">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0097214A">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0097214A">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0097214A">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0097214A">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0097214A">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0097214A">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0097214A">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0097214A">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0097214A">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0097214A">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0097214A">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0097214A">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0097214A">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0097214A">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0097214A">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0097214A">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0097214A">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0097214A">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0097214A">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0097214A">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0097214A">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0097214A">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0097214A">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0097214A">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0097214A">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0097214A">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0097214A">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0097214A">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0097214A">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0097214A">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0097214A">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0097214A">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0097214A">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0097214A">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0097214A">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0097214A">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0097214A">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0097214A">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0097214A">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0097214A">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0097214A">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0097214A">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0097214A">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0097214A">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0097214A">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0097214A">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0097214A">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0097214A">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0097214A">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00CE3935">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00CE3935">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0097214A">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0097214A">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0097214A">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0097214A">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0097214A">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0097214A">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0097214A">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0097214A">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0097214A">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0097214A">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0097214A">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0097214A">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0097214A">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0097214A">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0097214A">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0097214A">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0097214A">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0097214A">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0097214A">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0097214A">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0097214A">
        <w:tc>
          <w:tcPr>
            <w:tcW w:w="3183" w:type="dxa"/>
            <w:tcMar>
              <w:top w:w="28" w:type="dxa"/>
              <w:bottom w:w="28" w:type="dxa"/>
            </w:tcMar>
          </w:tcPr>
          <w:p w14:paraId="1243FDBC" w14:textId="77777777" w:rsidR="00921F62" w:rsidRPr="00DE6C42" w:rsidRDefault="00921F62" w:rsidP="00921F62">
            <w:pPr>
              <w:pStyle w:val="ListParagraph"/>
              <w:spacing w:line="240" w:lineRule="auto"/>
              <w:ind w:left="360" w:right="178"/>
              <w:rPr>
                <w:b/>
                <w:bCs/>
                <w:sz w:val="8"/>
                <w:szCs w:val="8"/>
              </w:rPr>
            </w:pPr>
          </w:p>
        </w:tc>
        <w:tc>
          <w:tcPr>
            <w:tcW w:w="851" w:type="dxa"/>
            <w:shd w:val="clear" w:color="auto" w:fill="FFFFFF" w:themeFill="background1"/>
            <w:tcMar>
              <w:top w:w="28" w:type="dxa"/>
              <w:bottom w:w="28" w:type="dxa"/>
            </w:tcMar>
          </w:tcPr>
          <w:p w14:paraId="5569D968" w14:textId="77777777" w:rsidR="00921F62" w:rsidRPr="00DE6C42" w:rsidRDefault="00921F62" w:rsidP="00380CE1">
            <w:pPr>
              <w:pStyle w:val="ListParagraph"/>
              <w:spacing w:after="120" w:line="240" w:lineRule="auto"/>
              <w:ind w:left="743"/>
              <w:contextualSpacing w:val="0"/>
              <w:jc w:val="both"/>
              <w:rPr>
                <w:sz w:val="8"/>
                <w:szCs w:val="8"/>
              </w:rPr>
            </w:pPr>
          </w:p>
        </w:tc>
        <w:tc>
          <w:tcPr>
            <w:tcW w:w="6599" w:type="dxa"/>
            <w:gridSpan w:val="4"/>
            <w:shd w:val="clear" w:color="auto" w:fill="FFFFFF" w:themeFill="background1"/>
          </w:tcPr>
          <w:p w14:paraId="58C648E4" w14:textId="77777777" w:rsidR="00921F62" w:rsidRPr="00DE6C42" w:rsidRDefault="00921F62" w:rsidP="00921F62">
            <w:pPr>
              <w:spacing w:after="120" w:line="240" w:lineRule="auto"/>
              <w:jc w:val="both"/>
              <w:rPr>
                <w:sz w:val="8"/>
                <w:szCs w:val="8"/>
              </w:rPr>
            </w:pPr>
          </w:p>
        </w:tc>
      </w:tr>
      <w:tr w:rsidR="00D50598" w:rsidRPr="00FD0172" w14:paraId="38F490FF" w14:textId="77777777" w:rsidTr="0097214A">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0097214A">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0097214A">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0097214A">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0097214A">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0097214A">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0097214A">
        <w:tc>
          <w:tcPr>
            <w:tcW w:w="3183" w:type="dxa"/>
            <w:tcMar>
              <w:top w:w="28" w:type="dxa"/>
              <w:bottom w:w="28" w:type="dxa"/>
            </w:tcMar>
          </w:tcPr>
          <w:p w14:paraId="663C574A" w14:textId="77777777" w:rsidR="008F49B9" w:rsidRPr="00DE6C42" w:rsidRDefault="008F49B9" w:rsidP="00A1428F">
            <w:pPr>
              <w:pStyle w:val="ListParagraph"/>
              <w:spacing w:line="240" w:lineRule="auto"/>
              <w:ind w:left="360" w:right="178"/>
              <w:rPr>
                <w:b/>
                <w:bCs/>
                <w:sz w:val="8"/>
                <w:szCs w:val="8"/>
              </w:rPr>
            </w:pPr>
          </w:p>
        </w:tc>
        <w:tc>
          <w:tcPr>
            <w:tcW w:w="851" w:type="dxa"/>
            <w:shd w:val="clear" w:color="auto" w:fill="FFFFFF" w:themeFill="background1"/>
            <w:tcMar>
              <w:top w:w="28" w:type="dxa"/>
              <w:bottom w:w="28" w:type="dxa"/>
            </w:tcMar>
          </w:tcPr>
          <w:p w14:paraId="33EDA220" w14:textId="77777777" w:rsidR="008F49B9" w:rsidRPr="00DE6C42" w:rsidRDefault="008F49B9" w:rsidP="008F49B9">
            <w:pPr>
              <w:pStyle w:val="ListParagraph"/>
              <w:spacing w:after="120" w:line="240" w:lineRule="auto"/>
              <w:ind w:left="743"/>
              <w:contextualSpacing w:val="0"/>
              <w:jc w:val="both"/>
              <w:rPr>
                <w:sz w:val="8"/>
                <w:szCs w:val="8"/>
              </w:rPr>
            </w:pPr>
          </w:p>
        </w:tc>
        <w:tc>
          <w:tcPr>
            <w:tcW w:w="6599" w:type="dxa"/>
            <w:gridSpan w:val="4"/>
            <w:shd w:val="clear" w:color="auto" w:fill="FFFFFF" w:themeFill="background1"/>
          </w:tcPr>
          <w:p w14:paraId="3E718336" w14:textId="77777777" w:rsidR="008F49B9" w:rsidRPr="00DE6C42" w:rsidRDefault="008F49B9" w:rsidP="00C3566B">
            <w:pPr>
              <w:spacing w:after="120" w:line="240" w:lineRule="auto"/>
              <w:jc w:val="both"/>
              <w:rPr>
                <w:b/>
                <w:bCs/>
                <w:color w:val="000000" w:themeColor="text1"/>
                <w:sz w:val="8"/>
                <w:szCs w:val="8"/>
              </w:rPr>
            </w:pPr>
          </w:p>
        </w:tc>
      </w:tr>
      <w:tr w:rsidR="00D50598" w:rsidRPr="00FD0172" w14:paraId="187FE38B" w14:textId="77777777" w:rsidTr="0097214A">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0097214A">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0097214A">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110A97">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0097214A">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0097214A">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0097214A">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0097214A">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0097214A">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0097214A">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0097214A">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0097214A">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0097214A">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0097214A">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0097214A">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0097214A">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0097214A">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0097214A">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0097214A">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0097214A">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0097214A">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0097214A">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0097214A">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0097214A">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0097214A">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0097214A">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0097214A">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0097214A">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0097214A">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0097214A">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0097214A">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0097214A">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0097214A">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0097214A">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0097214A">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0097214A">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0097214A">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0097214A">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0097214A">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0097214A">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0097214A">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0097214A">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0097214A">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0097214A">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0097214A">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0097214A">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0097214A">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0097214A">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0097214A">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0097214A">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0097214A">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0097214A">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0097214A">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0097214A">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0097214A">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0097214A">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0097214A">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0B120D9" w14:textId="6C6C4CA8" w:rsidR="007E7FFC" w:rsidRPr="00FD0172" w:rsidRDefault="007E7FFC" w:rsidP="00BE7AD7">
            <w:pPr>
              <w:pStyle w:val="ListParagraph"/>
              <w:widowControl w:val="0"/>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0097214A">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0097214A">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0097214A">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0097214A">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0097214A">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0097214A">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0097214A">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7E7FFC">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0097214A">
        <w:tc>
          <w:tcPr>
            <w:tcW w:w="3183" w:type="dxa"/>
            <w:tcMar>
              <w:top w:w="28" w:type="dxa"/>
              <w:bottom w:w="28" w:type="dxa"/>
            </w:tcMar>
          </w:tcPr>
          <w:p w14:paraId="466C3BCC" w14:textId="77777777" w:rsidR="007E7FFC" w:rsidRPr="00DC1CAC" w:rsidRDefault="007E7FFC" w:rsidP="007E7FFC">
            <w:pPr>
              <w:pStyle w:val="ListParagraph"/>
              <w:spacing w:line="240" w:lineRule="auto"/>
              <w:ind w:left="360" w:right="178"/>
              <w:rPr>
                <w:b/>
                <w:bCs/>
                <w:sz w:val="22"/>
                <w:szCs w:val="22"/>
              </w:rPr>
            </w:pPr>
          </w:p>
        </w:tc>
        <w:tc>
          <w:tcPr>
            <w:tcW w:w="851" w:type="dxa"/>
            <w:tcMar>
              <w:top w:w="28" w:type="dxa"/>
              <w:bottom w:w="28" w:type="dxa"/>
            </w:tcMar>
          </w:tcPr>
          <w:p w14:paraId="413EDBC6" w14:textId="77777777" w:rsidR="007E7FFC" w:rsidRPr="00DC1CAC" w:rsidRDefault="007E7FFC" w:rsidP="007E7FFC">
            <w:pPr>
              <w:pStyle w:val="ListParagraph"/>
              <w:ind w:left="1025"/>
              <w:jc w:val="both"/>
              <w:rPr>
                <w:rFonts w:eastAsia="Calibri"/>
                <w:sz w:val="22"/>
                <w:szCs w:val="22"/>
              </w:rPr>
            </w:pPr>
          </w:p>
        </w:tc>
        <w:tc>
          <w:tcPr>
            <w:tcW w:w="6599" w:type="dxa"/>
            <w:gridSpan w:val="4"/>
          </w:tcPr>
          <w:p w14:paraId="23820C87" w14:textId="481B1BF5" w:rsidR="007E7FFC" w:rsidRPr="00DC1CAC" w:rsidRDefault="007E7FFC" w:rsidP="007E7FFC">
            <w:pPr>
              <w:pStyle w:val="ListParagraph"/>
              <w:ind w:left="1025"/>
              <w:jc w:val="both"/>
              <w:rPr>
                <w:rFonts w:eastAsia="Calibri"/>
                <w:sz w:val="22"/>
                <w:szCs w:val="22"/>
              </w:rPr>
            </w:pPr>
          </w:p>
        </w:tc>
      </w:tr>
      <w:tr w:rsidR="00044047" w:rsidRPr="00FD0172" w14:paraId="4AFF1BAD" w14:textId="77777777" w:rsidTr="0097214A">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0097214A">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0097214A">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0097214A">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0097214A">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0097214A">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0097214A">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0097214A">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0097214A">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0097214A">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0097214A">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0097214A">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0097214A">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0097214A">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0097214A">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0097214A">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0097214A">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0097214A">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0097214A">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0097214A">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0097214A">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0097214A">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0097214A">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0097214A">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0097214A">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0097214A">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0097214A">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0097214A">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0097214A">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0097214A">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0097214A">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0097214A">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0097214A">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0097214A">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0097214A">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36D96FC5"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r>
      <w:tr w:rsidR="007E7FFC" w:rsidRPr="00FD0172" w14:paraId="55E1EECE" w14:textId="77777777" w:rsidTr="0097214A">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0097214A">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0097214A">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0097214A">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0097214A">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5"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0097214A">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0097214A">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0097214A">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0097214A">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0097214A">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0097214A">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0097214A">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0097214A">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0097214A">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0097214A">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0097214A">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0097214A">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0097214A">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0097214A">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0097214A">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0097214A">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0097214A">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0097214A">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0097214A">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0097214A">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0097214A">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0097214A">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0097214A">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0097214A">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w:t>
            </w:r>
            <w:r w:rsidRPr="00FD0172">
              <w:rPr>
                <w:color w:val="000000"/>
                <w:sz w:val="18"/>
                <w:szCs w:val="18"/>
              </w:rPr>
              <w:lastRenderedPageBreak/>
              <w:t xml:space="preserve">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footerReference w:type="default" r:id="rId16"/>
      <w:headerReference w:type="first" r:id="rId17"/>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577B" w14:textId="77777777" w:rsidR="008371CB" w:rsidRPr="006E2880" w:rsidRDefault="008371CB" w:rsidP="00A73D41">
      <w:pPr>
        <w:spacing w:after="0" w:line="240" w:lineRule="auto"/>
      </w:pPr>
      <w:r w:rsidRPr="006E2880">
        <w:separator/>
      </w:r>
    </w:p>
  </w:endnote>
  <w:endnote w:type="continuationSeparator" w:id="0">
    <w:p w14:paraId="4DCFD377" w14:textId="77777777" w:rsidR="008371CB" w:rsidRPr="006E2880" w:rsidRDefault="008371CB" w:rsidP="00A73D41">
      <w:pPr>
        <w:spacing w:after="0" w:line="240" w:lineRule="auto"/>
      </w:pPr>
      <w:r w:rsidRPr="006E2880">
        <w:continuationSeparator/>
      </w:r>
    </w:p>
  </w:endnote>
  <w:endnote w:type="continuationNotice" w:id="1">
    <w:p w14:paraId="7930CA8B" w14:textId="77777777" w:rsidR="008371CB" w:rsidRDefault="008371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7F960047" w:rsidR="003358F3" w:rsidRPr="003358F3" w:rsidRDefault="003358F3" w:rsidP="003358F3">
    <w:pPr>
      <w:pStyle w:val="Footer"/>
      <w:jc w:val="right"/>
      <w:rPr>
        <w:i/>
        <w:iCs/>
        <w:sz w:val="16"/>
        <w:szCs w:val="20"/>
      </w:rPr>
    </w:pPr>
    <w:r w:rsidRPr="00F45988">
      <w:rPr>
        <w:i/>
        <w:iCs/>
        <w:sz w:val="16"/>
        <w:szCs w:val="20"/>
      </w:rPr>
      <w:t>Versija2025</w:t>
    </w:r>
    <w:r w:rsidR="003214D7">
      <w:rPr>
        <w:i/>
        <w:iCs/>
        <w:sz w:val="16"/>
        <w:szCs w:val="20"/>
      </w:rPr>
      <w:t>1104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197CF" w14:textId="77777777" w:rsidR="008371CB" w:rsidRPr="006E2880" w:rsidRDefault="008371CB" w:rsidP="00A73D41">
      <w:pPr>
        <w:spacing w:after="0" w:line="240" w:lineRule="auto"/>
      </w:pPr>
      <w:r w:rsidRPr="006E2880">
        <w:separator/>
      </w:r>
    </w:p>
  </w:footnote>
  <w:footnote w:type="continuationSeparator" w:id="0">
    <w:p w14:paraId="2863EC9E" w14:textId="77777777" w:rsidR="008371CB" w:rsidRPr="006E2880" w:rsidRDefault="008371CB" w:rsidP="00A73D41">
      <w:pPr>
        <w:spacing w:after="0" w:line="240" w:lineRule="auto"/>
      </w:pPr>
      <w:r w:rsidRPr="006E2880">
        <w:continuationSeparator/>
      </w:r>
    </w:p>
  </w:footnote>
  <w:footnote w:type="continuationNotice" w:id="1">
    <w:p w14:paraId="7182DEEF" w14:textId="77777777" w:rsidR="008371CB" w:rsidRDefault="008371CB">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66B4"/>
    <w:rsid w:val="00656D7D"/>
    <w:rsid w:val="00660F4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70C8"/>
    <w:rsid w:val="00AA76B6"/>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E0713"/>
    <w:rsid w:val="00AE1D44"/>
    <w:rsid w:val="00AE259F"/>
    <w:rsid w:val="00AE2602"/>
    <w:rsid w:val="00AE2FDE"/>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FB71DC0"/>
    <w:rsid w:val="10AAD2AE"/>
    <w:rsid w:val="119B276E"/>
    <w:rsid w:val="148D68C5"/>
    <w:rsid w:val="1FCA4F8E"/>
    <w:rsid w:val="228D9BDF"/>
    <w:rsid w:val="24AC3718"/>
    <w:rsid w:val="308DF8A0"/>
    <w:rsid w:val="30C99343"/>
    <w:rsid w:val="30D68F5E"/>
    <w:rsid w:val="346ABDE5"/>
    <w:rsid w:val="3721B2DD"/>
    <w:rsid w:val="3A45F737"/>
    <w:rsid w:val="3E65BB0F"/>
    <w:rsid w:val="40032FE1"/>
    <w:rsid w:val="406CA876"/>
    <w:rsid w:val="42494769"/>
    <w:rsid w:val="45B4693F"/>
    <w:rsid w:val="48D30C53"/>
    <w:rsid w:val="4C9A99AA"/>
    <w:rsid w:val="4CFE10B6"/>
    <w:rsid w:val="4ECA367E"/>
    <w:rsid w:val="4F010657"/>
    <w:rsid w:val="5279D01C"/>
    <w:rsid w:val="57BBD0EE"/>
    <w:rsid w:val="5C1DD3A8"/>
    <w:rsid w:val="5D746AC3"/>
    <w:rsid w:val="5EA8936A"/>
    <w:rsid w:val="608BE9B6"/>
    <w:rsid w:val="6679EB75"/>
    <w:rsid w:val="67DD3E07"/>
    <w:rsid w:val="68267B9C"/>
    <w:rsid w:val="70BFE63C"/>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s://www.e-tar.lt/portal/lt/legalAct/e5812320ebd011e7acd7ea182930b17f/asr"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Editions/lt/TAD/TAIS.30614" TargetMode="External"/><Relationship Id="rId5" Type="http://schemas.openxmlformats.org/officeDocument/2006/relationships/webSettings" Target="webSettings.xml"/><Relationship Id="rId1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10" Type="http://schemas.openxmlformats.org/officeDocument/2006/relationships/hyperlink" Target="https://e-seimas.lrs.lt/portal/legalActEditions/lt/TAD/f82d89d12fcb11e79f4996496b137f3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seimas.lrs.lt/portal/legalAct/lt/TAD/a4c424b2888111edbdcebd68a7a0df7e" TargetMode="External"/><Relationship Id="rId14" Type="http://schemas.openxmlformats.org/officeDocument/2006/relationships/hyperlink" Target="https://vpt.lrv.lt/uploads/vpt/documents/files/LT_versija/CVP_IS/Mokymu_medziaga/Tiekejams/Uzsifravimo_instrukcija.pdf" TargetMode="External"/><Relationship Id="rId22"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2.xml><?xml version="1.0" encoding="utf-8"?>
<ds:datastoreItem xmlns:ds="http://schemas.openxmlformats.org/officeDocument/2006/customXml" ds:itemID="{511EC258-7BBE-4705-BB2A-F32EDB23324D}"/>
</file>

<file path=customXml/itemProps3.xml><?xml version="1.0" encoding="utf-8"?>
<ds:datastoreItem xmlns:ds="http://schemas.openxmlformats.org/officeDocument/2006/customXml" ds:itemID="{A964D078-60EA-4DCE-A92C-290C1BE773DB}"/>
</file>

<file path=customXml/itemProps4.xml><?xml version="1.0" encoding="utf-8"?>
<ds:datastoreItem xmlns:ds="http://schemas.openxmlformats.org/officeDocument/2006/customXml" ds:itemID="{0FB909B5-B79E-478A-8EB0-A8120E99CC6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121</TotalTime>
  <Pages>25</Pages>
  <Words>11626</Words>
  <Characters>66271</Characters>
  <Application>Microsoft Office Word</Application>
  <DocSecurity>0</DocSecurity>
  <Lines>552</Lines>
  <Paragraphs>155</Paragraphs>
  <ScaleCrop>false</ScaleCrop>
  <Company/>
  <LinksUpToDate>false</LinksUpToDate>
  <CharactersWithSpaces>77742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1763</cp:revision>
  <cp:lastPrinted>2025-11-04T06:37:00Z</cp:lastPrinted>
  <dcterms:created xsi:type="dcterms:W3CDTF">2025-05-16T00:55:00Z</dcterms:created>
  <dcterms:modified xsi:type="dcterms:W3CDTF">2025-11-04T06:37:00Z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ies>
</file>