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226027B6" w:rsidR="00B45AD1" w:rsidRPr="00760B52" w:rsidRDefault="005378FB" w:rsidP="00FF3643">
      <w:pPr>
        <w:autoSpaceDE w:val="0"/>
        <w:autoSpaceDN w:val="0"/>
        <w:adjustRightInd w:val="0"/>
        <w:jc w:val="center"/>
        <w:rPr>
          <w:rFonts w:eastAsiaTheme="minorHAnsi"/>
          <w:b/>
          <w:bCs/>
        </w:rPr>
      </w:pPr>
      <w:bookmarkStart w:id="0" w:name="_Hlk176526559"/>
      <w:bookmarkStart w:id="1" w:name="_Hlk184045363"/>
      <w:r>
        <w:rPr>
          <w:rFonts w:eastAsia="TimesNewRomanPS-BoldMT"/>
          <w:b/>
          <w:bCs/>
        </w:rPr>
        <w:t>MOKSLO</w:t>
      </w:r>
      <w:r w:rsidR="000022DD" w:rsidRPr="000022DD">
        <w:rPr>
          <w:rFonts w:eastAsia="TimesNewRomanPS-BoldMT"/>
          <w:b/>
          <w:bCs/>
        </w:rPr>
        <w:t xml:space="preserve"> PASKIRTIES PASTATO PATALPŲ</w:t>
      </w:r>
      <w:r w:rsidR="000022DD">
        <w:rPr>
          <w:rFonts w:eastAsia="TimesNewRomanPS-BoldMT"/>
          <w:b/>
          <w:bCs/>
        </w:rPr>
        <w:t>,</w:t>
      </w:r>
      <w:r w:rsidR="000022DD" w:rsidRPr="000022DD">
        <w:rPr>
          <w:rFonts w:eastAsia="TimesNewRomanPS-BoldMT"/>
          <w:b/>
          <w:bCs/>
        </w:rPr>
        <w:t xml:space="preserve"> KEIČIANT PASKIRTĮ Į GYVENAMĄJĄ, </w:t>
      </w:r>
      <w:r w:rsidR="000022DD">
        <w:rPr>
          <w:rFonts w:eastAsia="TimesNewRomanPS-BoldMT"/>
          <w:b/>
          <w:bCs/>
        </w:rPr>
        <w:t xml:space="preserve">ADRESU </w:t>
      </w:r>
      <w:r w:rsidR="000022DD" w:rsidRPr="000022DD">
        <w:rPr>
          <w:rFonts w:eastAsia="TimesNewRomanPS-BoldMT"/>
          <w:b/>
          <w:bCs/>
        </w:rPr>
        <w:t>DEBRECENO G. 48,</w:t>
      </w:r>
      <w:r w:rsidR="000022DD">
        <w:rPr>
          <w:rFonts w:eastAsia="TimesNewRomanPS-BoldMT"/>
          <w:b/>
          <w:bCs/>
        </w:rPr>
        <w:t xml:space="preserve"> KLAIPĖDA,</w:t>
      </w:r>
      <w:r w:rsidR="000022DD" w:rsidRPr="000022DD">
        <w:rPr>
          <w:rFonts w:eastAsia="TimesNewRomanPS-BoldMT"/>
          <w:b/>
          <w:bCs/>
        </w:rPr>
        <w:t xml:space="preserve"> REKONSTRAVIMO </w:t>
      </w:r>
      <w:r w:rsidR="00D74042">
        <w:rPr>
          <w:rFonts w:eastAsia="TimesNewRomanPS-BoldMT"/>
          <w:b/>
          <w:bCs/>
        </w:rPr>
        <w:t xml:space="preserve">DARBŲ SU DARBO PROJEKTO PARENGIMU </w:t>
      </w:r>
      <w:r w:rsidR="00760B52">
        <w:rPr>
          <w:b/>
          <w:lang w:eastAsia="lt-LT"/>
        </w:rPr>
        <w:t xml:space="preserve">PIRKIMO </w:t>
      </w:r>
      <w:r w:rsidR="005827C1">
        <w:rPr>
          <w:b/>
          <w:lang w:eastAsia="lt-LT"/>
        </w:rPr>
        <w:t xml:space="preserve">SUPAPRASTINTO </w:t>
      </w:r>
      <w:r w:rsidR="00760B52" w:rsidRPr="00031EB2">
        <w:rPr>
          <w:b/>
          <w:bCs/>
        </w:rPr>
        <w:t xml:space="preserve">ATVIRO KONKURSO BŪDU </w:t>
      </w:r>
      <w:bookmarkEnd w:id="0"/>
      <w:r w:rsidR="00760B52" w:rsidRPr="00031EB2">
        <w:rPr>
          <w:b/>
        </w:rPr>
        <w:t xml:space="preserve">SĄLYGŲ </w:t>
      </w:r>
      <w:r w:rsidR="00847075" w:rsidRPr="00031EB2">
        <w:rPr>
          <w:b/>
        </w:rPr>
        <w:t>APRAŠAS</w:t>
      </w:r>
    </w:p>
    <w:bookmarkEnd w:id="1"/>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133AAB4A" w:rsidR="00B45AD1" w:rsidRPr="00796758" w:rsidRDefault="00CC1D7C" w:rsidP="003B0725">
            <w:pPr>
              <w:widowControl w:val="0"/>
              <w:jc w:val="both"/>
              <w:rPr>
                <w:bCs/>
              </w:rPr>
            </w:pPr>
            <w:r w:rsidRPr="00796758">
              <w:rPr>
                <w:bCs/>
              </w:rPr>
              <w:t>TIEKĖJŲ PAŠALINIMO PAGRINDAI, KVALIFIKACIJOS REIKALAVIMAI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1ECAF7D4" w:rsidR="00F253B4" w:rsidRPr="0078723E" w:rsidRDefault="00504493" w:rsidP="00AA04B9">
      <w:pPr>
        <w:widowControl w:val="0"/>
        <w:jc w:val="both"/>
      </w:pPr>
      <w:r>
        <w:t>2</w:t>
      </w:r>
      <w:r w:rsidR="00AA04B9" w:rsidRPr="0078723E">
        <w:t xml:space="preserve"> priedas – </w:t>
      </w:r>
      <w:r w:rsidR="005827C1">
        <w:t>Techninis projektas</w:t>
      </w:r>
      <w:r w:rsidR="00F253B4" w:rsidRPr="0078723E">
        <w:t>;</w:t>
      </w:r>
    </w:p>
    <w:p w14:paraId="186EA665" w14:textId="309DA574" w:rsidR="00F253B4" w:rsidRPr="0078723E" w:rsidRDefault="00D74042" w:rsidP="00F253B4">
      <w:pPr>
        <w:widowControl w:val="0"/>
        <w:jc w:val="both"/>
      </w:pPr>
      <w:r>
        <w:t>3</w:t>
      </w:r>
      <w:r w:rsidR="00F253B4" w:rsidRPr="0078723E">
        <w:t xml:space="preserve"> priedas – Techninė specifikacija;</w:t>
      </w:r>
    </w:p>
    <w:p w14:paraId="41C642FB" w14:textId="18908D00" w:rsidR="00AA04B9" w:rsidRPr="0078723E" w:rsidRDefault="00D74042" w:rsidP="00AA04B9">
      <w:pPr>
        <w:widowControl w:val="0"/>
        <w:jc w:val="both"/>
      </w:pPr>
      <w:r>
        <w:t>4</w:t>
      </w:r>
      <w:r w:rsidR="00F253B4" w:rsidRPr="0078723E">
        <w:t xml:space="preserve"> priedas – </w:t>
      </w:r>
      <w:r w:rsidR="00AA04B9" w:rsidRPr="0078723E">
        <w:t>Atliktų darbų sąrašo forma;</w:t>
      </w:r>
    </w:p>
    <w:p w14:paraId="34CDF944" w14:textId="07E57EFA" w:rsidR="00426786" w:rsidRPr="00C8762B" w:rsidRDefault="00D74042" w:rsidP="00426786">
      <w:pPr>
        <w:widowControl w:val="0"/>
        <w:jc w:val="both"/>
      </w:pPr>
      <w:r>
        <w:t>5</w:t>
      </w:r>
      <w:r w:rsidR="00F253B4" w:rsidRPr="0078723E">
        <w:t xml:space="preserve"> priedas – </w:t>
      </w:r>
      <w:r w:rsidR="00426786" w:rsidRPr="0078723E">
        <w:t>Specialistų,</w:t>
      </w:r>
      <w:r w:rsidR="00F253B4" w:rsidRPr="0078723E">
        <w:t xml:space="preserve"> </w:t>
      </w:r>
      <w:r w:rsidR="00426786" w:rsidRPr="0078723E">
        <w:t xml:space="preserve">kurie bus </w:t>
      </w:r>
      <w:r w:rsidR="00426786" w:rsidRPr="00C8762B">
        <w:t>atsakingi už sutarties vykdymą, sąrašo forma;</w:t>
      </w:r>
    </w:p>
    <w:p w14:paraId="2D454CF3" w14:textId="10FFEE14" w:rsidR="00AA04B9" w:rsidRPr="00C8762B" w:rsidRDefault="00D74042" w:rsidP="00AA04B9">
      <w:pPr>
        <w:widowControl w:val="0"/>
        <w:jc w:val="both"/>
      </w:pPr>
      <w:r>
        <w:t>6</w:t>
      </w:r>
      <w:r w:rsidR="00F253B4" w:rsidRPr="00C8762B">
        <w:t xml:space="preserve"> priedas – </w:t>
      </w:r>
      <w:r w:rsidR="00AA04B9" w:rsidRPr="00C8762B">
        <w:t>Rangos sutartis (projektas)</w:t>
      </w:r>
      <w:r w:rsidR="00C22F5D" w:rsidRPr="00C8762B">
        <w:t>;</w:t>
      </w:r>
    </w:p>
    <w:p w14:paraId="6278ADFE" w14:textId="239FFF4C" w:rsidR="00AA04B9" w:rsidRPr="00C8762B" w:rsidRDefault="00D74042" w:rsidP="00AA04B9">
      <w:pPr>
        <w:widowControl w:val="0"/>
        <w:jc w:val="both"/>
      </w:pPr>
      <w:r>
        <w:t>7</w:t>
      </w:r>
      <w:r w:rsidR="00F253B4" w:rsidRPr="00C8762B">
        <w:t xml:space="preserve"> priedas – </w:t>
      </w:r>
      <w:r w:rsidR="00AA04B9" w:rsidRPr="00C8762B">
        <w:t>Europos bendrasis viešųjų pirkimų dokumentas</w:t>
      </w:r>
      <w:r w:rsidR="00F253B4" w:rsidRPr="00C8762B">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2" w:name="_Toc60525482"/>
      <w:bookmarkStart w:id="3"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2"/>
      <w:bookmarkEnd w:id="3"/>
    </w:p>
    <w:p w14:paraId="44D6CEF6" w14:textId="77777777" w:rsidR="00B45AD1" w:rsidRPr="0078723E" w:rsidRDefault="00B45AD1" w:rsidP="00B45AD1">
      <w:pPr>
        <w:widowControl w:val="0"/>
        <w:jc w:val="center"/>
        <w:rPr>
          <w:b/>
        </w:rPr>
      </w:pPr>
    </w:p>
    <w:p w14:paraId="7FCE8124" w14:textId="7DFDB234"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C86C11" w:rsidRPr="0078723E">
        <w:t xml:space="preserve"> </w:t>
      </w:r>
      <w:r w:rsidR="00895F1E" w:rsidRPr="00895F1E">
        <w:rPr>
          <w:rFonts w:eastAsia="TimesNewRomanPS-BoldMT"/>
          <w:b/>
          <w:bCs/>
        </w:rPr>
        <w:t>mok</w:t>
      </w:r>
      <w:r w:rsidR="0013639B">
        <w:rPr>
          <w:rFonts w:eastAsia="TimesNewRomanPS-BoldMT"/>
          <w:b/>
          <w:bCs/>
        </w:rPr>
        <w:t>slo</w:t>
      </w:r>
      <w:r w:rsidR="00895F1E" w:rsidRPr="00895F1E">
        <w:rPr>
          <w:rFonts w:eastAsia="TimesNewRomanPS-BoldMT"/>
          <w:b/>
          <w:bCs/>
        </w:rPr>
        <w:t xml:space="preserve"> paskirties pastato patalpų, keičiant paskirtį į gyvenamąją, adresu </w:t>
      </w:r>
      <w:r w:rsidR="00895F1E">
        <w:rPr>
          <w:rFonts w:eastAsia="TimesNewRomanPS-BoldMT"/>
          <w:b/>
          <w:bCs/>
        </w:rPr>
        <w:t>D</w:t>
      </w:r>
      <w:r w:rsidR="00895F1E" w:rsidRPr="00895F1E">
        <w:rPr>
          <w:rFonts w:eastAsia="TimesNewRomanPS-BoldMT"/>
          <w:b/>
          <w:bCs/>
        </w:rPr>
        <w:t xml:space="preserve">ebreceno g. 48, </w:t>
      </w:r>
      <w:r w:rsidR="00895F1E">
        <w:rPr>
          <w:rFonts w:eastAsia="TimesNewRomanPS-BoldMT"/>
          <w:b/>
          <w:bCs/>
        </w:rPr>
        <w:t>K</w:t>
      </w:r>
      <w:r w:rsidR="00895F1E" w:rsidRPr="00895F1E">
        <w:rPr>
          <w:rFonts w:eastAsia="TimesNewRomanPS-BoldMT"/>
          <w:b/>
          <w:bCs/>
        </w:rPr>
        <w:t xml:space="preserve">laipėda, rekonstravimo </w:t>
      </w:r>
      <w:r w:rsidR="00D74042" w:rsidRPr="00D74042">
        <w:rPr>
          <w:rFonts w:eastAsia="TimesNewRomanPS-BoldMT"/>
          <w:b/>
          <w:bCs/>
        </w:rPr>
        <w:t>darb</w:t>
      </w:r>
      <w:r w:rsidR="00D74042">
        <w:rPr>
          <w:rFonts w:eastAsia="TimesNewRomanPS-BoldMT"/>
          <w:b/>
          <w:bCs/>
        </w:rPr>
        <w:t>us</w:t>
      </w:r>
      <w:r w:rsidR="00D74042" w:rsidRPr="00D74042">
        <w:rPr>
          <w:rFonts w:eastAsia="TimesNewRomanPS-BoldMT"/>
          <w:b/>
          <w:bCs/>
        </w:rPr>
        <w:t xml:space="preserve"> su darbo projekto parengimu</w:t>
      </w:r>
      <w:r w:rsidR="00D74042" w:rsidRPr="0078723E">
        <w:t>.</w:t>
      </w:r>
    </w:p>
    <w:p w14:paraId="72CE4958" w14:textId="13ED9EB4" w:rsidR="00A10498" w:rsidRPr="0078723E" w:rsidRDefault="00A10498" w:rsidP="00A10498">
      <w:pPr>
        <w:widowControl w:val="0"/>
        <w:numPr>
          <w:ilvl w:val="0"/>
          <w:numId w:val="1"/>
        </w:numPr>
        <w:tabs>
          <w:tab w:val="left" w:pos="993"/>
        </w:tabs>
        <w:ind w:firstLine="719"/>
        <w:jc w:val="both"/>
      </w:pPr>
      <w:bookmarkStart w:id="4" w:name="_Toc60525483"/>
      <w:bookmarkStart w:id="5"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w:t>
      </w:r>
    </w:p>
    <w:p w14:paraId="6EE0B744" w14:textId="5775234B" w:rsidR="00A10498" w:rsidRPr="0078723E" w:rsidRDefault="00A10498" w:rsidP="00A10498">
      <w:pPr>
        <w:widowControl w:val="0"/>
        <w:numPr>
          <w:ilvl w:val="0"/>
          <w:numId w:val="1"/>
        </w:numPr>
        <w:tabs>
          <w:tab w:val="left" w:pos="993"/>
        </w:tabs>
        <w:ind w:firstLine="719"/>
        <w:jc w:val="both"/>
      </w:pPr>
      <w:r w:rsidRPr="0078723E">
        <w:t xml:space="preserve">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38D4643C"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w:t>
      </w:r>
      <w:r w:rsidRPr="0078723E">
        <w:rPr>
          <w:color w:val="000000" w:themeColor="text1"/>
        </w:rPr>
        <w:lastRenderedPageBreak/>
        <w:t xml:space="preserve">(toliau – CVP IS) </w:t>
      </w:r>
      <w:hyperlink r:id="rId9" w:history="1">
        <w:r w:rsidR="009A6AB2" w:rsidRPr="00BE6531">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9A6AB2" w:rsidRPr="00BE6531">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618EBD4E"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bCs/>
        </w:rPr>
        <w:t xml:space="preserve">Informacija apie numatomą skelbti savanoriško </w:t>
      </w:r>
      <w:proofErr w:type="spellStart"/>
      <w:r w:rsidRPr="0078723E">
        <w:rPr>
          <w:bCs/>
        </w:rPr>
        <w:t>ex</w:t>
      </w:r>
      <w:proofErr w:type="spellEnd"/>
      <w:r w:rsidRPr="0078723E">
        <w:rPr>
          <w:bCs/>
        </w:rPr>
        <w:t xml:space="preserve"> ante skaidrumo skelbimą:</w:t>
      </w:r>
      <w:r w:rsidRPr="0078723E">
        <w:rPr>
          <w:b/>
          <w:bCs/>
        </w:rPr>
        <w:t xml:space="preserve"> </w:t>
      </w:r>
      <w:r w:rsidRPr="0078723E">
        <w:rPr>
          <w:bCs/>
        </w:rPr>
        <w:t xml:space="preserve">šiame pirkime Perkančioji organizacija nenumato skelbti savanoriško </w:t>
      </w:r>
      <w:proofErr w:type="spellStart"/>
      <w:r w:rsidRPr="0078723E">
        <w:rPr>
          <w:bCs/>
        </w:rPr>
        <w:t>ex</w:t>
      </w:r>
      <w:proofErr w:type="spellEnd"/>
      <w:r w:rsidRPr="0078723E">
        <w:rPr>
          <w:bCs/>
        </w:rPr>
        <w:t xml:space="preserve">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462D9042"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 xml:space="preserve">Perkančiosios organizacijos kontaktiniai asmenys: </w:t>
      </w:r>
      <w:r w:rsidRPr="0078723E">
        <w:rPr>
          <w:b/>
          <w:sz w:val="24"/>
          <w:szCs w:val="24"/>
        </w:rPr>
        <w:t>dėl klausim</w:t>
      </w:r>
      <w:r w:rsidR="00A53A1C" w:rsidRPr="0078723E">
        <w:rPr>
          <w:b/>
          <w:sz w:val="24"/>
          <w:szCs w:val="24"/>
        </w:rPr>
        <w:t xml:space="preserve">ų, </w:t>
      </w:r>
      <w:r w:rsidR="00687250" w:rsidRPr="0078723E">
        <w:rPr>
          <w:b/>
          <w:sz w:val="24"/>
          <w:szCs w:val="24"/>
        </w:rPr>
        <w:t>susijusių su pirkimo objektu</w:t>
      </w:r>
      <w:r w:rsidR="001A2FE0">
        <w:rPr>
          <w:b/>
          <w:sz w:val="24"/>
          <w:szCs w:val="24"/>
        </w:rPr>
        <w:t>:</w:t>
      </w:r>
      <w:r w:rsidRPr="0078723E">
        <w:rPr>
          <w:sz w:val="24"/>
          <w:szCs w:val="24"/>
        </w:rPr>
        <w:t xml:space="preserve"> </w:t>
      </w:r>
      <w:r w:rsidR="001A2FE0">
        <w:rPr>
          <w:rFonts w:eastAsiaTheme="minorHAnsi"/>
          <w:sz w:val="24"/>
          <w:szCs w:val="24"/>
        </w:rPr>
        <w:t>Statybos</w:t>
      </w:r>
      <w:r w:rsidR="001A2FE0" w:rsidRPr="0078723E">
        <w:rPr>
          <w:rFonts w:eastAsiaTheme="minorHAnsi"/>
          <w:sz w:val="24"/>
          <w:szCs w:val="24"/>
        </w:rPr>
        <w:t xml:space="preserve"> skyriaus</w:t>
      </w:r>
      <w:r w:rsidR="001A2FE0" w:rsidRPr="0078723E">
        <w:rPr>
          <w:sz w:val="24"/>
          <w:szCs w:val="24"/>
        </w:rPr>
        <w:t xml:space="preserve"> </w:t>
      </w:r>
      <w:r w:rsidR="001A2FE0">
        <w:rPr>
          <w:sz w:val="24"/>
          <w:szCs w:val="24"/>
        </w:rPr>
        <w:t>vedėjas Valdas Švedas</w:t>
      </w:r>
      <w:r w:rsidR="001A2FE0" w:rsidRPr="0078723E">
        <w:rPr>
          <w:sz w:val="24"/>
          <w:szCs w:val="24"/>
        </w:rPr>
        <w:t xml:space="preserve">, tel. (0 46) </w:t>
      </w:r>
      <w:r w:rsidR="001A2FE0" w:rsidRPr="00D74042">
        <w:rPr>
          <w:sz w:val="24"/>
          <w:szCs w:val="24"/>
        </w:rPr>
        <w:t xml:space="preserve">39 60 </w:t>
      </w:r>
      <w:r w:rsidR="001A2FE0">
        <w:rPr>
          <w:sz w:val="24"/>
          <w:szCs w:val="24"/>
        </w:rPr>
        <w:t>44</w:t>
      </w:r>
      <w:r w:rsidR="001A2FE0" w:rsidRPr="0078723E">
        <w:rPr>
          <w:sz w:val="24"/>
          <w:szCs w:val="24"/>
        </w:rPr>
        <w:t xml:space="preserve">, el. p. </w:t>
      </w:r>
      <w:hyperlink r:id="rId11" w:history="1">
        <w:r w:rsidR="001A2FE0" w:rsidRPr="001A2FE0">
          <w:rPr>
            <w:rStyle w:val="Hipersaitas"/>
            <w:color w:val="000000" w:themeColor="text1"/>
            <w:sz w:val="24"/>
            <w:szCs w:val="24"/>
            <w:u w:val="none"/>
          </w:rPr>
          <w:t>valdas.svedas@klaipeda.lt</w:t>
        </w:r>
      </w:hyperlink>
      <w:r w:rsidR="001A2FE0" w:rsidRPr="001A2FE0">
        <w:rPr>
          <w:color w:val="000000" w:themeColor="text1"/>
          <w:sz w:val="24"/>
          <w:szCs w:val="24"/>
        </w:rPr>
        <w:t xml:space="preserve">; </w:t>
      </w:r>
      <w:r w:rsidR="00D74042" w:rsidRPr="001A2FE0">
        <w:rPr>
          <w:rFonts w:eastAsiaTheme="minorHAnsi"/>
          <w:color w:val="000000" w:themeColor="text1"/>
          <w:sz w:val="24"/>
          <w:szCs w:val="24"/>
        </w:rPr>
        <w:t>Statybos</w:t>
      </w:r>
      <w:r w:rsidR="00565FAC" w:rsidRPr="001A2FE0">
        <w:rPr>
          <w:rFonts w:eastAsiaTheme="minorHAnsi"/>
          <w:color w:val="000000" w:themeColor="text1"/>
          <w:sz w:val="24"/>
          <w:szCs w:val="24"/>
        </w:rPr>
        <w:t xml:space="preserve"> skyriaus</w:t>
      </w:r>
      <w:r w:rsidR="00CE5756" w:rsidRPr="001A2FE0">
        <w:rPr>
          <w:color w:val="000000" w:themeColor="text1"/>
          <w:sz w:val="24"/>
          <w:szCs w:val="24"/>
        </w:rPr>
        <w:t xml:space="preserve"> </w:t>
      </w:r>
      <w:r w:rsidR="006F4E4E" w:rsidRPr="001A2FE0">
        <w:rPr>
          <w:color w:val="000000" w:themeColor="text1"/>
          <w:sz w:val="24"/>
          <w:szCs w:val="24"/>
        </w:rPr>
        <w:t xml:space="preserve">vyr. specialistė </w:t>
      </w:r>
      <w:r w:rsidR="00D74042" w:rsidRPr="001A2FE0">
        <w:rPr>
          <w:color w:val="000000" w:themeColor="text1"/>
          <w:sz w:val="24"/>
          <w:szCs w:val="24"/>
        </w:rPr>
        <w:t>Jovita Šilkūnaitė</w:t>
      </w:r>
      <w:r w:rsidR="006F4E4E" w:rsidRPr="001A2FE0">
        <w:rPr>
          <w:color w:val="000000" w:themeColor="text1"/>
          <w:sz w:val="24"/>
          <w:szCs w:val="24"/>
        </w:rPr>
        <w:t xml:space="preserve">, tel. (0 46) </w:t>
      </w:r>
      <w:r w:rsidR="00D74042" w:rsidRPr="001A2FE0">
        <w:rPr>
          <w:color w:val="000000" w:themeColor="text1"/>
          <w:sz w:val="24"/>
          <w:szCs w:val="24"/>
        </w:rPr>
        <w:t>39 60 71</w:t>
      </w:r>
      <w:r w:rsidR="006F4E4E" w:rsidRPr="001A2FE0">
        <w:rPr>
          <w:color w:val="000000" w:themeColor="text1"/>
          <w:sz w:val="24"/>
          <w:szCs w:val="24"/>
        </w:rPr>
        <w:t xml:space="preserve">, el. p. </w:t>
      </w:r>
      <w:hyperlink r:id="rId12" w:history="1">
        <w:r w:rsidR="00D74042" w:rsidRPr="001A2FE0">
          <w:rPr>
            <w:rStyle w:val="Hipersaitas"/>
            <w:color w:val="000000" w:themeColor="text1"/>
            <w:sz w:val="24"/>
            <w:szCs w:val="24"/>
            <w:u w:val="none"/>
          </w:rPr>
          <w:t>jovita.silkunaite@klaipeda.lt</w:t>
        </w:r>
      </w:hyperlink>
      <w:r w:rsidR="00E03899" w:rsidRPr="001A2FE0">
        <w:rPr>
          <w:color w:val="000000" w:themeColor="text1"/>
          <w:sz w:val="24"/>
          <w:szCs w:val="24"/>
        </w:rPr>
        <w:t xml:space="preserve">; </w:t>
      </w:r>
      <w:r w:rsidR="001A2FE0" w:rsidRPr="001A2FE0">
        <w:rPr>
          <w:rFonts w:eastAsiaTheme="minorHAnsi"/>
          <w:color w:val="000000" w:themeColor="text1"/>
          <w:sz w:val="24"/>
          <w:szCs w:val="24"/>
        </w:rPr>
        <w:t>Projektų skyriaus</w:t>
      </w:r>
      <w:r w:rsidR="001A2FE0" w:rsidRPr="001A2FE0">
        <w:rPr>
          <w:color w:val="000000" w:themeColor="text1"/>
          <w:sz w:val="24"/>
          <w:szCs w:val="24"/>
        </w:rPr>
        <w:t xml:space="preserve"> vyr. specialistė Loreta Katinienė, tel. (0 46) 39 61 10, el. p. </w:t>
      </w:r>
      <w:hyperlink r:id="rId13" w:history="1">
        <w:r w:rsidR="001A2FE0" w:rsidRPr="001A2FE0">
          <w:rPr>
            <w:rStyle w:val="Hipersaitas"/>
            <w:color w:val="000000" w:themeColor="text1"/>
            <w:sz w:val="24"/>
            <w:szCs w:val="24"/>
            <w:u w:val="none"/>
          </w:rPr>
          <w:t>loreta.katiniene@klaipeda.lt</w:t>
        </w:r>
      </w:hyperlink>
      <w:r w:rsidR="001A2FE0" w:rsidRPr="001A2FE0">
        <w:rPr>
          <w:color w:val="000000" w:themeColor="text1"/>
          <w:sz w:val="24"/>
          <w:szCs w:val="24"/>
        </w:rPr>
        <w:t xml:space="preserve">; </w:t>
      </w:r>
      <w:r w:rsidR="007F3A6C" w:rsidRPr="0078723E">
        <w:rPr>
          <w:b/>
          <w:bCs/>
          <w:sz w:val="24"/>
          <w:szCs w:val="24"/>
        </w:rPr>
        <w:t xml:space="preserve">dėl klausimų, susijusių su viešojo pirkimo procedūromis – </w:t>
      </w:r>
      <w:r w:rsidR="007F3A6C" w:rsidRPr="0078723E">
        <w:rPr>
          <w:color w:val="000000" w:themeColor="text1"/>
          <w:sz w:val="24"/>
          <w:szCs w:val="24"/>
        </w:rPr>
        <w:t xml:space="preserve">Viešųjų pirkimų skyriaus </w:t>
      </w:r>
      <w:r w:rsidR="00F81064">
        <w:rPr>
          <w:color w:val="000000" w:themeColor="text1"/>
          <w:sz w:val="24"/>
          <w:szCs w:val="24"/>
        </w:rPr>
        <w:t>patarėja</w:t>
      </w:r>
      <w:r w:rsidR="007F3A6C" w:rsidRPr="0078723E">
        <w:rPr>
          <w:color w:val="000000" w:themeColor="text1"/>
          <w:sz w:val="24"/>
          <w:szCs w:val="24"/>
        </w:rPr>
        <w:t xml:space="preserve"> </w:t>
      </w:r>
      <w:r w:rsidR="00F81064">
        <w:rPr>
          <w:color w:val="000000" w:themeColor="text1"/>
          <w:sz w:val="24"/>
          <w:szCs w:val="24"/>
        </w:rPr>
        <w:t>Milda Butkuvienė</w:t>
      </w:r>
      <w:r w:rsidR="007F3A6C" w:rsidRPr="0078723E">
        <w:rPr>
          <w:color w:val="000000" w:themeColor="text1"/>
          <w:sz w:val="24"/>
          <w:szCs w:val="24"/>
        </w:rPr>
        <w:t xml:space="preserve">, tel. (0 46) </w:t>
      </w:r>
      <w:r w:rsidR="00F81064">
        <w:rPr>
          <w:color w:val="000000" w:themeColor="text1"/>
          <w:sz w:val="24"/>
          <w:szCs w:val="24"/>
        </w:rPr>
        <w:t>44 55 11</w:t>
      </w:r>
      <w:r w:rsidR="007F3A6C" w:rsidRPr="0078723E">
        <w:rPr>
          <w:color w:val="000000" w:themeColor="text1"/>
          <w:sz w:val="24"/>
          <w:szCs w:val="24"/>
        </w:rPr>
        <w:t>, el. p.</w:t>
      </w:r>
      <w:r w:rsidR="007F3A6C" w:rsidRPr="0078723E">
        <w:rPr>
          <w:sz w:val="24"/>
          <w:szCs w:val="24"/>
        </w:rPr>
        <w:t xml:space="preserve"> </w:t>
      </w:r>
      <w:hyperlink r:id="rId14" w:history="1">
        <w:r w:rsidR="00F81064" w:rsidRPr="00F81064">
          <w:rPr>
            <w:rStyle w:val="Hipersaitas"/>
            <w:color w:val="000000" w:themeColor="text1"/>
            <w:sz w:val="24"/>
            <w:szCs w:val="24"/>
            <w:u w:val="none"/>
          </w:rPr>
          <w:t>milda.butkuviene@klaipeda.lt</w:t>
        </w:r>
      </w:hyperlink>
      <w:r w:rsidR="006F4E4E" w:rsidRPr="00F81064">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48AF97FB" w14:textId="62F25919" w:rsidR="00706433" w:rsidRPr="005A46DC" w:rsidRDefault="00C82676" w:rsidP="00CD2660">
      <w:pPr>
        <w:pStyle w:val="Sraopastraipa"/>
        <w:numPr>
          <w:ilvl w:val="0"/>
          <w:numId w:val="1"/>
        </w:numPr>
        <w:tabs>
          <w:tab w:val="clear" w:pos="710"/>
          <w:tab w:val="left" w:pos="1134"/>
        </w:tabs>
        <w:jc w:val="both"/>
        <w:rPr>
          <w:rFonts w:eastAsia="TimesNewRomanPS-BoldMT"/>
          <w:sz w:val="24"/>
          <w:szCs w:val="24"/>
        </w:rPr>
      </w:pPr>
      <w:r w:rsidRPr="005A46DC">
        <w:rPr>
          <w:b/>
          <w:sz w:val="24"/>
          <w:szCs w:val="24"/>
        </w:rPr>
        <w:t xml:space="preserve">Pirkimo objektas – </w:t>
      </w:r>
      <w:r w:rsidR="00895F1E" w:rsidRPr="00895F1E">
        <w:rPr>
          <w:rFonts w:eastAsia="TimesNewRomanPS-BoldMT"/>
          <w:b/>
          <w:bCs/>
          <w:sz w:val="24"/>
          <w:szCs w:val="24"/>
        </w:rPr>
        <w:t>mok</w:t>
      </w:r>
      <w:r w:rsidR="0013639B">
        <w:rPr>
          <w:rFonts w:eastAsia="TimesNewRomanPS-BoldMT"/>
          <w:b/>
          <w:bCs/>
          <w:sz w:val="24"/>
          <w:szCs w:val="24"/>
        </w:rPr>
        <w:t>slo</w:t>
      </w:r>
      <w:r w:rsidR="00895F1E" w:rsidRPr="00895F1E">
        <w:rPr>
          <w:rFonts w:eastAsia="TimesNewRomanPS-BoldMT"/>
          <w:b/>
          <w:bCs/>
          <w:sz w:val="24"/>
          <w:szCs w:val="24"/>
        </w:rPr>
        <w:t xml:space="preserve"> paskirties pastato patalpų, keičiant paskirtį į gyvenamąją, adresu Debreceno g. 48, Klaipėda, rekonstravimo darb</w:t>
      </w:r>
      <w:r w:rsidR="00895F1E">
        <w:rPr>
          <w:rFonts w:eastAsia="TimesNewRomanPS-BoldMT"/>
          <w:b/>
          <w:bCs/>
          <w:sz w:val="24"/>
          <w:szCs w:val="24"/>
        </w:rPr>
        <w:t>ai</w:t>
      </w:r>
      <w:r w:rsidR="00895F1E" w:rsidRPr="00895F1E">
        <w:rPr>
          <w:rFonts w:eastAsia="TimesNewRomanPS-BoldMT"/>
          <w:b/>
          <w:bCs/>
          <w:sz w:val="24"/>
          <w:szCs w:val="24"/>
        </w:rPr>
        <w:t xml:space="preserve"> su darbo projekto parengimu</w:t>
      </w:r>
      <w:r w:rsidR="005A46DC" w:rsidRPr="005A46DC">
        <w:rPr>
          <w:rFonts w:eastAsia="TimesNewRomanPS-BoldMT"/>
          <w:b/>
          <w:bCs/>
          <w:sz w:val="24"/>
          <w:szCs w:val="24"/>
        </w:rPr>
        <w:t>.</w:t>
      </w:r>
      <w:r w:rsidR="005A46DC" w:rsidRPr="005A46DC">
        <w:t xml:space="preserve"> </w:t>
      </w:r>
      <w:bookmarkStart w:id="6" w:name="_Hlk183780135"/>
      <w:r w:rsidR="005A46DC" w:rsidRPr="005A46DC">
        <w:rPr>
          <w:rFonts w:eastAsia="TimesNewRomanPS-BoldMT"/>
          <w:sz w:val="24"/>
          <w:szCs w:val="24"/>
        </w:rPr>
        <w:t xml:space="preserve">Darbai perkami pagal </w:t>
      </w:r>
      <w:r w:rsidR="005A46DC" w:rsidRPr="004327AB">
        <w:rPr>
          <w:rFonts w:eastAsia="TimesNewRomanPS-BoldMT"/>
          <w:sz w:val="24"/>
          <w:szCs w:val="24"/>
        </w:rPr>
        <w:t xml:space="preserve">parengtą </w:t>
      </w:r>
      <w:r w:rsidR="001B35D3" w:rsidRPr="004327AB">
        <w:rPr>
          <w:rFonts w:eastAsia="TimesNewRomanPS-BoldMT"/>
          <w:sz w:val="24"/>
          <w:szCs w:val="24"/>
        </w:rPr>
        <w:t>t</w:t>
      </w:r>
      <w:r w:rsidR="005A46DC" w:rsidRPr="004327AB">
        <w:rPr>
          <w:rFonts w:eastAsia="TimesNewRomanPS-BoldMT"/>
          <w:sz w:val="24"/>
          <w:szCs w:val="24"/>
        </w:rPr>
        <w:t>echninį projektą (UAB „</w:t>
      </w:r>
      <w:r w:rsidR="001F6B69" w:rsidRPr="004327AB">
        <w:rPr>
          <w:rFonts w:eastAsia="TimesNewRomanPS-BoldMT"/>
          <w:sz w:val="24"/>
          <w:szCs w:val="24"/>
        </w:rPr>
        <w:t>Progresyvūs projektai</w:t>
      </w:r>
      <w:r w:rsidR="005A46DC" w:rsidRPr="004327AB">
        <w:rPr>
          <w:rFonts w:eastAsia="TimesNewRomanPS-BoldMT"/>
          <w:sz w:val="24"/>
          <w:szCs w:val="24"/>
        </w:rPr>
        <w:t>“ parengtas techninis projektas „</w:t>
      </w:r>
      <w:r w:rsidR="001F6B69" w:rsidRPr="004327AB">
        <w:rPr>
          <w:rFonts w:eastAsia="TimesNewRomanPS-BoldMT"/>
          <w:sz w:val="24"/>
          <w:szCs w:val="24"/>
        </w:rPr>
        <w:t xml:space="preserve">Mokyklos paskirties pastato patalpų (nuo 2-20 iki 2-30 ir nuo 4-17 iki 4-25) keičiant į gyvenamąją paskirtį, Klaipėdos m., Debreceno g. 48, rekonstravimo projektas“ </w:t>
      </w:r>
      <w:r w:rsidR="005A46DC" w:rsidRPr="004327AB">
        <w:rPr>
          <w:rFonts w:eastAsia="TimesNewRomanPS-BoldMT"/>
          <w:sz w:val="24"/>
          <w:szCs w:val="24"/>
        </w:rPr>
        <w:t xml:space="preserve">Nr. </w:t>
      </w:r>
      <w:r w:rsidR="001F6B69" w:rsidRPr="004327AB">
        <w:rPr>
          <w:rFonts w:eastAsia="TimesNewRomanPS-BoldMT"/>
          <w:sz w:val="24"/>
          <w:szCs w:val="24"/>
        </w:rPr>
        <w:t>17.02.114-TP</w:t>
      </w:r>
      <w:r w:rsidR="005A46DC" w:rsidRPr="004327AB">
        <w:rPr>
          <w:rFonts w:eastAsia="TimesNewRomanPS-BoldMT"/>
          <w:sz w:val="24"/>
          <w:szCs w:val="24"/>
        </w:rPr>
        <w:t>,</w:t>
      </w:r>
      <w:r w:rsidR="004327AB" w:rsidRPr="004327AB">
        <w:rPr>
          <w:rFonts w:eastAsia="TimesNewRomanPS-BoldMT"/>
          <w:sz w:val="24"/>
          <w:szCs w:val="24"/>
        </w:rPr>
        <w:t xml:space="preserve"> 2018 m.</w:t>
      </w:r>
      <w:r w:rsidR="005A46DC" w:rsidRPr="004327AB">
        <w:rPr>
          <w:rFonts w:eastAsia="TimesNewRomanPS-BoldMT"/>
          <w:sz w:val="24"/>
          <w:szCs w:val="24"/>
        </w:rPr>
        <w:t xml:space="preserve">) ir </w:t>
      </w:r>
      <w:r w:rsidR="001B35D3" w:rsidRPr="004327AB">
        <w:rPr>
          <w:rFonts w:eastAsia="TimesNewRomanPS-BoldMT"/>
          <w:sz w:val="24"/>
          <w:szCs w:val="24"/>
        </w:rPr>
        <w:t>t</w:t>
      </w:r>
      <w:r w:rsidR="005A46DC" w:rsidRPr="004327AB">
        <w:rPr>
          <w:rFonts w:eastAsia="TimesNewRomanPS-BoldMT"/>
          <w:sz w:val="24"/>
          <w:szCs w:val="24"/>
        </w:rPr>
        <w:t xml:space="preserve">echninę specifikaciją. </w:t>
      </w:r>
      <w:bookmarkEnd w:id="6"/>
      <w:r w:rsidR="005A46DC" w:rsidRPr="004327AB">
        <w:rPr>
          <w:rFonts w:eastAsia="TimesNewRomanPS-BoldMT"/>
          <w:sz w:val="24"/>
          <w:szCs w:val="24"/>
        </w:rPr>
        <w:t>Nesant skirto finansavimo, Perkančioji organizacija turi teisę nesudaryti sutarties su išrinktu laimėtoju</w:t>
      </w:r>
      <w:r w:rsidR="005A46DC" w:rsidRPr="005A46DC">
        <w:rPr>
          <w:rFonts w:eastAsia="TimesNewRomanPS-BoldMT"/>
          <w:sz w:val="24"/>
          <w:szCs w:val="24"/>
        </w:rPr>
        <w:t>, o sudarius sutartį, turi teisę ją nutraukti.</w:t>
      </w:r>
      <w:bookmarkStart w:id="7" w:name="_Hlk122075033"/>
      <w:bookmarkStart w:id="8" w:name="_Hlk169084418"/>
      <w:bookmarkStart w:id="9" w:name="_Hlk172295250"/>
    </w:p>
    <w:bookmarkEnd w:id="7"/>
    <w:bookmarkEnd w:id="8"/>
    <w:bookmarkEnd w:id="9"/>
    <w:p w14:paraId="2930AE19" w14:textId="282F2F02" w:rsidR="00270A41" w:rsidRPr="001B35D3" w:rsidRDefault="001B35D3" w:rsidP="001B35D3">
      <w:pPr>
        <w:pStyle w:val="Sraopastraipa"/>
        <w:numPr>
          <w:ilvl w:val="0"/>
          <w:numId w:val="1"/>
        </w:numPr>
        <w:tabs>
          <w:tab w:val="left" w:pos="1134"/>
        </w:tabs>
        <w:jc w:val="both"/>
        <w:rPr>
          <w:sz w:val="24"/>
          <w:szCs w:val="24"/>
        </w:rPr>
      </w:pPr>
      <w:r w:rsidRPr="001B35D3">
        <w:rPr>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1B35D3">
        <w:rPr>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270A41" w:rsidRPr="001B35D3">
        <w:rPr>
          <w:sz w:val="24"/>
          <w:szCs w:val="24"/>
        </w:rPr>
        <w:t>.</w:t>
      </w:r>
      <w:r w:rsidR="00270A41" w:rsidRPr="001B35D3">
        <w:t xml:space="preserve"> </w:t>
      </w:r>
    </w:p>
    <w:p w14:paraId="0F0841CB" w14:textId="537BBA17"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5239C7">
        <w:rPr>
          <w:sz w:val="24"/>
          <w:szCs w:val="24"/>
        </w:rPr>
        <w:t>6</w:t>
      </w:r>
      <w:r w:rsidRPr="00945061">
        <w:rPr>
          <w:sz w:val="24"/>
          <w:szCs w:val="24"/>
        </w:rPr>
        <w:t xml:space="preserve"> priede</w:t>
      </w:r>
      <w:r w:rsidR="00C82676" w:rsidRPr="00945061">
        <w:rPr>
          <w:sz w:val="24"/>
          <w:szCs w:val="24"/>
        </w:rPr>
        <w:t>.</w:t>
      </w:r>
      <w:bookmarkStart w:id="10" w:name="_Hlk154661649"/>
    </w:p>
    <w:p w14:paraId="6A7CEAAF" w14:textId="5209D601" w:rsidR="009B710C" w:rsidRPr="001B1589" w:rsidRDefault="001B1589" w:rsidP="00A8651C">
      <w:pPr>
        <w:widowControl w:val="0"/>
        <w:numPr>
          <w:ilvl w:val="0"/>
          <w:numId w:val="1"/>
        </w:numPr>
        <w:tabs>
          <w:tab w:val="left" w:pos="1134"/>
        </w:tabs>
        <w:jc w:val="both"/>
        <w:rPr>
          <w:b/>
          <w:color w:val="FF0000"/>
        </w:rPr>
      </w:pPr>
      <w:bookmarkStart w:id="11" w:name="_Hlk172626315"/>
      <w:r w:rsidRPr="00A8651C">
        <w:rPr>
          <w:b/>
        </w:rPr>
        <w:t>Šis pirkimas į dalis</w:t>
      </w:r>
      <w:r w:rsidR="005239C7" w:rsidRPr="005239C7">
        <w:rPr>
          <w:b/>
        </w:rPr>
        <w:t xml:space="preserve"> </w:t>
      </w:r>
      <w:r w:rsidR="005239C7">
        <w:rPr>
          <w:b/>
        </w:rPr>
        <w:t>ne</w:t>
      </w:r>
      <w:r w:rsidR="005239C7" w:rsidRPr="00A8651C">
        <w:rPr>
          <w:b/>
        </w:rPr>
        <w:t>skaidomas</w:t>
      </w:r>
      <w:r w:rsidRPr="00A8651C">
        <w:rPr>
          <w:b/>
        </w:rPr>
        <w:t xml:space="preserve">, todėl tiekėjas </w:t>
      </w:r>
      <w:r w:rsidR="005239C7">
        <w:rPr>
          <w:b/>
        </w:rPr>
        <w:t>turi</w:t>
      </w:r>
      <w:r w:rsidRPr="00A8651C">
        <w:rPr>
          <w:b/>
        </w:rPr>
        <w:t xml:space="preserve"> pateikti pasiūlymą </w:t>
      </w:r>
      <w:r w:rsidR="005239C7">
        <w:rPr>
          <w:b/>
        </w:rPr>
        <w:t>visai pirkimo apimčiai bendrai</w:t>
      </w:r>
      <w:r w:rsidRPr="00A8651C">
        <w:rPr>
          <w:b/>
        </w:rPr>
        <w:t xml:space="preserve">. </w:t>
      </w:r>
      <w:r w:rsidR="005239C7">
        <w:rPr>
          <w:bCs/>
        </w:rPr>
        <w:t>Alternatyvūs pasiūlymai neleidžiami.</w:t>
      </w:r>
    </w:p>
    <w:p w14:paraId="21B15301" w14:textId="4755D28B" w:rsidR="00F717AA" w:rsidRDefault="00904F7E" w:rsidP="008728AB">
      <w:pPr>
        <w:widowControl w:val="0"/>
        <w:numPr>
          <w:ilvl w:val="0"/>
          <w:numId w:val="8"/>
        </w:numPr>
        <w:tabs>
          <w:tab w:val="left" w:pos="993"/>
          <w:tab w:val="left" w:pos="1134"/>
        </w:tabs>
        <w:jc w:val="both"/>
      </w:pPr>
      <w:bookmarkStart w:id="12" w:name="_Hlk183780180"/>
      <w:bookmarkEnd w:id="10"/>
      <w:bookmarkEnd w:id="11"/>
      <w:r w:rsidRPr="00DA5F9E">
        <w:t xml:space="preserve">Vadovaujantis </w:t>
      </w:r>
      <w:hyperlink r:id="rId15" w:history="1">
        <w:r w:rsidRPr="00904F7E">
          <w:rPr>
            <w:rStyle w:val="Hipersaitas"/>
            <w:color w:val="auto"/>
            <w:u w:val="none"/>
          </w:rPr>
          <w:t xml:space="preserve">Aplinkos apsaugos kriterijų, kuriuos perkančiosios organizacijos ir perkantieji subjektai turi taikyti pirkdamos prekes, paslaugas ar darbus, taikymo tvarkos aprašo, </w:t>
        </w:r>
        <w:r w:rsidRPr="00904F7E">
          <w:rPr>
            <w:rStyle w:val="Hipersaitas"/>
            <w:color w:val="auto"/>
            <w:u w:val="none"/>
          </w:rPr>
          <w:lastRenderedPageBreak/>
          <w:t>patvirtinto Lietuvos Respublikos aplinkos ministro 2011 m. birželio 28 d. įsakymu Nr. D1-508</w:t>
        </w:r>
      </w:hyperlink>
      <w:r w:rsidRPr="00904F7E">
        <w:t xml:space="preserve"> (toliau – Aprašas) </w:t>
      </w:r>
      <w:r w:rsidRPr="00666BED">
        <w:t>4.1. p.,</w:t>
      </w:r>
      <w:r w:rsidRPr="00904F7E">
        <w:t xml:space="preserve"> šis pirkimas laikomas </w:t>
      </w:r>
      <w:r w:rsidRPr="00666BED">
        <w:rPr>
          <w:bCs/>
        </w:rPr>
        <w:t>žaliuoju pirkimu</w:t>
      </w:r>
      <w:r w:rsidR="00F717AA" w:rsidRPr="00666BED">
        <w:rPr>
          <w:bCs/>
        </w:rPr>
        <w:t xml:space="preserve">, nes pirkimo objektas yra </w:t>
      </w:r>
      <w:r w:rsidRPr="00666BED">
        <w:rPr>
          <w:bCs/>
        </w:rPr>
        <w:t>Produktų,</w:t>
      </w:r>
      <w:r w:rsidRPr="00904F7E">
        <w:rPr>
          <w:b/>
          <w:bCs/>
        </w:rPr>
        <w:t xml:space="preserve"> </w:t>
      </w:r>
      <w:r w:rsidRPr="00904F7E">
        <w:t xml:space="preserve">kurių viešiesiems pirkimams ir pirkimams taikytini minimalūs </w:t>
      </w:r>
      <w:r w:rsidRPr="00322F43">
        <w:t>aplinkos apsaugos kriterijai</w:t>
      </w:r>
      <w:r w:rsidRPr="00666BED">
        <w:t>, sąraše</w:t>
      </w:r>
      <w:r w:rsidRPr="00322F43">
        <w:t xml:space="preserve"> </w:t>
      </w:r>
      <w:r w:rsidR="00F717AA" w:rsidRPr="00322F43">
        <w:t xml:space="preserve">(Aprašo 2 priedo </w:t>
      </w:r>
      <w:r w:rsidRPr="00322F43">
        <w:t>X</w:t>
      </w:r>
      <w:r w:rsidR="00DB0389">
        <w:t>II</w:t>
      </w:r>
      <w:r w:rsidRPr="00322F43">
        <w:t xml:space="preserve"> skyriaus </w:t>
      </w:r>
      <w:r w:rsidR="00DB0389">
        <w:t>15</w:t>
      </w:r>
      <w:r w:rsidR="000A1387">
        <w:t>.1</w:t>
      </w:r>
      <w:r w:rsidR="00DB0389">
        <w:t>, 15</w:t>
      </w:r>
      <w:r w:rsidR="000A1387">
        <w:t>.2</w:t>
      </w:r>
      <w:r w:rsidRPr="00322F43">
        <w:t xml:space="preserve"> p</w:t>
      </w:r>
      <w:r w:rsidR="00F717AA" w:rsidRPr="00322F43">
        <w:t xml:space="preserve">.). </w:t>
      </w:r>
      <w:r w:rsidR="004522AC">
        <w:t>S</w:t>
      </w:r>
      <w:r w:rsidR="00F717AA" w:rsidRPr="00322F43">
        <w:t>utartyje nustatomi reikalavimai tiekėjui, nustatoma šių įsipareigojimų vykdymo kontrolė bei sankcijos už šių įsipareigojimų nesilaikymą.</w:t>
      </w:r>
    </w:p>
    <w:bookmarkEnd w:id="12"/>
    <w:p w14:paraId="39B643D5" w14:textId="51AA6563" w:rsidR="00E23115" w:rsidRDefault="000B11B2" w:rsidP="008728AB">
      <w:pPr>
        <w:widowControl w:val="0"/>
        <w:numPr>
          <w:ilvl w:val="0"/>
          <w:numId w:val="8"/>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13" w:name="_Hlk155949601"/>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5F0084EA"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p>
    <w:p w14:paraId="238DE092" w14:textId="77777777" w:rsidR="00E23115" w:rsidRDefault="00E23115" w:rsidP="00E23115">
      <w:pPr>
        <w:widowControl w:val="0"/>
        <w:tabs>
          <w:tab w:val="left" w:pos="993"/>
          <w:tab w:val="left" w:pos="1134"/>
        </w:tabs>
        <w:jc w:val="both"/>
      </w:pPr>
    </w:p>
    <w:bookmarkEnd w:id="13"/>
    <w:p w14:paraId="23B782B1" w14:textId="57128CC3"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DB0389">
        <w:rPr>
          <w:sz w:val="24"/>
          <w:szCs w:val="24"/>
        </w:rPr>
        <w:t>7</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Tiekėjas, kurio pasiūlymas gali būti pripažintas laimėjusiu, turi neatitikti</w:t>
      </w:r>
      <w:r w:rsidRPr="005206EB">
        <w:rPr>
          <w:sz w:val="24"/>
          <w:szCs w:val="24"/>
        </w:rPr>
        <w:t xml:space="preserve"> tiekėjų pašalinimo pagrindų ir atitikti kvalifikacijos reikalavimus. </w:t>
      </w:r>
      <w:r w:rsidRPr="005206EB">
        <w:rPr>
          <w:b/>
          <w:bCs/>
          <w:sz w:val="24"/>
          <w:szCs w:val="24"/>
        </w:rPr>
        <w:t>Perkančioji organizacija tiekėjo pašalinimo pagrindų nebuvimo ir atitiktį kvalifikacijos reikalavimams</w:t>
      </w:r>
      <w:r>
        <w:rPr>
          <w:b/>
          <w:bCs/>
          <w:sz w:val="24"/>
          <w:szCs w:val="24"/>
        </w:rPr>
        <w:t xml:space="preserve"> </w:t>
      </w:r>
      <w:r w:rsidRPr="005206EB">
        <w:rPr>
          <w:b/>
          <w:sz w:val="24"/>
          <w:szCs w:val="24"/>
        </w:rPr>
        <w:t>patvirtinančių dokumentų</w:t>
      </w:r>
      <w:r w:rsidRPr="005206EB">
        <w:rPr>
          <w:sz w:val="24"/>
          <w:szCs w:val="24"/>
        </w:rPr>
        <w:t xml:space="preserve"> </w:t>
      </w:r>
      <w:r w:rsidRPr="005206EB">
        <w:rPr>
          <w:b/>
          <w:bCs/>
          <w:sz w:val="24"/>
          <w:szCs w:val="24"/>
        </w:rPr>
        <w:t>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5206EB">
        <w:rPr>
          <w:rFonts w:eastAsia="Calibri"/>
          <w:b/>
          <w:sz w:val="24"/>
          <w:szCs w:val="24"/>
        </w:rPr>
        <w:t xml:space="preserve">Vadovaujantis Viešųjų pirkimų tarnybos direktoriaus 2022 m. gruodžio 30 d. įsakymu Nr. 1S-240 patvirtintomis </w:t>
      </w:r>
      <w:hyperlink r:id="rId16" w:history="1">
        <w:r w:rsidRPr="005206EB">
          <w:rPr>
            <w:rFonts w:eastAsia="Calibri"/>
            <w:b/>
            <w:sz w:val="24"/>
            <w:szCs w:val="24"/>
          </w:rPr>
          <w:t>Pasiūlymo patikslinimo, papildymo ar paaiškinimo taisyklėmis</w:t>
        </w:r>
      </w:hyperlink>
      <w:r w:rsidRPr="005206EB">
        <w:rPr>
          <w:rFonts w:eastAsia="Calibri"/>
          <w:b/>
          <w:sz w:val="24"/>
          <w:szCs w:val="24"/>
        </w:rPr>
        <w:t>, pašalinimo pagrindų nebuvimą įrodančių dokumentų patikslinimas, papildymas ar paaiškinimas dėl to paties klausimo atliekamas vieną kartą.</w:t>
      </w:r>
      <w:r w:rsidRPr="005206EB">
        <w:rPr>
          <w:rFonts w:eastAsia="Calibri"/>
          <w:b/>
          <w:bCs/>
          <w:sz w:val="24"/>
          <w:szCs w:val="24"/>
        </w:rPr>
        <w:t xml:space="preserve"> </w:t>
      </w:r>
      <w:r w:rsidRPr="005206EB">
        <w:rPr>
          <w:iCs/>
          <w:sz w:val="24"/>
          <w:szCs w:val="24"/>
        </w:rPr>
        <w:t xml:space="preserve">Dokumentai dėl tiekėjo kvalifikacijos </w:t>
      </w:r>
      <w:r w:rsidRPr="005206EB">
        <w:rPr>
          <w:spacing w:val="2"/>
          <w:sz w:val="24"/>
          <w:szCs w:val="24"/>
        </w:rPr>
        <w:t>reikalavimų</w:t>
      </w:r>
      <w:r w:rsidRPr="005206EB">
        <w:rPr>
          <w:bCs/>
          <w:sz w:val="24"/>
          <w:szCs w:val="24"/>
        </w:rPr>
        <w:t xml:space="preserve"> </w:t>
      </w:r>
      <w:r w:rsidRPr="005206EB">
        <w:rPr>
          <w:iCs/>
          <w:sz w:val="24"/>
          <w:szCs w:val="24"/>
        </w:rPr>
        <w:t xml:space="preserve">bus priimtini po pasiūlymų pateikimo termino pabaigos, tačiau </w:t>
      </w:r>
      <w:r w:rsidRPr="005206EB">
        <w:rPr>
          <w:b/>
          <w:bCs/>
          <w:iCs/>
          <w:sz w:val="24"/>
          <w:szCs w:val="24"/>
        </w:rPr>
        <w:t>tiekėjo kvalifikacija turi būti įgyta iki pasiūlymų pateikimo termino pabaigos</w:t>
      </w:r>
      <w:r w:rsidRPr="005206EB">
        <w:rPr>
          <w:iCs/>
          <w:sz w:val="24"/>
          <w:szCs w:val="24"/>
        </w:rPr>
        <w:t>:</w:t>
      </w:r>
    </w:p>
    <w:p w14:paraId="34918B2C" w14:textId="3C1F6A9C" w:rsidR="00665F9E" w:rsidRPr="000A1387"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0A1387" w:rsidRPr="00031EB2" w14:paraId="00AB94BA" w14:textId="77777777" w:rsidTr="005962BB">
        <w:tc>
          <w:tcPr>
            <w:tcW w:w="1134" w:type="dxa"/>
            <w:shd w:val="clear" w:color="auto" w:fill="F2F2F2"/>
            <w:vAlign w:val="center"/>
          </w:tcPr>
          <w:p w14:paraId="27002364" w14:textId="77777777" w:rsidR="000A1387" w:rsidRPr="00031EB2" w:rsidRDefault="000A1387" w:rsidP="005962BB">
            <w:pPr>
              <w:jc w:val="center"/>
              <w:rPr>
                <w:b/>
              </w:rPr>
            </w:pPr>
            <w:r w:rsidRPr="00031EB2">
              <w:rPr>
                <w:b/>
              </w:rPr>
              <w:t>Eil. Nr.</w:t>
            </w:r>
          </w:p>
        </w:tc>
        <w:tc>
          <w:tcPr>
            <w:tcW w:w="4253" w:type="dxa"/>
            <w:shd w:val="clear" w:color="auto" w:fill="F2F2F2"/>
            <w:vAlign w:val="center"/>
          </w:tcPr>
          <w:p w14:paraId="4B5A7E08" w14:textId="77777777" w:rsidR="000A1387" w:rsidRPr="00031EB2" w:rsidRDefault="000A1387" w:rsidP="005962BB">
            <w:pPr>
              <w:jc w:val="center"/>
              <w:rPr>
                <w:b/>
              </w:rPr>
            </w:pPr>
            <w:r w:rsidRPr="00031EB2">
              <w:rPr>
                <w:b/>
              </w:rPr>
              <w:t>Tiekėjų pašalinimo pagrindai</w:t>
            </w:r>
          </w:p>
        </w:tc>
        <w:tc>
          <w:tcPr>
            <w:tcW w:w="4252" w:type="dxa"/>
            <w:shd w:val="clear" w:color="auto" w:fill="F2F2F2"/>
            <w:vAlign w:val="center"/>
          </w:tcPr>
          <w:p w14:paraId="69A1D66A" w14:textId="77777777" w:rsidR="000A1387" w:rsidRPr="00031EB2" w:rsidRDefault="000A1387" w:rsidP="005962BB">
            <w:pPr>
              <w:jc w:val="center"/>
              <w:rPr>
                <w:b/>
              </w:rPr>
            </w:pPr>
            <w:r w:rsidRPr="00031EB2">
              <w:rPr>
                <w:b/>
              </w:rPr>
              <w:t>Pašalinimo pagrindų nebuvimą įrodantys dokumentai</w:t>
            </w:r>
          </w:p>
        </w:tc>
      </w:tr>
      <w:tr w:rsidR="000A1387" w:rsidRPr="00031EB2" w14:paraId="3A3FF0EA" w14:textId="77777777" w:rsidTr="005962BB">
        <w:tc>
          <w:tcPr>
            <w:tcW w:w="1134" w:type="dxa"/>
          </w:tcPr>
          <w:p w14:paraId="51754C7B" w14:textId="77777777" w:rsidR="000A1387" w:rsidRPr="00031EB2" w:rsidRDefault="000A1387" w:rsidP="005962BB">
            <w:pPr>
              <w:jc w:val="both"/>
            </w:pPr>
            <w:r w:rsidRPr="00031EB2">
              <w:t>1</w:t>
            </w:r>
            <w:r>
              <w:t>7</w:t>
            </w:r>
            <w:r w:rsidRPr="00031EB2">
              <w:t>.1.1.</w:t>
            </w:r>
          </w:p>
        </w:tc>
        <w:tc>
          <w:tcPr>
            <w:tcW w:w="4253" w:type="dxa"/>
          </w:tcPr>
          <w:p w14:paraId="1C03EB45" w14:textId="77777777" w:rsidR="000A1387" w:rsidRPr="00031EB2" w:rsidRDefault="000A1387" w:rsidP="005962BB">
            <w:pPr>
              <w:jc w:val="both"/>
            </w:pPr>
            <w:r w:rsidRPr="00031EB2">
              <w:t>Tiekėjas arba jo atsakingas asmuo, nurodytas Viešųjų pirkimų įstatymo 46 straipsnio 2 dalies 2 punkte, nuteistas už šią nusikalstamą veiką:</w:t>
            </w:r>
          </w:p>
          <w:p w14:paraId="5D657A2D" w14:textId="77777777" w:rsidR="000A1387" w:rsidRPr="00031EB2" w:rsidRDefault="000A1387" w:rsidP="005962BB">
            <w:pPr>
              <w:jc w:val="both"/>
            </w:pPr>
            <w:r w:rsidRPr="00031EB2">
              <w:t>1) dalyvavimą nusikalstamame susivienijime, jo organizavimą ar vadovavimą jam;</w:t>
            </w:r>
          </w:p>
          <w:p w14:paraId="190CEE76" w14:textId="77777777" w:rsidR="000A1387" w:rsidRPr="00031EB2" w:rsidRDefault="000A1387" w:rsidP="005962BB">
            <w:pPr>
              <w:jc w:val="both"/>
            </w:pPr>
            <w:r w:rsidRPr="00031EB2">
              <w:t>2) kyšininkavimą, prekybą poveikiu, papirkimą;</w:t>
            </w:r>
          </w:p>
          <w:p w14:paraId="2024DDBD" w14:textId="77777777" w:rsidR="000A1387" w:rsidRPr="00031EB2" w:rsidRDefault="000A1387" w:rsidP="005962BB">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031EB2">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415B7054" w14:textId="77777777" w:rsidR="000A1387" w:rsidRPr="00031EB2" w:rsidRDefault="000A1387" w:rsidP="005962BB">
            <w:pPr>
              <w:jc w:val="both"/>
            </w:pPr>
            <w:r w:rsidRPr="00031EB2">
              <w:t>4) nusikalstamą bankrotą;</w:t>
            </w:r>
          </w:p>
          <w:p w14:paraId="6BF12A18" w14:textId="77777777" w:rsidR="000A1387" w:rsidRPr="00031EB2" w:rsidRDefault="000A1387" w:rsidP="005962BB">
            <w:pPr>
              <w:jc w:val="both"/>
            </w:pPr>
            <w:r w:rsidRPr="00031EB2">
              <w:t>5) teroristinį ir su teroristine veikla susijusį nusikaltimą;</w:t>
            </w:r>
          </w:p>
          <w:p w14:paraId="1DE8C3EC" w14:textId="77777777" w:rsidR="000A1387" w:rsidRPr="00031EB2" w:rsidRDefault="000A1387" w:rsidP="005962BB">
            <w:pPr>
              <w:jc w:val="both"/>
            </w:pPr>
            <w:r w:rsidRPr="00031EB2">
              <w:t>6) nusikalstamu būdu gauto turto legalizavimą;</w:t>
            </w:r>
          </w:p>
          <w:p w14:paraId="05B0E91D" w14:textId="77777777" w:rsidR="000A1387" w:rsidRPr="00031EB2" w:rsidRDefault="000A1387" w:rsidP="005962BB">
            <w:pPr>
              <w:jc w:val="both"/>
            </w:pPr>
            <w:r w:rsidRPr="00031EB2">
              <w:t>7) prekybą žmonėmis, vaiko pirkimą arba pardavimą;</w:t>
            </w:r>
          </w:p>
          <w:p w14:paraId="6EEBAFBC" w14:textId="77777777" w:rsidR="000A1387" w:rsidRPr="00031EB2" w:rsidRDefault="000A1387" w:rsidP="005962BB">
            <w:pPr>
              <w:jc w:val="both"/>
            </w:pPr>
            <w:r w:rsidRPr="00031EB2">
              <w:t>8) kitos valstybės tiekėjo atliktą nusikaltimą, apibrėžtą Direktyvos 2014/24/ES 57 straipsnio 1 dalyje išvardytus Europos Sąjungos teisės aktus įgyvendinančiuose kitų valstybių teisės aktuose.</w:t>
            </w:r>
          </w:p>
          <w:p w14:paraId="62C1B3F5" w14:textId="77777777" w:rsidR="000A1387" w:rsidRPr="00031EB2" w:rsidRDefault="000A1387" w:rsidP="005962BB">
            <w:pPr>
              <w:jc w:val="both"/>
            </w:pPr>
          </w:p>
          <w:p w14:paraId="3C21B72A" w14:textId="77777777" w:rsidR="000A1387" w:rsidRPr="00031EB2" w:rsidRDefault="000A1387" w:rsidP="005962BB">
            <w:pPr>
              <w:jc w:val="both"/>
            </w:pPr>
            <w:r w:rsidRPr="00031EB2">
              <w:t>Laikoma, kad tiekėjas arba jo atsakingas asmuo nuteistas už aukščiau nurodytą nusikalstamą veiką, kai dėl:</w:t>
            </w:r>
          </w:p>
          <w:p w14:paraId="747C9514" w14:textId="77777777" w:rsidR="000A1387" w:rsidRPr="00031EB2" w:rsidRDefault="000A1387" w:rsidP="005962BB">
            <w:pPr>
              <w:jc w:val="both"/>
            </w:pPr>
            <w:r w:rsidRPr="00031EB2">
              <w:t>1) tiekėjo, kuris yra fizinis asmuo, per pastaruosius 5 metus buvo priimtas ir įsiteisėjęs apkaltinamasis teismo nuosprendis ir šis asmuo turi neišnykusį ar nepanaikintą teistumą;</w:t>
            </w:r>
          </w:p>
          <w:p w14:paraId="6A7023C3" w14:textId="77777777" w:rsidR="000A1387" w:rsidRPr="00031EB2" w:rsidRDefault="000A1387" w:rsidP="005962BB">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18E7A6" w14:textId="77777777" w:rsidR="000A1387" w:rsidRPr="00C35CAD" w:rsidRDefault="000A1387" w:rsidP="005962BB">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357BB627" w14:textId="77777777" w:rsidR="000A1387" w:rsidRPr="00031EB2" w:rsidRDefault="000A1387" w:rsidP="005962BB">
            <w:pPr>
              <w:jc w:val="both"/>
              <w:rPr>
                <w:rFonts w:eastAsia="Yu Mincho"/>
              </w:rPr>
            </w:pPr>
            <w:r>
              <w:rPr>
                <w:rFonts w:eastAsia="Yu Mincho"/>
              </w:rPr>
              <w:lastRenderedPageBreak/>
              <w:t>I</w:t>
            </w:r>
            <w:r w:rsidRPr="00031EB2">
              <w:rPr>
                <w:rFonts w:eastAsia="Yu Mincho"/>
              </w:rPr>
              <w:t>š Lietuvoje įsteigtų subjektų reikalaujama:</w:t>
            </w:r>
          </w:p>
          <w:p w14:paraId="6607D0E7" w14:textId="77777777" w:rsidR="000A1387" w:rsidRPr="00031EB2" w:rsidRDefault="000A1387" w:rsidP="008728AB">
            <w:pPr>
              <w:numPr>
                <w:ilvl w:val="0"/>
                <w:numId w:val="3"/>
              </w:numPr>
              <w:ind w:left="314"/>
              <w:jc w:val="both"/>
              <w:rPr>
                <w:rFonts w:eastAsia="Yu Mincho"/>
                <w:b/>
                <w:bCs/>
              </w:rPr>
            </w:pPr>
            <w:r w:rsidRPr="00031EB2">
              <w:rPr>
                <w:rFonts w:eastAsia="Yu Mincho"/>
              </w:rPr>
              <w:t>išrašo iš teismo sprendimo arba</w:t>
            </w:r>
          </w:p>
          <w:p w14:paraId="54E62CD8" w14:textId="77777777" w:rsidR="000A1387" w:rsidRPr="00031EB2" w:rsidRDefault="000A1387" w:rsidP="008728AB">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1D534F22" w14:textId="77777777" w:rsidR="000A1387" w:rsidRPr="00031EB2" w:rsidRDefault="000A1387" w:rsidP="008728AB">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200F9E13" w14:textId="77777777" w:rsidR="000A1387" w:rsidRPr="00031EB2" w:rsidRDefault="000A1387" w:rsidP="005962BB">
            <w:pPr>
              <w:jc w:val="both"/>
              <w:rPr>
                <w:rFonts w:eastAsia="Yu Mincho"/>
              </w:rPr>
            </w:pPr>
          </w:p>
          <w:p w14:paraId="123006C3" w14:textId="77777777" w:rsidR="000A1387" w:rsidRPr="00031EB2" w:rsidRDefault="000A1387" w:rsidP="005962BB">
            <w:pPr>
              <w:jc w:val="both"/>
              <w:rPr>
                <w:rFonts w:eastAsia="Yu Mincho"/>
              </w:rPr>
            </w:pPr>
            <w:r>
              <w:rPr>
                <w:rFonts w:eastAsia="Yu Mincho"/>
              </w:rPr>
              <w:t>I</w:t>
            </w:r>
            <w:r w:rsidRPr="00031EB2">
              <w:rPr>
                <w:rFonts w:eastAsia="Yu Mincho"/>
              </w:rPr>
              <w:t>š ne Lietuvoje įsteigtų subjektų reikalaujama:</w:t>
            </w:r>
          </w:p>
          <w:p w14:paraId="578021BB" w14:textId="77777777" w:rsidR="000A1387" w:rsidRPr="00031EB2" w:rsidRDefault="000A1387" w:rsidP="008728AB">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699AFA4B" w14:textId="77777777" w:rsidR="000A1387" w:rsidRPr="00031EB2" w:rsidRDefault="000A1387" w:rsidP="005962BB">
            <w:pPr>
              <w:jc w:val="both"/>
              <w:rPr>
                <w:b/>
                <w:bCs/>
              </w:rPr>
            </w:pPr>
          </w:p>
          <w:p w14:paraId="7980F6A5" w14:textId="77777777" w:rsidR="000A1387" w:rsidRPr="00031EB2" w:rsidRDefault="000A1387" w:rsidP="005962BB">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63830B41" w14:textId="77777777" w:rsidR="000A1387" w:rsidRPr="00031EB2" w:rsidRDefault="000A1387" w:rsidP="005962BB">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553AB6F" w14:textId="77777777" w:rsidR="000A1387" w:rsidRPr="00031EB2" w:rsidRDefault="000A1387" w:rsidP="005962BB">
            <w:pPr>
              <w:shd w:val="clear" w:color="auto" w:fill="FFFFFF"/>
              <w:jc w:val="both"/>
              <w:rPr>
                <w:lang w:eastAsia="lt-LT"/>
              </w:rPr>
            </w:pPr>
          </w:p>
          <w:p w14:paraId="65E48D99" w14:textId="77777777" w:rsidR="000A1387" w:rsidRPr="00031EB2" w:rsidRDefault="000A1387" w:rsidP="005962BB">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0C192357" w14:textId="77777777" w:rsidR="000A1387" w:rsidRPr="00031EB2" w:rsidRDefault="000A1387" w:rsidP="005962BB">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3B6D84A4" w14:textId="77777777" w:rsidR="000A1387" w:rsidRDefault="000A1387" w:rsidP="005962BB">
            <w:pPr>
              <w:jc w:val="both"/>
            </w:pPr>
          </w:p>
          <w:p w14:paraId="73865EB8" w14:textId="77777777" w:rsidR="000A1387" w:rsidRDefault="000A1387" w:rsidP="005962BB">
            <w:pPr>
              <w:jc w:val="both"/>
              <w:rPr>
                <w:i/>
                <w:iCs/>
              </w:rPr>
            </w:pPr>
            <w:r w:rsidRPr="00031EB2">
              <w:rPr>
                <w:i/>
                <w:iCs/>
              </w:rPr>
              <w:t>Pateikiami skenuoti dokumentai elektronine forma ar pasirašyti el. parašu.</w:t>
            </w:r>
          </w:p>
          <w:p w14:paraId="04EC9C34" w14:textId="77777777" w:rsidR="000A1387" w:rsidRDefault="000A1387" w:rsidP="005962BB">
            <w:pPr>
              <w:jc w:val="both"/>
              <w:rPr>
                <w:i/>
                <w:iCs/>
              </w:rPr>
            </w:pPr>
          </w:p>
          <w:p w14:paraId="043124FA" w14:textId="77777777" w:rsidR="000A1387" w:rsidRDefault="000A1387" w:rsidP="005962BB">
            <w:pPr>
              <w:jc w:val="both"/>
              <w:rPr>
                <w:rFonts w:eastAsia="Yu Mincho"/>
                <w:b/>
                <w:bCs/>
              </w:rPr>
            </w:pPr>
            <w:r>
              <w:rPr>
                <w:rFonts w:eastAsia="Yu Mincho"/>
                <w:b/>
                <w:bCs/>
              </w:rPr>
              <w:t>PASTABA:</w:t>
            </w:r>
          </w:p>
          <w:p w14:paraId="6C643321" w14:textId="77777777" w:rsidR="000A1387" w:rsidRPr="00C35CAD" w:rsidRDefault="000A1387" w:rsidP="005962BB">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5B0A6E8D" w14:textId="77777777" w:rsidR="000A1387" w:rsidRPr="00031EB2" w:rsidRDefault="000A1387" w:rsidP="005962BB">
            <w:pPr>
              <w:jc w:val="both"/>
              <w:rPr>
                <w:i/>
              </w:rPr>
            </w:pPr>
          </w:p>
        </w:tc>
      </w:tr>
      <w:tr w:rsidR="000A1387" w:rsidRPr="00031EB2" w14:paraId="06D9348E" w14:textId="77777777" w:rsidTr="005962BB">
        <w:tc>
          <w:tcPr>
            <w:tcW w:w="1134" w:type="dxa"/>
          </w:tcPr>
          <w:p w14:paraId="420A04BE" w14:textId="77777777" w:rsidR="000A1387" w:rsidRPr="00031EB2" w:rsidRDefault="000A1387" w:rsidP="005962BB">
            <w:pPr>
              <w:jc w:val="both"/>
            </w:pPr>
            <w:r w:rsidRPr="00031EB2">
              <w:lastRenderedPageBreak/>
              <w:t>1</w:t>
            </w:r>
            <w:r>
              <w:t>7</w:t>
            </w:r>
            <w:r w:rsidRPr="00031EB2">
              <w:t>.1.2.</w:t>
            </w:r>
          </w:p>
        </w:tc>
        <w:tc>
          <w:tcPr>
            <w:tcW w:w="4253" w:type="dxa"/>
          </w:tcPr>
          <w:p w14:paraId="1564CEA8" w14:textId="77777777" w:rsidR="000A1387" w:rsidRPr="00031EB2" w:rsidRDefault="000A1387" w:rsidP="005962BB">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5758D082" w14:textId="77777777" w:rsidR="000A1387" w:rsidRPr="00031EB2" w:rsidRDefault="000A1387" w:rsidP="005962BB">
            <w:pPr>
              <w:jc w:val="both"/>
            </w:pPr>
          </w:p>
          <w:p w14:paraId="0543DE07" w14:textId="77777777" w:rsidR="000A1387" w:rsidRPr="00031EB2" w:rsidRDefault="000A1387" w:rsidP="005962BB">
            <w:pPr>
              <w:jc w:val="both"/>
            </w:pPr>
            <w:r w:rsidRPr="00031EB2">
              <w:t>Laikoma, kad tiekėjas nuteistas už aukščiau nurodytą nusikalstamą veiką, kai dėl:</w:t>
            </w:r>
          </w:p>
          <w:p w14:paraId="17A95B02" w14:textId="77777777" w:rsidR="000A1387" w:rsidRPr="00031EB2" w:rsidRDefault="000A1387" w:rsidP="005962BB">
            <w:pPr>
              <w:jc w:val="both"/>
            </w:pPr>
            <w:r w:rsidRPr="00031EB2">
              <w:t>1) tiekėjo, kuris yra fizinis asmuo, per pastaruosius 5 metus buvo priimtas ir įsiteisėjęs apkaltinamasis teismo nuosprendis ir šis asmuo turi neišnykusį ar nepanaikintą teistumą;</w:t>
            </w:r>
          </w:p>
          <w:p w14:paraId="57151280" w14:textId="77777777" w:rsidR="000A1387" w:rsidRPr="00031EB2" w:rsidRDefault="000A1387" w:rsidP="005962BB">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5E7389DF" w14:textId="77777777" w:rsidR="000A1387" w:rsidRPr="00031EB2" w:rsidRDefault="000A1387" w:rsidP="005962BB">
            <w:pPr>
              <w:jc w:val="both"/>
            </w:pPr>
          </w:p>
          <w:p w14:paraId="117D13E5" w14:textId="77777777" w:rsidR="000A1387" w:rsidRPr="00031EB2" w:rsidRDefault="000A1387" w:rsidP="005962BB">
            <w:pPr>
              <w:jc w:val="both"/>
            </w:pPr>
            <w:r w:rsidRPr="00031EB2">
              <w:t>Tačiau ši nuostata netaikoma, jeigu:</w:t>
            </w:r>
          </w:p>
          <w:p w14:paraId="0670F08B" w14:textId="77777777" w:rsidR="000A1387" w:rsidRPr="00031EB2" w:rsidRDefault="000A1387" w:rsidP="005962BB">
            <w:pPr>
              <w:jc w:val="both"/>
            </w:pPr>
            <w:r w:rsidRPr="00031EB2">
              <w:t>1) Tiekėjas yra įsipareigojęs sumokėti mokesčius, įskaitant socialinio draudimo įmokas ir dėl to laikomas jau įvykdžiusiu šioje dalyje nurodytus įsipareigojimus;</w:t>
            </w:r>
          </w:p>
          <w:p w14:paraId="35C8A863" w14:textId="77777777" w:rsidR="000A1387" w:rsidRPr="00031EB2" w:rsidRDefault="000A1387" w:rsidP="005962BB">
            <w:pPr>
              <w:jc w:val="both"/>
            </w:pPr>
            <w:r w:rsidRPr="00031EB2">
              <w:t>2) Įsiskolinimo suma neviršija 50 EUR;</w:t>
            </w:r>
          </w:p>
          <w:p w14:paraId="6DF0B807" w14:textId="77777777" w:rsidR="000A1387" w:rsidRPr="00031EB2" w:rsidRDefault="000A1387" w:rsidP="005962BB">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031EB2">
              <w:lastRenderedPageBreak/>
              <w:t>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6D0CB1F" w14:textId="77777777" w:rsidR="000A1387" w:rsidRPr="00031EB2" w:rsidRDefault="000A1387" w:rsidP="005962BB">
            <w:pPr>
              <w:jc w:val="both"/>
            </w:pPr>
          </w:p>
          <w:p w14:paraId="530D315D" w14:textId="77777777" w:rsidR="000A1387" w:rsidRPr="00031EB2" w:rsidRDefault="000A1387" w:rsidP="005962BB">
            <w:pPr>
              <w:jc w:val="both"/>
            </w:pPr>
          </w:p>
          <w:p w14:paraId="3C2B931A" w14:textId="77777777" w:rsidR="000A1387" w:rsidRPr="00031EB2" w:rsidRDefault="000A1387" w:rsidP="005962BB">
            <w:pPr>
              <w:jc w:val="both"/>
            </w:pPr>
          </w:p>
        </w:tc>
        <w:tc>
          <w:tcPr>
            <w:tcW w:w="4252" w:type="dxa"/>
          </w:tcPr>
          <w:p w14:paraId="6EB72FDF" w14:textId="77777777" w:rsidR="000A1387" w:rsidRPr="0068041F" w:rsidRDefault="000A1387" w:rsidP="005962BB">
            <w:pPr>
              <w:jc w:val="both"/>
              <w:rPr>
                <w:iCs/>
              </w:rPr>
            </w:pPr>
            <w:r w:rsidRPr="0068041F">
              <w:rPr>
                <w:iCs/>
              </w:rPr>
              <w:lastRenderedPageBreak/>
              <w:t>1) Dėl įsipareigojimų, susijusių su mokesčių mokėjimu, įvykdymo iš Lietuvoje įsteigtų subjektų prašoma:</w:t>
            </w:r>
          </w:p>
          <w:p w14:paraId="04B47FA4" w14:textId="77777777" w:rsidR="000A1387" w:rsidRPr="0068041F" w:rsidRDefault="000A1387" w:rsidP="005962BB">
            <w:pPr>
              <w:jc w:val="both"/>
              <w:rPr>
                <w:iCs/>
              </w:rPr>
            </w:pPr>
          </w:p>
          <w:p w14:paraId="1B917359" w14:textId="77777777" w:rsidR="000A1387" w:rsidRPr="0068041F" w:rsidRDefault="000A1387" w:rsidP="005962BB">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3602DCB9" w14:textId="77777777" w:rsidR="000A1387" w:rsidRPr="0068041F" w:rsidRDefault="000A1387" w:rsidP="005962BB">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26DA724F" w14:textId="77777777" w:rsidR="000A1387" w:rsidRPr="0068041F" w:rsidRDefault="000A1387" w:rsidP="005962BB">
            <w:pPr>
              <w:jc w:val="both"/>
              <w:rPr>
                <w:iCs/>
              </w:rPr>
            </w:pPr>
          </w:p>
          <w:p w14:paraId="25601705" w14:textId="77777777" w:rsidR="000A1387" w:rsidRPr="0068041F" w:rsidRDefault="000A1387" w:rsidP="005962BB">
            <w:pPr>
              <w:jc w:val="both"/>
              <w:rPr>
                <w:iCs/>
              </w:rPr>
            </w:pPr>
            <w:r w:rsidRPr="0068041F">
              <w:rPr>
                <w:iCs/>
              </w:rPr>
              <w:t>Iš ne Lietuvoje įsteigtų subjektų reikalaujama:</w:t>
            </w:r>
          </w:p>
          <w:p w14:paraId="725FD7E1" w14:textId="77777777" w:rsidR="000A1387" w:rsidRPr="0068041F" w:rsidRDefault="000A1387" w:rsidP="005962BB">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61E9D45D" w14:textId="77777777" w:rsidR="000A1387" w:rsidRPr="0068041F" w:rsidRDefault="000A1387" w:rsidP="005962BB">
            <w:pPr>
              <w:jc w:val="both"/>
              <w:rPr>
                <w:iCs/>
              </w:rPr>
            </w:pPr>
          </w:p>
          <w:p w14:paraId="6284D6EA" w14:textId="77777777" w:rsidR="000A1387" w:rsidRPr="0068041F" w:rsidRDefault="000A1387" w:rsidP="005962BB">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1D35B4C3" w14:textId="77777777" w:rsidR="000A1387" w:rsidRPr="0068041F" w:rsidRDefault="000A1387" w:rsidP="005962BB">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306469F1" w14:textId="77777777" w:rsidR="000A1387" w:rsidRPr="0068041F" w:rsidRDefault="000A1387" w:rsidP="005962BB">
            <w:pPr>
              <w:jc w:val="both"/>
              <w:rPr>
                <w:i/>
              </w:rPr>
            </w:pPr>
          </w:p>
          <w:p w14:paraId="174118DF" w14:textId="77777777" w:rsidR="000A1387" w:rsidRPr="0068041F" w:rsidRDefault="000A1387" w:rsidP="005962BB">
            <w:pPr>
              <w:jc w:val="both"/>
              <w:rPr>
                <w:i/>
              </w:rPr>
            </w:pPr>
            <w:r w:rsidRPr="0068041F">
              <w:rPr>
                <w:i/>
              </w:rPr>
              <w:t xml:space="preserve">Jei tiekėjas dokumentus pateikia kartu su pasiūlymu, nurodyti dokumentai turi būti išduoti ne anksčiau kaip 120 dienų iki paskutinės pasiūlymų pateikimo dienos (pasiūlymų pateikimo paskutinė diena neįskaičiuojama). Jei dokumentas </w:t>
            </w:r>
            <w:r w:rsidRPr="0068041F">
              <w:rPr>
                <w:i/>
              </w:rPr>
              <w:lastRenderedPageBreak/>
              <w:t>išduotas anksčiau, tačiau jame nurodytas galiojimo terminas ilgesnis nei paskutinės pasiūlymų pateikimo dienos terminas, toks dokumentas jo galiojimo laikotarpiu yra priimtinas.</w:t>
            </w:r>
          </w:p>
          <w:p w14:paraId="3763E014" w14:textId="77777777" w:rsidR="000A1387" w:rsidRPr="0068041F" w:rsidRDefault="000A1387" w:rsidP="005962BB">
            <w:pPr>
              <w:jc w:val="both"/>
              <w:rPr>
                <w:iCs/>
              </w:rPr>
            </w:pPr>
          </w:p>
          <w:p w14:paraId="0D983A88" w14:textId="77777777" w:rsidR="000A1387" w:rsidRPr="0068041F" w:rsidRDefault="000A1387" w:rsidP="005962BB">
            <w:pPr>
              <w:jc w:val="both"/>
              <w:rPr>
                <w:iCs/>
              </w:rPr>
            </w:pPr>
            <w:r w:rsidRPr="0068041F">
              <w:rPr>
                <w:iCs/>
              </w:rPr>
              <w:t>2) Dėl įsipareigojimų, susijusių su socialinio draudimo įmokų mokėjimu, įvykdymo iš Lietuvoje įsteigtų subjektų prašoma:</w:t>
            </w:r>
          </w:p>
          <w:p w14:paraId="240A3006" w14:textId="77777777" w:rsidR="000A1387" w:rsidRPr="0068041F" w:rsidRDefault="000A1387" w:rsidP="005962BB">
            <w:pPr>
              <w:jc w:val="both"/>
              <w:rPr>
                <w:iCs/>
              </w:rPr>
            </w:pPr>
            <w:r w:rsidRPr="0068041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35E12DFF" w14:textId="77777777" w:rsidR="000A1387" w:rsidRPr="0068041F" w:rsidRDefault="000A1387" w:rsidP="005962BB">
            <w:pPr>
              <w:jc w:val="both"/>
              <w:rPr>
                <w:i/>
              </w:rPr>
            </w:pPr>
          </w:p>
          <w:p w14:paraId="1AAE64FC" w14:textId="77777777" w:rsidR="000A1387" w:rsidRPr="0068041F" w:rsidRDefault="000A1387" w:rsidP="005962BB">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w:t>
            </w:r>
            <w:r w:rsidRPr="0068041F">
              <w:rPr>
                <w:i/>
              </w:rPr>
              <w:lastRenderedPageBreak/>
              <w:t>nustatyta tvarka išduotą dokumentą, patvirtinantį jungtinius kompetentingų institucijų tvarkomus duomenis.</w:t>
            </w:r>
          </w:p>
          <w:p w14:paraId="2F64C6C1" w14:textId="77777777" w:rsidR="000A1387" w:rsidRPr="0068041F" w:rsidRDefault="000A1387" w:rsidP="005962BB">
            <w:pPr>
              <w:jc w:val="both"/>
              <w:rPr>
                <w:i/>
              </w:rPr>
            </w:pPr>
          </w:p>
          <w:p w14:paraId="48299E39" w14:textId="77777777" w:rsidR="000A1387" w:rsidRPr="0068041F" w:rsidRDefault="000A1387" w:rsidP="005962BB">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FA7CED0" w14:textId="77777777" w:rsidR="000A1387" w:rsidRPr="0068041F" w:rsidRDefault="000A1387" w:rsidP="005962BB">
            <w:pPr>
              <w:jc w:val="both"/>
              <w:rPr>
                <w:i/>
              </w:rPr>
            </w:pPr>
          </w:p>
          <w:p w14:paraId="63B60728" w14:textId="77777777" w:rsidR="000A1387" w:rsidRPr="0068041F" w:rsidRDefault="000A1387" w:rsidP="005962BB">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3D84A3" w14:textId="77777777" w:rsidR="000A1387" w:rsidRPr="0068041F" w:rsidRDefault="000A1387" w:rsidP="005962BB">
            <w:pPr>
              <w:jc w:val="both"/>
              <w:rPr>
                <w:iCs/>
              </w:rPr>
            </w:pPr>
          </w:p>
          <w:p w14:paraId="28164BC4" w14:textId="77777777" w:rsidR="000A1387" w:rsidRPr="0068041F" w:rsidRDefault="000A1387" w:rsidP="005962BB">
            <w:pPr>
              <w:jc w:val="both"/>
              <w:rPr>
                <w:iCs/>
              </w:rPr>
            </w:pPr>
            <w:r w:rsidRPr="0068041F">
              <w:rPr>
                <w:iCs/>
              </w:rPr>
              <w:t>Iš ne Lietuvoje įsteigtų subjektų reikalaujama:</w:t>
            </w:r>
          </w:p>
          <w:p w14:paraId="7A655CEA" w14:textId="77777777" w:rsidR="000A1387" w:rsidRPr="0068041F" w:rsidRDefault="000A1387" w:rsidP="005962BB">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1DAA7E7C" w14:textId="77777777" w:rsidR="000A1387" w:rsidRPr="0068041F" w:rsidRDefault="000A1387" w:rsidP="005962BB">
            <w:pPr>
              <w:jc w:val="both"/>
              <w:rPr>
                <w:iCs/>
              </w:rPr>
            </w:pPr>
          </w:p>
          <w:p w14:paraId="30C33017" w14:textId="77777777" w:rsidR="000A1387" w:rsidRPr="0068041F" w:rsidRDefault="000A1387" w:rsidP="005962BB">
            <w:pPr>
              <w:jc w:val="both"/>
              <w:rPr>
                <w:iCs/>
              </w:rPr>
            </w:pPr>
            <w:r w:rsidRPr="0068041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4B18C26A" w14:textId="77777777" w:rsidR="000A1387" w:rsidRPr="0068041F" w:rsidRDefault="000A1387" w:rsidP="005962BB">
            <w:pPr>
              <w:jc w:val="both"/>
              <w:rPr>
                <w:i/>
              </w:rPr>
            </w:pPr>
          </w:p>
          <w:p w14:paraId="0FE7311B" w14:textId="77777777" w:rsidR="000A1387" w:rsidRPr="0068041F" w:rsidRDefault="000A1387" w:rsidP="005962BB">
            <w:pPr>
              <w:jc w:val="both"/>
              <w:rPr>
                <w:i/>
              </w:rPr>
            </w:pPr>
            <w:r w:rsidRPr="0068041F">
              <w:rPr>
                <w:i/>
              </w:rPr>
              <w:t xml:space="preserve">Jei tiekėjas dokumentus pateikia kartu su pasiūlymu, nurodyti dokumentai turi būti išduoti ne anksčiau kaip 120 dienų iki </w:t>
            </w:r>
            <w:r w:rsidRPr="0068041F">
              <w:rPr>
                <w:i/>
              </w:rPr>
              <w:lastRenderedPageBreak/>
              <w:t>paskutinės pasiūlymų pateikimo dienos (pasiūlymų pateikimo paskutinė diena neįskaičiuojama).</w:t>
            </w:r>
          </w:p>
          <w:p w14:paraId="33538F0F" w14:textId="77777777" w:rsidR="000A1387" w:rsidRPr="0068041F" w:rsidRDefault="000A1387" w:rsidP="005962BB">
            <w:pPr>
              <w:jc w:val="both"/>
              <w:rPr>
                <w:i/>
              </w:rPr>
            </w:pPr>
          </w:p>
          <w:p w14:paraId="27A3F968" w14:textId="77777777" w:rsidR="000A1387" w:rsidRPr="0068041F" w:rsidRDefault="000A1387" w:rsidP="005962BB">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8A3E525" w14:textId="77777777" w:rsidR="000A1387" w:rsidRPr="0068041F" w:rsidRDefault="000A1387" w:rsidP="005962BB">
            <w:pPr>
              <w:jc w:val="both"/>
              <w:rPr>
                <w:i/>
              </w:rPr>
            </w:pPr>
          </w:p>
          <w:p w14:paraId="229A9888" w14:textId="77777777" w:rsidR="000A1387" w:rsidRPr="0068041F" w:rsidRDefault="000A1387" w:rsidP="005962BB">
            <w:pPr>
              <w:jc w:val="both"/>
              <w:rPr>
                <w:i/>
              </w:rPr>
            </w:pPr>
            <w:r w:rsidRPr="0068041F">
              <w:rPr>
                <w:i/>
              </w:rPr>
              <w:t>Pateikiami skenuoti dokumentai elektronine forma ar pasirašyti el. parašu.</w:t>
            </w:r>
          </w:p>
          <w:p w14:paraId="1FDA55F3" w14:textId="77777777" w:rsidR="000A1387" w:rsidRPr="0068041F" w:rsidRDefault="000A1387" w:rsidP="005962BB">
            <w:pPr>
              <w:jc w:val="both"/>
              <w:rPr>
                <w:i/>
              </w:rPr>
            </w:pPr>
          </w:p>
          <w:p w14:paraId="16201C21" w14:textId="77777777" w:rsidR="000A1387" w:rsidRPr="0068041F" w:rsidRDefault="000A1387" w:rsidP="005962BB">
            <w:pPr>
              <w:jc w:val="both"/>
              <w:rPr>
                <w:b/>
                <w:bCs/>
                <w:iCs/>
              </w:rPr>
            </w:pPr>
            <w:r w:rsidRPr="0068041F">
              <w:rPr>
                <w:b/>
                <w:bCs/>
                <w:iCs/>
              </w:rPr>
              <w:t xml:space="preserve">PASTABA: </w:t>
            </w:r>
          </w:p>
          <w:p w14:paraId="68E3D116" w14:textId="77777777" w:rsidR="000A1387" w:rsidRPr="00031EB2" w:rsidRDefault="000A1387" w:rsidP="005962BB">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0A1387" w:rsidRPr="00031EB2" w14:paraId="71FAF5A3" w14:textId="77777777" w:rsidTr="005962BB">
        <w:tc>
          <w:tcPr>
            <w:tcW w:w="1134" w:type="dxa"/>
          </w:tcPr>
          <w:p w14:paraId="55C1CCDA" w14:textId="77777777" w:rsidR="000A1387" w:rsidRPr="00031EB2" w:rsidRDefault="000A1387" w:rsidP="005962BB">
            <w:pPr>
              <w:jc w:val="both"/>
            </w:pPr>
            <w:r w:rsidRPr="00031EB2">
              <w:lastRenderedPageBreak/>
              <w:t>1</w:t>
            </w:r>
            <w:r>
              <w:t>7</w:t>
            </w:r>
            <w:r w:rsidRPr="00031EB2">
              <w:t>.1.3.</w:t>
            </w:r>
          </w:p>
        </w:tc>
        <w:tc>
          <w:tcPr>
            <w:tcW w:w="4253" w:type="dxa"/>
          </w:tcPr>
          <w:p w14:paraId="06DCB9EA" w14:textId="77777777" w:rsidR="000A1387" w:rsidRPr="00031EB2" w:rsidRDefault="000A1387" w:rsidP="005962BB">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5CD4FD01"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0ECC4568" w14:textId="77777777" w:rsidTr="005962BB">
        <w:tc>
          <w:tcPr>
            <w:tcW w:w="1134" w:type="dxa"/>
          </w:tcPr>
          <w:p w14:paraId="43AE6C18" w14:textId="77777777" w:rsidR="000A1387" w:rsidRPr="00031EB2" w:rsidRDefault="000A1387" w:rsidP="005962BB">
            <w:pPr>
              <w:jc w:val="both"/>
            </w:pPr>
            <w:r w:rsidRPr="00031EB2">
              <w:t>1</w:t>
            </w:r>
            <w:r>
              <w:t>7</w:t>
            </w:r>
            <w:r w:rsidRPr="00031EB2">
              <w:t>.1.4.</w:t>
            </w:r>
          </w:p>
        </w:tc>
        <w:tc>
          <w:tcPr>
            <w:tcW w:w="4253" w:type="dxa"/>
          </w:tcPr>
          <w:p w14:paraId="1575B48E" w14:textId="77777777" w:rsidR="000A1387" w:rsidRPr="00031EB2" w:rsidRDefault="000A1387" w:rsidP="005962BB">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5F9C6B46"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7CEC5090" w14:textId="77777777" w:rsidTr="005962BB">
        <w:tc>
          <w:tcPr>
            <w:tcW w:w="1134" w:type="dxa"/>
          </w:tcPr>
          <w:p w14:paraId="4D8F6C9D" w14:textId="77777777" w:rsidR="000A1387" w:rsidRPr="00031EB2" w:rsidRDefault="000A1387" w:rsidP="005962BB">
            <w:pPr>
              <w:jc w:val="both"/>
            </w:pPr>
            <w:r w:rsidRPr="00031EB2">
              <w:t>1</w:t>
            </w:r>
            <w:r>
              <w:t>7</w:t>
            </w:r>
            <w:r w:rsidRPr="00031EB2">
              <w:t>.1.5.</w:t>
            </w:r>
          </w:p>
        </w:tc>
        <w:tc>
          <w:tcPr>
            <w:tcW w:w="4253" w:type="dxa"/>
          </w:tcPr>
          <w:p w14:paraId="1246A7F7" w14:textId="77777777" w:rsidR="000A1387" w:rsidRPr="00031EB2" w:rsidRDefault="000A1387" w:rsidP="005962BB">
            <w:pPr>
              <w:jc w:val="both"/>
            </w:pPr>
            <w:r w:rsidRPr="00031EB2">
              <w:t>Pažeista konkurencija, kaip nustatyta Viešųjų pirkimų įstatymo 27 straipsnio 3 ir 4 dalyse, ir atitinkamos padėties negalima ištaisyti.</w:t>
            </w:r>
          </w:p>
        </w:tc>
        <w:tc>
          <w:tcPr>
            <w:tcW w:w="4252" w:type="dxa"/>
          </w:tcPr>
          <w:p w14:paraId="3BA67BE8"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054B4A55" w14:textId="77777777" w:rsidTr="005962BB">
        <w:tc>
          <w:tcPr>
            <w:tcW w:w="1134" w:type="dxa"/>
          </w:tcPr>
          <w:p w14:paraId="10DBA9FD" w14:textId="77777777" w:rsidR="000A1387" w:rsidRPr="00031EB2" w:rsidRDefault="000A1387" w:rsidP="005962BB">
            <w:pPr>
              <w:jc w:val="both"/>
            </w:pPr>
            <w:r w:rsidRPr="00031EB2">
              <w:t>1</w:t>
            </w:r>
            <w:r>
              <w:t>7</w:t>
            </w:r>
            <w:r w:rsidRPr="00031EB2">
              <w:t>.1.6.</w:t>
            </w:r>
          </w:p>
        </w:tc>
        <w:tc>
          <w:tcPr>
            <w:tcW w:w="4253" w:type="dxa"/>
          </w:tcPr>
          <w:p w14:paraId="5615042F" w14:textId="77777777" w:rsidR="000A1387" w:rsidRPr="00031EB2" w:rsidRDefault="000A1387" w:rsidP="005962BB">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w:t>
            </w:r>
            <w:r w:rsidRPr="00031EB2">
              <w:lastRenderedPageBreak/>
              <w:t xml:space="preserve">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F4E5E88" w14:textId="77777777" w:rsidR="000A1387" w:rsidRPr="00031EB2" w:rsidRDefault="000A1387" w:rsidP="005962BB">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7C8D70FA" w14:textId="77777777" w:rsidR="000A1387" w:rsidRPr="00031EB2" w:rsidRDefault="000A1387" w:rsidP="005962BB">
            <w:pPr>
              <w:jc w:val="both"/>
            </w:pPr>
            <w:r w:rsidRPr="00031EB2">
              <w:lastRenderedPageBreak/>
              <w:t>Iš Lietuvoje įsteigtų subjektų įrodančių dokumentų nereikalaujama. Užtenka pateikto EBVPD.</w:t>
            </w:r>
          </w:p>
          <w:p w14:paraId="59342479"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40682753" w14:textId="77777777" w:rsidR="000A1387" w:rsidRPr="00031EB2" w:rsidRDefault="000A1387" w:rsidP="005962BB">
            <w:pPr>
              <w:jc w:val="both"/>
              <w:rPr>
                <w:rFonts w:eastAsia="Yu Mincho"/>
                <w:bCs/>
              </w:rPr>
            </w:pPr>
          </w:p>
          <w:p w14:paraId="76B96E2B" w14:textId="77777777" w:rsidR="000A1387" w:rsidRPr="00031EB2" w:rsidRDefault="00EF0608" w:rsidP="005962BB">
            <w:pPr>
              <w:jc w:val="both"/>
            </w:pPr>
            <w:hyperlink r:id="rId17" w:history="1">
              <w:r w:rsidR="000A1387" w:rsidRPr="00B936B7">
                <w:rPr>
                  <w:rStyle w:val="Hipersaitas"/>
                </w:rPr>
                <w:t>https://vpt.lrv.lt/lt/nuorodos/kiti-duomenys/powerbi/melaginga-informacija-pateikusiu-tiekeju-sarasas-3/</w:t>
              </w:r>
            </w:hyperlink>
            <w:r w:rsidR="000A1387">
              <w:t xml:space="preserve"> </w:t>
            </w:r>
            <w:r w:rsidR="000A1387" w:rsidRPr="00031EB2">
              <w:t xml:space="preserve"> </w:t>
            </w:r>
          </w:p>
          <w:p w14:paraId="42C471B7" w14:textId="77777777" w:rsidR="000A1387" w:rsidRPr="00031EB2" w:rsidRDefault="00EF0608" w:rsidP="005962BB">
            <w:pPr>
              <w:jc w:val="both"/>
            </w:pPr>
            <w:hyperlink r:id="rId18" w:history="1"/>
          </w:p>
        </w:tc>
      </w:tr>
      <w:tr w:rsidR="000A1387" w:rsidRPr="00031EB2" w14:paraId="1914F326" w14:textId="77777777" w:rsidTr="005962BB">
        <w:tc>
          <w:tcPr>
            <w:tcW w:w="1134" w:type="dxa"/>
          </w:tcPr>
          <w:p w14:paraId="346F51FB" w14:textId="77777777" w:rsidR="000A1387" w:rsidRPr="00031EB2" w:rsidRDefault="000A1387" w:rsidP="005962BB">
            <w:pPr>
              <w:jc w:val="both"/>
            </w:pPr>
            <w:r w:rsidRPr="00031EB2">
              <w:lastRenderedPageBreak/>
              <w:t>1</w:t>
            </w:r>
            <w:r>
              <w:t>7</w:t>
            </w:r>
            <w:r w:rsidRPr="00031EB2">
              <w:t xml:space="preserve">.1.7. </w:t>
            </w:r>
          </w:p>
        </w:tc>
        <w:tc>
          <w:tcPr>
            <w:tcW w:w="4253" w:type="dxa"/>
          </w:tcPr>
          <w:p w14:paraId="2DA8DF61" w14:textId="77777777" w:rsidR="000A1387" w:rsidRPr="00031EB2" w:rsidRDefault="000A1387" w:rsidP="005962BB">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28E53DF" w14:textId="77777777" w:rsidR="000A1387" w:rsidRPr="00031EB2" w:rsidRDefault="000A1387" w:rsidP="005962BB">
            <w:pPr>
              <w:jc w:val="both"/>
            </w:pPr>
            <w:r w:rsidRPr="00031EB2">
              <w:t>Iš Lietuvoje įsteigtų subjektų įrodančių dokumentų nereikalaujama. Užtenka pateikto EBVPD.</w:t>
            </w:r>
          </w:p>
          <w:p w14:paraId="69345E5D" w14:textId="77777777" w:rsidR="000A1387" w:rsidRPr="00031EB2" w:rsidRDefault="000A1387" w:rsidP="005962BB">
            <w:pPr>
              <w:jc w:val="both"/>
            </w:pPr>
          </w:p>
        </w:tc>
      </w:tr>
      <w:tr w:rsidR="000A1387" w:rsidRPr="00031EB2" w14:paraId="68D5A439" w14:textId="77777777" w:rsidTr="005962BB">
        <w:tc>
          <w:tcPr>
            <w:tcW w:w="1134" w:type="dxa"/>
          </w:tcPr>
          <w:p w14:paraId="53C0B8B8" w14:textId="77777777" w:rsidR="000A1387" w:rsidRPr="00031EB2" w:rsidRDefault="000A1387" w:rsidP="005962BB">
            <w:pPr>
              <w:jc w:val="both"/>
            </w:pPr>
            <w:r w:rsidRPr="00031EB2">
              <w:t>1</w:t>
            </w:r>
            <w:r>
              <w:t>7</w:t>
            </w:r>
            <w:r w:rsidRPr="00031EB2">
              <w:t>.1.8.</w:t>
            </w:r>
          </w:p>
        </w:tc>
        <w:tc>
          <w:tcPr>
            <w:tcW w:w="4253" w:type="dxa"/>
          </w:tcPr>
          <w:p w14:paraId="237B425D" w14:textId="77777777" w:rsidR="000A1387" w:rsidRPr="00031EB2" w:rsidRDefault="000A1387" w:rsidP="005962BB">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w:t>
            </w:r>
            <w:r w:rsidRPr="00031EB2">
              <w:rPr>
                <w:rFonts w:cstheme="minorHAnsi"/>
              </w:rPr>
              <w:lastRenderedPageBreak/>
              <w:t xml:space="preserve">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ADA341" w14:textId="77777777" w:rsidR="000A1387" w:rsidRPr="00031EB2" w:rsidRDefault="000A1387" w:rsidP="005962BB">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025CDAAB" w14:textId="77777777" w:rsidR="000A1387" w:rsidRPr="00031EB2" w:rsidRDefault="000A1387" w:rsidP="005962BB">
            <w:pPr>
              <w:jc w:val="both"/>
            </w:pPr>
            <w:r w:rsidRPr="00031EB2">
              <w:lastRenderedPageBreak/>
              <w:t>Iš Lietuvoje įsteigtų subjektų įrodančių dokumentų nereikalaujama. Užtenka pateikto EBVPD.</w:t>
            </w:r>
          </w:p>
          <w:p w14:paraId="3F3D94BC" w14:textId="77777777" w:rsidR="000A1387" w:rsidRPr="00031EB2" w:rsidRDefault="000A1387" w:rsidP="005962BB">
            <w:pPr>
              <w:jc w:val="both"/>
            </w:pPr>
          </w:p>
          <w:p w14:paraId="387FB622"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w:t>
            </w:r>
            <w:r w:rsidRPr="00031EB2">
              <w:rPr>
                <w:rFonts w:eastAsia="Yu Mincho"/>
                <w:bCs/>
              </w:rPr>
              <w:lastRenderedPageBreak/>
              <w:t xml:space="preserve">punkte nurodytu pašalinimo pagrindu, gali būti atsižvelgiama į pagal Viešųjų pirkimų įstatymo 91 straipsnį skelbiamą informaciją: </w:t>
            </w:r>
          </w:p>
          <w:p w14:paraId="167B0BEC" w14:textId="77777777" w:rsidR="000A1387" w:rsidRPr="00031EB2" w:rsidRDefault="000A1387" w:rsidP="005962BB">
            <w:pPr>
              <w:jc w:val="both"/>
              <w:rPr>
                <w:rFonts w:eastAsia="Yu Mincho"/>
              </w:rPr>
            </w:pPr>
          </w:p>
          <w:p w14:paraId="098520D9" w14:textId="77777777" w:rsidR="000A1387" w:rsidRDefault="00EF0608" w:rsidP="005962BB">
            <w:pPr>
              <w:jc w:val="both"/>
            </w:pPr>
            <w:hyperlink r:id="rId19" w:history="1">
              <w:r w:rsidR="000A1387">
                <w:rPr>
                  <w:rStyle w:val="Hipersaitas"/>
                </w:rPr>
                <w:t>Nepatikimi tiekėjai - Viešųjų pirkimų tarnyba (</w:t>
              </w:r>
              <w:proofErr w:type="spellStart"/>
              <w:r w:rsidR="000A1387">
                <w:rPr>
                  <w:rStyle w:val="Hipersaitas"/>
                </w:rPr>
                <w:t>lrv.lt</w:t>
              </w:r>
              <w:proofErr w:type="spellEnd"/>
              <w:r w:rsidR="000A1387">
                <w:rPr>
                  <w:rStyle w:val="Hipersaitas"/>
                </w:rPr>
                <w:t>)</w:t>
              </w:r>
            </w:hyperlink>
          </w:p>
          <w:p w14:paraId="5349DC94" w14:textId="77777777" w:rsidR="000A1387" w:rsidRPr="00031EB2" w:rsidRDefault="000A1387" w:rsidP="005962BB">
            <w:pPr>
              <w:jc w:val="both"/>
              <w:rPr>
                <w:rFonts w:eastAsia="Yu Mincho"/>
              </w:rPr>
            </w:pPr>
          </w:p>
          <w:p w14:paraId="539FF900" w14:textId="77777777" w:rsidR="000A1387" w:rsidRPr="00031EB2" w:rsidRDefault="00EF0608" w:rsidP="005962BB">
            <w:pPr>
              <w:jc w:val="both"/>
            </w:pPr>
            <w:hyperlink r:id="rId20" w:history="1">
              <w:r w:rsidR="000A1387">
                <w:rPr>
                  <w:rStyle w:val="Hipersaitas"/>
                </w:rPr>
                <w:t>Nepatikimų koncesininkų sąrašas - Viešųjų pirkimų tarnyba (</w:t>
              </w:r>
              <w:proofErr w:type="spellStart"/>
              <w:r w:rsidR="000A1387">
                <w:rPr>
                  <w:rStyle w:val="Hipersaitas"/>
                </w:rPr>
                <w:t>lrv.lt</w:t>
              </w:r>
              <w:proofErr w:type="spellEnd"/>
              <w:r w:rsidR="000A1387">
                <w:rPr>
                  <w:rStyle w:val="Hipersaitas"/>
                </w:rPr>
                <w:t>)</w:t>
              </w:r>
            </w:hyperlink>
          </w:p>
          <w:p w14:paraId="3B2049AB" w14:textId="77777777" w:rsidR="000A1387" w:rsidRPr="00031EB2" w:rsidRDefault="000A1387" w:rsidP="005962BB">
            <w:pPr>
              <w:jc w:val="both"/>
            </w:pPr>
          </w:p>
          <w:p w14:paraId="60B708B3" w14:textId="77777777" w:rsidR="000A1387" w:rsidRPr="00031EB2" w:rsidRDefault="000A1387" w:rsidP="005962BB">
            <w:pPr>
              <w:jc w:val="both"/>
            </w:pPr>
          </w:p>
        </w:tc>
      </w:tr>
      <w:tr w:rsidR="000A1387" w:rsidRPr="00031EB2" w:rsidDel="005335F4" w14:paraId="378AB899" w14:textId="77777777" w:rsidTr="005962BB">
        <w:tc>
          <w:tcPr>
            <w:tcW w:w="1134" w:type="dxa"/>
          </w:tcPr>
          <w:p w14:paraId="670A1FCE" w14:textId="77777777" w:rsidR="000A1387" w:rsidRPr="00031EB2" w:rsidDel="005335F4" w:rsidRDefault="000A1387" w:rsidP="005962BB">
            <w:pPr>
              <w:jc w:val="both"/>
            </w:pPr>
            <w:r w:rsidRPr="00031EB2">
              <w:lastRenderedPageBreak/>
              <w:t>1</w:t>
            </w:r>
            <w:r>
              <w:t>7</w:t>
            </w:r>
            <w:r w:rsidRPr="00031EB2">
              <w:t>.1.9.</w:t>
            </w:r>
          </w:p>
        </w:tc>
        <w:tc>
          <w:tcPr>
            <w:tcW w:w="4253" w:type="dxa"/>
          </w:tcPr>
          <w:p w14:paraId="0A7320C5" w14:textId="77777777" w:rsidR="000A1387" w:rsidRPr="00031EB2" w:rsidDel="005335F4" w:rsidRDefault="000A1387" w:rsidP="005962BB">
            <w:pPr>
              <w:jc w:val="both"/>
            </w:pPr>
            <w:r w:rsidRPr="00031EB2">
              <w:t>Tiekėjas yra padaręs rimtą profesinį pažeidimą, dėl kurio perkančioji organizacija abejoja tiekėjo sąžiningumu, kai jis</w:t>
            </w:r>
            <w:bookmarkStart w:id="14" w:name="part_030e6c6c64ba4f96a23474e439d1b80c"/>
            <w:bookmarkEnd w:id="14"/>
            <w:r w:rsidRPr="00031EB2">
              <w:t xml:space="preserve"> yra padaręs finansinės atskaitomybės ir audito teisės aktų pažeidimą ir nuo jo padarymo dienos praėjo mažiau kaip vieni metai.</w:t>
            </w:r>
          </w:p>
        </w:tc>
        <w:tc>
          <w:tcPr>
            <w:tcW w:w="4252" w:type="dxa"/>
          </w:tcPr>
          <w:p w14:paraId="7DBCCD80" w14:textId="77777777" w:rsidR="000A1387" w:rsidRPr="00031EB2" w:rsidRDefault="000A1387" w:rsidP="005962BB">
            <w:pPr>
              <w:jc w:val="both"/>
            </w:pPr>
            <w:r w:rsidRPr="00031EB2">
              <w:t>Iš Lietuvoje įsteigtų subjektų įrodančių dokumentų nereikalaujama. Užtenka pateikto EBVPD.</w:t>
            </w:r>
          </w:p>
          <w:p w14:paraId="4F24A095" w14:textId="77777777" w:rsidR="000A1387" w:rsidRPr="00031EB2" w:rsidRDefault="000A1387" w:rsidP="005962BB">
            <w:pPr>
              <w:jc w:val="both"/>
            </w:pPr>
          </w:p>
          <w:p w14:paraId="4B316259"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21" w:history="1">
              <w:r w:rsidRPr="00031EB2">
                <w:rPr>
                  <w:rStyle w:val="Hipersaitas"/>
                  <w:rFonts w:ascii="Times New Roman" w:hAnsi="Times New Roman"/>
                  <w:sz w:val="24"/>
                  <w:szCs w:val="24"/>
                </w:rPr>
                <w:t>https://www.registrucentras.lt/jar/p/index.php</w:t>
              </w:r>
            </w:hyperlink>
          </w:p>
          <w:p w14:paraId="4096D197"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74F35EDA" w14:textId="77777777" w:rsidR="000A1387" w:rsidRPr="00031EB2" w:rsidDel="005335F4" w:rsidRDefault="00EF0608" w:rsidP="005962BB">
            <w:pPr>
              <w:jc w:val="both"/>
            </w:pPr>
            <w:hyperlink r:id="rId22" w:history="1">
              <w:r w:rsidR="000A1387">
                <w:rPr>
                  <w:rStyle w:val="Hipersaitas"/>
                </w:rPr>
                <w:t xml:space="preserve">Finansinių ataskaitų nepateikimas gali tapti kliūtimi dalyvauti viešuosiuose </w:t>
              </w:r>
              <w:r w:rsidR="000A1387">
                <w:rPr>
                  <w:rStyle w:val="Hipersaitas"/>
                </w:rPr>
                <w:lastRenderedPageBreak/>
                <w:t>pirkimuose - Viešųjų pirkimų tarnyba (</w:t>
              </w:r>
              <w:proofErr w:type="spellStart"/>
              <w:r w:rsidR="000A1387">
                <w:rPr>
                  <w:rStyle w:val="Hipersaitas"/>
                </w:rPr>
                <w:t>lrv.lt</w:t>
              </w:r>
              <w:proofErr w:type="spellEnd"/>
              <w:r w:rsidR="000A1387">
                <w:rPr>
                  <w:rStyle w:val="Hipersaitas"/>
                </w:rPr>
                <w:t>)</w:t>
              </w:r>
            </w:hyperlink>
          </w:p>
        </w:tc>
      </w:tr>
      <w:tr w:rsidR="000A1387" w:rsidRPr="00031EB2" w:rsidDel="005335F4" w14:paraId="50ADE815" w14:textId="77777777" w:rsidTr="005962BB">
        <w:tc>
          <w:tcPr>
            <w:tcW w:w="1134" w:type="dxa"/>
          </w:tcPr>
          <w:p w14:paraId="5FD89288" w14:textId="77777777" w:rsidR="000A1387" w:rsidRPr="00031EB2" w:rsidDel="005335F4" w:rsidRDefault="000A1387" w:rsidP="005962BB">
            <w:pPr>
              <w:jc w:val="both"/>
            </w:pPr>
            <w:r w:rsidRPr="00031EB2">
              <w:lastRenderedPageBreak/>
              <w:t>1</w:t>
            </w:r>
            <w:r>
              <w:t>7</w:t>
            </w:r>
            <w:r w:rsidRPr="00031EB2">
              <w:t>.1.10.</w:t>
            </w:r>
          </w:p>
        </w:tc>
        <w:tc>
          <w:tcPr>
            <w:tcW w:w="4253" w:type="dxa"/>
          </w:tcPr>
          <w:p w14:paraId="127A5A27" w14:textId="77777777" w:rsidR="000A1387" w:rsidRPr="00031EB2" w:rsidDel="005335F4" w:rsidRDefault="000A1387" w:rsidP="005962BB">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7AE14F79" w14:textId="77777777" w:rsidR="000A1387" w:rsidRPr="00031EB2" w:rsidRDefault="000A1387" w:rsidP="005962BB">
            <w:pPr>
              <w:jc w:val="both"/>
            </w:pPr>
            <w:r w:rsidRPr="00031EB2">
              <w:t>Iš Lietuvoje įsteigtų subjektų įrodančių dokumentų nereikalaujama. Užtenka pateikto EBVPD.</w:t>
            </w:r>
          </w:p>
          <w:p w14:paraId="30B2D5D6" w14:textId="77777777" w:rsidR="000A1387" w:rsidRPr="00031EB2" w:rsidRDefault="000A1387" w:rsidP="005962BB">
            <w:pPr>
              <w:jc w:val="both"/>
            </w:pPr>
          </w:p>
          <w:p w14:paraId="57C23667" w14:textId="77777777" w:rsidR="000A1387" w:rsidRPr="00031EB2" w:rsidDel="005335F4" w:rsidRDefault="000A1387" w:rsidP="005962BB">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3">
              <w:r w:rsidRPr="00031EB2">
                <w:rPr>
                  <w:color w:val="0000FF"/>
                  <w:u w:val="single"/>
                </w:rPr>
                <w:t>https://www.vmi.lt/evmi/mokesciu-moketoju-informacija</w:t>
              </w:r>
            </w:hyperlink>
            <w:r w:rsidRPr="00031EB2">
              <w:t xml:space="preserve"> skelbiamą informaciją.</w:t>
            </w:r>
          </w:p>
        </w:tc>
      </w:tr>
      <w:tr w:rsidR="000A1387" w:rsidRPr="00031EB2" w:rsidDel="005335F4" w14:paraId="0F40D1D9" w14:textId="77777777" w:rsidTr="005962BB">
        <w:tc>
          <w:tcPr>
            <w:tcW w:w="1134" w:type="dxa"/>
          </w:tcPr>
          <w:p w14:paraId="3AAD3F3A" w14:textId="77777777" w:rsidR="000A1387" w:rsidRPr="00031EB2" w:rsidDel="005335F4" w:rsidRDefault="000A1387" w:rsidP="005962BB">
            <w:pPr>
              <w:jc w:val="both"/>
            </w:pPr>
            <w:r w:rsidRPr="00031EB2">
              <w:t>1</w:t>
            </w:r>
            <w:r>
              <w:t>7</w:t>
            </w:r>
            <w:r w:rsidRPr="00031EB2">
              <w:t>.1.11.</w:t>
            </w:r>
          </w:p>
        </w:tc>
        <w:tc>
          <w:tcPr>
            <w:tcW w:w="4253" w:type="dxa"/>
          </w:tcPr>
          <w:p w14:paraId="235F667E" w14:textId="77777777" w:rsidR="000A1387" w:rsidRPr="00031EB2" w:rsidDel="005335F4" w:rsidRDefault="000A1387" w:rsidP="005962BB">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1DEBC21F" w14:textId="77777777" w:rsidR="000A1387" w:rsidRPr="00031EB2" w:rsidRDefault="000A1387" w:rsidP="005962BB">
            <w:pPr>
              <w:jc w:val="both"/>
            </w:pPr>
            <w:r w:rsidRPr="00031EB2">
              <w:t>Iš Lietuvoje įsteigtų subjektų įrodančių dokumentų nereikalaujama. Užtenka pateikto EBVPD.</w:t>
            </w:r>
          </w:p>
          <w:p w14:paraId="7882EAA3" w14:textId="77777777" w:rsidR="000A1387" w:rsidRPr="00031EB2" w:rsidRDefault="000A1387" w:rsidP="005962BB">
            <w:pPr>
              <w:jc w:val="both"/>
            </w:pPr>
          </w:p>
          <w:p w14:paraId="51706514" w14:textId="77777777" w:rsidR="000A1387" w:rsidRPr="00031EB2" w:rsidRDefault="000A1387" w:rsidP="005962BB">
            <w:pPr>
              <w:jc w:val="both"/>
            </w:pPr>
            <w:r w:rsidRPr="00031EB2">
              <w:t xml:space="preserve">Priimant sprendimus dėl tiekėjo pašalinimo iš pirkimo procedūros šiame punkte nurodytu pašalinimo pagrindu, be kita ko, atsižvelgiama į nacionalinėje duomenų bazėje adresu: </w:t>
            </w:r>
          </w:p>
          <w:p w14:paraId="5FE27F77" w14:textId="77777777" w:rsidR="000A1387" w:rsidRPr="00031EB2" w:rsidDel="005335F4" w:rsidRDefault="00EF0608" w:rsidP="005962BB">
            <w:pPr>
              <w:jc w:val="both"/>
            </w:pPr>
            <w:hyperlink r:id="rId24" w:history="1">
              <w:r w:rsidR="000A1387" w:rsidRPr="00031EB2">
                <w:rPr>
                  <w:color w:val="0000FF"/>
                  <w:u w:val="single"/>
                </w:rPr>
                <w:t>https://kt.gov.lt/lt/atviri-duomenys/diskvalifikavimas-is-viesuju-</w:t>
              </w:r>
            </w:hyperlink>
            <w:r w:rsidR="000A1387" w:rsidRPr="00031EB2">
              <w:t xml:space="preserve"> pirkimu skelbiamą informaciją. </w:t>
            </w:r>
          </w:p>
        </w:tc>
      </w:tr>
      <w:tr w:rsidR="000A1387" w:rsidRPr="00031EB2" w:rsidDel="005335F4" w14:paraId="0A3733AE" w14:textId="77777777" w:rsidTr="005962BB">
        <w:tc>
          <w:tcPr>
            <w:tcW w:w="1134" w:type="dxa"/>
          </w:tcPr>
          <w:p w14:paraId="44BF2E99" w14:textId="77777777" w:rsidR="000A1387" w:rsidRPr="00031EB2" w:rsidDel="005335F4" w:rsidRDefault="000A1387" w:rsidP="005962BB">
            <w:pPr>
              <w:jc w:val="both"/>
            </w:pPr>
            <w:r w:rsidRPr="00031EB2">
              <w:t>1</w:t>
            </w:r>
            <w:r>
              <w:t>7</w:t>
            </w:r>
            <w:r w:rsidRPr="00031EB2">
              <w:t>.1.12.</w:t>
            </w:r>
          </w:p>
        </w:tc>
        <w:tc>
          <w:tcPr>
            <w:tcW w:w="4253" w:type="dxa"/>
          </w:tcPr>
          <w:p w14:paraId="756B8955" w14:textId="77777777" w:rsidR="000A1387" w:rsidRPr="00031EB2" w:rsidRDefault="000A1387" w:rsidP="005962BB">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807558" w14:textId="77777777" w:rsidR="000A1387" w:rsidRPr="00031EB2" w:rsidDel="005335F4" w:rsidRDefault="000A1387" w:rsidP="005962BB">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1022875D" w14:textId="77777777" w:rsidR="000A1387" w:rsidRPr="00031EB2" w:rsidRDefault="000A1387" w:rsidP="005962BB">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17AFBED3" w14:textId="77777777" w:rsidR="000A1387" w:rsidRPr="00031EB2" w:rsidRDefault="00EF0608" w:rsidP="005962BB">
            <w:pPr>
              <w:jc w:val="both"/>
              <w:rPr>
                <w:rFonts w:eastAsia="Yu Mincho"/>
                <w:bCs/>
              </w:rPr>
            </w:pPr>
            <w:hyperlink r:id="rId25" w:history="1">
              <w:r w:rsidR="000A1387" w:rsidRPr="00031EB2">
                <w:rPr>
                  <w:rFonts w:eastAsia="Yu Mincho"/>
                  <w:bCs/>
                  <w:color w:val="0000FF"/>
                  <w:u w:val="single"/>
                </w:rPr>
                <w:t>https://www.registrucentras.lt/jar/p/</w:t>
              </w:r>
            </w:hyperlink>
            <w:r w:rsidR="000A1387" w:rsidRPr="00031EB2">
              <w:rPr>
                <w:rFonts w:eastAsia="Yu Mincho"/>
                <w:bCs/>
              </w:rPr>
              <w:t xml:space="preserve">. </w:t>
            </w:r>
          </w:p>
          <w:p w14:paraId="4C38556E" w14:textId="77777777" w:rsidR="000A1387" w:rsidRPr="00031EB2" w:rsidRDefault="000A1387" w:rsidP="005962BB">
            <w:pPr>
              <w:jc w:val="both"/>
              <w:rPr>
                <w:rFonts w:ascii="Verdana" w:eastAsia="Yu Mincho" w:hAnsi="Verdana" w:cstheme="minorHAnsi"/>
                <w:b/>
                <w:bCs/>
                <w:sz w:val="22"/>
                <w:szCs w:val="22"/>
              </w:rPr>
            </w:pPr>
          </w:p>
          <w:p w14:paraId="28324051" w14:textId="77777777" w:rsidR="000A1387" w:rsidRPr="00031EB2" w:rsidRDefault="000A1387" w:rsidP="005962BB">
            <w:pPr>
              <w:jc w:val="both"/>
              <w:rPr>
                <w:rFonts w:eastAsia="Yu Mincho"/>
                <w:i/>
                <w:iCs/>
                <w:color w:val="000000" w:themeColor="text1"/>
              </w:rPr>
            </w:pPr>
            <w:r w:rsidRPr="00031EB2">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ADA37B9" w14:textId="77777777" w:rsidR="000A1387" w:rsidRPr="00031EB2" w:rsidRDefault="000A1387" w:rsidP="005962BB">
            <w:pPr>
              <w:jc w:val="both"/>
              <w:rPr>
                <w:rFonts w:ascii="Verdana" w:eastAsia="Yu Mincho" w:hAnsi="Verdana" w:cstheme="minorBidi"/>
                <w:sz w:val="22"/>
                <w:szCs w:val="22"/>
              </w:rPr>
            </w:pPr>
          </w:p>
          <w:p w14:paraId="109874F3" w14:textId="77777777" w:rsidR="000A1387" w:rsidRPr="00031EB2" w:rsidRDefault="000A1387" w:rsidP="005962BB">
            <w:pPr>
              <w:jc w:val="both"/>
              <w:rPr>
                <w:rFonts w:eastAsia="Yu Mincho"/>
                <w:b/>
                <w:bCs/>
              </w:rPr>
            </w:pPr>
            <w:r w:rsidRPr="00031EB2">
              <w:rPr>
                <w:rFonts w:eastAsia="Yu Mincho"/>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3CB3F5B" w14:textId="77777777" w:rsidR="000A1387" w:rsidRPr="00031EB2" w:rsidRDefault="000A1387" w:rsidP="005962BB">
            <w:pPr>
              <w:jc w:val="both"/>
            </w:pPr>
          </w:p>
          <w:p w14:paraId="674A5EEC" w14:textId="77777777" w:rsidR="000A1387" w:rsidRDefault="000A1387" w:rsidP="005962BB">
            <w:pPr>
              <w:jc w:val="both"/>
              <w:rPr>
                <w:i/>
                <w:iCs/>
              </w:rPr>
            </w:pPr>
            <w:r w:rsidRPr="00031EB2">
              <w:rPr>
                <w:i/>
                <w:iCs/>
              </w:rPr>
              <w:t>Pateikiami skenuoti dokumentai elektronine forma ar pasirašyti el. parašu.</w:t>
            </w:r>
          </w:p>
          <w:p w14:paraId="2B286DE9" w14:textId="77777777" w:rsidR="000A1387" w:rsidRDefault="000A1387" w:rsidP="005962BB">
            <w:pPr>
              <w:jc w:val="both"/>
              <w:rPr>
                <w:i/>
                <w:iCs/>
              </w:rPr>
            </w:pPr>
          </w:p>
          <w:p w14:paraId="490D45E2" w14:textId="77777777" w:rsidR="000A1387" w:rsidRPr="00782C01" w:rsidRDefault="000A1387" w:rsidP="005962BB">
            <w:pPr>
              <w:jc w:val="both"/>
              <w:rPr>
                <w:b/>
                <w:bCs/>
              </w:rPr>
            </w:pPr>
            <w:r w:rsidRPr="00782C01">
              <w:rPr>
                <w:b/>
                <w:bCs/>
              </w:rPr>
              <w:t>PASTABA</w:t>
            </w:r>
          </w:p>
          <w:p w14:paraId="1D3EB875" w14:textId="77777777" w:rsidR="000A1387" w:rsidRPr="00031EB2" w:rsidDel="005335F4" w:rsidRDefault="000A1387" w:rsidP="005962BB">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7D84E4B2" w14:textId="4F6F2C46" w:rsidR="006F55C0" w:rsidRPr="00ED28CA"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ED28CA">
        <w:rPr>
          <w:rFonts w:eastAsia="Calibri"/>
          <w:sz w:val="24"/>
          <w:szCs w:val="24"/>
        </w:rPr>
        <w:lastRenderedPageBreak/>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6E4683A3" w14:textId="3C2C612F" w:rsidR="006F55C0" w:rsidRPr="006F55C0"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2234F18A" w14:textId="6F9F3DE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6422EF35" w14:textId="78AA02A6"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003B6ADA" w:rsidRPr="003B6ADA">
        <w:rPr>
          <w:sz w:val="24"/>
          <w:szCs w:val="24"/>
        </w:rPr>
        <w:t>VPĮ</w:t>
      </w:r>
      <w:r w:rsidRPr="006F55C0">
        <w:rPr>
          <w:sz w:val="24"/>
          <w:szCs w:val="24"/>
        </w:rPr>
        <w:t xml:space="preserve"> 46 straipsnio 1, 2, 4 ir 6 dalyse nurodytų pašalinimo pagrindų laikotarpis, Perkančioji organizacija tiekėją iš pirkimo procedūros šalina teismo sprendime nurodytą laikotarpį.</w:t>
      </w:r>
    </w:p>
    <w:p w14:paraId="2B3FA750" w14:textId="4837DC05" w:rsidR="006F55C0" w:rsidRPr="005C01AE"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4402607C" w14:textId="1334134B" w:rsidR="006F55C0" w:rsidRPr="005C01AE"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rFonts w:eastAsia="Verdana"/>
          <w:sz w:val="24"/>
          <w:szCs w:val="24"/>
        </w:rPr>
        <w:t xml:space="preserve">Perkančioji organizacija, visų pirma, reikalauja tokios rūšies pažymų ir tokių </w:t>
      </w:r>
      <w:r w:rsidRPr="005C01AE">
        <w:rPr>
          <w:rFonts w:eastAsia="Verdana"/>
          <w:sz w:val="24"/>
          <w:szCs w:val="24"/>
        </w:rPr>
        <w:lastRenderedPageBreak/>
        <w:t>dokumentinių įrodymų formų, apie kuriuos pateikta informacija Europos Komisijos informacinėje dokumentų saugykloje „e-</w:t>
      </w:r>
      <w:proofErr w:type="spellStart"/>
      <w:r w:rsidRPr="005C01AE">
        <w:rPr>
          <w:rFonts w:eastAsia="Verdana"/>
          <w:sz w:val="24"/>
          <w:szCs w:val="24"/>
        </w:rPr>
        <w:t>Certis</w:t>
      </w:r>
      <w:proofErr w:type="spellEnd"/>
      <w:r w:rsidRPr="005C01AE">
        <w:rPr>
          <w:rFonts w:eastAsia="Verdana"/>
          <w:sz w:val="24"/>
          <w:szCs w:val="24"/>
        </w:rPr>
        <w:t>“.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informaciją Perkančioji organizacija pasitikrina „e-</w:t>
      </w:r>
      <w:proofErr w:type="spellStart"/>
      <w:r w:rsidRPr="005C01AE">
        <w:rPr>
          <w:sz w:val="24"/>
          <w:szCs w:val="24"/>
        </w:rPr>
        <w:t>Certis</w:t>
      </w:r>
      <w:proofErr w:type="spellEnd"/>
      <w:r w:rsidRPr="005C01AE">
        <w:rPr>
          <w:sz w:val="24"/>
          <w:szCs w:val="24"/>
        </w:rPr>
        <w:t xml:space="preserve">“, adresu </w:t>
      </w:r>
      <w:hyperlink r:id="rId26">
        <w:r w:rsidRPr="005C01AE">
          <w:rPr>
            <w:rStyle w:val="Hipersaitas"/>
            <w:rFonts w:eastAsia="Calibri"/>
            <w:sz w:val="24"/>
            <w:szCs w:val="24"/>
          </w:rPr>
          <w:t>https://ec.europa.eu/tools/ecertis/</w:t>
        </w:r>
      </w:hyperlink>
      <w:r w:rsidR="006F55C0" w:rsidRPr="005C01AE">
        <w:rPr>
          <w:sz w:val="24"/>
          <w:szCs w:val="24"/>
        </w:rPr>
        <w:t>.</w:t>
      </w:r>
    </w:p>
    <w:p w14:paraId="2A3C4645" w14:textId="77777777" w:rsidR="006F55C0" w:rsidRPr="005C01AE"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5609B02"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462782AE"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5C01AE"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3986B80A" w14:textId="7E77F9D9" w:rsidR="00344478"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3AC577F0" w:rsidR="0057621D" w:rsidRPr="00DB0389" w:rsidRDefault="00344478" w:rsidP="008728AB">
      <w:pPr>
        <w:pStyle w:val="Sraopastraipa"/>
        <w:numPr>
          <w:ilvl w:val="0"/>
          <w:numId w:val="5"/>
        </w:numPr>
        <w:tabs>
          <w:tab w:val="left" w:pos="1134"/>
          <w:tab w:val="left" w:pos="1276"/>
          <w:tab w:val="left" w:pos="1418"/>
        </w:tabs>
        <w:jc w:val="both"/>
        <w:rPr>
          <w:rFonts w:eastAsia="Calibri"/>
          <w:bCs/>
          <w:sz w:val="24"/>
          <w:szCs w:val="24"/>
        </w:rPr>
      </w:pPr>
      <w:r w:rsidRPr="00DB0389">
        <w:rPr>
          <w:rFonts w:eastAsia="Calibri"/>
          <w:bCs/>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DB0389" w14:paraId="1972CE3A" w14:textId="77777777" w:rsidTr="000A1387">
        <w:tc>
          <w:tcPr>
            <w:tcW w:w="704" w:type="dxa"/>
            <w:shd w:val="clear" w:color="auto" w:fill="F2F2F2"/>
            <w:vAlign w:val="center"/>
          </w:tcPr>
          <w:p w14:paraId="50524CE3" w14:textId="43C2C089" w:rsidR="00C53290" w:rsidRPr="00DB0389" w:rsidRDefault="00C53290" w:rsidP="00C53290">
            <w:pPr>
              <w:jc w:val="center"/>
              <w:rPr>
                <w:bCs/>
              </w:rPr>
            </w:pPr>
            <w:bookmarkStart w:id="15" w:name="_Hlk183780250"/>
            <w:r w:rsidRPr="00DB0389">
              <w:rPr>
                <w:bCs/>
              </w:rPr>
              <w:t>Eil. Nr.</w:t>
            </w:r>
          </w:p>
        </w:tc>
        <w:tc>
          <w:tcPr>
            <w:tcW w:w="4678" w:type="dxa"/>
            <w:shd w:val="clear" w:color="auto" w:fill="F2F2F2"/>
            <w:vAlign w:val="center"/>
          </w:tcPr>
          <w:p w14:paraId="005C70A4" w14:textId="266FEE0D" w:rsidR="00C53290" w:rsidRPr="00DB0389" w:rsidRDefault="00C53290" w:rsidP="00C53290">
            <w:pPr>
              <w:jc w:val="center"/>
              <w:rPr>
                <w:bCs/>
              </w:rPr>
            </w:pPr>
            <w:r w:rsidRPr="00DB0389">
              <w:rPr>
                <w:bCs/>
              </w:rPr>
              <w:t>Kvalifikacijos reikalavimai</w:t>
            </w:r>
          </w:p>
        </w:tc>
        <w:tc>
          <w:tcPr>
            <w:tcW w:w="4252" w:type="dxa"/>
            <w:shd w:val="clear" w:color="auto" w:fill="F2F2F2"/>
            <w:vAlign w:val="center"/>
          </w:tcPr>
          <w:p w14:paraId="755A04B0" w14:textId="03E3E5AE" w:rsidR="00C53290" w:rsidRPr="00DB0389" w:rsidRDefault="00C53290" w:rsidP="00C53290">
            <w:pPr>
              <w:jc w:val="center"/>
              <w:rPr>
                <w:bCs/>
              </w:rPr>
            </w:pPr>
            <w:r w:rsidRPr="00DB0389">
              <w:rPr>
                <w:bCs/>
              </w:rPr>
              <w:t>Kvalifikacijos atitikimą įrodantys dokumentai</w:t>
            </w:r>
          </w:p>
        </w:tc>
      </w:tr>
      <w:tr w:rsidR="00DB0389" w:rsidRPr="00031EB2" w14:paraId="2BAA0396" w14:textId="77777777" w:rsidTr="000A1387">
        <w:tc>
          <w:tcPr>
            <w:tcW w:w="704" w:type="dxa"/>
            <w:shd w:val="clear" w:color="auto" w:fill="auto"/>
          </w:tcPr>
          <w:p w14:paraId="41BC2A6B" w14:textId="5567ADEB" w:rsidR="00DB0389" w:rsidRDefault="00DB0389" w:rsidP="00FF3C9B">
            <w:pPr>
              <w:widowControl w:val="0"/>
            </w:pPr>
            <w:r>
              <w:t>18</w:t>
            </w:r>
            <w:r w:rsidRPr="00031EB2">
              <w:t>.</w:t>
            </w:r>
            <w:r>
              <w:t>1</w:t>
            </w:r>
            <w:r w:rsidRPr="00031EB2">
              <w:t>.</w:t>
            </w:r>
          </w:p>
        </w:tc>
        <w:tc>
          <w:tcPr>
            <w:tcW w:w="4678" w:type="dxa"/>
            <w:shd w:val="clear" w:color="auto" w:fill="auto"/>
          </w:tcPr>
          <w:p w14:paraId="562E341C" w14:textId="3746E96A" w:rsidR="00DB0389" w:rsidRPr="00DB0389" w:rsidRDefault="00DB0389" w:rsidP="00DB0389">
            <w:pPr>
              <w:autoSpaceDE w:val="0"/>
              <w:autoSpaceDN w:val="0"/>
              <w:adjustRightInd w:val="0"/>
              <w:jc w:val="both"/>
              <w:rPr>
                <w:rFonts w:eastAsiaTheme="minorHAnsi"/>
              </w:rPr>
            </w:pPr>
            <w:r w:rsidRPr="00DB0389">
              <w:rPr>
                <w:rFonts w:eastAsiaTheme="minorHAnsi"/>
              </w:rPr>
              <w:t xml:space="preserve">Tiekėjas turi turėti teisę būti ypatingojo statinio statybos rangovu </w:t>
            </w:r>
            <w:r w:rsidR="008811CE" w:rsidRPr="00E0507E">
              <w:rPr>
                <w:rFonts w:eastAsiaTheme="minorHAnsi"/>
              </w:rPr>
              <w:t>(</w:t>
            </w:r>
            <w:bookmarkStart w:id="16" w:name="_Hlk184041081"/>
            <w:r w:rsidR="008811CE" w:rsidRPr="008811CE">
              <w:rPr>
                <w:rFonts w:eastAsiaTheme="minorHAnsi"/>
              </w:rPr>
              <w:t xml:space="preserve">pastatai pagal paskirtį: gyvenamieji pastatai, pastatų paskirtis </w:t>
            </w:r>
            <w:r w:rsidR="00E0507E" w:rsidRPr="00DB0389">
              <w:rPr>
                <w:rFonts w:eastAsiaTheme="minorHAnsi"/>
              </w:rPr>
              <w:t>–</w:t>
            </w:r>
            <w:r w:rsidR="008811CE" w:rsidRPr="008811CE">
              <w:rPr>
                <w:rFonts w:eastAsiaTheme="minorHAnsi"/>
              </w:rPr>
              <w:t xml:space="preserve"> įvairių socialinių grupių</w:t>
            </w:r>
            <w:bookmarkEnd w:id="16"/>
            <w:r w:rsidR="008811CE">
              <w:rPr>
                <w:rFonts w:eastAsiaTheme="minorHAnsi"/>
              </w:rPr>
              <w:t>)</w:t>
            </w:r>
            <w:r w:rsidRPr="00DB0389">
              <w:rPr>
                <w:rFonts w:eastAsiaTheme="minorHAnsi"/>
              </w:rPr>
              <w:t>, statybos darbų sritys:</w:t>
            </w:r>
          </w:p>
          <w:p w14:paraId="4592007F" w14:textId="77777777" w:rsidR="00DB0389" w:rsidRPr="00DB0389" w:rsidRDefault="00DB0389" w:rsidP="00DB0389">
            <w:pPr>
              <w:autoSpaceDE w:val="0"/>
              <w:autoSpaceDN w:val="0"/>
              <w:adjustRightInd w:val="0"/>
              <w:jc w:val="both"/>
              <w:rPr>
                <w:rFonts w:eastAsiaTheme="minorHAnsi"/>
              </w:rPr>
            </w:pPr>
            <w:r w:rsidRPr="00DB0389">
              <w:rPr>
                <w:rFonts w:eastAsiaTheme="minorHAnsi"/>
              </w:rPr>
              <w:t>1) bendrieji statybos darbai:</w:t>
            </w:r>
          </w:p>
          <w:p w14:paraId="0D29D850" w14:textId="77777777" w:rsidR="00DB0389" w:rsidRPr="00DB0389" w:rsidRDefault="00DB0389" w:rsidP="00DB0389">
            <w:pPr>
              <w:autoSpaceDE w:val="0"/>
              <w:autoSpaceDN w:val="0"/>
              <w:adjustRightInd w:val="0"/>
              <w:jc w:val="both"/>
              <w:rPr>
                <w:rFonts w:eastAsiaTheme="minorHAnsi"/>
              </w:rPr>
            </w:pPr>
            <w:r w:rsidRPr="00DB0389">
              <w:rPr>
                <w:rFonts w:eastAsiaTheme="minorHAnsi"/>
              </w:rPr>
              <w:t>1.1. žemės darbai (statybos sklypo reljefo tvarkymas, pamatų duobių, iškasų, tranšėjų kasimas ir užpylimas);</w:t>
            </w:r>
          </w:p>
          <w:p w14:paraId="195C362E" w14:textId="77777777" w:rsidR="00DB0389" w:rsidRPr="00DB0389" w:rsidRDefault="00DB0389" w:rsidP="00DB0389">
            <w:pPr>
              <w:autoSpaceDE w:val="0"/>
              <w:autoSpaceDN w:val="0"/>
              <w:adjustRightInd w:val="0"/>
              <w:jc w:val="both"/>
              <w:rPr>
                <w:rFonts w:eastAsiaTheme="minorHAnsi"/>
              </w:rPr>
            </w:pPr>
            <w:r w:rsidRPr="00DB0389">
              <w:rPr>
                <w:rFonts w:eastAsiaTheme="minorHAnsi"/>
              </w:rPr>
              <w:t xml:space="preserve">1.2. statybinių konstrukcijų (gelžbetonio, betono, metalo, mūro) statyba ir montavimas; hidroizoliacija; stogų įrengimas; apdailos darbai; </w:t>
            </w:r>
          </w:p>
          <w:p w14:paraId="01973045" w14:textId="77777777" w:rsidR="00DB0389" w:rsidRPr="00DB0389" w:rsidRDefault="00DB0389" w:rsidP="00DB0389">
            <w:pPr>
              <w:autoSpaceDE w:val="0"/>
              <w:autoSpaceDN w:val="0"/>
              <w:adjustRightInd w:val="0"/>
              <w:jc w:val="both"/>
              <w:rPr>
                <w:rFonts w:eastAsiaTheme="minorHAnsi"/>
              </w:rPr>
            </w:pPr>
            <w:r w:rsidRPr="00DB0389">
              <w:rPr>
                <w:rFonts w:eastAsiaTheme="minorHAnsi"/>
              </w:rPr>
              <w:t>2) specialieji statybos darbai:</w:t>
            </w:r>
          </w:p>
          <w:p w14:paraId="20238B54" w14:textId="77777777" w:rsidR="00DB0389" w:rsidRPr="00DB0389" w:rsidRDefault="00DB0389" w:rsidP="00DB0389">
            <w:pPr>
              <w:autoSpaceDE w:val="0"/>
              <w:autoSpaceDN w:val="0"/>
              <w:adjustRightInd w:val="0"/>
              <w:jc w:val="both"/>
              <w:rPr>
                <w:rFonts w:eastAsiaTheme="minorHAnsi"/>
              </w:rPr>
            </w:pPr>
            <w:r w:rsidRPr="00DB0389">
              <w:rPr>
                <w:rFonts w:eastAsiaTheme="minorHAnsi"/>
              </w:rPr>
              <w:t>2.1 mechanikos darbai; statinio vandentiekio ir nuotekų šalinimo inžinerinių sistemų įrengimas; statinio šildymo, vėdinimo, oro kondicionavimo inžinerinių sistemų įrengimas;</w:t>
            </w:r>
          </w:p>
          <w:p w14:paraId="0EA4DB34" w14:textId="7C0A1690" w:rsidR="00DB0389" w:rsidRPr="00DB0389" w:rsidRDefault="00DB0389" w:rsidP="00DB0389">
            <w:pPr>
              <w:autoSpaceDE w:val="0"/>
              <w:autoSpaceDN w:val="0"/>
              <w:adjustRightInd w:val="0"/>
              <w:jc w:val="both"/>
              <w:rPr>
                <w:rFonts w:eastAsiaTheme="minorHAnsi"/>
              </w:rPr>
            </w:pPr>
            <w:r w:rsidRPr="00DB0389">
              <w:rPr>
                <w:rFonts w:eastAsiaTheme="minorHAnsi"/>
              </w:rPr>
              <w:t xml:space="preserve">2.2 elektrotechnikos darbai (statinio elektros inžinerinių sistemų įrengimas; statinio nuotolinio ryšio (telekomunikacijų) inžinerinių sistemų įrengimas; </w:t>
            </w:r>
            <w:r w:rsidR="008811CE" w:rsidRPr="00B7196D">
              <w:rPr>
                <w:rFonts w:eastAsiaTheme="minorHAnsi"/>
              </w:rPr>
              <w:t>statinio apsauginės signalizacijos, gaisrinės saugos inžinerinių sistemų įrengimas.</w:t>
            </w:r>
          </w:p>
          <w:p w14:paraId="6AB42635" w14:textId="657A1605" w:rsidR="00DB0389" w:rsidRPr="00EF7058" w:rsidRDefault="00DB0389" w:rsidP="00DB0389">
            <w:pPr>
              <w:autoSpaceDE w:val="0"/>
              <w:autoSpaceDN w:val="0"/>
              <w:adjustRightInd w:val="0"/>
              <w:jc w:val="both"/>
              <w:rPr>
                <w:rFonts w:eastAsiaTheme="minorHAnsi"/>
              </w:rPr>
            </w:pPr>
            <w:r w:rsidRPr="00DB0389">
              <w:rPr>
                <w:rFonts w:eastAsiaTheme="minorHAnsi"/>
              </w:rPr>
              <w:lastRenderedPageBreak/>
              <w:t>Teisinis pagrindas – Lietuvos Respublikos statybos įstatymo 18 str. 2 d.</w:t>
            </w:r>
          </w:p>
        </w:tc>
        <w:tc>
          <w:tcPr>
            <w:tcW w:w="4252" w:type="dxa"/>
            <w:shd w:val="clear" w:color="auto" w:fill="auto"/>
          </w:tcPr>
          <w:p w14:paraId="17F047F8" w14:textId="77777777" w:rsidR="00DB0389" w:rsidRDefault="00DB0389" w:rsidP="00DB0389">
            <w:pPr>
              <w:jc w:val="both"/>
            </w:pPr>
            <w:r w:rsidRPr="006E4DCF">
              <w:lastRenderedPageBreak/>
              <w:t>Pateikiama:</w:t>
            </w:r>
            <w:r>
              <w:t xml:space="preserve"> </w:t>
            </w:r>
            <w:r w:rsidRPr="00D35F7B">
              <w:t xml:space="preserve">Lietuvos Respublikoje ir trečiosiose šalyse įsteigtiems juridiniams asmenims, kitoms organizacijoms ar jų padaliniams VšĮ Statybos sektoriaus vystymo agentūros (toliau – SSVA) (iki 2022-04-30 VĮ Statybos produkcijos sertifikavimo centro (SPSC)) išduotas kvalifikacijos atestatas ar </w:t>
            </w:r>
            <w:bookmarkStart w:id="17" w:name="_Hlk150091713"/>
            <w:r w:rsidRPr="00D35F7B">
              <w:t>užsienio šalies tiekėjams</w:t>
            </w:r>
            <w:r>
              <w:t xml:space="preserve"> </w:t>
            </w:r>
            <w:r w:rsidRPr="00D35F7B">
              <w:t>išduotas teisės pripažinimo dokumentas</w:t>
            </w:r>
            <w:bookmarkEnd w:id="17"/>
            <w:r w:rsidRPr="00D35F7B">
              <w:t>*, arba užsienio šalies tiekėjo</w:t>
            </w:r>
            <w:r>
              <w:t xml:space="preserve"> </w:t>
            </w:r>
            <w:r w:rsidRPr="00D35F7B">
              <w:t xml:space="preserve">kilmės šalies kompetentingų institucijų išduotas dokumentas, patvirtinantis jo kilmės </w:t>
            </w:r>
            <w:r w:rsidRPr="00D72A3E">
              <w:t>valstybėje turimą teisę užsiimti analogiškų statinių statybos veikla, arba nuorodos į nacionalines</w:t>
            </w:r>
            <w:r w:rsidRPr="00D35F7B">
              <w:t xml:space="preserve"> duomenų bazes bet kurioje valstybėje narėje, prie kurių </w:t>
            </w:r>
            <w:r>
              <w:t xml:space="preserve">Perkančioji organizacija </w:t>
            </w:r>
            <w:r w:rsidRPr="00D35F7B">
              <w:t>turės galimybę tiesiogiai ir neatlygintinai prisijung</w:t>
            </w:r>
            <w:r>
              <w:t xml:space="preserve">usi </w:t>
            </w:r>
            <w:r w:rsidRPr="00D35F7B">
              <w:t>susipažinti su reikalaujamais dokumentais ir (ar) informacija.</w:t>
            </w:r>
          </w:p>
          <w:p w14:paraId="7805A3B2" w14:textId="77777777" w:rsidR="00DB0389" w:rsidRDefault="00DB0389" w:rsidP="00DB0389">
            <w:pPr>
              <w:jc w:val="both"/>
            </w:pPr>
          </w:p>
          <w:p w14:paraId="0B65E31F" w14:textId="77777777" w:rsidR="00DB0389" w:rsidRPr="00D35F7B" w:rsidRDefault="00DB0389" w:rsidP="00DB0389">
            <w:pPr>
              <w:pBdr>
                <w:top w:val="nil"/>
                <w:left w:val="nil"/>
                <w:bottom w:val="nil"/>
                <w:right w:val="nil"/>
                <w:between w:val="nil"/>
                <w:bar w:val="nil"/>
              </w:pBdr>
              <w:jc w:val="both"/>
              <w:rPr>
                <w:i/>
                <w:iCs/>
              </w:rPr>
            </w:pPr>
            <w:r w:rsidRPr="00D35F7B">
              <w:rPr>
                <w:i/>
                <w:iCs/>
              </w:rPr>
              <w:t>Pastabos:</w:t>
            </w:r>
          </w:p>
          <w:p w14:paraId="5EC6CEB0" w14:textId="77777777" w:rsidR="00DB0389" w:rsidRPr="00D35F7B" w:rsidRDefault="00DB0389" w:rsidP="00DB0389">
            <w:pPr>
              <w:tabs>
                <w:tab w:val="left" w:pos="344"/>
                <w:tab w:val="left" w:pos="1665"/>
              </w:tabs>
              <w:jc w:val="both"/>
              <w:rPr>
                <w:i/>
                <w:iCs/>
              </w:rPr>
            </w:pPr>
            <w:r w:rsidRPr="00D35F7B">
              <w:rPr>
                <w:i/>
                <w:iCs/>
              </w:rPr>
              <w:t>*</w:t>
            </w:r>
            <w:r>
              <w:t xml:space="preserve"> </w:t>
            </w:r>
            <w:r w:rsidRPr="00806B01">
              <w:rPr>
                <w:i/>
                <w:iCs/>
              </w:rPr>
              <w:t>Perkančioji organizacija</w:t>
            </w:r>
            <w:r w:rsidRPr="00D35F7B">
              <w:rPr>
                <w:i/>
                <w:iCs/>
              </w:rPr>
              <w:t xml:space="preserve"> nereikalauja iš tiekėjo pateikti </w:t>
            </w:r>
            <w:r w:rsidRPr="00D35F7B">
              <w:rPr>
                <w:rFonts w:eastAsia="Calibri"/>
                <w:i/>
                <w:iCs/>
              </w:rPr>
              <w:t>dokumentų, patvirtinančių jo atitiktį kvalifikacijos reikalavimui</w:t>
            </w:r>
            <w:r w:rsidRPr="00D35F7B">
              <w:rPr>
                <w:i/>
                <w:iCs/>
              </w:rPr>
              <w:t xml:space="preserve">, jeigu ji pati gali susipažinti su šiais </w:t>
            </w:r>
            <w:r w:rsidRPr="00D35F7B">
              <w:rPr>
                <w:i/>
                <w:iCs/>
              </w:rPr>
              <w:lastRenderedPageBreak/>
              <w:t xml:space="preserve">dokumentais ar informacija tiesiogiai ir neatlygintinai prisijungusi prie nacionalinės duomenų bazės. Šiuos duomenis viešai prieinamame SSVA </w:t>
            </w:r>
            <w:r>
              <w:rPr>
                <w:i/>
                <w:iCs/>
              </w:rPr>
              <w:t xml:space="preserve">kvalifikacijos </w:t>
            </w:r>
            <w:r w:rsidRPr="00D35F7B">
              <w:rPr>
                <w:i/>
                <w:iCs/>
              </w:rPr>
              <w:t>atestatų registre</w:t>
            </w:r>
            <w:r>
              <w:rPr>
                <w:i/>
                <w:iCs/>
              </w:rPr>
              <w:t xml:space="preserve"> </w:t>
            </w:r>
            <w:r w:rsidRPr="00D35F7B">
              <w:rPr>
                <w:i/>
                <w:iCs/>
              </w:rPr>
              <w:t xml:space="preserve">ar kituose atitinkamus duomenis teikiančiuose viešai prieinamuose registruose po dokumentų pagal EBVPD pateikimo pasitikrina ir išsaugo pati </w:t>
            </w:r>
            <w:r w:rsidRPr="00806B01">
              <w:rPr>
                <w:i/>
                <w:iCs/>
              </w:rPr>
              <w:t>Perkančioji organizacija</w:t>
            </w:r>
            <w:r w:rsidRPr="00D35F7B">
              <w:rPr>
                <w:i/>
                <w:iCs/>
              </w:rPr>
              <w:t xml:space="preserve">. Esant aplinkybėms, dėl kurių </w:t>
            </w:r>
            <w:r w:rsidRPr="00806B01">
              <w:rPr>
                <w:i/>
                <w:iCs/>
              </w:rPr>
              <w:t>Perkančioji organizacija</w:t>
            </w:r>
            <w:r w:rsidRPr="00D35F7B">
              <w:rPr>
                <w:i/>
                <w:iCs/>
              </w:rPr>
              <w:t xml:space="preserve"> negali pati pasitikrinti ir išsaugoti nurodytuose viešai prieinamuose registruose nurodytų duomenų  (pvz., registras neveikia, registre nėra duomenų apie tiekėją ar pan.), </w:t>
            </w:r>
            <w:r w:rsidRPr="00806B01">
              <w:rPr>
                <w:i/>
                <w:iCs/>
              </w:rPr>
              <w:t>Perkančioji organizacija</w:t>
            </w:r>
            <w:r w:rsidRPr="00D35F7B">
              <w:rPr>
                <w:i/>
                <w:iCs/>
              </w:rPr>
              <w:t xml:space="preserve"> turi teisę kreiptis į tiekėją dėl atitiktį patvirtinančių dokumentų pateikimo.</w:t>
            </w:r>
          </w:p>
          <w:p w14:paraId="0BF41925" w14:textId="77777777" w:rsidR="00DB0389" w:rsidRDefault="00DB0389" w:rsidP="00DB0389">
            <w:pPr>
              <w:pBdr>
                <w:top w:val="nil"/>
                <w:left w:val="nil"/>
                <w:bottom w:val="nil"/>
                <w:right w:val="nil"/>
                <w:between w:val="nil"/>
                <w:bar w:val="nil"/>
              </w:pBdr>
              <w:jc w:val="both"/>
              <w:rPr>
                <w:i/>
                <w:iCs/>
              </w:rPr>
            </w:pPr>
            <w:r>
              <w:rPr>
                <w:i/>
                <w:iCs/>
              </w:rPr>
              <w:t xml:space="preserve">- </w:t>
            </w:r>
            <w:r w:rsidRPr="00811AD7">
              <w:rPr>
                <w:i/>
                <w:iCs/>
              </w:rPr>
              <w:t>užsienio šalies tiekėjai – Europos Sąjungos valstybės narių, Šveicarijos Konfederacijos arba valstybių, pasirašiusių Europos ekonominės erdvės sutartį, juridiniai asmenys, kitos užsienio organizacijos ir jų padaliniai – turi pareigą per protingą laiką kreiptis į SSVA dėl teisės būti ypatingojo statinio statybos rangovu Lietuvos Respublikos teritorijoje pripažinimo dokumento išdavimo, pripažinus jų kilmės valstybėje turimą teisę užsiimti analogiškų statinių statybos veikla. Perkančioji organizacija, siekdama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2E7566CD" w14:textId="77777777" w:rsidR="00DB0389" w:rsidRDefault="00DB0389" w:rsidP="00DB0389">
            <w:pPr>
              <w:pBdr>
                <w:top w:val="nil"/>
                <w:left w:val="nil"/>
                <w:bottom w:val="nil"/>
                <w:right w:val="nil"/>
                <w:between w:val="nil"/>
                <w:bar w:val="nil"/>
              </w:pBdr>
              <w:jc w:val="both"/>
              <w:rPr>
                <w:i/>
                <w:iCs/>
              </w:rPr>
            </w:pPr>
            <w:r>
              <w:rPr>
                <w:i/>
                <w:iCs/>
              </w:rPr>
              <w:t xml:space="preserve">- </w:t>
            </w:r>
            <w:r w:rsidRPr="00701D94">
              <w:rPr>
                <w:i/>
                <w:iCs/>
              </w:rPr>
              <w:t>užsienio šalies tiekėjo turimos kvalifikacijos patvirtinimo dokumentai Lietuvoje gali būti išduoti ir po pasiūlymų pateikimo datos, tačiau pačią teisę tiekėjas kilmės šalyje turi būti įgijęs iki pasiūlymų pateikimo termino pabaigos</w:t>
            </w:r>
            <w:r>
              <w:rPr>
                <w:i/>
                <w:iCs/>
              </w:rPr>
              <w:t>;</w:t>
            </w:r>
          </w:p>
          <w:p w14:paraId="68F58F73" w14:textId="77777777" w:rsidR="00DB0389" w:rsidRDefault="00DB0389" w:rsidP="00DB0389">
            <w:pPr>
              <w:pBdr>
                <w:top w:val="nil"/>
                <w:left w:val="nil"/>
                <w:bottom w:val="nil"/>
                <w:right w:val="nil"/>
                <w:between w:val="nil"/>
                <w:bar w:val="nil"/>
              </w:pBdr>
              <w:jc w:val="both"/>
              <w:rPr>
                <w:i/>
                <w:iCs/>
              </w:rPr>
            </w:pPr>
            <w:r>
              <w:rPr>
                <w:i/>
                <w:iCs/>
              </w:rPr>
              <w:t xml:space="preserve">- </w:t>
            </w:r>
            <w:bookmarkStart w:id="18" w:name="_Hlk150091760"/>
            <w:r w:rsidRPr="00701D94">
              <w:rPr>
                <w:i/>
                <w:iCs/>
              </w:rPr>
              <w:t xml:space="preserve">teisės pripažinimo dokumentas turi būti gautas iki </w:t>
            </w:r>
            <w:r>
              <w:rPr>
                <w:i/>
                <w:iCs/>
              </w:rPr>
              <w:t>s</w:t>
            </w:r>
            <w:r w:rsidRPr="00114628">
              <w:rPr>
                <w:i/>
                <w:iCs/>
              </w:rPr>
              <w:t>utart</w:t>
            </w:r>
            <w:bookmarkEnd w:id="18"/>
            <w:r>
              <w:rPr>
                <w:i/>
                <w:iCs/>
              </w:rPr>
              <w:t>ies sudarymo.</w:t>
            </w:r>
          </w:p>
          <w:p w14:paraId="2F8D2BD6" w14:textId="77777777" w:rsidR="00DB0389" w:rsidRDefault="00DB0389" w:rsidP="00DB0389">
            <w:pPr>
              <w:pBdr>
                <w:top w:val="nil"/>
                <w:left w:val="nil"/>
                <w:bottom w:val="nil"/>
                <w:right w:val="nil"/>
                <w:between w:val="nil"/>
                <w:bar w:val="nil"/>
              </w:pBdr>
              <w:jc w:val="both"/>
              <w:rPr>
                <w:i/>
                <w:iCs/>
              </w:rPr>
            </w:pPr>
          </w:p>
          <w:p w14:paraId="1C2AA934" w14:textId="55D76A49" w:rsidR="00DB0389" w:rsidRPr="006B7D6F" w:rsidRDefault="00DB0389" w:rsidP="00DB0389">
            <w:pPr>
              <w:widowControl w:val="0"/>
              <w:tabs>
                <w:tab w:val="left" w:pos="344"/>
              </w:tabs>
              <w:jc w:val="both"/>
            </w:pPr>
            <w:r w:rsidRPr="008247BF">
              <w:rPr>
                <w:i/>
                <w:iCs/>
              </w:rPr>
              <w:t>Pateikiami skenuoti arba el. parašu pasirašyti dokumentai</w:t>
            </w:r>
            <w:r w:rsidRPr="00D35F7B">
              <w:rPr>
                <w:i/>
                <w:iCs/>
              </w:rPr>
              <w:t>.</w:t>
            </w:r>
          </w:p>
        </w:tc>
      </w:tr>
      <w:tr w:rsidR="00FF3C9B" w:rsidRPr="00031EB2" w14:paraId="4C20C0A0" w14:textId="77777777" w:rsidTr="000A1387">
        <w:tc>
          <w:tcPr>
            <w:tcW w:w="704" w:type="dxa"/>
            <w:shd w:val="clear" w:color="auto" w:fill="auto"/>
          </w:tcPr>
          <w:p w14:paraId="44ED60FB" w14:textId="4D8C649F" w:rsidR="00FF3C9B" w:rsidRPr="00031EB2" w:rsidRDefault="00DB7644" w:rsidP="00FF3C9B">
            <w:pPr>
              <w:widowControl w:val="0"/>
            </w:pPr>
            <w:bookmarkStart w:id="19" w:name="_Hlk180660430"/>
            <w:r>
              <w:lastRenderedPageBreak/>
              <w:t>18</w:t>
            </w:r>
            <w:r w:rsidR="00FF3C9B" w:rsidRPr="00031EB2">
              <w:t>.</w:t>
            </w:r>
            <w:r w:rsidR="00DB0389">
              <w:t>2</w:t>
            </w:r>
            <w:r w:rsidR="00FF3C9B" w:rsidRPr="00031EB2">
              <w:t>.</w:t>
            </w:r>
          </w:p>
        </w:tc>
        <w:tc>
          <w:tcPr>
            <w:tcW w:w="4678" w:type="dxa"/>
            <w:shd w:val="clear" w:color="auto" w:fill="auto"/>
          </w:tcPr>
          <w:p w14:paraId="41C81F46" w14:textId="02E84ABC" w:rsidR="00DB0389" w:rsidRDefault="00DB0389" w:rsidP="00EF7058">
            <w:pPr>
              <w:autoSpaceDE w:val="0"/>
              <w:autoSpaceDN w:val="0"/>
              <w:adjustRightInd w:val="0"/>
              <w:jc w:val="both"/>
              <w:rPr>
                <w:rFonts w:eastAsiaTheme="minorHAnsi"/>
              </w:rPr>
            </w:pPr>
            <w:bookmarkStart w:id="20" w:name="_Hlk172289747"/>
            <w:r w:rsidRPr="00DB0389">
              <w:rPr>
                <w:rFonts w:eastAsiaTheme="minorHAnsi"/>
              </w:rPr>
              <w:t>Tiekėjas per paskutinius 5 metus arba per laiką nuo tiekėjo įregistravimo dienos (jeigu tiekėjas vykdo veiklą mažiau nei 5 metus) iki pasiūlymo pateikimo termino pabaigos pagal vieną ar kelias sutartis, sudarytas dėl to paties objekto, yra atlikęs vieno objekto (statinio kategorija – ypatingasis statinys</w:t>
            </w:r>
            <w:r w:rsidR="00E0507E">
              <w:rPr>
                <w:rFonts w:eastAsiaTheme="minorHAnsi"/>
              </w:rPr>
              <w:t>,</w:t>
            </w:r>
            <w:r w:rsidR="008811CE">
              <w:rPr>
                <w:rFonts w:eastAsiaTheme="minorHAnsi"/>
              </w:rPr>
              <w:t xml:space="preserve"> </w:t>
            </w:r>
            <w:r w:rsidR="008811CE" w:rsidRPr="008811CE">
              <w:rPr>
                <w:rFonts w:eastAsiaTheme="minorHAnsi"/>
              </w:rPr>
              <w:t>pastatai pagal paskirtį: gyvenamieji pastatai</w:t>
            </w:r>
            <w:r w:rsidR="00EF0608">
              <w:rPr>
                <w:rFonts w:eastAsiaTheme="minorHAnsi"/>
              </w:rPr>
              <w:t xml:space="preserve"> ir (ar) negyvenamieji pastatai</w:t>
            </w:r>
            <w:r w:rsidRPr="00DB0389">
              <w:rPr>
                <w:rFonts w:eastAsiaTheme="minorHAnsi"/>
              </w:rPr>
              <w:t xml:space="preserve">) naujos statybos ir (ar) rekonstravimo </w:t>
            </w:r>
            <w:r w:rsidR="004941BC" w:rsidRPr="00DB0389">
              <w:rPr>
                <w:rFonts w:eastAsiaTheme="minorHAnsi"/>
              </w:rPr>
              <w:t xml:space="preserve"> ir (ar) </w:t>
            </w:r>
            <w:r w:rsidR="004941BC">
              <w:rPr>
                <w:rFonts w:eastAsiaTheme="minorHAnsi"/>
              </w:rPr>
              <w:t xml:space="preserve">kapitalinio remonto </w:t>
            </w:r>
            <w:r w:rsidRPr="00DB0389">
              <w:rPr>
                <w:rFonts w:eastAsiaTheme="minorHAnsi"/>
              </w:rPr>
              <w:t>darbų už ne mažiau kaip 250</w:t>
            </w:r>
            <w:r>
              <w:rPr>
                <w:rFonts w:eastAsiaTheme="minorHAnsi"/>
              </w:rPr>
              <w:t> </w:t>
            </w:r>
            <w:r w:rsidRPr="00DB0389">
              <w:rPr>
                <w:rFonts w:eastAsiaTheme="minorHAnsi"/>
              </w:rPr>
              <w:t>000</w:t>
            </w:r>
            <w:r>
              <w:rPr>
                <w:rFonts w:eastAsiaTheme="minorHAnsi"/>
              </w:rPr>
              <w:t>,00</w:t>
            </w:r>
            <w:r w:rsidRPr="00DB0389">
              <w:rPr>
                <w:rFonts w:eastAsiaTheme="minorHAnsi"/>
              </w:rPr>
              <w:t xml:space="preserve"> Eur be PVM ir svarbiausių darbų atlikimas (statybinių konstrukcijų (gelžbetonio, betono, metalo, mūro) statyba ir montavimas; apdailos darbai; žemės darbai: pamatų duobių, iškasų, tranšėjų kasimas ir užpylimas; stogų įrengimas) bei galutiniai rezultatai buvo tinkami.</w:t>
            </w:r>
          </w:p>
          <w:p w14:paraId="68FCAFB4" w14:textId="77777777" w:rsidR="00601189" w:rsidRDefault="00601189" w:rsidP="00EF7058">
            <w:pPr>
              <w:autoSpaceDE w:val="0"/>
              <w:autoSpaceDN w:val="0"/>
              <w:adjustRightInd w:val="0"/>
              <w:jc w:val="both"/>
              <w:rPr>
                <w:rFonts w:eastAsiaTheme="minorHAnsi"/>
              </w:rPr>
            </w:pPr>
          </w:p>
          <w:p w14:paraId="4776D84B" w14:textId="473B9B79" w:rsidR="00FF3C9B" w:rsidRDefault="00FF3C9B" w:rsidP="00FF3C9B">
            <w:pPr>
              <w:widowControl w:val="0"/>
              <w:suppressAutoHyphens/>
              <w:jc w:val="both"/>
              <w:rPr>
                <w:i/>
              </w:rPr>
            </w:pPr>
            <w:bookmarkStart w:id="21" w:name="_Hlk132269587"/>
            <w:bookmarkEnd w:id="20"/>
            <w:r w:rsidRPr="00B33743">
              <w:rPr>
                <w:i/>
              </w:rPr>
              <w:t>Pastabos:</w:t>
            </w:r>
          </w:p>
          <w:p w14:paraId="6A5D4A3F" w14:textId="77777777" w:rsidR="000B4BD5" w:rsidRPr="000B4BD5" w:rsidRDefault="000B4BD5" w:rsidP="000B4BD5">
            <w:pPr>
              <w:widowControl w:val="0"/>
              <w:tabs>
                <w:tab w:val="left" w:pos="179"/>
              </w:tabs>
              <w:suppressAutoHyphens/>
              <w:jc w:val="both"/>
              <w:rPr>
                <w:i/>
              </w:rPr>
            </w:pPr>
            <w:r w:rsidRPr="000B4BD5">
              <w:rPr>
                <w:i/>
              </w:rPr>
              <w:t>-</w:t>
            </w:r>
            <w:r w:rsidRPr="000B4BD5">
              <w:rPr>
                <w:i/>
              </w:rPr>
              <w:tab/>
              <w:t>tiekėjas gali teikti informaciją apie atliktus darbus, kurie pradėti ir baigti vykdyti per paskutinius 5 metus iki pasiūlymo pateikimo termino pabaigos;</w:t>
            </w:r>
          </w:p>
          <w:p w14:paraId="17F65377" w14:textId="46524B9F" w:rsidR="000B4BD5" w:rsidRPr="000B4BD5" w:rsidRDefault="000B4BD5" w:rsidP="000B4BD5">
            <w:pPr>
              <w:widowControl w:val="0"/>
              <w:suppressAutoHyphens/>
              <w:jc w:val="both"/>
              <w:rPr>
                <w:i/>
              </w:rPr>
            </w:pPr>
            <w:r w:rsidRPr="000B4BD5">
              <w:rPr>
                <w:i/>
              </w:rPr>
              <w:t xml:space="preserve">- tiekėjas gali teikti informaciją apie  darbus, kurie pradėti vykdyti </w:t>
            </w:r>
            <w:r>
              <w:rPr>
                <w:i/>
              </w:rPr>
              <w:t xml:space="preserve">ir </w:t>
            </w:r>
            <w:r w:rsidRPr="000B4BD5">
              <w:rPr>
                <w:i/>
              </w:rPr>
              <w:t>anksčiau nei per paskutinius 5 metus iki pasiūlymo pateikimo termino pabaigos, tačiau pabaigti vykdyti per paskutinius 5 metus iki pasiūlymo pateikimo termino pabaigos, tokiu atveju vertinama per paskutinius 5 metus iki pasiūlymo pateikimo termino pabaigos atliktų darbų vertė (tiekėjas turi išskirti šią vertę);</w:t>
            </w:r>
          </w:p>
          <w:p w14:paraId="5FECCA61" w14:textId="77777777" w:rsidR="000B4BD5" w:rsidRPr="000B4BD5" w:rsidRDefault="000B4BD5" w:rsidP="000B4BD5">
            <w:pPr>
              <w:widowControl w:val="0"/>
              <w:suppressAutoHyphens/>
              <w:jc w:val="both"/>
              <w:rPr>
                <w:i/>
              </w:rPr>
            </w:pPr>
            <w:r w:rsidRPr="000B4BD5">
              <w:rPr>
                <w:i/>
              </w:rPr>
              <w:t>- darbai, kuriais grindžiama tiekėjo patirtis, turi būti užbaigti;</w:t>
            </w:r>
          </w:p>
          <w:p w14:paraId="01EDC58D" w14:textId="06776F22" w:rsidR="00FF3C9B" w:rsidRPr="000B4BD5" w:rsidRDefault="000B4BD5" w:rsidP="000B4BD5">
            <w:pPr>
              <w:widowControl w:val="0"/>
              <w:suppressAutoHyphens/>
              <w:jc w:val="both"/>
              <w:rPr>
                <w:i/>
              </w:rPr>
            </w:pPr>
            <w:r w:rsidRPr="000B4BD5">
              <w:rPr>
                <w:i/>
              </w:rPr>
              <w:t>-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bookmarkEnd w:id="21"/>
          </w:p>
        </w:tc>
        <w:tc>
          <w:tcPr>
            <w:tcW w:w="4252" w:type="dxa"/>
            <w:shd w:val="clear" w:color="auto" w:fill="auto"/>
          </w:tcPr>
          <w:p w14:paraId="326DD8E6" w14:textId="77777777" w:rsidR="00FF3C9B" w:rsidRPr="006B7D6F" w:rsidRDefault="00FF3C9B" w:rsidP="00FF3C9B">
            <w:pPr>
              <w:widowControl w:val="0"/>
              <w:tabs>
                <w:tab w:val="left" w:pos="344"/>
              </w:tabs>
              <w:jc w:val="both"/>
            </w:pPr>
            <w:r w:rsidRPr="006B7D6F">
              <w:t>Pateikiama:</w:t>
            </w:r>
          </w:p>
          <w:p w14:paraId="3B26CD37" w14:textId="3D92C98C" w:rsidR="00FF3C9B" w:rsidRPr="0045489A" w:rsidRDefault="00F31CB0" w:rsidP="008728AB">
            <w:pPr>
              <w:pStyle w:val="Sraopastraipa"/>
              <w:widowControl w:val="0"/>
              <w:numPr>
                <w:ilvl w:val="0"/>
                <w:numId w:val="6"/>
              </w:numPr>
              <w:tabs>
                <w:tab w:val="left" w:pos="317"/>
              </w:tabs>
              <w:ind w:left="0" w:firstLine="0"/>
              <w:jc w:val="both"/>
              <w:rPr>
                <w:bCs/>
                <w:sz w:val="24"/>
                <w:szCs w:val="24"/>
              </w:rPr>
            </w:pPr>
            <w:r w:rsidRPr="00212CE9">
              <w:rPr>
                <w:sz w:val="24"/>
                <w:szCs w:val="24"/>
              </w:rPr>
              <w:t>p</w:t>
            </w:r>
            <w:r w:rsidRPr="00212CE9">
              <w:rPr>
                <w:bCs/>
                <w:sz w:val="24"/>
                <w:szCs w:val="24"/>
              </w:rPr>
              <w:t xml:space="preserve">agrindinių per paskutinius </w:t>
            </w:r>
            <w:r>
              <w:rPr>
                <w:bCs/>
                <w:sz w:val="24"/>
                <w:szCs w:val="24"/>
              </w:rPr>
              <w:t>5</w:t>
            </w:r>
            <w:r w:rsidRPr="00212CE9">
              <w:rPr>
                <w:bCs/>
                <w:sz w:val="24"/>
                <w:szCs w:val="24"/>
              </w:rPr>
              <w:t xml:space="preserve"> metus ar</w:t>
            </w:r>
            <w:r w:rsidRPr="00212CE9">
              <w:rPr>
                <w:sz w:val="24"/>
                <w:szCs w:val="24"/>
              </w:rPr>
              <w:t xml:space="preserve">ba </w:t>
            </w:r>
            <w:r w:rsidRPr="00212CE9">
              <w:rPr>
                <w:color w:val="000000" w:themeColor="text1"/>
                <w:sz w:val="24"/>
                <w:szCs w:val="24"/>
              </w:rPr>
              <w:t xml:space="preserve">per laiką nuo tiekėjo įregistravimo dienos (jeigu tiekėjas vykdo veiklą mažiau nei </w:t>
            </w:r>
            <w:r>
              <w:rPr>
                <w:color w:val="000000" w:themeColor="text1"/>
                <w:sz w:val="24"/>
                <w:szCs w:val="24"/>
              </w:rPr>
              <w:t>5</w:t>
            </w:r>
            <w:r w:rsidRPr="00212CE9">
              <w:rPr>
                <w:color w:val="000000" w:themeColor="text1"/>
                <w:sz w:val="24"/>
                <w:szCs w:val="24"/>
              </w:rPr>
              <w:t xml:space="preserve"> metus)</w:t>
            </w:r>
            <w:r w:rsidRPr="00212CE9">
              <w:rPr>
                <w:sz w:val="24"/>
                <w:szCs w:val="24"/>
              </w:rPr>
              <w:t xml:space="preserve"> iki pasiūlymo pateikimo termino pabaigos </w:t>
            </w:r>
            <w:r>
              <w:rPr>
                <w:bCs/>
                <w:sz w:val="24"/>
                <w:szCs w:val="24"/>
              </w:rPr>
              <w:t xml:space="preserve">atliktų darbų </w:t>
            </w:r>
            <w:r w:rsidRPr="00212CE9">
              <w:rPr>
                <w:bCs/>
                <w:sz w:val="24"/>
                <w:szCs w:val="24"/>
              </w:rPr>
              <w:t xml:space="preserve">sąrašas, </w:t>
            </w:r>
            <w:r w:rsidRPr="00C4418D">
              <w:rPr>
                <w:bCs/>
                <w:sz w:val="24"/>
                <w:szCs w:val="24"/>
              </w:rPr>
              <w:t xml:space="preserve">užpildytas pagal konkurso </w:t>
            </w:r>
            <w:r w:rsidRPr="0045489A">
              <w:rPr>
                <w:bCs/>
                <w:sz w:val="24"/>
                <w:szCs w:val="24"/>
              </w:rPr>
              <w:t>sąlygų aprašo</w:t>
            </w:r>
            <w:r w:rsidRPr="0045489A">
              <w:rPr>
                <w:color w:val="000000"/>
                <w:sz w:val="24"/>
                <w:szCs w:val="24"/>
              </w:rPr>
              <w:t xml:space="preserve"> </w:t>
            </w:r>
            <w:r w:rsidR="00BC10FB">
              <w:rPr>
                <w:color w:val="000000"/>
                <w:sz w:val="24"/>
                <w:szCs w:val="24"/>
              </w:rPr>
              <w:t>4</w:t>
            </w:r>
            <w:r w:rsidRPr="0045489A">
              <w:rPr>
                <w:color w:val="000000"/>
                <w:sz w:val="24"/>
                <w:szCs w:val="24"/>
              </w:rPr>
              <w:t xml:space="preserve"> priedą</w:t>
            </w:r>
            <w:r w:rsidR="00FF3C9B" w:rsidRPr="0045489A">
              <w:rPr>
                <w:bCs/>
                <w:sz w:val="24"/>
                <w:szCs w:val="24"/>
              </w:rPr>
              <w:t xml:space="preserve">. </w:t>
            </w:r>
          </w:p>
          <w:p w14:paraId="1D5A569A" w14:textId="526308F3" w:rsidR="00FF3C9B" w:rsidRDefault="00FF3C9B" w:rsidP="00FF3C9B">
            <w:pPr>
              <w:ind w:left="34"/>
              <w:jc w:val="both"/>
              <w:rPr>
                <w:bCs/>
              </w:rPr>
            </w:pPr>
            <w:r w:rsidRPr="00607C3D">
              <w:rPr>
                <w:bCs/>
                <w:lang w:eastAsia="lt-LT"/>
              </w:rPr>
              <w:t>2)</w:t>
            </w:r>
            <w:r>
              <w:rPr>
                <w:bCs/>
              </w:rPr>
              <w:t xml:space="preserve"> </w:t>
            </w:r>
            <w:r w:rsidRPr="00607C3D">
              <w:rPr>
                <w:bCs/>
              </w:rPr>
              <w:t>Užsakovų (tiek viešųjų, tiek privačiųjų) pažymos, apie tai, kad svarbiausių darbų atlikimas ir galutiniai rezultatai buvo tinkami.</w:t>
            </w:r>
          </w:p>
          <w:p w14:paraId="6F4DE2BE" w14:textId="5FFEC2FA" w:rsidR="00FF3C9B" w:rsidRDefault="00FF3C9B" w:rsidP="00FF3C9B">
            <w:pPr>
              <w:ind w:left="34"/>
              <w:jc w:val="both"/>
            </w:pPr>
          </w:p>
          <w:p w14:paraId="2DB90CEA" w14:textId="77777777" w:rsidR="00FF3C9B" w:rsidRDefault="00FF3C9B" w:rsidP="00FF3C9B">
            <w:pPr>
              <w:widowControl w:val="0"/>
              <w:tabs>
                <w:tab w:val="left" w:pos="344"/>
              </w:tabs>
              <w:jc w:val="both"/>
            </w:pPr>
            <w:r w:rsidRPr="00214A3B">
              <w:rPr>
                <w:i/>
              </w:rPr>
              <w:t>Pateikiami skenuoti dokumentai elektronine forma ar pasirašyti el. parašu</w:t>
            </w:r>
            <w:r>
              <w:t>.</w:t>
            </w:r>
          </w:p>
          <w:p w14:paraId="2F3144FA" w14:textId="77777777" w:rsidR="00FF3C9B" w:rsidRPr="000D1E16" w:rsidRDefault="00FF3C9B" w:rsidP="00FF3C9B"/>
          <w:p w14:paraId="102FE7BE" w14:textId="77777777" w:rsidR="00FF3C9B" w:rsidRPr="000D1E16" w:rsidRDefault="00FF3C9B" w:rsidP="00FF3C9B"/>
          <w:p w14:paraId="18DA0AFD" w14:textId="77777777" w:rsidR="00FF3C9B" w:rsidRDefault="00FF3C9B" w:rsidP="00FF3C9B"/>
          <w:p w14:paraId="5A8F724C" w14:textId="77777777" w:rsidR="00FF3C9B" w:rsidRPr="00031EB2" w:rsidRDefault="00FF3C9B" w:rsidP="00FF3C9B">
            <w:pPr>
              <w:tabs>
                <w:tab w:val="left" w:pos="347"/>
                <w:tab w:val="left" w:pos="1665"/>
              </w:tabs>
              <w:jc w:val="both"/>
            </w:pPr>
          </w:p>
        </w:tc>
      </w:tr>
      <w:tr w:rsidR="00CA117C" w:rsidRPr="00031EB2" w14:paraId="063F6D58" w14:textId="77777777" w:rsidTr="000A1387">
        <w:tc>
          <w:tcPr>
            <w:tcW w:w="704" w:type="dxa"/>
            <w:shd w:val="clear" w:color="auto" w:fill="auto"/>
          </w:tcPr>
          <w:p w14:paraId="1F8A8CFF" w14:textId="7EB8F3DD" w:rsidR="00CA117C" w:rsidRPr="00031EB2" w:rsidRDefault="00DD561A" w:rsidP="00CA117C">
            <w:pPr>
              <w:widowControl w:val="0"/>
            </w:pPr>
            <w:bookmarkStart w:id="22" w:name="_Hlk126918054"/>
            <w:bookmarkEnd w:id="19"/>
            <w:r>
              <w:t>18</w:t>
            </w:r>
            <w:r w:rsidR="00CA117C" w:rsidRPr="00031EB2">
              <w:t>.</w:t>
            </w:r>
            <w:r w:rsidR="009B08C0">
              <w:t>3</w:t>
            </w:r>
            <w:r w:rsidR="00CA117C" w:rsidRPr="00031EB2">
              <w:t>.</w:t>
            </w:r>
          </w:p>
        </w:tc>
        <w:tc>
          <w:tcPr>
            <w:tcW w:w="4678" w:type="dxa"/>
            <w:shd w:val="clear" w:color="auto" w:fill="auto"/>
          </w:tcPr>
          <w:p w14:paraId="12611151" w14:textId="244D21FC" w:rsidR="00D20068" w:rsidRDefault="00D20068" w:rsidP="00D20068">
            <w:pPr>
              <w:autoSpaceDE w:val="0"/>
              <w:autoSpaceDN w:val="0"/>
              <w:adjustRightInd w:val="0"/>
              <w:jc w:val="both"/>
              <w:rPr>
                <w:bCs/>
              </w:rPr>
            </w:pPr>
            <w:r w:rsidRPr="00D20068">
              <w:rPr>
                <w:bCs/>
              </w:rPr>
              <w:t>Tiekėjas sutarčiai vykdyti turi pasiūlyti:</w:t>
            </w:r>
          </w:p>
          <w:p w14:paraId="30E1F8BD" w14:textId="2A1BCF70" w:rsidR="00D20068" w:rsidRDefault="00D20068" w:rsidP="00D20068">
            <w:pPr>
              <w:autoSpaceDE w:val="0"/>
              <w:autoSpaceDN w:val="0"/>
              <w:adjustRightInd w:val="0"/>
              <w:jc w:val="both"/>
              <w:rPr>
                <w:bCs/>
              </w:rPr>
            </w:pPr>
            <w:r w:rsidRPr="00D20068">
              <w:rPr>
                <w:bCs/>
              </w:rPr>
              <w:t xml:space="preserve">1) kvalifikuotą statinio statybos vadovą, turintį teisę eiti </w:t>
            </w:r>
            <w:r w:rsidR="009B08C0">
              <w:rPr>
                <w:bCs/>
              </w:rPr>
              <w:t xml:space="preserve">statinio </w:t>
            </w:r>
            <w:r w:rsidRPr="00D20068">
              <w:rPr>
                <w:bCs/>
              </w:rPr>
              <w:t xml:space="preserve">statybos vadovo pareigas (statinio kategorija – ypatingasis statinys, </w:t>
            </w:r>
            <w:r w:rsidR="008811CE" w:rsidRPr="008811CE">
              <w:rPr>
                <w:rFonts w:eastAsiaTheme="minorHAnsi"/>
              </w:rPr>
              <w:t xml:space="preserve">pastatai pagal paskirtį: gyvenamieji pastatai, pastatų paskirtis </w:t>
            </w:r>
            <w:r w:rsidR="00E0507E" w:rsidRPr="00DB0389">
              <w:rPr>
                <w:rFonts w:eastAsiaTheme="minorHAnsi"/>
              </w:rPr>
              <w:t>–</w:t>
            </w:r>
            <w:r w:rsidR="008811CE" w:rsidRPr="008811CE">
              <w:rPr>
                <w:rFonts w:eastAsiaTheme="minorHAnsi"/>
              </w:rPr>
              <w:t xml:space="preserve"> įvairių socialinių grupių</w:t>
            </w:r>
            <w:r w:rsidR="008811CE" w:rsidRPr="00D20068">
              <w:rPr>
                <w:bCs/>
              </w:rPr>
              <w:t xml:space="preserve"> </w:t>
            </w:r>
            <w:r w:rsidRPr="00D20068">
              <w:rPr>
                <w:bCs/>
              </w:rPr>
              <w:t>pastatai;</w:t>
            </w:r>
          </w:p>
          <w:p w14:paraId="416E03F4" w14:textId="399D56B7" w:rsidR="00CA117C" w:rsidRPr="004849D5" w:rsidRDefault="00D20068" w:rsidP="004941BC">
            <w:pPr>
              <w:autoSpaceDE w:val="0"/>
              <w:autoSpaceDN w:val="0"/>
              <w:adjustRightInd w:val="0"/>
              <w:jc w:val="both"/>
              <w:rPr>
                <w:bCs/>
              </w:rPr>
            </w:pPr>
            <w:r w:rsidRPr="00D20068">
              <w:rPr>
                <w:bCs/>
              </w:rPr>
              <w:lastRenderedPageBreak/>
              <w:t>2) kvalifikuotą statinio projekto vadovą, turintį teisę eiti projekto vadovo pareigas (statinio kategorija – ypatingasis statinys</w:t>
            </w:r>
            <w:r w:rsidR="00E0507E">
              <w:rPr>
                <w:bCs/>
              </w:rPr>
              <w:t xml:space="preserve">, </w:t>
            </w:r>
            <w:r w:rsidR="008811CE" w:rsidRPr="008811CE">
              <w:rPr>
                <w:bCs/>
              </w:rPr>
              <w:t xml:space="preserve">pastatai pagal paskirtį: gyvenamieji pastatai, pastatų paskirtis </w:t>
            </w:r>
            <w:r w:rsidR="00E0507E" w:rsidRPr="00DB0389">
              <w:rPr>
                <w:rFonts w:eastAsiaTheme="minorHAnsi"/>
              </w:rPr>
              <w:t>–</w:t>
            </w:r>
            <w:r w:rsidR="008811CE" w:rsidRPr="008811CE">
              <w:rPr>
                <w:bCs/>
              </w:rPr>
              <w:t xml:space="preserve"> įvairių socialinių grupių </w:t>
            </w:r>
            <w:r w:rsidRPr="00D20068">
              <w:rPr>
                <w:bCs/>
              </w:rPr>
              <w:t>pastatai</w:t>
            </w:r>
            <w:r w:rsidR="004941BC">
              <w:rPr>
                <w:bCs/>
              </w:rPr>
              <w:t>.</w:t>
            </w:r>
          </w:p>
          <w:p w14:paraId="3B72FF7C" w14:textId="77777777" w:rsidR="004849D5" w:rsidRDefault="004849D5" w:rsidP="004849D5">
            <w:pPr>
              <w:pStyle w:val="Sraopastraipa"/>
              <w:tabs>
                <w:tab w:val="left" w:pos="316"/>
              </w:tabs>
              <w:autoSpaceDE w:val="0"/>
              <w:autoSpaceDN w:val="0"/>
              <w:adjustRightInd w:val="0"/>
              <w:ind w:left="0"/>
              <w:jc w:val="both"/>
            </w:pPr>
          </w:p>
          <w:p w14:paraId="100E5678" w14:textId="600304EC" w:rsidR="00BB5F96" w:rsidRDefault="00AC041D" w:rsidP="00AC041D">
            <w:pPr>
              <w:autoSpaceDE w:val="0"/>
              <w:autoSpaceDN w:val="0"/>
              <w:adjustRightInd w:val="0"/>
              <w:jc w:val="both"/>
              <w:rPr>
                <w:rFonts w:eastAsiaTheme="minorHAnsi"/>
                <w:i/>
                <w:iCs/>
              </w:rPr>
            </w:pPr>
            <w:r>
              <w:rPr>
                <w:rFonts w:eastAsiaTheme="minorHAnsi"/>
                <w:i/>
                <w:iCs/>
              </w:rPr>
              <w:t>Pastab</w:t>
            </w:r>
            <w:r w:rsidR="00D20068">
              <w:rPr>
                <w:rFonts w:eastAsiaTheme="minorHAnsi"/>
                <w:i/>
                <w:iCs/>
              </w:rPr>
              <w:t>a</w:t>
            </w:r>
            <w:r>
              <w:rPr>
                <w:rFonts w:eastAsiaTheme="minorHAnsi"/>
                <w:i/>
                <w:iCs/>
              </w:rPr>
              <w:t>:</w:t>
            </w:r>
            <w:r w:rsidR="00BB5F96">
              <w:rPr>
                <w:i/>
                <w:iCs/>
                <w:lang w:eastAsia="lt-LT"/>
              </w:rPr>
              <w:t xml:space="preserve"> </w:t>
            </w:r>
            <w:r w:rsidR="00BB5F96" w:rsidRPr="003D4B94">
              <w:rPr>
                <w:rFonts w:eastAsiaTheme="minorHAnsi"/>
                <w:i/>
                <w:iCs/>
              </w:rPr>
              <w:t>tas pats specialistas gali būti siūlomas</w:t>
            </w:r>
            <w:r w:rsidR="00BB5F96">
              <w:rPr>
                <w:rFonts w:eastAsiaTheme="minorHAnsi"/>
                <w:i/>
                <w:iCs/>
              </w:rPr>
              <w:t xml:space="preserve"> kelioms ar visoms pozicijoms, jei atitinka atitinkamoms pozicijoms nustatytus reikalavimus</w:t>
            </w:r>
            <w:r w:rsidR="00D20068">
              <w:rPr>
                <w:rFonts w:eastAsiaTheme="minorHAnsi"/>
                <w:i/>
                <w:iCs/>
              </w:rPr>
              <w:t>.</w:t>
            </w:r>
          </w:p>
          <w:p w14:paraId="5BF13F08" w14:textId="1917CF07" w:rsidR="00AC041D" w:rsidRPr="00986D5B" w:rsidRDefault="00AC041D" w:rsidP="00D20068">
            <w:pPr>
              <w:autoSpaceDE w:val="0"/>
              <w:autoSpaceDN w:val="0"/>
              <w:adjustRightInd w:val="0"/>
              <w:jc w:val="both"/>
            </w:pPr>
          </w:p>
        </w:tc>
        <w:tc>
          <w:tcPr>
            <w:tcW w:w="4252" w:type="dxa"/>
            <w:shd w:val="clear" w:color="auto" w:fill="auto"/>
          </w:tcPr>
          <w:p w14:paraId="5F19EF5C" w14:textId="77777777" w:rsidR="00CA117C" w:rsidRPr="006E4DCF" w:rsidRDefault="00CA117C" w:rsidP="00CA117C">
            <w:pPr>
              <w:tabs>
                <w:tab w:val="left" w:pos="347"/>
                <w:tab w:val="left" w:pos="1665"/>
              </w:tabs>
              <w:jc w:val="both"/>
            </w:pPr>
            <w:r w:rsidRPr="006E4DCF">
              <w:lastRenderedPageBreak/>
              <w:t>Pateikiama:</w:t>
            </w:r>
          </w:p>
          <w:p w14:paraId="45599953" w14:textId="29F8D4EA" w:rsidR="008F45EE" w:rsidRPr="00622929" w:rsidRDefault="008F45EE" w:rsidP="008728AB">
            <w:pPr>
              <w:pStyle w:val="Sraopastraipa"/>
              <w:numPr>
                <w:ilvl w:val="0"/>
                <w:numId w:val="7"/>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BC10FB">
              <w:rPr>
                <w:sz w:val="24"/>
                <w:szCs w:val="24"/>
              </w:rPr>
              <w:t>5</w:t>
            </w:r>
            <w:r w:rsidRPr="0045489A">
              <w:rPr>
                <w:sz w:val="24"/>
                <w:szCs w:val="24"/>
              </w:rPr>
              <w:t xml:space="preserve"> priedą;</w:t>
            </w:r>
          </w:p>
          <w:p w14:paraId="130FBBB7" w14:textId="6DF1E4FE" w:rsidR="009B08C0" w:rsidRPr="009B08C0" w:rsidRDefault="009B08C0" w:rsidP="009B08C0">
            <w:pPr>
              <w:pStyle w:val="Sraopastraipa"/>
              <w:numPr>
                <w:ilvl w:val="0"/>
                <w:numId w:val="7"/>
              </w:numPr>
              <w:tabs>
                <w:tab w:val="left" w:pos="319"/>
              </w:tabs>
              <w:ind w:left="36" w:hanging="4"/>
              <w:jc w:val="both"/>
              <w:rPr>
                <w:sz w:val="24"/>
                <w:szCs w:val="24"/>
                <w:lang w:eastAsia="en-US"/>
              </w:rPr>
            </w:pPr>
            <w:r w:rsidRPr="009B08C0">
              <w:rPr>
                <w:sz w:val="24"/>
                <w:szCs w:val="24"/>
                <w:lang w:eastAsia="en-US"/>
              </w:rPr>
              <w:t>Lietuvos Respublikos ir trečiųjų šalių piliečiams ir kitiems fiziniams asmenims (išskyrus užsienio šalies specialistus) SSVA (iki 2022-04-30 SPSC)</w:t>
            </w:r>
            <w:r>
              <w:rPr>
                <w:sz w:val="24"/>
                <w:szCs w:val="24"/>
                <w:lang w:eastAsia="en-US"/>
              </w:rPr>
              <w:t xml:space="preserve"> ar </w:t>
            </w:r>
            <w:r w:rsidRPr="009B08C0">
              <w:rPr>
                <w:sz w:val="24"/>
                <w:szCs w:val="24"/>
                <w:lang w:eastAsia="en-US"/>
              </w:rPr>
              <w:t xml:space="preserve">Lietuvos </w:t>
            </w:r>
            <w:r w:rsidRPr="009B08C0">
              <w:rPr>
                <w:sz w:val="24"/>
                <w:szCs w:val="24"/>
                <w:lang w:eastAsia="en-US"/>
              </w:rPr>
              <w:lastRenderedPageBreak/>
              <w:t>architektų rūm</w:t>
            </w:r>
            <w:r>
              <w:rPr>
                <w:sz w:val="24"/>
                <w:szCs w:val="24"/>
                <w:lang w:eastAsia="en-US"/>
              </w:rPr>
              <w:t>ų</w:t>
            </w:r>
            <w:r w:rsidRPr="009B08C0">
              <w:rPr>
                <w:sz w:val="24"/>
                <w:szCs w:val="24"/>
                <w:lang w:eastAsia="en-US"/>
              </w:rPr>
              <w:t xml:space="preserve">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r w:rsidR="004941BC">
              <w:rPr>
                <w:sz w:val="24"/>
                <w:szCs w:val="24"/>
                <w:lang w:eastAsia="en-US"/>
              </w:rPr>
              <w:t>.</w:t>
            </w:r>
          </w:p>
          <w:p w14:paraId="1F3C7A99" w14:textId="77777777" w:rsidR="00CA117C" w:rsidRDefault="00CA117C" w:rsidP="000D154D">
            <w:pPr>
              <w:tabs>
                <w:tab w:val="left" w:pos="32"/>
                <w:tab w:val="left" w:pos="119"/>
                <w:tab w:val="left" w:pos="215"/>
                <w:tab w:val="left" w:pos="315"/>
              </w:tabs>
              <w:jc w:val="both"/>
            </w:pPr>
          </w:p>
          <w:p w14:paraId="2D2568D7" w14:textId="0E70C2DC" w:rsidR="008F45EE" w:rsidRPr="006E4DCF" w:rsidRDefault="00BB5F96" w:rsidP="008F45EE">
            <w:pPr>
              <w:tabs>
                <w:tab w:val="left" w:pos="347"/>
                <w:tab w:val="left" w:pos="1665"/>
              </w:tabs>
              <w:jc w:val="both"/>
              <w:rPr>
                <w:i/>
              </w:rPr>
            </w:pPr>
            <w:r>
              <w:rPr>
                <w:i/>
              </w:rPr>
              <w:t>*</w:t>
            </w:r>
            <w:r w:rsidR="00CA117C">
              <w:rPr>
                <w:i/>
              </w:rPr>
              <w:t xml:space="preserve">* </w:t>
            </w:r>
            <w:r w:rsidR="008F45EE" w:rsidRPr="002B27CF">
              <w:rPr>
                <w:b/>
              </w:rPr>
              <w:t xml:space="preserve">Perkančioji organizacija nereikalauja pateikti </w:t>
            </w:r>
            <w:r w:rsidR="008F45EE">
              <w:rPr>
                <w:b/>
              </w:rPr>
              <w:t xml:space="preserve">specialistų kvalifikacijos atitiktį nustatytiems reikalavimams </w:t>
            </w:r>
            <w:r w:rsidR="008F45EE" w:rsidRPr="002B27CF">
              <w:rPr>
                <w:b/>
              </w:rPr>
              <w:t>patvirtinančius dokumentus, jeigu ji gali susipažinti su šiais dokumentais ar informacija</w:t>
            </w:r>
            <w:r w:rsidR="008F45EE" w:rsidRPr="006E4DCF">
              <w:rPr>
                <w:b/>
              </w:rPr>
              <w:t xml:space="preserve"> tiesiogiai ir neatlygintinai prisijungusi prie nacionalinės duomenų bazės. Šiuos duomenis </w:t>
            </w:r>
            <w:r w:rsidR="008F45EE" w:rsidRPr="006E4DCF">
              <w:rPr>
                <w:b/>
                <w:shd w:val="clear" w:color="auto" w:fill="FFFFFF"/>
              </w:rPr>
              <w:t xml:space="preserve">viešai prieinamuose registruose po dokumentų pagal </w:t>
            </w:r>
            <w:r w:rsidR="008F45EE">
              <w:rPr>
                <w:b/>
                <w:shd w:val="clear" w:color="auto" w:fill="FFFFFF"/>
              </w:rPr>
              <w:t>EBVPD</w:t>
            </w:r>
            <w:r w:rsidR="008F45EE" w:rsidRPr="006E4DCF">
              <w:rPr>
                <w:b/>
                <w:shd w:val="clear" w:color="auto" w:fill="FFFFFF"/>
              </w:rPr>
              <w:t xml:space="preserve"> pateikimo pasitikrina, užfiksuoja ir išsaugo pati Perkančioji organizacija</w:t>
            </w:r>
            <w:r w:rsidR="008F45EE" w:rsidRPr="006E4DCF">
              <w:rPr>
                <w:b/>
              </w:rPr>
              <w:t>.</w:t>
            </w:r>
            <w:r w:rsidR="008F45EE" w:rsidRPr="006E4DCF">
              <w:t xml:space="preserve"> Esant aplinkybėms, dėl kurių Perkančioji organizacija negali pati</w:t>
            </w:r>
            <w:r w:rsidR="008F45EE" w:rsidRPr="006E4DCF">
              <w:rPr>
                <w:shd w:val="clear" w:color="auto" w:fill="FFFFFF"/>
              </w:rPr>
              <w:t xml:space="preserve"> pasitikrinti, užfiksuoti ir išsaugoti viešai prieinamuose registruose</w:t>
            </w:r>
            <w:r w:rsidR="008F45EE" w:rsidRPr="006E4DCF">
              <w:t xml:space="preserve"> nurodytų duomenų  </w:t>
            </w:r>
            <w:r w:rsidR="008F45EE" w:rsidRPr="006E4DCF">
              <w:rPr>
                <w:shd w:val="clear" w:color="auto" w:fill="FFFFFF"/>
              </w:rPr>
              <w:t xml:space="preserve">(pvz., </w:t>
            </w:r>
            <w:r w:rsidR="008F45EE" w:rsidRPr="006E4DCF">
              <w:t>registras neveikia, registre nėra duomenų apie tiekėjo specialistų sąraše nurodytą siūlomą specialistą ar pan.), Perkančioji organizacija turi teisę kreiptis į tiekėją dėl atitiktį patvirtinančių dokumentų pateikimo</w:t>
            </w:r>
            <w:r w:rsidR="008F45EE" w:rsidRPr="006E4DCF">
              <w:rPr>
                <w:i/>
              </w:rPr>
              <w:t>.</w:t>
            </w:r>
          </w:p>
          <w:p w14:paraId="0F33CF15" w14:textId="77777777" w:rsidR="008F45EE" w:rsidRDefault="008F45EE" w:rsidP="008F45EE">
            <w:pPr>
              <w:tabs>
                <w:tab w:val="left" w:pos="347"/>
                <w:tab w:val="left" w:pos="1665"/>
              </w:tabs>
              <w:jc w:val="both"/>
            </w:pPr>
          </w:p>
          <w:p w14:paraId="519C1D56" w14:textId="77777777" w:rsidR="008F45EE" w:rsidRPr="00857E31" w:rsidRDefault="008F45EE" w:rsidP="008F45EE">
            <w:pPr>
              <w:tabs>
                <w:tab w:val="left" w:pos="347"/>
                <w:tab w:val="left" w:pos="1665"/>
              </w:tabs>
              <w:jc w:val="both"/>
              <w:rPr>
                <w:i/>
              </w:rPr>
            </w:pPr>
            <w:r w:rsidRPr="00857E31">
              <w:rPr>
                <w:i/>
              </w:rPr>
              <w:t>Pastabos:</w:t>
            </w:r>
          </w:p>
          <w:p w14:paraId="6D1E5BBC" w14:textId="35C23B01" w:rsidR="008F45EE" w:rsidRPr="003D4AF2" w:rsidRDefault="008F45EE" w:rsidP="008F45EE">
            <w:pPr>
              <w:pBdr>
                <w:top w:val="nil"/>
                <w:left w:val="nil"/>
                <w:bottom w:val="nil"/>
                <w:right w:val="nil"/>
                <w:between w:val="nil"/>
                <w:bar w:val="nil"/>
              </w:pBdr>
              <w:jc w:val="both"/>
              <w:rPr>
                <w:i/>
                <w:iCs/>
              </w:rPr>
            </w:pPr>
            <w:r w:rsidRPr="00857E31">
              <w:rPr>
                <w:i/>
              </w:rPr>
              <w:t>-</w:t>
            </w:r>
            <w:r>
              <w:rPr>
                <w:i/>
                <w:iCs/>
              </w:rPr>
              <w:t xml:space="preserve"> u</w:t>
            </w:r>
            <w:r w:rsidRPr="003D4AF2">
              <w:rPr>
                <w:i/>
                <w:iCs/>
              </w:rPr>
              <w:t xml:space="preserve">žsienio šalies specialistai – Europos Sąjungos valstybės narių, Šveicarijos Konfederacijos arba valstybių, pasirašiusių Europos ekonominės erdvės sutartį, piliečiai ir kiti fiziniai asmenys, kurie naudojasi Europos Sąjungos teisės </w:t>
            </w:r>
            <w:r w:rsidRPr="00EC0B0D">
              <w:rPr>
                <w:i/>
                <w:iCs/>
              </w:rPr>
              <w:t>aktuose jiems suteiktomis judėjimo valstybėse narėse teisėmis - turi teisę eiti</w:t>
            </w:r>
            <w:r w:rsidRPr="00EC0B0D">
              <w:rPr>
                <w:rFonts w:eastAsia="Arial Unicode MS"/>
                <w:i/>
                <w:iCs/>
                <w:bdr w:val="nil"/>
              </w:rPr>
              <w:t xml:space="preserve"> </w:t>
            </w:r>
            <w:r w:rsidRPr="008F45EE">
              <w:rPr>
                <w:rFonts w:eastAsia="TimesNewRomanPSMT"/>
                <w:i/>
                <w:iCs/>
              </w:rPr>
              <w:t>ypatingojo statinio statybos vadovo</w:t>
            </w:r>
            <w:r w:rsidRPr="008F45EE">
              <w:rPr>
                <w:rFonts w:eastAsia="Arial Unicode MS"/>
                <w:i/>
                <w:iCs/>
                <w:bdr w:val="nil"/>
              </w:rPr>
              <w:t xml:space="preserve"> pareigas</w:t>
            </w:r>
            <w:r w:rsidRPr="00EC0B0D">
              <w:rPr>
                <w:rFonts w:eastAsia="Arial Unicode MS"/>
                <w:i/>
                <w:iCs/>
                <w:bdr w:val="nil"/>
              </w:rPr>
              <w:t xml:space="preserve">, </w:t>
            </w:r>
            <w:r>
              <w:rPr>
                <w:rFonts w:eastAsia="Arial Unicode MS"/>
                <w:i/>
                <w:iCs/>
                <w:bdr w:val="nil"/>
              </w:rPr>
              <w:t xml:space="preserve">Lietuvos Respublikoje </w:t>
            </w:r>
            <w:r w:rsidRPr="00EC0B0D">
              <w:rPr>
                <w:rFonts w:eastAsia="Arial Unicode MS"/>
                <w:i/>
                <w:iCs/>
                <w:bdr w:val="nil"/>
              </w:rPr>
              <w:t>pripažinus</w:t>
            </w:r>
            <w:r w:rsidRPr="003D4AF2">
              <w:rPr>
                <w:rFonts w:eastAsia="Arial Unicode MS"/>
                <w:i/>
                <w:iCs/>
                <w:bdr w:val="nil"/>
              </w:rPr>
              <w:t xml:space="preserve"> jų kilmės valstybėje turimą teisę </w:t>
            </w:r>
            <w:r w:rsidRPr="0078047D">
              <w:rPr>
                <w:rFonts w:eastAsia="Arial Unicode MS"/>
                <w:i/>
                <w:iCs/>
                <w:bdr w:val="nil"/>
              </w:rPr>
              <w:t xml:space="preserve">eiti analogiškų statinių </w:t>
            </w:r>
            <w:r w:rsidRPr="008F45EE">
              <w:rPr>
                <w:rFonts w:eastAsia="TimesNewRomanPSMT"/>
                <w:i/>
                <w:iCs/>
              </w:rPr>
              <w:t>statinio statybos vadovo</w:t>
            </w:r>
            <w:r w:rsidRPr="00AC041D">
              <w:rPr>
                <w:rFonts w:eastAsia="TimesNewRomanPSMT"/>
              </w:rPr>
              <w:t xml:space="preserve"> </w:t>
            </w:r>
            <w:r w:rsidRPr="0078047D">
              <w:rPr>
                <w:i/>
                <w:iCs/>
              </w:rPr>
              <w:t>pareigas;</w:t>
            </w:r>
          </w:p>
          <w:p w14:paraId="40B21FED" w14:textId="77777777" w:rsidR="008F45EE" w:rsidRPr="003D4AF2" w:rsidRDefault="008F45EE" w:rsidP="008F45EE">
            <w:pPr>
              <w:pBdr>
                <w:top w:val="nil"/>
                <w:left w:val="nil"/>
                <w:bottom w:val="nil"/>
                <w:right w:val="nil"/>
                <w:between w:val="nil"/>
                <w:bar w:val="nil"/>
              </w:pBdr>
              <w:jc w:val="both"/>
              <w:rPr>
                <w:i/>
                <w:iCs/>
              </w:rPr>
            </w:pPr>
            <w:r>
              <w:rPr>
                <w:i/>
                <w:iCs/>
              </w:rPr>
              <w:lastRenderedPageBreak/>
              <w:t>- u</w:t>
            </w:r>
            <w:r w:rsidRPr="003D4AF2">
              <w:rPr>
                <w:i/>
                <w:iCs/>
              </w:rPr>
              <w:t>žsienio šalies specialisto turimos kvalifikacijos patvirtinimo dokumentai Lietuvoje gali būti išduoti ir po pasiūlymų pateikimo datos, tačiau pačią teisę specialistas kilmės šalyje turi būti įgijęs iki pasiūlymų pateikimo termino pabaigos</w:t>
            </w:r>
            <w:r>
              <w:rPr>
                <w:i/>
                <w:iCs/>
              </w:rPr>
              <w:t>;</w:t>
            </w:r>
          </w:p>
          <w:p w14:paraId="0C7F9ED8" w14:textId="7F3F7E42" w:rsidR="008F45EE" w:rsidRPr="00EC0B0D" w:rsidRDefault="008F45EE" w:rsidP="008F45EE">
            <w:pPr>
              <w:pBdr>
                <w:top w:val="nil"/>
                <w:left w:val="nil"/>
                <w:bottom w:val="nil"/>
                <w:right w:val="nil"/>
                <w:between w:val="nil"/>
                <w:bar w:val="nil"/>
              </w:pBdr>
              <w:jc w:val="both"/>
              <w:rPr>
                <w:i/>
                <w:iCs/>
              </w:rPr>
            </w:pPr>
            <w:r>
              <w:rPr>
                <w:i/>
                <w:iCs/>
              </w:rPr>
              <w:t>- u</w:t>
            </w:r>
            <w:r w:rsidRPr="003D4AF2">
              <w:rPr>
                <w:i/>
                <w:iCs/>
              </w:rPr>
              <w:t xml:space="preserve">žsienio šalies specialistai turi pareigą kreiptis į SSVA ir gauti teisės pripažinimo dokumentą. </w:t>
            </w:r>
            <w:r w:rsidRPr="00B85DCB">
              <w:rPr>
                <w:i/>
                <w:iCs/>
              </w:rPr>
              <w:t>Perkančioji organizacija, siekdama įsiti</w:t>
            </w:r>
            <w:r w:rsidRPr="003D4AF2">
              <w:rPr>
                <w:i/>
                <w:iCs/>
              </w:rPr>
              <w:t>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w:t>
            </w:r>
            <w:r>
              <w:rPr>
                <w:i/>
                <w:iCs/>
              </w:rPr>
              <w:t xml:space="preserve">, </w:t>
            </w:r>
            <w:r w:rsidRPr="003D4AF2">
              <w:rPr>
                <w:i/>
                <w:iCs/>
              </w:rPr>
              <w:t>juos nedelsiant tikslinti, aktyviai bendradarbiauti.</w:t>
            </w:r>
            <w:r>
              <w:rPr>
                <w:i/>
                <w:iCs/>
              </w:rPr>
              <w:t xml:space="preserve"> </w:t>
            </w:r>
            <w:r w:rsidRPr="003D4AF2">
              <w:rPr>
                <w:i/>
                <w:iCs/>
              </w:rPr>
              <w:t>Teisės pripažinimo dokumentai turi būti gauti iki</w:t>
            </w:r>
            <w:r>
              <w:rPr>
                <w:i/>
                <w:iCs/>
              </w:rPr>
              <w:t xml:space="preserve"> </w:t>
            </w:r>
            <w:r w:rsidR="00BB5F96">
              <w:rPr>
                <w:i/>
                <w:iCs/>
              </w:rPr>
              <w:t>s</w:t>
            </w:r>
            <w:r>
              <w:rPr>
                <w:i/>
                <w:iCs/>
              </w:rPr>
              <w:t>utarties sudarymo</w:t>
            </w:r>
            <w:r w:rsidRPr="00EC0B0D">
              <w:rPr>
                <w:i/>
                <w:iCs/>
              </w:rPr>
              <w:t>;</w:t>
            </w:r>
          </w:p>
          <w:p w14:paraId="16FD6C7C" w14:textId="77777777" w:rsidR="008F45EE" w:rsidRDefault="008F45EE" w:rsidP="008F45EE">
            <w:pPr>
              <w:ind w:firstLine="33"/>
              <w:jc w:val="both"/>
              <w:rPr>
                <w:b/>
                <w:i/>
                <w:iCs/>
              </w:rPr>
            </w:pPr>
            <w:r w:rsidRPr="00EC0B0D">
              <w:rPr>
                <w:b/>
                <w:i/>
                <w:iCs/>
              </w:rPr>
              <w:t>-</w:t>
            </w:r>
            <w:r>
              <w:rPr>
                <w:b/>
                <w:i/>
                <w:iCs/>
              </w:rPr>
              <w:t xml:space="preserve"> </w:t>
            </w:r>
            <w:r w:rsidRPr="00A828A1">
              <w:rPr>
                <w:b/>
                <w:i/>
                <w:iCs/>
              </w:rPr>
              <w:t>jei kvalifikacija yra grindžiama nurodant specialistą, kuris</w:t>
            </w:r>
            <w:r>
              <w:rPr>
                <w:i/>
                <w:iCs/>
              </w:rPr>
              <w:t xml:space="preserve"> nėra tiekėjo ar </w:t>
            </w:r>
            <w:r w:rsidRPr="00A828A1">
              <w:rPr>
                <w:i/>
                <w:iCs/>
              </w:rPr>
              <w:t xml:space="preserve">ūkio subjekto, </w:t>
            </w:r>
            <w:r>
              <w:rPr>
                <w:i/>
                <w:iCs/>
              </w:rPr>
              <w:t xml:space="preserve">kurio pajėgumais remiamasi, </w:t>
            </w:r>
            <w:r w:rsidRPr="00720B85">
              <w:rPr>
                <w:i/>
                <w:iCs/>
              </w:rPr>
              <w:t>darbuotojas, tačiau</w:t>
            </w:r>
            <w:r w:rsidRPr="00720B85">
              <w:rPr>
                <w:b/>
                <w:i/>
                <w:iCs/>
              </w:rPr>
              <w:t xml:space="preserve"> yra ketinamas įdarbinti, </w:t>
            </w:r>
            <w:r w:rsidRPr="00720B85">
              <w:rPr>
                <w:i/>
              </w:rPr>
              <w:t>jei pasiūlymas bus pripažintas laimėjusiu</w:t>
            </w:r>
            <w:r w:rsidRPr="00720B85">
              <w:rPr>
                <w:i/>
                <w:iCs/>
              </w:rPr>
              <w:t>, tokiu</w:t>
            </w:r>
            <w:r w:rsidRPr="00A828A1">
              <w:rPr>
                <w:i/>
                <w:iCs/>
              </w:rPr>
              <w:t xml:space="preserve"> atveju specialistas </w:t>
            </w:r>
            <w:r w:rsidRPr="00A828A1">
              <w:rPr>
                <w:b/>
                <w:i/>
                <w:iCs/>
              </w:rPr>
              <w:t xml:space="preserve">turi būti išviešintas pasiūlyme kaip </w:t>
            </w:r>
            <w:proofErr w:type="spellStart"/>
            <w:r w:rsidRPr="00A828A1">
              <w:rPr>
                <w:b/>
                <w:i/>
                <w:iCs/>
              </w:rPr>
              <w:t>kvazisubtiekėjas</w:t>
            </w:r>
            <w:proofErr w:type="spellEnd"/>
            <w:r w:rsidRPr="00A828A1">
              <w:rPr>
                <w:b/>
                <w:i/>
                <w:iCs/>
              </w:rPr>
              <w:t>;</w:t>
            </w:r>
          </w:p>
          <w:p w14:paraId="13378460" w14:textId="77777777" w:rsidR="008F45EE" w:rsidRPr="00DF7288" w:rsidRDefault="008F45EE" w:rsidP="008F45EE">
            <w:pPr>
              <w:pStyle w:val="Sraopastraipa"/>
              <w:widowControl w:val="0"/>
              <w:tabs>
                <w:tab w:val="left" w:pos="34"/>
                <w:tab w:val="left" w:pos="176"/>
                <w:tab w:val="left" w:pos="317"/>
                <w:tab w:val="left" w:pos="347"/>
                <w:tab w:val="left" w:pos="1665"/>
              </w:tabs>
              <w:ind w:left="33"/>
              <w:jc w:val="both"/>
              <w:rPr>
                <w:i/>
                <w:sz w:val="24"/>
                <w:szCs w:val="24"/>
              </w:rPr>
            </w:pPr>
            <w:r>
              <w:rPr>
                <w:i/>
                <w:sz w:val="24"/>
                <w:szCs w:val="24"/>
              </w:rPr>
              <w:t xml:space="preserve">- </w:t>
            </w:r>
            <w:r w:rsidRPr="00A828A1">
              <w:rPr>
                <w:i/>
                <w:sz w:val="24"/>
                <w:szCs w:val="24"/>
              </w:rPr>
              <w:t xml:space="preserve">Sutartį galės vykdyti tik nustatytus </w:t>
            </w:r>
            <w:r w:rsidRPr="000D44F5">
              <w:rPr>
                <w:i/>
                <w:sz w:val="24"/>
                <w:szCs w:val="24"/>
              </w:rPr>
              <w:t>kvalifikacijos reikalavimus atitinkantys specialistai</w:t>
            </w:r>
            <w:r w:rsidRPr="00DF7288">
              <w:rPr>
                <w:i/>
                <w:sz w:val="24"/>
                <w:szCs w:val="24"/>
              </w:rPr>
              <w:t>.</w:t>
            </w:r>
          </w:p>
          <w:p w14:paraId="53DE1A9C" w14:textId="77777777" w:rsidR="008F45EE" w:rsidRDefault="008F45EE" w:rsidP="008F45EE">
            <w:pPr>
              <w:tabs>
                <w:tab w:val="left" w:pos="347"/>
                <w:tab w:val="left" w:pos="1665"/>
              </w:tabs>
              <w:jc w:val="both"/>
              <w:rPr>
                <w:i/>
              </w:rPr>
            </w:pPr>
          </w:p>
          <w:p w14:paraId="58D88A53" w14:textId="0AAFB44F" w:rsidR="00CA117C" w:rsidRPr="00423241" w:rsidRDefault="008F45EE" w:rsidP="008F45EE">
            <w:pPr>
              <w:tabs>
                <w:tab w:val="left" w:pos="347"/>
                <w:tab w:val="left" w:pos="1665"/>
              </w:tabs>
              <w:jc w:val="both"/>
              <w:rPr>
                <w:color w:val="FF0000"/>
              </w:rPr>
            </w:pPr>
            <w:r w:rsidRPr="008247BF">
              <w:rPr>
                <w:i/>
                <w:iCs/>
              </w:rPr>
              <w:t>Pateikiami skenuoti arba el. parašu pasirašyti dokumentai</w:t>
            </w:r>
            <w:r w:rsidR="00CA117C" w:rsidRPr="006E4DCF">
              <w:rPr>
                <w:i/>
              </w:rPr>
              <w:t>.</w:t>
            </w:r>
          </w:p>
        </w:tc>
      </w:tr>
    </w:tbl>
    <w:bookmarkEnd w:id="22"/>
    <w:bookmarkEnd w:id="15"/>
    <w:p w14:paraId="241FA9FB" w14:textId="77777777" w:rsidR="009B55EC" w:rsidRPr="009B55EC" w:rsidRDefault="009B55EC" w:rsidP="009B55EC">
      <w:pPr>
        <w:widowControl w:val="0"/>
        <w:tabs>
          <w:tab w:val="left" w:pos="1134"/>
          <w:tab w:val="left" w:pos="1418"/>
        </w:tabs>
        <w:ind w:firstLine="720"/>
        <w:contextualSpacing/>
        <w:jc w:val="both"/>
        <w:rPr>
          <w:b/>
          <w:bCs/>
          <w:i/>
          <w:color w:val="000000" w:themeColor="text1"/>
        </w:rPr>
      </w:pPr>
      <w:r w:rsidRPr="009B55EC">
        <w:rPr>
          <w:b/>
          <w:bCs/>
          <w:i/>
          <w:color w:val="000000" w:themeColor="text1"/>
        </w:rPr>
        <w:lastRenderedPageBreak/>
        <w:t>Pastabos:</w:t>
      </w:r>
    </w:p>
    <w:p w14:paraId="6DC8BEB9" w14:textId="77777777" w:rsidR="009B55EC" w:rsidRPr="009B55EC" w:rsidRDefault="009B55EC" w:rsidP="009B55EC">
      <w:pPr>
        <w:widowControl w:val="0"/>
        <w:tabs>
          <w:tab w:val="left" w:pos="1134"/>
          <w:tab w:val="left" w:pos="1418"/>
        </w:tabs>
        <w:ind w:firstLine="720"/>
        <w:contextualSpacing/>
        <w:jc w:val="both"/>
        <w:rPr>
          <w:b/>
          <w:bCs/>
          <w:i/>
          <w:color w:val="FF0000"/>
        </w:rPr>
      </w:pPr>
      <w:r w:rsidRPr="009B55EC">
        <w:rPr>
          <w:b/>
          <w:bCs/>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w:t>
      </w:r>
      <w:r w:rsidRPr="00986375">
        <w:rPr>
          <w:b/>
          <w:bCs/>
          <w:i/>
        </w:rPr>
        <w:t xml:space="preserve">ir neatlygintinai prisijungusi susipažinti su reikalaujamais dokumentais ir (ar) informacija iki </w:t>
      </w:r>
      <w:r w:rsidRPr="00986375">
        <w:rPr>
          <w:b/>
          <w:bCs/>
          <w:i/>
          <w:iCs/>
        </w:rPr>
        <w:t>Sutarties sudarymo</w:t>
      </w:r>
      <w:r w:rsidRPr="00986375">
        <w:rPr>
          <w:b/>
          <w:bCs/>
          <w:i/>
        </w:rPr>
        <w:t>;</w:t>
      </w:r>
    </w:p>
    <w:p w14:paraId="38459FC1" w14:textId="51DCD097" w:rsidR="009B55EC" w:rsidRPr="00FF6F57" w:rsidRDefault="009B55EC" w:rsidP="00FF6F57">
      <w:pPr>
        <w:pStyle w:val="Sraopastraipa"/>
        <w:widowControl w:val="0"/>
        <w:tabs>
          <w:tab w:val="left" w:pos="1134"/>
          <w:tab w:val="left" w:pos="1276"/>
          <w:tab w:val="left" w:pos="1418"/>
        </w:tabs>
        <w:ind w:left="0" w:firstLine="720"/>
        <w:jc w:val="both"/>
        <w:rPr>
          <w:b/>
          <w:i/>
          <w:iCs/>
          <w:sz w:val="24"/>
          <w:szCs w:val="24"/>
        </w:rPr>
      </w:pPr>
      <w:r w:rsidRPr="009B55EC">
        <w:rPr>
          <w:b/>
          <w:bCs/>
          <w:i/>
          <w:color w:val="000000" w:themeColor="text1"/>
          <w:sz w:val="24"/>
          <w:szCs w:val="24"/>
        </w:rPr>
        <w:t>- v</w:t>
      </w:r>
      <w:r w:rsidRPr="009B55EC">
        <w:rPr>
          <w:b/>
          <w:i/>
          <w:iCs/>
          <w:sz w:val="24"/>
          <w:szCs w:val="24"/>
        </w:rPr>
        <w:t xml:space="preserve">adovaujantis </w:t>
      </w:r>
      <w:r w:rsidRPr="009B55EC">
        <w:rPr>
          <w:b/>
          <w:bCs/>
          <w:i/>
          <w:iCs/>
          <w:sz w:val="24"/>
          <w:szCs w:val="24"/>
        </w:rPr>
        <w:t>Viešųjų pirkimų tarnybos direktoriaus 2022 m. gruodžio 30 d. įsakymu Nr. 1S-240 patvirtintomis Pasiūlymo patikslinimo, papildymo ar paaiškinimo taisyklėmis</w:t>
      </w:r>
      <w:r w:rsidRPr="009B55EC">
        <w:rPr>
          <w:rStyle w:val="Hipersaitas"/>
          <w:b/>
          <w:i/>
          <w:iCs/>
          <w:color w:val="auto"/>
          <w:sz w:val="24"/>
          <w:szCs w:val="24"/>
          <w:u w:val="none"/>
        </w:rPr>
        <w:t xml:space="preserve">, </w:t>
      </w:r>
      <w:r w:rsidRPr="009B55EC">
        <w:rPr>
          <w:b/>
          <w:i/>
          <w:iCs/>
          <w:sz w:val="24"/>
          <w:szCs w:val="24"/>
        </w:rPr>
        <w:t xml:space="preserve">tiekėjas </w:t>
      </w:r>
      <w:r w:rsidRPr="009B55EC">
        <w:rPr>
          <w:b/>
          <w:i/>
          <w:iCs/>
          <w:sz w:val="24"/>
          <w:szCs w:val="24"/>
          <w:u w:val="single"/>
        </w:rPr>
        <w:t>gali tikslinti tik pradinius kvalifikacijos duomenis</w:t>
      </w:r>
      <w:r w:rsidRPr="009B55EC">
        <w:rPr>
          <w:b/>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9B55EC">
        <w:rPr>
          <w:b/>
          <w:bCs/>
          <w:i/>
          <w:iCs/>
          <w:color w:val="000000"/>
          <w:sz w:val="24"/>
          <w:szCs w:val="24"/>
        </w:rPr>
        <w:t>(dėl to paties klausimo)</w:t>
      </w:r>
      <w:r w:rsidRPr="009B55EC">
        <w:rPr>
          <w:b/>
          <w:i/>
          <w:iCs/>
          <w:sz w:val="24"/>
          <w:szCs w:val="24"/>
        </w:rPr>
        <w:t xml:space="preserve"> Perkančioji organizacija turi teisę kreiptis tik vieną kartą </w:t>
      </w:r>
      <w:r w:rsidRPr="009B55EC">
        <w:rPr>
          <w:b/>
          <w:bCs/>
          <w:i/>
          <w:iCs/>
          <w:color w:val="000000"/>
          <w:sz w:val="24"/>
          <w:szCs w:val="24"/>
        </w:rPr>
        <w:t>(</w:t>
      </w:r>
      <w:r w:rsidRPr="009B55EC">
        <w:rPr>
          <w:b/>
          <w:bCs/>
          <w:i/>
          <w:iCs/>
          <w:color w:val="000000"/>
          <w:sz w:val="24"/>
          <w:szCs w:val="24"/>
          <w:u w:val="single"/>
        </w:rPr>
        <w:t xml:space="preserve">pasiūlymo </w:t>
      </w:r>
      <w:r w:rsidRPr="009B55EC">
        <w:rPr>
          <w:b/>
          <w:bCs/>
          <w:i/>
          <w:iCs/>
          <w:color w:val="000000"/>
          <w:sz w:val="24"/>
          <w:szCs w:val="24"/>
          <w:u w:val="single"/>
        </w:rPr>
        <w:lastRenderedPageBreak/>
        <w:t>patikslinimas, papildymas ar paaiškinimas dėl to paties klausimo atliekamas vieną kartą</w:t>
      </w:r>
      <w:r w:rsidRPr="009B55EC">
        <w:rPr>
          <w:b/>
          <w:bCs/>
          <w:i/>
          <w:iCs/>
          <w:color w:val="000000"/>
          <w:sz w:val="24"/>
          <w:szCs w:val="24"/>
        </w:rPr>
        <w:t>)</w:t>
      </w:r>
      <w:r w:rsidRPr="009B55EC">
        <w:rPr>
          <w:b/>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p>
    <w:p w14:paraId="65F99E4F" w14:textId="2C465D78" w:rsidR="007406E2" w:rsidRPr="003636BD" w:rsidRDefault="007406E2" w:rsidP="008728AB">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proofErr w:type="spellStart"/>
      <w:r w:rsidRPr="003636BD">
        <w:rPr>
          <w:rFonts w:eastAsia="Calibri"/>
          <w:i/>
          <w:sz w:val="24"/>
          <w:szCs w:val="24"/>
        </w:rPr>
        <w:t>Apostille</w:t>
      </w:r>
      <w:proofErr w:type="spellEnd"/>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36BD">
        <w:rPr>
          <w:rFonts w:eastAsia="Calibri"/>
          <w:i/>
          <w:sz w:val="24"/>
          <w:szCs w:val="24"/>
        </w:rPr>
        <w:t>Apostille</w:t>
      </w:r>
      <w:proofErr w:type="spellEnd"/>
      <w:r w:rsidRPr="003636BD">
        <w:rPr>
          <w:rFonts w:eastAsia="Calibri"/>
          <w:sz w:val="24"/>
          <w:szCs w:val="24"/>
        </w:rPr>
        <w:t>).</w:t>
      </w:r>
    </w:p>
    <w:p w14:paraId="1F3E08E7" w14:textId="79D112A8" w:rsidR="00706E5C" w:rsidRPr="00A8651C" w:rsidRDefault="00706E5C" w:rsidP="008728AB">
      <w:pPr>
        <w:pStyle w:val="Sraopastraipa"/>
        <w:numPr>
          <w:ilvl w:val="0"/>
          <w:numId w:val="5"/>
        </w:numPr>
        <w:tabs>
          <w:tab w:val="left" w:pos="1134"/>
        </w:tabs>
        <w:jc w:val="both"/>
        <w:rPr>
          <w:sz w:val="24"/>
          <w:szCs w:val="24"/>
        </w:rPr>
      </w:pPr>
      <w:r w:rsidRPr="00A8651C">
        <w:rPr>
          <w:sz w:val="24"/>
          <w:szCs w:val="24"/>
        </w:rPr>
        <w:t xml:space="preserve">Šiame konkurso sąlygų apraše vartojamos ūkio subjekto, kurio pajėgumais remiamasi, subrangovo, </w:t>
      </w:r>
      <w:proofErr w:type="spellStart"/>
      <w:r w:rsidRPr="00A8651C">
        <w:rPr>
          <w:sz w:val="24"/>
          <w:szCs w:val="24"/>
        </w:rPr>
        <w:t>kvazisubtiekėjo</w:t>
      </w:r>
      <w:proofErr w:type="spellEnd"/>
      <w:r w:rsidRPr="00A8651C">
        <w:rPr>
          <w:sz w:val="24"/>
          <w:szCs w:val="24"/>
        </w:rPr>
        <w:t xml:space="preserve"> sąvokų reikšmės:</w:t>
      </w:r>
    </w:p>
    <w:p w14:paraId="29E855F2" w14:textId="77777777" w:rsidR="00706E5C" w:rsidRPr="00A8651C" w:rsidRDefault="00706E5C" w:rsidP="008728AB">
      <w:pPr>
        <w:numPr>
          <w:ilvl w:val="1"/>
          <w:numId w:val="5"/>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77777777" w:rsidR="00706E5C" w:rsidRPr="005206EB" w:rsidRDefault="00706E5C" w:rsidP="008728AB">
      <w:pPr>
        <w:numPr>
          <w:ilvl w:val="1"/>
          <w:numId w:val="5"/>
        </w:numPr>
        <w:tabs>
          <w:tab w:val="left" w:pos="1276"/>
        </w:tabs>
        <w:ind w:left="0"/>
        <w:jc w:val="both"/>
        <w:rPr>
          <w:b/>
          <w:bCs/>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7398DF4F" w14:textId="1BD7ADB0" w:rsidR="00F07BC8" w:rsidRPr="00F07BC8" w:rsidRDefault="00706E5C" w:rsidP="008728AB">
      <w:pPr>
        <w:numPr>
          <w:ilvl w:val="1"/>
          <w:numId w:val="5"/>
        </w:numPr>
        <w:tabs>
          <w:tab w:val="left" w:pos="1276"/>
        </w:tabs>
        <w:ind w:left="0" w:firstLine="709"/>
        <w:jc w:val="both"/>
        <w:rPr>
          <w:lang w:eastAsia="lt-LT"/>
        </w:rPr>
      </w:pPr>
      <w:proofErr w:type="spellStart"/>
      <w:r w:rsidRPr="005206EB">
        <w:rPr>
          <w:b/>
          <w:bCs/>
          <w:lang w:eastAsia="lt-LT"/>
        </w:rPr>
        <w:t>kvazisubtiekėjas</w:t>
      </w:r>
      <w:proofErr w:type="spellEnd"/>
      <w:r w:rsidRPr="005206EB">
        <w:rPr>
          <w:b/>
          <w:bCs/>
          <w:lang w:eastAsia="lt-LT"/>
        </w:rPr>
        <w:t xml:space="preserve">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F07BC8">
        <w:rPr>
          <w:bCs/>
          <w:lang w:eastAsia="lt-LT"/>
        </w:rPr>
        <w:t>.</w:t>
      </w:r>
    </w:p>
    <w:p w14:paraId="29D663F7" w14:textId="36CC8AB0" w:rsidR="004746E1" w:rsidRPr="00B12300" w:rsidRDefault="004746E1" w:rsidP="008728AB">
      <w:pPr>
        <w:numPr>
          <w:ilvl w:val="0"/>
          <w:numId w:val="5"/>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20C5D46C" w14:textId="2CB6366D" w:rsidR="004746E1" w:rsidRPr="00B12300" w:rsidRDefault="004746E1" w:rsidP="008728AB">
      <w:pPr>
        <w:numPr>
          <w:ilvl w:val="0"/>
          <w:numId w:val="5"/>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3B6ADA"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23"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sidR="00BC10FB">
        <w:rPr>
          <w:rFonts w:eastAsia="Calibri"/>
        </w:rPr>
        <w:t>kitaip pavadintą dvišalį susitarimą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23"/>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 xml:space="preserve">šio konkurso sąlygų aprašo 17.1 p. nustatytų pašalinimo pagrindų ir atitinka konkurso sąlygų aprašo </w:t>
      </w:r>
      <w:r w:rsidR="00F16CB6" w:rsidRPr="005C01AE">
        <w:rPr>
          <w:rFonts w:eastAsia="Calibri"/>
        </w:rPr>
        <w:t>18</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bookmarkStart w:id="24" w:name="_Hlk128677290"/>
      <w:r w:rsidRPr="00B12300">
        <w:rPr>
          <w:rFonts w:eastAsia="Calibri"/>
          <w:b/>
        </w:rPr>
        <w:t xml:space="preserve">Ūkio subjektai, kurių pajėgumais remiamasi, turi būti išviešinti teikiant pasiūlymą, nes po pasiūlymo pateikimo termino pabaigos pasitelkti (nurodyti) ūkio subjektų tam, kad atitiktų kvalifikacijos </w:t>
      </w:r>
      <w:r w:rsidRPr="00B12300">
        <w:rPr>
          <w:rFonts w:eastAsia="Calibri"/>
          <w:b/>
        </w:rPr>
        <w:lastRenderedPageBreak/>
        <w:t>reikalavimus, tiekėjas negalės, t. y. po pasiūlymo pateikimo tiekėjas neturi teisės nurodyti naujų ūkio subjektų</w:t>
      </w:r>
      <w:bookmarkEnd w:id="24"/>
      <w:r w:rsidRPr="00B12300">
        <w:rPr>
          <w:b/>
          <w:bCs/>
        </w:rPr>
        <w:t>.</w:t>
      </w:r>
      <w:r w:rsidRPr="00B12300">
        <w:rPr>
          <w:lang w:eastAsia="lt-LT"/>
        </w:rPr>
        <w:t xml:space="preserve"> </w:t>
      </w:r>
    </w:p>
    <w:p w14:paraId="6072F6F8" w14:textId="470A9912" w:rsidR="004746E1" w:rsidRPr="00B12300" w:rsidRDefault="004746E1" w:rsidP="004746E1">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357969BA" w14:textId="181653D1" w:rsidR="004746E1" w:rsidRPr="00231067" w:rsidRDefault="004746E1" w:rsidP="008728AB">
      <w:pPr>
        <w:numPr>
          <w:ilvl w:val="0"/>
          <w:numId w:val="5"/>
        </w:numPr>
        <w:tabs>
          <w:tab w:val="left" w:pos="1134"/>
        </w:tabs>
        <w:jc w:val="both"/>
      </w:pPr>
      <w:r w:rsidRPr="00B12300">
        <w:t xml:space="preserve">Tiekėjas pirkimo sutarties vykdymui gali pasitelkti </w:t>
      </w:r>
      <w:r w:rsidRPr="00B12300">
        <w:rPr>
          <w:b/>
        </w:rPr>
        <w:t>sub</w:t>
      </w:r>
      <w:r w:rsidR="00DB0B4F">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Tiekėjas savo pasiūlyme (konkurso sąlygų aprašo 1 priede) privalo nurodyti, kokiai pirkimo sutarties daliai ir kokius sub</w:t>
      </w:r>
      <w:r w:rsidR="00DB0B4F">
        <w:rPr>
          <w:b/>
          <w:bCs/>
          <w:lang w:eastAsia="lt-LT"/>
        </w:rPr>
        <w:t>rangov</w:t>
      </w:r>
      <w:r w:rsidRPr="00357ED3">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DB0B4F">
        <w:t>rangov</w:t>
      </w:r>
      <w:r w:rsidRPr="00B12300">
        <w:t xml:space="preserve">ų EBVPD ir nevertina jų informacijos dėl pašalinimo pagrindų ar kvalifikacijos. Nors Perkančioji organizacija nevertina </w:t>
      </w:r>
      <w:r w:rsidR="00DB0B4F" w:rsidRPr="00954CAC">
        <w:t>sub</w:t>
      </w:r>
      <w:r w:rsidR="00DB0B4F">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954CAC">
        <w:t>sub</w:t>
      </w:r>
      <w:r w:rsidR="00DB0B4F">
        <w:t>rangov</w:t>
      </w:r>
      <w:r w:rsidRPr="00B12300">
        <w:t>o teisę verstis atitinkama veikla, kuriai jis pasitelkiamas</w:t>
      </w:r>
      <w:r w:rsidRPr="00B12300">
        <w:rPr>
          <w:lang w:eastAsia="lt-LT"/>
        </w:rPr>
        <w:t>.</w:t>
      </w:r>
    </w:p>
    <w:p w14:paraId="0DD9D20D" w14:textId="5CF89D58" w:rsidR="004746E1" w:rsidRPr="00B12300" w:rsidRDefault="004746E1" w:rsidP="008728AB">
      <w:pPr>
        <w:numPr>
          <w:ilvl w:val="0"/>
          <w:numId w:val="5"/>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 xml:space="preserve">grupės narys atskirai. Nei vieno iš tiekėjų grupės narių padėtis negali atitikti šio konkurso sąlygų aprašo 17.1 p. nustatytų pašalinimo pagrindų.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785BE927" w14:textId="75E5F35B" w:rsidR="004746E1" w:rsidRDefault="004746E1" w:rsidP="008728AB">
      <w:pPr>
        <w:numPr>
          <w:ilvl w:val="0"/>
          <w:numId w:val="5"/>
        </w:numPr>
        <w:tabs>
          <w:tab w:val="left" w:pos="1134"/>
        </w:tabs>
        <w:jc w:val="both"/>
        <w:rPr>
          <w:color w:val="FF0000"/>
          <w:lang w:eastAsia="lt-LT"/>
        </w:rPr>
      </w:pPr>
      <w:bookmarkStart w:id="25"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w:t>
      </w:r>
      <w:proofErr w:type="spellStart"/>
      <w:r w:rsidRPr="00B12300">
        <w:rPr>
          <w:b/>
          <w:bCs/>
        </w:rPr>
        <w:t>kvazisubtiekėjas</w:t>
      </w:r>
      <w:proofErr w:type="spellEnd"/>
      <w:r w:rsidRPr="00B12300">
        <w:rPr>
          <w:b/>
          <w:bCs/>
        </w:rPr>
        <w:t xml:space="preserve">. </w:t>
      </w:r>
      <w:r w:rsidRPr="00B12300">
        <w:t xml:space="preserve">Taip pat tiekėjas, </w:t>
      </w:r>
      <w:r w:rsidRPr="00B12300">
        <w:rPr>
          <w:b/>
          <w:bCs/>
        </w:rPr>
        <w:t xml:space="preserve">teikdamas pasiūlymą, pateikia dvišalį susitarimą arba ketinimų protokolą, arba kitą </w:t>
      </w:r>
      <w:r w:rsidR="009A6AB2">
        <w:rPr>
          <w:b/>
          <w:bCs/>
        </w:rPr>
        <w:t xml:space="preserve">lygiavertį </w:t>
      </w:r>
      <w:r w:rsidRPr="00B12300">
        <w:rPr>
          <w:b/>
          <w:bCs/>
        </w:rPr>
        <w:t>dokumentą</w:t>
      </w:r>
      <w:r w:rsidRPr="00B12300">
        <w:t xml:space="preserve">, </w:t>
      </w:r>
      <w:r w:rsidRPr="00B12300">
        <w:rPr>
          <w:b/>
          <w:bCs/>
        </w:rPr>
        <w:t>kuris pagrįstų,</w:t>
      </w:r>
      <w:r w:rsidRPr="00B12300">
        <w:rPr>
          <w:b/>
          <w:bCs/>
          <w:lang w:eastAsia="lt-LT"/>
        </w:rPr>
        <w:t xml:space="preserve"> kad konkurso laimėjimo atveju specialistas </w:t>
      </w:r>
      <w:r w:rsidRPr="0057621D">
        <w:rPr>
          <w:b/>
          <w:b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w:t>
      </w:r>
      <w:proofErr w:type="spellStart"/>
      <w:r w:rsidRPr="00B12300">
        <w:rPr>
          <w:b/>
          <w:bCs/>
          <w:lang w:eastAsia="lt-LT"/>
        </w:rPr>
        <w:t>Kvazisubtiekėjai</w:t>
      </w:r>
      <w:proofErr w:type="spellEnd"/>
      <w:r w:rsidRPr="00B12300">
        <w:rPr>
          <w:b/>
          <w:bCs/>
          <w:lang w:eastAsia="lt-LT"/>
        </w:rPr>
        <w:t xml:space="preserve"> turi būti išviešinti teikiant pasiūlymą, nes po pasiūlymo pateikimo termino pabaigos pasitelkti (nurodyti) naujų </w:t>
      </w:r>
      <w:proofErr w:type="spellStart"/>
      <w:r w:rsidRPr="00B12300">
        <w:rPr>
          <w:b/>
          <w:bCs/>
          <w:lang w:eastAsia="lt-LT"/>
        </w:rPr>
        <w:t>kvazisubtiekėjų</w:t>
      </w:r>
      <w:proofErr w:type="spellEnd"/>
      <w:r w:rsidRPr="00B12300">
        <w:rPr>
          <w:b/>
          <w:bCs/>
          <w:lang w:eastAsia="lt-LT"/>
        </w:rPr>
        <w:t xml:space="preserve"> tam, kad atitiktų kvalifikacijos reikalavimus, tiekėjas negalės, t. y. po pasiūlymo pateikimo tiekėjas neturi teisės nurodyti naujų </w:t>
      </w:r>
      <w:proofErr w:type="spellStart"/>
      <w:r w:rsidRPr="00B12300">
        <w:rPr>
          <w:b/>
          <w:bCs/>
          <w:lang w:eastAsia="lt-LT"/>
        </w:rPr>
        <w:t>kvazisubtiekėjų</w:t>
      </w:r>
      <w:bookmarkEnd w:id="25"/>
      <w:proofErr w:type="spellEnd"/>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790C725A" w:rsidR="00B45AD1" w:rsidRPr="00A50F40" w:rsidRDefault="004746E1" w:rsidP="008728AB">
      <w:pPr>
        <w:widowControl w:val="0"/>
        <w:numPr>
          <w:ilvl w:val="0"/>
          <w:numId w:val="5"/>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8728AB">
      <w:pPr>
        <w:pStyle w:val="Sraopastraipa1"/>
        <w:widowControl w:val="0"/>
        <w:numPr>
          <w:ilvl w:val="0"/>
          <w:numId w:val="5"/>
        </w:numPr>
        <w:tabs>
          <w:tab w:val="left" w:pos="1134"/>
        </w:tabs>
        <w:jc w:val="both"/>
        <w:rPr>
          <w:sz w:val="24"/>
          <w:szCs w:val="24"/>
        </w:rPr>
      </w:pPr>
      <w:bookmarkStart w:id="26"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w:t>
      </w:r>
      <w:r w:rsidRPr="00381EFA">
        <w:rPr>
          <w:sz w:val="24"/>
          <w:szCs w:val="24"/>
        </w:rPr>
        <w:lastRenderedPageBreak/>
        <w:t>susijusią informaciją)</w:t>
      </w:r>
      <w:bookmarkEnd w:id="26"/>
      <w:r w:rsidRPr="00F77F11">
        <w:rPr>
          <w:sz w:val="24"/>
          <w:szCs w:val="24"/>
        </w:rPr>
        <w:t>.</w:t>
      </w:r>
    </w:p>
    <w:p w14:paraId="7B8433C3" w14:textId="1F95C510" w:rsidR="00B45AD1" w:rsidRPr="00031EB2" w:rsidRDefault="00EA4C0A" w:rsidP="008728AB">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18E1D30C"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7" w:history="1">
        <w:r w:rsidR="009A6AB2" w:rsidRPr="009A6AB2">
          <w:rPr>
            <w:rStyle w:val="Hipersaitas"/>
            <w:sz w:val="24"/>
            <w:szCs w:val="24"/>
          </w:rPr>
          <w:t>https://viesiejipirkimai.lt</w:t>
        </w:r>
      </w:hyperlink>
      <w:hyperlink r:id="rId28" w:history="1"/>
      <w:r w:rsidRPr="009A6AB2">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8728AB">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p>
    <w:p w14:paraId="2494AF0C" w14:textId="77777777" w:rsidR="00EA4C0A" w:rsidRPr="000270C4" w:rsidRDefault="00EA4C0A" w:rsidP="008728AB">
      <w:pPr>
        <w:widowControl w:val="0"/>
        <w:numPr>
          <w:ilvl w:val="0"/>
          <w:numId w:val="5"/>
        </w:numPr>
        <w:tabs>
          <w:tab w:val="left" w:pos="1134"/>
        </w:tabs>
        <w:jc w:val="both"/>
        <w:rPr>
          <w:b/>
          <w:i/>
          <w:color w:val="000080"/>
        </w:rPr>
      </w:pPr>
      <w:bookmarkStart w:id="27" w:name="_Hlk128677470"/>
      <w:r w:rsidRPr="000270C4">
        <w:rPr>
          <w:b/>
          <w:iCs/>
        </w:rPr>
        <w:t>Pasiūlymas privalo būti pasirašytas tiekėjo vadovo</w:t>
      </w:r>
      <w:r w:rsidRPr="000270C4">
        <w:rPr>
          <w:iCs/>
        </w:rPr>
        <w:t xml:space="preserve">. </w:t>
      </w:r>
      <w:r w:rsidRPr="000270C4">
        <w:rPr>
          <w:bCs/>
        </w:rPr>
        <w:t>Jeigu pasiūlymą pasirašo ne tiekėjo vadovas, kartu su pasiūlymu turi būti pateiktas pasiūlymą pasirašančio tiekėjo atstovo įgaliojimas pasirašyti pasiūlymą</w:t>
      </w:r>
      <w:bookmarkEnd w:id="27"/>
      <w:r w:rsidRPr="000270C4">
        <w:t>.</w:t>
      </w:r>
    </w:p>
    <w:p w14:paraId="770C3201" w14:textId="5F6AAB33"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bookmarkStart w:id="28" w:name="_Hlk128677487"/>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8"/>
      <w:r w:rsidRPr="000270C4">
        <w:rPr>
          <w:sz w:val="24"/>
          <w:szCs w:val="24"/>
        </w:rPr>
        <w:t xml:space="preserve">. </w:t>
      </w:r>
    </w:p>
    <w:p w14:paraId="29E7379E" w14:textId="10ABFB71" w:rsidR="00EA4C0A" w:rsidRPr="00360BE0" w:rsidRDefault="00EA4C0A" w:rsidP="008728AB">
      <w:pPr>
        <w:widowControl w:val="0"/>
        <w:numPr>
          <w:ilvl w:val="0"/>
          <w:numId w:val="5"/>
        </w:numPr>
        <w:tabs>
          <w:tab w:val="left" w:pos="1080"/>
        </w:tabs>
        <w:jc w:val="both"/>
      </w:pPr>
      <w:r w:rsidRPr="000270C4">
        <w:t>Pasiūlyme nurodom</w:t>
      </w:r>
      <w:r w:rsidR="008F02F6">
        <w:t xml:space="preserve">os kainos </w:t>
      </w:r>
      <w:r w:rsidRPr="000270C4">
        <w:t>pateikiam</w:t>
      </w:r>
      <w:r w:rsidR="00BC10FB">
        <w:t>os</w:t>
      </w:r>
      <w:r w:rsidRPr="000270C4">
        <w:t xml:space="preserve"> eurais užpildant konkurso sąlygų aprašo 1 priedą. Apskaičiuojant</w:t>
      </w:r>
      <w:r w:rsidR="008F02F6">
        <w:t xml:space="preserve"> kainą </w:t>
      </w:r>
      <w:r w:rsidRPr="000270C4">
        <w:t xml:space="preserve">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 xml:space="preserve"> 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 pasiūlyme turi būti nurodom</w:t>
      </w:r>
      <w:r w:rsidR="00BC10FB">
        <w:rPr>
          <w:b/>
        </w:rPr>
        <w:t>os</w:t>
      </w:r>
      <w:r w:rsidRPr="00360BE0">
        <w:rPr>
          <w:b/>
        </w:rPr>
        <w:t xml:space="preserve"> paliekant du skaitmenis po kablelio.</w:t>
      </w:r>
    </w:p>
    <w:p w14:paraId="264D6791" w14:textId="3A29C4D8" w:rsidR="00EA4C0A" w:rsidRPr="00360BE0" w:rsidRDefault="00EA4C0A" w:rsidP="008728AB">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8728AB">
      <w:pPr>
        <w:widowControl w:val="0"/>
        <w:numPr>
          <w:ilvl w:val="0"/>
          <w:numId w:val="5"/>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8728AB">
      <w:pPr>
        <w:widowControl w:val="0"/>
        <w:numPr>
          <w:ilvl w:val="0"/>
          <w:numId w:val="5"/>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9" w:name="_Hlk128677530"/>
      <w:r w:rsidRPr="00041070">
        <w:rPr>
          <w:i/>
          <w:sz w:val="24"/>
          <w:szCs w:val="24"/>
        </w:rPr>
        <w:t xml:space="preserve">Tiekėjui, teikiančiam pasiūlymą, rekomenduojama vadovautis Viešųjų pirkimų tarnybos </w:t>
      </w:r>
      <w:r w:rsidRPr="00041070">
        <w:rPr>
          <w:i/>
          <w:sz w:val="24"/>
          <w:szCs w:val="24"/>
        </w:rPr>
        <w:lastRenderedPageBreak/>
        <w:t>parengtomis gairėmis „Tiekėjo ABC“ ir pranešimu, kaip pagalbine medžiaga dėl dažniausiai tiekėjų daromų klaidų, pateiktais šiose nuorodose:</w:t>
      </w:r>
      <w:bookmarkEnd w:id="29"/>
      <w:r w:rsidRPr="00041070">
        <w:rPr>
          <w:i/>
          <w:iCs/>
          <w:sz w:val="24"/>
          <w:szCs w:val="24"/>
        </w:rPr>
        <w:t xml:space="preserve"> </w:t>
      </w:r>
      <w:hyperlink r:id="rId29"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30" w:history="1">
        <w:r w:rsidRPr="00041070">
          <w:rPr>
            <w:rStyle w:val="Hipersaitas"/>
            <w:i/>
            <w:iCs/>
            <w:sz w:val="24"/>
            <w:szCs w:val="24"/>
            <w:u w:val="none"/>
          </w:rPr>
          <w:t>Kaip sėkmingai dalyvauti viešuosiuose pirkimuose - Viešųjų pirkimų tarnyba (</w:t>
        </w:r>
        <w:proofErr w:type="spellStart"/>
        <w:r w:rsidRPr="00041070">
          <w:rPr>
            <w:rStyle w:val="Hipersaitas"/>
            <w:i/>
            <w:iCs/>
            <w:sz w:val="24"/>
            <w:szCs w:val="24"/>
            <w:u w:val="none"/>
          </w:rPr>
          <w:t>lrv.lt</w:t>
        </w:r>
        <w:proofErr w:type="spellEnd"/>
        <w:r w:rsidRPr="00041070">
          <w:rPr>
            <w:rStyle w:val="Hipersaitas"/>
            <w:i/>
            <w:iCs/>
            <w:sz w:val="24"/>
            <w:szCs w:val="24"/>
            <w:u w:val="none"/>
          </w:rPr>
          <w:t>)</w:t>
        </w:r>
      </w:hyperlink>
      <w:r w:rsidRPr="00041070">
        <w:rPr>
          <w:sz w:val="24"/>
          <w:szCs w:val="24"/>
        </w:rPr>
        <w:t>;</w:t>
      </w:r>
    </w:p>
    <w:p w14:paraId="48148139" w14:textId="05B93B12" w:rsidR="00041070" w:rsidRPr="00041070" w:rsidRDefault="00041070" w:rsidP="008728AB">
      <w:pPr>
        <w:pStyle w:val="Sraopastraipa"/>
        <w:widowControl w:val="0"/>
        <w:numPr>
          <w:ilvl w:val="1"/>
          <w:numId w:val="5"/>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514C2">
        <w:rPr>
          <w:sz w:val="24"/>
          <w:szCs w:val="24"/>
          <w:lang w:eastAsia="en-US"/>
        </w:rPr>
        <w:t xml:space="preserve">aprašo </w:t>
      </w:r>
      <w:r w:rsidR="00896B33">
        <w:rPr>
          <w:sz w:val="24"/>
          <w:szCs w:val="24"/>
          <w:lang w:eastAsia="en-US"/>
        </w:rPr>
        <w:t>7</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31"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32"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3"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1A575B0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44CB38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w:t>
      </w:r>
      <w:proofErr w:type="spellStart"/>
      <w:r w:rsidRPr="00041070">
        <w:rPr>
          <w:sz w:val="24"/>
          <w:szCs w:val="24"/>
        </w:rPr>
        <w:t>kvazisubtiekėjais</w:t>
      </w:r>
      <w:proofErr w:type="spellEnd"/>
      <w:r w:rsidRPr="00041070">
        <w:rPr>
          <w:sz w:val="24"/>
          <w:szCs w:val="24"/>
        </w:rPr>
        <w:t xml:space="preserve">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2D90FA0C"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įgaliojimas pasirašyti pasiūlymą ir (ar) kitus dokumentus (jeigu pasiūlymą pasirašo ne tiekėjo vadovas); </w:t>
      </w:r>
    </w:p>
    <w:p w14:paraId="2DD55F53" w14:textId="77777777" w:rsidR="00041070" w:rsidRPr="00041070"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8728AB">
      <w:pPr>
        <w:pStyle w:val="Sraopastraipa"/>
        <w:numPr>
          <w:ilvl w:val="1"/>
          <w:numId w:val="5"/>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77777777" w:rsidR="00041070" w:rsidRPr="00041070" w:rsidRDefault="00041070" w:rsidP="008728AB">
      <w:pPr>
        <w:widowControl w:val="0"/>
        <w:numPr>
          <w:ilvl w:val="0"/>
          <w:numId w:val="5"/>
        </w:numPr>
        <w:tabs>
          <w:tab w:val="left" w:pos="1134"/>
        </w:tabs>
        <w:jc w:val="both"/>
      </w:pPr>
      <w:r w:rsidRPr="00041070">
        <w:t xml:space="preserve">Tiekėjas kiekvienai pirkimo daliai gali pateikti tik po vieną pasiūlymą – individualiai arba kaip tiekėjų grupės narys. Jei tiekėjas kiekvienai pirkimo daliai pateikia daugiau kaip vieną pasiūlymą arba tiekėjų grupės narys dalyvauja teikiant kelis pasiūlymus, visi pasiūlymai atmetami. </w:t>
      </w:r>
    </w:p>
    <w:p w14:paraId="3E4386B3" w14:textId="77777777" w:rsidR="00041070" w:rsidRPr="00041070" w:rsidRDefault="00041070" w:rsidP="008728AB">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5DC18901" w:rsidR="00041070" w:rsidRPr="00041070" w:rsidRDefault="00041070" w:rsidP="008728AB">
      <w:pPr>
        <w:widowControl w:val="0"/>
        <w:numPr>
          <w:ilvl w:val="0"/>
          <w:numId w:val="5"/>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9A6AB2"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30"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0"/>
      <w:r w:rsidRPr="00041070">
        <w:rPr>
          <w:b/>
          <w:i/>
        </w:rPr>
        <w:t>.</w:t>
      </w:r>
    </w:p>
    <w:p w14:paraId="12375227" w14:textId="1E75246B" w:rsidR="00041070" w:rsidRPr="00041070" w:rsidRDefault="00041070" w:rsidP="008728AB">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Pasiūlymas turi galioti </w:t>
      </w:r>
      <w:r w:rsidRPr="00D93B59">
        <w:rPr>
          <w:b/>
          <w:sz w:val="24"/>
          <w:szCs w:val="24"/>
        </w:rPr>
        <w:t>ne trumpiau nei</w:t>
      </w:r>
      <w:bookmarkStart w:id="31" w:name="_Hlk155951024"/>
      <w:r w:rsidRPr="00D93B59">
        <w:rPr>
          <w:b/>
          <w:sz w:val="24"/>
          <w:szCs w:val="24"/>
        </w:rPr>
        <w:t xml:space="preserve"> </w:t>
      </w:r>
      <w:bookmarkEnd w:id="31"/>
      <w:r w:rsidR="002263CB" w:rsidRPr="00BC10FB">
        <w:rPr>
          <w:b/>
          <w:sz w:val="24"/>
          <w:szCs w:val="24"/>
        </w:rPr>
        <w:t xml:space="preserve">iki </w:t>
      </w:r>
      <w:r w:rsidR="00D93B59" w:rsidRPr="00BC10FB">
        <w:rPr>
          <w:b/>
          <w:sz w:val="24"/>
          <w:szCs w:val="24"/>
        </w:rPr>
        <w:t>2025-03-</w:t>
      </w:r>
      <w:r w:rsidR="00BC10FB" w:rsidRPr="00BC10FB">
        <w:rPr>
          <w:b/>
          <w:sz w:val="24"/>
          <w:szCs w:val="24"/>
        </w:rPr>
        <w:t>31</w:t>
      </w:r>
      <w:r w:rsidR="00D93B59" w:rsidRPr="00BC10FB">
        <w:rPr>
          <w:b/>
          <w:sz w:val="24"/>
          <w:szCs w:val="24"/>
        </w:rPr>
        <w:t>.</w:t>
      </w:r>
      <w:r w:rsidRPr="00D93B59">
        <w:rPr>
          <w:sz w:val="24"/>
          <w:szCs w:val="24"/>
        </w:rPr>
        <w:t xml:space="preserve"> </w:t>
      </w:r>
      <w:bookmarkStart w:id="32"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32"/>
      <w:r w:rsidRPr="00041070">
        <w:rPr>
          <w:sz w:val="24"/>
          <w:szCs w:val="24"/>
          <w:lang w:eastAsia="en-US"/>
        </w:rPr>
        <w:t>.</w:t>
      </w:r>
    </w:p>
    <w:p w14:paraId="49277CA9" w14:textId="6F575B7C" w:rsidR="00B45AD1" w:rsidRPr="00031EB2" w:rsidRDefault="00041070" w:rsidP="008728AB">
      <w:pPr>
        <w:widowControl w:val="0"/>
        <w:numPr>
          <w:ilvl w:val="0"/>
          <w:numId w:val="5"/>
        </w:numPr>
        <w:tabs>
          <w:tab w:val="left" w:pos="1134"/>
        </w:tabs>
        <w:jc w:val="both"/>
      </w:pPr>
      <w:r w:rsidRPr="00041070">
        <w:t>Tiekėjas iki galutinio</w:t>
      </w:r>
      <w:r w:rsidRPr="00B12300">
        <w:t xml:space="preserve"> pasiūlymų pateikimo termino turi teisę pakeisti arba atšaukti savo pasiūlymą. Norėdamas atšaukti ar pakeisti pasiūlymą, tiekėjas CVP IS pasiūlymo lange spaudžia „Atsiimti pasiūlymą</w:t>
      </w:r>
      <w:r w:rsidRPr="00087E23">
        <w:t>“. 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48073C17" w14:textId="77777777" w:rsidR="004522AC" w:rsidRDefault="004522AC" w:rsidP="00B45AD1">
      <w:pPr>
        <w:widowControl w:val="0"/>
        <w:tabs>
          <w:tab w:val="left" w:pos="567"/>
          <w:tab w:val="left" w:pos="1134"/>
          <w:tab w:val="left" w:pos="1276"/>
        </w:tabs>
        <w:ind w:firstLine="851"/>
        <w:contextualSpacing/>
        <w:jc w:val="center"/>
        <w:rPr>
          <w:b/>
        </w:rPr>
      </w:pPr>
    </w:p>
    <w:p w14:paraId="3F4AEC28" w14:textId="5BF7AF26"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33"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8728AB">
      <w:pPr>
        <w:pStyle w:val="Sraopastraipa1"/>
        <w:widowControl w:val="0"/>
        <w:numPr>
          <w:ilvl w:val="1"/>
          <w:numId w:val="5"/>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4"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7777777" w:rsidR="009601AB" w:rsidRPr="009601AB" w:rsidRDefault="009601AB" w:rsidP="008728AB">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5" w:history="1">
        <w:r w:rsidRPr="009601AB">
          <w:rPr>
            <w:rStyle w:val="Hipersaitas"/>
            <w:color w:val="auto"/>
            <w:sz w:val="24"/>
            <w:szCs w:val="24"/>
            <w:u w:val="none"/>
          </w:rPr>
          <w:t>gitana.marciene@klaipeda.lt</w:t>
        </w:r>
      </w:hyperlink>
      <w:r w:rsidRPr="009601AB">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9601AB">
        <w:rPr>
          <w:color w:val="000000"/>
          <w:sz w:val="24"/>
          <w:szCs w:val="24"/>
        </w:rPr>
        <w:t xml:space="preserve">). </w:t>
      </w:r>
    </w:p>
    <w:bookmarkEnd w:id="33"/>
    <w:p w14:paraId="230A4558" w14:textId="7227EC9E" w:rsidR="00665A97" w:rsidRPr="009601AB" w:rsidRDefault="009601AB" w:rsidP="008728AB">
      <w:pPr>
        <w:pStyle w:val="Sraopastraipa1"/>
        <w:widowControl w:val="0"/>
        <w:numPr>
          <w:ilvl w:val="0"/>
          <w:numId w:val="5"/>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B6636" w:rsidRDefault="007557A7" w:rsidP="007557A7">
      <w:pPr>
        <w:pStyle w:val="Sraopastraipa1"/>
        <w:widowControl w:val="0"/>
        <w:tabs>
          <w:tab w:val="left" w:pos="567"/>
          <w:tab w:val="left" w:pos="1134"/>
          <w:tab w:val="left" w:pos="1276"/>
          <w:tab w:val="left" w:pos="1418"/>
        </w:tabs>
        <w:ind w:left="710"/>
        <w:jc w:val="both"/>
        <w:rPr>
          <w:sz w:val="32"/>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78EB4FFE" w14:textId="1120F95E" w:rsidR="0030081B" w:rsidRPr="00A50370" w:rsidRDefault="00A50370" w:rsidP="008728AB">
      <w:pPr>
        <w:pStyle w:val="Antrat5"/>
        <w:keepNext w:val="0"/>
        <w:keepLines w:val="0"/>
        <w:widowControl w:val="0"/>
        <w:numPr>
          <w:ilvl w:val="0"/>
          <w:numId w:val="5"/>
        </w:numPr>
        <w:tabs>
          <w:tab w:val="clear" w:pos="710"/>
          <w:tab w:val="left" w:pos="1134"/>
          <w:tab w:val="left" w:pos="1276"/>
        </w:tabs>
        <w:spacing w:before="0"/>
        <w:ind w:left="0" w:firstLine="709"/>
        <w:jc w:val="both"/>
        <w:rPr>
          <w:rFonts w:ascii="Times New Roman" w:hAnsi="Times New Roman"/>
          <w:b/>
          <w:color w:val="auto"/>
        </w:rPr>
      </w:pPr>
      <w:bookmarkStart w:id="34" w:name="_Hlk172622178"/>
      <w:r w:rsidRPr="00D70422">
        <w:rPr>
          <w:rFonts w:ascii="Times New Roman" w:hAnsi="Times New Roman"/>
          <w:color w:val="auto"/>
        </w:rPr>
        <w:t>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įsipareigoja sumokėti Perkančiajai organizacijai 2 procentų nuo pasiūlymo sumos be PVM dydžio baudą ir padengti Perkančiosios organizacijos patirtus tiesioginius nuostolius, kiek jų nepadengia baudos suma. Tiesioginiais nuostoliais bus laikomas kainos skirtumas tarp pirkimo sutartį atsisakiusio pasirašyti (ar atsisakiusio pasiūlymo) tiekėjo pasiūlymo kainos E</w:t>
      </w:r>
      <w:r w:rsidR="0036476B" w:rsidRPr="00D70422">
        <w:rPr>
          <w:rFonts w:ascii="Times New Roman" w:hAnsi="Times New Roman"/>
          <w:color w:val="auto"/>
        </w:rPr>
        <w:t>ur</w:t>
      </w:r>
      <w:r w:rsidRPr="00D70422">
        <w:rPr>
          <w:rFonts w:ascii="Times New Roman" w:hAnsi="Times New Roman"/>
          <w:color w:val="auto"/>
        </w:rPr>
        <w:t xml:space="preserve"> be PVM ir kito tiekėjo, su kuriuo </w:t>
      </w:r>
      <w:r w:rsidR="00BC10FB">
        <w:rPr>
          <w:rFonts w:ascii="Times New Roman" w:hAnsi="Times New Roman"/>
          <w:color w:val="auto"/>
        </w:rPr>
        <w:t>P</w:t>
      </w:r>
      <w:r w:rsidRPr="00D70422">
        <w:rPr>
          <w:rFonts w:ascii="Times New Roman" w:hAnsi="Times New Roman"/>
          <w:color w:val="auto"/>
        </w:rPr>
        <w:t>erkančioji organizacija sudarė pirkimo sutartį dėl to paties objekto, pasiūlymo kainos E</w:t>
      </w:r>
      <w:r w:rsidR="0036476B" w:rsidRPr="00D70422">
        <w:rPr>
          <w:rFonts w:ascii="Times New Roman" w:hAnsi="Times New Roman"/>
          <w:color w:val="auto"/>
        </w:rPr>
        <w:t>ur</w:t>
      </w:r>
      <w:r w:rsidRPr="00D70422">
        <w:rPr>
          <w:rFonts w:ascii="Times New Roman" w:hAnsi="Times New Roman"/>
          <w:color w:val="auto"/>
        </w:rPr>
        <w:t xml:space="preserve"> be PVM. Tiekėjas teikdamas pasiūlymą, sutinka su šiomis nuostatomis.</w:t>
      </w:r>
    </w:p>
    <w:bookmarkEnd w:id="34"/>
    <w:p w14:paraId="70098110" w14:textId="7127ED2B" w:rsidR="0019667E" w:rsidRDefault="0019667E" w:rsidP="00AC29B1">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0CEF4667" w:rsidR="00ED2918" w:rsidRPr="00381EFA" w:rsidRDefault="00ED2918" w:rsidP="008728AB">
      <w:pPr>
        <w:pStyle w:val="Sraopastraipa"/>
        <w:numPr>
          <w:ilvl w:val="0"/>
          <w:numId w:val="5"/>
        </w:numPr>
        <w:tabs>
          <w:tab w:val="left" w:pos="1080"/>
          <w:tab w:val="left" w:pos="1276"/>
        </w:tabs>
        <w:jc w:val="both"/>
        <w:rPr>
          <w:i/>
          <w:sz w:val="24"/>
          <w:szCs w:val="24"/>
        </w:rPr>
      </w:pPr>
      <w:bookmarkStart w:id="35" w:name="_Toc47844933"/>
      <w:bookmarkStart w:id="36"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A50370">
        <w:rPr>
          <w:b/>
          <w:sz w:val="24"/>
          <w:szCs w:val="24"/>
        </w:rPr>
        <w:t>4 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381EFA" w:rsidRDefault="00ED2918" w:rsidP="008728AB">
      <w:pPr>
        <w:numPr>
          <w:ilvl w:val="0"/>
          <w:numId w:val="5"/>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CB69168" w14:textId="2D1BAF0B" w:rsidR="00ED2918" w:rsidRPr="00381EFA" w:rsidRDefault="00ED2918" w:rsidP="008728AB">
      <w:pPr>
        <w:numPr>
          <w:ilvl w:val="0"/>
          <w:numId w:val="5"/>
        </w:numPr>
        <w:tabs>
          <w:tab w:val="left" w:pos="1080"/>
          <w:tab w:val="left" w:pos="1276"/>
        </w:tabs>
        <w:contextualSpacing/>
        <w:jc w:val="both"/>
        <w:rPr>
          <w:i/>
        </w:rPr>
      </w:pPr>
      <w:bookmarkStart w:id="37"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7"/>
      <w:r w:rsidRPr="00381EFA">
        <w:rPr>
          <w:lang w:eastAsia="lt-LT"/>
        </w:rPr>
        <w:t xml:space="preserve">, </w:t>
      </w:r>
      <w:r w:rsidRPr="00381EFA">
        <w:rPr>
          <w:b/>
        </w:rPr>
        <w:t xml:space="preserve">ne vėliau kaip likus </w:t>
      </w:r>
      <w:r w:rsidR="00A50370">
        <w:rPr>
          <w:b/>
        </w:rPr>
        <w:t>4</w:t>
      </w:r>
      <w:r w:rsidRPr="00381EFA">
        <w:rPr>
          <w:b/>
        </w:rPr>
        <w:t xml:space="preserve"> </w:t>
      </w:r>
      <w:r w:rsidRPr="00381EFA">
        <w:rPr>
          <w:b/>
        </w:rPr>
        <w:lastRenderedPageBreak/>
        <w:t>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381EFA" w:rsidRDefault="00ED2918" w:rsidP="008728AB">
      <w:pPr>
        <w:numPr>
          <w:ilvl w:val="0"/>
          <w:numId w:val="5"/>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1CAA0BF" w14:textId="77777777" w:rsidR="00ED2918" w:rsidRPr="00381EFA" w:rsidRDefault="00ED2918" w:rsidP="008728AB">
      <w:pPr>
        <w:numPr>
          <w:ilvl w:val="0"/>
          <w:numId w:val="5"/>
        </w:numPr>
        <w:tabs>
          <w:tab w:val="left" w:pos="1080"/>
          <w:tab w:val="left" w:pos="1276"/>
        </w:tabs>
        <w:contextualSpacing/>
        <w:jc w:val="both"/>
        <w:rPr>
          <w:i/>
        </w:rPr>
      </w:pPr>
      <w:r w:rsidRPr="00381EFA">
        <w:t>Perkančioji organizacija nerengs susitikimų su tiekėjais dėl pirkimo dokumentų paaiškinimų.</w:t>
      </w:r>
    </w:p>
    <w:bookmarkEnd w:id="35"/>
    <w:bookmarkEnd w:id="36"/>
    <w:p w14:paraId="0585C49D" w14:textId="77777777" w:rsidR="00ED2918" w:rsidRPr="00381EFA" w:rsidRDefault="00ED2918" w:rsidP="008728AB">
      <w:pPr>
        <w:numPr>
          <w:ilvl w:val="0"/>
          <w:numId w:val="5"/>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0D2832A5" w14:textId="4C6BC5DE" w:rsidR="003953A1" w:rsidRPr="00031EB2" w:rsidRDefault="00ED2918" w:rsidP="008728AB">
      <w:pPr>
        <w:numPr>
          <w:ilvl w:val="0"/>
          <w:numId w:val="5"/>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A50370">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bookmarkEnd w:id="4"/>
    <w:bookmarkEnd w:id="5"/>
    <w:p w14:paraId="04B7468A" w14:textId="77777777" w:rsidR="009A6AB2" w:rsidRDefault="009A6AB2" w:rsidP="00B45AD1">
      <w:pPr>
        <w:widowControl w:val="0"/>
        <w:ind w:firstLine="851"/>
        <w:contextualSpacing/>
        <w:jc w:val="center"/>
        <w:rPr>
          <w:b/>
        </w:rPr>
      </w:pPr>
    </w:p>
    <w:p w14:paraId="5750DF0A" w14:textId="41FF9300"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8728AB">
      <w:pPr>
        <w:pStyle w:val="Sraopastraipa1"/>
        <w:widowControl w:val="0"/>
        <w:numPr>
          <w:ilvl w:val="0"/>
          <w:numId w:val="5"/>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8728AB">
      <w:pPr>
        <w:pStyle w:val="Sraopastraipa1"/>
        <w:widowControl w:val="0"/>
        <w:numPr>
          <w:ilvl w:val="0"/>
          <w:numId w:val="5"/>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8728AB">
      <w:pPr>
        <w:widowControl w:val="0"/>
        <w:numPr>
          <w:ilvl w:val="0"/>
          <w:numId w:val="5"/>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8728AB">
      <w:pPr>
        <w:pStyle w:val="Sraopastraipa"/>
        <w:numPr>
          <w:ilvl w:val="0"/>
          <w:numId w:val="5"/>
        </w:numPr>
        <w:tabs>
          <w:tab w:val="left" w:pos="1080"/>
        </w:tabs>
        <w:jc w:val="both"/>
        <w:rPr>
          <w:sz w:val="24"/>
          <w:szCs w:val="24"/>
        </w:rPr>
      </w:pPr>
      <w:r w:rsidRPr="00E51554">
        <w:rPr>
          <w:sz w:val="24"/>
          <w:szCs w:val="24"/>
        </w:rPr>
        <w:t>Atlikusi susipažinimą su pasiūlymais, Perkančioji organizacija pasiūlymus nagrinėja tokiu eiliškumu:</w:t>
      </w:r>
    </w:p>
    <w:p w14:paraId="5A864446" w14:textId="09E6F188" w:rsidR="00DE3F87" w:rsidRPr="00E51554" w:rsidRDefault="00DE3F87" w:rsidP="008728AB">
      <w:pPr>
        <w:pStyle w:val="Sraopastraipa"/>
        <w:numPr>
          <w:ilvl w:val="1"/>
          <w:numId w:val="5"/>
        </w:numPr>
        <w:tabs>
          <w:tab w:val="left" w:pos="1276"/>
        </w:tabs>
        <w:ind w:left="-10"/>
        <w:jc w:val="both"/>
        <w:rPr>
          <w:sz w:val="24"/>
          <w:szCs w:val="24"/>
        </w:rPr>
      </w:pPr>
      <w:r w:rsidRPr="00E51554">
        <w:rPr>
          <w:sz w:val="24"/>
          <w:szCs w:val="24"/>
        </w:rPr>
        <w:t>įvertina EBVPD pateiktą informaciją;</w:t>
      </w:r>
    </w:p>
    <w:p w14:paraId="6BF623EB" w14:textId="77777777" w:rsidR="00DE3F87" w:rsidRPr="00E51554" w:rsidRDefault="00DE3F87" w:rsidP="008728AB">
      <w:pPr>
        <w:pStyle w:val="Sraopastraipa"/>
        <w:numPr>
          <w:ilvl w:val="1"/>
          <w:numId w:val="5"/>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5CCCDD30" w14:textId="77777777" w:rsidR="00DE3F87" w:rsidRPr="00C66885" w:rsidRDefault="00DE3F87" w:rsidP="008728AB">
      <w:pPr>
        <w:pStyle w:val="Sraopastraipa"/>
        <w:numPr>
          <w:ilvl w:val="1"/>
          <w:numId w:val="5"/>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38" w:name="_Hlk128677779"/>
      <w:r w:rsidRPr="001B5E61">
        <w:rPr>
          <w:sz w:val="24"/>
          <w:szCs w:val="24"/>
        </w:rPr>
        <w:t>atitiktį kvalifikacijos reikalavimams</w:t>
      </w:r>
      <w:bookmarkEnd w:id="38"/>
      <w:r w:rsidRPr="00C66885">
        <w:rPr>
          <w:sz w:val="24"/>
          <w:szCs w:val="24"/>
        </w:rPr>
        <w:t>.</w:t>
      </w:r>
    </w:p>
    <w:p w14:paraId="3A4E6D27" w14:textId="77777777" w:rsidR="00DE3F87" w:rsidRPr="00C66885" w:rsidRDefault="00DE3F87" w:rsidP="008728AB">
      <w:pPr>
        <w:pStyle w:val="Sraopastraipa1"/>
        <w:widowControl w:val="0"/>
        <w:numPr>
          <w:ilvl w:val="0"/>
          <w:numId w:val="5"/>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w:t>
      </w:r>
      <w:r w:rsidRPr="00C66885">
        <w:rPr>
          <w:sz w:val="24"/>
          <w:szCs w:val="24"/>
        </w:rPr>
        <w:lastRenderedPageBreak/>
        <w:t>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9" w:name="_Hlk128677822"/>
      <w:r w:rsidRPr="003236BB">
        <w:rPr>
          <w:sz w:val="24"/>
          <w:szCs w:val="24"/>
        </w:rPr>
        <w:t>su pasiūlymu</w:t>
      </w:r>
      <w:bookmarkEnd w:id="39"/>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6885" w:rsidRDefault="00DE3F87" w:rsidP="008728AB">
      <w:pPr>
        <w:widowControl w:val="0"/>
        <w:numPr>
          <w:ilvl w:val="0"/>
          <w:numId w:val="5"/>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8D77752" w14:textId="0E7ABB53" w:rsidR="00DE3F87" w:rsidRPr="00C66885" w:rsidRDefault="00DE3F87" w:rsidP="008728AB">
      <w:pPr>
        <w:widowControl w:val="0"/>
        <w:numPr>
          <w:ilvl w:val="0"/>
          <w:numId w:val="5"/>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C66885" w:rsidRDefault="00DE3F87" w:rsidP="008728AB">
      <w:pPr>
        <w:widowControl w:val="0"/>
        <w:numPr>
          <w:ilvl w:val="0"/>
          <w:numId w:val="5"/>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6885" w:rsidRDefault="00DE3F87" w:rsidP="008728AB">
      <w:pPr>
        <w:widowControl w:val="0"/>
        <w:numPr>
          <w:ilvl w:val="0"/>
          <w:numId w:val="5"/>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6" w:history="1">
        <w:r w:rsidRPr="0036476B">
          <w:rPr>
            <w:rStyle w:val="Hipersaitas"/>
          </w:rPr>
          <w:t>Pasiūlymo patikslinimo, papildymo ar paaiškinimo taisyklėmis</w:t>
        </w:r>
      </w:hyperlink>
      <w:r w:rsidRPr="00C66885">
        <w:t>.</w:t>
      </w:r>
    </w:p>
    <w:p w14:paraId="7FEB4D8F" w14:textId="3E7ED6F5" w:rsidR="00DE3F87" w:rsidRPr="00C66885" w:rsidRDefault="00DE3F87" w:rsidP="008728AB">
      <w:pPr>
        <w:widowControl w:val="0"/>
        <w:numPr>
          <w:ilvl w:val="0"/>
          <w:numId w:val="5"/>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344866FE" w:rsidR="00DE3F87" w:rsidRPr="00C66885" w:rsidRDefault="00DE3F87" w:rsidP="008728AB">
      <w:pPr>
        <w:widowControl w:val="0"/>
        <w:numPr>
          <w:ilvl w:val="0"/>
          <w:numId w:val="5"/>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2FD41A38" w14:textId="77777777" w:rsidR="00DE3F87" w:rsidRPr="00C66885" w:rsidRDefault="00DE3F87" w:rsidP="008728AB">
      <w:pPr>
        <w:widowControl w:val="0"/>
        <w:numPr>
          <w:ilvl w:val="0"/>
          <w:numId w:val="5"/>
        </w:numPr>
        <w:tabs>
          <w:tab w:val="left" w:pos="993"/>
          <w:tab w:val="left" w:pos="1134"/>
        </w:tabs>
        <w:jc w:val="both"/>
      </w:pPr>
      <w:bookmarkStart w:id="40"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41" w:name="_Hlk127458020"/>
      <w:r>
        <w:rPr>
          <w:b/>
        </w:rPr>
        <w:t xml:space="preserve"> </w:t>
      </w:r>
      <w:r w:rsidRPr="00C66885">
        <w:rPr>
          <w:b/>
        </w:rPr>
        <w:t>patvirtinančių dokumentų</w:t>
      </w:r>
      <w:bookmarkEnd w:id="41"/>
      <w:r w:rsidRPr="00C66885">
        <w:rPr>
          <w:b/>
        </w:rPr>
        <w:t xml:space="preserve"> reikalaujama tik iš to tiekėjo, kurio pasiūlymas pagal vertinimo rezultatus gali būti pripažintas laimėjusiu (po pasiūlymų eilės sudarymo)</w:t>
      </w:r>
      <w:bookmarkEnd w:id="40"/>
      <w:r w:rsidRPr="00C66885">
        <w:rPr>
          <w:b/>
        </w:rPr>
        <w:t>.</w:t>
      </w:r>
    </w:p>
    <w:p w14:paraId="76FEB49A" w14:textId="77777777" w:rsidR="00DE3F87" w:rsidRPr="00C66885" w:rsidRDefault="00DE3F87" w:rsidP="008728AB">
      <w:pPr>
        <w:widowControl w:val="0"/>
        <w:numPr>
          <w:ilvl w:val="0"/>
          <w:numId w:val="5"/>
        </w:numPr>
        <w:tabs>
          <w:tab w:val="left" w:pos="993"/>
          <w:tab w:val="left" w:pos="1134"/>
        </w:tabs>
        <w:jc w:val="both"/>
      </w:pPr>
      <w:bookmarkStart w:id="42"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42"/>
      <w:r w:rsidRPr="00C66885">
        <w:t>:</w:t>
      </w:r>
    </w:p>
    <w:p w14:paraId="2463709F" w14:textId="77777777" w:rsidR="00DE3F87" w:rsidRPr="00C66885" w:rsidRDefault="00DE3F87" w:rsidP="008728AB">
      <w:pPr>
        <w:numPr>
          <w:ilvl w:val="1"/>
          <w:numId w:val="5"/>
        </w:numPr>
        <w:tabs>
          <w:tab w:val="left" w:pos="1276"/>
          <w:tab w:val="left" w:pos="1418"/>
        </w:tabs>
        <w:ind w:left="-10" w:right="40"/>
        <w:jc w:val="both"/>
      </w:pPr>
      <w:bookmarkStart w:id="43"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43"/>
      <w:r w:rsidRPr="00C66885">
        <w:t>;</w:t>
      </w:r>
    </w:p>
    <w:p w14:paraId="15E43897" w14:textId="77777777" w:rsidR="00DE3F87" w:rsidRPr="00C66885" w:rsidRDefault="00DE3F87" w:rsidP="008728AB">
      <w:pPr>
        <w:numPr>
          <w:ilvl w:val="1"/>
          <w:numId w:val="5"/>
        </w:numPr>
        <w:tabs>
          <w:tab w:val="left" w:pos="1276"/>
          <w:tab w:val="left" w:pos="1418"/>
        </w:tabs>
        <w:ind w:left="-10" w:right="40"/>
        <w:jc w:val="both"/>
      </w:pPr>
      <w:bookmarkStart w:id="44"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 xml:space="preserve">reikalavimams, Komisija privalo, nepažeisdama viešųjų pirkimų principų, CVP IS susirašinėjimo </w:t>
      </w:r>
      <w:r w:rsidRPr="00C66885">
        <w:lastRenderedPageBreak/>
        <w:t>priemonėmis prašyti tiekėjo šiuos duomenis papildyti arba paaiškinti per Perkančiosios organizacijos nurodytą terminą</w:t>
      </w:r>
      <w:bookmarkEnd w:id="44"/>
      <w:r>
        <w:t>;</w:t>
      </w:r>
      <w:r w:rsidRPr="00C66885">
        <w:t xml:space="preserve"> </w:t>
      </w:r>
    </w:p>
    <w:p w14:paraId="6F5BAE80" w14:textId="77777777" w:rsidR="00DE3F87" w:rsidRPr="003236BB" w:rsidRDefault="00DE3F87" w:rsidP="008728AB">
      <w:pPr>
        <w:widowControl w:val="0"/>
        <w:numPr>
          <w:ilvl w:val="1"/>
          <w:numId w:val="5"/>
        </w:numPr>
        <w:tabs>
          <w:tab w:val="left" w:pos="993"/>
          <w:tab w:val="left" w:pos="1276"/>
        </w:tabs>
        <w:ind w:left="-10"/>
        <w:jc w:val="both"/>
      </w:pPr>
      <w:bookmarkStart w:id="45"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45"/>
      <w:r w:rsidRPr="003236BB">
        <w:t>.</w:t>
      </w:r>
    </w:p>
    <w:p w14:paraId="2B4266CD" w14:textId="77777777" w:rsidR="00DE3F87" w:rsidRPr="003236BB" w:rsidRDefault="00DE3F87" w:rsidP="008728AB">
      <w:pPr>
        <w:widowControl w:val="0"/>
        <w:numPr>
          <w:ilvl w:val="0"/>
          <w:numId w:val="5"/>
        </w:numPr>
        <w:tabs>
          <w:tab w:val="left" w:pos="1134"/>
        </w:tabs>
        <w:jc w:val="both"/>
        <w:rPr>
          <w:b/>
        </w:rPr>
      </w:pPr>
      <w:r w:rsidRPr="003236BB">
        <w:rPr>
          <w:b/>
        </w:rPr>
        <w:t>Komisija atmeta pasiūlymą, jeigu:</w:t>
      </w:r>
    </w:p>
    <w:p w14:paraId="2D6E9B85" w14:textId="77777777" w:rsidR="00DE3F87" w:rsidRPr="00C66885" w:rsidRDefault="00DE3F87" w:rsidP="008728AB">
      <w:pPr>
        <w:pStyle w:val="Sraopastraipa1"/>
        <w:widowControl w:val="0"/>
        <w:numPr>
          <w:ilvl w:val="1"/>
          <w:numId w:val="5"/>
        </w:numPr>
        <w:tabs>
          <w:tab w:val="left" w:pos="993"/>
          <w:tab w:val="left" w:pos="1276"/>
        </w:tabs>
        <w:ind w:left="-10"/>
        <w:jc w:val="both"/>
        <w:rPr>
          <w:sz w:val="24"/>
          <w:szCs w:val="24"/>
        </w:rPr>
      </w:pPr>
      <w:bookmarkStart w:id="46"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46"/>
      <w:r w:rsidRPr="00C66885">
        <w:rPr>
          <w:sz w:val="24"/>
          <w:szCs w:val="24"/>
        </w:rPr>
        <w:t xml:space="preserve">; </w:t>
      </w:r>
    </w:p>
    <w:p w14:paraId="482102AF" w14:textId="77777777" w:rsidR="00DE3F87" w:rsidRPr="00E51554" w:rsidRDefault="00DE3F87" w:rsidP="008728AB">
      <w:pPr>
        <w:pStyle w:val="Sraopastraipa1"/>
        <w:widowControl w:val="0"/>
        <w:numPr>
          <w:ilvl w:val="1"/>
          <w:numId w:val="5"/>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3570D030" w14:textId="77777777" w:rsidR="00DE3F87" w:rsidRPr="00C66885" w:rsidRDefault="00DE3F87" w:rsidP="008728AB">
      <w:pPr>
        <w:pStyle w:val="Sraopastraipa1"/>
        <w:widowControl w:val="0"/>
        <w:numPr>
          <w:ilvl w:val="1"/>
          <w:numId w:val="5"/>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43EF8865" w14:textId="77777777" w:rsidR="00DE3F87" w:rsidRPr="00C66885" w:rsidRDefault="00DE3F87" w:rsidP="008728AB">
      <w:pPr>
        <w:widowControl w:val="0"/>
        <w:numPr>
          <w:ilvl w:val="1"/>
          <w:numId w:val="5"/>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C66885" w:rsidRDefault="00DE3F87" w:rsidP="008728AB">
      <w:pPr>
        <w:widowControl w:val="0"/>
        <w:numPr>
          <w:ilvl w:val="1"/>
          <w:numId w:val="5"/>
        </w:numPr>
        <w:tabs>
          <w:tab w:val="left" w:pos="993"/>
          <w:tab w:val="left" w:pos="1276"/>
        </w:tabs>
        <w:ind w:left="-10"/>
        <w:jc w:val="both"/>
      </w:pPr>
      <w:r w:rsidRPr="00C66885">
        <w:t>pasiūlymas buvo pateiktas ne Perkančiosios organizacijos nurodytomis elektroninėmis priemonėmis;</w:t>
      </w:r>
    </w:p>
    <w:p w14:paraId="564BE1E5" w14:textId="3CDEBA92" w:rsidR="00885CB7" w:rsidRPr="00031EB2" w:rsidRDefault="00DE3F87" w:rsidP="008728AB">
      <w:pPr>
        <w:widowControl w:val="0"/>
        <w:numPr>
          <w:ilvl w:val="1"/>
          <w:numId w:val="5"/>
        </w:numPr>
        <w:tabs>
          <w:tab w:val="left" w:pos="993"/>
          <w:tab w:val="left" w:pos="1276"/>
        </w:tabs>
        <w:ind w:left="-10"/>
        <w:jc w:val="both"/>
      </w:pPr>
      <w:bookmarkStart w:id="47" w:name="_Hlk128678190"/>
      <w:r w:rsidRPr="00C66885">
        <w:t xml:space="preserve">tiekėjas </w:t>
      </w:r>
      <w:r>
        <w:t xml:space="preserve">vienai pirkimo daliai </w:t>
      </w:r>
      <w:r w:rsidRPr="00C66885">
        <w:t>pateikė daugiau kaip vieną pasiūlymą arba pasiūlymą pateikęs tiekėjas ar tiekėjų grupės partneriai atskirai pateikė pasiūlymus</w:t>
      </w:r>
      <w:r w:rsidR="0036476B">
        <w:t xml:space="preserve"> tai pačiai pirkimo daliai</w:t>
      </w:r>
      <w:r w:rsidRPr="00C66885">
        <w:t xml:space="preserve">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7"/>
      <w:r w:rsidR="0036476B">
        <w:rPr>
          <w:rStyle w:val="wysiwyg-color-black1"/>
          <w:color w:val="000000"/>
          <w:spacing w:val="2"/>
        </w:rPr>
        <w:t xml:space="preserve"> toje pačioje pirkimo dalyje</w:t>
      </w:r>
      <w:r w:rsidR="00E76D2F" w:rsidRPr="00031EB2">
        <w:t>.</w:t>
      </w:r>
    </w:p>
    <w:p w14:paraId="059597C1" w14:textId="77777777" w:rsidR="00977E83" w:rsidRDefault="00977E83" w:rsidP="0015334C">
      <w:pPr>
        <w:widowControl w:val="0"/>
        <w:spacing w:after="120"/>
        <w:contextualSpacing/>
        <w:jc w:val="center"/>
        <w:rPr>
          <w:b/>
        </w:rPr>
      </w:pPr>
    </w:p>
    <w:p w14:paraId="2428EB37" w14:textId="2EE796EC"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108A71C" w14:textId="0B6F45A6" w:rsidR="00152C0C" w:rsidRPr="00C739F7" w:rsidRDefault="00152C0C" w:rsidP="008728AB">
      <w:pPr>
        <w:pStyle w:val="Sraopastraipa"/>
        <w:widowControl w:val="0"/>
        <w:numPr>
          <w:ilvl w:val="0"/>
          <w:numId w:val="5"/>
        </w:numPr>
        <w:tabs>
          <w:tab w:val="left" w:pos="1134"/>
        </w:tabs>
        <w:jc w:val="both"/>
        <w:rPr>
          <w:sz w:val="24"/>
          <w:szCs w:val="24"/>
        </w:rPr>
      </w:pPr>
      <w:bookmarkStart w:id="48" w:name="_Hlk127458282"/>
      <w:bookmarkStart w:id="49" w:name="_Hlk160297805"/>
      <w:bookmarkStart w:id="50" w:name="_Hlk116564628"/>
      <w:r w:rsidRPr="00C739F7">
        <w:rPr>
          <w:sz w:val="24"/>
          <w:szCs w:val="24"/>
        </w:rPr>
        <w:t xml:space="preserve">Pasiūlymuose </w:t>
      </w:r>
      <w:bookmarkEnd w:id="48"/>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9"/>
      <w:r w:rsidRPr="00C739F7">
        <w:rPr>
          <w:sz w:val="24"/>
          <w:szCs w:val="24"/>
        </w:rPr>
        <w:t xml:space="preserve">. </w:t>
      </w:r>
    </w:p>
    <w:p w14:paraId="13FFA209" w14:textId="40E4A265" w:rsidR="00152C0C" w:rsidRPr="00C739F7" w:rsidRDefault="00152C0C" w:rsidP="008728AB">
      <w:pPr>
        <w:pStyle w:val="Sraopastraipa"/>
        <w:widowControl w:val="0"/>
        <w:numPr>
          <w:ilvl w:val="0"/>
          <w:numId w:val="5"/>
        </w:numPr>
        <w:tabs>
          <w:tab w:val="left" w:pos="1134"/>
        </w:tabs>
        <w:jc w:val="both"/>
        <w:rPr>
          <w:bCs/>
          <w:sz w:val="24"/>
          <w:szCs w:val="24"/>
        </w:rPr>
      </w:pPr>
      <w:r w:rsidRPr="00C739F7">
        <w:rPr>
          <w:sz w:val="24"/>
          <w:szCs w:val="24"/>
        </w:rPr>
        <w:t xml:space="preserve">Perkančioji organizacija ekonomiškai naudingiausią pasiūlymą išrenka pagal </w:t>
      </w:r>
      <w:r w:rsidRPr="00C739F7">
        <w:rPr>
          <w:b/>
          <w:sz w:val="24"/>
          <w:szCs w:val="24"/>
        </w:rPr>
        <w:t xml:space="preserve">kainos ir kokybės santykį. </w:t>
      </w:r>
      <w:r w:rsidRPr="00C739F7">
        <w:rPr>
          <w:bCs/>
          <w:sz w:val="24"/>
          <w:szCs w:val="24"/>
        </w:rPr>
        <w:t xml:space="preserve">Laimėjusiu bus pripažintas tas pasiūlymas, kuris gaus daugiausiai ekonominio naudingumo balų </w:t>
      </w:r>
      <w:r w:rsidRPr="00C739F7">
        <w:rPr>
          <w:sz w:val="24"/>
          <w:szCs w:val="24"/>
        </w:rPr>
        <w:t>(jei tiekėjas neatitiks pašalinimo pagrindų ir atitiks kvalifikacijo</w:t>
      </w:r>
      <w:r w:rsidRPr="00C739F7">
        <w:rPr>
          <w:spacing w:val="2"/>
          <w:sz w:val="24"/>
          <w:szCs w:val="24"/>
        </w:rPr>
        <w:t>s</w:t>
      </w:r>
      <w:r w:rsidRPr="00C739F7">
        <w:rPr>
          <w:sz w:val="24"/>
          <w:szCs w:val="24"/>
        </w:rPr>
        <w:t xml:space="preserve"> reikalavimus</w:t>
      </w:r>
      <w:r w:rsidR="00CF7A48">
        <w:rPr>
          <w:sz w:val="24"/>
          <w:szCs w:val="24"/>
        </w:rPr>
        <w:t>)</w:t>
      </w:r>
      <w:r w:rsidRPr="00C739F7">
        <w:rPr>
          <w:bCs/>
          <w:sz w:val="24"/>
          <w:szCs w:val="24"/>
        </w:rPr>
        <w:t xml:space="preserve">. </w:t>
      </w:r>
    </w:p>
    <w:p w14:paraId="50F7E3F9" w14:textId="16E3AD04" w:rsidR="00152C0C" w:rsidRPr="00C739F7" w:rsidRDefault="00152C0C" w:rsidP="008728AB">
      <w:pPr>
        <w:pStyle w:val="Sraopastraipa"/>
        <w:numPr>
          <w:ilvl w:val="0"/>
          <w:numId w:val="5"/>
        </w:numPr>
        <w:tabs>
          <w:tab w:val="left" w:pos="1134"/>
        </w:tabs>
        <w:ind w:left="0" w:firstLine="709"/>
        <w:jc w:val="both"/>
        <w:rPr>
          <w:color w:val="FF0000"/>
          <w:sz w:val="24"/>
          <w:szCs w:val="24"/>
        </w:rPr>
      </w:pPr>
      <w:r w:rsidRPr="00C739F7">
        <w:rPr>
          <w:sz w:val="24"/>
          <w:szCs w:val="24"/>
        </w:rPr>
        <w:t xml:space="preserve">Ekonominio naudingumo vertinimas bus atliekamas pagal vertinimo kriterijus ir jų lyginamuosius svorius, nurodytus žemiau esančiame punkte. Nebus taikomi jokie kiti vertinimo kriterijai. Visi balai skaičiuojami paliekant 2 skaitmenis po kablelio. Perkančioji organizacija numato galimybę, esant poreikiui, perskaičiuoti tiekėjams suteiktus ekonominio naudingumo vertinimo balus, jei vienas ar keli iš tiekėjų pasitraukia (ar yra pašalinami) iš pirkimo ar laimėtojas nesudaro sutarties, ar </w:t>
      </w:r>
      <w:r w:rsidRPr="00D55D8F">
        <w:rPr>
          <w:sz w:val="24"/>
          <w:szCs w:val="24"/>
        </w:rPr>
        <w:t>neįvykdo sutarties įsigaliojimo sąlygų, ir tokio (-</w:t>
      </w:r>
      <w:proofErr w:type="spellStart"/>
      <w:r w:rsidRPr="00D55D8F">
        <w:rPr>
          <w:sz w:val="24"/>
          <w:szCs w:val="24"/>
        </w:rPr>
        <w:t>ių</w:t>
      </w:r>
      <w:proofErr w:type="spellEnd"/>
      <w:r w:rsidRPr="00D55D8F">
        <w:rPr>
          <w:sz w:val="24"/>
          <w:szCs w:val="24"/>
        </w:rPr>
        <w:t>) tiekėjo (-ų) pasiūlymo kaina (pagal kriterijų (</w:t>
      </w:r>
      <w:r w:rsidR="008A3FFD" w:rsidRPr="00D55D8F">
        <w:rPr>
          <w:sz w:val="24"/>
          <w:szCs w:val="24"/>
        </w:rPr>
        <w:t>C</w:t>
      </w:r>
      <w:r w:rsidRPr="00D55D8F">
        <w:rPr>
          <w:sz w:val="24"/>
          <w:szCs w:val="24"/>
        </w:rPr>
        <w:t>))</w:t>
      </w:r>
      <w:r w:rsidRPr="00D55D8F">
        <w:rPr>
          <w:color w:val="FF0000"/>
          <w:sz w:val="24"/>
          <w:szCs w:val="24"/>
        </w:rPr>
        <w:t xml:space="preserve"> </w:t>
      </w:r>
      <w:r w:rsidRPr="00D55D8F">
        <w:rPr>
          <w:sz w:val="24"/>
          <w:szCs w:val="24"/>
        </w:rPr>
        <w:t>buv</w:t>
      </w:r>
      <w:r w:rsidRPr="00C739F7">
        <w:rPr>
          <w:sz w:val="24"/>
          <w:szCs w:val="24"/>
        </w:rPr>
        <w:t>o mažiausia ir su ja buvo lyginami (naudojant formulę) kitų tiekėjų pasiūlymai. Jei pasitraukusių ar pašalintų tiekėjų pasiūlymo kaina nebuvo mažiausia (todėl nebuvo naudojama vertinant kitų tiekėjų pasiūlymus), Perkančioji organizacija balų perskaičiavimo neatlieka.</w:t>
      </w:r>
    </w:p>
    <w:p w14:paraId="3629706E" w14:textId="4592E770" w:rsidR="001C3D6E" w:rsidRDefault="00152C0C" w:rsidP="008728AB">
      <w:pPr>
        <w:pStyle w:val="Sraopastraipa"/>
        <w:numPr>
          <w:ilvl w:val="0"/>
          <w:numId w:val="5"/>
        </w:numPr>
        <w:tabs>
          <w:tab w:val="left" w:pos="1134"/>
          <w:tab w:val="left" w:pos="1276"/>
          <w:tab w:val="left" w:pos="1418"/>
        </w:tabs>
        <w:jc w:val="both"/>
        <w:rPr>
          <w:sz w:val="24"/>
          <w:szCs w:val="24"/>
        </w:rPr>
      </w:pPr>
      <w:bookmarkStart w:id="51" w:name="_Hlk183420063"/>
      <w:r w:rsidRPr="00C739F7">
        <w:rPr>
          <w:sz w:val="24"/>
          <w:szCs w:val="24"/>
        </w:rPr>
        <w:t>Pasiūlymų vertinimo kriterijai</w:t>
      </w:r>
      <w:r w:rsidR="001C3D6E" w:rsidRPr="00C739F7">
        <w:rPr>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
        <w:gridCol w:w="6810"/>
        <w:gridCol w:w="2254"/>
      </w:tblGrid>
      <w:tr w:rsidR="00465B25" w:rsidRPr="00465B25" w14:paraId="60B246A9" w14:textId="77777777" w:rsidTr="00465B25">
        <w:tc>
          <w:tcPr>
            <w:tcW w:w="570" w:type="dxa"/>
            <w:shd w:val="clear" w:color="auto" w:fill="F2F2F2" w:themeFill="background1" w:themeFillShade="F2"/>
            <w:tcMar>
              <w:top w:w="0" w:type="dxa"/>
              <w:left w:w="108" w:type="dxa"/>
              <w:bottom w:w="0" w:type="dxa"/>
              <w:right w:w="108" w:type="dxa"/>
            </w:tcMar>
            <w:vAlign w:val="center"/>
            <w:hideMark/>
          </w:tcPr>
          <w:p w14:paraId="7080BFF5" w14:textId="77777777" w:rsidR="00465B25" w:rsidRPr="00465B25" w:rsidRDefault="00465B25" w:rsidP="00465B25">
            <w:pPr>
              <w:jc w:val="center"/>
            </w:pPr>
            <w:bookmarkStart w:id="52" w:name="_Hlk116471301"/>
            <w:r w:rsidRPr="00465B25">
              <w:t>Eil. Nr.</w:t>
            </w:r>
          </w:p>
        </w:tc>
        <w:tc>
          <w:tcPr>
            <w:tcW w:w="6810" w:type="dxa"/>
            <w:shd w:val="clear" w:color="auto" w:fill="F2F2F2" w:themeFill="background1" w:themeFillShade="F2"/>
            <w:tcMar>
              <w:top w:w="0" w:type="dxa"/>
              <w:left w:w="108" w:type="dxa"/>
              <w:bottom w:w="0" w:type="dxa"/>
              <w:right w:w="108" w:type="dxa"/>
            </w:tcMar>
            <w:vAlign w:val="center"/>
            <w:hideMark/>
          </w:tcPr>
          <w:p w14:paraId="16510621" w14:textId="77777777" w:rsidR="00465B25" w:rsidRPr="00465B25" w:rsidRDefault="00465B25" w:rsidP="00465B25">
            <w:pPr>
              <w:jc w:val="center"/>
            </w:pPr>
            <w:r w:rsidRPr="00465B25">
              <w:t>Vertinimo kriterijai</w:t>
            </w:r>
          </w:p>
        </w:tc>
        <w:tc>
          <w:tcPr>
            <w:tcW w:w="2254" w:type="dxa"/>
            <w:shd w:val="clear" w:color="auto" w:fill="F2F2F2" w:themeFill="background1" w:themeFillShade="F2"/>
            <w:tcMar>
              <w:top w:w="0" w:type="dxa"/>
              <w:left w:w="108" w:type="dxa"/>
              <w:bottom w:w="0" w:type="dxa"/>
              <w:right w:w="108" w:type="dxa"/>
            </w:tcMar>
            <w:vAlign w:val="center"/>
            <w:hideMark/>
          </w:tcPr>
          <w:p w14:paraId="3D64D7A9" w14:textId="77777777" w:rsidR="00465B25" w:rsidRPr="00465B25" w:rsidRDefault="00465B25" w:rsidP="00465B25">
            <w:pPr>
              <w:jc w:val="center"/>
            </w:pPr>
            <w:r w:rsidRPr="00465B25">
              <w:t>Kriterijaus lyginamasis svoris</w:t>
            </w:r>
          </w:p>
        </w:tc>
      </w:tr>
      <w:tr w:rsidR="00465B25" w:rsidRPr="00441EEE" w14:paraId="073FC0F0" w14:textId="77777777" w:rsidTr="00465B25">
        <w:tc>
          <w:tcPr>
            <w:tcW w:w="570" w:type="dxa"/>
            <w:tcMar>
              <w:top w:w="0" w:type="dxa"/>
              <w:left w:w="108" w:type="dxa"/>
              <w:bottom w:w="0" w:type="dxa"/>
              <w:right w:w="108" w:type="dxa"/>
            </w:tcMar>
            <w:hideMark/>
          </w:tcPr>
          <w:p w14:paraId="324D9A30" w14:textId="77777777" w:rsidR="00465B25" w:rsidRPr="00441EEE" w:rsidRDefault="00465B25" w:rsidP="00573E7B">
            <w:r w:rsidRPr="00441EEE">
              <w:lastRenderedPageBreak/>
              <w:t>1.</w:t>
            </w:r>
          </w:p>
        </w:tc>
        <w:tc>
          <w:tcPr>
            <w:tcW w:w="6810" w:type="dxa"/>
            <w:tcMar>
              <w:top w:w="0" w:type="dxa"/>
              <w:left w:w="108" w:type="dxa"/>
              <w:bottom w:w="0" w:type="dxa"/>
              <w:right w:w="108" w:type="dxa"/>
            </w:tcMar>
            <w:hideMark/>
          </w:tcPr>
          <w:p w14:paraId="6620E047" w14:textId="77777777" w:rsidR="00465B25" w:rsidRPr="00441EEE" w:rsidRDefault="00465B25" w:rsidP="00573E7B">
            <w:r w:rsidRPr="00441EEE">
              <w:t>Kaina (C)</w:t>
            </w:r>
          </w:p>
        </w:tc>
        <w:tc>
          <w:tcPr>
            <w:tcW w:w="2254" w:type="dxa"/>
            <w:tcMar>
              <w:top w:w="0" w:type="dxa"/>
              <w:left w:w="108" w:type="dxa"/>
              <w:bottom w:w="0" w:type="dxa"/>
              <w:right w:w="108" w:type="dxa"/>
            </w:tcMar>
            <w:vAlign w:val="center"/>
            <w:hideMark/>
          </w:tcPr>
          <w:p w14:paraId="1648F084" w14:textId="77777777" w:rsidR="00465B25" w:rsidRPr="00441EEE" w:rsidRDefault="00465B25" w:rsidP="00465B25">
            <w:pPr>
              <w:jc w:val="center"/>
            </w:pPr>
            <w:r w:rsidRPr="00441EEE">
              <w:t>X = 77</w:t>
            </w:r>
          </w:p>
        </w:tc>
      </w:tr>
      <w:tr w:rsidR="00465B25" w:rsidRPr="00441EEE" w14:paraId="0C59F868" w14:textId="77777777" w:rsidTr="00465B25">
        <w:tc>
          <w:tcPr>
            <w:tcW w:w="570" w:type="dxa"/>
            <w:tcMar>
              <w:top w:w="0" w:type="dxa"/>
              <w:left w:w="108" w:type="dxa"/>
              <w:bottom w:w="0" w:type="dxa"/>
              <w:right w:w="108" w:type="dxa"/>
            </w:tcMar>
            <w:hideMark/>
          </w:tcPr>
          <w:p w14:paraId="33D96784" w14:textId="77777777" w:rsidR="00465B25" w:rsidRPr="00441EEE" w:rsidRDefault="00465B25" w:rsidP="00573E7B">
            <w:r w:rsidRPr="00441EEE">
              <w:t>2.</w:t>
            </w:r>
          </w:p>
        </w:tc>
        <w:tc>
          <w:tcPr>
            <w:tcW w:w="6810" w:type="dxa"/>
            <w:tcMar>
              <w:top w:w="0" w:type="dxa"/>
              <w:left w:w="108" w:type="dxa"/>
              <w:bottom w:w="0" w:type="dxa"/>
              <w:right w:w="108" w:type="dxa"/>
            </w:tcMar>
            <w:hideMark/>
          </w:tcPr>
          <w:p w14:paraId="366512DD" w14:textId="77777777" w:rsidR="00465B25" w:rsidRPr="00441EEE" w:rsidRDefault="00465B25" w:rsidP="00573E7B">
            <w:pPr>
              <w:rPr>
                <w:lang w:val="fi-FI"/>
              </w:rPr>
            </w:pPr>
            <w:r w:rsidRPr="00441EEE">
              <w:t>Papildoma statinio garantinio termino trukmė metais (</w:t>
            </w:r>
            <w:r w:rsidRPr="00441EEE">
              <w:rPr>
                <w:lang w:val="fi-FI"/>
              </w:rPr>
              <w:t>G)</w:t>
            </w:r>
          </w:p>
        </w:tc>
        <w:tc>
          <w:tcPr>
            <w:tcW w:w="2254" w:type="dxa"/>
            <w:tcMar>
              <w:top w:w="0" w:type="dxa"/>
              <w:left w:w="108" w:type="dxa"/>
              <w:bottom w:w="0" w:type="dxa"/>
              <w:right w:w="108" w:type="dxa"/>
            </w:tcMar>
            <w:vAlign w:val="center"/>
            <w:hideMark/>
          </w:tcPr>
          <w:p w14:paraId="5E916EF1" w14:textId="77777777" w:rsidR="00465B25" w:rsidRPr="00441EEE" w:rsidRDefault="00465B25" w:rsidP="00465B25">
            <w:pPr>
              <w:jc w:val="center"/>
            </w:pPr>
            <w:r w:rsidRPr="00441EEE">
              <w:t>Y = 5</w:t>
            </w:r>
          </w:p>
        </w:tc>
      </w:tr>
      <w:tr w:rsidR="00465B25" w:rsidRPr="00441EEE" w14:paraId="711E0494" w14:textId="77777777" w:rsidTr="00465B25">
        <w:tc>
          <w:tcPr>
            <w:tcW w:w="570" w:type="dxa"/>
            <w:tcMar>
              <w:top w:w="0" w:type="dxa"/>
              <w:left w:w="108" w:type="dxa"/>
              <w:bottom w:w="0" w:type="dxa"/>
              <w:right w:w="108" w:type="dxa"/>
            </w:tcMar>
            <w:hideMark/>
          </w:tcPr>
          <w:p w14:paraId="729B73FC" w14:textId="77777777" w:rsidR="00465B25" w:rsidRPr="00441EEE" w:rsidRDefault="00465B25" w:rsidP="00573E7B">
            <w:r w:rsidRPr="00441EEE">
              <w:t>3.</w:t>
            </w:r>
          </w:p>
        </w:tc>
        <w:tc>
          <w:tcPr>
            <w:tcW w:w="6810" w:type="dxa"/>
            <w:tcMar>
              <w:top w:w="0" w:type="dxa"/>
              <w:left w:w="108" w:type="dxa"/>
              <w:bottom w:w="0" w:type="dxa"/>
              <w:right w:w="108" w:type="dxa"/>
            </w:tcMar>
            <w:hideMark/>
          </w:tcPr>
          <w:p w14:paraId="50BD9251" w14:textId="77777777" w:rsidR="00465B25" w:rsidRPr="00441EEE" w:rsidRDefault="00465B25" w:rsidP="00573E7B">
            <w:bookmarkStart w:id="53" w:name="_Hlk131412823"/>
            <w:r w:rsidRPr="00441EEE">
              <w:t>Statinio statybos vadovo patirtis (</w:t>
            </w:r>
            <w:proofErr w:type="spellStart"/>
            <w:r w:rsidRPr="00441EEE">
              <w:t>StatV</w:t>
            </w:r>
            <w:proofErr w:type="spellEnd"/>
            <w:r w:rsidRPr="00441EEE">
              <w:t>)</w:t>
            </w:r>
            <w:bookmarkEnd w:id="53"/>
          </w:p>
        </w:tc>
        <w:tc>
          <w:tcPr>
            <w:tcW w:w="2254" w:type="dxa"/>
            <w:tcMar>
              <w:top w:w="0" w:type="dxa"/>
              <w:left w:w="108" w:type="dxa"/>
              <w:bottom w:w="0" w:type="dxa"/>
              <w:right w:w="108" w:type="dxa"/>
            </w:tcMar>
            <w:vAlign w:val="center"/>
            <w:hideMark/>
          </w:tcPr>
          <w:p w14:paraId="13A30C5D" w14:textId="77777777" w:rsidR="00465B25" w:rsidRPr="00441EEE" w:rsidRDefault="00465B25" w:rsidP="00465B25">
            <w:pPr>
              <w:jc w:val="center"/>
              <w:rPr>
                <w:lang w:val="en-US"/>
              </w:rPr>
            </w:pPr>
            <w:r w:rsidRPr="00441EEE">
              <w:t xml:space="preserve">Q = </w:t>
            </w:r>
            <w:r w:rsidRPr="00441EEE">
              <w:rPr>
                <w:lang w:val="en-US"/>
              </w:rPr>
              <w:t>18</w:t>
            </w:r>
          </w:p>
        </w:tc>
      </w:tr>
      <w:bookmarkEnd w:id="52"/>
    </w:tbl>
    <w:p w14:paraId="2FC595C5" w14:textId="77777777" w:rsidR="00465B25" w:rsidRPr="00465B25" w:rsidRDefault="00465B25" w:rsidP="00465B25">
      <w:pPr>
        <w:tabs>
          <w:tab w:val="left" w:pos="1134"/>
          <w:tab w:val="left" w:pos="1276"/>
          <w:tab w:val="left" w:pos="1418"/>
        </w:tabs>
        <w:ind w:left="-10"/>
        <w:jc w:val="both"/>
      </w:pPr>
    </w:p>
    <w:bookmarkEnd w:id="51"/>
    <w:p w14:paraId="51F1BDAC" w14:textId="0253D8AE" w:rsidR="001C3D6E" w:rsidRPr="000461E2" w:rsidRDefault="000461E2" w:rsidP="008728AB">
      <w:pPr>
        <w:pStyle w:val="Sraopastraipa"/>
        <w:keepNext/>
        <w:numPr>
          <w:ilvl w:val="0"/>
          <w:numId w:val="5"/>
        </w:numPr>
        <w:tabs>
          <w:tab w:val="left" w:pos="1134"/>
          <w:tab w:val="left" w:pos="1418"/>
        </w:tabs>
        <w:jc w:val="both"/>
        <w:outlineLvl w:val="1"/>
        <w:rPr>
          <w:rFonts w:eastAsia="Calibri"/>
          <w:b/>
          <w:bCs/>
          <w:color w:val="000000"/>
          <w:sz w:val="24"/>
          <w:szCs w:val="24"/>
        </w:rPr>
      </w:pPr>
      <w:r w:rsidRPr="000461E2">
        <w:rPr>
          <w:b/>
          <w:bCs/>
          <w:sz w:val="24"/>
          <w:szCs w:val="24"/>
        </w:rPr>
        <w:t>Ekonominis naudingumas (S) apskaičiuojamas sudedant tiekėjo pasiūlymo kainos (C)</w:t>
      </w:r>
      <w:r>
        <w:rPr>
          <w:b/>
          <w:bCs/>
          <w:sz w:val="24"/>
          <w:szCs w:val="24"/>
        </w:rPr>
        <w:t xml:space="preserve"> ir </w:t>
      </w:r>
      <w:r w:rsidRPr="000461E2">
        <w:rPr>
          <w:b/>
          <w:bCs/>
          <w:sz w:val="24"/>
          <w:szCs w:val="24"/>
        </w:rPr>
        <w:t>papildomo statinio garantinio termino trukmės metais (G) balus</w:t>
      </w:r>
      <w:r w:rsidR="001C3D6E" w:rsidRPr="000461E2">
        <w:rPr>
          <w:rFonts w:eastAsia="Calibri"/>
          <w:b/>
          <w:bCs/>
          <w:color w:val="000000"/>
          <w:sz w:val="24"/>
          <w:szCs w:val="24"/>
        </w:rPr>
        <w:t>:</w:t>
      </w:r>
    </w:p>
    <w:p w14:paraId="4206432E" w14:textId="77777777" w:rsidR="001C3D6E" w:rsidRPr="001C3D6E" w:rsidRDefault="001C3D6E" w:rsidP="001C3D6E">
      <w:pPr>
        <w:ind w:left="-10" w:firstLine="861"/>
      </w:pPr>
    </w:p>
    <w:p w14:paraId="054C116F" w14:textId="7525482C" w:rsidR="001C3D6E" w:rsidRPr="001C3D6E" w:rsidRDefault="001C3D6E" w:rsidP="001C3D6E">
      <w:pPr>
        <w:tabs>
          <w:tab w:val="left" w:pos="1276"/>
          <w:tab w:val="left" w:pos="1418"/>
        </w:tabs>
        <w:ind w:left="-10" w:firstLine="861"/>
        <w:jc w:val="center"/>
        <w:rPr>
          <w:i/>
          <w:lang w:val="fi-FI"/>
        </w:rPr>
      </w:pPr>
      <w:r w:rsidRPr="001C3D6E">
        <w:rPr>
          <w:i/>
          <w:lang w:val="fi-FI"/>
        </w:rPr>
        <w:t>S= C + G</w:t>
      </w:r>
      <w:r w:rsidR="00465B25">
        <w:rPr>
          <w:i/>
          <w:lang w:val="fi-FI"/>
        </w:rPr>
        <w:t xml:space="preserve"> + StatV</w:t>
      </w:r>
    </w:p>
    <w:p w14:paraId="0084155B" w14:textId="77777777" w:rsidR="000932D9" w:rsidRPr="001C3D6E" w:rsidRDefault="000932D9" w:rsidP="006A55C6">
      <w:pPr>
        <w:tabs>
          <w:tab w:val="left" w:pos="851"/>
          <w:tab w:val="left" w:pos="1134"/>
          <w:tab w:val="left" w:pos="1276"/>
          <w:tab w:val="left" w:pos="1418"/>
        </w:tabs>
        <w:ind w:left="-10" w:firstLine="719"/>
        <w:jc w:val="both"/>
        <w:rPr>
          <w:position w:val="-10"/>
        </w:rPr>
      </w:pPr>
    </w:p>
    <w:p w14:paraId="6506B67B" w14:textId="53E7150F" w:rsidR="001C3D6E" w:rsidRPr="000461E2" w:rsidRDefault="000461E2" w:rsidP="008728AB">
      <w:pPr>
        <w:pStyle w:val="Sraopastraipa"/>
        <w:numPr>
          <w:ilvl w:val="0"/>
          <w:numId w:val="5"/>
        </w:numPr>
        <w:tabs>
          <w:tab w:val="left" w:pos="1050"/>
          <w:tab w:val="left" w:pos="1276"/>
          <w:tab w:val="left" w:pos="1418"/>
        </w:tabs>
        <w:jc w:val="both"/>
        <w:rPr>
          <w:sz w:val="24"/>
          <w:szCs w:val="24"/>
        </w:rPr>
      </w:pPr>
      <w:bookmarkStart w:id="54" w:name="_Hlk170727013"/>
      <w:r w:rsidRPr="000461E2">
        <w:rPr>
          <w:sz w:val="24"/>
          <w:szCs w:val="24"/>
        </w:rPr>
        <w:t>Pasiūlymo kainos (C) balai apskaičiuojami mažiausios pasiūlytos kainos (</w:t>
      </w:r>
      <w:proofErr w:type="spellStart"/>
      <w:r w:rsidRPr="000461E2">
        <w:rPr>
          <w:sz w:val="24"/>
          <w:szCs w:val="24"/>
        </w:rPr>
        <w:t>C</w:t>
      </w:r>
      <w:r w:rsidRPr="000461E2">
        <w:rPr>
          <w:sz w:val="24"/>
          <w:szCs w:val="24"/>
          <w:vertAlign w:val="subscript"/>
        </w:rPr>
        <w:t>min</w:t>
      </w:r>
      <w:proofErr w:type="spellEnd"/>
      <w:r w:rsidRPr="000461E2">
        <w:rPr>
          <w:sz w:val="24"/>
          <w:szCs w:val="24"/>
        </w:rPr>
        <w:t>) ir vertinamo pasiūlymo kainos (</w:t>
      </w:r>
      <w:proofErr w:type="spellStart"/>
      <w:r w:rsidRPr="000461E2">
        <w:rPr>
          <w:sz w:val="24"/>
          <w:szCs w:val="24"/>
        </w:rPr>
        <w:t>C</w:t>
      </w:r>
      <w:r w:rsidRPr="000461E2">
        <w:rPr>
          <w:sz w:val="24"/>
          <w:szCs w:val="24"/>
          <w:vertAlign w:val="subscript"/>
        </w:rPr>
        <w:t>p</w:t>
      </w:r>
      <w:proofErr w:type="spellEnd"/>
      <w:r w:rsidRPr="000461E2">
        <w:rPr>
          <w:sz w:val="24"/>
          <w:szCs w:val="24"/>
        </w:rPr>
        <w:t>) santykį padauginant iš kainos lyginamojo svorio (X)</w:t>
      </w:r>
      <w:r w:rsidR="001C3D6E" w:rsidRPr="000461E2">
        <w:rPr>
          <w:sz w:val="24"/>
          <w:szCs w:val="24"/>
        </w:rPr>
        <w:t>:</w:t>
      </w:r>
    </w:p>
    <w:p w14:paraId="4D936A6B" w14:textId="77777777" w:rsidR="001C3D6E" w:rsidRPr="001C3D6E" w:rsidRDefault="001C3D6E" w:rsidP="001C3D6E">
      <w:pPr>
        <w:tabs>
          <w:tab w:val="left" w:pos="851"/>
          <w:tab w:val="left" w:pos="1134"/>
          <w:tab w:val="left" w:pos="1276"/>
          <w:tab w:val="left" w:pos="1418"/>
          <w:tab w:val="right" w:pos="9639"/>
        </w:tabs>
        <w:ind w:left="-10" w:firstLine="861"/>
        <w:jc w:val="center"/>
        <w:rPr>
          <w:color w:val="FF0000"/>
        </w:rPr>
      </w:pPr>
      <w:r w:rsidRPr="001C3D6E">
        <w:rPr>
          <w:position w:val="-32"/>
        </w:rPr>
        <w:object w:dxaOrig="1290" w:dyaOrig="720" w14:anchorId="351E4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37" o:title=""/>
          </v:shape>
          <o:OLEObject Type="Embed" ProgID="Equation.3" ShapeID="_x0000_i1025" DrawAspect="Content" ObjectID="_1796199848" r:id="rId38"/>
        </w:object>
      </w:r>
    </w:p>
    <w:p w14:paraId="2FA159FF" w14:textId="705B9006" w:rsidR="0036476B" w:rsidRPr="0098597F" w:rsidRDefault="0098597F" w:rsidP="008728AB">
      <w:pPr>
        <w:pStyle w:val="Sraopastraipa"/>
        <w:widowControl w:val="0"/>
        <w:numPr>
          <w:ilvl w:val="0"/>
          <w:numId w:val="5"/>
        </w:numPr>
        <w:tabs>
          <w:tab w:val="left" w:pos="1134"/>
          <w:tab w:val="left" w:pos="1276"/>
          <w:tab w:val="left" w:pos="1418"/>
        </w:tabs>
        <w:jc w:val="both"/>
        <w:rPr>
          <w:bCs/>
          <w:sz w:val="24"/>
          <w:szCs w:val="24"/>
        </w:rPr>
      </w:pPr>
      <w:bookmarkStart w:id="55" w:name="_Hlk183420070"/>
      <w:bookmarkEnd w:id="50"/>
      <w:bookmarkEnd w:id="54"/>
      <w:r w:rsidRPr="0098597F">
        <w:rPr>
          <w:bCs/>
          <w:sz w:val="24"/>
          <w:szCs w:val="24"/>
        </w:rPr>
        <w:t xml:space="preserve">Papildoma statinio garantinio termino trukmė metais (G) – tiekėjo suteikiamas papildomas terminas, viršijantis minimalų teisės aktais nustatytą garantinį terminą (5 metus). Tiekėjai savo pasiūlymuose (konkurso sąlygų aprašo 1 priedas) turi nurodyti papildomą statinio garantinio termino trukmę metais. </w:t>
      </w:r>
      <w:r w:rsidR="0036476B" w:rsidRPr="0098597F">
        <w:rPr>
          <w:bCs/>
          <w:sz w:val="24"/>
          <w:szCs w:val="24"/>
        </w:rPr>
        <w:t xml:space="preserve">Galimi trys papildomos statinio garantinio termino trukmės variantai – 0 metų, 1 metai, 2 metai. Metų skaičius turi būti išreikštas sveiku skaičiumi, pvz., 1 metai, 2 metai. Tiekėjas turi aiškiai nurodyti siūlomą terminą, negalima vartoti sąvokų ,,apie x metus“, ,,nuo x metų“ ar pan., dėl kurių kiltų abejonių dėl tikrųjų tiekėjo ketinimų. Minimali galima siūlyti reikšmė – 0 metų. Jei tiekėjas nepasiūlys papildomo statinio garantinio termino, jam bus skiriama 0 balų. Jei tiekėjas pasiūlys papildomą statinio garantinį terminą, išreikštą ne sveikuoju skaičiumi (pvz., 1,5; 2,2 ar pan.), balai bus skiriami pagal sveikojo skaičiaus reikšmę. Jei tiekėjas pasiūlys didesnę nei 2 metai papildomo statinio garantinio termino reikšmę, pvz. 3 metus ar daugiau, bus laikoma, kad tiekėjo pasiūlyta papildoma statinio garantinio termino reikšmė yra 2 metai ir bus skiriama </w:t>
      </w:r>
      <w:r w:rsidR="00465B25">
        <w:rPr>
          <w:bCs/>
          <w:sz w:val="24"/>
          <w:szCs w:val="24"/>
        </w:rPr>
        <w:t>5</w:t>
      </w:r>
      <w:r w:rsidR="0036476B" w:rsidRPr="0098597F">
        <w:rPr>
          <w:bCs/>
          <w:sz w:val="24"/>
          <w:szCs w:val="24"/>
        </w:rPr>
        <w:t xml:space="preserve"> bal</w:t>
      </w:r>
      <w:r w:rsidR="00465B25">
        <w:rPr>
          <w:bCs/>
          <w:sz w:val="24"/>
          <w:szCs w:val="24"/>
        </w:rPr>
        <w:t>ai</w:t>
      </w:r>
      <w:r w:rsidR="0036476B" w:rsidRPr="0098597F">
        <w:rPr>
          <w:bCs/>
          <w:sz w:val="24"/>
          <w:szCs w:val="24"/>
        </w:rPr>
        <w:t>. Balų skyrimo tvarka:</w:t>
      </w:r>
    </w:p>
    <w:p w14:paraId="5C065B82" w14:textId="77777777" w:rsidR="0036476B" w:rsidRPr="0098597F" w:rsidRDefault="0036476B" w:rsidP="008728AB">
      <w:pPr>
        <w:pStyle w:val="Sraopastraipa"/>
        <w:widowControl w:val="0"/>
        <w:numPr>
          <w:ilvl w:val="1"/>
          <w:numId w:val="5"/>
        </w:numPr>
        <w:tabs>
          <w:tab w:val="left" w:pos="1134"/>
          <w:tab w:val="left" w:pos="1276"/>
          <w:tab w:val="left" w:pos="1418"/>
        </w:tabs>
        <w:ind w:left="0" w:firstLine="709"/>
        <w:jc w:val="both"/>
        <w:rPr>
          <w:bCs/>
          <w:sz w:val="24"/>
          <w:szCs w:val="24"/>
        </w:rPr>
      </w:pPr>
      <w:r w:rsidRPr="0098597F">
        <w:rPr>
          <w:bCs/>
          <w:sz w:val="24"/>
          <w:szCs w:val="24"/>
        </w:rPr>
        <w:t>0 balų skiriama, jeigu papildoma statinio garantinio termino trukmė nurodoma 0 metų;</w:t>
      </w:r>
    </w:p>
    <w:p w14:paraId="7AF17C30" w14:textId="29309E90" w:rsidR="0036476B" w:rsidRPr="0098597F" w:rsidRDefault="00465B25" w:rsidP="008728AB">
      <w:pPr>
        <w:pStyle w:val="Sraopastraipa"/>
        <w:widowControl w:val="0"/>
        <w:numPr>
          <w:ilvl w:val="1"/>
          <w:numId w:val="5"/>
        </w:numPr>
        <w:tabs>
          <w:tab w:val="left" w:pos="1134"/>
          <w:tab w:val="left" w:pos="1276"/>
          <w:tab w:val="left" w:pos="1418"/>
        </w:tabs>
        <w:ind w:left="0" w:firstLine="709"/>
        <w:jc w:val="both"/>
        <w:rPr>
          <w:bCs/>
          <w:sz w:val="24"/>
          <w:szCs w:val="24"/>
        </w:rPr>
      </w:pPr>
      <w:r>
        <w:rPr>
          <w:bCs/>
          <w:sz w:val="24"/>
          <w:szCs w:val="24"/>
        </w:rPr>
        <w:t>2,</w:t>
      </w:r>
      <w:r w:rsidR="0036476B" w:rsidRPr="0098597F">
        <w:rPr>
          <w:bCs/>
          <w:sz w:val="24"/>
          <w:szCs w:val="24"/>
        </w:rPr>
        <w:t>5 balai skiriam</w:t>
      </w:r>
      <w:r>
        <w:rPr>
          <w:bCs/>
          <w:sz w:val="24"/>
          <w:szCs w:val="24"/>
        </w:rPr>
        <w:t>i</w:t>
      </w:r>
      <w:r w:rsidR="0036476B" w:rsidRPr="0098597F">
        <w:rPr>
          <w:bCs/>
          <w:sz w:val="24"/>
          <w:szCs w:val="24"/>
        </w:rPr>
        <w:t>, jeigu papildoma statinio garantinio termino trukmė nurodoma 1 metai;</w:t>
      </w:r>
    </w:p>
    <w:p w14:paraId="263CF80D" w14:textId="0165E0C0" w:rsidR="00B50FBB" w:rsidRDefault="00465B25" w:rsidP="008728AB">
      <w:pPr>
        <w:pStyle w:val="Sraopastraipa"/>
        <w:widowControl w:val="0"/>
        <w:numPr>
          <w:ilvl w:val="1"/>
          <w:numId w:val="5"/>
        </w:numPr>
        <w:tabs>
          <w:tab w:val="left" w:pos="1134"/>
          <w:tab w:val="left" w:pos="1276"/>
          <w:tab w:val="left" w:pos="1418"/>
        </w:tabs>
        <w:ind w:left="0" w:firstLine="709"/>
        <w:jc w:val="both"/>
        <w:rPr>
          <w:bCs/>
          <w:sz w:val="24"/>
          <w:szCs w:val="24"/>
        </w:rPr>
      </w:pPr>
      <w:r>
        <w:rPr>
          <w:bCs/>
          <w:sz w:val="24"/>
          <w:szCs w:val="24"/>
        </w:rPr>
        <w:t>5</w:t>
      </w:r>
      <w:r w:rsidR="0036476B" w:rsidRPr="0098597F">
        <w:rPr>
          <w:bCs/>
          <w:sz w:val="24"/>
          <w:szCs w:val="24"/>
        </w:rPr>
        <w:t xml:space="preserve"> bal</w:t>
      </w:r>
      <w:r>
        <w:rPr>
          <w:bCs/>
          <w:sz w:val="24"/>
          <w:szCs w:val="24"/>
        </w:rPr>
        <w:t>ai</w:t>
      </w:r>
      <w:r w:rsidR="0036476B" w:rsidRPr="0098597F">
        <w:rPr>
          <w:bCs/>
          <w:sz w:val="24"/>
          <w:szCs w:val="24"/>
        </w:rPr>
        <w:t xml:space="preserve"> skiriam</w:t>
      </w:r>
      <w:r>
        <w:rPr>
          <w:bCs/>
          <w:sz w:val="24"/>
          <w:szCs w:val="24"/>
        </w:rPr>
        <w:t>i</w:t>
      </w:r>
      <w:r w:rsidR="0036476B" w:rsidRPr="0098597F">
        <w:rPr>
          <w:bCs/>
          <w:sz w:val="24"/>
          <w:szCs w:val="24"/>
        </w:rPr>
        <w:t>, jeigu papildoma statinio garantinio termino trukmė nurodoma 2 metai.</w:t>
      </w:r>
    </w:p>
    <w:p w14:paraId="65433167" w14:textId="1719E1E2" w:rsidR="00465B25" w:rsidRPr="0059602E" w:rsidRDefault="0059602E" w:rsidP="0059602E">
      <w:pPr>
        <w:ind w:firstLine="709"/>
        <w:jc w:val="both"/>
      </w:pPr>
      <w:bookmarkStart w:id="56" w:name="_Hlk161906853"/>
      <w:bookmarkStart w:id="57" w:name="_Hlk143784405"/>
      <w:bookmarkStart w:id="58" w:name="_Hlk132266688"/>
      <w:bookmarkStart w:id="59" w:name="_Hlk174438684"/>
      <w:r w:rsidRPr="0059602E">
        <w:t>73.</w:t>
      </w:r>
      <w:r>
        <w:rPr>
          <w:b/>
          <w:bCs/>
        </w:rPr>
        <w:t xml:space="preserve"> </w:t>
      </w:r>
      <w:r w:rsidR="00465B25" w:rsidRPr="00441EEE">
        <w:rPr>
          <w:b/>
          <w:bCs/>
        </w:rPr>
        <w:t>Statinio statybos vadovo patirtis (</w:t>
      </w:r>
      <w:proofErr w:type="spellStart"/>
      <w:r w:rsidR="00465B25" w:rsidRPr="00441EEE">
        <w:rPr>
          <w:b/>
          <w:bCs/>
        </w:rPr>
        <w:t>StatV</w:t>
      </w:r>
      <w:proofErr w:type="spellEnd"/>
      <w:r w:rsidR="00465B25" w:rsidRPr="00441EEE">
        <w:rPr>
          <w:b/>
          <w:bCs/>
        </w:rPr>
        <w:t>)</w:t>
      </w:r>
      <w:r w:rsidR="00465B25" w:rsidRPr="00441EEE">
        <w:t xml:space="preserve"> </w:t>
      </w:r>
      <w:r w:rsidR="00465B25" w:rsidRPr="00441EEE">
        <w:rPr>
          <w:b/>
          <w:bCs/>
        </w:rPr>
        <w:t xml:space="preserve">–  </w:t>
      </w:r>
      <w:bookmarkEnd w:id="56"/>
      <w:bookmarkEnd w:id="57"/>
      <w:r w:rsidR="00465B25" w:rsidRPr="00441EEE">
        <w:t>balai skiriami už 1 (vieno) siūlomo statinio statybos vadovo, atitinkančio konkurso sąlygų aprašo 18.3 p. 1) pozicijai nustatytus kvalifikacijos reikalavimus, per paskutinius 5 metus iki pasiūlymų pateikimo termino pabaigos įvykdytų objektų</w:t>
      </w:r>
      <w:r w:rsidR="00465B25" w:rsidRPr="00465B25">
        <w:rPr>
          <w:b/>
          <w:bCs/>
        </w:rPr>
        <w:t xml:space="preserve"> </w:t>
      </w:r>
      <w:r w:rsidR="00465B25" w:rsidRPr="00441EEE">
        <w:t>(t. y. objektas, kuriame tiekėjo siūlomas asmuo ėjo statinio statybos vadovo pareigas</w:t>
      </w:r>
      <w:r w:rsidR="00465B25">
        <w:t>,</w:t>
      </w:r>
      <w:r w:rsidR="00465B25" w:rsidRPr="00441EEE">
        <w:t xml:space="preserve"> </w:t>
      </w:r>
      <w:r w:rsidR="00BC10FB">
        <w:t>turi būti</w:t>
      </w:r>
      <w:r w:rsidR="00465B25" w:rsidRPr="00441EEE">
        <w:t xml:space="preserve"> užbaigtas)</w:t>
      </w:r>
      <w:r w:rsidR="00465B25" w:rsidRPr="00441EEE">
        <w:rPr>
          <w:b/>
          <w:bCs/>
          <w:u w:val="single"/>
        </w:rPr>
        <w:t xml:space="preserve"> </w:t>
      </w:r>
      <w:r w:rsidR="00465B25" w:rsidRPr="00441EEE">
        <w:t>vertę, kuriuos</w:t>
      </w:r>
      <w:r w:rsidR="00465B25">
        <w:t>e</w:t>
      </w:r>
      <w:r w:rsidR="00465B25" w:rsidRPr="00441EEE">
        <w:t xml:space="preserve"> specialistas ėjo ypatingojo </w:t>
      </w:r>
      <w:r w:rsidR="00465B25" w:rsidRPr="0059602E">
        <w:t>statinio statybos vadovo pareigas</w:t>
      </w:r>
      <w:r w:rsidR="00465B25" w:rsidRPr="00441EEE">
        <w:t xml:space="preserve"> ir kurių kiekvieno apimtyje buvo atlikti statybos darbai (bet kuri iš šių statybos rūšių, kaip apibrėžta Lietuvos Respublikos statybos įstatyme: </w:t>
      </w:r>
      <w:r w:rsidR="00465B25" w:rsidRPr="00441EEE">
        <w:rPr>
          <w:b/>
          <w:bCs/>
        </w:rPr>
        <w:t>naujo statinio statyba ir (ar) statinio rekonstravimas</w:t>
      </w:r>
      <w:r w:rsidR="00465B25" w:rsidRPr="00441EEE">
        <w:t xml:space="preserve">) </w:t>
      </w:r>
      <w:r w:rsidR="00465B25" w:rsidRPr="00441EEE">
        <w:rPr>
          <w:b/>
          <w:bCs/>
        </w:rPr>
        <w:t>statinių kategorijoje: ypatingi statiniai</w:t>
      </w:r>
      <w:r w:rsidR="00465B25" w:rsidRPr="007C11BB">
        <w:rPr>
          <w:b/>
          <w:bCs/>
        </w:rPr>
        <w:t xml:space="preserve">; </w:t>
      </w:r>
      <w:r w:rsidR="003E685D" w:rsidRPr="00950D41">
        <w:rPr>
          <w:rFonts w:eastAsiaTheme="minorHAnsi"/>
          <w:b/>
          <w:bCs/>
        </w:rPr>
        <w:t xml:space="preserve">pastatai pagal paskirtį: gyvenamieji pastatai, pastatų paskirtis </w:t>
      </w:r>
      <w:r w:rsidR="007C11BB" w:rsidRPr="00950D41">
        <w:rPr>
          <w:b/>
          <w:bCs/>
        </w:rPr>
        <w:t>–</w:t>
      </w:r>
      <w:r w:rsidR="003E685D" w:rsidRPr="00950D41">
        <w:rPr>
          <w:rFonts w:eastAsiaTheme="minorHAnsi"/>
          <w:b/>
          <w:bCs/>
        </w:rPr>
        <w:t xml:space="preserve"> įvairių socialinių grupių</w:t>
      </w:r>
      <w:r w:rsidR="003E685D" w:rsidRPr="00950D41">
        <w:rPr>
          <w:b/>
          <w:bCs/>
        </w:rPr>
        <w:t xml:space="preserve">, </w:t>
      </w:r>
      <w:r w:rsidR="00BC10FB">
        <w:rPr>
          <w:b/>
          <w:bCs/>
        </w:rPr>
        <w:t xml:space="preserve">ir (ar) </w:t>
      </w:r>
      <w:r w:rsidR="007C11BB" w:rsidRPr="00950D41">
        <w:rPr>
          <w:rFonts w:eastAsiaTheme="minorHAnsi"/>
          <w:b/>
          <w:bCs/>
        </w:rPr>
        <w:t>pastatai pagal paskirtį:</w:t>
      </w:r>
      <w:r w:rsidR="00465B25" w:rsidRPr="00950D41">
        <w:rPr>
          <w:b/>
          <w:bCs/>
        </w:rPr>
        <w:t xml:space="preserve"> negyvenamieji pastatai: viešbučių paskirties pastatai ir (ar) administracinės paskirties pastatai</w:t>
      </w:r>
      <w:r w:rsidR="00465B25" w:rsidRPr="00441EEE">
        <w:rPr>
          <w:b/>
          <w:bCs/>
        </w:rPr>
        <w:t xml:space="preserve"> ir (ar) kultūros paskirties pastatai ir (ar) mokslo paskirties pastatai ir (ar) gydymo paskirties pastatai ir (ar) sporto paskirties pastatai.</w:t>
      </w:r>
      <w:r>
        <w:rPr>
          <w:b/>
          <w:bCs/>
        </w:rPr>
        <w:t xml:space="preserve"> </w:t>
      </w:r>
      <w:r w:rsidR="00465B25" w:rsidRPr="0059602E">
        <w:t>Šiai pozicijai siūlomas specialistas turi būti tas pats, kuris būtų siūlomas konkurso sąlygų aprašo 18.3 p. 1) pozicijai.</w:t>
      </w:r>
      <w:r w:rsidR="00465B25" w:rsidRPr="00441EEE">
        <w:rPr>
          <w:i/>
          <w:iCs/>
        </w:rPr>
        <w:t xml:space="preserve"> </w:t>
      </w:r>
      <w:r w:rsidR="00465B25" w:rsidRPr="00441EEE">
        <w:t>Kriterijaus reikšmė skaičiuojama, kai tiekėjo siūlomas asmuo statinio statybos vadovo pareigas per paskutinius 5 metus ėjo nuo statybos pradžios iki užbaigimo. Statybos darbų pradžia gali būti ir anksčiau nei prieš 5 metus, tačiau objektas turi būti užbaigtas per paskutinius 5 metus iki pasiūlymų pateikimo termino pabaigos</w:t>
      </w:r>
      <w:r w:rsidR="00792E2F">
        <w:t xml:space="preserve"> (</w:t>
      </w:r>
      <w:r w:rsidR="00BC10FB">
        <w:t xml:space="preserve">tokiu atveju </w:t>
      </w:r>
      <w:r w:rsidR="00792E2F">
        <w:t>bus vertinama visa darbų vertė)</w:t>
      </w:r>
      <w:r w:rsidR="00465B25" w:rsidRPr="00441EEE">
        <w:t xml:space="preserve">. </w:t>
      </w:r>
      <w:r w:rsidRPr="00441EEE">
        <w:t>Tiekėjui pasiūlius kelis specialistus, bus vertinamas tas specialistas, kurio įvykdytų atitinkamų objektų suminė vertė yra didžiausia</w:t>
      </w:r>
      <w:r w:rsidRPr="00441EEE">
        <w:rPr>
          <w:i/>
          <w:iCs/>
        </w:rPr>
        <w:t>.</w:t>
      </w:r>
    </w:p>
    <w:p w14:paraId="5DCB392C" w14:textId="77777777" w:rsidR="00465B25" w:rsidRPr="00441EEE" w:rsidRDefault="00465B25" w:rsidP="0059602E">
      <w:pPr>
        <w:ind w:firstLine="709"/>
        <w:jc w:val="both"/>
        <w:rPr>
          <w:b/>
          <w:bCs/>
        </w:rPr>
      </w:pPr>
      <w:r w:rsidRPr="00441EEE">
        <w:rPr>
          <w:b/>
          <w:bCs/>
        </w:rPr>
        <w:t>Maksimaliai bus vertinami 5 objektai. Skiriami balai skaičiuojami sumuojant objektų vertes:</w:t>
      </w:r>
    </w:p>
    <w:p w14:paraId="585D3762" w14:textId="75940E83" w:rsidR="00465B25" w:rsidRPr="00441EEE" w:rsidRDefault="00465B25" w:rsidP="0059602E">
      <w:pPr>
        <w:numPr>
          <w:ilvl w:val="0"/>
          <w:numId w:val="21"/>
        </w:numPr>
        <w:tabs>
          <w:tab w:val="left" w:pos="851"/>
        </w:tabs>
        <w:ind w:left="0" w:firstLine="709"/>
        <w:jc w:val="both"/>
      </w:pPr>
      <w:r w:rsidRPr="00441EEE">
        <w:t xml:space="preserve">6 balai skiriami, jeigu įvykdytų objektų suminė vertė yra nuo 0 Eur be PVM iki </w:t>
      </w:r>
      <w:r w:rsidR="00977E83">
        <w:t>499 999,99</w:t>
      </w:r>
      <w:r w:rsidR="00697547">
        <w:t xml:space="preserve"> </w:t>
      </w:r>
      <w:r w:rsidRPr="00441EEE">
        <w:t>Eur be PVM;</w:t>
      </w:r>
    </w:p>
    <w:p w14:paraId="0B2281BF" w14:textId="77777777" w:rsidR="00465B25" w:rsidRPr="00441EEE" w:rsidRDefault="00465B25" w:rsidP="0059602E">
      <w:pPr>
        <w:numPr>
          <w:ilvl w:val="0"/>
          <w:numId w:val="21"/>
        </w:numPr>
        <w:tabs>
          <w:tab w:val="left" w:pos="851"/>
        </w:tabs>
        <w:ind w:left="0" w:firstLine="709"/>
        <w:jc w:val="both"/>
      </w:pPr>
      <w:r w:rsidRPr="00441EEE">
        <w:lastRenderedPageBreak/>
        <w:t>12 balų skiriama, jeigu įvykdytų objektų suminė vertė yra nuo 500 000,00 Eur be PVM iki 999 999,99 Eur be PVM;</w:t>
      </w:r>
    </w:p>
    <w:p w14:paraId="45D83961" w14:textId="142CB73B" w:rsidR="00465B25" w:rsidRPr="00441EEE" w:rsidRDefault="00465B25" w:rsidP="0059602E">
      <w:pPr>
        <w:numPr>
          <w:ilvl w:val="0"/>
          <w:numId w:val="21"/>
        </w:numPr>
        <w:tabs>
          <w:tab w:val="left" w:pos="851"/>
        </w:tabs>
        <w:ind w:left="0" w:firstLine="709"/>
        <w:jc w:val="both"/>
      </w:pPr>
      <w:r w:rsidRPr="00441EEE">
        <w:t xml:space="preserve">18 balų skiriama, jeigu įvykdytų objektų suminė vertė yra </w:t>
      </w:r>
      <w:r w:rsidR="00E0507E">
        <w:t>lygi ar didesnė nei</w:t>
      </w:r>
      <w:r w:rsidRPr="00441EEE">
        <w:t xml:space="preserve"> 1 000 000,00 Eur be PVM. </w:t>
      </w:r>
    </w:p>
    <w:p w14:paraId="5997C1B8" w14:textId="77777777" w:rsidR="00465B25" w:rsidRPr="00441EEE" w:rsidRDefault="00465B25" w:rsidP="0059602E">
      <w:pPr>
        <w:ind w:firstLine="709"/>
      </w:pPr>
      <w:bookmarkStart w:id="60" w:name="_Hlk161906887"/>
      <w:bookmarkEnd w:id="58"/>
      <w:r w:rsidRPr="0059602E">
        <w:rPr>
          <w:b/>
          <w:bCs/>
        </w:rPr>
        <w:t>Kartu su pasiūlymu turi būti pateikti šie dokumentai dėl statinio statybos vadovo</w:t>
      </w:r>
      <w:r w:rsidRPr="00441EEE">
        <w:t>:</w:t>
      </w:r>
    </w:p>
    <w:p w14:paraId="2DEF9872" w14:textId="77777777" w:rsidR="00465B25" w:rsidRPr="0059602E" w:rsidRDefault="00465B25" w:rsidP="0059602E">
      <w:pPr>
        <w:ind w:firstLine="709"/>
        <w:jc w:val="both"/>
      </w:pPr>
      <w:r w:rsidRPr="0059602E">
        <w:t>a)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w:t>
      </w:r>
    </w:p>
    <w:p w14:paraId="5BB816C4" w14:textId="77777777" w:rsidR="00465B25" w:rsidRPr="0059602E" w:rsidRDefault="00465B25" w:rsidP="0059602E">
      <w:pPr>
        <w:ind w:firstLine="709"/>
        <w:jc w:val="both"/>
      </w:pPr>
      <w:r w:rsidRPr="0059602E">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404E56BD" w14:textId="77777777" w:rsidR="00465B25" w:rsidRPr="0059602E" w:rsidRDefault="00465B25" w:rsidP="0059602E">
      <w:pPr>
        <w:ind w:firstLine="709"/>
        <w:jc w:val="both"/>
      </w:pPr>
      <w:r w:rsidRPr="0059602E">
        <w:t>b) siūlomo statinio statybos vadovo įvykdytų objektų sąrašas, užpildytas konkurso sąlygų aprašo 1 priede;</w:t>
      </w:r>
    </w:p>
    <w:p w14:paraId="18625BF7" w14:textId="77777777" w:rsidR="00465B25" w:rsidRPr="0059602E" w:rsidRDefault="00465B25" w:rsidP="0059602E">
      <w:pPr>
        <w:ind w:firstLine="709"/>
        <w:jc w:val="both"/>
      </w:pPr>
      <w:r w:rsidRPr="0059602E">
        <w:t>c) statinio statybos vadovo paskyrimo į atitinkamas pareigas įsakymai ar kiti lygiaverčiai dokumentai, įrodantys, kad siūlomas specialistas tikrai ėjo nurodytas pareigas pagal įvykdytų objektų sąraše nurodytus objektus;</w:t>
      </w:r>
    </w:p>
    <w:p w14:paraId="106EDB44" w14:textId="77777777" w:rsidR="00465B25" w:rsidRPr="0059602E" w:rsidRDefault="00465B25" w:rsidP="0059602E">
      <w:pPr>
        <w:ind w:firstLine="709"/>
        <w:jc w:val="both"/>
      </w:pPr>
      <w:r w:rsidRPr="0059602E">
        <w:t>d) įvykdytų objektų sąraše nurodytų objektų statybų užbaigimą įrodantys dokumentai</w:t>
      </w:r>
      <w:bookmarkEnd w:id="60"/>
      <w:r w:rsidRPr="0059602E">
        <w:t>;</w:t>
      </w:r>
    </w:p>
    <w:p w14:paraId="07DE6C97" w14:textId="2BC05FD1" w:rsidR="00465B25" w:rsidRPr="0059602E" w:rsidRDefault="00465B25" w:rsidP="0059602E">
      <w:pPr>
        <w:ind w:firstLine="709"/>
        <w:jc w:val="both"/>
      </w:pPr>
      <w:r w:rsidRPr="0059602E">
        <w:t>e) objektų vertę (kainas) pagrindžiantys dokumentai (atliktų darbų priėmimo–perdavimo aktai su įvardijama objekto verte ir (ar) patvirtintas užsakovo</w:t>
      </w:r>
      <w:r w:rsidR="00D02861">
        <w:t>/</w:t>
      </w:r>
      <w:r w:rsidRPr="0059602E">
        <w:t xml:space="preserve">statytojo įkainotas darbų kiekių žiniaraštis (sąmata), ir (ar) užsakovo pažyma su įvardinta objekto verte, ir (ar) įvykdyto objekto rangos sutartis </w:t>
      </w:r>
      <w:r w:rsidR="00BC10FB">
        <w:t>bei</w:t>
      </w:r>
      <w:r w:rsidRPr="0059602E">
        <w:t xml:space="preserve"> </w:t>
      </w:r>
      <w:r w:rsidR="00D02861">
        <w:t xml:space="preserve">sudaryti </w:t>
      </w:r>
      <w:r w:rsidRPr="0059602E">
        <w:t>papildomi susitarimai</w:t>
      </w:r>
      <w:r w:rsidR="00D02861">
        <w:t xml:space="preserve"> (jei buvo)</w:t>
      </w:r>
      <w:r w:rsidRPr="0059602E">
        <w:t>, kuriuose užfiksuota galutinė objekto vertė</w:t>
      </w:r>
      <w:r w:rsidR="00D02861">
        <w:t>,</w:t>
      </w:r>
      <w:r w:rsidRPr="0059602E">
        <w:t xml:space="preserve"> ar </w:t>
      </w:r>
      <w:r w:rsidR="00D02861">
        <w:t>kiti lygiaverčiai dokumentai, kuriuose vertė yra patvirtinama užsakovo</w:t>
      </w:r>
      <w:r w:rsidRPr="0059602E">
        <w:t>).</w:t>
      </w:r>
    </w:p>
    <w:p w14:paraId="3C6BCB11" w14:textId="4940D65E" w:rsidR="00465B25" w:rsidRPr="0059602E" w:rsidRDefault="0059602E" w:rsidP="0059602E">
      <w:pPr>
        <w:ind w:firstLine="709"/>
        <w:jc w:val="both"/>
      </w:pPr>
      <w:r>
        <w:t>T</w:t>
      </w:r>
      <w:r w:rsidR="00465B25" w:rsidRPr="0059602E">
        <w:t>eikdamas pasiūlymą, tiekėjas turi įvertinti, kad net jei jis pasiūlymų teikimo metu ir gali pasiūlyti didelę patirtį turintį statinio statybos vadovą, ar atsiradus poreikiui (pvz., specialistui išėjus iš darbo, susirgus ir pan.) tiekėjas galės rasti kitą</w:t>
      </w:r>
      <w:r w:rsidR="00BC10FB">
        <w:t>,</w:t>
      </w:r>
      <w:r w:rsidR="00465B25" w:rsidRPr="0059602E">
        <w:t xml:space="preserve"> tokios pačios (už kurią buvo skaičiuojama </w:t>
      </w:r>
      <w:proofErr w:type="spellStart"/>
      <w:r w:rsidR="00465B25" w:rsidRPr="0059602E">
        <w:t>StatV</w:t>
      </w:r>
      <w:proofErr w:type="spellEnd"/>
      <w:r w:rsidR="00465B25" w:rsidRPr="0059602E">
        <w:t xml:space="preserve"> kriterijaus reikšmė vertinant laimėjusį pasiūlymą) kvalifikacijos ir patirties statinio statybos vadovą.</w:t>
      </w:r>
      <w:bookmarkEnd w:id="59"/>
    </w:p>
    <w:bookmarkEnd w:id="55"/>
    <w:p w14:paraId="6E5E84A6" w14:textId="77777777" w:rsidR="0098597F" w:rsidRDefault="0098597F" w:rsidP="00885CB7">
      <w:pPr>
        <w:pStyle w:val="Sraopastraipa"/>
        <w:widowControl w:val="0"/>
        <w:tabs>
          <w:tab w:val="left" w:pos="1134"/>
        </w:tabs>
        <w:ind w:left="851"/>
        <w:jc w:val="center"/>
        <w:rPr>
          <w:b/>
          <w:sz w:val="24"/>
          <w:szCs w:val="24"/>
        </w:rPr>
      </w:pPr>
    </w:p>
    <w:p w14:paraId="07B95E1E" w14:textId="406B45B8" w:rsidR="00B45AD1" w:rsidRPr="00031EB2" w:rsidRDefault="00B45AD1" w:rsidP="00885CB7">
      <w:pPr>
        <w:pStyle w:val="Sraopastraipa"/>
        <w:widowControl w:val="0"/>
        <w:tabs>
          <w:tab w:val="left" w:pos="1134"/>
        </w:tabs>
        <w:ind w:left="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1138622E" w:rsidR="00F97C0B" w:rsidRPr="00E82C73" w:rsidRDefault="00F97C0B" w:rsidP="0059602E">
      <w:pPr>
        <w:pStyle w:val="Sraopastraipa"/>
        <w:widowControl w:val="0"/>
        <w:numPr>
          <w:ilvl w:val="0"/>
          <w:numId w:val="22"/>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Komisija nustato pasiūlymų eilę ir galimą pirkimo laimėtoją. Pasiūlymai šio</w:t>
      </w:r>
      <w:r w:rsidR="001B01A9">
        <w:rPr>
          <w:rFonts w:eastAsia="Calibri"/>
          <w:sz w:val="24"/>
          <w:szCs w:val="24"/>
        </w:rPr>
        <w:t>j</w:t>
      </w:r>
      <w:r w:rsidRPr="00E82C73">
        <w:rPr>
          <w:rFonts w:eastAsia="Calibri"/>
          <w:sz w:val="24"/>
          <w:szCs w:val="24"/>
        </w:rPr>
        <w:t>e eilė</w:t>
      </w:r>
      <w:r w:rsidR="001B01A9">
        <w:rPr>
          <w:rFonts w:eastAsia="Calibri"/>
          <w:sz w:val="24"/>
          <w:szCs w:val="24"/>
        </w:rPr>
        <w:t>j</w:t>
      </w:r>
      <w:r w:rsidRPr="00E82C73">
        <w:rPr>
          <w:rFonts w:eastAsia="Calibri"/>
          <w:sz w:val="24"/>
          <w:szCs w:val="24"/>
        </w:rPr>
        <w:t xml:space="preserve">e surašomi ekonominio naudingumo mažėjimo tvarka. </w:t>
      </w:r>
      <w:bookmarkStart w:id="61" w:name="_Hlk131429937"/>
      <w:r w:rsidRPr="00E82C73">
        <w:rPr>
          <w:rFonts w:eastAsia="Calibri"/>
          <w:sz w:val="24"/>
          <w:szCs w:val="24"/>
        </w:rPr>
        <w:t>Pasiūlymų eilė nenustatoma, jeigu buvo pateiktas arba, įvertinus pasiūlymus, liko tik vienas pasiūlymas</w:t>
      </w:r>
      <w:bookmarkEnd w:id="61"/>
      <w:r w:rsidRPr="00E82C73">
        <w:rPr>
          <w:sz w:val="24"/>
          <w:szCs w:val="24"/>
        </w:rPr>
        <w:t>.</w:t>
      </w:r>
    </w:p>
    <w:p w14:paraId="5F9200D7" w14:textId="77777777" w:rsidR="00F97C0B" w:rsidRPr="00381EFA" w:rsidRDefault="00F97C0B" w:rsidP="0059602E">
      <w:pPr>
        <w:pStyle w:val="Sraopastraipa"/>
        <w:widowControl w:val="0"/>
        <w:numPr>
          <w:ilvl w:val="0"/>
          <w:numId w:val="22"/>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kiekvienai pirkimo daliai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59602E">
      <w:pPr>
        <w:numPr>
          <w:ilvl w:val="0"/>
          <w:numId w:val="22"/>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59602E">
      <w:pPr>
        <w:numPr>
          <w:ilvl w:val="0"/>
          <w:numId w:val="22"/>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w:t>
      </w:r>
      <w:r w:rsidRPr="00B65BEA">
        <w:rPr>
          <w:rFonts w:eastAsiaTheme="minorHAnsi"/>
          <w:color w:val="000000"/>
        </w:rPr>
        <w:lastRenderedPageBreak/>
        <w:t>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59602E">
      <w:pPr>
        <w:pStyle w:val="Sraopastraipa"/>
        <w:numPr>
          <w:ilvl w:val="0"/>
          <w:numId w:val="22"/>
        </w:numPr>
        <w:tabs>
          <w:tab w:val="left" w:pos="1134"/>
        </w:tabs>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59602E">
      <w:pPr>
        <w:widowControl w:val="0"/>
        <w:numPr>
          <w:ilvl w:val="0"/>
          <w:numId w:val="22"/>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750A15BE" w14:textId="0683C3E8" w:rsidR="0064561E" w:rsidRDefault="00F97C0B" w:rsidP="0059602E">
      <w:pPr>
        <w:widowControl w:val="0"/>
        <w:numPr>
          <w:ilvl w:val="0"/>
          <w:numId w:val="22"/>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w:t>
      </w:r>
      <w:r w:rsidRPr="003666EA">
        <w:t xml:space="preserve">pirkimo sutartyje nustatytų jos įsigaliojimo sąlygų, Perkančioji organizacija numato galimybę, </w:t>
      </w:r>
      <w:r w:rsidRPr="00673783">
        <w:t>esant poreikiui, perskaičiuoti tiekėjams jau suteiktus ekonominio naudingumo vertinimo balus (</w:t>
      </w:r>
      <w:r w:rsidR="0098597F">
        <w:t>68</w:t>
      </w:r>
      <w:r w:rsidRPr="00673783">
        <w:t xml:space="preserve"> p.), ir 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003B6ADA"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r w:rsidR="0064561E" w:rsidRPr="00031EB2">
        <w:t>.</w:t>
      </w:r>
    </w:p>
    <w:p w14:paraId="3252C6B5" w14:textId="77777777" w:rsidR="00F97C0B" w:rsidRDefault="00F97C0B" w:rsidP="00C33E43">
      <w:pPr>
        <w:widowControl w:val="0"/>
        <w:spacing w:before="120" w:after="240"/>
        <w:contextualSpacing/>
        <w:jc w:val="center"/>
        <w:rPr>
          <w:b/>
        </w:rPr>
      </w:pPr>
    </w:p>
    <w:p w14:paraId="1FA2562F" w14:textId="23EF6718"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0984A0FD" w:rsidR="00D308DF" w:rsidRPr="00381EFA" w:rsidRDefault="00D308DF" w:rsidP="0059602E">
      <w:pPr>
        <w:numPr>
          <w:ilvl w:val="0"/>
          <w:numId w:val="22"/>
        </w:numPr>
        <w:tabs>
          <w:tab w:val="left" w:pos="1134"/>
        </w:tabs>
        <w:contextualSpacing/>
        <w:jc w:val="both"/>
      </w:pPr>
      <w:r w:rsidRPr="00905E12">
        <w:t xml:space="preserve">Pirkimo sutartis bus sudaroma nedelsiant, bet ne anksčiau, negu pasibaigė atidėjimo terminas, kuris negali būti trumpesnis kaip </w:t>
      </w:r>
      <w:r w:rsidR="0098597F">
        <w:t>5</w:t>
      </w:r>
      <w:r w:rsidRPr="00905E12">
        <w:t xml:space="preserve"> </w:t>
      </w:r>
      <w:r w:rsidR="0098597F">
        <w:t>darbo</w:t>
      </w:r>
      <w:r w:rsidRPr="00905E12">
        <w:t xml:space="preserve"> dien</w:t>
      </w:r>
      <w:r w:rsidR="00CF7A48">
        <w:t>os</w:t>
      </w:r>
      <w:r w:rsidRPr="00905E12">
        <w:t xml:space="preserve">, o jeigu pranešimas apie sprendimą nustatyti laimėjusį pirkimo pasiūlymą nebuvo siunčiamas elektroninėmis priemonėmis, negali būti trumpesnis kaip 15 dienų. Atidėjimo terminas </w:t>
      </w:r>
      <w:r w:rsidR="00951797">
        <w:t xml:space="preserve">atitinkamai pirkimo daliai </w:t>
      </w:r>
      <w:r w:rsidRPr="00905E12">
        <w:t>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59602E">
      <w:pPr>
        <w:pStyle w:val="Sraopastraipa1"/>
        <w:widowControl w:val="0"/>
        <w:numPr>
          <w:ilvl w:val="0"/>
          <w:numId w:val="22"/>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558D8074" w14:textId="691D3AF9" w:rsidR="00C94A4B" w:rsidRPr="00C94A4B" w:rsidRDefault="00C94A4B" w:rsidP="0059602E">
      <w:pPr>
        <w:pStyle w:val="Sraopastraipa1"/>
        <w:widowControl w:val="0"/>
        <w:numPr>
          <w:ilvl w:val="0"/>
          <w:numId w:val="22"/>
        </w:numPr>
        <w:tabs>
          <w:tab w:val="left" w:pos="1134"/>
        </w:tabs>
        <w:jc w:val="both"/>
        <w:rPr>
          <w:sz w:val="24"/>
          <w:szCs w:val="24"/>
        </w:rPr>
      </w:pPr>
      <w:r w:rsidRPr="00C94A4B">
        <w:rPr>
          <w:sz w:val="24"/>
          <w:szCs w:val="24"/>
        </w:rPr>
        <w:t xml:space="preserve">Sudaroma </w:t>
      </w:r>
      <w:r>
        <w:rPr>
          <w:sz w:val="24"/>
          <w:szCs w:val="24"/>
        </w:rPr>
        <w:t xml:space="preserve">darbų </w:t>
      </w:r>
      <w:r w:rsidRPr="00C94A4B">
        <w:rPr>
          <w:sz w:val="24"/>
          <w:szCs w:val="24"/>
        </w:rPr>
        <w:t xml:space="preserve">sutartis (toliau – Sutartis) atitinka laimėjusio tiekėjo pasiūlymą ir šį konkurso </w:t>
      </w:r>
      <w:r w:rsidRPr="00673783">
        <w:rPr>
          <w:sz w:val="24"/>
          <w:szCs w:val="24"/>
        </w:rPr>
        <w:t xml:space="preserve">sąlygų aprašą. Sutartis sudaroma vadovaujantis </w:t>
      </w:r>
      <w:r w:rsidR="003B6ADA" w:rsidRPr="00673783">
        <w:rPr>
          <w:sz w:val="24"/>
          <w:szCs w:val="24"/>
        </w:rPr>
        <w:t>VPĮ</w:t>
      </w:r>
      <w:r w:rsidRPr="00673783">
        <w:rPr>
          <w:sz w:val="24"/>
          <w:szCs w:val="24"/>
        </w:rPr>
        <w:t xml:space="preserve"> V skyriumi pagal konkurso sąlygų aprašo </w:t>
      </w:r>
      <w:r w:rsidR="001B01A9">
        <w:rPr>
          <w:sz w:val="24"/>
          <w:szCs w:val="24"/>
        </w:rPr>
        <w:t>6</w:t>
      </w:r>
      <w:r w:rsidRPr="00673783">
        <w:rPr>
          <w:sz w:val="24"/>
          <w:szCs w:val="24"/>
        </w:rPr>
        <w:t xml:space="preserve"> priede pateikiamą</w:t>
      </w:r>
      <w:r w:rsidRPr="00C94A4B">
        <w:rPr>
          <w:sz w:val="24"/>
          <w:szCs w:val="24"/>
        </w:rPr>
        <w:t xml:space="preserve"> Sutarties projektą.</w:t>
      </w:r>
    </w:p>
    <w:p w14:paraId="3085BE87" w14:textId="0C801BAD" w:rsidR="00C94A4B" w:rsidRPr="00C94A4B" w:rsidRDefault="00C94A4B" w:rsidP="0059602E">
      <w:pPr>
        <w:widowControl w:val="0"/>
        <w:numPr>
          <w:ilvl w:val="0"/>
          <w:numId w:val="22"/>
        </w:numPr>
        <w:tabs>
          <w:tab w:val="left" w:pos="900"/>
          <w:tab w:val="left" w:pos="1134"/>
          <w:tab w:val="left" w:pos="1418"/>
        </w:tabs>
        <w:ind w:left="0" w:firstLine="709"/>
        <w:jc w:val="both"/>
      </w:pPr>
      <w:r w:rsidRPr="00C94A4B">
        <w:t xml:space="preserve">Šalių susitarimu tiekėjo prievolė </w:t>
      </w:r>
      <w:r>
        <w:t>atlikti darbus</w:t>
      </w:r>
      <w:r w:rsidRPr="00C94A4B">
        <w:t xml:space="preserve"> yra laikoma prievole pasiekti (užtikrinti) Sutartyje numatytą rezultatą. Tiekėjas yra tinkamai informuotas apie Perkančiajai organizacijai reikaling</w:t>
      </w:r>
      <w:r>
        <w:t xml:space="preserve">us darbus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w:t>
      </w:r>
      <w:r w:rsidRPr="00C94A4B">
        <w:lastRenderedPageBreak/>
        <w:t xml:space="preserve">paskirtį. </w:t>
      </w:r>
    </w:p>
    <w:p w14:paraId="15EB1976" w14:textId="77777777" w:rsidR="00C94A4B" w:rsidRPr="00C94A4B" w:rsidRDefault="00C94A4B" w:rsidP="0059602E">
      <w:pPr>
        <w:widowControl w:val="0"/>
        <w:numPr>
          <w:ilvl w:val="0"/>
          <w:numId w:val="22"/>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3C070DDD" w14:textId="77777777" w:rsidR="002D0C20" w:rsidRPr="00785C1B" w:rsidRDefault="002D0C20" w:rsidP="0059602E">
      <w:pPr>
        <w:widowControl w:val="0"/>
        <w:numPr>
          <w:ilvl w:val="0"/>
          <w:numId w:val="22"/>
        </w:numPr>
        <w:tabs>
          <w:tab w:val="left" w:pos="900"/>
          <w:tab w:val="left" w:pos="1134"/>
          <w:tab w:val="left" w:pos="1276"/>
        </w:tabs>
        <w:jc w:val="both"/>
      </w:pPr>
      <w:bookmarkStart w:id="62" w:name="_Hlk183420080"/>
      <w:r w:rsidRPr="00B90B28">
        <w:rPr>
          <w:b/>
          <w:bCs/>
        </w:rPr>
        <w:t xml:space="preserve">Nesant skirto finansavimo, Perkančioji organizacija turi teisę nesudaryti sutarties su išrinktu laimėtoju, o sudarius sutartį, turi teisę ją nutraukti. </w:t>
      </w:r>
      <w:r>
        <w:t>Jeigu dėl šios priežasties Sutartis nesudaroma, Perkančioji organizacija tiekėjui atlygins tik tiesioginius nuostolius neviršijant 1 000,00 Eur ribos, pateikiant tiesioginius nuostolius pagrindžiančius dokumentus</w:t>
      </w:r>
      <w:r w:rsidRPr="00B90B28">
        <w:rPr>
          <w:bCs/>
        </w:rPr>
        <w:t>.</w:t>
      </w:r>
    </w:p>
    <w:bookmarkEnd w:id="62"/>
    <w:p w14:paraId="7711A190" w14:textId="3E7F7D2B" w:rsidR="002D0C20" w:rsidRDefault="002D0C20">
      <w:pPr>
        <w:rPr>
          <w:rFonts w:eastAsia="Calibri"/>
          <w:sz w:val="20"/>
          <w:szCs w:val="20"/>
          <w:lang w:eastAsia="lt-LT"/>
        </w:rPr>
      </w:pPr>
    </w:p>
    <w:p w14:paraId="2FF3E48D" w14:textId="789B0BF3" w:rsidR="002D0C20" w:rsidRDefault="002D0C20" w:rsidP="002D0C20">
      <w:pPr>
        <w:pStyle w:val="Sraopastraipa1"/>
        <w:widowControl w:val="0"/>
        <w:tabs>
          <w:tab w:val="left" w:pos="1134"/>
        </w:tabs>
        <w:ind w:left="709"/>
        <w:jc w:val="center"/>
        <w:rPr>
          <w:sz w:val="24"/>
          <w:szCs w:val="24"/>
        </w:rPr>
      </w:pPr>
      <w:r>
        <w:rPr>
          <w:sz w:val="24"/>
          <w:szCs w:val="24"/>
        </w:rPr>
        <w:t>_______________</w:t>
      </w:r>
    </w:p>
    <w:p w14:paraId="4FA456B7" w14:textId="77777777" w:rsidR="002D0C20" w:rsidRDefault="002D0C20" w:rsidP="002D0C20">
      <w:pPr>
        <w:pStyle w:val="Sraopastraipa1"/>
        <w:widowControl w:val="0"/>
        <w:tabs>
          <w:tab w:val="left" w:pos="1134"/>
        </w:tabs>
        <w:ind w:left="709"/>
        <w:jc w:val="both"/>
        <w:rPr>
          <w:sz w:val="24"/>
          <w:szCs w:val="24"/>
        </w:rPr>
      </w:pPr>
    </w:p>
    <w:p w14:paraId="51848299" w14:textId="77777777" w:rsidR="00C94A4B" w:rsidRPr="00C94A4B" w:rsidRDefault="00C94A4B" w:rsidP="00C94A4B">
      <w:pPr>
        <w:rPr>
          <w:rFonts w:eastAsia="Calibri"/>
          <w:lang w:eastAsia="lt-LT"/>
        </w:rPr>
      </w:pPr>
    </w:p>
    <w:p w14:paraId="25FD6F58" w14:textId="77777777" w:rsidR="007E1964" w:rsidRDefault="007E1964" w:rsidP="003051FA">
      <w:pPr>
        <w:tabs>
          <w:tab w:val="left" w:pos="3740"/>
        </w:tabs>
        <w:jc w:val="center"/>
        <w:rPr>
          <w:rFonts w:eastAsia="Calibri"/>
          <w:lang w:eastAsia="lt-LT"/>
        </w:rPr>
      </w:pPr>
    </w:p>
    <w:p w14:paraId="0EFAB8FD" w14:textId="77777777" w:rsidR="007E1964" w:rsidRDefault="007E1964">
      <w:pPr>
        <w:spacing w:after="200" w:line="276" w:lineRule="auto"/>
        <w:rPr>
          <w:rFonts w:eastAsia="Calibri"/>
          <w:lang w:eastAsia="lt-LT"/>
        </w:rPr>
      </w:pPr>
      <w:r>
        <w:rPr>
          <w:rFonts w:eastAsia="Calibri"/>
          <w:lang w:eastAsia="lt-LT"/>
        </w:rPr>
        <w:br w:type="page"/>
      </w: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31424B2E" w14:textId="77777777" w:rsidR="007E1964" w:rsidRPr="002B30D8" w:rsidRDefault="007E1964" w:rsidP="00BB300A">
            <w:pPr>
              <w:widowControl w:val="0"/>
            </w:pPr>
            <w:r w:rsidRPr="002B30D8">
              <w:lastRenderedPageBreak/>
              <w:br w:type="page"/>
            </w:r>
            <w:r w:rsidRPr="002B30D8">
              <w:br w:type="page"/>
            </w:r>
            <w:r w:rsidRPr="002B30D8">
              <w:br w:type="page"/>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DFAB496" w14:textId="77777777" w:rsidR="007E1964" w:rsidRPr="00F73F96" w:rsidRDefault="007E1964" w:rsidP="007E1964">
      <w:pPr>
        <w:jc w:val="center"/>
        <w:rPr>
          <w:sz w:val="20"/>
          <w:szCs w:val="16"/>
          <w:highlight w:val="lightGray"/>
        </w:rPr>
      </w:pPr>
      <w:r w:rsidRPr="00B30895">
        <w:rPr>
          <w:sz w:val="20"/>
          <w:szCs w:val="16"/>
        </w:rPr>
        <w:t>(</w:t>
      </w:r>
      <w:r w:rsidRPr="00F73F96">
        <w:rPr>
          <w:sz w:val="20"/>
          <w:szCs w:val="16"/>
          <w:highlight w:val="lightGray"/>
        </w:rPr>
        <w:t>Tiekėjo pavadinimas)</w:t>
      </w:r>
    </w:p>
    <w:p w14:paraId="15EEE0CC" w14:textId="77777777" w:rsidR="007E1964" w:rsidRPr="00B30895" w:rsidRDefault="007E1964" w:rsidP="007E1964">
      <w:pPr>
        <w:jc w:val="center"/>
        <w:rPr>
          <w:sz w:val="20"/>
          <w:szCs w:val="16"/>
        </w:rPr>
      </w:pPr>
      <w:r w:rsidRPr="00F73F96">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0832A0CB" w14:textId="77777777" w:rsidR="007E1964" w:rsidRDefault="007E1964" w:rsidP="007E1964">
      <w:pPr>
        <w:widowControl w:val="0"/>
        <w:tabs>
          <w:tab w:val="center" w:pos="2520"/>
        </w:tabs>
        <w:jc w:val="both"/>
        <w:rPr>
          <w:szCs w:val="22"/>
          <w:u w:val="single"/>
        </w:rPr>
      </w:pPr>
    </w:p>
    <w:p w14:paraId="194F4572" w14:textId="77777777" w:rsidR="007E1964" w:rsidRPr="00CD5CC1" w:rsidRDefault="007E1964" w:rsidP="007E1964">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1127D4A6" w14:textId="77777777" w:rsidR="007E1964" w:rsidRDefault="007E1964" w:rsidP="007E1964">
      <w:pPr>
        <w:widowControl w:val="0"/>
        <w:tabs>
          <w:tab w:val="center" w:pos="2520"/>
        </w:tabs>
        <w:jc w:val="both"/>
        <w:rPr>
          <w:sz w:val="20"/>
          <w:szCs w:val="20"/>
        </w:rPr>
      </w:pPr>
      <w:r w:rsidRPr="00D84033">
        <w:rPr>
          <w:sz w:val="20"/>
          <w:szCs w:val="20"/>
        </w:rPr>
        <w:t xml:space="preserve"> (Adresatas (perkančioji organizacija))</w:t>
      </w:r>
    </w:p>
    <w:p w14:paraId="40159A8E" w14:textId="77777777" w:rsidR="007E1964" w:rsidRDefault="007E1964" w:rsidP="007E1964">
      <w:pPr>
        <w:jc w:val="center"/>
        <w:rPr>
          <w:b/>
        </w:rPr>
      </w:pPr>
    </w:p>
    <w:p w14:paraId="17D7008C" w14:textId="77777777" w:rsidR="007E1964" w:rsidRPr="00D67B94" w:rsidRDefault="007E1964" w:rsidP="007E1964">
      <w:pPr>
        <w:jc w:val="center"/>
        <w:rPr>
          <w:b/>
        </w:rPr>
      </w:pPr>
      <w:r w:rsidRPr="00F92C3C">
        <w:rPr>
          <w:b/>
        </w:rPr>
        <w:t>PASIŪLYMAS</w:t>
      </w:r>
    </w:p>
    <w:p w14:paraId="2E3CAEDC" w14:textId="1EC77545" w:rsidR="007E1964" w:rsidRDefault="00895F1E" w:rsidP="007E1964">
      <w:pPr>
        <w:shd w:val="clear" w:color="auto" w:fill="FFFFFF"/>
        <w:jc w:val="center"/>
        <w:rPr>
          <w:b/>
          <w:bCs/>
        </w:rPr>
      </w:pPr>
      <w:r w:rsidRPr="000022DD">
        <w:rPr>
          <w:rFonts w:eastAsia="TimesNewRomanPS-BoldMT"/>
          <w:b/>
          <w:bCs/>
        </w:rPr>
        <w:t>MOK</w:t>
      </w:r>
      <w:r w:rsidR="00275C19">
        <w:rPr>
          <w:rFonts w:eastAsia="TimesNewRomanPS-BoldMT"/>
          <w:b/>
          <w:bCs/>
        </w:rPr>
        <w:t>SLO</w:t>
      </w:r>
      <w:r w:rsidRPr="000022DD">
        <w:rPr>
          <w:rFonts w:eastAsia="TimesNewRomanPS-BoldMT"/>
          <w:b/>
          <w:bCs/>
        </w:rPr>
        <w:t xml:space="preserve"> PASKIRTIES PASTATO PATALPŲ</w:t>
      </w:r>
      <w:r>
        <w:rPr>
          <w:rFonts w:eastAsia="TimesNewRomanPS-BoldMT"/>
          <w:b/>
          <w:bCs/>
        </w:rPr>
        <w:t>,</w:t>
      </w:r>
      <w:r w:rsidRPr="000022DD">
        <w:rPr>
          <w:rFonts w:eastAsia="TimesNewRomanPS-BoldMT"/>
          <w:b/>
          <w:bCs/>
        </w:rPr>
        <w:t xml:space="preserve"> KEIČIANT PASKIRTĮ Į GYVENAMĄJĄ, </w:t>
      </w:r>
      <w:r>
        <w:rPr>
          <w:rFonts w:eastAsia="TimesNewRomanPS-BoldMT"/>
          <w:b/>
          <w:bCs/>
        </w:rPr>
        <w:t xml:space="preserve">ADRESU </w:t>
      </w:r>
      <w:r w:rsidRPr="000022DD">
        <w:rPr>
          <w:rFonts w:eastAsia="TimesNewRomanPS-BoldMT"/>
          <w:b/>
          <w:bCs/>
        </w:rPr>
        <w:t>DEBRECENO G. 48,</w:t>
      </w:r>
      <w:r>
        <w:rPr>
          <w:rFonts w:eastAsia="TimesNewRomanPS-BoldMT"/>
          <w:b/>
          <w:bCs/>
        </w:rPr>
        <w:t xml:space="preserve"> KLAIPĖDA,</w:t>
      </w:r>
      <w:r w:rsidRPr="000022DD">
        <w:rPr>
          <w:rFonts w:eastAsia="TimesNewRomanPS-BoldMT"/>
          <w:b/>
          <w:bCs/>
        </w:rPr>
        <w:t xml:space="preserve"> REKONSTRAVIMO</w:t>
      </w:r>
      <w:r w:rsidR="00D66AAC">
        <w:rPr>
          <w:rFonts w:eastAsia="TimesNewRomanPS-BoldMT"/>
          <w:b/>
          <w:bCs/>
        </w:rPr>
        <w:t xml:space="preserve"> DARBŲ SU DARBO PROJEKTO PARENGIMU </w:t>
      </w:r>
      <w:r w:rsidR="00D66AAC">
        <w:rPr>
          <w:b/>
          <w:lang w:eastAsia="lt-LT"/>
        </w:rPr>
        <w:t>PIRKIM</w:t>
      </w:r>
      <w:r w:rsidR="00BC10FB">
        <w:rPr>
          <w:b/>
          <w:lang w:eastAsia="lt-LT"/>
        </w:rPr>
        <w:t>UI</w:t>
      </w:r>
      <w:r w:rsidR="00D66AAC">
        <w:rPr>
          <w:b/>
          <w:lang w:eastAsia="lt-LT"/>
        </w:rPr>
        <w:t xml:space="preserve"> SUPAPRASTINTO </w:t>
      </w:r>
      <w:r w:rsidR="00D66AAC" w:rsidRPr="00031EB2">
        <w:rPr>
          <w:b/>
          <w:bCs/>
        </w:rPr>
        <w:t xml:space="preserve">ATVIRO KONKURSO BŪDU </w:t>
      </w:r>
    </w:p>
    <w:p w14:paraId="09907C73" w14:textId="77777777" w:rsidR="00D66AAC" w:rsidRDefault="00D66AAC" w:rsidP="007E1964">
      <w:pPr>
        <w:shd w:val="clear" w:color="auto" w:fill="FFFFFF"/>
        <w:jc w:val="center"/>
        <w:rPr>
          <w:b/>
        </w:rPr>
      </w:pPr>
    </w:p>
    <w:p w14:paraId="690D0A02" w14:textId="77777777" w:rsidR="007E1964" w:rsidRPr="000D357D" w:rsidRDefault="007E1964" w:rsidP="007E1964">
      <w:pPr>
        <w:shd w:val="clear" w:color="auto" w:fill="FFFFFF"/>
        <w:jc w:val="center"/>
        <w:rPr>
          <w:b/>
          <w:bCs/>
          <w:color w:val="000000"/>
        </w:rPr>
      </w:pPr>
      <w:r w:rsidRPr="000D357D">
        <w:t>_____________</w:t>
      </w:r>
      <w:r w:rsidRPr="000D357D">
        <w:rPr>
          <w:b/>
          <w:bCs/>
          <w:color w:val="000000"/>
        </w:rPr>
        <w:t xml:space="preserve"> </w:t>
      </w:r>
      <w:r w:rsidRPr="000D357D">
        <w:t>Nr.______</w:t>
      </w:r>
    </w:p>
    <w:p w14:paraId="3445D1A2" w14:textId="77777777" w:rsidR="007E1964" w:rsidRPr="000D357D" w:rsidRDefault="007E1964" w:rsidP="00D66AAC">
      <w:pPr>
        <w:shd w:val="clear" w:color="auto" w:fill="FFFFFF"/>
        <w:ind w:left="2592" w:firstLine="1296"/>
        <w:rPr>
          <w:bCs/>
          <w:color w:val="000000"/>
          <w:sz w:val="20"/>
          <w:szCs w:val="20"/>
        </w:rPr>
      </w:pPr>
      <w:r w:rsidRPr="000D357D">
        <w:rPr>
          <w:bCs/>
          <w:color w:val="000000"/>
          <w:sz w:val="20"/>
          <w:szCs w:val="20"/>
        </w:rPr>
        <w:t xml:space="preserve">    (Data)</w:t>
      </w:r>
    </w:p>
    <w:p w14:paraId="758804B2" w14:textId="77777777" w:rsidR="007E1964" w:rsidRPr="000D357D" w:rsidRDefault="007E1964" w:rsidP="007E1964">
      <w:pPr>
        <w:shd w:val="clear" w:color="auto" w:fill="FFFFFF"/>
        <w:jc w:val="center"/>
        <w:rPr>
          <w:bCs/>
          <w:color w:val="000000"/>
        </w:rPr>
      </w:pPr>
      <w:r w:rsidRPr="000D357D">
        <w:rPr>
          <w:bCs/>
          <w:color w:val="000000"/>
        </w:rPr>
        <w:t>_____________</w:t>
      </w:r>
    </w:p>
    <w:p w14:paraId="7E29207D" w14:textId="77777777" w:rsidR="007E1964" w:rsidRPr="000D357D" w:rsidRDefault="007E1964" w:rsidP="007E1964">
      <w:pPr>
        <w:shd w:val="clear" w:color="auto" w:fill="FFFFFF"/>
        <w:jc w:val="center"/>
        <w:rPr>
          <w:bCs/>
          <w:color w:val="000000"/>
          <w:sz w:val="20"/>
          <w:szCs w:val="20"/>
        </w:rPr>
      </w:pPr>
      <w:r w:rsidRPr="000D357D">
        <w:rPr>
          <w:bCs/>
          <w:color w:val="000000"/>
          <w:sz w:val="20"/>
          <w:szCs w:val="20"/>
        </w:rPr>
        <w:t>(Sudarymo vieta)</w:t>
      </w:r>
    </w:p>
    <w:p w14:paraId="0AD0571F" w14:textId="77777777" w:rsidR="007E1964" w:rsidRPr="00B30DED" w:rsidRDefault="007E1964" w:rsidP="007E1964">
      <w:pPr>
        <w:shd w:val="clear" w:color="auto" w:fill="FFFFFF"/>
        <w:jc w:val="center"/>
        <w:rPr>
          <w:bCs/>
          <w:color w:val="000000"/>
          <w:sz w:val="20"/>
          <w:szCs w:val="20"/>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7"/>
        <w:gridCol w:w="3786"/>
      </w:tblGrid>
      <w:tr w:rsidR="007E1964" w14:paraId="390ADAAE" w14:textId="77777777" w:rsidTr="00BB300A">
        <w:tc>
          <w:tcPr>
            <w:tcW w:w="3006" w:type="pct"/>
            <w:shd w:val="clear" w:color="auto" w:fill="F2F2F2" w:themeFill="background1" w:themeFillShade="F2"/>
          </w:tcPr>
          <w:p w14:paraId="75AAEF8A" w14:textId="77777777" w:rsidR="007E1964" w:rsidRDefault="007E1964" w:rsidP="00BB300A">
            <w:pPr>
              <w:widowControl w:val="0"/>
              <w:jc w:val="both"/>
              <w:rPr>
                <w:i/>
              </w:rPr>
            </w:pPr>
            <w:r w:rsidRPr="00F94BF1">
              <w:rPr>
                <w:b/>
              </w:rPr>
              <w:t>Tiekėjo pavadinimas</w:t>
            </w:r>
            <w:r>
              <w:t xml:space="preserve"> </w:t>
            </w:r>
            <w:r>
              <w:rPr>
                <w:i/>
              </w:rPr>
              <w:t>(jeigu dalyvauja tiekėjų grupė, surašomi visi dalyvių pavadinimai)</w:t>
            </w:r>
          </w:p>
        </w:tc>
        <w:tc>
          <w:tcPr>
            <w:tcW w:w="1994" w:type="pct"/>
            <w:shd w:val="clear" w:color="auto" w:fill="FFFFFF" w:themeFill="background1"/>
          </w:tcPr>
          <w:p w14:paraId="39B47293" w14:textId="77777777" w:rsidR="007E1964" w:rsidRDefault="007E1964" w:rsidP="00BB300A">
            <w:pPr>
              <w:widowControl w:val="0"/>
              <w:jc w:val="both"/>
            </w:pPr>
          </w:p>
          <w:p w14:paraId="5A9C4B8A" w14:textId="77777777" w:rsidR="007E1964" w:rsidRDefault="007E1964" w:rsidP="00BB300A">
            <w:pPr>
              <w:widowControl w:val="0"/>
              <w:jc w:val="both"/>
            </w:pPr>
          </w:p>
        </w:tc>
      </w:tr>
      <w:tr w:rsidR="007E1964" w14:paraId="6D770BCA" w14:textId="77777777" w:rsidTr="00BB300A">
        <w:tc>
          <w:tcPr>
            <w:tcW w:w="3006" w:type="pct"/>
            <w:shd w:val="clear" w:color="auto" w:fill="F2F2F2" w:themeFill="background1" w:themeFillShade="F2"/>
          </w:tcPr>
          <w:p w14:paraId="70740E1D" w14:textId="77777777" w:rsidR="007E1964" w:rsidRDefault="007E1964" w:rsidP="00BB300A">
            <w:pPr>
              <w:widowControl w:val="0"/>
              <w:jc w:val="both"/>
            </w:pPr>
            <w:r>
              <w:t>Už pasiūlymą atsakingo asmens vardas, pavardė</w:t>
            </w:r>
          </w:p>
        </w:tc>
        <w:tc>
          <w:tcPr>
            <w:tcW w:w="1994" w:type="pct"/>
          </w:tcPr>
          <w:p w14:paraId="2F4E64A0" w14:textId="77777777" w:rsidR="007E1964" w:rsidRDefault="007E1964" w:rsidP="00BB300A">
            <w:pPr>
              <w:widowControl w:val="0"/>
              <w:jc w:val="both"/>
            </w:pPr>
          </w:p>
        </w:tc>
      </w:tr>
      <w:tr w:rsidR="007E1964" w14:paraId="3D3EEEED" w14:textId="77777777" w:rsidTr="00BB300A">
        <w:tc>
          <w:tcPr>
            <w:tcW w:w="3006" w:type="pct"/>
            <w:shd w:val="clear" w:color="auto" w:fill="F2F2F2" w:themeFill="background1" w:themeFillShade="F2"/>
          </w:tcPr>
          <w:p w14:paraId="0B0C3108" w14:textId="77777777" w:rsidR="007E1964" w:rsidRDefault="007E1964" w:rsidP="00BB300A">
            <w:pPr>
              <w:widowControl w:val="0"/>
              <w:jc w:val="both"/>
            </w:pPr>
            <w:r>
              <w:t>Telefono numeris</w:t>
            </w:r>
          </w:p>
        </w:tc>
        <w:tc>
          <w:tcPr>
            <w:tcW w:w="1994" w:type="pct"/>
          </w:tcPr>
          <w:p w14:paraId="6DC1C211" w14:textId="77777777" w:rsidR="007E1964" w:rsidRDefault="007E1964" w:rsidP="00BB300A">
            <w:pPr>
              <w:widowControl w:val="0"/>
              <w:jc w:val="both"/>
            </w:pPr>
          </w:p>
        </w:tc>
      </w:tr>
      <w:tr w:rsidR="007E1964" w14:paraId="6795E7CF" w14:textId="77777777" w:rsidTr="00BB300A">
        <w:tc>
          <w:tcPr>
            <w:tcW w:w="3006" w:type="pct"/>
            <w:shd w:val="clear" w:color="auto" w:fill="F2F2F2" w:themeFill="background1" w:themeFillShade="F2"/>
          </w:tcPr>
          <w:p w14:paraId="3260D18A" w14:textId="77777777" w:rsidR="007E1964" w:rsidRDefault="007E1964" w:rsidP="00BB300A">
            <w:pPr>
              <w:widowControl w:val="0"/>
              <w:jc w:val="both"/>
            </w:pPr>
            <w:r>
              <w:t>El. pašto adresas</w:t>
            </w:r>
          </w:p>
        </w:tc>
        <w:tc>
          <w:tcPr>
            <w:tcW w:w="1994" w:type="pct"/>
          </w:tcPr>
          <w:p w14:paraId="475373FF" w14:textId="77777777" w:rsidR="007E1964" w:rsidRDefault="007E1964" w:rsidP="00BB300A">
            <w:pPr>
              <w:widowControl w:val="0"/>
              <w:jc w:val="both"/>
            </w:pPr>
          </w:p>
        </w:tc>
      </w:tr>
    </w:tbl>
    <w:p w14:paraId="7CEAD8CC" w14:textId="77777777" w:rsidR="007E1964" w:rsidRDefault="007E1964" w:rsidP="007E1964">
      <w:pPr>
        <w:widowControl w:val="0"/>
        <w:tabs>
          <w:tab w:val="left" w:pos="8015"/>
        </w:tabs>
        <w:jc w:val="both"/>
        <w:rPr>
          <w:b/>
          <w:sz w:val="20"/>
          <w:szCs w:val="20"/>
        </w:rPr>
      </w:pPr>
      <w:r w:rsidRPr="00FD000E">
        <w:rPr>
          <w:b/>
          <w:sz w:val="20"/>
          <w:szCs w:val="20"/>
        </w:rPr>
        <w:t xml:space="preserve">                      </w:t>
      </w:r>
      <w:bookmarkStart w:id="63" w:name="_Hlk131343763"/>
    </w:p>
    <w:p w14:paraId="588BF9D4" w14:textId="77777777" w:rsidR="007E1964" w:rsidRDefault="007E1964" w:rsidP="007E1964">
      <w:pPr>
        <w:widowControl w:val="0"/>
        <w:tabs>
          <w:tab w:val="left" w:pos="8015"/>
        </w:tabs>
        <w:jc w:val="both"/>
        <w:rPr>
          <w:b/>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828"/>
      </w:tblGrid>
      <w:tr w:rsidR="00E374A5" w:rsidRPr="0007312D" w14:paraId="67DAF223" w14:textId="77777777" w:rsidTr="0074689A">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B39905" w14:textId="44BD7D3D" w:rsidR="00E374A5" w:rsidRPr="00135E71" w:rsidRDefault="00E374A5" w:rsidP="00BB300A">
            <w:pPr>
              <w:widowControl w:val="0"/>
              <w:jc w:val="both"/>
            </w:pPr>
            <w:r>
              <w:rPr>
                <w:b/>
              </w:rPr>
              <w:t xml:space="preserve">Ūkio subjekto, kurio </w:t>
            </w:r>
            <w:r w:rsidRPr="00BE467B">
              <w:rPr>
                <w:b/>
              </w:rPr>
              <w:t xml:space="preserve">pajėgumais (t. </w:t>
            </w:r>
            <w:r w:rsidRPr="00416125">
              <w:rPr>
                <w:b/>
              </w:rPr>
              <w:t>y</w:t>
            </w:r>
            <w:r w:rsidRPr="009D59C8">
              <w:rPr>
                <w:b/>
              </w:rPr>
              <w:t xml:space="preserve">. </w:t>
            </w:r>
            <w:r w:rsidRPr="00FF6238">
              <w:rPr>
                <w:b/>
              </w:rPr>
              <w:t>kvalifikacija) remiamasi,</w:t>
            </w:r>
            <w:r w:rsidRPr="00FF6238">
              <w:t xml:space="preserve"> pavadinimas </w:t>
            </w:r>
            <w:r w:rsidRPr="00FF6238">
              <w:rPr>
                <w:i/>
              </w:rPr>
              <w:t xml:space="preserve">(konkurso sąlygų aprašo </w:t>
            </w:r>
            <w:r w:rsidRPr="00FF6238">
              <w:rPr>
                <w:i/>
                <w:lang w:val="en-US"/>
              </w:rPr>
              <w:t>2</w:t>
            </w:r>
            <w:r>
              <w:rPr>
                <w:i/>
                <w:lang w:val="en-US"/>
              </w:rPr>
              <w:t>2</w:t>
            </w:r>
            <w:r w:rsidRPr="00FF6238">
              <w:rPr>
                <w:i/>
                <w:lang w:val="en-US"/>
              </w:rPr>
              <w:t xml:space="preserve"> </w:t>
            </w:r>
            <w:r w:rsidRPr="00FF6238">
              <w:rPr>
                <w:i/>
              </w:rPr>
              <w:t>p.)</w:t>
            </w: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4637DB0A" w14:textId="77777777" w:rsidR="00E374A5" w:rsidRPr="00135E71" w:rsidRDefault="00E374A5" w:rsidP="00BB300A">
            <w:pPr>
              <w:widowControl w:val="0"/>
              <w:ind w:left="-142" w:firstLine="720"/>
              <w:jc w:val="both"/>
            </w:pPr>
          </w:p>
        </w:tc>
      </w:tr>
      <w:tr w:rsidR="00E374A5" w:rsidRPr="0007312D" w14:paraId="78414F15" w14:textId="77777777" w:rsidTr="00974395">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880AF2" w14:textId="77777777" w:rsidR="00E374A5" w:rsidRPr="00135E71" w:rsidRDefault="00E374A5" w:rsidP="00BB300A">
            <w:pPr>
              <w:widowControl w:val="0"/>
              <w:jc w:val="both"/>
            </w:pPr>
            <w:r w:rsidRPr="005E018B">
              <w:t>Įsipareigojimų dalis (procentais), kuriai ketinama pasitelkti ūkio subjektą, kurio pajėgumais remiamasi</w:t>
            </w:r>
          </w:p>
        </w:tc>
        <w:tc>
          <w:tcPr>
            <w:tcW w:w="3828" w:type="dxa"/>
            <w:tcBorders>
              <w:top w:val="single" w:sz="4" w:space="0" w:color="auto"/>
              <w:left w:val="single" w:sz="4" w:space="0" w:color="auto"/>
              <w:bottom w:val="single" w:sz="4" w:space="0" w:color="auto"/>
              <w:right w:val="single" w:sz="4" w:space="0" w:color="auto"/>
            </w:tcBorders>
          </w:tcPr>
          <w:p w14:paraId="5441B81F" w14:textId="77777777" w:rsidR="00E374A5" w:rsidRPr="00135E71" w:rsidRDefault="00E374A5" w:rsidP="00BB300A">
            <w:pPr>
              <w:widowControl w:val="0"/>
              <w:ind w:left="-142" w:firstLine="720"/>
              <w:jc w:val="both"/>
            </w:pPr>
          </w:p>
        </w:tc>
      </w:tr>
      <w:tr w:rsidR="00E374A5" w:rsidRPr="0007312D" w14:paraId="21072635" w14:textId="77777777" w:rsidTr="001C570D">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83BFF4" w14:textId="77777777" w:rsidR="00E374A5" w:rsidRPr="00135E71" w:rsidRDefault="00E374A5" w:rsidP="00BB300A">
            <w:pPr>
              <w:widowControl w:val="0"/>
              <w:jc w:val="both"/>
            </w:pPr>
            <w:r w:rsidRPr="005E018B">
              <w:t>Įsipareigojimai, kuriuos numatoma perduoti ūkio subjektui, kurio pajėgumais remiamasi</w:t>
            </w:r>
          </w:p>
        </w:tc>
        <w:tc>
          <w:tcPr>
            <w:tcW w:w="3828" w:type="dxa"/>
            <w:tcBorders>
              <w:top w:val="single" w:sz="4" w:space="0" w:color="auto"/>
              <w:left w:val="single" w:sz="4" w:space="0" w:color="auto"/>
              <w:bottom w:val="single" w:sz="4" w:space="0" w:color="auto"/>
              <w:right w:val="single" w:sz="4" w:space="0" w:color="auto"/>
            </w:tcBorders>
          </w:tcPr>
          <w:p w14:paraId="5D0B995B" w14:textId="77777777" w:rsidR="00E374A5" w:rsidRPr="00135E71" w:rsidRDefault="00E374A5" w:rsidP="00BB300A">
            <w:pPr>
              <w:widowControl w:val="0"/>
              <w:ind w:left="-142" w:firstLine="720"/>
              <w:jc w:val="both"/>
            </w:pPr>
          </w:p>
        </w:tc>
      </w:tr>
      <w:tr w:rsidR="007E1964" w:rsidRPr="0007312D" w14:paraId="11BC80D5" w14:textId="77777777" w:rsidTr="00E374A5">
        <w:tc>
          <w:tcPr>
            <w:tcW w:w="94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51732E" w14:textId="77777777" w:rsidR="007E1964" w:rsidRPr="00135E71" w:rsidRDefault="007E1964" w:rsidP="00BB300A">
            <w:pPr>
              <w:widowControl w:val="0"/>
              <w:jc w:val="both"/>
            </w:pPr>
            <w:proofErr w:type="spellStart"/>
            <w:r w:rsidRPr="00943BA6">
              <w:rPr>
                <w:b/>
                <w:bCs/>
                <w:color w:val="000000" w:themeColor="text1"/>
              </w:rPr>
              <w:t>Kvazisubtiekėjas</w:t>
            </w:r>
            <w:proofErr w:type="spellEnd"/>
            <w:r w:rsidRPr="00943BA6">
              <w:rPr>
                <w:b/>
                <w:bCs/>
                <w:color w:val="000000" w:themeColor="text1"/>
              </w:rPr>
              <w:t xml:space="preserve"> – </w:t>
            </w:r>
            <w:r w:rsidRPr="00943BA6">
              <w:rPr>
                <w:b/>
              </w:rPr>
              <w:t>specialistas</w:t>
            </w:r>
            <w:r w:rsidRPr="00943BA6">
              <w:t xml:space="preserve">, kurio kvalifikacija tiekėjas remiasi, ir kuris pasiūlymo teikimo metu dar </w:t>
            </w:r>
            <w:r w:rsidRPr="00943BA6">
              <w:rPr>
                <w:b/>
                <w:bCs/>
              </w:rPr>
              <w:t>nėra</w:t>
            </w:r>
            <w:r w:rsidRPr="00943BA6">
              <w:t xml:space="preserve"> tiekėjo, ūkio subjekto</w:t>
            </w:r>
            <w:r w:rsidRPr="00FF6238">
              <w:t xml:space="preserve">, kurio pajėgumais tiekėjas remiasi, </w:t>
            </w:r>
            <w:r w:rsidRPr="00FF6238">
              <w:rPr>
                <w:b/>
                <w:bCs/>
              </w:rPr>
              <w:t>darbuotojas</w:t>
            </w:r>
            <w:r w:rsidRPr="00FF6238">
              <w:t xml:space="preserve">, tačiau </w:t>
            </w:r>
            <w:r w:rsidRPr="00FF6238">
              <w:rPr>
                <w:b/>
              </w:rPr>
              <w:t>jį ketinama įdarbinti</w:t>
            </w:r>
            <w:r w:rsidRPr="00FF6238">
              <w:t xml:space="preserve">, jei pasiūlymas bus pripažintas laimėjusiu </w:t>
            </w:r>
            <w:r w:rsidRPr="00FF6238">
              <w:rPr>
                <w:i/>
              </w:rPr>
              <w:t xml:space="preserve">(konkurso sąlygų aprašo </w:t>
            </w:r>
            <w:r w:rsidRPr="00FF6238">
              <w:rPr>
                <w:i/>
                <w:lang w:val="en-US"/>
              </w:rPr>
              <w:t>2</w:t>
            </w:r>
            <w:r>
              <w:rPr>
                <w:i/>
                <w:lang w:val="en-US"/>
              </w:rPr>
              <w:t>5</w:t>
            </w:r>
            <w:r w:rsidRPr="00FF6238">
              <w:rPr>
                <w:i/>
                <w:lang w:val="en-US"/>
              </w:rPr>
              <w:t xml:space="preserve"> </w:t>
            </w:r>
            <w:r w:rsidRPr="00FF6238">
              <w:rPr>
                <w:i/>
              </w:rPr>
              <w:t>p.)</w:t>
            </w:r>
            <w:r w:rsidRPr="00FF6238">
              <w:rPr>
                <w:shd w:val="clear" w:color="auto" w:fill="F2F2F2" w:themeFill="background1" w:themeFillShade="F2"/>
              </w:rPr>
              <w:t>:</w:t>
            </w:r>
          </w:p>
        </w:tc>
      </w:tr>
      <w:tr w:rsidR="00E374A5" w:rsidRPr="0007312D" w14:paraId="03841192" w14:textId="77777777" w:rsidTr="00473669">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72C0C" w14:textId="099B6720" w:rsidR="00E374A5" w:rsidRPr="00135E71" w:rsidRDefault="00950D41" w:rsidP="00950D41">
            <w:pPr>
              <w:autoSpaceDE w:val="0"/>
              <w:autoSpaceDN w:val="0"/>
              <w:adjustRightInd w:val="0"/>
              <w:jc w:val="both"/>
            </w:pPr>
            <w:r>
              <w:rPr>
                <w:bCs/>
              </w:rPr>
              <w:t>K</w:t>
            </w:r>
            <w:r w:rsidRPr="00D20068">
              <w:rPr>
                <w:bCs/>
              </w:rPr>
              <w:t>valifikuot</w:t>
            </w:r>
            <w:r>
              <w:rPr>
                <w:bCs/>
              </w:rPr>
              <w:t>as</w:t>
            </w:r>
            <w:r w:rsidRPr="00D20068">
              <w:rPr>
                <w:bCs/>
              </w:rPr>
              <w:t xml:space="preserve"> statinio statybos vadov</w:t>
            </w:r>
            <w:r>
              <w:rPr>
                <w:bCs/>
              </w:rPr>
              <w:t>as</w:t>
            </w:r>
            <w:r w:rsidRPr="00D20068">
              <w:rPr>
                <w:bCs/>
              </w:rPr>
              <w:t>, turint</w:t>
            </w:r>
            <w:r>
              <w:rPr>
                <w:bCs/>
              </w:rPr>
              <w:t>is</w:t>
            </w:r>
            <w:r w:rsidRPr="00D20068">
              <w:rPr>
                <w:bCs/>
              </w:rPr>
              <w:t xml:space="preserve"> teisę eiti </w:t>
            </w:r>
            <w:r>
              <w:rPr>
                <w:bCs/>
              </w:rPr>
              <w:t xml:space="preserve">statinio </w:t>
            </w:r>
            <w:r w:rsidRPr="00D20068">
              <w:rPr>
                <w:bCs/>
              </w:rPr>
              <w:t xml:space="preserve">statybos vadovo pareigas (statinio kategorija – ypatingasis statinys, </w:t>
            </w:r>
            <w:r w:rsidRPr="008811CE">
              <w:rPr>
                <w:rFonts w:eastAsiaTheme="minorHAnsi"/>
              </w:rPr>
              <w:t xml:space="preserve">pastatai pagal paskirtį: gyvenamieji pastatai, pastatų paskirtis </w:t>
            </w:r>
            <w:r w:rsidRPr="00DB0389">
              <w:rPr>
                <w:rFonts w:eastAsiaTheme="minorHAnsi"/>
              </w:rPr>
              <w:t>–</w:t>
            </w:r>
            <w:r w:rsidRPr="008811CE">
              <w:rPr>
                <w:rFonts w:eastAsiaTheme="minorHAnsi"/>
              </w:rPr>
              <w:t xml:space="preserve"> įvairių socialinių grupių</w:t>
            </w:r>
            <w:r w:rsidRPr="00D20068">
              <w:rPr>
                <w:bCs/>
              </w:rPr>
              <w:t xml:space="preserve"> pastatai</w:t>
            </w:r>
            <w:r>
              <w:rPr>
                <w:bCs/>
              </w:rPr>
              <w:t>)</w:t>
            </w:r>
          </w:p>
        </w:tc>
        <w:tc>
          <w:tcPr>
            <w:tcW w:w="3828" w:type="dxa"/>
            <w:tcBorders>
              <w:top w:val="single" w:sz="4" w:space="0" w:color="auto"/>
              <w:left w:val="single" w:sz="4" w:space="0" w:color="auto"/>
              <w:bottom w:val="single" w:sz="4" w:space="0" w:color="auto"/>
              <w:right w:val="single" w:sz="4" w:space="0" w:color="auto"/>
            </w:tcBorders>
          </w:tcPr>
          <w:p w14:paraId="56A14294" w14:textId="77777777" w:rsidR="00E374A5" w:rsidRPr="00135E71" w:rsidRDefault="00E374A5" w:rsidP="00BB300A">
            <w:pPr>
              <w:widowControl w:val="0"/>
              <w:ind w:left="-142" w:firstLine="720"/>
              <w:jc w:val="both"/>
            </w:pPr>
          </w:p>
        </w:tc>
      </w:tr>
      <w:tr w:rsidR="00E374A5" w:rsidRPr="0007312D" w14:paraId="2877EC94" w14:textId="77777777" w:rsidTr="00E61671">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A2AD6E" w14:textId="31D2C184" w:rsidR="00E374A5" w:rsidRPr="00135E71" w:rsidRDefault="00950D41" w:rsidP="00BB300A">
            <w:pPr>
              <w:widowControl w:val="0"/>
              <w:jc w:val="both"/>
            </w:pPr>
            <w:r>
              <w:rPr>
                <w:bCs/>
              </w:rPr>
              <w:t>K</w:t>
            </w:r>
            <w:r w:rsidRPr="00D20068">
              <w:rPr>
                <w:bCs/>
              </w:rPr>
              <w:t>valifikuot</w:t>
            </w:r>
            <w:r>
              <w:rPr>
                <w:bCs/>
              </w:rPr>
              <w:t>as</w:t>
            </w:r>
            <w:r w:rsidRPr="00D20068">
              <w:rPr>
                <w:bCs/>
              </w:rPr>
              <w:t xml:space="preserve"> statinio projekto vadov</w:t>
            </w:r>
            <w:r>
              <w:rPr>
                <w:bCs/>
              </w:rPr>
              <w:t>as</w:t>
            </w:r>
            <w:r w:rsidRPr="00D20068">
              <w:rPr>
                <w:bCs/>
              </w:rPr>
              <w:t>, turint</w:t>
            </w:r>
            <w:r>
              <w:rPr>
                <w:bCs/>
              </w:rPr>
              <w:t>is</w:t>
            </w:r>
            <w:r w:rsidRPr="00D20068">
              <w:rPr>
                <w:bCs/>
              </w:rPr>
              <w:t xml:space="preserve"> teisę eiti projekto vadovo pareigas (statinio kategorija – ypatingasis statinys</w:t>
            </w:r>
            <w:r>
              <w:rPr>
                <w:bCs/>
              </w:rPr>
              <w:t xml:space="preserve">, </w:t>
            </w:r>
            <w:r w:rsidRPr="008811CE">
              <w:rPr>
                <w:bCs/>
              </w:rPr>
              <w:t xml:space="preserve">pastatai pagal paskirtį: gyvenamieji pastatai, pastatų paskirtis </w:t>
            </w:r>
            <w:r w:rsidRPr="00DB0389">
              <w:rPr>
                <w:rFonts w:eastAsiaTheme="minorHAnsi"/>
              </w:rPr>
              <w:t>–</w:t>
            </w:r>
            <w:r w:rsidRPr="008811CE">
              <w:rPr>
                <w:bCs/>
              </w:rPr>
              <w:t xml:space="preserve"> įvairių socialinių grupių </w:t>
            </w:r>
            <w:r w:rsidRPr="00D20068">
              <w:rPr>
                <w:bCs/>
              </w:rPr>
              <w:t>pastatai</w:t>
            </w:r>
            <w:r>
              <w:rPr>
                <w:bCs/>
              </w:rPr>
              <w:t>)</w:t>
            </w:r>
          </w:p>
        </w:tc>
        <w:tc>
          <w:tcPr>
            <w:tcW w:w="3828" w:type="dxa"/>
            <w:tcBorders>
              <w:top w:val="single" w:sz="4" w:space="0" w:color="auto"/>
              <w:left w:val="single" w:sz="4" w:space="0" w:color="auto"/>
              <w:bottom w:val="single" w:sz="4" w:space="0" w:color="auto"/>
              <w:right w:val="single" w:sz="4" w:space="0" w:color="auto"/>
            </w:tcBorders>
          </w:tcPr>
          <w:p w14:paraId="5E4216F7" w14:textId="77777777" w:rsidR="00E374A5" w:rsidRPr="00135E71" w:rsidRDefault="00E374A5" w:rsidP="00BB300A">
            <w:pPr>
              <w:widowControl w:val="0"/>
              <w:ind w:left="-142" w:firstLine="720"/>
              <w:jc w:val="both"/>
            </w:pPr>
          </w:p>
        </w:tc>
      </w:tr>
    </w:tbl>
    <w:p w14:paraId="7A33B921" w14:textId="77777777" w:rsidR="007E1964" w:rsidRDefault="007E1964" w:rsidP="007E1964">
      <w:pPr>
        <w:jc w:val="both"/>
        <w:rPr>
          <w:i/>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Pr>
          <w:i/>
        </w:rPr>
        <w:t>.</w:t>
      </w:r>
    </w:p>
    <w:p w14:paraId="2D522266" w14:textId="77777777" w:rsidR="007E1964" w:rsidRDefault="007E1964" w:rsidP="007E1964">
      <w:pPr>
        <w:widowControl w:val="0"/>
        <w:ind w:firstLine="709"/>
        <w:jc w:val="center"/>
        <w:rPr>
          <w:b/>
        </w:rPr>
      </w:pPr>
      <w:r>
        <w:rPr>
          <w:b/>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3828"/>
      </w:tblGrid>
      <w:tr w:rsidR="00E374A5" w:rsidRPr="00135E71" w14:paraId="11A66D06" w14:textId="77777777" w:rsidTr="00715B9E">
        <w:tc>
          <w:tcPr>
            <w:tcW w:w="5665" w:type="dxa"/>
            <w:shd w:val="clear" w:color="auto" w:fill="F2F2F2" w:themeFill="background1" w:themeFillShade="F2"/>
            <w:tcMar>
              <w:top w:w="0" w:type="dxa"/>
              <w:left w:w="108" w:type="dxa"/>
              <w:bottom w:w="0" w:type="dxa"/>
              <w:right w:w="108" w:type="dxa"/>
            </w:tcMar>
          </w:tcPr>
          <w:p w14:paraId="445BE50D" w14:textId="77777777" w:rsidR="00E374A5" w:rsidRPr="001C629B" w:rsidRDefault="00E374A5" w:rsidP="00BB300A">
            <w:pPr>
              <w:jc w:val="both"/>
              <w:rPr>
                <w:b/>
                <w:bCs/>
                <w:color w:val="000000" w:themeColor="text1"/>
              </w:rPr>
            </w:pPr>
            <w:r w:rsidRPr="001C629B">
              <w:rPr>
                <w:b/>
                <w:bCs/>
                <w:color w:val="000000" w:themeColor="text1"/>
              </w:rPr>
              <w:t xml:space="preserve">Subrangovo pavadinimas </w:t>
            </w:r>
          </w:p>
          <w:p w14:paraId="146F0881" w14:textId="77777777" w:rsidR="00E374A5" w:rsidRPr="00135E71" w:rsidRDefault="00E374A5" w:rsidP="00BB300A">
            <w:pPr>
              <w:widowControl w:val="0"/>
              <w:jc w:val="both"/>
              <w:rPr>
                <w:i/>
                <w:iCs/>
              </w:rPr>
            </w:pPr>
            <w:r w:rsidRPr="001C629B">
              <w:rPr>
                <w:bCs/>
                <w:i/>
              </w:rPr>
              <w:t>(sutarties</w:t>
            </w:r>
            <w:r>
              <w:rPr>
                <w:bCs/>
                <w:i/>
              </w:rPr>
              <w:t xml:space="preserve"> vykdymui pasitelkiamas trečiasis asmuo, kurio </w:t>
            </w:r>
            <w:r w:rsidRPr="005E4C29">
              <w:rPr>
                <w:rFonts w:eastAsia="Calibri"/>
                <w:b/>
                <w:i/>
                <w:lang w:eastAsia="lt-LT"/>
              </w:rPr>
              <w:t>kvalifikacija tiekėjas nesiremia</w:t>
            </w:r>
            <w:r w:rsidRPr="00053CF8">
              <w:rPr>
                <w:bCs/>
                <w:i/>
              </w:rPr>
              <w:t>, kad atitiktų kvalifikacijos</w:t>
            </w:r>
            <w:r w:rsidRPr="00053CF8">
              <w:rPr>
                <w:spacing w:val="2"/>
              </w:rPr>
              <w:t xml:space="preserve"> </w:t>
            </w:r>
            <w:r w:rsidRPr="00053CF8">
              <w:rPr>
                <w:bCs/>
                <w:i/>
              </w:rPr>
              <w:t>reikalavimus</w:t>
            </w:r>
            <w:r w:rsidRPr="00053CF8">
              <w:rPr>
                <w:i/>
                <w:iCs/>
              </w:rPr>
              <w:t xml:space="preserve"> (konkurso sąlygų aprašo 2</w:t>
            </w:r>
            <w:r>
              <w:rPr>
                <w:i/>
                <w:iCs/>
              </w:rPr>
              <w:t>3</w:t>
            </w:r>
            <w:r w:rsidRPr="00053CF8">
              <w:rPr>
                <w:i/>
                <w:iCs/>
              </w:rPr>
              <w:t xml:space="preserve"> </w:t>
            </w:r>
            <w:r w:rsidRPr="00053CF8">
              <w:rPr>
                <w:i/>
                <w:iCs/>
              </w:rPr>
              <w:lastRenderedPageBreak/>
              <w:t>p.))</w:t>
            </w:r>
          </w:p>
        </w:tc>
        <w:tc>
          <w:tcPr>
            <w:tcW w:w="3828" w:type="dxa"/>
            <w:shd w:val="clear" w:color="auto" w:fill="FFFFFF" w:themeFill="background1"/>
            <w:tcMar>
              <w:top w:w="0" w:type="dxa"/>
              <w:left w:w="108" w:type="dxa"/>
              <w:bottom w:w="0" w:type="dxa"/>
              <w:right w:w="108" w:type="dxa"/>
            </w:tcMar>
          </w:tcPr>
          <w:p w14:paraId="34C556F9" w14:textId="77777777" w:rsidR="00E374A5" w:rsidRPr="00135E71" w:rsidRDefault="00E374A5" w:rsidP="00BB300A">
            <w:pPr>
              <w:widowControl w:val="0"/>
              <w:jc w:val="both"/>
            </w:pPr>
          </w:p>
        </w:tc>
      </w:tr>
      <w:tr w:rsidR="00E374A5" w:rsidRPr="00135E71" w14:paraId="62BF3764" w14:textId="77777777" w:rsidTr="00D87863">
        <w:tc>
          <w:tcPr>
            <w:tcW w:w="5665" w:type="dxa"/>
            <w:shd w:val="clear" w:color="auto" w:fill="F2F2F2" w:themeFill="background1" w:themeFillShade="F2"/>
            <w:tcMar>
              <w:top w:w="0" w:type="dxa"/>
              <w:left w:w="108" w:type="dxa"/>
              <w:bottom w:w="0" w:type="dxa"/>
              <w:right w:w="108" w:type="dxa"/>
            </w:tcMar>
          </w:tcPr>
          <w:p w14:paraId="38B12C23" w14:textId="77777777" w:rsidR="00E374A5" w:rsidRPr="00135E71" w:rsidRDefault="00E374A5" w:rsidP="00BB300A">
            <w:pPr>
              <w:widowControl w:val="0"/>
              <w:jc w:val="both"/>
            </w:pPr>
            <w:r w:rsidRPr="00135E71">
              <w:t>Sutartinių prievolių dalis (procentais), kurią ketinama perduoti vykdyti</w:t>
            </w:r>
            <w:r w:rsidRPr="00135E71">
              <w:rPr>
                <w:color w:val="000000" w:themeColor="text1"/>
              </w:rPr>
              <w:t xml:space="preserve"> sub</w:t>
            </w:r>
            <w:r>
              <w:rPr>
                <w:color w:val="000000" w:themeColor="text1"/>
              </w:rPr>
              <w:t>rangovui</w:t>
            </w:r>
          </w:p>
        </w:tc>
        <w:tc>
          <w:tcPr>
            <w:tcW w:w="3828" w:type="dxa"/>
          </w:tcPr>
          <w:p w14:paraId="44C55E4B" w14:textId="77777777" w:rsidR="00E374A5" w:rsidRPr="00135E71" w:rsidRDefault="00E374A5" w:rsidP="00BB300A">
            <w:pPr>
              <w:widowControl w:val="0"/>
              <w:jc w:val="both"/>
            </w:pPr>
          </w:p>
        </w:tc>
      </w:tr>
      <w:tr w:rsidR="00E374A5" w:rsidRPr="00135E71" w14:paraId="7609179D" w14:textId="77777777" w:rsidTr="00EB3B18">
        <w:tc>
          <w:tcPr>
            <w:tcW w:w="5665" w:type="dxa"/>
            <w:shd w:val="clear" w:color="auto" w:fill="F2F2F2" w:themeFill="background1" w:themeFillShade="F2"/>
            <w:tcMar>
              <w:top w:w="0" w:type="dxa"/>
              <w:left w:w="108" w:type="dxa"/>
              <w:bottom w:w="0" w:type="dxa"/>
              <w:right w:w="108" w:type="dxa"/>
            </w:tcMar>
          </w:tcPr>
          <w:p w14:paraId="5CBCD07E" w14:textId="77777777" w:rsidR="00E374A5" w:rsidRPr="00135E71" w:rsidRDefault="00E374A5" w:rsidP="00BB300A">
            <w:pPr>
              <w:widowControl w:val="0"/>
              <w:jc w:val="both"/>
            </w:pPr>
            <w:r w:rsidRPr="00135E71">
              <w:rPr>
                <w:color w:val="000000" w:themeColor="text1"/>
              </w:rPr>
              <w:t>Sub</w:t>
            </w:r>
            <w:r>
              <w:rPr>
                <w:color w:val="000000" w:themeColor="text1"/>
              </w:rPr>
              <w:t>rangov</w:t>
            </w:r>
            <w:r w:rsidRPr="00135E71">
              <w:rPr>
                <w:color w:val="000000" w:themeColor="text1"/>
              </w:rPr>
              <w:t>ui perduodamos vykdyti sutartinės prievolės</w:t>
            </w:r>
          </w:p>
        </w:tc>
        <w:tc>
          <w:tcPr>
            <w:tcW w:w="3828" w:type="dxa"/>
          </w:tcPr>
          <w:p w14:paraId="121CCD9F" w14:textId="77777777" w:rsidR="00E374A5" w:rsidRPr="00135E71" w:rsidRDefault="00E374A5" w:rsidP="00BB300A">
            <w:pPr>
              <w:widowControl w:val="0"/>
              <w:jc w:val="both"/>
            </w:pPr>
          </w:p>
        </w:tc>
      </w:tr>
    </w:tbl>
    <w:p w14:paraId="55DBCD7B" w14:textId="77777777" w:rsidR="007E1964" w:rsidRPr="00135E71" w:rsidRDefault="007E1964" w:rsidP="007E1964">
      <w:pPr>
        <w:widowControl w:val="0"/>
        <w:ind w:firstLine="709"/>
        <w:jc w:val="both"/>
        <w:rPr>
          <w:i/>
          <w:iCs/>
        </w:rPr>
      </w:pPr>
      <w:r w:rsidRPr="00135E71">
        <w:rPr>
          <w:i/>
          <w:iCs/>
          <w:color w:val="000000" w:themeColor="text1"/>
        </w:rPr>
        <w:t>Pastaba. Pildoma, jei tiekėjas sutartinėms prievolėms (ne kvalifikacijai) vykdyti pasitelkia sub</w:t>
      </w:r>
      <w:r>
        <w:rPr>
          <w:i/>
          <w:iCs/>
          <w:color w:val="000000" w:themeColor="text1"/>
        </w:rPr>
        <w:t>rangov</w:t>
      </w:r>
      <w:r w:rsidRPr="00135E71">
        <w:rPr>
          <w:i/>
          <w:iCs/>
          <w:color w:val="000000" w:themeColor="text1"/>
        </w:rPr>
        <w:t>us</w:t>
      </w:r>
      <w:r w:rsidRPr="00135E71">
        <w:rPr>
          <w:i/>
          <w:iCs/>
        </w:rPr>
        <w:t>.</w:t>
      </w:r>
    </w:p>
    <w:bookmarkEnd w:id="63"/>
    <w:p w14:paraId="6C66D3CD" w14:textId="77777777" w:rsidR="007E1964" w:rsidRPr="00135E71" w:rsidRDefault="007E1964" w:rsidP="007E1964">
      <w:pPr>
        <w:ind w:firstLine="709"/>
        <w:rPr>
          <w:b/>
          <w:bCs/>
          <w:i/>
          <w:iCs/>
          <w:sz w:val="22"/>
          <w:szCs w:val="22"/>
        </w:rPr>
      </w:pPr>
    </w:p>
    <w:p w14:paraId="3FD863CC" w14:textId="77777777" w:rsidR="007E1964" w:rsidRPr="00135E71" w:rsidRDefault="007E1964" w:rsidP="007E1964">
      <w:pPr>
        <w:ind w:firstLine="709"/>
        <w:jc w:val="both"/>
      </w:pPr>
      <w:r w:rsidRPr="00135E71">
        <w:t>Šiuo pasiūlymu pažymime, kad sutinkame su visomis pirkimo sąlygomis, nustatytomis:</w:t>
      </w:r>
    </w:p>
    <w:p w14:paraId="6B795A8E" w14:textId="77777777" w:rsidR="007E1964" w:rsidRPr="00135E71" w:rsidRDefault="007E1964" w:rsidP="007E1964">
      <w:pPr>
        <w:ind w:firstLine="709"/>
        <w:jc w:val="both"/>
      </w:pPr>
      <w:r w:rsidRPr="00135E71">
        <w:t>1) skelbime apie pirkimą, paskelbtame Viešųjų pirkimų įstatymo nustatyta tvarka;</w:t>
      </w:r>
    </w:p>
    <w:p w14:paraId="2993E46F" w14:textId="77777777" w:rsidR="007E1964" w:rsidRPr="00135E71" w:rsidRDefault="007E1964" w:rsidP="007E1964">
      <w:pPr>
        <w:ind w:firstLine="709"/>
        <w:jc w:val="both"/>
      </w:pPr>
      <w:r w:rsidRPr="00135E71">
        <w:t>2) pirkimo dokumentuose (taip pat jų paaiškinimuose, papildymuose).</w:t>
      </w:r>
    </w:p>
    <w:p w14:paraId="29AF5110" w14:textId="77777777" w:rsidR="007E1964" w:rsidRPr="00135E71" w:rsidRDefault="007E1964" w:rsidP="007E1964">
      <w:pPr>
        <w:ind w:firstLine="709"/>
        <w:jc w:val="both"/>
      </w:pPr>
    </w:p>
    <w:p w14:paraId="0B7FBF6B" w14:textId="36452400" w:rsidR="007E1964" w:rsidRDefault="007E1964" w:rsidP="00A35B05">
      <w:pPr>
        <w:ind w:firstLine="709"/>
        <w:jc w:val="both"/>
      </w:pPr>
      <w:bookmarkStart w:id="64" w:name="_Hlk150257690"/>
      <w:r w:rsidRPr="00135E71">
        <w:t xml:space="preserve">Mes siūlome: </w:t>
      </w:r>
    </w:p>
    <w:p w14:paraId="1582E719" w14:textId="59E86E6A" w:rsidR="00A35B05" w:rsidRDefault="00A35B05" w:rsidP="00A35B05">
      <w:pPr>
        <w:ind w:firstLine="709"/>
        <w:jc w:val="both"/>
      </w:pPr>
    </w:p>
    <w:tbl>
      <w:tblPr>
        <w:tblStyle w:val="Lentelstinklelis"/>
        <w:tblW w:w="9630" w:type="dxa"/>
        <w:tblLook w:val="04A0" w:firstRow="1" w:lastRow="0" w:firstColumn="1" w:lastColumn="0" w:noHBand="0" w:noVBand="1"/>
      </w:tblPr>
      <w:tblGrid>
        <w:gridCol w:w="704"/>
        <w:gridCol w:w="6943"/>
        <w:gridCol w:w="1983"/>
      </w:tblGrid>
      <w:tr w:rsidR="00A35B05" w14:paraId="46454436" w14:textId="77777777" w:rsidTr="00573E7B">
        <w:tc>
          <w:tcPr>
            <w:tcW w:w="704" w:type="dxa"/>
            <w:shd w:val="clear" w:color="auto" w:fill="F2F2F2" w:themeFill="background1" w:themeFillShade="F2"/>
            <w:hideMark/>
          </w:tcPr>
          <w:p w14:paraId="7EECA68C" w14:textId="77777777" w:rsidR="00A35B05" w:rsidRDefault="00A35B05" w:rsidP="00573E7B">
            <w:pPr>
              <w:jc w:val="center"/>
              <w:rPr>
                <w:b/>
                <w:bCs/>
              </w:rPr>
            </w:pPr>
            <w:r>
              <w:rPr>
                <w:b/>
                <w:bCs/>
              </w:rPr>
              <w:t>Eil. Nr.</w:t>
            </w:r>
          </w:p>
        </w:tc>
        <w:tc>
          <w:tcPr>
            <w:tcW w:w="6943" w:type="dxa"/>
            <w:shd w:val="clear" w:color="auto" w:fill="F2F2F2" w:themeFill="background1" w:themeFillShade="F2"/>
            <w:vAlign w:val="center"/>
            <w:hideMark/>
          </w:tcPr>
          <w:p w14:paraId="57BE4504" w14:textId="77777777" w:rsidR="00A35B05" w:rsidRDefault="00A35B05" w:rsidP="00573E7B">
            <w:pPr>
              <w:jc w:val="center"/>
              <w:rPr>
                <w:b/>
                <w:bCs/>
              </w:rPr>
            </w:pPr>
            <w:r>
              <w:rPr>
                <w:b/>
                <w:bCs/>
              </w:rPr>
              <w:t>Darbų ir paslaugų pavadinimas</w:t>
            </w:r>
          </w:p>
        </w:tc>
        <w:tc>
          <w:tcPr>
            <w:tcW w:w="1983" w:type="dxa"/>
            <w:shd w:val="clear" w:color="auto" w:fill="F2F2F2" w:themeFill="background1" w:themeFillShade="F2"/>
            <w:vAlign w:val="center"/>
          </w:tcPr>
          <w:p w14:paraId="396A838B" w14:textId="77777777" w:rsidR="00A35B05" w:rsidRDefault="00A35B05" w:rsidP="00573E7B">
            <w:pPr>
              <w:jc w:val="center"/>
              <w:rPr>
                <w:b/>
                <w:bCs/>
              </w:rPr>
            </w:pPr>
            <w:r>
              <w:rPr>
                <w:b/>
                <w:bCs/>
              </w:rPr>
              <w:t>Kaina Eur be PVM</w:t>
            </w:r>
          </w:p>
        </w:tc>
      </w:tr>
      <w:tr w:rsidR="00A35B05" w14:paraId="601AE55F" w14:textId="77777777" w:rsidTr="00573E7B">
        <w:tc>
          <w:tcPr>
            <w:tcW w:w="704" w:type="dxa"/>
            <w:hideMark/>
          </w:tcPr>
          <w:p w14:paraId="6A56A7DA" w14:textId="77777777" w:rsidR="00A35B05" w:rsidRDefault="00A35B05" w:rsidP="00573E7B">
            <w:pPr>
              <w:jc w:val="center"/>
              <w:rPr>
                <w:lang w:val="en-US"/>
              </w:rPr>
            </w:pPr>
            <w:r>
              <w:rPr>
                <w:lang w:val="en-US"/>
              </w:rPr>
              <w:t>1.</w:t>
            </w:r>
          </w:p>
        </w:tc>
        <w:tc>
          <w:tcPr>
            <w:tcW w:w="6943" w:type="dxa"/>
          </w:tcPr>
          <w:p w14:paraId="1972470A" w14:textId="6FBB3241" w:rsidR="00A35B05" w:rsidRPr="008C58FA" w:rsidRDefault="00895F1E" w:rsidP="00573E7B">
            <w:pPr>
              <w:jc w:val="both"/>
            </w:pPr>
            <w:r>
              <w:t>M</w:t>
            </w:r>
            <w:r w:rsidRPr="00895F1E">
              <w:t>ok</w:t>
            </w:r>
            <w:r w:rsidR="00977E83">
              <w:t>slo</w:t>
            </w:r>
            <w:r w:rsidRPr="00895F1E">
              <w:t xml:space="preserve"> paskirties pastato patalpų, keičiant paskirtį į gyvenamąją, adresu </w:t>
            </w:r>
            <w:r>
              <w:t>D</w:t>
            </w:r>
            <w:r w:rsidRPr="00895F1E">
              <w:t xml:space="preserve">ebreceno g. 48, </w:t>
            </w:r>
            <w:r>
              <w:t>K</w:t>
            </w:r>
            <w:r w:rsidRPr="00895F1E">
              <w:t xml:space="preserve">laipėda, rekonstravimo </w:t>
            </w:r>
            <w:r>
              <w:t>d</w:t>
            </w:r>
            <w:r w:rsidRPr="002219C3">
              <w:t>arbo projekto parengim</w:t>
            </w:r>
            <w:r>
              <w:t>as</w:t>
            </w:r>
          </w:p>
        </w:tc>
        <w:tc>
          <w:tcPr>
            <w:tcW w:w="1983" w:type="dxa"/>
            <w:vAlign w:val="center"/>
          </w:tcPr>
          <w:p w14:paraId="501C133D" w14:textId="77777777" w:rsidR="00A35B05" w:rsidRDefault="00A35B05" w:rsidP="00573E7B">
            <w:pPr>
              <w:jc w:val="center"/>
            </w:pPr>
            <w:r>
              <w:rPr>
                <w:i/>
                <w:iCs/>
                <w:highlight w:val="lightGray"/>
              </w:rPr>
              <w:t>(įrašyti skaičiais</w:t>
            </w:r>
            <w:r>
              <w:rPr>
                <w:highlight w:val="lightGray"/>
              </w:rPr>
              <w:t>)</w:t>
            </w:r>
          </w:p>
        </w:tc>
      </w:tr>
      <w:tr w:rsidR="00A35B05" w14:paraId="29908F8C" w14:textId="77777777" w:rsidTr="00573E7B">
        <w:tc>
          <w:tcPr>
            <w:tcW w:w="704" w:type="dxa"/>
          </w:tcPr>
          <w:p w14:paraId="02DE6207" w14:textId="77777777" w:rsidR="00A35B05" w:rsidRDefault="00A35B05" w:rsidP="00573E7B">
            <w:pPr>
              <w:jc w:val="center"/>
              <w:rPr>
                <w:lang w:val="en-US"/>
              </w:rPr>
            </w:pPr>
            <w:r>
              <w:rPr>
                <w:lang w:val="en-US"/>
              </w:rPr>
              <w:t>2.</w:t>
            </w:r>
          </w:p>
        </w:tc>
        <w:tc>
          <w:tcPr>
            <w:tcW w:w="6943" w:type="dxa"/>
          </w:tcPr>
          <w:p w14:paraId="28636B54" w14:textId="68FFEC82" w:rsidR="00A35B05" w:rsidRDefault="00895F1E" w:rsidP="00573E7B">
            <w:pPr>
              <w:rPr>
                <w:i/>
                <w:iCs/>
                <w:highlight w:val="lightGray"/>
              </w:rPr>
            </w:pPr>
            <w:r>
              <w:t>M</w:t>
            </w:r>
            <w:r w:rsidRPr="00895F1E">
              <w:t>ok</w:t>
            </w:r>
            <w:r w:rsidR="00977E83">
              <w:t>slo</w:t>
            </w:r>
            <w:r w:rsidRPr="00895F1E">
              <w:t xml:space="preserve"> paskirties pastato patalpų, keičiant paskirtį į gyvenamąją, adresu </w:t>
            </w:r>
            <w:r>
              <w:t>D</w:t>
            </w:r>
            <w:r w:rsidRPr="00895F1E">
              <w:t xml:space="preserve">ebreceno g. 48, </w:t>
            </w:r>
            <w:r>
              <w:t>K</w:t>
            </w:r>
            <w:r w:rsidRPr="00895F1E">
              <w:t>laipėda, rekonstravimo</w:t>
            </w:r>
            <w:r w:rsidR="00A35B05">
              <w:t xml:space="preserve"> </w:t>
            </w:r>
            <w:r w:rsidR="00A35B05" w:rsidRPr="002219C3">
              <w:t>darb</w:t>
            </w:r>
            <w:r w:rsidR="00A35B05">
              <w:t>ai</w:t>
            </w:r>
          </w:p>
        </w:tc>
        <w:tc>
          <w:tcPr>
            <w:tcW w:w="1983" w:type="dxa"/>
          </w:tcPr>
          <w:p w14:paraId="0919459F" w14:textId="77777777" w:rsidR="00A35B05" w:rsidRDefault="00A35B05" w:rsidP="00573E7B">
            <w:pPr>
              <w:rPr>
                <w:i/>
                <w:iCs/>
                <w:highlight w:val="lightGray"/>
              </w:rPr>
            </w:pPr>
            <w:r>
              <w:rPr>
                <w:i/>
                <w:iCs/>
                <w:highlight w:val="lightGray"/>
              </w:rPr>
              <w:t>(įrašyti skaičiais</w:t>
            </w:r>
            <w:r>
              <w:rPr>
                <w:highlight w:val="lightGray"/>
              </w:rPr>
              <w:t>)</w:t>
            </w:r>
          </w:p>
        </w:tc>
      </w:tr>
      <w:tr w:rsidR="00A35B05" w14:paraId="19DF8CB3" w14:textId="77777777" w:rsidTr="00573E7B">
        <w:tc>
          <w:tcPr>
            <w:tcW w:w="704" w:type="dxa"/>
          </w:tcPr>
          <w:p w14:paraId="29DFBCD6" w14:textId="77777777" w:rsidR="00A35B05" w:rsidRDefault="00A35B05" w:rsidP="00573E7B">
            <w:pPr>
              <w:jc w:val="center"/>
              <w:rPr>
                <w:lang w:val="en-US"/>
              </w:rPr>
            </w:pPr>
            <w:r>
              <w:rPr>
                <w:lang w:val="en-US"/>
              </w:rPr>
              <w:t>3.</w:t>
            </w:r>
          </w:p>
        </w:tc>
        <w:tc>
          <w:tcPr>
            <w:tcW w:w="6943" w:type="dxa"/>
          </w:tcPr>
          <w:p w14:paraId="075C2275" w14:textId="77777777" w:rsidR="00A35B05" w:rsidRDefault="00A35B05" w:rsidP="00573E7B">
            <w:pPr>
              <w:jc w:val="both"/>
            </w:pPr>
            <w:r>
              <w:t>Išpildomosios dokumentacijos parengimas</w:t>
            </w:r>
          </w:p>
        </w:tc>
        <w:tc>
          <w:tcPr>
            <w:tcW w:w="1983" w:type="dxa"/>
            <w:vAlign w:val="center"/>
          </w:tcPr>
          <w:p w14:paraId="74A28545" w14:textId="77777777" w:rsidR="00A35B05" w:rsidRDefault="00A35B05" w:rsidP="00573E7B">
            <w:pPr>
              <w:jc w:val="center"/>
              <w:rPr>
                <w:i/>
                <w:iCs/>
                <w:highlight w:val="lightGray"/>
              </w:rPr>
            </w:pPr>
            <w:r w:rsidRPr="0031069F">
              <w:rPr>
                <w:i/>
                <w:iCs/>
                <w:highlight w:val="lightGray"/>
              </w:rPr>
              <w:t>(įrašyti skaičiais</w:t>
            </w:r>
            <w:r w:rsidRPr="0031069F">
              <w:rPr>
                <w:highlight w:val="lightGray"/>
              </w:rPr>
              <w:t>)</w:t>
            </w:r>
          </w:p>
        </w:tc>
      </w:tr>
      <w:tr w:rsidR="00A35B05" w14:paraId="30738C39" w14:textId="77777777" w:rsidTr="00573E7B">
        <w:tc>
          <w:tcPr>
            <w:tcW w:w="7647" w:type="dxa"/>
            <w:gridSpan w:val="2"/>
            <w:shd w:val="clear" w:color="auto" w:fill="F2F2F2" w:themeFill="background1" w:themeFillShade="F2"/>
          </w:tcPr>
          <w:p w14:paraId="30256068" w14:textId="77777777" w:rsidR="00A35B05" w:rsidRPr="0062511A" w:rsidRDefault="00A35B05" w:rsidP="00573E7B">
            <w:pPr>
              <w:jc w:val="right"/>
              <w:rPr>
                <w:b/>
              </w:rPr>
            </w:pPr>
            <w:r w:rsidRPr="0062511A">
              <w:rPr>
                <w:b/>
              </w:rPr>
              <w:t xml:space="preserve">Pasiūlymo kaina </w:t>
            </w:r>
            <w:r>
              <w:rPr>
                <w:b/>
              </w:rPr>
              <w:t xml:space="preserve">(1-3 eil. suma) </w:t>
            </w:r>
            <w:r w:rsidRPr="0062511A">
              <w:rPr>
                <w:b/>
              </w:rPr>
              <w:t>Eur be PVM:</w:t>
            </w:r>
          </w:p>
        </w:tc>
        <w:tc>
          <w:tcPr>
            <w:tcW w:w="1983" w:type="dxa"/>
          </w:tcPr>
          <w:p w14:paraId="24F04429" w14:textId="77777777" w:rsidR="00A35B05" w:rsidRDefault="00A35B05" w:rsidP="00573E7B">
            <w:pPr>
              <w:jc w:val="center"/>
              <w:rPr>
                <w:i/>
                <w:iCs/>
                <w:highlight w:val="lightGray"/>
              </w:rPr>
            </w:pPr>
            <w:r>
              <w:rPr>
                <w:i/>
                <w:iCs/>
                <w:highlight w:val="lightGray"/>
              </w:rPr>
              <w:t>(įrašyti skaičiais ir žodžiais</w:t>
            </w:r>
            <w:r>
              <w:rPr>
                <w:highlight w:val="lightGray"/>
              </w:rPr>
              <w:t>)</w:t>
            </w:r>
          </w:p>
        </w:tc>
      </w:tr>
      <w:tr w:rsidR="00A35B05" w14:paraId="2DCD910D" w14:textId="77777777" w:rsidTr="00573E7B">
        <w:tc>
          <w:tcPr>
            <w:tcW w:w="7647" w:type="dxa"/>
            <w:gridSpan w:val="2"/>
            <w:shd w:val="clear" w:color="auto" w:fill="F2F2F2" w:themeFill="background1" w:themeFillShade="F2"/>
          </w:tcPr>
          <w:p w14:paraId="5BD72A71" w14:textId="6355348B" w:rsidR="00A35B05" w:rsidRPr="0062511A" w:rsidRDefault="00A35B05" w:rsidP="00573E7B">
            <w:pPr>
              <w:jc w:val="right"/>
              <w:rPr>
                <w:b/>
              </w:rPr>
            </w:pPr>
            <w:r w:rsidRPr="0062511A">
              <w:rPr>
                <w:b/>
              </w:rPr>
              <w:t xml:space="preserve">PVM </w:t>
            </w:r>
            <w:r w:rsidRPr="00A35B05">
              <w:rPr>
                <w:i/>
                <w:iCs/>
                <w:highlight w:val="lightGray"/>
              </w:rPr>
              <w:t>(įrašyti procentais</w:t>
            </w:r>
            <w:r w:rsidRPr="00A35B05">
              <w:rPr>
                <w:highlight w:val="lightGray"/>
              </w:rPr>
              <w:t>)</w:t>
            </w:r>
            <w:r>
              <w:t xml:space="preserve"> </w:t>
            </w:r>
            <w:r w:rsidRPr="0062511A">
              <w:rPr>
                <w:b/>
              </w:rPr>
              <w:t>Eur:</w:t>
            </w:r>
          </w:p>
        </w:tc>
        <w:tc>
          <w:tcPr>
            <w:tcW w:w="1983" w:type="dxa"/>
          </w:tcPr>
          <w:p w14:paraId="688412AE" w14:textId="77777777" w:rsidR="00A35B05" w:rsidRDefault="00A35B05" w:rsidP="00573E7B">
            <w:pPr>
              <w:jc w:val="center"/>
              <w:rPr>
                <w:i/>
                <w:iCs/>
                <w:highlight w:val="lightGray"/>
              </w:rPr>
            </w:pPr>
            <w:r>
              <w:rPr>
                <w:i/>
                <w:iCs/>
                <w:highlight w:val="lightGray"/>
              </w:rPr>
              <w:t>(įrašyti skaičiais</w:t>
            </w:r>
            <w:r>
              <w:rPr>
                <w:highlight w:val="lightGray"/>
              </w:rPr>
              <w:t>)</w:t>
            </w:r>
          </w:p>
        </w:tc>
      </w:tr>
      <w:tr w:rsidR="00A35B05" w14:paraId="745A6D36" w14:textId="77777777" w:rsidTr="00573E7B">
        <w:tc>
          <w:tcPr>
            <w:tcW w:w="7647" w:type="dxa"/>
            <w:gridSpan w:val="2"/>
            <w:shd w:val="clear" w:color="auto" w:fill="F2F2F2" w:themeFill="background1" w:themeFillShade="F2"/>
          </w:tcPr>
          <w:p w14:paraId="42427285" w14:textId="77777777" w:rsidR="00A35B05" w:rsidRPr="0062511A" w:rsidRDefault="00A35B05" w:rsidP="00573E7B">
            <w:pPr>
              <w:jc w:val="right"/>
              <w:rPr>
                <w:b/>
              </w:rPr>
            </w:pPr>
            <w:r w:rsidRPr="0062511A">
              <w:rPr>
                <w:b/>
              </w:rPr>
              <w:t>Pasiūlymo kaina Eur su PVM:</w:t>
            </w:r>
          </w:p>
        </w:tc>
        <w:tc>
          <w:tcPr>
            <w:tcW w:w="1983" w:type="dxa"/>
          </w:tcPr>
          <w:p w14:paraId="0A302725" w14:textId="77777777" w:rsidR="00A35B05" w:rsidRDefault="00A35B05" w:rsidP="00573E7B">
            <w:pPr>
              <w:jc w:val="center"/>
              <w:rPr>
                <w:i/>
                <w:iCs/>
                <w:highlight w:val="lightGray"/>
              </w:rPr>
            </w:pPr>
            <w:r>
              <w:rPr>
                <w:i/>
                <w:iCs/>
                <w:highlight w:val="lightGray"/>
              </w:rPr>
              <w:t>(įrašyti skaičiais ir žodžiais</w:t>
            </w:r>
            <w:r>
              <w:rPr>
                <w:highlight w:val="lightGray"/>
              </w:rPr>
              <w:t>)</w:t>
            </w:r>
          </w:p>
        </w:tc>
      </w:tr>
    </w:tbl>
    <w:p w14:paraId="18AEA70E" w14:textId="77777777" w:rsidR="007E1964" w:rsidRPr="00C07237" w:rsidRDefault="007E1964" w:rsidP="007E1964">
      <w:pPr>
        <w:widowControl w:val="0"/>
        <w:ind w:firstLine="709"/>
        <w:rPr>
          <w:i/>
        </w:rPr>
      </w:pPr>
      <w:r w:rsidRPr="00C07237">
        <w:rPr>
          <w:i/>
        </w:rPr>
        <w:t>Pastabos:</w:t>
      </w:r>
    </w:p>
    <w:p w14:paraId="7F4B80A0" w14:textId="297E9EEB" w:rsidR="007E1964" w:rsidRDefault="007E1964" w:rsidP="007E1964">
      <w:pPr>
        <w:widowControl w:val="0"/>
        <w:ind w:firstLine="709"/>
        <w:rPr>
          <w:i/>
        </w:rPr>
      </w:pPr>
      <w:r w:rsidRPr="00C07237">
        <w:rPr>
          <w:i/>
        </w:rPr>
        <w:t xml:space="preserve">- </w:t>
      </w:r>
      <w:r>
        <w:rPr>
          <w:i/>
        </w:rPr>
        <w:t>kainos pasiūlyme nurodomi</w:t>
      </w:r>
      <w:r w:rsidRPr="00C07237">
        <w:rPr>
          <w:i/>
        </w:rPr>
        <w:t xml:space="preserve"> paliekant du skaitmenis po kablelio;</w:t>
      </w:r>
    </w:p>
    <w:p w14:paraId="0E927157" w14:textId="77777777" w:rsidR="007E1964" w:rsidRDefault="007E1964" w:rsidP="007E1964">
      <w:pPr>
        <w:widowControl w:val="0"/>
        <w:ind w:firstLine="709"/>
        <w:jc w:val="both"/>
        <w:rPr>
          <w:i/>
        </w:rPr>
      </w:pPr>
      <w:r>
        <w:rPr>
          <w:i/>
        </w:rPr>
        <w:t>- bendra kaina turi atitikti jos sudėtinių dalių sumą;</w:t>
      </w:r>
    </w:p>
    <w:p w14:paraId="2312C9C9" w14:textId="752F0FD0" w:rsidR="007E1964" w:rsidRDefault="007E1964" w:rsidP="007E1964">
      <w:pPr>
        <w:widowControl w:val="0"/>
        <w:ind w:firstLine="709"/>
        <w:jc w:val="both"/>
        <w:rPr>
          <w:i/>
        </w:rPr>
      </w:pPr>
      <w:r>
        <w:rPr>
          <w:i/>
        </w:rPr>
        <w:t xml:space="preserve">- </w:t>
      </w:r>
      <w:r w:rsidRPr="00C07237">
        <w:rPr>
          <w:i/>
        </w:rPr>
        <w:t>tais atvejais, kai pagal galiojančius teisės aktus tie</w:t>
      </w:r>
      <w:r>
        <w:rPr>
          <w:i/>
        </w:rPr>
        <w:t>kėjui nereikia mokėti PVM, jis kainas, įkainius nurodo be PVM i</w:t>
      </w:r>
      <w:r w:rsidRPr="00C07237">
        <w:rPr>
          <w:i/>
        </w:rPr>
        <w:t>r nurodo priežastis, dėl kurių PVM nemoka</w:t>
      </w:r>
      <w:r w:rsidR="00A35B05">
        <w:rPr>
          <w:i/>
        </w:rPr>
        <w:t>.</w:t>
      </w:r>
    </w:p>
    <w:p w14:paraId="31895533" w14:textId="77777777" w:rsidR="007E1964" w:rsidRDefault="007E1964" w:rsidP="007E1964">
      <w:pPr>
        <w:widowControl w:val="0"/>
        <w:ind w:right="-31" w:firstLine="709"/>
        <w:jc w:val="both"/>
      </w:pPr>
    </w:p>
    <w:p w14:paraId="3D6D23E8" w14:textId="77777777" w:rsidR="007E1964" w:rsidRDefault="007E1964" w:rsidP="007E1964">
      <w:pPr>
        <w:tabs>
          <w:tab w:val="left" w:pos="851"/>
        </w:tabs>
        <w:jc w:val="both"/>
        <w:rPr>
          <w:b/>
          <w:bCs/>
        </w:rPr>
      </w:pPr>
    </w:p>
    <w:bookmarkEnd w:id="64"/>
    <w:p w14:paraId="4B919769" w14:textId="78EDE483" w:rsidR="00011BDF" w:rsidRPr="005B242D" w:rsidRDefault="007E1964" w:rsidP="00CF7A48">
      <w:pPr>
        <w:ind w:firstLine="720"/>
        <w:jc w:val="both"/>
        <w:rPr>
          <w:b/>
          <w:bCs/>
        </w:rPr>
      </w:pPr>
      <w:r w:rsidRPr="005B242D">
        <w:rPr>
          <w:b/>
          <w:bCs/>
        </w:rPr>
        <w:t>Mūsų siūlom</w:t>
      </w:r>
      <w:r>
        <w:rPr>
          <w:b/>
          <w:bCs/>
        </w:rPr>
        <w:t>a</w:t>
      </w:r>
      <w:r w:rsidRPr="005B242D">
        <w:rPr>
          <w:b/>
          <w:bCs/>
        </w:rPr>
        <w:t xml:space="preserve"> </w:t>
      </w:r>
      <w:r>
        <w:rPr>
          <w:b/>
          <w:bCs/>
        </w:rPr>
        <w:t xml:space="preserve">ekonominio naudingumo </w:t>
      </w:r>
      <w:r w:rsidRPr="005B242D">
        <w:rPr>
          <w:b/>
          <w:bCs/>
        </w:rPr>
        <w:t>vertinimo kriterij</w:t>
      </w:r>
      <w:r>
        <w:rPr>
          <w:b/>
          <w:bCs/>
        </w:rPr>
        <w:t>aus</w:t>
      </w:r>
      <w:r w:rsidRPr="005B242D">
        <w:rPr>
          <w:b/>
          <w:bCs/>
        </w:rPr>
        <w:t xml:space="preserve"> reikšmė: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5416"/>
        <w:gridCol w:w="3543"/>
      </w:tblGrid>
      <w:tr w:rsidR="00435DBC" w:rsidRPr="00492CAB" w14:paraId="410C6758" w14:textId="77777777" w:rsidTr="00BF467E">
        <w:tc>
          <w:tcPr>
            <w:tcW w:w="675" w:type="dxa"/>
            <w:shd w:val="clear" w:color="auto" w:fill="F2F2F2"/>
            <w:vAlign w:val="center"/>
          </w:tcPr>
          <w:p w14:paraId="76736247" w14:textId="77777777" w:rsidR="00435DBC" w:rsidRPr="00492CAB" w:rsidRDefault="00435DBC" w:rsidP="00BB300A">
            <w:pPr>
              <w:suppressAutoHyphens/>
              <w:jc w:val="center"/>
              <w:rPr>
                <w:b/>
              </w:rPr>
            </w:pPr>
            <w:r w:rsidRPr="00492CAB">
              <w:rPr>
                <w:b/>
              </w:rPr>
              <w:t>Eil. Nr.</w:t>
            </w:r>
          </w:p>
        </w:tc>
        <w:tc>
          <w:tcPr>
            <w:tcW w:w="5416" w:type="dxa"/>
            <w:shd w:val="clear" w:color="auto" w:fill="F2F2F2"/>
            <w:vAlign w:val="center"/>
          </w:tcPr>
          <w:p w14:paraId="438E2DF6" w14:textId="77777777" w:rsidR="00435DBC" w:rsidRPr="00492CAB" w:rsidRDefault="00435DBC" w:rsidP="00BB300A">
            <w:pPr>
              <w:suppressAutoHyphens/>
              <w:jc w:val="center"/>
              <w:rPr>
                <w:b/>
              </w:rPr>
            </w:pPr>
            <w:r w:rsidRPr="00492CAB">
              <w:rPr>
                <w:b/>
              </w:rPr>
              <w:t>Vertinimo kriterijus</w:t>
            </w:r>
          </w:p>
        </w:tc>
        <w:tc>
          <w:tcPr>
            <w:tcW w:w="3543" w:type="dxa"/>
            <w:shd w:val="clear" w:color="auto" w:fill="F2F2F2"/>
            <w:vAlign w:val="center"/>
          </w:tcPr>
          <w:p w14:paraId="229ECC32" w14:textId="5442E45D" w:rsidR="00435DBC" w:rsidRPr="00492CAB" w:rsidRDefault="00435DBC" w:rsidP="00435DBC">
            <w:pPr>
              <w:suppressAutoHyphens/>
              <w:jc w:val="center"/>
              <w:rPr>
                <w:b/>
              </w:rPr>
            </w:pPr>
            <w:r w:rsidRPr="00492CAB">
              <w:rPr>
                <w:b/>
              </w:rPr>
              <w:t>Siūloma kriterijaus reikšmė</w:t>
            </w:r>
          </w:p>
        </w:tc>
      </w:tr>
      <w:tr w:rsidR="00435DBC" w:rsidRPr="00492CAB" w14:paraId="057292A6" w14:textId="77777777" w:rsidTr="00BF467E">
        <w:tc>
          <w:tcPr>
            <w:tcW w:w="675" w:type="dxa"/>
          </w:tcPr>
          <w:p w14:paraId="13E568E6" w14:textId="77777777" w:rsidR="00435DBC" w:rsidRPr="00492CAB" w:rsidRDefault="00435DBC" w:rsidP="00727305">
            <w:pPr>
              <w:suppressAutoHyphens/>
              <w:jc w:val="center"/>
            </w:pPr>
            <w:r w:rsidRPr="00492CAB">
              <w:t>1.</w:t>
            </w:r>
          </w:p>
        </w:tc>
        <w:tc>
          <w:tcPr>
            <w:tcW w:w="5416" w:type="dxa"/>
          </w:tcPr>
          <w:p w14:paraId="62F5EF6F" w14:textId="77777777" w:rsidR="00435DBC" w:rsidRDefault="00435DBC" w:rsidP="00BB300A">
            <w:pPr>
              <w:widowControl w:val="0"/>
              <w:tabs>
                <w:tab w:val="left" w:pos="1134"/>
                <w:tab w:val="left" w:pos="1276"/>
                <w:tab w:val="left" w:pos="1418"/>
              </w:tabs>
              <w:contextualSpacing/>
              <w:jc w:val="both"/>
              <w:rPr>
                <w:bCs/>
              </w:rPr>
            </w:pPr>
            <w:r w:rsidRPr="0098597F">
              <w:rPr>
                <w:bCs/>
              </w:rPr>
              <w:t xml:space="preserve">Papildoma statinio garantinio termino trukmė metais (G) – tiekėjo suteikiamas papildomas terminas, viršijantis minimalų teisės aktais nustatytą garantinį terminą (5 metus). </w:t>
            </w:r>
          </w:p>
          <w:p w14:paraId="0FEF51CA" w14:textId="77777777" w:rsidR="00435DBC" w:rsidRDefault="00435DBC" w:rsidP="00BB300A">
            <w:pPr>
              <w:widowControl w:val="0"/>
              <w:tabs>
                <w:tab w:val="left" w:pos="1134"/>
                <w:tab w:val="left" w:pos="1276"/>
                <w:tab w:val="left" w:pos="1418"/>
              </w:tabs>
              <w:contextualSpacing/>
              <w:jc w:val="both"/>
              <w:rPr>
                <w:bCs/>
              </w:rPr>
            </w:pPr>
          </w:p>
          <w:p w14:paraId="6B216B67" w14:textId="77777777" w:rsidR="00435DBC" w:rsidRPr="00492CAB" w:rsidRDefault="00435DBC" w:rsidP="00BB300A">
            <w:pPr>
              <w:widowControl w:val="0"/>
              <w:tabs>
                <w:tab w:val="left" w:pos="1134"/>
                <w:tab w:val="left" w:pos="1276"/>
                <w:tab w:val="left" w:pos="1418"/>
              </w:tabs>
              <w:contextualSpacing/>
              <w:jc w:val="both"/>
              <w:rPr>
                <w:i/>
                <w:iCs/>
              </w:rPr>
            </w:pPr>
            <w:r w:rsidRPr="0098597F">
              <w:rPr>
                <w:bCs/>
              </w:rPr>
              <w:t xml:space="preserve">Galimi trys papildomos statinio garantinio termino trukmės variantai – 0 metų, 1 metai, 2 metai. Metų skaičius turi būti išreikštas sveiku skaičiumi, pvz., 1 metai, 2 metai. Tiekėjas turi aiškiai nurodyti siūlomą terminą, negalima vartoti sąvokų ,,apie x metus“, ,,nuo x metų“ ar pan., dėl kurių kiltų abejonių dėl tikrųjų tiekėjo ketinimų. Minimali galima siūlyti reikšmė – 0 metų. </w:t>
            </w:r>
          </w:p>
        </w:tc>
        <w:tc>
          <w:tcPr>
            <w:tcW w:w="3543" w:type="dxa"/>
            <w:vAlign w:val="center"/>
          </w:tcPr>
          <w:p w14:paraId="1648E643" w14:textId="1A8BD383" w:rsidR="00435DBC" w:rsidRPr="00492CAB" w:rsidRDefault="00D02861" w:rsidP="00BB300A">
            <w:pPr>
              <w:jc w:val="center"/>
              <w:rPr>
                <w:b/>
              </w:rPr>
            </w:pPr>
            <w:r w:rsidRPr="00BD1135">
              <w:rPr>
                <w:highlight w:val="lightGray"/>
              </w:rPr>
              <w:t>(nurodyti)</w:t>
            </w:r>
            <w:r w:rsidR="00435DBC" w:rsidRPr="00492CAB">
              <w:rPr>
                <w:b/>
              </w:rPr>
              <w:t xml:space="preserve"> metai</w:t>
            </w:r>
          </w:p>
          <w:p w14:paraId="3A951C7C" w14:textId="05B64A8C" w:rsidR="00435DBC" w:rsidRPr="00492CAB" w:rsidRDefault="00435DBC" w:rsidP="00BB300A">
            <w:pPr>
              <w:jc w:val="center"/>
              <w:rPr>
                <w:b/>
              </w:rPr>
            </w:pPr>
            <w:r w:rsidRPr="00492CAB">
              <w:rPr>
                <w:i/>
                <w:iCs/>
              </w:rPr>
              <w:t>(nurodomas metų skaičius sveiku skaičiumi)</w:t>
            </w:r>
          </w:p>
        </w:tc>
      </w:tr>
      <w:tr w:rsidR="00A35B05" w:rsidRPr="00492CAB" w14:paraId="5A204ECB" w14:textId="77777777" w:rsidTr="00BF467E">
        <w:tc>
          <w:tcPr>
            <w:tcW w:w="675" w:type="dxa"/>
          </w:tcPr>
          <w:p w14:paraId="1A4CD118" w14:textId="0444BE53" w:rsidR="00A35B05" w:rsidRPr="00492CAB" w:rsidRDefault="00727305" w:rsidP="00BF467E">
            <w:pPr>
              <w:suppressAutoHyphens/>
              <w:jc w:val="center"/>
            </w:pPr>
            <w:r>
              <w:t>2.</w:t>
            </w:r>
          </w:p>
        </w:tc>
        <w:tc>
          <w:tcPr>
            <w:tcW w:w="5416" w:type="dxa"/>
          </w:tcPr>
          <w:p w14:paraId="0FFE4722" w14:textId="5D90DF21" w:rsidR="00A35B05" w:rsidRPr="003D59D4" w:rsidRDefault="003D59D4" w:rsidP="00BF467E">
            <w:pPr>
              <w:jc w:val="both"/>
            </w:pPr>
            <w:r w:rsidRPr="00441EEE">
              <w:rPr>
                <w:b/>
                <w:bCs/>
              </w:rPr>
              <w:t>Statinio statybos vadovo patirtis (</w:t>
            </w:r>
            <w:proofErr w:type="spellStart"/>
            <w:r w:rsidRPr="00441EEE">
              <w:rPr>
                <w:b/>
                <w:bCs/>
              </w:rPr>
              <w:t>StatV</w:t>
            </w:r>
            <w:proofErr w:type="spellEnd"/>
            <w:r w:rsidRPr="00441EEE">
              <w:rPr>
                <w:b/>
                <w:bCs/>
              </w:rPr>
              <w:t>)</w:t>
            </w:r>
            <w:r w:rsidRPr="00441EEE">
              <w:t xml:space="preserve"> </w:t>
            </w:r>
            <w:r w:rsidRPr="00441EEE">
              <w:rPr>
                <w:b/>
                <w:bCs/>
              </w:rPr>
              <w:t>– </w:t>
            </w:r>
            <w:r w:rsidRPr="00441EEE">
              <w:t xml:space="preserve">siūlomo statinio statybos vadovo, atitinkančio konkurso sąlygų aprašo 18.3 p. 1) pozicijai nustatytus kvalifikacijos </w:t>
            </w:r>
            <w:r w:rsidRPr="00441EEE">
              <w:lastRenderedPageBreak/>
              <w:t>reikalavimus, per paskutinius 5 metus iki pasiūlymų pateikimo termino pabaigos įvykdytų objektų</w:t>
            </w:r>
            <w:r w:rsidRPr="00465B25">
              <w:rPr>
                <w:b/>
                <w:bCs/>
              </w:rPr>
              <w:t xml:space="preserve"> </w:t>
            </w:r>
            <w:r w:rsidRPr="00441EEE">
              <w:t>(t. y. objektas, kuriame tiekėjo siūlomas asmuo ėjo statinio statybos vadovo pareigas</w:t>
            </w:r>
            <w:r>
              <w:t>,</w:t>
            </w:r>
            <w:r w:rsidRPr="00441EEE">
              <w:t xml:space="preserve"> </w:t>
            </w:r>
            <w:r w:rsidR="00D02861">
              <w:t>turi būti</w:t>
            </w:r>
            <w:r w:rsidRPr="00441EEE">
              <w:t xml:space="preserve"> užbaigtas)</w:t>
            </w:r>
            <w:r w:rsidRPr="003D59D4">
              <w:rPr>
                <w:b/>
                <w:bCs/>
              </w:rPr>
              <w:t xml:space="preserve"> </w:t>
            </w:r>
            <w:r w:rsidRPr="00441EEE">
              <w:t>vertę, kuriuos</w:t>
            </w:r>
            <w:r>
              <w:t>e</w:t>
            </w:r>
            <w:r w:rsidRPr="00441EEE">
              <w:t xml:space="preserve"> specialistas ėjo ypatingojo </w:t>
            </w:r>
            <w:r w:rsidRPr="0059602E">
              <w:t>statinio statybos vadovo pareigas</w:t>
            </w:r>
            <w:r w:rsidRPr="00441EEE">
              <w:t xml:space="preserve"> ir kurių kiekvieno apimtyje buvo atlikti statybos darbai (bet kuri iš šių statybos rūšių, kaip apibrėžta Lietuvos Respublikos statybos įstatyme: </w:t>
            </w:r>
            <w:r w:rsidR="00950D41" w:rsidRPr="00441EEE">
              <w:rPr>
                <w:b/>
                <w:bCs/>
              </w:rPr>
              <w:t>naujo statinio statyba ir (ar) statinio rekonstravimas</w:t>
            </w:r>
            <w:r w:rsidR="00950D41" w:rsidRPr="00441EEE">
              <w:t xml:space="preserve">) </w:t>
            </w:r>
            <w:r w:rsidR="00950D41" w:rsidRPr="00441EEE">
              <w:rPr>
                <w:b/>
                <w:bCs/>
              </w:rPr>
              <w:t>statinių kategorijoje: ypatingi statiniai</w:t>
            </w:r>
            <w:r w:rsidR="00950D41" w:rsidRPr="007C11BB">
              <w:rPr>
                <w:b/>
                <w:bCs/>
              </w:rPr>
              <w:t xml:space="preserve">; </w:t>
            </w:r>
            <w:r w:rsidR="00950D41" w:rsidRPr="00950D41">
              <w:rPr>
                <w:rFonts w:eastAsiaTheme="minorHAnsi"/>
                <w:b/>
                <w:bCs/>
              </w:rPr>
              <w:t xml:space="preserve">pastatai pagal paskirtį: gyvenamieji pastatai, pastatų paskirtis </w:t>
            </w:r>
            <w:r w:rsidR="00950D41" w:rsidRPr="00950D41">
              <w:rPr>
                <w:b/>
                <w:bCs/>
              </w:rPr>
              <w:t>–</w:t>
            </w:r>
            <w:r w:rsidR="00950D41" w:rsidRPr="00950D41">
              <w:rPr>
                <w:rFonts w:eastAsiaTheme="minorHAnsi"/>
                <w:b/>
                <w:bCs/>
              </w:rPr>
              <w:t xml:space="preserve"> įvairių socialinių grupių</w:t>
            </w:r>
            <w:r w:rsidR="00D02861">
              <w:rPr>
                <w:b/>
                <w:bCs/>
              </w:rPr>
              <w:t xml:space="preserve"> ir (ar)</w:t>
            </w:r>
            <w:r w:rsidR="00950D41" w:rsidRPr="00950D41">
              <w:rPr>
                <w:b/>
                <w:bCs/>
              </w:rPr>
              <w:t xml:space="preserve"> </w:t>
            </w:r>
            <w:r w:rsidR="00950D41" w:rsidRPr="00950D41">
              <w:rPr>
                <w:rFonts w:eastAsiaTheme="minorHAnsi"/>
                <w:b/>
                <w:bCs/>
              </w:rPr>
              <w:t>pastatai pagal paskirtį:</w:t>
            </w:r>
            <w:r w:rsidR="00950D41" w:rsidRPr="00950D41">
              <w:rPr>
                <w:b/>
                <w:bCs/>
              </w:rPr>
              <w:t xml:space="preserve"> negyvenamieji pastatai: viešbučių paskirties pastatai ir (ar) administracinės paskirties pastatai</w:t>
            </w:r>
            <w:r w:rsidR="00950D41" w:rsidRPr="00441EEE">
              <w:rPr>
                <w:b/>
                <w:bCs/>
              </w:rPr>
              <w:t xml:space="preserve"> ir (ar) kultūros paskirties pastatai ir (ar) mokslo paskirties pastatai ir (ar) gydymo paskirties pastatai ir (ar) sporto paskirties pastatai</w:t>
            </w:r>
            <w:r w:rsidRPr="00441EEE">
              <w:rPr>
                <w:b/>
                <w:bCs/>
              </w:rPr>
              <w:t>.</w:t>
            </w:r>
            <w:r>
              <w:rPr>
                <w:b/>
                <w:bCs/>
              </w:rPr>
              <w:t xml:space="preserve"> </w:t>
            </w:r>
          </w:p>
        </w:tc>
        <w:tc>
          <w:tcPr>
            <w:tcW w:w="3543" w:type="dxa"/>
            <w:vAlign w:val="center"/>
          </w:tcPr>
          <w:p w14:paraId="2E8FC341" w14:textId="77777777" w:rsidR="003D59D4" w:rsidRPr="00807491" w:rsidRDefault="003D59D4" w:rsidP="003D59D4">
            <w:pPr>
              <w:widowControl w:val="0"/>
              <w:tabs>
                <w:tab w:val="left" w:pos="1080"/>
              </w:tabs>
              <w:contextualSpacing/>
              <w:jc w:val="both"/>
            </w:pPr>
            <w:r w:rsidRPr="00BD1135">
              <w:rPr>
                <w:b/>
                <w:bCs/>
              </w:rPr>
              <w:lastRenderedPageBreak/>
              <w:t>Vardas, pavardė:</w:t>
            </w:r>
            <w:r w:rsidRPr="00807491">
              <w:t xml:space="preserve"> </w:t>
            </w:r>
            <w:r w:rsidRPr="00BD1135">
              <w:rPr>
                <w:highlight w:val="lightGray"/>
              </w:rPr>
              <w:t>(nurodyti)</w:t>
            </w:r>
          </w:p>
          <w:p w14:paraId="5C424DB5" w14:textId="77777777" w:rsidR="003D59D4" w:rsidRDefault="003D59D4" w:rsidP="003D59D4">
            <w:pPr>
              <w:widowControl w:val="0"/>
              <w:tabs>
                <w:tab w:val="left" w:pos="1080"/>
              </w:tabs>
              <w:contextualSpacing/>
              <w:jc w:val="both"/>
              <w:rPr>
                <w:i/>
                <w:sz w:val="20"/>
                <w:szCs w:val="20"/>
              </w:rPr>
            </w:pPr>
            <w:r w:rsidRPr="00BD1135">
              <w:rPr>
                <w:b/>
                <w:bCs/>
              </w:rPr>
              <w:t>Kokiu pagrindu pasitelkiamas:</w:t>
            </w:r>
            <w:r w:rsidRPr="00807491">
              <w:t xml:space="preserve"> </w:t>
            </w:r>
            <w:r w:rsidRPr="00BD1135">
              <w:rPr>
                <w:highlight w:val="lightGray"/>
              </w:rPr>
              <w:t>(nurodyti)</w:t>
            </w:r>
            <w:r w:rsidRPr="00807491">
              <w:t xml:space="preserve"> </w:t>
            </w:r>
            <w:r w:rsidRPr="00BD1135">
              <w:rPr>
                <w:i/>
                <w:sz w:val="20"/>
                <w:szCs w:val="20"/>
              </w:rPr>
              <w:t xml:space="preserve">(yra įdarbintas tiekėjo, kito </w:t>
            </w:r>
            <w:r w:rsidRPr="00BD1135">
              <w:rPr>
                <w:i/>
                <w:sz w:val="20"/>
                <w:szCs w:val="20"/>
              </w:rPr>
              <w:lastRenderedPageBreak/>
              <w:t>ūkio subjekto, kurio pajėgumais remiamasi, planuojamas įdarbinti laimėjus konkursą, ar yra pasitelkiamas kaip kitas ūkio subjektas, kurio pajėgumais remiamasi)</w:t>
            </w:r>
          </w:p>
          <w:p w14:paraId="76AC0253" w14:textId="77777777" w:rsidR="003D59D4" w:rsidRDefault="003D59D4" w:rsidP="003D59D4">
            <w:pPr>
              <w:widowControl w:val="0"/>
              <w:tabs>
                <w:tab w:val="left" w:pos="1080"/>
              </w:tabs>
              <w:contextualSpacing/>
              <w:jc w:val="both"/>
              <w:rPr>
                <w:i/>
              </w:rPr>
            </w:pPr>
          </w:p>
          <w:p w14:paraId="3FE227BC" w14:textId="77777777" w:rsidR="003D59D4" w:rsidRPr="00BD1135" w:rsidRDefault="003D59D4" w:rsidP="003D59D4">
            <w:pPr>
              <w:widowControl w:val="0"/>
              <w:tabs>
                <w:tab w:val="left" w:pos="1080"/>
              </w:tabs>
              <w:contextualSpacing/>
              <w:jc w:val="both"/>
              <w:rPr>
                <w:b/>
                <w:bCs/>
                <w:color w:val="000000" w:themeColor="text1"/>
              </w:rPr>
            </w:pPr>
            <w:r w:rsidRPr="00BD1135">
              <w:rPr>
                <w:b/>
                <w:bCs/>
                <w:color w:val="000000" w:themeColor="text1"/>
              </w:rPr>
              <w:t>Įvykdytų objektų sąrašas su informacija apie objektą (-</w:t>
            </w:r>
            <w:proofErr w:type="spellStart"/>
            <w:r w:rsidRPr="00BD1135">
              <w:rPr>
                <w:b/>
                <w:bCs/>
                <w:color w:val="000000" w:themeColor="text1"/>
              </w:rPr>
              <w:t>us</w:t>
            </w:r>
            <w:proofErr w:type="spellEnd"/>
            <w:r w:rsidRPr="00BD1135">
              <w:rPr>
                <w:b/>
                <w:bCs/>
                <w:color w:val="000000" w:themeColor="text1"/>
              </w:rPr>
              <w:t>):</w:t>
            </w:r>
          </w:p>
          <w:p w14:paraId="621B1B41" w14:textId="58C505CF" w:rsidR="003D59D4" w:rsidRDefault="003D59D4" w:rsidP="003D59D4">
            <w:pPr>
              <w:widowControl w:val="0"/>
              <w:tabs>
                <w:tab w:val="left" w:pos="1080"/>
              </w:tabs>
              <w:contextualSpacing/>
              <w:jc w:val="both"/>
              <w:rPr>
                <w:color w:val="000000" w:themeColor="text1"/>
              </w:rPr>
            </w:pPr>
            <w:r>
              <w:rPr>
                <w:color w:val="000000" w:themeColor="text1"/>
              </w:rPr>
              <w:t>1.</w:t>
            </w:r>
            <w:r w:rsidRPr="00BD1135">
              <w:t xml:space="preserve">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44F18326" w14:textId="63CFCF62" w:rsidR="003D59D4" w:rsidRDefault="003D59D4" w:rsidP="003D59D4">
            <w:pPr>
              <w:widowControl w:val="0"/>
              <w:tabs>
                <w:tab w:val="left" w:pos="1080"/>
              </w:tabs>
              <w:contextualSpacing/>
              <w:jc w:val="both"/>
              <w:rPr>
                <w:color w:val="000000" w:themeColor="text1"/>
              </w:rPr>
            </w:pPr>
            <w:r>
              <w:rPr>
                <w:color w:val="000000" w:themeColor="text1"/>
              </w:rPr>
              <w:t>2.</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00413049" w14:textId="3653D086" w:rsidR="003D59D4" w:rsidRDefault="003D59D4" w:rsidP="003D59D4">
            <w:pPr>
              <w:widowControl w:val="0"/>
              <w:tabs>
                <w:tab w:val="left" w:pos="1080"/>
              </w:tabs>
              <w:contextualSpacing/>
              <w:jc w:val="both"/>
            </w:pPr>
            <w:r>
              <w:rPr>
                <w:color w:val="000000" w:themeColor="text1"/>
              </w:rPr>
              <w:t>3.</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FE60E13" w14:textId="620F2826" w:rsidR="003D59D4" w:rsidRDefault="003D59D4" w:rsidP="003D59D4">
            <w:pPr>
              <w:widowControl w:val="0"/>
              <w:tabs>
                <w:tab w:val="left" w:pos="1080"/>
              </w:tabs>
              <w:contextualSpacing/>
              <w:jc w:val="both"/>
              <w:rPr>
                <w:color w:val="000000" w:themeColor="text1"/>
              </w:rPr>
            </w:pPr>
            <w:r>
              <w:rPr>
                <w:color w:val="000000" w:themeColor="text1"/>
              </w:rPr>
              <w:t xml:space="preserve">4.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17B6D988" w14:textId="4FCA0517" w:rsidR="003D59D4" w:rsidRDefault="003D59D4" w:rsidP="003D59D4">
            <w:pPr>
              <w:widowControl w:val="0"/>
              <w:tabs>
                <w:tab w:val="left" w:pos="1080"/>
              </w:tabs>
              <w:contextualSpacing/>
              <w:jc w:val="both"/>
              <w:rPr>
                <w:i/>
              </w:rPr>
            </w:pPr>
            <w:r>
              <w:rPr>
                <w:color w:val="000000" w:themeColor="text1"/>
              </w:rPr>
              <w:t>5.</w:t>
            </w:r>
            <w:r w:rsidRPr="00874C51">
              <w:rPr>
                <w:color w:val="000000" w:themeColor="text1"/>
              </w:rPr>
              <w:t xml:space="preserve"> </w:t>
            </w:r>
            <w:r w:rsidRPr="00BD1135">
              <w:rPr>
                <w:highlight w:val="lightGray"/>
              </w:rPr>
              <w:t>(nurodyti)</w:t>
            </w:r>
            <w:r w:rsidRPr="00874C51">
              <w:rPr>
                <w:color w:val="000000" w:themeColor="text1"/>
              </w:rPr>
              <w:t xml:space="preserve"> </w:t>
            </w:r>
            <w:r w:rsidRPr="00BD1135">
              <w:rPr>
                <w:i/>
                <w:iCs/>
                <w:color w:val="000000" w:themeColor="text1"/>
                <w:sz w:val="20"/>
                <w:szCs w:val="20"/>
              </w:rPr>
              <w:t>(objekto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4D92B447" w14:textId="77777777" w:rsidR="003D59D4" w:rsidRDefault="003D59D4" w:rsidP="003D59D4">
            <w:pPr>
              <w:rPr>
                <w:b/>
                <w:bCs/>
              </w:rPr>
            </w:pPr>
          </w:p>
          <w:p w14:paraId="1AA4D8CD" w14:textId="72A45AAA" w:rsidR="003D59D4" w:rsidRPr="003D59D4" w:rsidRDefault="003D59D4" w:rsidP="003D59D4">
            <w:r w:rsidRPr="003D59D4">
              <w:t>Pridedama:</w:t>
            </w:r>
          </w:p>
          <w:p w14:paraId="411E0059" w14:textId="77777777" w:rsidR="003D59D4" w:rsidRPr="0059602E" w:rsidRDefault="003D59D4" w:rsidP="003D59D4">
            <w:pPr>
              <w:jc w:val="both"/>
            </w:pPr>
            <w:r w:rsidRPr="0059602E">
              <w:t xml:space="preserve">a)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w:t>
            </w:r>
            <w:r w:rsidRPr="0059602E">
              <w:lastRenderedPageBreak/>
              <w:t>siūlomam specialistui išduoto dokumento numeris);</w:t>
            </w:r>
          </w:p>
          <w:p w14:paraId="370021F0" w14:textId="77777777" w:rsidR="003D59D4" w:rsidRPr="003D59D4" w:rsidRDefault="003D59D4" w:rsidP="003D59D4">
            <w:pPr>
              <w:jc w:val="both"/>
              <w:rPr>
                <w:i/>
                <w:iCs/>
                <w:sz w:val="20"/>
                <w:szCs w:val="20"/>
              </w:rPr>
            </w:pPr>
            <w:r w:rsidRPr="003D59D4">
              <w:rPr>
                <w:i/>
                <w:iCs/>
                <w:sz w:val="20"/>
                <w:szCs w:val="20"/>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1D1C4432" w14:textId="3C5C5435" w:rsidR="003D59D4" w:rsidRPr="0059602E" w:rsidRDefault="001C3702" w:rsidP="003D59D4">
            <w:pPr>
              <w:jc w:val="both"/>
            </w:pPr>
            <w:r>
              <w:t>b</w:t>
            </w:r>
            <w:r w:rsidR="003D59D4" w:rsidRPr="0059602E">
              <w:t>) statinio statybos vadovo paskyrimo į atitinkamas pareigas įsakymai ar kiti lygiaverčiai dokumentai, įrodantys, kad siūlomas specialistas tikrai ėjo nurodytas pareigas pagal įvykdytų objektų sąraše nurodytus objektus;</w:t>
            </w:r>
          </w:p>
          <w:p w14:paraId="607105EF" w14:textId="41144AF8" w:rsidR="003D59D4" w:rsidRPr="0059602E" w:rsidRDefault="001C3702" w:rsidP="003D59D4">
            <w:pPr>
              <w:jc w:val="both"/>
            </w:pPr>
            <w:r>
              <w:t>c</w:t>
            </w:r>
            <w:r w:rsidR="003D59D4" w:rsidRPr="0059602E">
              <w:t>) įvykdytų objektų sąraše nurodytų objektų statybų užbaigimą įrodantys dokumentai;</w:t>
            </w:r>
          </w:p>
          <w:p w14:paraId="28FBACC8" w14:textId="4F6560EE" w:rsidR="00A35B05" w:rsidRPr="00492CAB" w:rsidRDefault="001C3702" w:rsidP="003D59D4">
            <w:pPr>
              <w:jc w:val="both"/>
              <w:rPr>
                <w:b/>
              </w:rPr>
            </w:pPr>
            <w:r>
              <w:t>d</w:t>
            </w:r>
            <w:r w:rsidR="003D59D4" w:rsidRPr="0059602E">
              <w:t xml:space="preserve">) </w:t>
            </w:r>
            <w:r w:rsidR="00D02861" w:rsidRPr="0059602E">
              <w:t>objektų vertę (kainas) pagrindžiantys dokumentai (atliktų darbų priėmimo–perdavimo aktai su įvardijama objekto verte ir (ar) patvirtintas užsakovo</w:t>
            </w:r>
            <w:r w:rsidR="00D02861">
              <w:t>/</w:t>
            </w:r>
            <w:r w:rsidR="00D02861" w:rsidRPr="0059602E">
              <w:t xml:space="preserve">statytojo įkainotas darbų kiekių žiniaraštis (sąmata), ir (ar) užsakovo pažyma su įvardinta objekto verte, ir (ar) įvykdyto objekto rangos sutartis </w:t>
            </w:r>
            <w:r w:rsidR="00D02861">
              <w:t>bei</w:t>
            </w:r>
            <w:r w:rsidR="00D02861" w:rsidRPr="0059602E">
              <w:t xml:space="preserve"> </w:t>
            </w:r>
            <w:r w:rsidR="00D02861">
              <w:t xml:space="preserve">sudaryti </w:t>
            </w:r>
            <w:r w:rsidR="00D02861" w:rsidRPr="0059602E">
              <w:t>papildomi susitarimai</w:t>
            </w:r>
            <w:r w:rsidR="00D02861">
              <w:t xml:space="preserve"> (jei buvo)</w:t>
            </w:r>
            <w:r w:rsidR="00D02861" w:rsidRPr="0059602E">
              <w:t>, kuriuose užfiksuota galutinė objekto vertė</w:t>
            </w:r>
            <w:r w:rsidR="00D02861">
              <w:t>,</w:t>
            </w:r>
            <w:r w:rsidR="00D02861" w:rsidRPr="0059602E">
              <w:t xml:space="preserve"> ar </w:t>
            </w:r>
            <w:r w:rsidR="00D02861">
              <w:t>kiti lygiaverčiai dokumentai, kuriuose vertė yra patvirtinama užsakovo</w:t>
            </w:r>
            <w:r w:rsidR="00D02861" w:rsidRPr="0059602E">
              <w:t>)</w:t>
            </w:r>
            <w:r w:rsidR="003D59D4" w:rsidRPr="0059602E">
              <w:t>.</w:t>
            </w:r>
          </w:p>
        </w:tc>
      </w:tr>
    </w:tbl>
    <w:p w14:paraId="1770965E" w14:textId="77777777" w:rsidR="007E1964" w:rsidRPr="00B603CF" w:rsidRDefault="007E1964" w:rsidP="007E1964">
      <w:pPr>
        <w:tabs>
          <w:tab w:val="left" w:pos="1134"/>
        </w:tabs>
        <w:ind w:firstLine="709"/>
        <w:jc w:val="both"/>
        <w:rPr>
          <w:i/>
          <w:iCs/>
        </w:rPr>
      </w:pPr>
      <w:r w:rsidRPr="00B603CF">
        <w:rPr>
          <w:i/>
          <w:iCs/>
        </w:rPr>
        <w:lastRenderedPageBreak/>
        <w:t>Pastaba: j</w:t>
      </w:r>
      <w:r w:rsidRPr="00B603CF">
        <w:rPr>
          <w:i/>
        </w:rPr>
        <w:t>ei tiekėjas neužpildys reikalaujamo kriterijaus duomenų, tiekėjo pasiūlymas nebus atmetamas, tačiau tiekėjui bus skiriama 0 balų</w:t>
      </w:r>
      <w:r w:rsidRPr="00B603CF">
        <w:rPr>
          <w:i/>
          <w:iCs/>
        </w:rPr>
        <w:t>.</w:t>
      </w:r>
    </w:p>
    <w:p w14:paraId="55454021" w14:textId="77777777" w:rsidR="007E1964" w:rsidRDefault="007E1964" w:rsidP="007E1964">
      <w:pPr>
        <w:pStyle w:val="Sraopastraipa"/>
        <w:tabs>
          <w:tab w:val="left" w:pos="1134"/>
        </w:tabs>
        <w:ind w:left="0" w:firstLine="709"/>
        <w:jc w:val="both"/>
        <w:rPr>
          <w:i/>
          <w:iCs/>
          <w:sz w:val="24"/>
          <w:szCs w:val="24"/>
        </w:rPr>
      </w:pPr>
    </w:p>
    <w:p w14:paraId="5CBA23BA" w14:textId="13BAC80B" w:rsidR="007E1964" w:rsidRPr="00C07237" w:rsidRDefault="007E1964" w:rsidP="007E1964">
      <w:pPr>
        <w:widowControl w:val="0"/>
        <w:ind w:left="-27" w:firstLine="736"/>
        <w:jc w:val="both"/>
      </w:pPr>
      <w:r w:rsidRPr="00C07237">
        <w:t>Teikdami šį pasiūlymą mes patvirtiname, kad siūlom</w:t>
      </w:r>
      <w:r>
        <w:t xml:space="preserve">i darbai </w:t>
      </w:r>
      <w:r w:rsidR="001C3702">
        <w:t xml:space="preserve">ir paslaugos </w:t>
      </w:r>
      <w:r w:rsidRPr="00C07237">
        <w:t>visiškai atitinka pirkimo dokumentuose nurody</w:t>
      </w:r>
      <w:r>
        <w:t xml:space="preserve">tus reikalavimus, į mūsų siūlomą kainą </w:t>
      </w:r>
      <w:r w:rsidRPr="00C07237">
        <w:t>įskaičiuotos visos išlaidos ir visi mokesčiai ir mes prisiimame riziką už visas išlaidas, kurias, teikdami pasiūlymą ir laikydamiesi pirkimo dokumentuose nustatytų reikalavimų, privalėjome įskaičiuoti į pasiūlymo</w:t>
      </w:r>
      <w:r>
        <w:t xml:space="preserve"> kainą</w:t>
      </w:r>
      <w:r w:rsidRPr="00C07237">
        <w:t>.</w:t>
      </w:r>
    </w:p>
    <w:p w14:paraId="6BF98C6E" w14:textId="77777777" w:rsidR="007E1964" w:rsidRPr="00BD7D40" w:rsidRDefault="007E1964" w:rsidP="007E1964">
      <w:pPr>
        <w:widowControl w:val="0"/>
        <w:ind w:left="-27" w:firstLine="736"/>
        <w:jc w:val="both"/>
        <w:rPr>
          <w:i/>
        </w:rPr>
      </w:pPr>
    </w:p>
    <w:p w14:paraId="5F8D4D72" w14:textId="5AFB62A9" w:rsidR="007E1964" w:rsidRDefault="007E1964" w:rsidP="007E1964">
      <w:pPr>
        <w:widowControl w:val="0"/>
        <w:ind w:left="-27" w:firstLine="736"/>
        <w:jc w:val="both"/>
        <w:rPr>
          <w:b/>
        </w:rPr>
      </w:pPr>
      <w:r w:rsidRPr="00F934AF">
        <w:rPr>
          <w:b/>
        </w:rPr>
        <w:t xml:space="preserve">Sutartyje </w:t>
      </w:r>
      <w:r w:rsidRPr="007D030C">
        <w:rPr>
          <w:b/>
        </w:rPr>
        <w:t>nustatomas kainos apskaičiavimo būdas</w:t>
      </w:r>
      <w:r>
        <w:rPr>
          <w:b/>
        </w:rPr>
        <w:t xml:space="preserve"> – </w:t>
      </w:r>
      <w:r w:rsidRPr="007D030C">
        <w:rPr>
          <w:b/>
        </w:rPr>
        <w:t>fiksuot</w:t>
      </w:r>
      <w:r>
        <w:rPr>
          <w:b/>
        </w:rPr>
        <w:t>a kaina</w:t>
      </w:r>
      <w:r w:rsidRPr="007D030C">
        <w:rPr>
          <w:b/>
        </w:rPr>
        <w:t>.</w:t>
      </w:r>
    </w:p>
    <w:p w14:paraId="4AE1076C" w14:textId="77777777" w:rsidR="007E1964" w:rsidRDefault="007E1964" w:rsidP="007E1964">
      <w:pPr>
        <w:widowControl w:val="0"/>
        <w:ind w:left="-27" w:firstLine="736"/>
        <w:jc w:val="both"/>
        <w:rPr>
          <w:b/>
        </w:rPr>
      </w:pPr>
    </w:p>
    <w:tbl>
      <w:tblPr>
        <w:tblW w:w="9639" w:type="dxa"/>
        <w:tblLayout w:type="fixed"/>
        <w:tblLook w:val="01E0" w:firstRow="1" w:lastRow="1" w:firstColumn="1" w:lastColumn="1" w:noHBand="0" w:noVBand="0"/>
      </w:tblPr>
      <w:tblGrid>
        <w:gridCol w:w="9639"/>
      </w:tblGrid>
      <w:tr w:rsidR="007E1964" w:rsidRPr="004A529D" w14:paraId="5365A04B" w14:textId="77777777" w:rsidTr="00BB300A">
        <w:trPr>
          <w:trHeight w:val="324"/>
        </w:trPr>
        <w:tc>
          <w:tcPr>
            <w:tcW w:w="9639" w:type="dxa"/>
          </w:tcPr>
          <w:p w14:paraId="35E6A17D" w14:textId="77777777" w:rsidR="007E1964" w:rsidRPr="004A529D" w:rsidRDefault="007E1964" w:rsidP="00BB300A">
            <w:pPr>
              <w:widowControl w:val="0"/>
              <w:ind w:firstLine="605"/>
              <w:jc w:val="both"/>
            </w:pPr>
            <w:r w:rsidRPr="004A529D">
              <w:t xml:space="preserve">Ši teikiamame pasiūlyme nurodyta informacija yra konfidenciali </w:t>
            </w:r>
            <w:r w:rsidRPr="004A529D">
              <w:rPr>
                <w:i/>
              </w:rPr>
              <w:t xml:space="preserve">(detaliau apie konfidencialią informaciją žiūrėti </w:t>
            </w:r>
            <w:r w:rsidRPr="00053CF8">
              <w:rPr>
                <w:i/>
              </w:rPr>
              <w:t>sąlygų 3</w:t>
            </w:r>
            <w:r>
              <w:rPr>
                <w:i/>
              </w:rPr>
              <w:t>2</w:t>
            </w:r>
            <w:r w:rsidRPr="00053CF8">
              <w:rPr>
                <w:i/>
              </w:rPr>
              <w:t xml:space="preserve"> punkte</w:t>
            </w:r>
            <w:r w:rsidRPr="00053CF8">
              <w:t>):</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853"/>
              <w:gridCol w:w="4110"/>
            </w:tblGrid>
            <w:tr w:rsidR="007E1964" w:rsidRPr="004A529D" w14:paraId="5D7D6E42" w14:textId="77777777" w:rsidTr="00BB300A">
              <w:trPr>
                <w:trHeight w:val="591"/>
              </w:trPr>
              <w:tc>
                <w:tcPr>
                  <w:tcW w:w="560" w:type="dxa"/>
                  <w:tcBorders>
                    <w:top w:val="single" w:sz="4" w:space="0" w:color="auto"/>
                    <w:left w:val="single" w:sz="4" w:space="0" w:color="auto"/>
                    <w:bottom w:val="single" w:sz="4" w:space="0" w:color="auto"/>
                    <w:right w:val="single" w:sz="4" w:space="0" w:color="auto"/>
                  </w:tcBorders>
                </w:tcPr>
                <w:p w14:paraId="6BCDF76C" w14:textId="77777777" w:rsidR="007E1964" w:rsidRPr="004A529D" w:rsidRDefault="007E1964" w:rsidP="00BB300A">
                  <w:pPr>
                    <w:widowControl w:val="0"/>
                  </w:pPr>
                  <w:r w:rsidRPr="004A529D">
                    <w:t>Eil. Nr.</w:t>
                  </w:r>
                </w:p>
              </w:tc>
              <w:tc>
                <w:tcPr>
                  <w:tcW w:w="4853" w:type="dxa"/>
                  <w:tcBorders>
                    <w:top w:val="single" w:sz="4" w:space="0" w:color="auto"/>
                    <w:left w:val="single" w:sz="4" w:space="0" w:color="auto"/>
                    <w:bottom w:val="single" w:sz="4" w:space="0" w:color="auto"/>
                    <w:right w:val="single" w:sz="4" w:space="0" w:color="auto"/>
                  </w:tcBorders>
                  <w:vAlign w:val="center"/>
                </w:tcPr>
                <w:p w14:paraId="5799E138" w14:textId="77777777" w:rsidR="007E1964" w:rsidRPr="004A529D" w:rsidRDefault="007E1964" w:rsidP="00BB300A">
                  <w:pPr>
                    <w:widowControl w:val="0"/>
                    <w:jc w:val="center"/>
                  </w:pPr>
                  <w:r w:rsidRPr="004A529D">
                    <w:t>Pateikto dokumento (ar jo dalies) pavadinimas (rekomenduojama pavadinime vartoti žodį „Konfidencialu“)</w:t>
                  </w:r>
                </w:p>
              </w:tc>
              <w:tc>
                <w:tcPr>
                  <w:tcW w:w="4110" w:type="dxa"/>
                  <w:tcBorders>
                    <w:top w:val="single" w:sz="4" w:space="0" w:color="auto"/>
                    <w:left w:val="single" w:sz="4" w:space="0" w:color="auto"/>
                    <w:bottom w:val="single" w:sz="4" w:space="0" w:color="auto"/>
                    <w:right w:val="single" w:sz="4" w:space="0" w:color="auto"/>
                  </w:tcBorders>
                  <w:vAlign w:val="center"/>
                </w:tcPr>
                <w:p w14:paraId="45620C44" w14:textId="77777777" w:rsidR="007E1964" w:rsidRPr="004A529D" w:rsidRDefault="007E1964" w:rsidP="00BB300A">
                  <w:pPr>
                    <w:widowControl w:val="0"/>
                    <w:jc w:val="center"/>
                  </w:pPr>
                  <w:r w:rsidRPr="004A529D">
                    <w:t>Nurodytos konfidencialios informacijos pagrindimas (paaiškinimas, kuo remiantis nurodytas dokumentas ar jo dalis yra konfidencialūs)</w:t>
                  </w:r>
                </w:p>
              </w:tc>
            </w:tr>
            <w:tr w:rsidR="007E1964" w:rsidRPr="004A529D" w14:paraId="318D9A30" w14:textId="77777777" w:rsidTr="00BB300A">
              <w:trPr>
                <w:trHeight w:val="158"/>
              </w:trPr>
              <w:tc>
                <w:tcPr>
                  <w:tcW w:w="560" w:type="dxa"/>
                  <w:tcBorders>
                    <w:top w:val="single" w:sz="4" w:space="0" w:color="auto"/>
                    <w:left w:val="single" w:sz="4" w:space="0" w:color="auto"/>
                    <w:bottom w:val="single" w:sz="4" w:space="0" w:color="auto"/>
                    <w:right w:val="single" w:sz="4" w:space="0" w:color="auto"/>
                  </w:tcBorders>
                </w:tcPr>
                <w:p w14:paraId="2FFBC6D9" w14:textId="77777777" w:rsidR="007E1964" w:rsidRPr="004A529D" w:rsidRDefault="007E1964" w:rsidP="00BB300A">
                  <w:pPr>
                    <w:widowControl w:val="0"/>
                  </w:pPr>
                </w:p>
              </w:tc>
              <w:tc>
                <w:tcPr>
                  <w:tcW w:w="4853" w:type="dxa"/>
                  <w:tcBorders>
                    <w:top w:val="single" w:sz="4" w:space="0" w:color="auto"/>
                    <w:left w:val="single" w:sz="4" w:space="0" w:color="auto"/>
                    <w:bottom w:val="single" w:sz="4" w:space="0" w:color="auto"/>
                    <w:right w:val="single" w:sz="4" w:space="0" w:color="auto"/>
                  </w:tcBorders>
                </w:tcPr>
                <w:p w14:paraId="690849BF" w14:textId="77777777" w:rsidR="007E1964" w:rsidRPr="004A529D" w:rsidRDefault="007E1964" w:rsidP="00BB300A">
                  <w:pPr>
                    <w:widowControl w:val="0"/>
                  </w:pPr>
                </w:p>
              </w:tc>
              <w:tc>
                <w:tcPr>
                  <w:tcW w:w="4110" w:type="dxa"/>
                  <w:tcBorders>
                    <w:top w:val="single" w:sz="4" w:space="0" w:color="auto"/>
                    <w:left w:val="single" w:sz="4" w:space="0" w:color="auto"/>
                    <w:bottom w:val="single" w:sz="4" w:space="0" w:color="auto"/>
                    <w:right w:val="single" w:sz="4" w:space="0" w:color="auto"/>
                  </w:tcBorders>
                </w:tcPr>
                <w:p w14:paraId="7E021932" w14:textId="77777777" w:rsidR="007E1964" w:rsidRPr="004A529D" w:rsidRDefault="007E1964" w:rsidP="00BB300A">
                  <w:pPr>
                    <w:widowControl w:val="0"/>
                  </w:pPr>
                </w:p>
              </w:tc>
            </w:tr>
            <w:tr w:rsidR="007E1964" w:rsidRPr="004A529D" w14:paraId="57B99F6C" w14:textId="77777777" w:rsidTr="00BB300A">
              <w:trPr>
                <w:trHeight w:val="237"/>
              </w:trPr>
              <w:tc>
                <w:tcPr>
                  <w:tcW w:w="560" w:type="dxa"/>
                  <w:tcBorders>
                    <w:top w:val="single" w:sz="4" w:space="0" w:color="auto"/>
                    <w:left w:val="single" w:sz="4" w:space="0" w:color="auto"/>
                    <w:bottom w:val="single" w:sz="4" w:space="0" w:color="auto"/>
                    <w:right w:val="single" w:sz="4" w:space="0" w:color="auto"/>
                  </w:tcBorders>
                </w:tcPr>
                <w:p w14:paraId="2060E334" w14:textId="77777777" w:rsidR="007E1964" w:rsidRPr="004A529D" w:rsidRDefault="007E1964" w:rsidP="00BB300A">
                  <w:pPr>
                    <w:widowControl w:val="0"/>
                  </w:pPr>
                </w:p>
              </w:tc>
              <w:tc>
                <w:tcPr>
                  <w:tcW w:w="4853" w:type="dxa"/>
                  <w:tcBorders>
                    <w:top w:val="single" w:sz="4" w:space="0" w:color="auto"/>
                    <w:left w:val="single" w:sz="4" w:space="0" w:color="auto"/>
                    <w:bottom w:val="single" w:sz="4" w:space="0" w:color="auto"/>
                    <w:right w:val="single" w:sz="4" w:space="0" w:color="auto"/>
                  </w:tcBorders>
                </w:tcPr>
                <w:p w14:paraId="3FF90B78" w14:textId="77777777" w:rsidR="007E1964" w:rsidRPr="004A529D" w:rsidRDefault="007E1964" w:rsidP="00BB300A">
                  <w:pPr>
                    <w:widowControl w:val="0"/>
                  </w:pPr>
                </w:p>
              </w:tc>
              <w:tc>
                <w:tcPr>
                  <w:tcW w:w="4110" w:type="dxa"/>
                  <w:tcBorders>
                    <w:top w:val="single" w:sz="4" w:space="0" w:color="auto"/>
                    <w:left w:val="single" w:sz="4" w:space="0" w:color="auto"/>
                    <w:bottom w:val="single" w:sz="4" w:space="0" w:color="auto"/>
                    <w:right w:val="single" w:sz="4" w:space="0" w:color="auto"/>
                  </w:tcBorders>
                </w:tcPr>
                <w:p w14:paraId="5039E2AB" w14:textId="77777777" w:rsidR="007E1964" w:rsidRPr="004A529D" w:rsidRDefault="007E1964" w:rsidP="00BB300A">
                  <w:pPr>
                    <w:widowControl w:val="0"/>
                  </w:pPr>
                </w:p>
              </w:tc>
            </w:tr>
          </w:tbl>
          <w:p w14:paraId="0725E242" w14:textId="77777777" w:rsidR="007E1964" w:rsidRPr="004A529D" w:rsidRDefault="007E1964" w:rsidP="00BB300A">
            <w:pPr>
              <w:widowControl w:val="0"/>
            </w:pPr>
          </w:p>
        </w:tc>
      </w:tr>
    </w:tbl>
    <w:p w14:paraId="7CC33E6D" w14:textId="77777777" w:rsidR="007E1964" w:rsidRPr="004A529D" w:rsidRDefault="007E1964" w:rsidP="007E1964">
      <w:pPr>
        <w:widowControl w:val="0"/>
        <w:ind w:firstLine="709"/>
        <w:jc w:val="both"/>
      </w:pPr>
      <w:r w:rsidRPr="004A529D">
        <w:rPr>
          <w:i/>
        </w:rPr>
        <w:lastRenderedPageBreak/>
        <w:t>Pastabos:</w:t>
      </w:r>
    </w:p>
    <w:p w14:paraId="693ECBFD" w14:textId="77777777" w:rsidR="007E1964" w:rsidRPr="004A529D" w:rsidRDefault="007E1964" w:rsidP="007E1964">
      <w:pPr>
        <w:ind w:firstLine="709"/>
        <w:jc w:val="both"/>
        <w:rPr>
          <w:i/>
          <w:iCs/>
        </w:rPr>
      </w:pPr>
      <w:r w:rsidRPr="004A529D">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9" w:history="1">
        <w:r w:rsidRPr="004A529D">
          <w:rPr>
            <w:rStyle w:val="Hipersaitas"/>
            <w:rFonts w:eastAsia="Calibri"/>
            <w:i/>
            <w:iCs/>
          </w:rPr>
          <w:t>http://www.vpt.lrv.lt/</w:t>
        </w:r>
      </w:hyperlink>
      <w:r w:rsidRPr="004A529D">
        <w:rPr>
          <w:i/>
          <w:iCs/>
        </w:rPr>
        <w:t>);</w:t>
      </w:r>
    </w:p>
    <w:p w14:paraId="2924946F" w14:textId="77777777" w:rsidR="007E1964" w:rsidRPr="004A529D" w:rsidRDefault="007E1964" w:rsidP="007E1964">
      <w:pPr>
        <w:ind w:firstLine="709"/>
        <w:jc w:val="both"/>
        <w:rPr>
          <w:i/>
          <w:iCs/>
        </w:rPr>
      </w:pPr>
      <w:r w:rsidRPr="004A529D">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B5F32E6" w14:textId="77777777" w:rsidR="007E1964" w:rsidRPr="004A529D" w:rsidRDefault="007E1964" w:rsidP="007E1964">
      <w:pPr>
        <w:widowControl w:val="0"/>
        <w:ind w:firstLine="709"/>
        <w:jc w:val="both"/>
        <w:rPr>
          <w:i/>
          <w:iCs/>
        </w:rPr>
      </w:pPr>
      <w:r w:rsidRPr="004A529D">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0E3093D3" w14:textId="77777777" w:rsidR="007E1964" w:rsidRPr="004A529D" w:rsidRDefault="007E1964" w:rsidP="007E1964">
      <w:pPr>
        <w:widowControl w:val="0"/>
      </w:pPr>
    </w:p>
    <w:p w14:paraId="78A3B946" w14:textId="6B49DF16" w:rsidR="007E1964" w:rsidRPr="00031EB2" w:rsidRDefault="007E1964" w:rsidP="007E1964">
      <w:pPr>
        <w:widowControl w:val="0"/>
        <w:ind w:firstLine="709"/>
        <w:jc w:val="both"/>
      </w:pPr>
      <w:r w:rsidRPr="004A529D">
        <w:t>Kartu su pasiūlymu pateikiami šie dokumentai (</w:t>
      </w:r>
      <w:r w:rsidRPr="004A529D">
        <w:rPr>
          <w:i/>
        </w:rPr>
        <w:t xml:space="preserve">kartu su pasiūlymu pateikiami dokumentai nurodyti konkurso sąlygų </w:t>
      </w:r>
      <w:r w:rsidRPr="00053CF8">
        <w:rPr>
          <w:i/>
        </w:rPr>
        <w:t>aprašo 3</w:t>
      </w:r>
      <w:r w:rsidR="00CF7A48">
        <w:rPr>
          <w:i/>
        </w:rPr>
        <w:t>6</w:t>
      </w:r>
      <w:r w:rsidRPr="00053CF8">
        <w:rPr>
          <w:i/>
        </w:rPr>
        <w:t xml:space="preserve"> p</w:t>
      </w:r>
      <w:r w:rsidRPr="00053CF8">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6976"/>
        <w:gridCol w:w="1984"/>
      </w:tblGrid>
      <w:tr w:rsidR="007E1964" w:rsidRPr="00031EB2" w14:paraId="575C6860" w14:textId="77777777" w:rsidTr="00BB300A">
        <w:trPr>
          <w:trHeight w:val="602"/>
        </w:trPr>
        <w:tc>
          <w:tcPr>
            <w:tcW w:w="679" w:type="dxa"/>
            <w:shd w:val="clear" w:color="auto" w:fill="F2F2F2" w:themeFill="background1" w:themeFillShade="F2"/>
            <w:vAlign w:val="center"/>
          </w:tcPr>
          <w:p w14:paraId="3C07B867" w14:textId="77777777" w:rsidR="007E1964" w:rsidRPr="00031EB2" w:rsidRDefault="007E1964" w:rsidP="00BB300A">
            <w:pPr>
              <w:widowControl w:val="0"/>
              <w:jc w:val="center"/>
            </w:pPr>
            <w:r w:rsidRPr="00031EB2">
              <w:t>Eil. Nr.</w:t>
            </w:r>
          </w:p>
        </w:tc>
        <w:tc>
          <w:tcPr>
            <w:tcW w:w="6976" w:type="dxa"/>
            <w:shd w:val="clear" w:color="auto" w:fill="F2F2F2" w:themeFill="background1" w:themeFillShade="F2"/>
            <w:vAlign w:val="center"/>
          </w:tcPr>
          <w:p w14:paraId="0F3A1892" w14:textId="77777777" w:rsidR="007E1964" w:rsidRPr="00031EB2" w:rsidRDefault="007E1964" w:rsidP="00BB300A">
            <w:pPr>
              <w:widowControl w:val="0"/>
              <w:jc w:val="center"/>
            </w:pPr>
            <w:r w:rsidRPr="00031EB2">
              <w:t>Pateiktų dokumentų pavadinimas</w:t>
            </w:r>
          </w:p>
        </w:tc>
        <w:tc>
          <w:tcPr>
            <w:tcW w:w="1984" w:type="dxa"/>
            <w:shd w:val="clear" w:color="auto" w:fill="F2F2F2" w:themeFill="background1" w:themeFillShade="F2"/>
            <w:vAlign w:val="center"/>
          </w:tcPr>
          <w:p w14:paraId="42CD41A6" w14:textId="77777777" w:rsidR="007E1964" w:rsidRPr="00031EB2" w:rsidRDefault="007E1964" w:rsidP="00BB300A">
            <w:pPr>
              <w:widowControl w:val="0"/>
              <w:jc w:val="center"/>
            </w:pPr>
            <w:r w:rsidRPr="00031EB2">
              <w:t>Dokumento puslapių skaičius</w:t>
            </w:r>
          </w:p>
        </w:tc>
      </w:tr>
      <w:tr w:rsidR="007E1964" w:rsidRPr="00031EB2" w14:paraId="7D68D5C5" w14:textId="77777777" w:rsidTr="00BB300A">
        <w:trPr>
          <w:trHeight w:val="208"/>
        </w:trPr>
        <w:tc>
          <w:tcPr>
            <w:tcW w:w="679" w:type="dxa"/>
          </w:tcPr>
          <w:p w14:paraId="0F1D1A5F" w14:textId="77777777" w:rsidR="007E1964" w:rsidRPr="00031EB2" w:rsidRDefault="007E1964" w:rsidP="00BB300A">
            <w:pPr>
              <w:widowControl w:val="0"/>
            </w:pPr>
          </w:p>
        </w:tc>
        <w:tc>
          <w:tcPr>
            <w:tcW w:w="6976" w:type="dxa"/>
          </w:tcPr>
          <w:p w14:paraId="6A896CC6" w14:textId="77777777" w:rsidR="007E1964" w:rsidRPr="00031EB2" w:rsidRDefault="007E1964" w:rsidP="00BB300A">
            <w:pPr>
              <w:widowControl w:val="0"/>
            </w:pPr>
          </w:p>
        </w:tc>
        <w:tc>
          <w:tcPr>
            <w:tcW w:w="1984" w:type="dxa"/>
          </w:tcPr>
          <w:p w14:paraId="351EE5F6" w14:textId="77777777" w:rsidR="007E1964" w:rsidRPr="00031EB2" w:rsidRDefault="007E1964" w:rsidP="00BB300A">
            <w:pPr>
              <w:widowControl w:val="0"/>
            </w:pPr>
          </w:p>
        </w:tc>
      </w:tr>
      <w:tr w:rsidR="007E1964" w:rsidRPr="00031EB2" w14:paraId="72F84031" w14:textId="77777777" w:rsidTr="00BB300A">
        <w:trPr>
          <w:trHeight w:val="208"/>
        </w:trPr>
        <w:tc>
          <w:tcPr>
            <w:tcW w:w="679" w:type="dxa"/>
          </w:tcPr>
          <w:p w14:paraId="39DDEABE" w14:textId="77777777" w:rsidR="007E1964" w:rsidRPr="00031EB2" w:rsidRDefault="007E1964" w:rsidP="00BB300A">
            <w:pPr>
              <w:widowControl w:val="0"/>
            </w:pPr>
          </w:p>
        </w:tc>
        <w:tc>
          <w:tcPr>
            <w:tcW w:w="6976" w:type="dxa"/>
          </w:tcPr>
          <w:p w14:paraId="11833E63" w14:textId="77777777" w:rsidR="007E1964" w:rsidRPr="00031EB2" w:rsidRDefault="007E1964" w:rsidP="00BB300A">
            <w:pPr>
              <w:widowControl w:val="0"/>
            </w:pPr>
          </w:p>
        </w:tc>
        <w:tc>
          <w:tcPr>
            <w:tcW w:w="1984" w:type="dxa"/>
          </w:tcPr>
          <w:p w14:paraId="72FD1AC1" w14:textId="77777777" w:rsidR="007E1964" w:rsidRPr="00031EB2" w:rsidRDefault="007E1964" w:rsidP="00BB300A">
            <w:pPr>
              <w:widowControl w:val="0"/>
            </w:pPr>
          </w:p>
        </w:tc>
      </w:tr>
    </w:tbl>
    <w:p w14:paraId="4C1C03C3" w14:textId="77777777" w:rsidR="003D59D4" w:rsidRDefault="003D59D4" w:rsidP="007E1964">
      <w:pPr>
        <w:widowControl w:val="0"/>
        <w:ind w:firstLine="709"/>
        <w:jc w:val="both"/>
        <w:rPr>
          <w:b/>
        </w:rPr>
      </w:pPr>
    </w:p>
    <w:p w14:paraId="38C38F2A" w14:textId="7904E6ED" w:rsidR="007E1964" w:rsidRPr="007F1FE7" w:rsidRDefault="007E1964" w:rsidP="007E1964">
      <w:pPr>
        <w:widowControl w:val="0"/>
        <w:ind w:firstLine="709"/>
        <w:jc w:val="both"/>
        <w:rPr>
          <w:b/>
        </w:rPr>
      </w:pPr>
      <w:r w:rsidRPr="007F1FE7">
        <w:rPr>
          <w:b/>
        </w:rPr>
        <w:t xml:space="preserve">Pasiūlymas galioja iki Perkančiosios organizacijos </w:t>
      </w:r>
      <w:r w:rsidRPr="007F1FE7">
        <w:rPr>
          <w:b/>
          <w:bCs/>
        </w:rPr>
        <w:t>pirkimo dokumentuose nurodyto termino</w:t>
      </w:r>
      <w:r w:rsidRPr="007F1FE7">
        <w:rPr>
          <w:bCs/>
        </w:rPr>
        <w:t>.</w:t>
      </w:r>
    </w:p>
    <w:p w14:paraId="4157FF5F" w14:textId="77777777" w:rsidR="007E1964" w:rsidRPr="007F1FE7" w:rsidRDefault="007E1964" w:rsidP="007E1964">
      <w:pPr>
        <w:widowControl w:val="0"/>
        <w:ind w:firstLine="709"/>
        <w:jc w:val="both"/>
      </w:pPr>
    </w:p>
    <w:p w14:paraId="67ECB36E" w14:textId="77777777" w:rsidR="007E1964" w:rsidRDefault="007E1964" w:rsidP="007E1964">
      <w:pPr>
        <w:widowControl w:val="0"/>
        <w:ind w:firstLine="709"/>
        <w:jc w:val="both"/>
      </w:pPr>
      <w:r w:rsidRPr="007F1FE7">
        <w:t>Pasirašydamas</w:t>
      </w:r>
      <w:r w:rsidRPr="00031EB2">
        <w:t xml:space="preserve"> CVP IS priemonėmis pateiktą pasiūlymą, patvirtinu, kad dokumentų skaitmeninės kopijos ir elektroninėmis priemonėmis pateikti duomenys yra tikri</w:t>
      </w:r>
      <w:r w:rsidRPr="00C07237">
        <w:t>.</w:t>
      </w:r>
    </w:p>
    <w:p w14:paraId="7EAC6D95" w14:textId="77777777" w:rsidR="007E1964" w:rsidRPr="00FD3A9E" w:rsidRDefault="007E1964" w:rsidP="007E1964">
      <w:pPr>
        <w:widowControl w:val="0"/>
        <w:ind w:firstLine="709"/>
        <w:jc w:val="both"/>
        <w:rPr>
          <w:b/>
        </w:rPr>
      </w:pPr>
    </w:p>
    <w:tbl>
      <w:tblPr>
        <w:tblW w:w="9450" w:type="dxa"/>
        <w:tblInd w:w="284" w:type="dxa"/>
        <w:tblLayout w:type="fixed"/>
        <w:tblLook w:val="00A0" w:firstRow="1" w:lastRow="0" w:firstColumn="1" w:lastColumn="0" w:noHBand="0" w:noVBand="0"/>
      </w:tblPr>
      <w:tblGrid>
        <w:gridCol w:w="3544"/>
        <w:gridCol w:w="567"/>
        <w:gridCol w:w="1701"/>
        <w:gridCol w:w="425"/>
        <w:gridCol w:w="2977"/>
        <w:gridCol w:w="236"/>
      </w:tblGrid>
      <w:tr w:rsidR="007E1964" w:rsidRPr="009D4A39" w14:paraId="67C1FC93" w14:textId="77777777" w:rsidTr="00BB300A">
        <w:trPr>
          <w:trHeight w:val="68"/>
        </w:trPr>
        <w:tc>
          <w:tcPr>
            <w:tcW w:w="3544" w:type="dxa"/>
            <w:tcBorders>
              <w:top w:val="single" w:sz="4" w:space="0" w:color="auto"/>
              <w:left w:val="nil"/>
              <w:bottom w:val="nil"/>
              <w:right w:val="nil"/>
            </w:tcBorders>
            <w:vAlign w:val="center"/>
          </w:tcPr>
          <w:p w14:paraId="37F4D92D" w14:textId="77777777" w:rsidR="007E1964" w:rsidRPr="009D4A39" w:rsidRDefault="007E1964" w:rsidP="00BB300A">
            <w:pPr>
              <w:widowControl w:val="0"/>
              <w:jc w:val="center"/>
              <w:rPr>
                <w:sz w:val="20"/>
                <w:szCs w:val="20"/>
              </w:rPr>
            </w:pPr>
            <w:r w:rsidRPr="009D4A39">
              <w:rPr>
                <w:sz w:val="20"/>
                <w:szCs w:val="20"/>
              </w:rPr>
              <w:t>(Tiekėjo arba jo įgali</w:t>
            </w:r>
            <w:r>
              <w:rPr>
                <w:sz w:val="20"/>
                <w:szCs w:val="20"/>
              </w:rPr>
              <w:t>oto asmens pareigų pavadinimas)</w:t>
            </w:r>
          </w:p>
        </w:tc>
        <w:tc>
          <w:tcPr>
            <w:tcW w:w="567" w:type="dxa"/>
            <w:vAlign w:val="center"/>
          </w:tcPr>
          <w:p w14:paraId="473C6A7D" w14:textId="77777777" w:rsidR="007E1964" w:rsidRPr="009D4A39" w:rsidRDefault="007E1964" w:rsidP="00BB300A">
            <w:pPr>
              <w:widowControl w:val="0"/>
              <w:jc w:val="center"/>
              <w:rPr>
                <w:sz w:val="20"/>
                <w:szCs w:val="20"/>
              </w:rPr>
            </w:pPr>
          </w:p>
        </w:tc>
        <w:tc>
          <w:tcPr>
            <w:tcW w:w="1701" w:type="dxa"/>
            <w:tcBorders>
              <w:top w:val="single" w:sz="4" w:space="0" w:color="auto"/>
              <w:left w:val="nil"/>
              <w:bottom w:val="nil"/>
              <w:right w:val="nil"/>
            </w:tcBorders>
            <w:vAlign w:val="center"/>
          </w:tcPr>
          <w:p w14:paraId="73CE20C3" w14:textId="77777777" w:rsidR="007E1964" w:rsidRPr="009D4A39" w:rsidRDefault="007E1964" w:rsidP="00BB300A">
            <w:pPr>
              <w:widowControl w:val="0"/>
              <w:jc w:val="center"/>
              <w:rPr>
                <w:sz w:val="20"/>
                <w:szCs w:val="20"/>
              </w:rPr>
            </w:pPr>
            <w:r w:rsidRPr="009D4A39">
              <w:rPr>
                <w:sz w:val="20"/>
                <w:szCs w:val="20"/>
              </w:rPr>
              <w:t>(Parašas)</w:t>
            </w:r>
          </w:p>
        </w:tc>
        <w:tc>
          <w:tcPr>
            <w:tcW w:w="425" w:type="dxa"/>
            <w:vAlign w:val="center"/>
          </w:tcPr>
          <w:p w14:paraId="45CBD37F" w14:textId="77777777" w:rsidR="007E1964" w:rsidRDefault="007E1964" w:rsidP="00BB300A">
            <w:pPr>
              <w:widowControl w:val="0"/>
              <w:jc w:val="center"/>
              <w:rPr>
                <w:sz w:val="20"/>
                <w:szCs w:val="20"/>
              </w:rPr>
            </w:pPr>
          </w:p>
          <w:p w14:paraId="377D9650" w14:textId="77777777" w:rsidR="007E1964" w:rsidRPr="009D4A39" w:rsidRDefault="007E1964" w:rsidP="00BB300A">
            <w:pPr>
              <w:widowControl w:val="0"/>
              <w:jc w:val="center"/>
              <w:rPr>
                <w:sz w:val="20"/>
                <w:szCs w:val="20"/>
              </w:rPr>
            </w:pPr>
          </w:p>
        </w:tc>
        <w:tc>
          <w:tcPr>
            <w:tcW w:w="2977" w:type="dxa"/>
            <w:tcBorders>
              <w:top w:val="single" w:sz="4" w:space="0" w:color="auto"/>
              <w:left w:val="nil"/>
              <w:bottom w:val="nil"/>
              <w:right w:val="nil"/>
            </w:tcBorders>
            <w:vAlign w:val="center"/>
          </w:tcPr>
          <w:p w14:paraId="67FC5978" w14:textId="77777777" w:rsidR="007E1964" w:rsidRPr="009D4A39" w:rsidRDefault="007E1964" w:rsidP="00BB300A">
            <w:pPr>
              <w:widowControl w:val="0"/>
              <w:jc w:val="center"/>
              <w:rPr>
                <w:sz w:val="20"/>
                <w:szCs w:val="20"/>
              </w:rPr>
            </w:pPr>
            <w:r w:rsidRPr="009D4A39">
              <w:rPr>
                <w:sz w:val="20"/>
                <w:szCs w:val="20"/>
              </w:rPr>
              <w:t>(Vardas ir pavardė)</w:t>
            </w:r>
          </w:p>
        </w:tc>
        <w:tc>
          <w:tcPr>
            <w:tcW w:w="236" w:type="dxa"/>
            <w:vAlign w:val="center"/>
          </w:tcPr>
          <w:p w14:paraId="57014BB3" w14:textId="77777777" w:rsidR="007E1964" w:rsidRPr="009D4A39" w:rsidRDefault="007E1964" w:rsidP="00BB300A">
            <w:pPr>
              <w:widowControl w:val="0"/>
              <w:jc w:val="center"/>
              <w:rPr>
                <w:sz w:val="20"/>
                <w:szCs w:val="20"/>
              </w:rPr>
            </w:pPr>
          </w:p>
        </w:tc>
      </w:tr>
    </w:tbl>
    <w:p w14:paraId="1803787C" w14:textId="77777777" w:rsidR="007E1964" w:rsidRDefault="007E1964" w:rsidP="007E1964">
      <w:pPr>
        <w:rPr>
          <w:b/>
          <w:lang w:val="en-US"/>
        </w:rPr>
      </w:pPr>
    </w:p>
    <w:p w14:paraId="5831E1CC" w14:textId="77777777" w:rsidR="007E1964" w:rsidRDefault="007E1964" w:rsidP="007E1964">
      <w:pPr>
        <w:tabs>
          <w:tab w:val="left" w:pos="2041"/>
        </w:tabs>
      </w:pPr>
      <w:r>
        <w:rPr>
          <w:b/>
          <w:lang w:val="en-US"/>
        </w:rPr>
        <w:tab/>
      </w:r>
    </w:p>
    <w:p w14:paraId="268D30F9" w14:textId="1449AA79" w:rsidR="007E1964" w:rsidRDefault="007E1964" w:rsidP="003051FA">
      <w:pPr>
        <w:tabs>
          <w:tab w:val="left" w:pos="3740"/>
        </w:tabs>
        <w:jc w:val="center"/>
        <w:rPr>
          <w:rFonts w:eastAsia="Calibri"/>
          <w:lang w:eastAsia="lt-LT"/>
        </w:rPr>
      </w:pPr>
    </w:p>
    <w:p w14:paraId="691D97F5" w14:textId="77777777" w:rsidR="007E1964" w:rsidRDefault="007E1964">
      <w:pPr>
        <w:spacing w:after="200" w:line="276" w:lineRule="auto"/>
        <w:rPr>
          <w:rFonts w:eastAsia="Calibri"/>
          <w:lang w:eastAsia="lt-LT"/>
        </w:rPr>
      </w:pPr>
      <w:r>
        <w:rPr>
          <w:rFonts w:eastAsia="Calibri"/>
          <w:lang w:eastAsia="lt-LT"/>
        </w:rPr>
        <w:br w:type="page"/>
      </w:r>
    </w:p>
    <w:tbl>
      <w:tblPr>
        <w:tblW w:w="2693" w:type="dxa"/>
        <w:tblInd w:w="6946" w:type="dxa"/>
        <w:tblLook w:val="01E0" w:firstRow="1" w:lastRow="1" w:firstColumn="1" w:lastColumn="1" w:noHBand="0" w:noVBand="0"/>
      </w:tblPr>
      <w:tblGrid>
        <w:gridCol w:w="2693"/>
      </w:tblGrid>
      <w:tr w:rsidR="007E1964" w14:paraId="4C1854E0" w14:textId="77777777" w:rsidTr="00BB300A">
        <w:trPr>
          <w:trHeight w:val="267"/>
        </w:trPr>
        <w:tc>
          <w:tcPr>
            <w:tcW w:w="2693" w:type="dxa"/>
          </w:tcPr>
          <w:p w14:paraId="0180FA8B" w14:textId="77777777" w:rsidR="007E1964" w:rsidRPr="002B30D8" w:rsidRDefault="007E1964" w:rsidP="00BB300A">
            <w:pPr>
              <w:widowControl w:val="0"/>
            </w:pPr>
            <w:r w:rsidRPr="002B30D8">
              <w:lastRenderedPageBreak/>
              <w:br w:type="page"/>
            </w:r>
            <w:r w:rsidRPr="002B30D8">
              <w:br w:type="page"/>
            </w:r>
            <w:r w:rsidRPr="002B30D8">
              <w:br w:type="page"/>
              <w:t>Konkurso sąlygų aprašo</w:t>
            </w:r>
          </w:p>
        </w:tc>
      </w:tr>
      <w:tr w:rsidR="007E1964" w14:paraId="4272F147" w14:textId="77777777" w:rsidTr="00BB300A">
        <w:trPr>
          <w:trHeight w:val="258"/>
        </w:trPr>
        <w:tc>
          <w:tcPr>
            <w:tcW w:w="2693" w:type="dxa"/>
          </w:tcPr>
          <w:p w14:paraId="5C7CFFEC" w14:textId="0C25DE2D" w:rsidR="007E1964" w:rsidRPr="002B30D8" w:rsidRDefault="00FE6853" w:rsidP="00BB300A">
            <w:pPr>
              <w:widowControl w:val="0"/>
            </w:pPr>
            <w:r>
              <w:t>3</w:t>
            </w:r>
            <w:r w:rsidR="007E1964" w:rsidRPr="002B30D8">
              <w:t xml:space="preserve"> priedas</w:t>
            </w:r>
          </w:p>
        </w:tc>
      </w:tr>
    </w:tbl>
    <w:p w14:paraId="06D0D35F" w14:textId="77777777" w:rsidR="007E1964" w:rsidRDefault="007E1964" w:rsidP="003051FA">
      <w:pPr>
        <w:tabs>
          <w:tab w:val="left" w:pos="3740"/>
        </w:tabs>
        <w:jc w:val="center"/>
        <w:rPr>
          <w:rFonts w:eastAsia="Calibri"/>
          <w:lang w:eastAsia="lt-LT"/>
        </w:rPr>
      </w:pPr>
    </w:p>
    <w:p w14:paraId="743A9D97" w14:textId="709A58FD" w:rsidR="001C3702" w:rsidRDefault="001C3702" w:rsidP="001C3702">
      <w:pPr>
        <w:jc w:val="center"/>
        <w:rPr>
          <w:b/>
          <w:bCs/>
          <w:caps/>
          <w:color w:val="000000"/>
          <w:lang w:eastAsia="lt-LT"/>
        </w:rPr>
      </w:pPr>
      <w:r>
        <w:rPr>
          <w:b/>
          <w:bCs/>
          <w:caps/>
          <w:color w:val="000000"/>
          <w:lang w:eastAsia="lt-LT"/>
        </w:rPr>
        <w:t xml:space="preserve">Techninė specifikacija </w:t>
      </w:r>
    </w:p>
    <w:p w14:paraId="6C54CAA8" w14:textId="77777777" w:rsidR="001C3702" w:rsidRDefault="001C3702" w:rsidP="001C3702">
      <w:pPr>
        <w:jc w:val="center"/>
        <w:rPr>
          <w:b/>
          <w:bCs/>
          <w:caps/>
          <w:color w:val="000000"/>
          <w:lang w:eastAsia="lt-LT"/>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31"/>
        <w:gridCol w:w="2015"/>
        <w:gridCol w:w="6950"/>
      </w:tblGrid>
      <w:tr w:rsidR="001C3702" w:rsidRPr="00AB77D5" w14:paraId="6B78D755" w14:textId="77777777" w:rsidTr="00573E7B">
        <w:trPr>
          <w:trHeight w:val="94"/>
        </w:trPr>
        <w:tc>
          <w:tcPr>
            <w:tcW w:w="9634" w:type="dxa"/>
            <w:gridSpan w:val="4"/>
          </w:tcPr>
          <w:p w14:paraId="07BCA7AA" w14:textId="77777777" w:rsidR="001C3702" w:rsidRPr="00AB77D5" w:rsidRDefault="001C3702" w:rsidP="001C3702">
            <w:pPr>
              <w:numPr>
                <w:ilvl w:val="0"/>
                <w:numId w:val="23"/>
              </w:numPr>
              <w:rPr>
                <w:b/>
                <w:bCs/>
                <w:color w:val="000000"/>
                <w:lang w:eastAsia="lt-LT"/>
              </w:rPr>
            </w:pPr>
            <w:r w:rsidRPr="00AB77D5">
              <w:rPr>
                <w:b/>
                <w:bCs/>
                <w:color w:val="000000"/>
                <w:lang w:eastAsia="lt-LT"/>
              </w:rPr>
              <w:t>Bendri duomenys:</w:t>
            </w:r>
          </w:p>
        </w:tc>
      </w:tr>
      <w:tr w:rsidR="001C3702" w:rsidRPr="00AB77D5" w14:paraId="3BA4D924" w14:textId="77777777" w:rsidTr="00FD1195">
        <w:trPr>
          <w:trHeight w:val="384"/>
        </w:trPr>
        <w:tc>
          <w:tcPr>
            <w:tcW w:w="638" w:type="dxa"/>
          </w:tcPr>
          <w:p w14:paraId="15E9C906" w14:textId="77777777" w:rsidR="001C3702" w:rsidRPr="00AB77D5" w:rsidRDefault="001C3702" w:rsidP="00573E7B">
            <w:pPr>
              <w:rPr>
                <w:color w:val="000000"/>
              </w:rPr>
            </w:pPr>
            <w:r w:rsidRPr="00AB77D5">
              <w:rPr>
                <w:color w:val="000000"/>
              </w:rPr>
              <w:t>1.1.</w:t>
            </w:r>
          </w:p>
        </w:tc>
        <w:tc>
          <w:tcPr>
            <w:tcW w:w="2046" w:type="dxa"/>
            <w:gridSpan w:val="2"/>
          </w:tcPr>
          <w:p w14:paraId="44D1A972" w14:textId="77777777" w:rsidR="001C3702" w:rsidRPr="00AB77D5" w:rsidRDefault="001C3702" w:rsidP="00573E7B">
            <w:pPr>
              <w:rPr>
                <w:color w:val="000000"/>
                <w:lang w:eastAsia="lt-LT"/>
              </w:rPr>
            </w:pPr>
            <w:r w:rsidRPr="00AB77D5">
              <w:rPr>
                <w:color w:val="000000"/>
                <w:lang w:eastAsia="lt-LT"/>
              </w:rPr>
              <w:t xml:space="preserve"> Statytojo (Užsakovo) pavadinimas, adresas, kontaktinis asmuo</w:t>
            </w:r>
          </w:p>
        </w:tc>
        <w:tc>
          <w:tcPr>
            <w:tcW w:w="6950" w:type="dxa"/>
          </w:tcPr>
          <w:p w14:paraId="3A5E5215" w14:textId="77777777" w:rsidR="001C3702" w:rsidRPr="00AB77D5" w:rsidRDefault="001C3702" w:rsidP="00573E7B">
            <w:pPr>
              <w:ind w:firstLine="6"/>
              <w:jc w:val="both"/>
            </w:pPr>
            <w:r w:rsidRPr="00AB77D5">
              <w:t xml:space="preserve">Klaipėdos miesto savivaldybė, </w:t>
            </w:r>
            <w:proofErr w:type="spellStart"/>
            <w:r w:rsidRPr="00AB77D5">
              <w:t>a.k</w:t>
            </w:r>
            <w:proofErr w:type="spellEnd"/>
            <w:r w:rsidRPr="00AB77D5">
              <w:t xml:space="preserve">. 111100775, </w:t>
            </w:r>
          </w:p>
          <w:p w14:paraId="4F7FB709" w14:textId="6A0B04A5" w:rsidR="001C3702" w:rsidRPr="00AB77D5" w:rsidRDefault="001C3702" w:rsidP="00573E7B">
            <w:pPr>
              <w:ind w:firstLine="6"/>
              <w:jc w:val="both"/>
            </w:pPr>
            <w:r w:rsidRPr="00AB77D5">
              <w:t>Liepų g. 11, LT</w:t>
            </w:r>
            <w:r>
              <w:t xml:space="preserve">-92138, </w:t>
            </w:r>
            <w:r w:rsidRPr="00AB77D5">
              <w:t>Klaipėda.</w:t>
            </w:r>
          </w:p>
          <w:p w14:paraId="719DB214" w14:textId="77777777" w:rsidR="001C3702" w:rsidRPr="006F17A6" w:rsidRDefault="001C3702" w:rsidP="00573E7B">
            <w:pPr>
              <w:spacing w:line="252" w:lineRule="auto"/>
              <w:rPr>
                <w:rFonts w:eastAsia="Calibri"/>
                <w:noProof/>
                <w:lang w:eastAsia="lt-LT"/>
              </w:rPr>
            </w:pPr>
            <w:r w:rsidRPr="00AB77D5">
              <w:t xml:space="preserve">Kontaktinis asmuo </w:t>
            </w:r>
            <w:r w:rsidRPr="006F17A6">
              <w:t>–</w:t>
            </w:r>
            <w:r>
              <w:rPr>
                <w:rFonts w:eastAsia="Calibri"/>
                <w:noProof/>
                <w:lang w:eastAsia="lt-LT"/>
              </w:rPr>
              <w:t xml:space="preserve"> </w:t>
            </w:r>
            <w:r w:rsidRPr="006F17A6">
              <w:rPr>
                <w:rFonts w:eastAsia="Calibri"/>
                <w:noProof/>
                <w:lang w:eastAsia="lt-LT"/>
              </w:rPr>
              <w:t>Miesto vystymo ir priežiūros departamentas</w:t>
            </w:r>
          </w:p>
          <w:p w14:paraId="49C592FD" w14:textId="222B42AF" w:rsidR="001C3702" w:rsidRPr="006F17A6" w:rsidRDefault="001C3702" w:rsidP="00573E7B">
            <w:pPr>
              <w:spacing w:line="252" w:lineRule="auto"/>
              <w:rPr>
                <w:noProof/>
                <w:lang w:eastAsia="lt-LT"/>
              </w:rPr>
            </w:pPr>
            <w:r w:rsidRPr="006F17A6">
              <w:rPr>
                <w:rFonts w:eastAsia="Calibri"/>
                <w:noProof/>
                <w:lang w:eastAsia="lt-LT"/>
              </w:rPr>
              <w:t xml:space="preserve">Statybos </w:t>
            </w:r>
            <w:r w:rsidRPr="00AB77D5">
              <w:rPr>
                <w:noProof/>
                <w:lang w:eastAsia="lt-LT"/>
              </w:rPr>
              <w:t xml:space="preserve">skyriaus </w:t>
            </w:r>
            <w:r w:rsidRPr="006F17A6">
              <w:t>vyriausioji specialistė</w:t>
            </w:r>
            <w:r>
              <w:t xml:space="preserve"> Jovita Šilkūnaitė</w:t>
            </w:r>
            <w:r w:rsidRPr="00AB77D5">
              <w:t xml:space="preserve">, tel. </w:t>
            </w:r>
            <w:r w:rsidRPr="006F17A6">
              <w:t>(</w:t>
            </w:r>
            <w:r>
              <w:t>0</w:t>
            </w:r>
            <w:r w:rsidRPr="006F17A6">
              <w:t xml:space="preserve"> 46) 39 60 71. Mob.tel. +370 616 13029</w:t>
            </w:r>
            <w:r w:rsidRPr="00AB77D5">
              <w:t>, el. p.</w:t>
            </w:r>
            <w:r>
              <w:t xml:space="preserve"> </w:t>
            </w:r>
            <w:hyperlink r:id="rId40" w:history="1">
              <w:r w:rsidRPr="007D5AB0">
                <w:rPr>
                  <w:rStyle w:val="Hipersaitas"/>
                </w:rPr>
                <w:t>jovita.silkunaite@klaipeda.lt</w:t>
              </w:r>
            </w:hyperlink>
          </w:p>
        </w:tc>
      </w:tr>
      <w:tr w:rsidR="001C3702" w:rsidRPr="00AB77D5" w14:paraId="313F2989" w14:textId="77777777" w:rsidTr="00FD1195">
        <w:trPr>
          <w:trHeight w:val="419"/>
        </w:trPr>
        <w:tc>
          <w:tcPr>
            <w:tcW w:w="638" w:type="dxa"/>
          </w:tcPr>
          <w:p w14:paraId="3E2AFCC4" w14:textId="77777777" w:rsidR="001C3702" w:rsidRPr="00AB77D5" w:rsidRDefault="001C3702" w:rsidP="00573E7B">
            <w:pPr>
              <w:rPr>
                <w:color w:val="000000"/>
                <w:lang w:eastAsia="lt-LT"/>
              </w:rPr>
            </w:pPr>
            <w:r w:rsidRPr="00AB77D5">
              <w:rPr>
                <w:color w:val="000000"/>
                <w:lang w:eastAsia="lt-LT"/>
              </w:rPr>
              <w:t>1.2.</w:t>
            </w:r>
          </w:p>
        </w:tc>
        <w:tc>
          <w:tcPr>
            <w:tcW w:w="2046" w:type="dxa"/>
            <w:gridSpan w:val="2"/>
          </w:tcPr>
          <w:p w14:paraId="4BB2DF2C" w14:textId="6E459DEB" w:rsidR="001C3702" w:rsidRPr="00AB77D5" w:rsidRDefault="001C3702" w:rsidP="00573E7B">
            <w:pPr>
              <w:rPr>
                <w:spacing w:val="-1"/>
                <w:lang w:eastAsia="lt-LT"/>
              </w:rPr>
            </w:pPr>
            <w:r w:rsidRPr="00AB77D5">
              <w:rPr>
                <w:spacing w:val="-1"/>
                <w:lang w:eastAsia="lt-LT"/>
              </w:rPr>
              <w:t>Statinys</w:t>
            </w:r>
            <w:r>
              <w:rPr>
                <w:spacing w:val="-1"/>
                <w:lang w:eastAsia="lt-LT"/>
              </w:rPr>
              <w:t xml:space="preserve"> </w:t>
            </w:r>
          </w:p>
        </w:tc>
        <w:tc>
          <w:tcPr>
            <w:tcW w:w="6950" w:type="dxa"/>
          </w:tcPr>
          <w:p w14:paraId="28286889" w14:textId="77777777" w:rsidR="001C3702" w:rsidRPr="001F6A60" w:rsidRDefault="001C3702" w:rsidP="00573E7B">
            <w:pPr>
              <w:ind w:firstLine="6"/>
              <w:jc w:val="both"/>
            </w:pPr>
            <w:r>
              <w:t>Globos namai</w:t>
            </w:r>
            <w:r w:rsidRPr="001F6A60">
              <w:t>, Debreceno g. 48</w:t>
            </w:r>
            <w:r>
              <w:t>,</w:t>
            </w:r>
            <w:r w:rsidRPr="001F6A60">
              <w:t xml:space="preserve"> Klaipėdos m.</w:t>
            </w:r>
          </w:p>
        </w:tc>
      </w:tr>
      <w:tr w:rsidR="001C3702" w:rsidRPr="00AB77D5" w14:paraId="60E60E47" w14:textId="77777777" w:rsidTr="00FD1195">
        <w:trPr>
          <w:trHeight w:val="455"/>
        </w:trPr>
        <w:tc>
          <w:tcPr>
            <w:tcW w:w="638" w:type="dxa"/>
          </w:tcPr>
          <w:p w14:paraId="5F293779" w14:textId="77777777" w:rsidR="001C3702" w:rsidRPr="00AB77D5" w:rsidRDefault="001C3702" w:rsidP="00573E7B">
            <w:pPr>
              <w:rPr>
                <w:color w:val="000000"/>
                <w:lang w:eastAsia="lt-LT"/>
              </w:rPr>
            </w:pPr>
            <w:r w:rsidRPr="00AB77D5">
              <w:rPr>
                <w:color w:val="000000"/>
                <w:lang w:eastAsia="lt-LT"/>
              </w:rPr>
              <w:t>1.3.</w:t>
            </w:r>
          </w:p>
        </w:tc>
        <w:tc>
          <w:tcPr>
            <w:tcW w:w="2046" w:type="dxa"/>
            <w:gridSpan w:val="2"/>
          </w:tcPr>
          <w:p w14:paraId="4B41FA78" w14:textId="77777777" w:rsidR="001C3702" w:rsidRPr="00AB77D5" w:rsidRDefault="001C3702" w:rsidP="00573E7B">
            <w:pPr>
              <w:rPr>
                <w:color w:val="000000"/>
                <w:lang w:eastAsia="lt-LT"/>
              </w:rPr>
            </w:pPr>
            <w:r w:rsidRPr="00AB77D5">
              <w:rPr>
                <w:color w:val="000000"/>
                <w:lang w:eastAsia="lt-LT"/>
              </w:rPr>
              <w:t>Statinių kategorija,  ir naudojimo paskirtis</w:t>
            </w:r>
          </w:p>
        </w:tc>
        <w:tc>
          <w:tcPr>
            <w:tcW w:w="6950" w:type="dxa"/>
          </w:tcPr>
          <w:p w14:paraId="3D329B72" w14:textId="3498C367" w:rsidR="001C3702" w:rsidRPr="00A00D3F" w:rsidRDefault="001C3702" w:rsidP="00573E7B">
            <w:pPr>
              <w:jc w:val="both"/>
              <w:rPr>
                <w:bCs/>
              </w:rPr>
            </w:pPr>
            <w:r w:rsidRPr="00A00D3F">
              <w:rPr>
                <w:b/>
              </w:rPr>
              <w:t>Statinio kategorija</w:t>
            </w:r>
            <w:r w:rsidRPr="00A00D3F">
              <w:rPr>
                <w:bCs/>
              </w:rPr>
              <w:t>: Ypatingas</w:t>
            </w:r>
            <w:r>
              <w:rPr>
                <w:bCs/>
              </w:rPr>
              <w:t>is</w:t>
            </w:r>
            <w:r w:rsidRPr="00A00D3F">
              <w:rPr>
                <w:bCs/>
              </w:rPr>
              <w:t xml:space="preserve"> statinys (STR 1.01.03:2017 </w:t>
            </w:r>
            <w:r>
              <w:rPr>
                <w:bCs/>
              </w:rPr>
              <w:t>„</w:t>
            </w:r>
            <w:r w:rsidRPr="00A00D3F">
              <w:rPr>
                <w:bCs/>
              </w:rPr>
              <w:t>Statinių klasifikavimas</w:t>
            </w:r>
            <w:r>
              <w:rPr>
                <w:bCs/>
              </w:rPr>
              <w:t>“</w:t>
            </w:r>
            <w:r w:rsidRPr="00A00D3F">
              <w:rPr>
                <w:bCs/>
              </w:rPr>
              <w:t xml:space="preserve">) </w:t>
            </w:r>
            <w:r w:rsidR="0013639B">
              <w:rPr>
                <w:bCs/>
              </w:rPr>
              <w:t>4 priedo</w:t>
            </w:r>
            <w:r w:rsidRPr="00A00D3F">
              <w:rPr>
                <w:bCs/>
              </w:rPr>
              <w:t xml:space="preserve"> lentelės </w:t>
            </w:r>
            <w:r w:rsidR="0013639B">
              <w:rPr>
                <w:bCs/>
              </w:rPr>
              <w:t>1.1</w:t>
            </w:r>
            <w:r w:rsidRPr="00A00D3F">
              <w:rPr>
                <w:bCs/>
              </w:rPr>
              <w:t xml:space="preserve"> punktu </w:t>
            </w:r>
            <w:r w:rsidRPr="00496803">
              <w:t>–</w:t>
            </w:r>
            <w:r w:rsidRPr="00A00D3F">
              <w:rPr>
                <w:bCs/>
              </w:rPr>
              <w:t xml:space="preserve"> pastatas, kurio bendras plotas didesnis kaip 2000 m</w:t>
            </w:r>
            <w:r w:rsidRPr="00A00D3F">
              <w:rPr>
                <w:bCs/>
                <w:vertAlign w:val="superscript"/>
              </w:rPr>
              <w:t>2</w:t>
            </w:r>
            <w:r w:rsidRPr="00A00D3F">
              <w:rPr>
                <w:bCs/>
              </w:rPr>
              <w:t>.</w:t>
            </w:r>
          </w:p>
          <w:p w14:paraId="598233B0" w14:textId="462781AD" w:rsidR="001C3702" w:rsidRPr="00A00D3F" w:rsidRDefault="001C3702" w:rsidP="00573E7B">
            <w:pPr>
              <w:jc w:val="both"/>
              <w:rPr>
                <w:bCs/>
              </w:rPr>
            </w:pPr>
            <w:r w:rsidRPr="00A00D3F">
              <w:rPr>
                <w:b/>
              </w:rPr>
              <w:t xml:space="preserve">Rekonstruojamų patalpų paskirtis prieš </w:t>
            </w:r>
            <w:r w:rsidR="004327AB">
              <w:rPr>
                <w:b/>
              </w:rPr>
              <w:t>rekonstravimo</w:t>
            </w:r>
            <w:r w:rsidRPr="00A00D3F">
              <w:rPr>
                <w:b/>
              </w:rPr>
              <w:t xml:space="preserve"> projektą: </w:t>
            </w:r>
            <w:r w:rsidRPr="00A00D3F">
              <w:rPr>
                <w:bCs/>
              </w:rPr>
              <w:t>negyvenamoji: mokslo paskirties pastatai</w:t>
            </w:r>
            <w:r w:rsidR="004130D0">
              <w:rPr>
                <w:bCs/>
              </w:rPr>
              <w:t>.</w:t>
            </w:r>
          </w:p>
          <w:p w14:paraId="7305C784" w14:textId="36D714A3" w:rsidR="001C3702" w:rsidRPr="00A00D3F" w:rsidRDefault="001C3702" w:rsidP="00573E7B">
            <w:pPr>
              <w:jc w:val="both"/>
              <w:rPr>
                <w:bCs/>
              </w:rPr>
            </w:pPr>
            <w:r w:rsidRPr="00A00D3F">
              <w:rPr>
                <w:b/>
              </w:rPr>
              <w:t xml:space="preserve">Rekonstruojamų patalpų paskirtis po </w:t>
            </w:r>
            <w:r w:rsidR="004327AB">
              <w:rPr>
                <w:b/>
              </w:rPr>
              <w:t>rekonstravimo</w:t>
            </w:r>
            <w:r w:rsidRPr="00A00D3F">
              <w:rPr>
                <w:b/>
              </w:rPr>
              <w:t xml:space="preserve"> projekto: </w:t>
            </w:r>
            <w:r w:rsidRPr="00A00D3F">
              <w:rPr>
                <w:bCs/>
              </w:rPr>
              <w:t>gyvenamoji (įvairių socialinių grupių asmenims): globos namai</w:t>
            </w:r>
            <w:r w:rsidR="004130D0">
              <w:rPr>
                <w:bCs/>
              </w:rPr>
              <w:t>.</w:t>
            </w:r>
          </w:p>
          <w:p w14:paraId="3FC41853" w14:textId="77777777" w:rsidR="001C3702" w:rsidRPr="00764430" w:rsidRDefault="001C3702" w:rsidP="00573E7B">
            <w:pPr>
              <w:jc w:val="both"/>
              <w:rPr>
                <w:i/>
              </w:rPr>
            </w:pPr>
            <w:r w:rsidRPr="00A00D3F">
              <w:rPr>
                <w:b/>
              </w:rPr>
              <w:t>Statybos rūšis:</w:t>
            </w:r>
            <w:r w:rsidRPr="00A00D3F">
              <w:rPr>
                <w:rFonts w:eastAsiaTheme="minorHAnsi"/>
              </w:rPr>
              <w:t xml:space="preserve"> statinio rekonstravimas (pagal STR 1.01.08:2002 „Statinio statybos rūšys”).</w:t>
            </w:r>
            <w:r w:rsidRPr="00AB77D5">
              <w:t xml:space="preserve"> </w:t>
            </w:r>
          </w:p>
        </w:tc>
      </w:tr>
      <w:tr w:rsidR="001C3702" w:rsidRPr="00AB77D5" w14:paraId="4797CEEB" w14:textId="77777777" w:rsidTr="00FD1195">
        <w:trPr>
          <w:trHeight w:val="495"/>
        </w:trPr>
        <w:tc>
          <w:tcPr>
            <w:tcW w:w="638" w:type="dxa"/>
          </w:tcPr>
          <w:p w14:paraId="74BEA9BC" w14:textId="77777777" w:rsidR="001C3702" w:rsidRPr="00AB77D5" w:rsidRDefault="001C3702" w:rsidP="00573E7B">
            <w:pPr>
              <w:rPr>
                <w:color w:val="000000"/>
                <w:sz w:val="22"/>
                <w:szCs w:val="22"/>
                <w:lang w:eastAsia="lt-LT"/>
              </w:rPr>
            </w:pPr>
            <w:r w:rsidRPr="00AB77D5">
              <w:rPr>
                <w:color w:val="000000"/>
                <w:sz w:val="22"/>
                <w:szCs w:val="22"/>
                <w:lang w:eastAsia="lt-LT"/>
              </w:rPr>
              <w:t>1.4.</w:t>
            </w:r>
          </w:p>
        </w:tc>
        <w:tc>
          <w:tcPr>
            <w:tcW w:w="2046" w:type="dxa"/>
            <w:gridSpan w:val="2"/>
          </w:tcPr>
          <w:p w14:paraId="5182795F" w14:textId="77777777" w:rsidR="001C3702" w:rsidRPr="00AB77D5" w:rsidRDefault="001C3702" w:rsidP="00573E7B">
            <w:pPr>
              <w:rPr>
                <w:color w:val="000000"/>
              </w:rPr>
            </w:pPr>
            <w:r w:rsidRPr="00AB77D5">
              <w:rPr>
                <w:color w:val="000000"/>
                <w:lang w:eastAsia="lt-LT"/>
              </w:rPr>
              <w:t>Statinio apibūdinimas, esama padėtis</w:t>
            </w:r>
          </w:p>
        </w:tc>
        <w:tc>
          <w:tcPr>
            <w:tcW w:w="6950" w:type="dxa"/>
          </w:tcPr>
          <w:p w14:paraId="157716E5" w14:textId="4B33EE0F" w:rsidR="001C3702" w:rsidRPr="00496803" w:rsidRDefault="001C3702" w:rsidP="00573E7B">
            <w:pPr>
              <w:tabs>
                <w:tab w:val="left" w:pos="389"/>
              </w:tabs>
              <w:ind w:firstLine="31"/>
              <w:jc w:val="both"/>
            </w:pPr>
            <w:r w:rsidRPr="00496803">
              <w:rPr>
                <w:b/>
                <w:bCs/>
              </w:rPr>
              <w:t xml:space="preserve">Technologijos. </w:t>
            </w:r>
            <w:r w:rsidRPr="00496803">
              <w:t>Rekonstruojamo pastato dalyje (korpuse) – antrame ir trečiame aukštuose šiuo metu nėra</w:t>
            </w:r>
            <w:r>
              <w:t xml:space="preserve"> </w:t>
            </w:r>
            <w:r w:rsidRPr="00496803">
              <w:t>vykdoma jokia veikla – patalpos yra nenaudojamos.</w:t>
            </w:r>
          </w:p>
          <w:p w14:paraId="242F9BB4" w14:textId="3F74E38A" w:rsidR="001C3702" w:rsidRPr="00496803" w:rsidRDefault="001C3702" w:rsidP="00573E7B">
            <w:pPr>
              <w:tabs>
                <w:tab w:val="left" w:pos="389"/>
              </w:tabs>
              <w:ind w:firstLine="31"/>
              <w:jc w:val="both"/>
            </w:pPr>
            <w:r w:rsidRPr="00496803">
              <w:rPr>
                <w:b/>
                <w:bCs/>
              </w:rPr>
              <w:t xml:space="preserve">Statiniai. </w:t>
            </w:r>
            <w:r w:rsidRPr="00496803">
              <w:t>Pagal NT registro Nr. 50/113627 išrašą rekonstruojamo pastato fizinis nusidėvėjimas –</w:t>
            </w:r>
            <w:r>
              <w:t xml:space="preserve"> </w:t>
            </w:r>
            <w:r w:rsidRPr="00496803">
              <w:t>37</w:t>
            </w:r>
            <w:r>
              <w:t xml:space="preserve"> </w:t>
            </w:r>
            <w:r w:rsidRPr="00496803">
              <w:t>%.</w:t>
            </w:r>
            <w:r>
              <w:t xml:space="preserve"> </w:t>
            </w:r>
            <w:r w:rsidRPr="00496803">
              <w:t>Rekonstruojamo korpuso lauko sienų apdaila (silikatinių bei raudonų plytų mūras) bei stogo danga</w:t>
            </w:r>
            <w:r>
              <w:t xml:space="preserve"> </w:t>
            </w:r>
            <w:r w:rsidRPr="00496803">
              <w:t>patenkinamos būklės, vietomis lauko sienų mūras aptrupėjęs. Esama išorinė lietaus nuvedimo sistema – prastos būklės, aprūdijusi. Lauko laiptai pietvakarinėje korpuso dalyje</w:t>
            </w:r>
            <w:r>
              <w:t xml:space="preserve"> </w:t>
            </w:r>
            <w:r w:rsidRPr="00496803">
              <w:t>– patenkinamos būklės.</w:t>
            </w:r>
          </w:p>
          <w:p w14:paraId="51750395" w14:textId="77777777" w:rsidR="001C3702" w:rsidRDefault="001C3702" w:rsidP="00573E7B">
            <w:pPr>
              <w:tabs>
                <w:tab w:val="left" w:pos="389"/>
              </w:tabs>
              <w:ind w:firstLine="31"/>
              <w:jc w:val="both"/>
            </w:pPr>
            <w:r w:rsidRPr="00496803">
              <w:rPr>
                <w:b/>
                <w:bCs/>
              </w:rPr>
              <w:t>Konstrukcijos.</w:t>
            </w:r>
            <w:r>
              <w:t xml:space="preserve"> </w:t>
            </w:r>
            <w:r w:rsidRPr="001C3702">
              <w:t>Pamatai – betoniniai, sienos – plytų mūras, perdangos – gelžbetoninės, stogas – sutapdintas, padengtas rulonine danga, vidaus pertvaros – plytų mūras, langai – plastikiniai.</w:t>
            </w:r>
          </w:p>
          <w:p w14:paraId="11175801" w14:textId="77777777" w:rsidR="001C3702" w:rsidRPr="00721317" w:rsidRDefault="001C3702" w:rsidP="00573E7B">
            <w:pPr>
              <w:tabs>
                <w:tab w:val="left" w:pos="389"/>
              </w:tabs>
              <w:jc w:val="both"/>
            </w:pPr>
            <w:r w:rsidRPr="00496803">
              <w:rPr>
                <w:b/>
                <w:bCs/>
              </w:rPr>
              <w:t>Inžineriniai tinklai.</w:t>
            </w:r>
            <w:r>
              <w:t xml:space="preserve"> Vidaus inžineriniai tinklai susidėvėję, būklė patenkinama.</w:t>
            </w:r>
          </w:p>
        </w:tc>
      </w:tr>
      <w:tr w:rsidR="001C3702" w:rsidRPr="00AB77D5" w14:paraId="17A2E7F3" w14:textId="77777777" w:rsidTr="00573E7B">
        <w:tc>
          <w:tcPr>
            <w:tcW w:w="9634" w:type="dxa"/>
            <w:gridSpan w:val="4"/>
          </w:tcPr>
          <w:p w14:paraId="25E9DBD3" w14:textId="77777777" w:rsidR="001C3702" w:rsidRPr="00AB77D5" w:rsidRDefault="001C3702" w:rsidP="00573E7B">
            <w:pPr>
              <w:tabs>
                <w:tab w:val="left" w:pos="7395"/>
              </w:tabs>
              <w:jc w:val="both"/>
              <w:rPr>
                <w:b/>
                <w:bCs/>
                <w:color w:val="000000"/>
              </w:rPr>
            </w:pPr>
            <w:r w:rsidRPr="00AB77D5">
              <w:rPr>
                <w:b/>
                <w:bCs/>
                <w:color w:val="000000"/>
                <w:lang w:eastAsia="lt-LT"/>
              </w:rPr>
              <w:t xml:space="preserve">2. </w:t>
            </w:r>
            <w:r w:rsidRPr="00AB77D5">
              <w:rPr>
                <w:b/>
                <w:lang w:eastAsia="lt-LT"/>
              </w:rPr>
              <w:t>Perkami darbai/paslaugos ir su jais susijusios paslaugos:</w:t>
            </w:r>
            <w:r w:rsidRPr="00AB77D5">
              <w:rPr>
                <w:b/>
                <w:bCs/>
                <w:color w:val="000000"/>
                <w:lang w:eastAsia="lt-LT"/>
              </w:rPr>
              <w:tab/>
            </w:r>
          </w:p>
        </w:tc>
      </w:tr>
      <w:tr w:rsidR="001C3702" w:rsidRPr="00AB77D5" w14:paraId="62E28404" w14:textId="77777777" w:rsidTr="00FD1195">
        <w:trPr>
          <w:trHeight w:val="557"/>
        </w:trPr>
        <w:tc>
          <w:tcPr>
            <w:tcW w:w="669" w:type="dxa"/>
            <w:gridSpan w:val="2"/>
            <w:tcBorders>
              <w:bottom w:val="single" w:sz="4" w:space="0" w:color="auto"/>
            </w:tcBorders>
          </w:tcPr>
          <w:p w14:paraId="5FA914E4" w14:textId="77777777" w:rsidR="001C3702" w:rsidRPr="00AB77D5" w:rsidRDefault="001C3702" w:rsidP="00573E7B">
            <w:pPr>
              <w:rPr>
                <w:color w:val="000000"/>
                <w:sz w:val="22"/>
                <w:szCs w:val="22"/>
                <w:lang w:eastAsia="lt-LT"/>
              </w:rPr>
            </w:pPr>
            <w:r w:rsidRPr="00AB77D5">
              <w:rPr>
                <w:color w:val="000000"/>
                <w:sz w:val="22"/>
                <w:szCs w:val="22"/>
                <w:lang w:eastAsia="lt-LT"/>
              </w:rPr>
              <w:t>2.1.</w:t>
            </w:r>
          </w:p>
        </w:tc>
        <w:tc>
          <w:tcPr>
            <w:tcW w:w="2015" w:type="dxa"/>
            <w:tcBorders>
              <w:bottom w:val="single" w:sz="4" w:space="0" w:color="auto"/>
            </w:tcBorders>
          </w:tcPr>
          <w:p w14:paraId="749350D5" w14:textId="77777777" w:rsidR="001C3702" w:rsidRPr="00AB77D5" w:rsidRDefault="001C3702" w:rsidP="00573E7B">
            <w:pPr>
              <w:rPr>
                <w:lang w:eastAsia="lt-LT"/>
              </w:rPr>
            </w:pPr>
            <w:r w:rsidRPr="00AB77D5">
              <w:rPr>
                <w:lang w:eastAsia="lt-LT"/>
              </w:rPr>
              <w:t>Perkamų darbų ir susijusių paslaugų apimtis</w:t>
            </w:r>
          </w:p>
        </w:tc>
        <w:tc>
          <w:tcPr>
            <w:tcW w:w="6950" w:type="dxa"/>
            <w:tcBorders>
              <w:bottom w:val="single" w:sz="4" w:space="0" w:color="auto"/>
            </w:tcBorders>
          </w:tcPr>
          <w:p w14:paraId="5290EBB2" w14:textId="77777777" w:rsidR="001C3702" w:rsidRPr="00AB77D5" w:rsidRDefault="001C3702" w:rsidP="00573E7B">
            <w:pPr>
              <w:jc w:val="both"/>
              <w:rPr>
                <w:b/>
              </w:rPr>
            </w:pPr>
            <w:r w:rsidRPr="00AB77D5">
              <w:rPr>
                <w:b/>
              </w:rPr>
              <w:t>Perkamų statybos darbų ir paslaugų apimtys:</w:t>
            </w:r>
          </w:p>
          <w:p w14:paraId="1CAEF04C" w14:textId="77777777" w:rsidR="001C3702" w:rsidRPr="00AB77D5" w:rsidRDefault="001C3702" w:rsidP="001C3702">
            <w:pPr>
              <w:numPr>
                <w:ilvl w:val="0"/>
                <w:numId w:val="25"/>
              </w:numPr>
              <w:autoSpaceDE w:val="0"/>
              <w:autoSpaceDN w:val="0"/>
              <w:adjustRightInd w:val="0"/>
              <w:rPr>
                <w:lang w:eastAsia="lt-LT"/>
              </w:rPr>
            </w:pPr>
            <w:r w:rsidRPr="00AB77D5">
              <w:rPr>
                <w:lang w:eastAsia="lt-LT"/>
              </w:rPr>
              <w:t xml:space="preserve">Rangos darbų atlikimas (įvykdymas) pagal parengtą ir patvirtintą Techninį projektą.  </w:t>
            </w:r>
          </w:p>
          <w:p w14:paraId="7E4544E9" w14:textId="77777777" w:rsidR="001C3702" w:rsidRPr="00AB77D5" w:rsidRDefault="001C3702" w:rsidP="001C3702">
            <w:pPr>
              <w:numPr>
                <w:ilvl w:val="0"/>
                <w:numId w:val="25"/>
              </w:numPr>
              <w:autoSpaceDE w:val="0"/>
              <w:autoSpaceDN w:val="0"/>
              <w:adjustRightInd w:val="0"/>
              <w:rPr>
                <w:lang w:eastAsia="lt-LT"/>
              </w:rPr>
            </w:pPr>
            <w:r w:rsidRPr="00AB77D5">
              <w:rPr>
                <w:lang w:eastAsia="lt-LT"/>
              </w:rPr>
              <w:t>Darbo projekto parengimas.</w:t>
            </w:r>
          </w:p>
          <w:p w14:paraId="42718C6A" w14:textId="77777777" w:rsidR="001C3702" w:rsidRPr="003C0289" w:rsidRDefault="001C3702" w:rsidP="00573E7B">
            <w:pPr>
              <w:tabs>
                <w:tab w:val="left" w:pos="0"/>
              </w:tabs>
              <w:ind w:firstLine="457"/>
              <w:jc w:val="both"/>
            </w:pPr>
          </w:p>
          <w:p w14:paraId="19249C65" w14:textId="77777777" w:rsidR="001C3702" w:rsidRPr="003C0289" w:rsidRDefault="001C3702" w:rsidP="00573E7B">
            <w:pPr>
              <w:tabs>
                <w:tab w:val="left" w:pos="-33"/>
              </w:tabs>
              <w:contextualSpacing/>
              <w:jc w:val="both"/>
              <w:rPr>
                <w:b/>
                <w:color w:val="0000FF"/>
                <w:u w:val="single"/>
              </w:rPr>
            </w:pPr>
            <w:r w:rsidRPr="003C0289">
              <w:rPr>
                <w:b/>
              </w:rPr>
              <w:t>Susijusių paslaugų apimtis:</w:t>
            </w:r>
          </w:p>
          <w:p w14:paraId="2C909906" w14:textId="77777777" w:rsidR="001C3702" w:rsidRPr="00AB77D5" w:rsidRDefault="001C3702" w:rsidP="00573E7B">
            <w:pPr>
              <w:tabs>
                <w:tab w:val="left" w:pos="0"/>
                <w:tab w:val="left" w:pos="335"/>
                <w:tab w:val="left" w:pos="417"/>
              </w:tabs>
              <w:ind w:firstLine="457"/>
              <w:jc w:val="both"/>
              <w:rPr>
                <w:lang w:eastAsia="lt-LT"/>
              </w:rPr>
            </w:pPr>
            <w:r w:rsidRPr="00AB77D5">
              <w:rPr>
                <w:lang w:eastAsia="lt-LT"/>
              </w:rPr>
              <w:t>Statybvietės, laikinų privažiavimo kelių įsirengimas, energetinių išteklių užsitikrinimas statybos darbų vykdymui ir jų kaštų padengimas statybos laikotarpiu.</w:t>
            </w:r>
          </w:p>
          <w:p w14:paraId="424B35D9" w14:textId="21967180" w:rsidR="001C3702" w:rsidRDefault="001C3702" w:rsidP="00573E7B">
            <w:pPr>
              <w:tabs>
                <w:tab w:val="left" w:pos="0"/>
                <w:tab w:val="left" w:pos="335"/>
                <w:tab w:val="left" w:pos="417"/>
              </w:tabs>
              <w:ind w:firstLine="457"/>
              <w:jc w:val="both"/>
            </w:pPr>
            <w:r w:rsidRPr="00AB77D5">
              <w:t>Aiškinamojo–informacinio stendo (po sutarties pasirašymo, prieš pradedant darbus) įrengimas statybos laikotarpiu ir nuolatinio stendo (po statybos darbų) įrengimas. Stendų vaizdinę informaciją suderinti su Statytoju.</w:t>
            </w:r>
          </w:p>
          <w:p w14:paraId="5A5DA849" w14:textId="1FE33A23" w:rsidR="001C3702" w:rsidRPr="00FC1131" w:rsidRDefault="001C3702" w:rsidP="00573E7B">
            <w:pPr>
              <w:tabs>
                <w:tab w:val="left" w:pos="0"/>
                <w:tab w:val="left" w:pos="335"/>
                <w:tab w:val="left" w:pos="417"/>
              </w:tabs>
              <w:ind w:firstLine="457"/>
              <w:jc w:val="both"/>
            </w:pPr>
            <w:r w:rsidRPr="006D3A1A">
              <w:lastRenderedPageBreak/>
              <w:t xml:space="preserve">Užsakovui įgaliojus, Rangovas, </w:t>
            </w:r>
            <w:r w:rsidRPr="006D3A1A">
              <w:rPr>
                <w:shd w:val="clear" w:color="auto" w:fill="FFFFFF"/>
              </w:rPr>
              <w:t>vadovaudamasis Lietuvos Respublikos statybos įstatymo 14 straipsnio 1 dalies 12 punktu,</w:t>
            </w:r>
            <w:r w:rsidRPr="006D3A1A">
              <w:t xml:space="preserve"> pateikia pranešimą apie statybos darbų pradžią </w:t>
            </w:r>
            <w:r w:rsidRPr="006D3A1A">
              <w:rPr>
                <w:shd w:val="clear" w:color="auto" w:fill="FFFFFF"/>
              </w:rPr>
              <w:t>Lietuvos Respublikos statybos leidimų ir statybos valstybinės priežiūros informacinėje sistemoje „</w:t>
            </w:r>
            <w:proofErr w:type="spellStart"/>
            <w:r w:rsidRPr="006D3A1A">
              <w:rPr>
                <w:shd w:val="clear" w:color="auto" w:fill="FFFFFF"/>
              </w:rPr>
              <w:t>Infostatyba</w:t>
            </w:r>
            <w:proofErr w:type="spellEnd"/>
            <w:r w:rsidRPr="006D3A1A">
              <w:rPr>
                <w:shd w:val="clear" w:color="auto" w:fill="FFFFFF"/>
              </w:rPr>
              <w:t>“ arba</w:t>
            </w:r>
            <w:r w:rsidRPr="006D3A1A">
              <w:t xml:space="preserve"> raštu Valstybinei teritorijų planavimo ir statybos inspekcijai prie Aplinkos ministerijos</w:t>
            </w:r>
            <w:r w:rsidRPr="006D3A1A">
              <w:rPr>
                <w:shd w:val="clear" w:color="auto" w:fill="FFFFFF"/>
              </w:rPr>
              <w:t>, nurodydamas statybos pradžios datą ir statybos techninio reglamento STR 1.05.01:2017 „</w:t>
            </w:r>
            <w:r w:rsidR="00C0077E" w:rsidRPr="006D3A1A">
              <w:rPr>
                <w:shd w:val="clear" w:color="auto" w:fill="FFFFFF"/>
              </w:rPr>
              <w:t xml:space="preserve">Statybą leidžiantys dokumentai. Statybos užbaigimas. </w:t>
            </w:r>
            <w:r w:rsidR="00C0077E">
              <w:rPr>
                <w:shd w:val="clear" w:color="auto" w:fill="FFFFFF"/>
              </w:rPr>
              <w:t>Nebaigto statinio registravimas ir perleidimas</w:t>
            </w:r>
            <w:r w:rsidR="00C0077E" w:rsidRPr="006D3A1A">
              <w:rPr>
                <w:shd w:val="clear" w:color="auto" w:fill="FFFFFF"/>
              </w:rPr>
              <w:t>.</w:t>
            </w:r>
            <w:r w:rsidR="00C0077E">
              <w:rPr>
                <w:shd w:val="clear" w:color="auto" w:fill="FFFFFF"/>
              </w:rPr>
              <w:t xml:space="preserve"> Statybos sustabdymas.</w:t>
            </w:r>
            <w:r w:rsidR="00C0077E" w:rsidRPr="006D3A1A">
              <w:rPr>
                <w:shd w:val="clear" w:color="auto" w:fill="FFFFFF"/>
              </w:rPr>
              <w:t xml:space="preserve"> Savavališkos statybos padarinių šalinimas. Statybos pagal neteisėtai išduotą statybą leidžiantį dokumentą padarinių šalinimas“</w:t>
            </w:r>
            <w:r w:rsidRPr="006D3A1A">
              <w:rPr>
                <w:shd w:val="clear" w:color="auto" w:fill="FFFFFF"/>
              </w:rPr>
              <w:t xml:space="preserve"> (toliau – Reglamentas) 39 punkte nurodytus duomenis.</w:t>
            </w:r>
          </w:p>
          <w:p w14:paraId="560DEC48" w14:textId="77777777" w:rsidR="001C3702" w:rsidRDefault="001C3702" w:rsidP="00573E7B">
            <w:pPr>
              <w:tabs>
                <w:tab w:val="left" w:pos="0"/>
                <w:tab w:val="left" w:pos="335"/>
                <w:tab w:val="left" w:pos="417"/>
              </w:tabs>
              <w:ind w:firstLine="457"/>
              <w:jc w:val="both"/>
            </w:pPr>
            <w:r w:rsidRPr="00AB77D5">
              <w:t>Statybos darbų organizavimo plano su eismo organizavimo schemomis parengimas, nustatyta tvarka derinimas su eismo organizavimo, leidimo eismo uždarymui ar ribojimui gavimas, užtikrinant patekimą į savininkų ar naudotojų teritorijas (pagal poreikį).</w:t>
            </w:r>
          </w:p>
          <w:p w14:paraId="6F2E7858" w14:textId="77777777" w:rsidR="001C3702" w:rsidRPr="000A1024" w:rsidRDefault="001C3702" w:rsidP="00573E7B">
            <w:pPr>
              <w:tabs>
                <w:tab w:val="left" w:pos="0"/>
                <w:tab w:val="left" w:pos="335"/>
                <w:tab w:val="left" w:pos="417"/>
              </w:tabs>
              <w:ind w:firstLine="457"/>
              <w:jc w:val="both"/>
            </w:pPr>
            <w:r w:rsidRPr="006D3A1A">
              <w:t xml:space="preserve">Rangovas atsakingas už elektroninio statybos darbų žurnalo užsakymą (prenumeratos užsakymą, statybos žurnalo pildymą ir saugojimą. Po statybos darbų baigimo jis turi būti perleidžiamas Užsakovui (paruošiama elektroninė laikmena, į ją įrašomi visi buvę-sukelti į sistemą dokumentai – atitikties deklaracijos (pilna versija) ir kt. </w:t>
            </w:r>
            <w:proofErr w:type="spellStart"/>
            <w:r w:rsidRPr="006D3A1A">
              <w:t>dok</w:t>
            </w:r>
            <w:proofErr w:type="spellEnd"/>
            <w:r w:rsidRPr="006D3A1A">
              <w:t>.; tvarkingai sukomplektuota dokumentacija, sunumeruota ir pan.). Elektroninis statybos darbų žurnalas privalo atitikti STR 1.06.01:2016 „Statybos darbai. Statinio statybos priežiūra“ 4 priedo reikalavimus</w:t>
            </w:r>
            <w:r w:rsidRPr="000A1024">
              <w:t>. Esant poreikiui po objekto užbaigimo ir dokumentacijos perdavimo Užsakovui, sudaroma papildoma galimybė prisijungti prie Elektroninio statybos darbų žurnalo (įvertinti 3 kartus).</w:t>
            </w:r>
          </w:p>
          <w:p w14:paraId="64CBC147" w14:textId="77777777" w:rsidR="001C3702" w:rsidRPr="00AB77D5" w:rsidRDefault="001C3702" w:rsidP="00573E7B">
            <w:pPr>
              <w:tabs>
                <w:tab w:val="left" w:pos="0"/>
                <w:tab w:val="left" w:pos="335"/>
              </w:tabs>
              <w:ind w:firstLine="457"/>
              <w:contextualSpacing/>
              <w:jc w:val="both"/>
            </w:pPr>
            <w:r w:rsidRPr="000A1024">
              <w:t>Žemės sklypo su statiniais</w:t>
            </w:r>
            <w:r w:rsidRPr="00AB77D5">
              <w:t xml:space="preserve"> geodezinių nuotraukų atlikimas (pagal poreikį).</w:t>
            </w:r>
          </w:p>
          <w:p w14:paraId="77C29DA0" w14:textId="77777777" w:rsidR="001C3702" w:rsidRDefault="001C3702" w:rsidP="00573E7B">
            <w:pPr>
              <w:tabs>
                <w:tab w:val="left" w:pos="0"/>
                <w:tab w:val="left" w:pos="173"/>
              </w:tabs>
              <w:ind w:firstLine="457"/>
              <w:contextualSpacing/>
              <w:jc w:val="both"/>
            </w:pPr>
            <w:r w:rsidRPr="00AB77D5">
              <w:t>Pastato energinio naudingumo sertifikato parengimas ir pateikimas (arba kaip nurodyta teisės aktuose).</w:t>
            </w:r>
          </w:p>
          <w:p w14:paraId="0026055B" w14:textId="77777777" w:rsidR="001C3702" w:rsidRPr="003C53DE" w:rsidRDefault="001C3702" w:rsidP="00573E7B">
            <w:pPr>
              <w:autoSpaceDE w:val="0"/>
              <w:autoSpaceDN w:val="0"/>
              <w:adjustRightInd w:val="0"/>
              <w:ind w:firstLine="456"/>
              <w:jc w:val="both"/>
              <w:rPr>
                <w:rFonts w:eastAsiaTheme="minorHAnsi"/>
              </w:rPr>
            </w:pPr>
            <w:r w:rsidRPr="003C53DE">
              <w:t>Triukšmo, mikroklimato ir apšvietimo matavimų atlikimas</w:t>
            </w:r>
            <w:r w:rsidRPr="003C53DE">
              <w:rPr>
                <w:rFonts w:eastAsiaTheme="minorHAnsi"/>
              </w:rPr>
              <w:t xml:space="preserve">, geriamojo vandens mikrobiologinis tyrinimas </w:t>
            </w:r>
            <w:proofErr w:type="spellStart"/>
            <w:r w:rsidRPr="003C53DE">
              <w:rPr>
                <w:rFonts w:eastAsiaTheme="minorHAnsi"/>
              </w:rPr>
              <w:t>legionelėms</w:t>
            </w:r>
            <w:proofErr w:type="spellEnd"/>
            <w:r w:rsidRPr="003C53DE">
              <w:rPr>
                <w:rFonts w:eastAsiaTheme="minorHAnsi"/>
              </w:rPr>
              <w:t xml:space="preserve"> nustatyti ir vandens temperatūros matavimai toliausiai nuo karšto vandens paruošimo vietos nutolusiame taške (atlikti atestuotų ar akredituotų atitinkamiems tyrimams subjektų).</w:t>
            </w:r>
          </w:p>
          <w:p w14:paraId="4DA81BD8" w14:textId="71D83D0F" w:rsidR="001C3702" w:rsidRPr="00AB77D5" w:rsidRDefault="001C3702" w:rsidP="00573E7B">
            <w:pPr>
              <w:tabs>
                <w:tab w:val="left" w:pos="0"/>
                <w:tab w:val="left" w:pos="173"/>
              </w:tabs>
              <w:ind w:firstLine="457"/>
              <w:contextualSpacing/>
              <w:jc w:val="both"/>
            </w:pPr>
            <w:r w:rsidRPr="003C53DE">
              <w:t>Pastato techninio–energetinio paso parengimas ir pateikimas</w:t>
            </w:r>
            <w:r w:rsidRPr="00AB77D5">
              <w:t>.</w:t>
            </w:r>
          </w:p>
          <w:p w14:paraId="4541189E" w14:textId="77777777" w:rsidR="001C3702" w:rsidRPr="00AB77D5" w:rsidRDefault="001C3702" w:rsidP="00573E7B">
            <w:pPr>
              <w:tabs>
                <w:tab w:val="left" w:pos="0"/>
                <w:tab w:val="left" w:pos="335"/>
              </w:tabs>
              <w:ind w:firstLine="457"/>
              <w:contextualSpacing/>
              <w:jc w:val="both"/>
              <w:rPr>
                <w:sz w:val="22"/>
                <w:szCs w:val="22"/>
              </w:rPr>
            </w:pPr>
            <w:r w:rsidRPr="00AB77D5">
              <w:t>Užbaigus rangos darbus visa rangos metu pažeista (-i) / sugadinta (-i) infrastruktūra, inžineriniai tinklai, želdiniai ir kt. objektai/elementai privalo būti atstatyti į buvusią padėtį.</w:t>
            </w:r>
          </w:p>
          <w:p w14:paraId="6D5A43E1" w14:textId="2914F209" w:rsidR="001C3702" w:rsidRPr="00AB77D5" w:rsidRDefault="001C3702" w:rsidP="00573E7B">
            <w:pPr>
              <w:tabs>
                <w:tab w:val="left" w:pos="0"/>
                <w:tab w:val="left" w:pos="335"/>
              </w:tabs>
              <w:ind w:firstLine="457"/>
              <w:contextualSpacing/>
              <w:jc w:val="both"/>
            </w:pPr>
            <w:r w:rsidRPr="00AB77D5">
              <w:t>Visos reikalingos dokumentacijos pagal STR 1.05.01:2017 „</w:t>
            </w:r>
            <w:r w:rsidR="00830B69" w:rsidRPr="006D3A1A">
              <w:rPr>
                <w:shd w:val="clear" w:color="auto" w:fill="FFFFFF"/>
              </w:rPr>
              <w:t xml:space="preserve">Statybą leidžiantys dokumentai. Statybos užbaigimas. </w:t>
            </w:r>
            <w:r w:rsidR="00830B69">
              <w:rPr>
                <w:shd w:val="clear" w:color="auto" w:fill="FFFFFF"/>
              </w:rPr>
              <w:t>Nebaigto statinio registravimas ir perleidimas</w:t>
            </w:r>
            <w:r w:rsidR="00830B69" w:rsidRPr="006D3A1A">
              <w:rPr>
                <w:shd w:val="clear" w:color="auto" w:fill="FFFFFF"/>
              </w:rPr>
              <w:t>.</w:t>
            </w:r>
            <w:r w:rsidR="00830B69">
              <w:rPr>
                <w:shd w:val="clear" w:color="auto" w:fill="FFFFFF"/>
              </w:rPr>
              <w:t xml:space="preserve"> Statybos sustabdymas.</w:t>
            </w:r>
            <w:r w:rsidR="00830B69" w:rsidRPr="006D3A1A">
              <w:rPr>
                <w:shd w:val="clear" w:color="auto" w:fill="FFFFFF"/>
              </w:rPr>
              <w:t xml:space="preserve"> Savavališkos statybos padarinių šalinimas. Statybos pagal neteisėtai išduotą statybą leidžiantį dokumentą padarinių šalinimas</w:t>
            </w:r>
            <w:r w:rsidRPr="00AB77D5">
              <w:t>“ sukomplektavimas ir pateikimas Statytojui.</w:t>
            </w:r>
          </w:p>
          <w:p w14:paraId="66F0E1FD" w14:textId="77777777" w:rsidR="001C3702" w:rsidRPr="00AB77D5" w:rsidRDefault="001C3702" w:rsidP="00573E7B">
            <w:pPr>
              <w:tabs>
                <w:tab w:val="left" w:pos="0"/>
                <w:tab w:val="left" w:pos="335"/>
              </w:tabs>
              <w:ind w:firstLine="457"/>
              <w:jc w:val="both"/>
              <w:rPr>
                <w:lang w:eastAsia="lt-LT"/>
              </w:rPr>
            </w:pPr>
            <w:r w:rsidRPr="00AB77D5">
              <w:rPr>
                <w:lang w:eastAsia="lt-LT"/>
              </w:rPr>
              <w:t>Statybinių medžiagų, gaminių, paslėptų darbų kokybės tyrimai (rangovo savikontrolė), pateikiant Statytojui (jo atstovui) ataskaitas.</w:t>
            </w:r>
          </w:p>
          <w:p w14:paraId="421A8C5D" w14:textId="77777777" w:rsidR="001C3702" w:rsidRPr="00AB77D5" w:rsidRDefault="001C3702" w:rsidP="00573E7B">
            <w:pPr>
              <w:tabs>
                <w:tab w:val="left" w:pos="0"/>
                <w:tab w:val="left" w:pos="335"/>
              </w:tabs>
              <w:ind w:firstLine="457"/>
              <w:contextualSpacing/>
              <w:jc w:val="both"/>
            </w:pPr>
            <w:r w:rsidRPr="00AB77D5">
              <w:t>Visa reikalinga išpildomoji dokumentacija objekto pridavimui įteisinti.</w:t>
            </w:r>
          </w:p>
          <w:p w14:paraId="0F87A361" w14:textId="77777777" w:rsidR="001C3702" w:rsidRPr="000A1024" w:rsidRDefault="001C3702" w:rsidP="00573E7B">
            <w:pPr>
              <w:tabs>
                <w:tab w:val="left" w:pos="0"/>
                <w:tab w:val="left" w:pos="335"/>
              </w:tabs>
              <w:ind w:firstLine="457"/>
              <w:jc w:val="both"/>
            </w:pPr>
            <w:r w:rsidRPr="006D3A1A">
              <w:lastRenderedPageBreak/>
              <w:t>Nekilnojamojo daikto kadastro duomenų bylų parengimas/</w:t>
            </w:r>
            <w:r w:rsidRPr="000A1024">
              <w:t>patikslinimas/papildymas/taisymas su kadastro tvarkytojo išankstine patikra ir suderinimas su VĮ Registro centru (pateikti PDF ir DWG formatu).</w:t>
            </w:r>
          </w:p>
          <w:p w14:paraId="619380AD" w14:textId="77777777" w:rsidR="001C3702" w:rsidRPr="000A1024" w:rsidRDefault="001C3702" w:rsidP="00573E7B">
            <w:pPr>
              <w:tabs>
                <w:tab w:val="left" w:pos="0"/>
                <w:tab w:val="left" w:pos="335"/>
              </w:tabs>
              <w:ind w:firstLine="457"/>
              <w:jc w:val="both"/>
            </w:pPr>
            <w:r w:rsidRPr="000A1024">
              <w:t>Pateikti suderintą su Klaipėdos m. sav., GIS skyriumi geodezinę (topografinę) nuotrauką atlikus visus statybinius darbus (</w:t>
            </w:r>
            <w:proofErr w:type="spellStart"/>
            <w:r w:rsidRPr="000A1024">
              <w:t>dwg</w:t>
            </w:r>
            <w:proofErr w:type="spellEnd"/>
            <w:r w:rsidRPr="000A1024">
              <w:t xml:space="preserve"> formatu).</w:t>
            </w:r>
          </w:p>
          <w:p w14:paraId="72BC4EC7" w14:textId="7243D4DB" w:rsidR="001C3702" w:rsidRPr="000A1024" w:rsidRDefault="001C3702" w:rsidP="00573E7B">
            <w:pPr>
              <w:tabs>
                <w:tab w:val="left" w:pos="0"/>
                <w:tab w:val="left" w:pos="335"/>
              </w:tabs>
              <w:ind w:firstLine="457"/>
              <w:jc w:val="both"/>
            </w:pPr>
            <w:r w:rsidRPr="000A1024">
              <w:t>Žemės sklypo kadastro duomenų pakeitimas–atnaujinimas (pateikti PDF ir DWG formatu)</w:t>
            </w:r>
          </w:p>
          <w:p w14:paraId="3D2711A5" w14:textId="77777777" w:rsidR="001C3702" w:rsidRPr="006D3A1A" w:rsidRDefault="001C3702" w:rsidP="00573E7B">
            <w:pPr>
              <w:tabs>
                <w:tab w:val="left" w:pos="0"/>
                <w:tab w:val="left" w:pos="335"/>
              </w:tabs>
              <w:ind w:firstLine="457"/>
              <w:jc w:val="both"/>
            </w:pPr>
            <w:r w:rsidRPr="000A1024">
              <w:t>Apmokėjimas už</w:t>
            </w:r>
            <w:r w:rsidRPr="00AB77D5">
              <w:t xml:space="preserve"> Statybos užbaigimo akto pažymos ar </w:t>
            </w:r>
            <w:r w:rsidRPr="006D3A1A">
              <w:t>Deklaracijos išdavimą, teikiant dokumentaciją per „</w:t>
            </w:r>
            <w:proofErr w:type="spellStart"/>
            <w:r w:rsidRPr="006D3A1A">
              <w:t>Infostatybą</w:t>
            </w:r>
            <w:proofErr w:type="spellEnd"/>
            <w:r w:rsidRPr="006D3A1A">
              <w:t>“ el. sistemą.</w:t>
            </w:r>
            <w:bookmarkStart w:id="65" w:name="_Hlk149220734"/>
          </w:p>
          <w:p w14:paraId="1EDCA968" w14:textId="3B8C8EC4" w:rsidR="001C3702" w:rsidRPr="000164B2" w:rsidRDefault="001C3702" w:rsidP="00573E7B">
            <w:pPr>
              <w:tabs>
                <w:tab w:val="left" w:pos="0"/>
                <w:tab w:val="left" w:pos="335"/>
              </w:tabs>
              <w:ind w:firstLine="457"/>
              <w:jc w:val="both"/>
            </w:pPr>
            <w:r w:rsidRPr="006D3A1A">
              <w:t>Užsakovui suteikus įgaliojimą teikti prašymą į el. sistemą „</w:t>
            </w:r>
            <w:proofErr w:type="spellStart"/>
            <w:r w:rsidRPr="006D3A1A">
              <w:t>Infostatyba</w:t>
            </w:r>
            <w:proofErr w:type="spellEnd"/>
            <w:r w:rsidRPr="006D3A1A">
              <w:t>“ dėl objekto pripažinimo tinkamu naudoti ir gauti deklaraciją apie statybos užbaigimą (</w:t>
            </w:r>
            <w:r w:rsidRPr="006D3A1A">
              <w:rPr>
                <w:i/>
              </w:rPr>
              <w:t>rekomenduojame informuoti įgaliotus asmenis, įmones, kuriems suteikta teisė atlikti būtinus veiksmus „</w:t>
            </w:r>
            <w:proofErr w:type="spellStart"/>
            <w:r w:rsidRPr="006D3A1A">
              <w:rPr>
                <w:i/>
              </w:rPr>
              <w:t>Infostatyboje</w:t>
            </w:r>
            <w:proofErr w:type="spellEnd"/>
            <w:r w:rsidRPr="006D3A1A">
              <w:rPr>
                <w:i/>
              </w:rPr>
              <w:t xml:space="preserve">“, užpildžius deklaraciją apie statybos užbaigimą, perduoti peržiūrai Turto valdymo skyriui (el. paštu </w:t>
            </w:r>
            <w:hyperlink r:id="rId41" w:history="1">
              <w:r w:rsidRPr="006D3A1A">
                <w:rPr>
                  <w:rStyle w:val="Hipersaitas"/>
                  <w:i/>
                </w:rPr>
                <w:t>ausra.rulien</w:t>
              </w:r>
              <w:r w:rsidRPr="006D3A1A">
                <w:rPr>
                  <w:rStyle w:val="Hipersaitas"/>
                  <w:i/>
                  <w:lang w:val="en-US"/>
                </w:rPr>
                <w:t>e@klaipeda.lt</w:t>
              </w:r>
            </w:hyperlink>
            <w:r w:rsidRPr="006D3A1A">
              <w:rPr>
                <w:i/>
                <w:lang w:val="en-US"/>
              </w:rPr>
              <w:t xml:space="preserve">); </w:t>
            </w:r>
            <w:proofErr w:type="spellStart"/>
            <w:r w:rsidRPr="006D3A1A">
              <w:rPr>
                <w:i/>
                <w:lang w:val="en-US"/>
              </w:rPr>
              <w:t>statytojas</w:t>
            </w:r>
            <w:proofErr w:type="spellEnd"/>
            <w:r w:rsidRPr="006D3A1A">
              <w:rPr>
                <w:i/>
                <w:lang w:val="en-US"/>
              </w:rPr>
              <w:t xml:space="preserve"> </w:t>
            </w:r>
            <w:r w:rsidR="00E3150D" w:rsidRPr="00496803">
              <w:t>–</w:t>
            </w:r>
            <w:r w:rsidRPr="006D3A1A">
              <w:rPr>
                <w:i/>
                <w:lang w:val="en-US"/>
              </w:rPr>
              <w:t xml:space="preserve"> </w:t>
            </w:r>
            <w:r w:rsidRPr="006D3A1A">
              <w:rPr>
                <w:i/>
              </w:rPr>
              <w:t>Klaipėdos miesto savivaldybė, kodas – 111100775</w:t>
            </w:r>
            <w:r w:rsidRPr="006D3A1A">
              <w:rPr>
                <w:lang w:val="en-US"/>
              </w:rPr>
              <w:t>)</w:t>
            </w:r>
            <w:r w:rsidRPr="006D3A1A">
              <w:t>, bei atlikti teisinę objekto registraciją Nekilnojamojo turto registre (NTR). Rangovas privalo įsivertinti išlaidas (apmokėjimus) už deklaraciją apie statybos užbaigimą, teikiant dokumentaciją per „</w:t>
            </w:r>
            <w:proofErr w:type="spellStart"/>
            <w:r w:rsidRPr="006D3A1A">
              <w:t>Infostatybą</w:t>
            </w:r>
            <w:proofErr w:type="spellEnd"/>
            <w:r w:rsidRPr="006D3A1A">
              <w:t>“ el. sistemą ir už teisinę registraciją NTR (jos metu patiriamas visas išlaidas).</w:t>
            </w:r>
          </w:p>
          <w:bookmarkEnd w:id="65"/>
          <w:p w14:paraId="125BB2AE" w14:textId="77777777" w:rsidR="001C3702" w:rsidRPr="00AB77D5" w:rsidRDefault="001C3702" w:rsidP="00573E7B">
            <w:pPr>
              <w:tabs>
                <w:tab w:val="left" w:pos="0"/>
                <w:tab w:val="left" w:pos="335"/>
                <w:tab w:val="left" w:pos="417"/>
              </w:tabs>
              <w:ind w:firstLine="457"/>
              <w:jc w:val="both"/>
            </w:pPr>
            <w:r>
              <w:t>S</w:t>
            </w:r>
            <w:r w:rsidRPr="008F238D">
              <w:t>tatinio (dalies) ekspertizės paslaugos užsakymas dėl deklaracijų apie statybos užbaigimą tvirtinimo (esant poreikiui)</w:t>
            </w:r>
            <w:r>
              <w:t>.</w:t>
            </w:r>
          </w:p>
        </w:tc>
      </w:tr>
      <w:tr w:rsidR="001C3702" w:rsidRPr="00AB77D5" w14:paraId="4D17AEDA" w14:textId="77777777" w:rsidTr="00573E7B">
        <w:trPr>
          <w:trHeight w:val="226"/>
        </w:trPr>
        <w:tc>
          <w:tcPr>
            <w:tcW w:w="9634" w:type="dxa"/>
            <w:gridSpan w:val="4"/>
          </w:tcPr>
          <w:p w14:paraId="26EF803F" w14:textId="77777777" w:rsidR="001C3702" w:rsidRPr="00AB77D5" w:rsidRDefault="001C3702" w:rsidP="00573E7B">
            <w:pPr>
              <w:tabs>
                <w:tab w:val="num" w:pos="-86"/>
                <w:tab w:val="left" w:pos="-33"/>
                <w:tab w:val="left" w:pos="335"/>
              </w:tabs>
              <w:contextualSpacing/>
              <w:jc w:val="both"/>
              <w:rPr>
                <w:b/>
                <w:highlight w:val="yellow"/>
              </w:rPr>
            </w:pPr>
            <w:r w:rsidRPr="00AB77D5">
              <w:rPr>
                <w:b/>
              </w:rPr>
              <w:lastRenderedPageBreak/>
              <w:t>3. Kiti reikalavimai:</w:t>
            </w:r>
          </w:p>
        </w:tc>
      </w:tr>
      <w:tr w:rsidR="001C3702" w:rsidRPr="00AB77D5" w14:paraId="09D47804" w14:textId="77777777" w:rsidTr="00FD1195">
        <w:tc>
          <w:tcPr>
            <w:tcW w:w="669" w:type="dxa"/>
            <w:gridSpan w:val="2"/>
            <w:tcBorders>
              <w:top w:val="single" w:sz="4" w:space="0" w:color="auto"/>
              <w:bottom w:val="single" w:sz="4" w:space="0" w:color="auto"/>
              <w:right w:val="single" w:sz="4" w:space="0" w:color="auto"/>
            </w:tcBorders>
          </w:tcPr>
          <w:p w14:paraId="209BC35B" w14:textId="77777777" w:rsidR="001C3702" w:rsidRPr="00AB77D5" w:rsidRDefault="001C3702" w:rsidP="00573E7B">
            <w:pPr>
              <w:rPr>
                <w:lang w:eastAsia="lt-LT"/>
              </w:rPr>
            </w:pPr>
            <w:r>
              <w:rPr>
                <w:lang w:eastAsia="lt-LT"/>
              </w:rPr>
              <w:t>3.1</w:t>
            </w:r>
            <w:r w:rsidRPr="00AB77D5">
              <w:rPr>
                <w:lang w:eastAsia="lt-LT"/>
              </w:rPr>
              <w:t>.</w:t>
            </w:r>
          </w:p>
        </w:tc>
        <w:tc>
          <w:tcPr>
            <w:tcW w:w="2015" w:type="dxa"/>
            <w:tcBorders>
              <w:top w:val="single" w:sz="4" w:space="0" w:color="auto"/>
              <w:left w:val="single" w:sz="4" w:space="0" w:color="auto"/>
              <w:bottom w:val="single" w:sz="4" w:space="0" w:color="auto"/>
              <w:right w:val="single" w:sz="4" w:space="0" w:color="auto"/>
            </w:tcBorders>
          </w:tcPr>
          <w:p w14:paraId="12A22B97" w14:textId="77777777" w:rsidR="001C3702" w:rsidRPr="00AB77D5" w:rsidRDefault="001C3702" w:rsidP="00573E7B">
            <w:r w:rsidRPr="00AB77D5">
              <w:t xml:space="preserve">Papildomi reikalavimai </w:t>
            </w:r>
          </w:p>
        </w:tc>
        <w:tc>
          <w:tcPr>
            <w:tcW w:w="6950" w:type="dxa"/>
            <w:tcBorders>
              <w:top w:val="single" w:sz="4" w:space="0" w:color="auto"/>
              <w:left w:val="single" w:sz="4" w:space="0" w:color="auto"/>
              <w:bottom w:val="single" w:sz="4" w:space="0" w:color="auto"/>
              <w:right w:val="single" w:sz="4" w:space="0" w:color="auto"/>
            </w:tcBorders>
          </w:tcPr>
          <w:p w14:paraId="726EF5CD" w14:textId="77777777" w:rsidR="001C3702" w:rsidRPr="00AB77D5" w:rsidRDefault="001C3702" w:rsidP="001C3702">
            <w:pPr>
              <w:numPr>
                <w:ilvl w:val="0"/>
                <w:numId w:val="24"/>
              </w:numPr>
              <w:tabs>
                <w:tab w:val="left" w:pos="314"/>
                <w:tab w:val="left" w:pos="346"/>
                <w:tab w:val="left" w:pos="388"/>
              </w:tabs>
              <w:ind w:left="0" w:firstLine="0"/>
              <w:contextualSpacing/>
              <w:jc w:val="both"/>
              <w:rPr>
                <w:rFonts w:eastAsiaTheme="minorHAnsi" w:cstheme="minorBidi"/>
              </w:rPr>
            </w:pPr>
            <w:r w:rsidRPr="00AB77D5">
              <w:rPr>
                <w:rFonts w:eastAsiaTheme="minorHAnsi" w:cstheme="minorBidi"/>
              </w:rPr>
              <w:t>Rangovas privalo netrukdyti dirbti specialistams, atliekantiems darbus, vykdantiems techninę priežiūrą, statytojo atstovams bei atsižvelgti į jų teikiamas pastabas ir teisėtus reikalavimus;</w:t>
            </w:r>
          </w:p>
          <w:p w14:paraId="25D8B149" w14:textId="77777777" w:rsidR="001C3702" w:rsidRPr="00AB77D5" w:rsidRDefault="001C3702" w:rsidP="001C3702">
            <w:pPr>
              <w:numPr>
                <w:ilvl w:val="0"/>
                <w:numId w:val="24"/>
              </w:numPr>
              <w:tabs>
                <w:tab w:val="left" w:pos="314"/>
                <w:tab w:val="left" w:pos="346"/>
                <w:tab w:val="left" w:pos="388"/>
              </w:tabs>
              <w:ind w:left="0" w:firstLine="0"/>
              <w:contextualSpacing/>
              <w:jc w:val="both"/>
              <w:rPr>
                <w:rFonts w:eastAsiaTheme="minorHAnsi" w:cstheme="minorBidi"/>
              </w:rPr>
            </w:pPr>
            <w:r w:rsidRPr="00AB77D5">
              <w:t>Tinkamai ir saugiai įrengti statybvietę, turėti įrengtas patalpas joje  su galimybe organizuoti gamybinius pasitarimus;</w:t>
            </w:r>
          </w:p>
          <w:p w14:paraId="05160215" w14:textId="77777777" w:rsidR="001C3702" w:rsidRPr="00AB77D5" w:rsidRDefault="001C3702" w:rsidP="001C3702">
            <w:pPr>
              <w:numPr>
                <w:ilvl w:val="0"/>
                <w:numId w:val="24"/>
              </w:numPr>
              <w:tabs>
                <w:tab w:val="left" w:pos="314"/>
                <w:tab w:val="left" w:pos="346"/>
                <w:tab w:val="left" w:pos="388"/>
              </w:tabs>
              <w:ind w:left="0" w:firstLine="0"/>
              <w:contextualSpacing/>
              <w:jc w:val="both"/>
              <w:rPr>
                <w:rFonts w:eastAsiaTheme="minorHAnsi" w:cstheme="minorBidi"/>
              </w:rPr>
            </w:pPr>
            <w:r w:rsidRPr="00AB77D5">
              <w:t>Gamybinių pasitarimų protokolavimas;</w:t>
            </w:r>
          </w:p>
          <w:p w14:paraId="385A9AD3" w14:textId="77777777" w:rsidR="001C3702" w:rsidRPr="00AB77D5" w:rsidRDefault="001C3702" w:rsidP="001C3702">
            <w:pPr>
              <w:numPr>
                <w:ilvl w:val="0"/>
                <w:numId w:val="24"/>
              </w:numPr>
              <w:tabs>
                <w:tab w:val="left" w:pos="314"/>
                <w:tab w:val="left" w:pos="346"/>
                <w:tab w:val="left" w:pos="388"/>
              </w:tabs>
              <w:ind w:left="0" w:firstLine="0"/>
              <w:contextualSpacing/>
              <w:jc w:val="both"/>
              <w:rPr>
                <w:rFonts w:eastAsiaTheme="minorHAnsi" w:cstheme="minorBidi"/>
              </w:rPr>
            </w:pPr>
            <w:r w:rsidRPr="00AB77D5">
              <w:rPr>
                <w:rFonts w:eastAsiaTheme="minorHAnsi" w:cstheme="minorBidi"/>
              </w:rPr>
              <w:t>L</w:t>
            </w:r>
            <w:r w:rsidRPr="00AB77D5">
              <w:t>aikytis darbo saugos reikalavimų, užtikrinti saugumą žmonių sveikatai ir aplinkai,</w:t>
            </w:r>
            <w:r w:rsidRPr="00AB77D5">
              <w:rPr>
                <w:rFonts w:ascii="Calibri" w:eastAsia="Calibri" w:hAnsi="Calibri"/>
                <w:sz w:val="22"/>
                <w:szCs w:val="22"/>
              </w:rPr>
              <w:t xml:space="preserve"> </w:t>
            </w:r>
            <w:r w:rsidRPr="00AB77D5">
              <w:rPr>
                <w:rFonts w:eastAsia="Calibri"/>
              </w:rPr>
              <w:t>nepažeisti trečiųjų asmenų interesų;</w:t>
            </w:r>
          </w:p>
          <w:p w14:paraId="06F2572A" w14:textId="77777777" w:rsidR="001C3702" w:rsidRPr="00AB77D5" w:rsidRDefault="001C3702" w:rsidP="001C3702">
            <w:pPr>
              <w:numPr>
                <w:ilvl w:val="0"/>
                <w:numId w:val="24"/>
              </w:numPr>
              <w:tabs>
                <w:tab w:val="left" w:pos="314"/>
                <w:tab w:val="left" w:pos="346"/>
                <w:tab w:val="left" w:pos="388"/>
              </w:tabs>
              <w:ind w:left="0" w:firstLine="0"/>
              <w:contextualSpacing/>
              <w:jc w:val="both"/>
              <w:rPr>
                <w:rFonts w:eastAsiaTheme="minorHAnsi" w:cstheme="minorBidi"/>
              </w:rPr>
            </w:pPr>
            <w:r w:rsidRPr="00AB77D5">
              <w:rPr>
                <w:rFonts w:eastAsiaTheme="minorHAnsi" w:cstheme="minorBidi"/>
              </w:rPr>
              <w:t>Rangovas visus iškilusius klausimus ir problemas, susijusias su šioje techninėje specifikacijoje nustatytomis apimtimis, turi spręsti savarankiškai (savo pastangomis), tačiau galutinius sprendinius priimti tik suderinęs su statytoju;</w:t>
            </w:r>
          </w:p>
          <w:p w14:paraId="1A0696D0" w14:textId="77777777" w:rsidR="001C3702" w:rsidRPr="00AB77D5" w:rsidRDefault="001C3702" w:rsidP="001C3702">
            <w:pPr>
              <w:numPr>
                <w:ilvl w:val="0"/>
                <w:numId w:val="24"/>
              </w:numPr>
              <w:tabs>
                <w:tab w:val="left" w:pos="314"/>
                <w:tab w:val="left" w:pos="346"/>
                <w:tab w:val="left" w:pos="388"/>
              </w:tabs>
              <w:ind w:left="0" w:firstLine="0"/>
              <w:contextualSpacing/>
              <w:jc w:val="both"/>
              <w:rPr>
                <w:rFonts w:eastAsiaTheme="minorHAnsi" w:cstheme="minorBidi"/>
              </w:rPr>
            </w:pPr>
            <w:r w:rsidRPr="00AB77D5">
              <w:t>Darbų vykdymo eigoje susidariusias atliekas tvarkyti laikantis visų galiojančių įstatymų, Klaipėdos miesto atliekų tvarkymo taisyklių, patvirtintų Klaipėdos miesto savivaldybės tarybos 2011-11-24 sprendimu Nr. T2-370.</w:t>
            </w:r>
          </w:p>
        </w:tc>
      </w:tr>
    </w:tbl>
    <w:p w14:paraId="05BCE45E" w14:textId="77777777" w:rsidR="001C3702" w:rsidRPr="00A828A1" w:rsidRDefault="001C3702" w:rsidP="001C3702">
      <w:pPr>
        <w:rPr>
          <w:vanish/>
          <w:sz w:val="22"/>
          <w:szCs w:val="22"/>
        </w:rPr>
      </w:pPr>
    </w:p>
    <w:p w14:paraId="34050460" w14:textId="77777777" w:rsidR="007E1964" w:rsidRDefault="007E1964" w:rsidP="007E1964">
      <w:pPr>
        <w:rPr>
          <w:vanish/>
        </w:rPr>
      </w:pPr>
    </w:p>
    <w:p w14:paraId="42462A24" w14:textId="77777777" w:rsidR="007E1964" w:rsidRDefault="007E1964" w:rsidP="007E1964">
      <w:pPr>
        <w:pBdr>
          <w:bottom w:val="single" w:sz="12" w:space="1" w:color="auto"/>
        </w:pBdr>
        <w:rPr>
          <w:vanish/>
        </w:rPr>
      </w:pPr>
    </w:p>
    <w:p w14:paraId="01C63DC9" w14:textId="2349EFDB" w:rsidR="000862C1" w:rsidRDefault="00FD1195" w:rsidP="00FD1195">
      <w:pPr>
        <w:spacing w:after="200" w:line="276" w:lineRule="auto"/>
        <w:jc w:val="center"/>
      </w:pPr>
      <w:r>
        <w:t>___________</w:t>
      </w:r>
    </w:p>
    <w:p w14:paraId="7E3E232A" w14:textId="77777777" w:rsidR="000862C1" w:rsidRDefault="000862C1">
      <w:pPr>
        <w:spacing w:after="200" w:line="276" w:lineRule="auto"/>
      </w:pPr>
      <w:r>
        <w:br w:type="page"/>
      </w:r>
    </w:p>
    <w:p w14:paraId="5A25F98A" w14:textId="77777777" w:rsidR="000862C1" w:rsidRDefault="000862C1" w:rsidP="00D94611">
      <w:pPr>
        <w:widowControl w:val="0"/>
        <w:sectPr w:rsidR="000862C1" w:rsidSect="00BF467E">
          <w:headerReference w:type="default" r:id="rId42"/>
          <w:pgSz w:w="11906" w:h="16838" w:code="9"/>
          <w:pgMar w:top="1134" w:right="567" w:bottom="1134" w:left="1701" w:header="567" w:footer="567" w:gutter="0"/>
          <w:pgNumType w:start="1"/>
          <w:cols w:space="1296"/>
          <w:titlePg/>
          <w:docGrid w:linePitch="360"/>
        </w:sectPr>
      </w:pPr>
    </w:p>
    <w:tbl>
      <w:tblPr>
        <w:tblW w:w="2608" w:type="dxa"/>
        <w:tblInd w:w="12049" w:type="dxa"/>
        <w:tblLook w:val="01E0" w:firstRow="1" w:lastRow="1" w:firstColumn="1" w:lastColumn="1" w:noHBand="0" w:noVBand="0"/>
      </w:tblPr>
      <w:tblGrid>
        <w:gridCol w:w="2608"/>
      </w:tblGrid>
      <w:tr w:rsidR="000862C1" w14:paraId="6682019D" w14:textId="77777777" w:rsidTr="00D94611">
        <w:tc>
          <w:tcPr>
            <w:tcW w:w="2608" w:type="dxa"/>
          </w:tcPr>
          <w:p w14:paraId="30D7EBE8" w14:textId="1B9FBD18" w:rsidR="000862C1" w:rsidRPr="001F06D8" w:rsidRDefault="000862C1" w:rsidP="00D94611">
            <w:pPr>
              <w:widowControl w:val="0"/>
            </w:pPr>
            <w:r w:rsidRPr="001F06D8">
              <w:lastRenderedPageBreak/>
              <w:t>Konkurso sąlygų aprašo</w:t>
            </w:r>
          </w:p>
        </w:tc>
      </w:tr>
      <w:tr w:rsidR="000862C1" w14:paraId="1765FEA8" w14:textId="77777777" w:rsidTr="00D94611">
        <w:tc>
          <w:tcPr>
            <w:tcW w:w="2608" w:type="dxa"/>
          </w:tcPr>
          <w:p w14:paraId="2484D82D" w14:textId="00EE3FC4" w:rsidR="000862C1" w:rsidRPr="001F06D8" w:rsidRDefault="008411C5" w:rsidP="00D94611">
            <w:pPr>
              <w:widowControl w:val="0"/>
            </w:pPr>
            <w:r>
              <w:t>4</w:t>
            </w:r>
            <w:r w:rsidR="000862C1" w:rsidRPr="001F06D8">
              <w:t xml:space="preserve"> priedas</w:t>
            </w:r>
          </w:p>
        </w:tc>
      </w:tr>
    </w:tbl>
    <w:p w14:paraId="7FC3F12E" w14:textId="77777777" w:rsidR="00D75D8F" w:rsidRDefault="00D75D8F" w:rsidP="00011BDF">
      <w:pPr>
        <w:keepNext/>
        <w:keepLines/>
        <w:jc w:val="center"/>
        <w:rPr>
          <w:b/>
          <w:bCs/>
          <w:lang w:eastAsia="lt-LT"/>
        </w:rPr>
      </w:pPr>
    </w:p>
    <w:p w14:paraId="5D690201" w14:textId="1B086015" w:rsidR="00011BDF" w:rsidRPr="00616DC0" w:rsidRDefault="00011BDF" w:rsidP="00011BDF">
      <w:pPr>
        <w:keepNext/>
        <w:keepLines/>
        <w:jc w:val="center"/>
        <w:rPr>
          <w:b/>
        </w:rPr>
      </w:pPr>
      <w:r w:rsidRPr="00616DC0">
        <w:rPr>
          <w:b/>
          <w:bCs/>
          <w:lang w:eastAsia="lt-LT"/>
        </w:rPr>
        <w:t>ATLIKTŲ DARBŲ</w:t>
      </w:r>
      <w:r w:rsidRPr="00616DC0">
        <w:rPr>
          <w:bCs/>
          <w:lang w:eastAsia="lt-LT"/>
        </w:rPr>
        <w:t xml:space="preserve"> </w:t>
      </w:r>
      <w:r w:rsidRPr="00616DC0">
        <w:rPr>
          <w:b/>
        </w:rPr>
        <w:t>SĄRAŠAS</w:t>
      </w:r>
    </w:p>
    <w:p w14:paraId="207ED315" w14:textId="77777777" w:rsidR="00011BDF" w:rsidRDefault="00011BDF" w:rsidP="00011BDF">
      <w:pPr>
        <w:keepNext/>
        <w:keepLines/>
        <w:ind w:right="-881"/>
        <w:jc w:val="center"/>
        <w:rPr>
          <w:b/>
        </w:rPr>
      </w:pPr>
    </w:p>
    <w:p w14:paraId="3C7483A0" w14:textId="2FC84D83" w:rsidR="00011BDF" w:rsidRPr="008728AB" w:rsidRDefault="00011BDF" w:rsidP="008728AB">
      <w:pPr>
        <w:keepNext/>
        <w:keepLines/>
        <w:ind w:right="-1" w:firstLine="709"/>
        <w:jc w:val="both"/>
        <w:rPr>
          <w:i/>
          <w:iCs/>
          <w:sz w:val="20"/>
          <w:szCs w:val="20"/>
        </w:rPr>
      </w:pPr>
      <w:r w:rsidRPr="008728AB">
        <w:rPr>
          <w:i/>
          <w:color w:val="000000" w:themeColor="text1"/>
          <w:sz w:val="20"/>
          <w:szCs w:val="20"/>
        </w:rPr>
        <w:t xml:space="preserve">Pastaba. </w:t>
      </w:r>
      <w:r w:rsidR="008411C5">
        <w:rPr>
          <w:i/>
          <w:iCs/>
          <w:sz w:val="20"/>
          <w:szCs w:val="20"/>
        </w:rPr>
        <w:t>V</w:t>
      </w:r>
      <w:r w:rsidR="00D75D8F" w:rsidRPr="00D75D8F">
        <w:rPr>
          <w:i/>
          <w:iCs/>
          <w:sz w:val="20"/>
          <w:szCs w:val="20"/>
        </w:rPr>
        <w:t>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p>
    <w:tbl>
      <w:tblPr>
        <w:tblW w:w="15026" w:type="dxa"/>
        <w:tblInd w:w="-5" w:type="dxa"/>
        <w:tblLayout w:type="fixed"/>
        <w:tblCellMar>
          <w:left w:w="70" w:type="dxa"/>
          <w:right w:w="70" w:type="dxa"/>
        </w:tblCellMar>
        <w:tblLook w:val="0000" w:firstRow="0" w:lastRow="0" w:firstColumn="0" w:lastColumn="0" w:noHBand="0" w:noVBand="0"/>
      </w:tblPr>
      <w:tblGrid>
        <w:gridCol w:w="567"/>
        <w:gridCol w:w="3828"/>
        <w:gridCol w:w="1842"/>
        <w:gridCol w:w="3402"/>
        <w:gridCol w:w="1560"/>
        <w:gridCol w:w="1275"/>
        <w:gridCol w:w="2552"/>
      </w:tblGrid>
      <w:tr w:rsidR="008C3165" w:rsidRPr="008728AB" w14:paraId="1A1622F2" w14:textId="77777777" w:rsidTr="00D75D8F">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5CEA7767" w14:textId="77777777" w:rsidR="008C3165" w:rsidRPr="008728AB" w:rsidRDefault="008C3165" w:rsidP="00BB300A">
            <w:pPr>
              <w:keepNext/>
              <w:keepLines/>
              <w:jc w:val="center"/>
              <w:rPr>
                <w:b/>
                <w:sz w:val="20"/>
                <w:szCs w:val="20"/>
              </w:rPr>
            </w:pPr>
            <w:r w:rsidRPr="008728AB">
              <w:rPr>
                <w:b/>
                <w:sz w:val="20"/>
                <w:szCs w:val="20"/>
              </w:rPr>
              <w:t>Eil. Nr.</w:t>
            </w:r>
          </w:p>
        </w:tc>
        <w:tc>
          <w:tcPr>
            <w:tcW w:w="3828" w:type="dxa"/>
            <w:tcBorders>
              <w:top w:val="single" w:sz="4" w:space="0" w:color="000000"/>
              <w:left w:val="single" w:sz="4" w:space="0" w:color="000000"/>
              <w:bottom w:val="single" w:sz="4" w:space="0" w:color="000000"/>
            </w:tcBorders>
            <w:shd w:val="clear" w:color="auto" w:fill="F2F2F2" w:themeFill="background1" w:themeFillShade="F2"/>
            <w:vAlign w:val="center"/>
          </w:tcPr>
          <w:p w14:paraId="29F381F0" w14:textId="0912E455" w:rsidR="008C3165" w:rsidRPr="008728AB" w:rsidRDefault="008C3165" w:rsidP="00BB300A">
            <w:pPr>
              <w:keepNext/>
              <w:keepLines/>
              <w:jc w:val="center"/>
              <w:rPr>
                <w:b/>
                <w:sz w:val="20"/>
                <w:szCs w:val="20"/>
              </w:rPr>
            </w:pPr>
            <w:r>
              <w:rPr>
                <w:b/>
                <w:sz w:val="20"/>
                <w:szCs w:val="20"/>
              </w:rPr>
              <w:t>Darbų</w:t>
            </w:r>
            <w:r w:rsidRPr="008728AB">
              <w:rPr>
                <w:b/>
                <w:sz w:val="20"/>
                <w:szCs w:val="20"/>
              </w:rPr>
              <w:t xml:space="preserve"> pavadinimas</w:t>
            </w:r>
          </w:p>
        </w:tc>
        <w:tc>
          <w:tcPr>
            <w:tcW w:w="1842"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7DCC8DA7" w14:textId="50A91225" w:rsidR="008C3165" w:rsidRPr="008728AB" w:rsidRDefault="008C3165" w:rsidP="00BB300A">
            <w:pPr>
              <w:keepNext/>
              <w:keepLines/>
              <w:jc w:val="center"/>
              <w:rPr>
                <w:b/>
                <w:sz w:val="20"/>
                <w:szCs w:val="20"/>
              </w:rPr>
            </w:pPr>
            <w:r w:rsidRPr="008728AB">
              <w:rPr>
                <w:b/>
                <w:sz w:val="20"/>
                <w:szCs w:val="20"/>
              </w:rPr>
              <w:t>Statinio kategorija; statinių grupė, pogrupis;</w:t>
            </w:r>
          </w:p>
          <w:p w14:paraId="2B634C16" w14:textId="77777777" w:rsidR="008C3165" w:rsidRPr="008728AB" w:rsidRDefault="008C3165" w:rsidP="00BB300A">
            <w:pPr>
              <w:keepNext/>
              <w:keepLines/>
              <w:jc w:val="center"/>
              <w:rPr>
                <w:b/>
                <w:sz w:val="20"/>
                <w:szCs w:val="20"/>
                <w:highlight w:val="yellow"/>
              </w:rPr>
            </w:pPr>
            <w:r w:rsidRPr="008728AB">
              <w:rPr>
                <w:b/>
                <w:sz w:val="20"/>
                <w:szCs w:val="20"/>
              </w:rPr>
              <w:t>statybos rūšis</w:t>
            </w:r>
          </w:p>
        </w:tc>
        <w:tc>
          <w:tcPr>
            <w:tcW w:w="3402" w:type="dxa"/>
            <w:tcBorders>
              <w:top w:val="single" w:sz="4" w:space="0" w:color="000000"/>
              <w:left w:val="single" w:sz="4" w:space="0" w:color="auto"/>
              <w:bottom w:val="single" w:sz="4" w:space="0" w:color="000000"/>
            </w:tcBorders>
            <w:shd w:val="clear" w:color="auto" w:fill="F2F2F2" w:themeFill="background1" w:themeFillShade="F2"/>
            <w:vAlign w:val="center"/>
          </w:tcPr>
          <w:p w14:paraId="662581E2" w14:textId="78298DF5" w:rsidR="008C3165" w:rsidRPr="008728AB" w:rsidRDefault="008C3165" w:rsidP="00BB300A">
            <w:pPr>
              <w:keepNext/>
              <w:keepLines/>
              <w:ind w:left="-68" w:firstLine="68"/>
              <w:jc w:val="center"/>
              <w:rPr>
                <w:b/>
                <w:sz w:val="20"/>
                <w:szCs w:val="20"/>
              </w:rPr>
            </w:pPr>
            <w:r w:rsidRPr="008728AB">
              <w:rPr>
                <w:rFonts w:eastAsiaTheme="minorHAnsi"/>
                <w:b/>
                <w:bCs/>
                <w:sz w:val="20"/>
                <w:szCs w:val="20"/>
              </w:rPr>
              <w:t>Per paskutinius 5 metus arba per laiką nuo tiekėjo įregistravimo dienos (jeigu tiekėjas veiklą vykdo mažiau nei 5 metus) iki pasiūlymo pateikimo termino pabaigos</w:t>
            </w:r>
            <w:r w:rsidRPr="008728AB">
              <w:rPr>
                <w:b/>
                <w:sz w:val="20"/>
                <w:szCs w:val="20"/>
              </w:rPr>
              <w:t xml:space="preserve"> tinkamai atliktų darbų vertė, Eur be PVM (be projektavimo, priežiūros ir kt. paslaugų)</w:t>
            </w:r>
          </w:p>
        </w:tc>
        <w:tc>
          <w:tcPr>
            <w:tcW w:w="1560" w:type="dxa"/>
            <w:tcBorders>
              <w:top w:val="single" w:sz="4" w:space="0" w:color="000000"/>
              <w:left w:val="single" w:sz="4" w:space="0" w:color="000000"/>
              <w:bottom w:val="single" w:sz="4" w:space="0" w:color="000000"/>
            </w:tcBorders>
            <w:shd w:val="clear" w:color="auto" w:fill="F2F2F2" w:themeFill="background1" w:themeFillShade="F2"/>
            <w:vAlign w:val="center"/>
          </w:tcPr>
          <w:p w14:paraId="47F497CA" w14:textId="77777777" w:rsidR="008C3165" w:rsidRPr="008728AB" w:rsidRDefault="008C3165" w:rsidP="00BB300A">
            <w:pPr>
              <w:keepNext/>
              <w:keepLines/>
              <w:jc w:val="center"/>
              <w:rPr>
                <w:b/>
                <w:sz w:val="20"/>
                <w:szCs w:val="20"/>
              </w:rPr>
            </w:pPr>
            <w:r w:rsidRPr="008728AB">
              <w:rPr>
                <w:b/>
                <w:sz w:val="20"/>
                <w:szCs w:val="20"/>
              </w:rPr>
              <w:t>Tikslios darbų vykdymo pradžios ir pabaigos datos dienos tikslumu</w:t>
            </w:r>
          </w:p>
        </w:tc>
        <w:tc>
          <w:tcPr>
            <w:tcW w:w="1275" w:type="dxa"/>
            <w:tcBorders>
              <w:top w:val="single" w:sz="4" w:space="0" w:color="auto"/>
              <w:left w:val="single" w:sz="4" w:space="0" w:color="auto"/>
              <w:bottom w:val="single" w:sz="4" w:space="0" w:color="auto"/>
            </w:tcBorders>
            <w:shd w:val="clear" w:color="auto" w:fill="F2F2F2" w:themeFill="background1" w:themeFillShade="F2"/>
          </w:tcPr>
          <w:p w14:paraId="54B54F08" w14:textId="35BFDE9D" w:rsidR="008C3165" w:rsidRPr="008728AB" w:rsidRDefault="008C3165" w:rsidP="00BB300A">
            <w:pPr>
              <w:keepNext/>
              <w:keepLines/>
              <w:jc w:val="center"/>
              <w:rPr>
                <w:b/>
                <w:sz w:val="20"/>
                <w:szCs w:val="20"/>
              </w:rPr>
            </w:pPr>
            <w:r w:rsidRPr="008C3165">
              <w:rPr>
                <w:b/>
                <w:sz w:val="20"/>
                <w:szCs w:val="20"/>
              </w:rPr>
              <w:t>Statybos užbaigimo akto ir (ar) deklaracijos registracijos numeris ir data</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6FEE50" w14:textId="4E8B652D" w:rsidR="008C3165" w:rsidRPr="008728AB" w:rsidRDefault="008C3165" w:rsidP="00BB300A">
            <w:pPr>
              <w:keepNext/>
              <w:keepLines/>
              <w:jc w:val="center"/>
              <w:rPr>
                <w:b/>
                <w:sz w:val="20"/>
                <w:szCs w:val="20"/>
              </w:rPr>
            </w:pPr>
            <w:r w:rsidRPr="008728AB">
              <w:rPr>
                <w:b/>
                <w:sz w:val="20"/>
                <w:szCs w:val="20"/>
              </w:rPr>
              <w:t>Užsakovo pavadinimas, kontaktinis asmuo</w:t>
            </w:r>
          </w:p>
        </w:tc>
      </w:tr>
      <w:tr w:rsidR="008C3165" w:rsidRPr="00616DC0" w14:paraId="47E9B759" w14:textId="77777777" w:rsidTr="00D75D8F">
        <w:trPr>
          <w:cantSplit/>
          <w:trHeight w:val="224"/>
        </w:trPr>
        <w:tc>
          <w:tcPr>
            <w:tcW w:w="567" w:type="dxa"/>
            <w:tcBorders>
              <w:top w:val="single" w:sz="4" w:space="0" w:color="000000"/>
              <w:left w:val="single" w:sz="4" w:space="0" w:color="000000"/>
              <w:bottom w:val="single" w:sz="4" w:space="0" w:color="000000"/>
            </w:tcBorders>
          </w:tcPr>
          <w:p w14:paraId="4426C290" w14:textId="77777777" w:rsidR="008C3165" w:rsidRPr="00153B06" w:rsidRDefault="008C3165" w:rsidP="00BB300A">
            <w:pPr>
              <w:keepNext/>
              <w:keepLines/>
              <w:jc w:val="center"/>
              <w:rPr>
                <w:bCs/>
                <w:iCs/>
              </w:rPr>
            </w:pPr>
            <w:r w:rsidRPr="00153B06">
              <w:rPr>
                <w:bCs/>
                <w:iCs/>
              </w:rPr>
              <w:t>1.</w:t>
            </w:r>
          </w:p>
        </w:tc>
        <w:tc>
          <w:tcPr>
            <w:tcW w:w="3828" w:type="dxa"/>
            <w:tcBorders>
              <w:top w:val="single" w:sz="4" w:space="0" w:color="000000"/>
              <w:left w:val="single" w:sz="4" w:space="0" w:color="000000"/>
              <w:bottom w:val="single" w:sz="4" w:space="0" w:color="000000"/>
            </w:tcBorders>
          </w:tcPr>
          <w:p w14:paraId="1E02E9A7" w14:textId="77777777" w:rsidR="008C3165" w:rsidRPr="00616DC0" w:rsidRDefault="008C3165" w:rsidP="00BB300A">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70CA6F40" w14:textId="77777777" w:rsidR="008C3165" w:rsidRPr="00616DC0" w:rsidRDefault="008C3165" w:rsidP="00BB300A">
            <w:pPr>
              <w:keepNext/>
              <w:keepLines/>
            </w:pPr>
          </w:p>
        </w:tc>
        <w:tc>
          <w:tcPr>
            <w:tcW w:w="3402" w:type="dxa"/>
            <w:tcBorders>
              <w:top w:val="single" w:sz="4" w:space="0" w:color="000000"/>
              <w:left w:val="single" w:sz="4" w:space="0" w:color="auto"/>
              <w:bottom w:val="single" w:sz="4" w:space="0" w:color="000000"/>
            </w:tcBorders>
          </w:tcPr>
          <w:p w14:paraId="1FB5807F" w14:textId="77777777" w:rsidR="008C3165" w:rsidRPr="00616DC0" w:rsidRDefault="008C3165" w:rsidP="00BB300A">
            <w:pPr>
              <w:keepNext/>
              <w:keepLines/>
            </w:pPr>
          </w:p>
        </w:tc>
        <w:tc>
          <w:tcPr>
            <w:tcW w:w="1560" w:type="dxa"/>
            <w:tcBorders>
              <w:top w:val="single" w:sz="4" w:space="0" w:color="000000"/>
              <w:left w:val="single" w:sz="4" w:space="0" w:color="000000"/>
              <w:bottom w:val="single" w:sz="4" w:space="0" w:color="000000"/>
            </w:tcBorders>
          </w:tcPr>
          <w:p w14:paraId="110F3ACB" w14:textId="77777777" w:rsidR="008C3165" w:rsidRPr="00616DC0" w:rsidRDefault="008C3165" w:rsidP="00BB300A">
            <w:pPr>
              <w:keepNext/>
              <w:keepLines/>
            </w:pPr>
          </w:p>
        </w:tc>
        <w:tc>
          <w:tcPr>
            <w:tcW w:w="1275" w:type="dxa"/>
            <w:tcBorders>
              <w:top w:val="single" w:sz="4" w:space="0" w:color="auto"/>
              <w:left w:val="single" w:sz="4" w:space="0" w:color="auto"/>
              <w:bottom w:val="single" w:sz="4" w:space="0" w:color="auto"/>
            </w:tcBorders>
          </w:tcPr>
          <w:p w14:paraId="5377B708" w14:textId="77777777" w:rsidR="008C3165" w:rsidRPr="00616DC0" w:rsidRDefault="008C3165" w:rsidP="00BB300A">
            <w:pPr>
              <w:keepNext/>
              <w:keepLines/>
            </w:pPr>
          </w:p>
        </w:tc>
        <w:tc>
          <w:tcPr>
            <w:tcW w:w="2552" w:type="dxa"/>
            <w:tcBorders>
              <w:top w:val="single" w:sz="4" w:space="0" w:color="auto"/>
              <w:left w:val="single" w:sz="4" w:space="0" w:color="auto"/>
              <w:bottom w:val="single" w:sz="4" w:space="0" w:color="auto"/>
              <w:right w:val="single" w:sz="4" w:space="0" w:color="auto"/>
            </w:tcBorders>
          </w:tcPr>
          <w:p w14:paraId="104F2922" w14:textId="4AA5BE06" w:rsidR="008C3165" w:rsidRPr="00616DC0" w:rsidRDefault="008C3165" w:rsidP="00BB300A">
            <w:pPr>
              <w:keepNext/>
              <w:keepLines/>
            </w:pPr>
          </w:p>
        </w:tc>
      </w:tr>
      <w:tr w:rsidR="008C3165" w:rsidRPr="00616DC0" w14:paraId="44352E50" w14:textId="77777777" w:rsidTr="00D75D8F">
        <w:trPr>
          <w:cantSplit/>
          <w:trHeight w:val="224"/>
        </w:trPr>
        <w:tc>
          <w:tcPr>
            <w:tcW w:w="567" w:type="dxa"/>
            <w:tcBorders>
              <w:top w:val="single" w:sz="4" w:space="0" w:color="000000"/>
              <w:left w:val="single" w:sz="4" w:space="0" w:color="000000"/>
              <w:bottom w:val="single" w:sz="4" w:space="0" w:color="000000"/>
            </w:tcBorders>
          </w:tcPr>
          <w:p w14:paraId="6C2B9B6F" w14:textId="74DD3733" w:rsidR="008C3165" w:rsidRPr="00153B06" w:rsidRDefault="008C3165" w:rsidP="00BB300A">
            <w:pPr>
              <w:keepNext/>
              <w:keepLines/>
              <w:jc w:val="center"/>
              <w:rPr>
                <w:bCs/>
                <w:iCs/>
              </w:rPr>
            </w:pPr>
            <w:r>
              <w:rPr>
                <w:bCs/>
                <w:iCs/>
              </w:rPr>
              <w:t>2.</w:t>
            </w:r>
          </w:p>
        </w:tc>
        <w:tc>
          <w:tcPr>
            <w:tcW w:w="3828" w:type="dxa"/>
            <w:tcBorders>
              <w:top w:val="single" w:sz="4" w:space="0" w:color="000000"/>
              <w:left w:val="single" w:sz="4" w:space="0" w:color="000000"/>
              <w:bottom w:val="single" w:sz="4" w:space="0" w:color="000000"/>
            </w:tcBorders>
          </w:tcPr>
          <w:p w14:paraId="5FF6E3D0" w14:textId="77777777" w:rsidR="008C3165" w:rsidRPr="00616DC0" w:rsidRDefault="008C3165" w:rsidP="00BB300A">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1D8E9162" w14:textId="77777777" w:rsidR="008C3165" w:rsidRPr="00616DC0" w:rsidRDefault="008C3165" w:rsidP="00BB300A">
            <w:pPr>
              <w:keepNext/>
              <w:keepLines/>
            </w:pPr>
          </w:p>
        </w:tc>
        <w:tc>
          <w:tcPr>
            <w:tcW w:w="3402" w:type="dxa"/>
            <w:tcBorders>
              <w:top w:val="single" w:sz="4" w:space="0" w:color="000000"/>
              <w:left w:val="single" w:sz="4" w:space="0" w:color="auto"/>
              <w:bottom w:val="single" w:sz="4" w:space="0" w:color="000000"/>
            </w:tcBorders>
          </w:tcPr>
          <w:p w14:paraId="2D691622" w14:textId="77777777" w:rsidR="008C3165" w:rsidRPr="00616DC0" w:rsidRDefault="008C3165" w:rsidP="00BB300A">
            <w:pPr>
              <w:keepNext/>
              <w:keepLines/>
            </w:pPr>
          </w:p>
        </w:tc>
        <w:tc>
          <w:tcPr>
            <w:tcW w:w="1560" w:type="dxa"/>
            <w:tcBorders>
              <w:top w:val="single" w:sz="4" w:space="0" w:color="000000"/>
              <w:left w:val="single" w:sz="4" w:space="0" w:color="000000"/>
              <w:bottom w:val="single" w:sz="4" w:space="0" w:color="000000"/>
            </w:tcBorders>
          </w:tcPr>
          <w:p w14:paraId="3382DA64" w14:textId="77777777" w:rsidR="008C3165" w:rsidRPr="00616DC0" w:rsidRDefault="008C3165" w:rsidP="00BB300A">
            <w:pPr>
              <w:keepNext/>
              <w:keepLines/>
            </w:pPr>
          </w:p>
        </w:tc>
        <w:tc>
          <w:tcPr>
            <w:tcW w:w="1275" w:type="dxa"/>
            <w:tcBorders>
              <w:top w:val="single" w:sz="4" w:space="0" w:color="auto"/>
              <w:left w:val="single" w:sz="4" w:space="0" w:color="auto"/>
              <w:bottom w:val="single" w:sz="4" w:space="0" w:color="auto"/>
            </w:tcBorders>
          </w:tcPr>
          <w:p w14:paraId="7BC8FDAA" w14:textId="77777777" w:rsidR="008C3165" w:rsidRPr="00616DC0" w:rsidRDefault="008C3165" w:rsidP="00BB300A">
            <w:pPr>
              <w:keepNext/>
              <w:keepLines/>
            </w:pPr>
          </w:p>
        </w:tc>
        <w:tc>
          <w:tcPr>
            <w:tcW w:w="2552" w:type="dxa"/>
            <w:tcBorders>
              <w:top w:val="single" w:sz="4" w:space="0" w:color="auto"/>
              <w:left w:val="single" w:sz="4" w:space="0" w:color="auto"/>
              <w:bottom w:val="single" w:sz="4" w:space="0" w:color="auto"/>
              <w:right w:val="single" w:sz="4" w:space="0" w:color="auto"/>
            </w:tcBorders>
          </w:tcPr>
          <w:p w14:paraId="3E00EA9C" w14:textId="32B5995B" w:rsidR="008C3165" w:rsidRPr="00616DC0" w:rsidRDefault="008C3165" w:rsidP="00BB300A">
            <w:pPr>
              <w:keepNext/>
              <w:keepLines/>
            </w:pPr>
          </w:p>
        </w:tc>
      </w:tr>
      <w:tr w:rsidR="008C3165" w:rsidRPr="00616DC0" w14:paraId="1B412CAB" w14:textId="77777777" w:rsidTr="00D75D8F">
        <w:trPr>
          <w:cantSplit/>
          <w:trHeight w:val="224"/>
        </w:trPr>
        <w:tc>
          <w:tcPr>
            <w:tcW w:w="567" w:type="dxa"/>
            <w:tcBorders>
              <w:top w:val="single" w:sz="4" w:space="0" w:color="000000"/>
              <w:left w:val="single" w:sz="4" w:space="0" w:color="000000"/>
              <w:bottom w:val="single" w:sz="4" w:space="0" w:color="000000"/>
            </w:tcBorders>
          </w:tcPr>
          <w:p w14:paraId="5E562ECA" w14:textId="1AFE80B4" w:rsidR="008C3165" w:rsidRDefault="008C3165" w:rsidP="00BB300A">
            <w:pPr>
              <w:keepNext/>
              <w:keepLines/>
              <w:jc w:val="center"/>
              <w:rPr>
                <w:bCs/>
                <w:iCs/>
              </w:rPr>
            </w:pPr>
            <w:r>
              <w:rPr>
                <w:bCs/>
                <w:iCs/>
              </w:rPr>
              <w:t>3</w:t>
            </w:r>
            <w:r w:rsidRPr="00153B06">
              <w:rPr>
                <w:bCs/>
                <w:iCs/>
              </w:rPr>
              <w:t>.</w:t>
            </w:r>
          </w:p>
        </w:tc>
        <w:tc>
          <w:tcPr>
            <w:tcW w:w="3828" w:type="dxa"/>
            <w:tcBorders>
              <w:top w:val="single" w:sz="4" w:space="0" w:color="000000"/>
              <w:left w:val="single" w:sz="4" w:space="0" w:color="000000"/>
              <w:bottom w:val="single" w:sz="4" w:space="0" w:color="000000"/>
            </w:tcBorders>
          </w:tcPr>
          <w:p w14:paraId="2B4DD61F" w14:textId="77777777" w:rsidR="008C3165" w:rsidRPr="00616DC0" w:rsidRDefault="008C3165" w:rsidP="00BB300A">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641C3BD3" w14:textId="77777777" w:rsidR="008C3165" w:rsidRPr="00616DC0" w:rsidRDefault="008C3165" w:rsidP="00BB300A">
            <w:pPr>
              <w:keepNext/>
              <w:keepLines/>
            </w:pPr>
          </w:p>
        </w:tc>
        <w:tc>
          <w:tcPr>
            <w:tcW w:w="3402" w:type="dxa"/>
            <w:tcBorders>
              <w:top w:val="single" w:sz="4" w:space="0" w:color="000000"/>
              <w:left w:val="single" w:sz="4" w:space="0" w:color="auto"/>
              <w:bottom w:val="single" w:sz="4" w:space="0" w:color="000000"/>
            </w:tcBorders>
          </w:tcPr>
          <w:p w14:paraId="0ED5B026" w14:textId="77777777" w:rsidR="008C3165" w:rsidRPr="00616DC0" w:rsidRDefault="008C3165" w:rsidP="00BB300A">
            <w:pPr>
              <w:keepNext/>
              <w:keepLines/>
            </w:pPr>
          </w:p>
        </w:tc>
        <w:tc>
          <w:tcPr>
            <w:tcW w:w="1560" w:type="dxa"/>
            <w:tcBorders>
              <w:top w:val="single" w:sz="4" w:space="0" w:color="000000"/>
              <w:left w:val="single" w:sz="4" w:space="0" w:color="000000"/>
              <w:bottom w:val="single" w:sz="4" w:space="0" w:color="000000"/>
            </w:tcBorders>
          </w:tcPr>
          <w:p w14:paraId="36D369A9" w14:textId="77777777" w:rsidR="008C3165" w:rsidRPr="00616DC0" w:rsidRDefault="008C3165" w:rsidP="00BB300A">
            <w:pPr>
              <w:keepNext/>
              <w:keepLines/>
            </w:pPr>
          </w:p>
        </w:tc>
        <w:tc>
          <w:tcPr>
            <w:tcW w:w="1275" w:type="dxa"/>
            <w:tcBorders>
              <w:top w:val="single" w:sz="4" w:space="0" w:color="auto"/>
              <w:left w:val="single" w:sz="4" w:space="0" w:color="auto"/>
              <w:bottom w:val="single" w:sz="4" w:space="0" w:color="auto"/>
            </w:tcBorders>
          </w:tcPr>
          <w:p w14:paraId="0340B9FC" w14:textId="77777777" w:rsidR="008C3165" w:rsidRPr="00616DC0" w:rsidRDefault="008C3165" w:rsidP="00BB300A">
            <w:pPr>
              <w:keepNext/>
              <w:keepLines/>
            </w:pPr>
          </w:p>
        </w:tc>
        <w:tc>
          <w:tcPr>
            <w:tcW w:w="2552" w:type="dxa"/>
            <w:tcBorders>
              <w:top w:val="single" w:sz="4" w:space="0" w:color="auto"/>
              <w:left w:val="single" w:sz="4" w:space="0" w:color="auto"/>
              <w:bottom w:val="single" w:sz="4" w:space="0" w:color="auto"/>
              <w:right w:val="single" w:sz="4" w:space="0" w:color="auto"/>
            </w:tcBorders>
          </w:tcPr>
          <w:p w14:paraId="678959A6" w14:textId="68B85924" w:rsidR="008C3165" w:rsidRPr="00616DC0" w:rsidRDefault="008C3165" w:rsidP="00BB300A">
            <w:pPr>
              <w:keepNext/>
              <w:keepLines/>
            </w:pPr>
          </w:p>
        </w:tc>
      </w:tr>
      <w:tr w:rsidR="008C3165" w:rsidRPr="00616DC0" w14:paraId="291D1D1B" w14:textId="77777777" w:rsidTr="00D75D8F">
        <w:trPr>
          <w:cantSplit/>
          <w:trHeight w:val="224"/>
        </w:trPr>
        <w:tc>
          <w:tcPr>
            <w:tcW w:w="567" w:type="dxa"/>
            <w:tcBorders>
              <w:top w:val="single" w:sz="4" w:space="0" w:color="000000"/>
              <w:left w:val="single" w:sz="4" w:space="0" w:color="000000"/>
              <w:bottom w:val="single" w:sz="4" w:space="0" w:color="000000"/>
            </w:tcBorders>
          </w:tcPr>
          <w:p w14:paraId="2E5B5D29" w14:textId="77777777" w:rsidR="008C3165" w:rsidRDefault="008C3165" w:rsidP="00BB300A">
            <w:pPr>
              <w:keepNext/>
              <w:keepLines/>
              <w:jc w:val="center"/>
              <w:rPr>
                <w:bCs/>
                <w:iCs/>
              </w:rPr>
            </w:pPr>
            <w:r>
              <w:rPr>
                <w:bCs/>
                <w:iCs/>
              </w:rPr>
              <w:t>...</w:t>
            </w:r>
          </w:p>
        </w:tc>
        <w:tc>
          <w:tcPr>
            <w:tcW w:w="3828" w:type="dxa"/>
            <w:tcBorders>
              <w:top w:val="single" w:sz="4" w:space="0" w:color="000000"/>
              <w:left w:val="single" w:sz="4" w:space="0" w:color="000000"/>
              <w:bottom w:val="single" w:sz="4" w:space="0" w:color="000000"/>
            </w:tcBorders>
          </w:tcPr>
          <w:p w14:paraId="0211BADA" w14:textId="77777777" w:rsidR="008C3165" w:rsidRPr="00616DC0" w:rsidRDefault="008C3165" w:rsidP="00BB300A">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7D39DF36" w14:textId="77777777" w:rsidR="008C3165" w:rsidRPr="00616DC0" w:rsidRDefault="008C3165" w:rsidP="00BB300A">
            <w:pPr>
              <w:keepNext/>
              <w:keepLines/>
            </w:pPr>
          </w:p>
        </w:tc>
        <w:tc>
          <w:tcPr>
            <w:tcW w:w="3402" w:type="dxa"/>
            <w:tcBorders>
              <w:top w:val="single" w:sz="4" w:space="0" w:color="000000"/>
              <w:left w:val="single" w:sz="4" w:space="0" w:color="auto"/>
              <w:bottom w:val="single" w:sz="4" w:space="0" w:color="000000"/>
            </w:tcBorders>
          </w:tcPr>
          <w:p w14:paraId="7D3F3665" w14:textId="77777777" w:rsidR="008C3165" w:rsidRPr="00616DC0" w:rsidRDefault="008C3165" w:rsidP="00BB300A">
            <w:pPr>
              <w:keepNext/>
              <w:keepLines/>
            </w:pPr>
          </w:p>
        </w:tc>
        <w:tc>
          <w:tcPr>
            <w:tcW w:w="1560" w:type="dxa"/>
            <w:tcBorders>
              <w:top w:val="single" w:sz="4" w:space="0" w:color="000000"/>
              <w:left w:val="single" w:sz="4" w:space="0" w:color="000000"/>
              <w:bottom w:val="single" w:sz="4" w:space="0" w:color="000000"/>
            </w:tcBorders>
          </w:tcPr>
          <w:p w14:paraId="7D16C802" w14:textId="77777777" w:rsidR="008C3165" w:rsidRPr="00616DC0" w:rsidRDefault="008C3165" w:rsidP="00BB300A">
            <w:pPr>
              <w:keepNext/>
              <w:keepLines/>
            </w:pPr>
          </w:p>
        </w:tc>
        <w:tc>
          <w:tcPr>
            <w:tcW w:w="1275" w:type="dxa"/>
            <w:tcBorders>
              <w:top w:val="single" w:sz="4" w:space="0" w:color="auto"/>
              <w:left w:val="single" w:sz="4" w:space="0" w:color="auto"/>
              <w:bottom w:val="single" w:sz="4" w:space="0" w:color="auto"/>
            </w:tcBorders>
          </w:tcPr>
          <w:p w14:paraId="57CC4FD8" w14:textId="77777777" w:rsidR="008C3165" w:rsidRPr="00616DC0" w:rsidRDefault="008C3165" w:rsidP="00BB300A">
            <w:pPr>
              <w:keepNext/>
              <w:keepLines/>
            </w:pPr>
          </w:p>
        </w:tc>
        <w:tc>
          <w:tcPr>
            <w:tcW w:w="2552" w:type="dxa"/>
            <w:tcBorders>
              <w:top w:val="single" w:sz="4" w:space="0" w:color="auto"/>
              <w:left w:val="single" w:sz="4" w:space="0" w:color="auto"/>
              <w:bottom w:val="single" w:sz="4" w:space="0" w:color="auto"/>
              <w:right w:val="single" w:sz="4" w:space="0" w:color="auto"/>
            </w:tcBorders>
          </w:tcPr>
          <w:p w14:paraId="6E03F6BA" w14:textId="652BAE58" w:rsidR="008C3165" w:rsidRPr="00616DC0" w:rsidRDefault="008C3165" w:rsidP="00BB300A">
            <w:pPr>
              <w:keepNext/>
              <w:keepLines/>
            </w:pPr>
          </w:p>
        </w:tc>
      </w:tr>
    </w:tbl>
    <w:p w14:paraId="0C0BFF08" w14:textId="12BEC218" w:rsidR="00D75D8F" w:rsidRPr="00D75D8F" w:rsidRDefault="00D75D8F" w:rsidP="00D75D8F">
      <w:pPr>
        <w:widowControl w:val="0"/>
        <w:suppressAutoHyphens/>
        <w:jc w:val="both"/>
        <w:rPr>
          <w:i/>
          <w:sz w:val="20"/>
          <w:szCs w:val="20"/>
        </w:rPr>
      </w:pPr>
      <w:r w:rsidRPr="00D75D8F">
        <w:rPr>
          <w:i/>
          <w:sz w:val="20"/>
          <w:szCs w:val="20"/>
        </w:rPr>
        <w:t>Pastabos:</w:t>
      </w:r>
    </w:p>
    <w:p w14:paraId="43438EB4" w14:textId="77777777" w:rsidR="00D75D8F" w:rsidRPr="00D75D8F" w:rsidRDefault="00D75D8F" w:rsidP="00D75D8F">
      <w:pPr>
        <w:widowControl w:val="0"/>
        <w:tabs>
          <w:tab w:val="left" w:pos="142"/>
        </w:tabs>
        <w:suppressAutoHyphens/>
        <w:jc w:val="both"/>
        <w:rPr>
          <w:i/>
          <w:sz w:val="20"/>
          <w:szCs w:val="20"/>
        </w:rPr>
      </w:pPr>
      <w:r w:rsidRPr="00D75D8F">
        <w:rPr>
          <w:i/>
          <w:sz w:val="20"/>
          <w:szCs w:val="20"/>
        </w:rPr>
        <w:t>-</w:t>
      </w:r>
      <w:r w:rsidRPr="00D75D8F">
        <w:rPr>
          <w:i/>
          <w:sz w:val="20"/>
          <w:szCs w:val="20"/>
        </w:rPr>
        <w:tab/>
        <w:t>tiekėjas gali teikti informaciją apie atliktus darbus, kurie pradėti ir baigti vykdyti per paskutinius 5 metus iki pasiūlymo pateikimo termino pabaigos;</w:t>
      </w:r>
    </w:p>
    <w:p w14:paraId="11C65D18" w14:textId="77777777" w:rsidR="00D75D8F" w:rsidRPr="00D75D8F" w:rsidRDefault="00D75D8F" w:rsidP="00D75D8F">
      <w:pPr>
        <w:widowControl w:val="0"/>
        <w:tabs>
          <w:tab w:val="left" w:pos="142"/>
        </w:tabs>
        <w:suppressAutoHyphens/>
        <w:jc w:val="both"/>
        <w:rPr>
          <w:i/>
          <w:sz w:val="20"/>
          <w:szCs w:val="20"/>
        </w:rPr>
      </w:pPr>
      <w:r w:rsidRPr="00D75D8F">
        <w:rPr>
          <w:i/>
          <w:sz w:val="20"/>
          <w:szCs w:val="20"/>
        </w:rPr>
        <w:t>- tiekėjas gali teikti informaciją apie  darbus, kurie pradėti vykdyti ir anksčiau nei per paskutinius 5 metus iki pasiūlymo pateikimo termino pabaigos, tačiau pabaigti vykdyti per paskutinius 5 metus iki pasiūlymo pateikimo termino pabaigos, tokiu atveju vertinama per paskutinius 5 metus iki pasiūlymo pateikimo termino pabaigos atliktų darbų vertė (tiekėjas turi išskirti šią vertę);</w:t>
      </w:r>
    </w:p>
    <w:p w14:paraId="01EE230F" w14:textId="77777777" w:rsidR="00D75D8F" w:rsidRPr="00D75D8F" w:rsidRDefault="00D75D8F" w:rsidP="00D75D8F">
      <w:pPr>
        <w:widowControl w:val="0"/>
        <w:tabs>
          <w:tab w:val="left" w:pos="142"/>
        </w:tabs>
        <w:suppressAutoHyphens/>
        <w:jc w:val="both"/>
        <w:rPr>
          <w:i/>
          <w:sz w:val="20"/>
          <w:szCs w:val="20"/>
        </w:rPr>
      </w:pPr>
      <w:r w:rsidRPr="00D75D8F">
        <w:rPr>
          <w:i/>
          <w:sz w:val="20"/>
          <w:szCs w:val="20"/>
        </w:rPr>
        <w:t>- darbai, kuriais grindžiama tiekėjo patirtis, turi būti užbaigti;</w:t>
      </w:r>
    </w:p>
    <w:p w14:paraId="09E9F8CB" w14:textId="77777777" w:rsidR="000862C1" w:rsidRDefault="00D75D8F" w:rsidP="00D75D8F">
      <w:pPr>
        <w:widowControl w:val="0"/>
        <w:tabs>
          <w:tab w:val="left" w:pos="142"/>
        </w:tabs>
        <w:suppressAutoHyphens/>
        <w:jc w:val="both"/>
        <w:rPr>
          <w:i/>
          <w:sz w:val="20"/>
          <w:szCs w:val="20"/>
        </w:rPr>
        <w:sectPr w:rsidR="000862C1" w:rsidSect="000862C1">
          <w:pgSz w:w="16838" w:h="11906" w:orient="landscape" w:code="9"/>
          <w:pgMar w:top="1701" w:right="678" w:bottom="567" w:left="1134" w:header="567" w:footer="567" w:gutter="0"/>
          <w:pgNumType w:start="1"/>
          <w:cols w:space="1296"/>
          <w:titlePg/>
          <w:docGrid w:linePitch="360"/>
        </w:sectPr>
      </w:pPr>
      <w:r w:rsidRPr="00D75D8F">
        <w:rPr>
          <w:i/>
          <w:sz w:val="20"/>
          <w:szCs w:val="20"/>
        </w:rPr>
        <w:t>-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bl>
      <w:tblPr>
        <w:tblW w:w="2608" w:type="dxa"/>
        <w:tblInd w:w="6379" w:type="dxa"/>
        <w:tblLook w:val="01E0" w:firstRow="1" w:lastRow="1" w:firstColumn="1" w:lastColumn="1" w:noHBand="0" w:noVBand="0"/>
      </w:tblPr>
      <w:tblGrid>
        <w:gridCol w:w="2608"/>
      </w:tblGrid>
      <w:tr w:rsidR="008728AB" w14:paraId="01097CC7" w14:textId="77777777" w:rsidTr="00BB300A">
        <w:tc>
          <w:tcPr>
            <w:tcW w:w="2608" w:type="dxa"/>
          </w:tcPr>
          <w:p w14:paraId="6F9D4FC0" w14:textId="77777777" w:rsidR="008728AB" w:rsidRPr="001F06D8" w:rsidRDefault="008728AB" w:rsidP="00BB300A">
            <w:pPr>
              <w:widowControl w:val="0"/>
            </w:pPr>
            <w:r w:rsidRPr="001F06D8">
              <w:lastRenderedPageBreak/>
              <w:t>Konkurso sąlygų aprašo</w:t>
            </w:r>
          </w:p>
        </w:tc>
      </w:tr>
      <w:tr w:rsidR="008728AB" w14:paraId="1EA9809F" w14:textId="77777777" w:rsidTr="00BB300A">
        <w:tc>
          <w:tcPr>
            <w:tcW w:w="2608" w:type="dxa"/>
          </w:tcPr>
          <w:p w14:paraId="640493DD" w14:textId="7EC7EB61" w:rsidR="008728AB" w:rsidRPr="001F06D8" w:rsidRDefault="008411C5" w:rsidP="00BB300A">
            <w:pPr>
              <w:widowControl w:val="0"/>
            </w:pPr>
            <w:r>
              <w:t>5</w:t>
            </w:r>
            <w:r w:rsidR="008728AB" w:rsidRPr="001F06D8">
              <w:t xml:space="preserve"> priedas</w:t>
            </w:r>
          </w:p>
        </w:tc>
      </w:tr>
    </w:tbl>
    <w:p w14:paraId="7CDF3B78" w14:textId="72576C8E" w:rsidR="008728AB" w:rsidRDefault="008728AB" w:rsidP="00011BDF">
      <w:pPr>
        <w:tabs>
          <w:tab w:val="left" w:pos="6425"/>
        </w:tabs>
        <w:jc w:val="center"/>
        <w:rPr>
          <w:b/>
          <w:bCs/>
        </w:rPr>
      </w:pPr>
    </w:p>
    <w:p w14:paraId="16E64571" w14:textId="490559C1" w:rsidR="00011BDF" w:rsidRDefault="00011BDF" w:rsidP="008728AB">
      <w:pPr>
        <w:spacing w:after="200" w:line="276" w:lineRule="auto"/>
        <w:jc w:val="center"/>
        <w:rPr>
          <w:b/>
          <w:bCs/>
        </w:rPr>
      </w:pPr>
      <w:r>
        <w:rPr>
          <w:b/>
          <w:bCs/>
        </w:rPr>
        <w:t>SPECIALISTŲ, KURIE BUS ATSAKINGI UŽ SUTARTIES VYKDYMĄ, SĄRAŠAS</w:t>
      </w:r>
    </w:p>
    <w:p w14:paraId="53B37C6F" w14:textId="55C77A94" w:rsidR="00011BDF" w:rsidRPr="008728AB" w:rsidRDefault="008728AB" w:rsidP="008728AB">
      <w:pPr>
        <w:tabs>
          <w:tab w:val="left" w:pos="709"/>
        </w:tabs>
        <w:jc w:val="both"/>
        <w:rPr>
          <w:bCs/>
          <w:i/>
          <w:iCs/>
          <w:sz w:val="20"/>
          <w:szCs w:val="20"/>
        </w:rPr>
      </w:pPr>
      <w:r>
        <w:rPr>
          <w:bCs/>
          <w:i/>
          <w:iCs/>
          <w:sz w:val="20"/>
          <w:szCs w:val="20"/>
        </w:rPr>
        <w:tab/>
      </w:r>
      <w:r w:rsidR="008411C5">
        <w:rPr>
          <w:i/>
          <w:iCs/>
          <w:sz w:val="20"/>
          <w:szCs w:val="20"/>
        </w:rPr>
        <w:t>V</w:t>
      </w:r>
      <w:r w:rsidR="008411C5" w:rsidRPr="00D75D8F">
        <w:rPr>
          <w:i/>
          <w:iCs/>
          <w:sz w:val="20"/>
          <w:szCs w:val="20"/>
        </w:rPr>
        <w:t>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p>
    <w:p w14:paraId="27B9A131" w14:textId="77777777" w:rsidR="00011BDF" w:rsidRPr="008728AB" w:rsidRDefault="00011BDF" w:rsidP="00011BD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7EA221D" w14:textId="77777777" w:rsidR="00011BDF" w:rsidRDefault="00011BDF" w:rsidP="00011BDF">
      <w:pPr>
        <w:tabs>
          <w:tab w:val="left" w:pos="6425"/>
        </w:tabs>
        <w:ind w:firstLine="709"/>
        <w:jc w:val="both"/>
        <w:rPr>
          <w:b/>
          <w:bCs/>
          <w:i/>
          <w:iCs/>
        </w:rPr>
      </w:pPr>
    </w:p>
    <w:tbl>
      <w:tblPr>
        <w:tblStyle w:val="Lentelstinklelis"/>
        <w:tblW w:w="9634" w:type="dxa"/>
        <w:tblLook w:val="04A0" w:firstRow="1" w:lastRow="0" w:firstColumn="1" w:lastColumn="0" w:noHBand="0" w:noVBand="1"/>
      </w:tblPr>
      <w:tblGrid>
        <w:gridCol w:w="691"/>
        <w:gridCol w:w="2048"/>
        <w:gridCol w:w="1773"/>
        <w:gridCol w:w="2996"/>
        <w:gridCol w:w="2126"/>
      </w:tblGrid>
      <w:tr w:rsidR="000862C1" w:rsidRPr="005326D5" w14:paraId="35E7220C" w14:textId="77777777" w:rsidTr="000862C1">
        <w:tc>
          <w:tcPr>
            <w:tcW w:w="691" w:type="dxa"/>
            <w:shd w:val="clear" w:color="auto" w:fill="F2F2F2" w:themeFill="background1" w:themeFillShade="F2"/>
            <w:vAlign w:val="center"/>
          </w:tcPr>
          <w:p w14:paraId="03FFD4E9" w14:textId="77777777" w:rsidR="000862C1" w:rsidRPr="005326D5" w:rsidRDefault="000862C1" w:rsidP="00BB300A">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89796F6" w14:textId="77777777" w:rsidR="000862C1" w:rsidRPr="005326D5" w:rsidRDefault="000862C1" w:rsidP="00BB300A">
            <w:pPr>
              <w:tabs>
                <w:tab w:val="left" w:pos="700"/>
                <w:tab w:val="left" w:pos="900"/>
              </w:tabs>
              <w:jc w:val="center"/>
              <w:rPr>
                <w:b/>
                <w:sz w:val="20"/>
                <w:szCs w:val="20"/>
              </w:rPr>
            </w:pPr>
            <w:r w:rsidRPr="005326D5">
              <w:rPr>
                <w:b/>
                <w:sz w:val="20"/>
                <w:szCs w:val="20"/>
              </w:rPr>
              <w:t>Specialisto vardas, pavardė</w:t>
            </w:r>
          </w:p>
        </w:tc>
        <w:tc>
          <w:tcPr>
            <w:tcW w:w="1773" w:type="dxa"/>
            <w:shd w:val="clear" w:color="auto" w:fill="F2F2F2" w:themeFill="background1" w:themeFillShade="F2"/>
            <w:vAlign w:val="center"/>
          </w:tcPr>
          <w:p w14:paraId="3A870434" w14:textId="77777777" w:rsidR="000862C1" w:rsidRPr="005326D5" w:rsidRDefault="000862C1" w:rsidP="00BB300A">
            <w:pPr>
              <w:tabs>
                <w:tab w:val="left" w:pos="700"/>
                <w:tab w:val="left" w:pos="900"/>
              </w:tabs>
              <w:jc w:val="center"/>
              <w:rPr>
                <w:b/>
                <w:sz w:val="20"/>
                <w:szCs w:val="20"/>
              </w:rPr>
            </w:pPr>
            <w:r w:rsidRPr="005326D5">
              <w:rPr>
                <w:b/>
                <w:sz w:val="20"/>
                <w:szCs w:val="20"/>
              </w:rPr>
              <w:t>Pareigos vykdant sutartį</w:t>
            </w:r>
          </w:p>
        </w:tc>
        <w:tc>
          <w:tcPr>
            <w:tcW w:w="2996" w:type="dxa"/>
            <w:shd w:val="clear" w:color="auto" w:fill="F2F2F2" w:themeFill="background1" w:themeFillShade="F2"/>
            <w:vAlign w:val="center"/>
          </w:tcPr>
          <w:p w14:paraId="68B91881" w14:textId="77777777" w:rsidR="000862C1" w:rsidRPr="005326D5" w:rsidRDefault="000862C1" w:rsidP="00BB300A">
            <w:pPr>
              <w:jc w:val="center"/>
              <w:rPr>
                <w:b/>
                <w:bCs/>
                <w:sz w:val="20"/>
                <w:szCs w:val="20"/>
              </w:rPr>
            </w:pPr>
            <w:r w:rsidRPr="005326D5">
              <w:rPr>
                <w:b/>
                <w:bCs/>
                <w:sz w:val="20"/>
                <w:szCs w:val="20"/>
              </w:rPr>
              <w:t>Kokiu pagrindu specialistas yra pasitelkiamas:</w:t>
            </w:r>
          </w:p>
          <w:p w14:paraId="1FEDEFFF" w14:textId="77777777" w:rsidR="000862C1" w:rsidRPr="005326D5" w:rsidRDefault="000862C1" w:rsidP="00BB300A">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126" w:type="dxa"/>
            <w:shd w:val="clear" w:color="auto" w:fill="F2F2F2" w:themeFill="background1" w:themeFillShade="F2"/>
            <w:vAlign w:val="center"/>
          </w:tcPr>
          <w:p w14:paraId="1958DEA6" w14:textId="035C03CC" w:rsidR="000862C1" w:rsidRPr="000862C1" w:rsidRDefault="000862C1" w:rsidP="000862C1">
            <w:pPr>
              <w:tabs>
                <w:tab w:val="left" w:pos="700"/>
                <w:tab w:val="left" w:pos="900"/>
              </w:tabs>
              <w:jc w:val="center"/>
              <w:rPr>
                <w:b/>
                <w:sz w:val="20"/>
                <w:szCs w:val="20"/>
              </w:rPr>
            </w:pPr>
            <w:r>
              <w:rPr>
                <w:b/>
                <w:sz w:val="20"/>
                <w:szCs w:val="20"/>
              </w:rPr>
              <w:t>K</w:t>
            </w:r>
            <w:r w:rsidRPr="005326D5">
              <w:rPr>
                <w:b/>
                <w:sz w:val="20"/>
                <w:szCs w:val="20"/>
              </w:rPr>
              <w:t>valifikacijos atestato / pažymėjimo numeris</w:t>
            </w:r>
          </w:p>
        </w:tc>
      </w:tr>
      <w:tr w:rsidR="000862C1" w14:paraId="66116A5A" w14:textId="77777777" w:rsidTr="000862C1">
        <w:tc>
          <w:tcPr>
            <w:tcW w:w="691" w:type="dxa"/>
          </w:tcPr>
          <w:p w14:paraId="7F11EE79" w14:textId="77777777" w:rsidR="000862C1" w:rsidRPr="005326D5" w:rsidRDefault="000862C1" w:rsidP="00D71838">
            <w:pPr>
              <w:tabs>
                <w:tab w:val="left" w:pos="700"/>
                <w:tab w:val="left" w:pos="900"/>
              </w:tabs>
              <w:jc w:val="center"/>
              <w:rPr>
                <w:bCs/>
                <w:sz w:val="20"/>
                <w:szCs w:val="20"/>
              </w:rPr>
            </w:pPr>
            <w:r w:rsidRPr="005326D5">
              <w:rPr>
                <w:bCs/>
                <w:sz w:val="20"/>
                <w:szCs w:val="20"/>
              </w:rPr>
              <w:t>1.</w:t>
            </w:r>
          </w:p>
        </w:tc>
        <w:tc>
          <w:tcPr>
            <w:tcW w:w="2048" w:type="dxa"/>
          </w:tcPr>
          <w:p w14:paraId="6DF6A4D2" w14:textId="77777777" w:rsidR="000862C1" w:rsidRDefault="000862C1" w:rsidP="00D71838">
            <w:pPr>
              <w:tabs>
                <w:tab w:val="left" w:pos="700"/>
                <w:tab w:val="left" w:pos="900"/>
              </w:tabs>
              <w:jc w:val="center"/>
              <w:rPr>
                <w:b/>
              </w:rPr>
            </w:pPr>
          </w:p>
        </w:tc>
        <w:tc>
          <w:tcPr>
            <w:tcW w:w="1773" w:type="dxa"/>
          </w:tcPr>
          <w:p w14:paraId="2A1DF8B6" w14:textId="20A7B084" w:rsidR="000862C1" w:rsidRPr="00D71838" w:rsidRDefault="000862C1" w:rsidP="000862C1">
            <w:pPr>
              <w:jc w:val="center"/>
              <w:rPr>
                <w:bCs/>
                <w:sz w:val="20"/>
                <w:szCs w:val="20"/>
              </w:rPr>
            </w:pPr>
            <w:r>
              <w:rPr>
                <w:bCs/>
                <w:sz w:val="20"/>
                <w:szCs w:val="20"/>
              </w:rPr>
              <w:t>S</w:t>
            </w:r>
            <w:r w:rsidRPr="000862C1">
              <w:rPr>
                <w:bCs/>
                <w:sz w:val="20"/>
                <w:szCs w:val="20"/>
              </w:rPr>
              <w:t>tatinio statybos vadov</w:t>
            </w:r>
            <w:r>
              <w:rPr>
                <w:bCs/>
                <w:sz w:val="20"/>
                <w:szCs w:val="20"/>
              </w:rPr>
              <w:t>as</w:t>
            </w:r>
          </w:p>
        </w:tc>
        <w:tc>
          <w:tcPr>
            <w:tcW w:w="2996" w:type="dxa"/>
          </w:tcPr>
          <w:p w14:paraId="5ADB31A9" w14:textId="77777777" w:rsidR="000862C1" w:rsidRDefault="000862C1" w:rsidP="00D71838">
            <w:pPr>
              <w:tabs>
                <w:tab w:val="left" w:pos="700"/>
                <w:tab w:val="left" w:pos="900"/>
              </w:tabs>
              <w:jc w:val="center"/>
              <w:rPr>
                <w:b/>
              </w:rPr>
            </w:pPr>
          </w:p>
        </w:tc>
        <w:tc>
          <w:tcPr>
            <w:tcW w:w="2126" w:type="dxa"/>
          </w:tcPr>
          <w:p w14:paraId="260D0E8B" w14:textId="77777777" w:rsidR="000862C1" w:rsidRDefault="000862C1" w:rsidP="00D71838">
            <w:pPr>
              <w:tabs>
                <w:tab w:val="left" w:pos="700"/>
                <w:tab w:val="left" w:pos="900"/>
              </w:tabs>
              <w:jc w:val="center"/>
              <w:rPr>
                <w:b/>
              </w:rPr>
            </w:pPr>
          </w:p>
        </w:tc>
      </w:tr>
      <w:tr w:rsidR="000862C1" w14:paraId="3995E903" w14:textId="77777777" w:rsidTr="000862C1">
        <w:tc>
          <w:tcPr>
            <w:tcW w:w="691" w:type="dxa"/>
          </w:tcPr>
          <w:p w14:paraId="4529E5B9" w14:textId="77777777" w:rsidR="000862C1" w:rsidRPr="005326D5" w:rsidRDefault="000862C1" w:rsidP="00D71838">
            <w:pPr>
              <w:tabs>
                <w:tab w:val="left" w:pos="700"/>
                <w:tab w:val="left" w:pos="900"/>
              </w:tabs>
              <w:jc w:val="center"/>
              <w:rPr>
                <w:bCs/>
                <w:sz w:val="20"/>
                <w:szCs w:val="20"/>
              </w:rPr>
            </w:pPr>
            <w:r w:rsidRPr="005326D5">
              <w:rPr>
                <w:bCs/>
                <w:sz w:val="20"/>
                <w:szCs w:val="20"/>
              </w:rPr>
              <w:t xml:space="preserve">2. </w:t>
            </w:r>
          </w:p>
        </w:tc>
        <w:tc>
          <w:tcPr>
            <w:tcW w:w="2048" w:type="dxa"/>
          </w:tcPr>
          <w:p w14:paraId="735EBAAD" w14:textId="77777777" w:rsidR="000862C1" w:rsidRDefault="000862C1" w:rsidP="00D71838">
            <w:pPr>
              <w:tabs>
                <w:tab w:val="left" w:pos="700"/>
                <w:tab w:val="left" w:pos="900"/>
              </w:tabs>
              <w:jc w:val="center"/>
              <w:rPr>
                <w:b/>
              </w:rPr>
            </w:pPr>
          </w:p>
        </w:tc>
        <w:tc>
          <w:tcPr>
            <w:tcW w:w="1773" w:type="dxa"/>
          </w:tcPr>
          <w:p w14:paraId="142C8233" w14:textId="0C8B012F" w:rsidR="000862C1" w:rsidRPr="00D71838" w:rsidRDefault="000862C1" w:rsidP="00D71838">
            <w:pPr>
              <w:tabs>
                <w:tab w:val="left" w:pos="700"/>
                <w:tab w:val="left" w:pos="900"/>
              </w:tabs>
              <w:jc w:val="center"/>
              <w:rPr>
                <w:bCs/>
                <w:sz w:val="20"/>
                <w:szCs w:val="20"/>
              </w:rPr>
            </w:pPr>
            <w:r>
              <w:rPr>
                <w:bCs/>
                <w:sz w:val="20"/>
                <w:szCs w:val="20"/>
              </w:rPr>
              <w:t>S</w:t>
            </w:r>
            <w:r w:rsidRPr="000862C1">
              <w:rPr>
                <w:bCs/>
                <w:sz w:val="20"/>
                <w:szCs w:val="20"/>
              </w:rPr>
              <w:t>tatinio projekto vadov</w:t>
            </w:r>
            <w:r>
              <w:rPr>
                <w:bCs/>
                <w:sz w:val="20"/>
                <w:szCs w:val="20"/>
              </w:rPr>
              <w:t>as</w:t>
            </w:r>
          </w:p>
        </w:tc>
        <w:tc>
          <w:tcPr>
            <w:tcW w:w="2996" w:type="dxa"/>
          </w:tcPr>
          <w:p w14:paraId="0A8BA20B" w14:textId="77777777" w:rsidR="000862C1" w:rsidRDefault="000862C1" w:rsidP="00D71838">
            <w:pPr>
              <w:tabs>
                <w:tab w:val="left" w:pos="700"/>
                <w:tab w:val="left" w:pos="900"/>
              </w:tabs>
              <w:jc w:val="center"/>
              <w:rPr>
                <w:b/>
              </w:rPr>
            </w:pPr>
          </w:p>
        </w:tc>
        <w:tc>
          <w:tcPr>
            <w:tcW w:w="2126" w:type="dxa"/>
          </w:tcPr>
          <w:p w14:paraId="29D4265C" w14:textId="77777777" w:rsidR="000862C1" w:rsidRDefault="000862C1" w:rsidP="00D71838">
            <w:pPr>
              <w:tabs>
                <w:tab w:val="left" w:pos="700"/>
                <w:tab w:val="left" w:pos="900"/>
              </w:tabs>
              <w:jc w:val="center"/>
              <w:rPr>
                <w:b/>
              </w:rPr>
            </w:pPr>
          </w:p>
        </w:tc>
      </w:tr>
      <w:tr w:rsidR="000862C1" w14:paraId="57FD878F" w14:textId="77777777" w:rsidTr="000862C1">
        <w:tc>
          <w:tcPr>
            <w:tcW w:w="691" w:type="dxa"/>
          </w:tcPr>
          <w:p w14:paraId="4718F17B" w14:textId="341963E3" w:rsidR="000862C1" w:rsidRPr="005326D5" w:rsidRDefault="004941BC" w:rsidP="00D71838">
            <w:pPr>
              <w:tabs>
                <w:tab w:val="left" w:pos="700"/>
                <w:tab w:val="left" w:pos="900"/>
              </w:tabs>
              <w:jc w:val="center"/>
              <w:rPr>
                <w:bCs/>
                <w:sz w:val="20"/>
                <w:szCs w:val="20"/>
              </w:rPr>
            </w:pPr>
            <w:r>
              <w:rPr>
                <w:bCs/>
                <w:sz w:val="20"/>
                <w:szCs w:val="20"/>
              </w:rPr>
              <w:t>...</w:t>
            </w:r>
          </w:p>
        </w:tc>
        <w:tc>
          <w:tcPr>
            <w:tcW w:w="2048" w:type="dxa"/>
          </w:tcPr>
          <w:p w14:paraId="22F4C9E9" w14:textId="77777777" w:rsidR="000862C1" w:rsidRDefault="000862C1" w:rsidP="00D71838">
            <w:pPr>
              <w:tabs>
                <w:tab w:val="left" w:pos="700"/>
                <w:tab w:val="left" w:pos="900"/>
              </w:tabs>
              <w:jc w:val="center"/>
              <w:rPr>
                <w:b/>
              </w:rPr>
            </w:pPr>
          </w:p>
        </w:tc>
        <w:tc>
          <w:tcPr>
            <w:tcW w:w="1773" w:type="dxa"/>
          </w:tcPr>
          <w:p w14:paraId="23F2BB66" w14:textId="4BBA8D3A" w:rsidR="000862C1" w:rsidRPr="00D71838" w:rsidRDefault="000862C1" w:rsidP="00D71838">
            <w:pPr>
              <w:tabs>
                <w:tab w:val="left" w:pos="700"/>
                <w:tab w:val="left" w:pos="900"/>
              </w:tabs>
              <w:jc w:val="center"/>
              <w:rPr>
                <w:bCs/>
                <w:sz w:val="20"/>
                <w:szCs w:val="20"/>
              </w:rPr>
            </w:pPr>
          </w:p>
        </w:tc>
        <w:tc>
          <w:tcPr>
            <w:tcW w:w="2996" w:type="dxa"/>
          </w:tcPr>
          <w:p w14:paraId="320C0408" w14:textId="77777777" w:rsidR="000862C1" w:rsidRDefault="000862C1" w:rsidP="00D71838">
            <w:pPr>
              <w:tabs>
                <w:tab w:val="left" w:pos="700"/>
                <w:tab w:val="left" w:pos="900"/>
              </w:tabs>
              <w:jc w:val="center"/>
              <w:rPr>
                <w:b/>
              </w:rPr>
            </w:pPr>
          </w:p>
        </w:tc>
        <w:tc>
          <w:tcPr>
            <w:tcW w:w="2126" w:type="dxa"/>
          </w:tcPr>
          <w:p w14:paraId="120387CB" w14:textId="77777777" w:rsidR="000862C1" w:rsidRDefault="000862C1" w:rsidP="00D71838">
            <w:pPr>
              <w:tabs>
                <w:tab w:val="left" w:pos="700"/>
                <w:tab w:val="left" w:pos="900"/>
              </w:tabs>
              <w:jc w:val="center"/>
              <w:rPr>
                <w:b/>
              </w:rPr>
            </w:pPr>
          </w:p>
        </w:tc>
      </w:tr>
    </w:tbl>
    <w:p w14:paraId="693A824D" w14:textId="3CCD92A0" w:rsidR="00D71838" w:rsidRPr="00D71838" w:rsidRDefault="00D71838" w:rsidP="000862C1">
      <w:pPr>
        <w:autoSpaceDE w:val="0"/>
        <w:autoSpaceDN w:val="0"/>
        <w:adjustRightInd w:val="0"/>
        <w:jc w:val="both"/>
        <w:rPr>
          <w:rFonts w:eastAsiaTheme="minorHAnsi"/>
          <w:i/>
          <w:iCs/>
          <w:sz w:val="20"/>
          <w:szCs w:val="20"/>
        </w:rPr>
      </w:pPr>
      <w:r w:rsidRPr="00D71838">
        <w:rPr>
          <w:i/>
          <w:iCs/>
          <w:sz w:val="20"/>
          <w:szCs w:val="20"/>
          <w:lang w:eastAsia="lt-LT"/>
        </w:rPr>
        <w:t>Pastab</w:t>
      </w:r>
      <w:r w:rsidR="000862C1">
        <w:rPr>
          <w:i/>
          <w:iCs/>
          <w:sz w:val="20"/>
          <w:szCs w:val="20"/>
          <w:lang w:eastAsia="lt-LT"/>
        </w:rPr>
        <w:t>a</w:t>
      </w:r>
      <w:r w:rsidRPr="00D71838">
        <w:rPr>
          <w:i/>
          <w:iCs/>
          <w:sz w:val="20"/>
          <w:szCs w:val="20"/>
          <w:lang w:eastAsia="lt-LT"/>
        </w:rPr>
        <w:t>:</w:t>
      </w:r>
      <w:r w:rsidR="000862C1">
        <w:rPr>
          <w:i/>
          <w:iCs/>
          <w:sz w:val="20"/>
          <w:szCs w:val="20"/>
          <w:lang w:eastAsia="lt-LT"/>
        </w:rPr>
        <w:t xml:space="preserve"> </w:t>
      </w:r>
      <w:r w:rsidRPr="00D71838">
        <w:rPr>
          <w:rFonts w:eastAsiaTheme="minorHAnsi"/>
          <w:i/>
          <w:iCs/>
          <w:sz w:val="20"/>
          <w:szCs w:val="20"/>
        </w:rPr>
        <w:t>tas pats specialistas gali būti siūlomas kelioms ar visoms pozicijoms, jei atitinka atitinkamoms pozicijoms nustatytus reikalavimus</w:t>
      </w:r>
      <w:r w:rsidR="000862C1">
        <w:rPr>
          <w:rFonts w:eastAsiaTheme="minorHAnsi"/>
          <w:i/>
          <w:iCs/>
          <w:sz w:val="20"/>
          <w:szCs w:val="20"/>
        </w:rPr>
        <w:t>.</w:t>
      </w:r>
    </w:p>
    <w:p w14:paraId="7755F1B5" w14:textId="7CA0400B" w:rsidR="003A0B17" w:rsidRDefault="003A0B17" w:rsidP="00D71838">
      <w:pPr>
        <w:tabs>
          <w:tab w:val="left" w:pos="3740"/>
        </w:tabs>
        <w:rPr>
          <w:rFonts w:eastAsia="Calibri"/>
          <w:lang w:eastAsia="lt-LT"/>
        </w:rPr>
      </w:pPr>
    </w:p>
    <w:p w14:paraId="2AC5F170" w14:textId="06CC30E1" w:rsidR="00011BDF" w:rsidRDefault="00011BDF" w:rsidP="003051FA">
      <w:pPr>
        <w:tabs>
          <w:tab w:val="left" w:pos="3740"/>
        </w:tabs>
        <w:jc w:val="center"/>
        <w:rPr>
          <w:rFonts w:eastAsia="Calibri"/>
          <w:lang w:eastAsia="lt-LT"/>
        </w:rPr>
      </w:pPr>
    </w:p>
    <w:p w14:paraId="627BDD63" w14:textId="35796D7D" w:rsidR="00D71838" w:rsidRDefault="00D71838" w:rsidP="003051FA">
      <w:pPr>
        <w:tabs>
          <w:tab w:val="left" w:pos="3740"/>
        </w:tabs>
        <w:jc w:val="center"/>
        <w:rPr>
          <w:rFonts w:eastAsia="Calibri"/>
          <w:lang w:eastAsia="lt-LT"/>
        </w:rPr>
      </w:pPr>
    </w:p>
    <w:p w14:paraId="0E6A3286" w14:textId="77777777" w:rsidR="00D71838" w:rsidRDefault="00D71838">
      <w:pPr>
        <w:spacing w:after="200" w:line="276" w:lineRule="auto"/>
        <w:rPr>
          <w:rFonts w:eastAsia="Calibri"/>
          <w:lang w:eastAsia="lt-LT"/>
        </w:rPr>
      </w:pPr>
      <w:r>
        <w:rPr>
          <w:rFonts w:eastAsia="Calibri"/>
          <w:lang w:eastAsia="lt-LT"/>
        </w:rPr>
        <w:br w:type="page"/>
      </w:r>
    </w:p>
    <w:tbl>
      <w:tblPr>
        <w:tblW w:w="2760" w:type="dxa"/>
        <w:tblInd w:w="6948" w:type="dxa"/>
        <w:tblLook w:val="01E0" w:firstRow="1" w:lastRow="1" w:firstColumn="1" w:lastColumn="1" w:noHBand="0" w:noVBand="0"/>
      </w:tblPr>
      <w:tblGrid>
        <w:gridCol w:w="2760"/>
      </w:tblGrid>
      <w:tr w:rsidR="00011BDF" w14:paraId="008B1228" w14:textId="77777777" w:rsidTr="00BB300A">
        <w:tc>
          <w:tcPr>
            <w:tcW w:w="2760" w:type="dxa"/>
          </w:tcPr>
          <w:p w14:paraId="1205B8B1" w14:textId="77777777" w:rsidR="00011BDF" w:rsidRPr="00F8699D" w:rsidRDefault="00011BDF" w:rsidP="00BB300A">
            <w:pPr>
              <w:widowControl w:val="0"/>
            </w:pPr>
            <w:r w:rsidRPr="00F8699D">
              <w:lastRenderedPageBreak/>
              <w:br w:type="page"/>
              <w:t>Konkurso sąlygų aprašo</w:t>
            </w:r>
          </w:p>
        </w:tc>
      </w:tr>
      <w:tr w:rsidR="00011BDF" w14:paraId="3CFE7E93" w14:textId="77777777" w:rsidTr="00BB300A">
        <w:tc>
          <w:tcPr>
            <w:tcW w:w="2760" w:type="dxa"/>
          </w:tcPr>
          <w:p w14:paraId="72443051" w14:textId="44CD5B49" w:rsidR="00011BDF" w:rsidRPr="00F8699D" w:rsidRDefault="008411C5" w:rsidP="00BB300A">
            <w:pPr>
              <w:widowControl w:val="0"/>
            </w:pPr>
            <w:r>
              <w:t>6</w:t>
            </w:r>
            <w:r w:rsidR="00011BDF" w:rsidRPr="00F8699D">
              <w:t xml:space="preserve"> priedas</w:t>
            </w:r>
          </w:p>
        </w:tc>
      </w:tr>
    </w:tbl>
    <w:p w14:paraId="0A4AA90B" w14:textId="77777777" w:rsidR="00011BDF" w:rsidRDefault="00011BDF" w:rsidP="00011BDF">
      <w:pPr>
        <w:tabs>
          <w:tab w:val="left" w:pos="700"/>
          <w:tab w:val="left" w:pos="900"/>
        </w:tabs>
        <w:ind w:firstLine="567"/>
        <w:jc w:val="center"/>
        <w:rPr>
          <w:b/>
        </w:rPr>
      </w:pPr>
    </w:p>
    <w:p w14:paraId="6D43C417" w14:textId="77777777" w:rsidR="00011BDF" w:rsidRPr="006E4DCF" w:rsidRDefault="00011BDF" w:rsidP="00011BDF">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5BC68FEE" w14:textId="77777777" w:rsidR="00011BDF" w:rsidRPr="006E4DCF" w:rsidRDefault="00011BDF" w:rsidP="00011BDF">
      <w:pPr>
        <w:tabs>
          <w:tab w:val="left" w:pos="700"/>
          <w:tab w:val="left" w:pos="900"/>
        </w:tabs>
        <w:ind w:firstLine="567"/>
        <w:jc w:val="both"/>
        <w:rPr>
          <w:b/>
        </w:rPr>
      </w:pPr>
    </w:p>
    <w:p w14:paraId="6B8C74C0" w14:textId="77777777" w:rsidR="00011BDF" w:rsidRPr="006E4DCF" w:rsidRDefault="00011BDF" w:rsidP="00011BDF">
      <w:pPr>
        <w:tabs>
          <w:tab w:val="left" w:pos="700"/>
          <w:tab w:val="left" w:pos="900"/>
        </w:tabs>
        <w:ind w:firstLine="567"/>
        <w:jc w:val="center"/>
      </w:pPr>
      <w:r w:rsidRPr="006E4DCF">
        <w:t xml:space="preserve">Nr. </w:t>
      </w:r>
    </w:p>
    <w:p w14:paraId="0667DB0C" w14:textId="77777777" w:rsidR="00011BDF" w:rsidRPr="006E4DCF" w:rsidRDefault="00011BDF" w:rsidP="00011BDF">
      <w:pPr>
        <w:tabs>
          <w:tab w:val="left" w:pos="700"/>
          <w:tab w:val="left" w:pos="900"/>
        </w:tabs>
        <w:ind w:firstLine="567"/>
        <w:jc w:val="center"/>
      </w:pPr>
      <w:r w:rsidRPr="006E4DCF">
        <w:t>Klaipėda</w:t>
      </w:r>
    </w:p>
    <w:p w14:paraId="594B010C" w14:textId="77777777" w:rsidR="00011BDF" w:rsidRPr="006E4DCF" w:rsidRDefault="00011BDF" w:rsidP="00011BDF">
      <w:pPr>
        <w:tabs>
          <w:tab w:val="left" w:pos="700"/>
          <w:tab w:val="left" w:pos="900"/>
        </w:tabs>
        <w:ind w:firstLine="567"/>
        <w:rPr>
          <w:b/>
        </w:rPr>
      </w:pPr>
    </w:p>
    <w:p w14:paraId="2D741136" w14:textId="77777777" w:rsidR="00011BDF" w:rsidRPr="00C4697C" w:rsidRDefault="00011BDF" w:rsidP="00011BDF">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58C51504" w14:textId="5FF01DE7" w:rsidR="00011BDF" w:rsidRPr="00C4697C" w:rsidRDefault="00011BDF" w:rsidP="00011BDF">
      <w:pPr>
        <w:tabs>
          <w:tab w:val="left" w:pos="700"/>
          <w:tab w:val="left" w:pos="1134"/>
        </w:tabs>
        <w:ind w:firstLine="709"/>
        <w:jc w:val="both"/>
      </w:pPr>
      <w:r w:rsidRPr="00C4697C">
        <w:t xml:space="preserve">Sutartis sudaroma įvykdžius visas </w:t>
      </w:r>
      <w:r w:rsidR="00275C19">
        <w:rPr>
          <w:rFonts w:eastAsia="TimesNewRomanPS-BoldMT"/>
        </w:rPr>
        <w:t>mokslo</w:t>
      </w:r>
      <w:r w:rsidR="003242CD" w:rsidRPr="003242CD">
        <w:rPr>
          <w:rFonts w:eastAsia="TimesNewRomanPS-BoldMT"/>
        </w:rPr>
        <w:t xml:space="preserve"> paskirties pastato patalpų, keičiant paskirtį į gyvenamąją, adresu Debreceno g. 48, Klaipėda, rekonstravimo darb</w:t>
      </w:r>
      <w:r w:rsidR="003242CD">
        <w:rPr>
          <w:rFonts w:eastAsia="TimesNewRomanPS-BoldMT"/>
        </w:rPr>
        <w:t>ų</w:t>
      </w:r>
      <w:r w:rsidR="003242CD" w:rsidRPr="003242CD">
        <w:rPr>
          <w:rFonts w:eastAsia="TimesNewRomanPS-BoldMT"/>
        </w:rPr>
        <w:t xml:space="preserve"> su darbo projekto parengimu </w:t>
      </w:r>
      <w:r w:rsidRPr="00A81076">
        <w:rPr>
          <w:bCs/>
        </w:rPr>
        <w:t>pirkimo</w:t>
      </w:r>
      <w:r w:rsidR="00A81076">
        <w:rPr>
          <w:bCs/>
        </w:rPr>
        <w:t xml:space="preserve"> supaprastinto</w:t>
      </w:r>
      <w:r w:rsidRPr="00C4697C">
        <w:rPr>
          <w:b/>
          <w:lang w:val="en-US"/>
        </w:rPr>
        <w:t xml:space="preserve"> </w:t>
      </w:r>
      <w:r w:rsidRPr="00C4697C">
        <w:rPr>
          <w:lang w:eastAsia="lt-LT"/>
        </w:rPr>
        <w:t>atviro konkurso būdu</w:t>
      </w:r>
      <w:r w:rsidRPr="00C4697C">
        <w:rPr>
          <w:b/>
          <w:lang w:eastAsia="lt-LT"/>
        </w:rPr>
        <w:t xml:space="preserve"> </w:t>
      </w:r>
      <w:r w:rsidRPr="00C4697C">
        <w:t>procedūras Lietuvos Respublikos viešųjų pirkimų įstatymo ir kitų teisės aktų nustatyta tvarka</w:t>
      </w:r>
      <w:r>
        <w:t xml:space="preserve">. </w:t>
      </w:r>
      <w:r w:rsidRPr="00C4697C">
        <w:t xml:space="preserve">Sutarties sudarymo pagrindas – Viešųjų pirkimų komisijos protokolas </w:t>
      </w:r>
      <w:r w:rsidRPr="00C4697C">
        <w:rPr>
          <w:highlight w:val="lightGray"/>
          <w:lang w:eastAsia="lt-LT"/>
        </w:rPr>
        <w:t>(data)</w:t>
      </w:r>
      <w:r w:rsidRPr="00C4697C">
        <w:rPr>
          <w:lang w:eastAsia="lt-LT"/>
        </w:rPr>
        <w:t xml:space="preserve"> Nr. </w:t>
      </w:r>
      <w:r w:rsidRPr="00C4697C">
        <w:rPr>
          <w:highlight w:val="lightGray"/>
          <w:lang w:eastAsia="lt-LT"/>
        </w:rPr>
        <w:t>(dokumento Nr.)</w:t>
      </w:r>
      <w:r w:rsidRPr="00C4697C">
        <w:rPr>
          <w:lang w:eastAsia="lt-LT"/>
        </w:rPr>
        <w:t>.</w:t>
      </w:r>
      <w:r w:rsidRPr="00C4697C">
        <w:t xml:space="preserve">  </w:t>
      </w:r>
    </w:p>
    <w:p w14:paraId="1BC41079" w14:textId="77777777" w:rsidR="00011BDF" w:rsidRPr="00C4697C" w:rsidRDefault="00011BDF" w:rsidP="00011BDF">
      <w:pPr>
        <w:tabs>
          <w:tab w:val="left" w:pos="700"/>
          <w:tab w:val="left" w:pos="993"/>
          <w:tab w:val="left" w:pos="1134"/>
        </w:tabs>
        <w:ind w:firstLine="709"/>
        <w:jc w:val="both"/>
      </w:pPr>
    </w:p>
    <w:p w14:paraId="4BB8B983" w14:textId="77777777" w:rsidR="00011BDF" w:rsidRPr="00C4697C" w:rsidRDefault="00011BDF" w:rsidP="00011BDF">
      <w:pPr>
        <w:tabs>
          <w:tab w:val="left" w:pos="993"/>
          <w:tab w:val="left" w:pos="1134"/>
        </w:tabs>
        <w:ind w:firstLine="709"/>
        <w:jc w:val="center"/>
        <w:rPr>
          <w:b/>
          <w:bCs/>
        </w:rPr>
      </w:pPr>
      <w:r w:rsidRPr="00C4697C">
        <w:rPr>
          <w:b/>
          <w:bCs/>
        </w:rPr>
        <w:t>I. SUTARTIES OBJEKTAS IR JO KAINA</w:t>
      </w:r>
    </w:p>
    <w:p w14:paraId="08B1C257" w14:textId="77777777" w:rsidR="00011BDF" w:rsidRPr="00C4697C" w:rsidRDefault="00011BDF" w:rsidP="00011BDF">
      <w:pPr>
        <w:widowControl w:val="0"/>
        <w:tabs>
          <w:tab w:val="left" w:pos="993"/>
          <w:tab w:val="left" w:pos="1134"/>
          <w:tab w:val="left" w:pos="1276"/>
        </w:tabs>
        <w:ind w:firstLine="709"/>
        <w:jc w:val="both"/>
        <w:rPr>
          <w:bCs/>
        </w:rPr>
      </w:pPr>
      <w:r w:rsidRPr="00C4697C">
        <w:rPr>
          <w:bCs/>
        </w:rPr>
        <w:tab/>
      </w:r>
    </w:p>
    <w:p w14:paraId="26793EBA" w14:textId="1E13E2EE" w:rsidR="00011BDF" w:rsidRPr="00F143A8" w:rsidRDefault="00011BDF" w:rsidP="00376104">
      <w:pPr>
        <w:pStyle w:val="Sraopastraipa"/>
        <w:numPr>
          <w:ilvl w:val="0"/>
          <w:numId w:val="14"/>
        </w:numPr>
        <w:tabs>
          <w:tab w:val="left" w:pos="993"/>
        </w:tabs>
        <w:jc w:val="both"/>
        <w:rPr>
          <w:b/>
          <w:sz w:val="24"/>
          <w:szCs w:val="24"/>
        </w:rPr>
      </w:pPr>
      <w:r w:rsidRPr="00F72BE8">
        <w:rPr>
          <w:b/>
          <w:iCs/>
          <w:sz w:val="24"/>
          <w:szCs w:val="24"/>
        </w:rPr>
        <w:t>Sutarties objektas –</w:t>
      </w:r>
      <w:r w:rsidRPr="003913E3">
        <w:rPr>
          <w:rFonts w:eastAsia="TimesNewRomanPS-BoldMT"/>
          <w:b/>
          <w:bCs/>
          <w:sz w:val="24"/>
          <w:szCs w:val="24"/>
        </w:rPr>
        <w:t xml:space="preserve"> </w:t>
      </w:r>
      <w:r w:rsidR="003242CD" w:rsidRPr="00895F1E">
        <w:rPr>
          <w:rFonts w:eastAsia="TimesNewRomanPS-BoldMT"/>
          <w:b/>
          <w:bCs/>
          <w:sz w:val="24"/>
          <w:szCs w:val="24"/>
        </w:rPr>
        <w:t>mok</w:t>
      </w:r>
      <w:r w:rsidR="00275C19">
        <w:rPr>
          <w:rFonts w:eastAsia="TimesNewRomanPS-BoldMT"/>
          <w:b/>
          <w:bCs/>
          <w:sz w:val="24"/>
          <w:szCs w:val="24"/>
        </w:rPr>
        <w:t>slo</w:t>
      </w:r>
      <w:r w:rsidR="003242CD" w:rsidRPr="00895F1E">
        <w:rPr>
          <w:rFonts w:eastAsia="TimesNewRomanPS-BoldMT"/>
          <w:b/>
          <w:bCs/>
          <w:sz w:val="24"/>
          <w:szCs w:val="24"/>
        </w:rPr>
        <w:t xml:space="preserve"> paskirties pastato patalpų, keičiant paskirtį į gyvenamąją, adresu Debreceno g. 48, Klaipėda, rekonstravimo darb</w:t>
      </w:r>
      <w:r w:rsidR="003242CD">
        <w:rPr>
          <w:rFonts w:eastAsia="TimesNewRomanPS-BoldMT"/>
          <w:b/>
          <w:bCs/>
          <w:sz w:val="24"/>
          <w:szCs w:val="24"/>
        </w:rPr>
        <w:t>ai</w:t>
      </w:r>
      <w:r w:rsidR="003242CD" w:rsidRPr="00895F1E">
        <w:rPr>
          <w:rFonts w:eastAsia="TimesNewRomanPS-BoldMT"/>
          <w:b/>
          <w:bCs/>
          <w:sz w:val="24"/>
          <w:szCs w:val="24"/>
        </w:rPr>
        <w:t xml:space="preserve"> su darbo projekto parengimu</w:t>
      </w:r>
      <w:r w:rsidR="003242CD">
        <w:rPr>
          <w:rFonts w:eastAsia="TimesNewRomanPS-BoldMT"/>
          <w:sz w:val="24"/>
          <w:szCs w:val="24"/>
        </w:rPr>
        <w:t xml:space="preserve"> (toliau – darbai ir paslaugos)</w:t>
      </w:r>
      <w:r w:rsidR="003242CD" w:rsidRPr="003242CD">
        <w:rPr>
          <w:rFonts w:eastAsia="TimesNewRomanPS-BoldMT"/>
          <w:sz w:val="24"/>
          <w:szCs w:val="24"/>
        </w:rPr>
        <w:t>.</w:t>
      </w:r>
      <w:r w:rsidR="003242CD" w:rsidRPr="005A46DC">
        <w:t xml:space="preserve"> </w:t>
      </w:r>
      <w:r w:rsidR="003242CD" w:rsidRPr="005A46DC">
        <w:rPr>
          <w:rFonts w:eastAsia="TimesNewRomanPS-BoldMT"/>
          <w:sz w:val="24"/>
          <w:szCs w:val="24"/>
        </w:rPr>
        <w:t xml:space="preserve">Darbai perkami pagal parengtą </w:t>
      </w:r>
      <w:r w:rsidR="003242CD">
        <w:rPr>
          <w:rFonts w:eastAsia="TimesNewRomanPS-BoldMT"/>
          <w:sz w:val="24"/>
          <w:szCs w:val="24"/>
        </w:rPr>
        <w:t>t</w:t>
      </w:r>
      <w:r w:rsidR="003242CD" w:rsidRPr="005A46DC">
        <w:rPr>
          <w:rFonts w:eastAsia="TimesNewRomanPS-BoldMT"/>
          <w:sz w:val="24"/>
          <w:szCs w:val="24"/>
        </w:rPr>
        <w:t>echninį projektą (</w:t>
      </w:r>
      <w:r w:rsidR="004327AB" w:rsidRPr="004327AB">
        <w:rPr>
          <w:rFonts w:eastAsia="TimesNewRomanPS-BoldMT"/>
          <w:sz w:val="24"/>
          <w:szCs w:val="24"/>
        </w:rPr>
        <w:t>UAB „Progresyvūs projektai“ parengtas techninis projektas „Mokyklos paskirties pastato patalpų (nuo 2-20 iki 2-30 ir nuo 4-17 iki 4-25) keičiant į gyvenamąją paskirtį, Klaipėdos m., Debreceno g. 48, rekonstravimo projektas“ Nr. 17.02.114-TP, 2018 m.</w:t>
      </w:r>
      <w:r w:rsidR="003242CD" w:rsidRPr="005A46DC">
        <w:rPr>
          <w:rFonts w:eastAsia="TimesNewRomanPS-BoldMT"/>
          <w:sz w:val="24"/>
          <w:szCs w:val="24"/>
        </w:rPr>
        <w:t xml:space="preserve">) ir </w:t>
      </w:r>
      <w:r w:rsidR="003242CD">
        <w:rPr>
          <w:rFonts w:eastAsia="TimesNewRomanPS-BoldMT"/>
          <w:sz w:val="24"/>
          <w:szCs w:val="24"/>
        </w:rPr>
        <w:t>T</w:t>
      </w:r>
      <w:r w:rsidR="003242CD" w:rsidRPr="005A46DC">
        <w:rPr>
          <w:rFonts w:eastAsia="TimesNewRomanPS-BoldMT"/>
          <w:sz w:val="24"/>
          <w:szCs w:val="24"/>
        </w:rPr>
        <w:t>echninę specifikaciją</w:t>
      </w:r>
      <w:r w:rsidR="003242CD">
        <w:rPr>
          <w:rFonts w:eastAsia="TimesNewRomanPS-BoldMT"/>
          <w:sz w:val="24"/>
          <w:szCs w:val="24"/>
        </w:rPr>
        <w:t xml:space="preserve"> </w:t>
      </w:r>
      <w:r w:rsidR="003242CD">
        <w:rPr>
          <w:sz w:val="24"/>
          <w:szCs w:val="24"/>
        </w:rPr>
        <w:t>(Sutarties priedai)</w:t>
      </w:r>
      <w:r w:rsidR="003242CD" w:rsidRPr="005A46DC">
        <w:rPr>
          <w:rFonts w:eastAsia="TimesNewRomanPS-BoldMT"/>
          <w:sz w:val="24"/>
          <w:szCs w:val="24"/>
        </w:rPr>
        <w:t>.</w:t>
      </w:r>
    </w:p>
    <w:p w14:paraId="19A07152" w14:textId="214ED8CA" w:rsidR="00376104" w:rsidRPr="006D01B5" w:rsidRDefault="00011BDF" w:rsidP="006D01B5">
      <w:pPr>
        <w:pStyle w:val="Sraopastraipa"/>
        <w:numPr>
          <w:ilvl w:val="0"/>
          <w:numId w:val="14"/>
        </w:numPr>
        <w:tabs>
          <w:tab w:val="left" w:pos="993"/>
        </w:tabs>
        <w:jc w:val="both"/>
        <w:rPr>
          <w:b/>
          <w:sz w:val="24"/>
          <w:szCs w:val="24"/>
        </w:rPr>
      </w:pPr>
      <w:r w:rsidRPr="00544372">
        <w:rPr>
          <w:b/>
          <w:sz w:val="24"/>
          <w:szCs w:val="24"/>
        </w:rPr>
        <w:t xml:space="preserve">Sutarties </w:t>
      </w:r>
      <w:r w:rsidRPr="00705263">
        <w:rPr>
          <w:b/>
          <w:sz w:val="24"/>
          <w:szCs w:val="24"/>
        </w:rPr>
        <w:t>kaina</w:t>
      </w:r>
      <w:r w:rsidRPr="00705263">
        <w:rPr>
          <w:sz w:val="24"/>
          <w:szCs w:val="24"/>
        </w:rPr>
        <w:t>,</w:t>
      </w:r>
      <w:r w:rsidRPr="00544372">
        <w:rPr>
          <w:sz w:val="24"/>
          <w:szCs w:val="24"/>
        </w:rPr>
        <w:t xml:space="preserve"> įskaitant visus mokesčius ir pridėtinės vertės mokestį (toliau – PVM),</w:t>
      </w:r>
      <w:r w:rsidR="003242CD">
        <w:rPr>
          <w:sz w:val="24"/>
          <w:szCs w:val="24"/>
        </w:rPr>
        <w:t xml:space="preserve"> </w:t>
      </w:r>
      <w:r w:rsidR="00376104" w:rsidRPr="00376104">
        <w:rPr>
          <w:sz w:val="24"/>
          <w:szCs w:val="24"/>
        </w:rPr>
        <w:t>–</w:t>
      </w:r>
      <w:r w:rsidRPr="00544372">
        <w:rPr>
          <w:sz w:val="24"/>
          <w:szCs w:val="24"/>
        </w:rPr>
        <w:t xml:space="preserve"> </w:t>
      </w:r>
      <w:r w:rsidRPr="00544372">
        <w:rPr>
          <w:sz w:val="24"/>
          <w:szCs w:val="24"/>
          <w:highlight w:val="lightGray"/>
        </w:rPr>
        <w:t>(įrašyti)</w:t>
      </w:r>
      <w:r w:rsidR="003242CD">
        <w:rPr>
          <w:sz w:val="24"/>
          <w:szCs w:val="24"/>
        </w:rPr>
        <w:t xml:space="preserve"> Eur</w:t>
      </w:r>
      <w:r w:rsidR="00376104">
        <w:rPr>
          <w:sz w:val="24"/>
          <w:szCs w:val="24"/>
        </w:rPr>
        <w:t>:</w:t>
      </w:r>
    </w:p>
    <w:tbl>
      <w:tblPr>
        <w:tblStyle w:val="Lentelstinklelis"/>
        <w:tblW w:w="9630" w:type="dxa"/>
        <w:tblLook w:val="04A0" w:firstRow="1" w:lastRow="0" w:firstColumn="1" w:lastColumn="0" w:noHBand="0" w:noVBand="1"/>
      </w:tblPr>
      <w:tblGrid>
        <w:gridCol w:w="704"/>
        <w:gridCol w:w="6943"/>
        <w:gridCol w:w="1983"/>
      </w:tblGrid>
      <w:tr w:rsidR="003242CD" w14:paraId="34862161" w14:textId="77777777" w:rsidTr="00D94611">
        <w:tc>
          <w:tcPr>
            <w:tcW w:w="704" w:type="dxa"/>
            <w:shd w:val="clear" w:color="auto" w:fill="F2F2F2" w:themeFill="background1" w:themeFillShade="F2"/>
            <w:hideMark/>
          </w:tcPr>
          <w:p w14:paraId="7E8AD090" w14:textId="77777777" w:rsidR="003242CD" w:rsidRDefault="003242CD" w:rsidP="00D94611">
            <w:pPr>
              <w:jc w:val="center"/>
              <w:rPr>
                <w:b/>
                <w:bCs/>
              </w:rPr>
            </w:pPr>
            <w:r>
              <w:rPr>
                <w:b/>
                <w:bCs/>
              </w:rPr>
              <w:t>Eil. Nr.</w:t>
            </w:r>
          </w:p>
        </w:tc>
        <w:tc>
          <w:tcPr>
            <w:tcW w:w="6943" w:type="dxa"/>
            <w:shd w:val="clear" w:color="auto" w:fill="F2F2F2" w:themeFill="background1" w:themeFillShade="F2"/>
            <w:vAlign w:val="center"/>
            <w:hideMark/>
          </w:tcPr>
          <w:p w14:paraId="2E701621" w14:textId="77777777" w:rsidR="003242CD" w:rsidRDefault="003242CD" w:rsidP="00D94611">
            <w:pPr>
              <w:jc w:val="center"/>
              <w:rPr>
                <w:b/>
                <w:bCs/>
              </w:rPr>
            </w:pPr>
            <w:r>
              <w:rPr>
                <w:b/>
                <w:bCs/>
              </w:rPr>
              <w:t>Darbų ir paslaugų pavadinimas</w:t>
            </w:r>
          </w:p>
        </w:tc>
        <w:tc>
          <w:tcPr>
            <w:tcW w:w="1983" w:type="dxa"/>
            <w:shd w:val="clear" w:color="auto" w:fill="F2F2F2" w:themeFill="background1" w:themeFillShade="F2"/>
            <w:vAlign w:val="center"/>
          </w:tcPr>
          <w:p w14:paraId="1D0DC688" w14:textId="77777777" w:rsidR="003242CD" w:rsidRDefault="003242CD" w:rsidP="00D94611">
            <w:pPr>
              <w:jc w:val="center"/>
              <w:rPr>
                <w:b/>
                <w:bCs/>
              </w:rPr>
            </w:pPr>
            <w:r>
              <w:rPr>
                <w:b/>
                <w:bCs/>
              </w:rPr>
              <w:t>Kaina Eur be PVM</w:t>
            </w:r>
          </w:p>
        </w:tc>
      </w:tr>
      <w:tr w:rsidR="003242CD" w14:paraId="73DBFE62" w14:textId="77777777" w:rsidTr="00D94611">
        <w:tc>
          <w:tcPr>
            <w:tcW w:w="704" w:type="dxa"/>
            <w:hideMark/>
          </w:tcPr>
          <w:p w14:paraId="18BB5524" w14:textId="77777777" w:rsidR="003242CD" w:rsidRDefault="003242CD" w:rsidP="00D94611">
            <w:pPr>
              <w:jc w:val="center"/>
              <w:rPr>
                <w:lang w:val="en-US"/>
              </w:rPr>
            </w:pPr>
            <w:r>
              <w:rPr>
                <w:lang w:val="en-US"/>
              </w:rPr>
              <w:t>1.</w:t>
            </w:r>
          </w:p>
        </w:tc>
        <w:tc>
          <w:tcPr>
            <w:tcW w:w="6943" w:type="dxa"/>
          </w:tcPr>
          <w:p w14:paraId="65BE03D1" w14:textId="661CD461" w:rsidR="003242CD" w:rsidRPr="008C58FA" w:rsidRDefault="003242CD" w:rsidP="00D94611">
            <w:pPr>
              <w:jc w:val="both"/>
            </w:pPr>
            <w:r>
              <w:t>M</w:t>
            </w:r>
            <w:r w:rsidRPr="00895F1E">
              <w:t>ok</w:t>
            </w:r>
            <w:r w:rsidR="00977E83">
              <w:t>slo</w:t>
            </w:r>
            <w:r w:rsidRPr="00895F1E">
              <w:t xml:space="preserve"> paskirties pastato patalpų, keičiant paskirtį į gyvenamąją, adresu </w:t>
            </w:r>
            <w:r>
              <w:t>D</w:t>
            </w:r>
            <w:r w:rsidRPr="00895F1E">
              <w:t xml:space="preserve">ebreceno g. 48, </w:t>
            </w:r>
            <w:r>
              <w:t>K</w:t>
            </w:r>
            <w:r w:rsidRPr="00895F1E">
              <w:t xml:space="preserve">laipėda, rekonstravimo </w:t>
            </w:r>
            <w:r>
              <w:t>d</w:t>
            </w:r>
            <w:r w:rsidRPr="002219C3">
              <w:t>arbo projekto parengim</w:t>
            </w:r>
            <w:r>
              <w:t>as</w:t>
            </w:r>
          </w:p>
        </w:tc>
        <w:tc>
          <w:tcPr>
            <w:tcW w:w="1983" w:type="dxa"/>
            <w:vAlign w:val="center"/>
          </w:tcPr>
          <w:p w14:paraId="45A55C8A" w14:textId="77777777" w:rsidR="003242CD" w:rsidRDefault="003242CD" w:rsidP="00D94611">
            <w:pPr>
              <w:jc w:val="center"/>
            </w:pPr>
            <w:r>
              <w:rPr>
                <w:i/>
                <w:iCs/>
                <w:highlight w:val="lightGray"/>
              </w:rPr>
              <w:t>(įrašyti skaičiais</w:t>
            </w:r>
            <w:r>
              <w:rPr>
                <w:highlight w:val="lightGray"/>
              </w:rPr>
              <w:t>)</w:t>
            </w:r>
          </w:p>
        </w:tc>
      </w:tr>
      <w:tr w:rsidR="003242CD" w14:paraId="114B062B" w14:textId="77777777" w:rsidTr="00D94611">
        <w:tc>
          <w:tcPr>
            <w:tcW w:w="704" w:type="dxa"/>
          </w:tcPr>
          <w:p w14:paraId="59BAF727" w14:textId="77777777" w:rsidR="003242CD" w:rsidRDefault="003242CD" w:rsidP="00D94611">
            <w:pPr>
              <w:jc w:val="center"/>
              <w:rPr>
                <w:lang w:val="en-US"/>
              </w:rPr>
            </w:pPr>
            <w:r>
              <w:rPr>
                <w:lang w:val="en-US"/>
              </w:rPr>
              <w:t>2.</w:t>
            </w:r>
          </w:p>
        </w:tc>
        <w:tc>
          <w:tcPr>
            <w:tcW w:w="6943" w:type="dxa"/>
          </w:tcPr>
          <w:p w14:paraId="74A86F40" w14:textId="1DB61263" w:rsidR="003242CD" w:rsidRDefault="003242CD" w:rsidP="00D94611">
            <w:pPr>
              <w:rPr>
                <w:i/>
                <w:iCs/>
                <w:highlight w:val="lightGray"/>
              </w:rPr>
            </w:pPr>
            <w:r>
              <w:t>M</w:t>
            </w:r>
            <w:r w:rsidRPr="00895F1E">
              <w:t>ok</w:t>
            </w:r>
            <w:r w:rsidR="00977E83">
              <w:t>slo</w:t>
            </w:r>
            <w:r w:rsidRPr="00895F1E">
              <w:t xml:space="preserve"> paskirties pastato patalpų, keičiant paskirtį į gyvenamąją, adresu </w:t>
            </w:r>
            <w:r>
              <w:t>D</w:t>
            </w:r>
            <w:r w:rsidRPr="00895F1E">
              <w:t xml:space="preserve">ebreceno g. 48, </w:t>
            </w:r>
            <w:r>
              <w:t>K</w:t>
            </w:r>
            <w:r w:rsidRPr="00895F1E">
              <w:t>laipėda, rekonstravimo</w:t>
            </w:r>
            <w:r>
              <w:t xml:space="preserve"> </w:t>
            </w:r>
            <w:r w:rsidRPr="002219C3">
              <w:t>darb</w:t>
            </w:r>
            <w:r>
              <w:t>ai</w:t>
            </w:r>
          </w:p>
        </w:tc>
        <w:tc>
          <w:tcPr>
            <w:tcW w:w="1983" w:type="dxa"/>
          </w:tcPr>
          <w:p w14:paraId="7CC0F384" w14:textId="77777777" w:rsidR="003242CD" w:rsidRDefault="003242CD" w:rsidP="00D94611">
            <w:pPr>
              <w:rPr>
                <w:i/>
                <w:iCs/>
                <w:highlight w:val="lightGray"/>
              </w:rPr>
            </w:pPr>
            <w:r>
              <w:rPr>
                <w:i/>
                <w:iCs/>
                <w:highlight w:val="lightGray"/>
              </w:rPr>
              <w:t>(įrašyti skaičiais</w:t>
            </w:r>
            <w:r>
              <w:rPr>
                <w:highlight w:val="lightGray"/>
              </w:rPr>
              <w:t>)</w:t>
            </w:r>
          </w:p>
        </w:tc>
      </w:tr>
      <w:tr w:rsidR="003242CD" w14:paraId="129C2248" w14:textId="77777777" w:rsidTr="00D94611">
        <w:tc>
          <w:tcPr>
            <w:tcW w:w="704" w:type="dxa"/>
          </w:tcPr>
          <w:p w14:paraId="063852CD" w14:textId="77777777" w:rsidR="003242CD" w:rsidRDefault="003242CD" w:rsidP="00D94611">
            <w:pPr>
              <w:jc w:val="center"/>
              <w:rPr>
                <w:lang w:val="en-US"/>
              </w:rPr>
            </w:pPr>
            <w:r>
              <w:rPr>
                <w:lang w:val="en-US"/>
              </w:rPr>
              <w:t>3.</w:t>
            </w:r>
          </w:p>
        </w:tc>
        <w:tc>
          <w:tcPr>
            <w:tcW w:w="6943" w:type="dxa"/>
          </w:tcPr>
          <w:p w14:paraId="39CD3846" w14:textId="77777777" w:rsidR="003242CD" w:rsidRDefault="003242CD" w:rsidP="00D94611">
            <w:pPr>
              <w:jc w:val="both"/>
            </w:pPr>
            <w:r>
              <w:t>Išpildomosios dokumentacijos parengimas</w:t>
            </w:r>
          </w:p>
        </w:tc>
        <w:tc>
          <w:tcPr>
            <w:tcW w:w="1983" w:type="dxa"/>
            <w:vAlign w:val="center"/>
          </w:tcPr>
          <w:p w14:paraId="10F498F1" w14:textId="77777777" w:rsidR="003242CD" w:rsidRDefault="003242CD" w:rsidP="00D94611">
            <w:pPr>
              <w:jc w:val="center"/>
              <w:rPr>
                <w:i/>
                <w:iCs/>
                <w:highlight w:val="lightGray"/>
              </w:rPr>
            </w:pPr>
            <w:r w:rsidRPr="0031069F">
              <w:rPr>
                <w:i/>
                <w:iCs/>
                <w:highlight w:val="lightGray"/>
              </w:rPr>
              <w:t>(įrašyti skaičiais</w:t>
            </w:r>
            <w:r w:rsidRPr="0031069F">
              <w:rPr>
                <w:highlight w:val="lightGray"/>
              </w:rPr>
              <w:t>)</w:t>
            </w:r>
          </w:p>
        </w:tc>
      </w:tr>
      <w:tr w:rsidR="003242CD" w14:paraId="36817512" w14:textId="77777777" w:rsidTr="00D94611">
        <w:tc>
          <w:tcPr>
            <w:tcW w:w="7647" w:type="dxa"/>
            <w:gridSpan w:val="2"/>
            <w:shd w:val="clear" w:color="auto" w:fill="F2F2F2" w:themeFill="background1" w:themeFillShade="F2"/>
          </w:tcPr>
          <w:p w14:paraId="0ADBD7A3" w14:textId="4F07AFF2" w:rsidR="003242CD" w:rsidRPr="0062511A" w:rsidRDefault="003242CD" w:rsidP="00D94611">
            <w:pPr>
              <w:jc w:val="right"/>
              <w:rPr>
                <w:b/>
              </w:rPr>
            </w:pPr>
            <w:r>
              <w:rPr>
                <w:b/>
              </w:rPr>
              <w:t xml:space="preserve">Sutarties </w:t>
            </w:r>
            <w:r w:rsidRPr="0062511A">
              <w:rPr>
                <w:b/>
              </w:rPr>
              <w:t xml:space="preserve">kaina </w:t>
            </w:r>
            <w:r>
              <w:rPr>
                <w:b/>
              </w:rPr>
              <w:t xml:space="preserve">(1-3 eil. suma) </w:t>
            </w:r>
            <w:r w:rsidRPr="0062511A">
              <w:rPr>
                <w:b/>
              </w:rPr>
              <w:t>Eur be PVM:</w:t>
            </w:r>
          </w:p>
        </w:tc>
        <w:tc>
          <w:tcPr>
            <w:tcW w:w="1983" w:type="dxa"/>
          </w:tcPr>
          <w:p w14:paraId="2EEC3386" w14:textId="77777777" w:rsidR="003242CD" w:rsidRDefault="003242CD" w:rsidP="00D94611">
            <w:pPr>
              <w:jc w:val="center"/>
              <w:rPr>
                <w:i/>
                <w:iCs/>
                <w:highlight w:val="lightGray"/>
              </w:rPr>
            </w:pPr>
            <w:r>
              <w:rPr>
                <w:i/>
                <w:iCs/>
                <w:highlight w:val="lightGray"/>
              </w:rPr>
              <w:t>(įrašyti skaičiais ir žodžiais</w:t>
            </w:r>
            <w:r>
              <w:rPr>
                <w:highlight w:val="lightGray"/>
              </w:rPr>
              <w:t>)</w:t>
            </w:r>
          </w:p>
        </w:tc>
      </w:tr>
      <w:tr w:rsidR="003242CD" w14:paraId="0F598DFC" w14:textId="77777777" w:rsidTr="00D94611">
        <w:tc>
          <w:tcPr>
            <w:tcW w:w="7647" w:type="dxa"/>
            <w:gridSpan w:val="2"/>
            <w:shd w:val="clear" w:color="auto" w:fill="F2F2F2" w:themeFill="background1" w:themeFillShade="F2"/>
          </w:tcPr>
          <w:p w14:paraId="1F7501C4" w14:textId="77777777" w:rsidR="003242CD" w:rsidRPr="0062511A" w:rsidRDefault="003242CD" w:rsidP="00D94611">
            <w:pPr>
              <w:jc w:val="right"/>
              <w:rPr>
                <w:b/>
              </w:rPr>
            </w:pPr>
            <w:r w:rsidRPr="0062511A">
              <w:rPr>
                <w:b/>
              </w:rPr>
              <w:t xml:space="preserve">PVM </w:t>
            </w:r>
            <w:r w:rsidRPr="00A35B05">
              <w:rPr>
                <w:i/>
                <w:iCs/>
                <w:highlight w:val="lightGray"/>
              </w:rPr>
              <w:t>(įrašyti procentais</w:t>
            </w:r>
            <w:r w:rsidRPr="00A35B05">
              <w:rPr>
                <w:highlight w:val="lightGray"/>
              </w:rPr>
              <w:t>)</w:t>
            </w:r>
            <w:r>
              <w:t xml:space="preserve"> </w:t>
            </w:r>
            <w:r w:rsidRPr="0062511A">
              <w:rPr>
                <w:b/>
              </w:rPr>
              <w:t>Eur:</w:t>
            </w:r>
          </w:p>
        </w:tc>
        <w:tc>
          <w:tcPr>
            <w:tcW w:w="1983" w:type="dxa"/>
          </w:tcPr>
          <w:p w14:paraId="66D187F4" w14:textId="77777777" w:rsidR="003242CD" w:rsidRDefault="003242CD" w:rsidP="00D94611">
            <w:pPr>
              <w:jc w:val="center"/>
              <w:rPr>
                <w:i/>
                <w:iCs/>
                <w:highlight w:val="lightGray"/>
              </w:rPr>
            </w:pPr>
            <w:r>
              <w:rPr>
                <w:i/>
                <w:iCs/>
                <w:highlight w:val="lightGray"/>
              </w:rPr>
              <w:t>(įrašyti skaičiais</w:t>
            </w:r>
            <w:r>
              <w:rPr>
                <w:highlight w:val="lightGray"/>
              </w:rPr>
              <w:t>)</w:t>
            </w:r>
          </w:p>
        </w:tc>
      </w:tr>
      <w:tr w:rsidR="003242CD" w14:paraId="5590114E" w14:textId="77777777" w:rsidTr="00D94611">
        <w:tc>
          <w:tcPr>
            <w:tcW w:w="7647" w:type="dxa"/>
            <w:gridSpan w:val="2"/>
            <w:shd w:val="clear" w:color="auto" w:fill="F2F2F2" w:themeFill="background1" w:themeFillShade="F2"/>
          </w:tcPr>
          <w:p w14:paraId="79A8B710" w14:textId="0FA44AED" w:rsidR="003242CD" w:rsidRPr="0062511A" w:rsidRDefault="003242CD" w:rsidP="00D94611">
            <w:pPr>
              <w:jc w:val="right"/>
              <w:rPr>
                <w:b/>
              </w:rPr>
            </w:pPr>
            <w:r>
              <w:rPr>
                <w:b/>
              </w:rPr>
              <w:t>Sutarties</w:t>
            </w:r>
            <w:r w:rsidRPr="0062511A">
              <w:rPr>
                <w:b/>
              </w:rPr>
              <w:t xml:space="preserve"> kaina Eur su PVM:</w:t>
            </w:r>
          </w:p>
        </w:tc>
        <w:tc>
          <w:tcPr>
            <w:tcW w:w="1983" w:type="dxa"/>
          </w:tcPr>
          <w:p w14:paraId="5883DBB2" w14:textId="77777777" w:rsidR="003242CD" w:rsidRDefault="003242CD" w:rsidP="00D94611">
            <w:pPr>
              <w:jc w:val="center"/>
              <w:rPr>
                <w:i/>
                <w:iCs/>
                <w:highlight w:val="lightGray"/>
              </w:rPr>
            </w:pPr>
            <w:r>
              <w:rPr>
                <w:i/>
                <w:iCs/>
                <w:highlight w:val="lightGray"/>
              </w:rPr>
              <w:t>(įrašyti skaičiais ir žodžiais</w:t>
            </w:r>
            <w:r>
              <w:rPr>
                <w:highlight w:val="lightGray"/>
              </w:rPr>
              <w:t>)</w:t>
            </w:r>
          </w:p>
        </w:tc>
      </w:tr>
    </w:tbl>
    <w:p w14:paraId="57A989A1" w14:textId="77777777" w:rsidR="00011BDF" w:rsidRPr="00DF150D" w:rsidRDefault="00011BDF" w:rsidP="002D0C20">
      <w:pPr>
        <w:pStyle w:val="Sraopastraipa"/>
        <w:widowControl w:val="0"/>
        <w:numPr>
          <w:ilvl w:val="0"/>
          <w:numId w:val="14"/>
        </w:numPr>
        <w:tabs>
          <w:tab w:val="left" w:pos="993"/>
          <w:tab w:val="left" w:pos="1134"/>
        </w:tabs>
        <w:ind w:left="0" w:firstLine="709"/>
        <w:jc w:val="both"/>
        <w:rPr>
          <w:sz w:val="24"/>
          <w:szCs w:val="24"/>
        </w:rPr>
      </w:pPr>
      <w:r w:rsidRPr="009C4869">
        <w:rPr>
          <w:b/>
          <w:sz w:val="24"/>
          <w:szCs w:val="24"/>
        </w:rPr>
        <w:t>Kainodaros</w:t>
      </w:r>
      <w:r w:rsidRPr="00DF150D">
        <w:rPr>
          <w:b/>
          <w:sz w:val="24"/>
          <w:szCs w:val="24"/>
        </w:rPr>
        <w:t xml:space="preserve"> taisyklės:</w:t>
      </w:r>
      <w:r w:rsidRPr="00DF150D">
        <w:rPr>
          <w:sz w:val="24"/>
          <w:szCs w:val="24"/>
        </w:rPr>
        <w:t xml:space="preserve"> </w:t>
      </w:r>
    </w:p>
    <w:p w14:paraId="1E11C7B9" w14:textId="6FCF4746" w:rsidR="00011BDF" w:rsidRPr="008E5D6C" w:rsidRDefault="00011BDF" w:rsidP="002D0C20">
      <w:pPr>
        <w:pStyle w:val="Sraopastraipa"/>
        <w:widowControl w:val="0"/>
        <w:numPr>
          <w:ilvl w:val="1"/>
          <w:numId w:val="14"/>
        </w:numPr>
        <w:tabs>
          <w:tab w:val="left" w:pos="1134"/>
          <w:tab w:val="left" w:pos="1276"/>
        </w:tabs>
        <w:ind w:left="0" w:firstLine="709"/>
        <w:jc w:val="both"/>
        <w:rPr>
          <w:bCs/>
          <w:sz w:val="24"/>
          <w:szCs w:val="24"/>
        </w:rPr>
      </w:pPr>
      <w:bookmarkStart w:id="66" w:name="_Hlk183780598"/>
      <w:r w:rsidRPr="00BA4958">
        <w:rPr>
          <w:sz w:val="24"/>
          <w:szCs w:val="24"/>
        </w:rPr>
        <w:t xml:space="preserve">Sutartyje </w:t>
      </w:r>
      <w:r w:rsidRPr="008E5D6C">
        <w:rPr>
          <w:bCs/>
          <w:sz w:val="24"/>
          <w:szCs w:val="24"/>
        </w:rPr>
        <w:t xml:space="preserve">nustatomas kainos apskaičiavimo būdas – </w:t>
      </w:r>
      <w:r w:rsidR="00D016C0">
        <w:rPr>
          <w:bCs/>
          <w:sz w:val="24"/>
          <w:szCs w:val="24"/>
        </w:rPr>
        <w:t>fiksuota kaina</w:t>
      </w:r>
      <w:r w:rsidR="003242CD">
        <w:rPr>
          <w:bCs/>
          <w:sz w:val="24"/>
          <w:szCs w:val="24"/>
        </w:rPr>
        <w:t>.</w:t>
      </w:r>
    </w:p>
    <w:bookmarkEnd w:id="66"/>
    <w:p w14:paraId="2B27BCB4" w14:textId="6EDD975A" w:rsidR="00011BDF" w:rsidRPr="00D016C0" w:rsidRDefault="00011BDF" w:rsidP="002D0C20">
      <w:pPr>
        <w:pStyle w:val="Sraopastraipa"/>
        <w:widowControl w:val="0"/>
        <w:numPr>
          <w:ilvl w:val="1"/>
          <w:numId w:val="14"/>
        </w:numPr>
        <w:tabs>
          <w:tab w:val="left" w:pos="1134"/>
          <w:tab w:val="left" w:pos="1276"/>
        </w:tabs>
        <w:ind w:left="0" w:firstLine="709"/>
        <w:jc w:val="both"/>
        <w:rPr>
          <w:color w:val="000000" w:themeColor="text1"/>
          <w:sz w:val="24"/>
          <w:szCs w:val="24"/>
        </w:rPr>
      </w:pPr>
      <w:r w:rsidRPr="00D016C0">
        <w:rPr>
          <w:bCs/>
          <w:color w:val="000000" w:themeColor="text1"/>
          <w:sz w:val="24"/>
          <w:szCs w:val="24"/>
        </w:rPr>
        <w:t xml:space="preserve">Sutarties </w:t>
      </w:r>
      <w:r w:rsidR="00D016C0" w:rsidRPr="00D016C0">
        <w:rPr>
          <w:bCs/>
          <w:color w:val="000000" w:themeColor="text1"/>
          <w:sz w:val="24"/>
          <w:szCs w:val="24"/>
        </w:rPr>
        <w:t xml:space="preserve">kaina </w:t>
      </w:r>
      <w:r w:rsidRPr="00D016C0">
        <w:rPr>
          <w:bCs/>
          <w:color w:val="000000" w:themeColor="text1"/>
          <w:sz w:val="24"/>
          <w:szCs w:val="24"/>
        </w:rPr>
        <w:t>gali būti keičiam</w:t>
      </w:r>
      <w:r w:rsidR="003242CD">
        <w:rPr>
          <w:bCs/>
          <w:color w:val="000000" w:themeColor="text1"/>
          <w:sz w:val="24"/>
          <w:szCs w:val="24"/>
        </w:rPr>
        <w:t>a</w:t>
      </w:r>
      <w:r w:rsidRPr="00D016C0">
        <w:rPr>
          <w:bCs/>
          <w:color w:val="000000" w:themeColor="text1"/>
          <w:sz w:val="24"/>
          <w:szCs w:val="24"/>
        </w:rPr>
        <w:t xml:space="preserve">, taikant šias peržiūros taisykles: </w:t>
      </w:r>
    </w:p>
    <w:p w14:paraId="2E7F1D95" w14:textId="069D58AD" w:rsidR="00011BDF" w:rsidRPr="00BA52BA" w:rsidRDefault="00011BDF" w:rsidP="002D0C20">
      <w:pPr>
        <w:pStyle w:val="Sraopastraipa"/>
        <w:widowControl w:val="0"/>
        <w:numPr>
          <w:ilvl w:val="2"/>
          <w:numId w:val="14"/>
        </w:numPr>
        <w:tabs>
          <w:tab w:val="left" w:pos="1134"/>
          <w:tab w:val="left" w:pos="1276"/>
          <w:tab w:val="left" w:pos="1418"/>
        </w:tabs>
        <w:ind w:left="0" w:firstLine="709"/>
        <w:jc w:val="both"/>
        <w:rPr>
          <w:color w:val="FF0000"/>
          <w:sz w:val="24"/>
          <w:szCs w:val="24"/>
        </w:rPr>
      </w:pPr>
      <w:r w:rsidRPr="00D016C0">
        <w:rPr>
          <w:color w:val="000000" w:themeColor="text1"/>
          <w:sz w:val="24"/>
          <w:szCs w:val="24"/>
        </w:rPr>
        <w:t xml:space="preserve"> Visais atvejais, įstatymais pakeitus PVM dydį arba mokėjimo tvarką, tokie pakeitimai turi būti taikomi toms pažymoms apie atliktų darbų vertę ir PVM sąskaitoms faktūroms, kurias Rangovas sudaro </w:t>
      </w:r>
      <w:r w:rsidRPr="00BA4958">
        <w:rPr>
          <w:sz w:val="24"/>
          <w:szCs w:val="24"/>
        </w:rPr>
        <w:t>po tokių pakeitimų įsigaliojimo, be atskiro Šalių susitarimo. Tokiu atveju Sutarties</w:t>
      </w:r>
      <w:r w:rsidR="00997D23">
        <w:rPr>
          <w:sz w:val="24"/>
          <w:szCs w:val="24"/>
        </w:rPr>
        <w:t xml:space="preserve"> kaina </w:t>
      </w:r>
      <w:r w:rsidRPr="00BA4958">
        <w:rPr>
          <w:sz w:val="24"/>
          <w:szCs w:val="24"/>
        </w:rPr>
        <w:t xml:space="preserve">be PVM </w:t>
      </w:r>
      <w:r w:rsidR="003242CD" w:rsidRPr="008E5D6C">
        <w:rPr>
          <w:bCs/>
          <w:sz w:val="24"/>
          <w:szCs w:val="24"/>
        </w:rPr>
        <w:t>–</w:t>
      </w:r>
      <w:r w:rsidR="003242CD">
        <w:rPr>
          <w:bCs/>
          <w:sz w:val="24"/>
          <w:szCs w:val="24"/>
        </w:rPr>
        <w:t xml:space="preserve"> </w:t>
      </w:r>
      <w:r w:rsidRPr="00BA4958">
        <w:rPr>
          <w:sz w:val="24"/>
          <w:szCs w:val="24"/>
        </w:rPr>
        <w:t>nekeičiam</w:t>
      </w:r>
      <w:r w:rsidR="003242CD">
        <w:rPr>
          <w:sz w:val="24"/>
          <w:szCs w:val="24"/>
        </w:rPr>
        <w:t>a</w:t>
      </w:r>
      <w:r w:rsidRPr="00BA4958">
        <w:rPr>
          <w:sz w:val="24"/>
          <w:szCs w:val="24"/>
        </w:rPr>
        <w:t xml:space="preserve">. Kitus, nei PVM, mokesčius reglamentuojančių teisės aktų pakeitimai negali būti pagrindas peržiūrėti Sutarties </w:t>
      </w:r>
      <w:r w:rsidR="00997D23">
        <w:rPr>
          <w:sz w:val="24"/>
          <w:szCs w:val="24"/>
        </w:rPr>
        <w:t xml:space="preserve">kainą, </w:t>
      </w:r>
      <w:r w:rsidRPr="00BA4958">
        <w:rPr>
          <w:sz w:val="24"/>
          <w:szCs w:val="24"/>
        </w:rPr>
        <w:t>kuri</w:t>
      </w:r>
      <w:r w:rsidR="003242CD">
        <w:rPr>
          <w:sz w:val="24"/>
          <w:szCs w:val="24"/>
        </w:rPr>
        <w:t>ai</w:t>
      </w:r>
      <w:r w:rsidRPr="00BA4958">
        <w:rPr>
          <w:sz w:val="24"/>
          <w:szCs w:val="24"/>
        </w:rPr>
        <w:t xml:space="preserve"> taikoma peržiūra.</w:t>
      </w:r>
    </w:p>
    <w:p w14:paraId="5D9EAEF3" w14:textId="31B5F9D6" w:rsidR="00011BDF" w:rsidRPr="005838DB" w:rsidRDefault="00011BDF" w:rsidP="00011BDF">
      <w:pPr>
        <w:widowControl w:val="0"/>
        <w:tabs>
          <w:tab w:val="left" w:pos="993"/>
          <w:tab w:val="left" w:pos="1134"/>
          <w:tab w:val="left" w:pos="1276"/>
        </w:tabs>
        <w:ind w:firstLine="709"/>
        <w:jc w:val="both"/>
      </w:pPr>
      <w:r w:rsidRPr="005838DB">
        <w:t xml:space="preserve">Jeigu Sutarties </w:t>
      </w:r>
      <w:r w:rsidR="00997D23">
        <w:t>2 punkte</w:t>
      </w:r>
      <w:r w:rsidR="003242CD">
        <w:t>, dėl tam tikrų priežasčių</w:t>
      </w:r>
      <w:r w:rsidR="00B85B71">
        <w:t>,</w:t>
      </w:r>
      <w:r w:rsidRPr="005838DB">
        <w:t xml:space="preserve"> fiksuojam</w:t>
      </w:r>
      <w:r w:rsidR="00997D23">
        <w:t>a kaina</w:t>
      </w:r>
      <w:r w:rsidRPr="005838DB">
        <w:t xml:space="preserve"> be PVM</w:t>
      </w:r>
      <w:r w:rsidR="00B85B71">
        <w:t xml:space="preserve"> (pvz. Rangovas nėra PVM mokėtojas)</w:t>
      </w:r>
      <w:r w:rsidRPr="005838DB">
        <w:t xml:space="preserve">, o Sutarties vykdymo metu Rangovui atsiranda pareiga mokėti PVM tarifą </w:t>
      </w:r>
      <w:r w:rsidRPr="005838DB">
        <w:lastRenderedPageBreak/>
        <w:t>(pvz. Rangovas tampa PVM mokėtoju ir pan.), tokiu atveju vykdant Sutartį, Sutarties</w:t>
      </w:r>
      <w:r w:rsidR="00997D23">
        <w:t xml:space="preserve"> kaina</w:t>
      </w:r>
      <w:r w:rsidRPr="005838DB">
        <w:t xml:space="preserve"> </w:t>
      </w:r>
      <w:r w:rsidR="00997D23" w:rsidRPr="005838DB">
        <w:t>–</w:t>
      </w:r>
      <w:r w:rsidRPr="005838DB">
        <w:t xml:space="preserve"> nekeičiam</w:t>
      </w:r>
      <w:r w:rsidR="00B85B71">
        <w:t>a</w:t>
      </w:r>
      <w:r w:rsidRPr="005838DB">
        <w:t>.</w:t>
      </w:r>
    </w:p>
    <w:p w14:paraId="2BAA879B" w14:textId="6D5391C0" w:rsidR="00011BDF" w:rsidRPr="008E38E2" w:rsidRDefault="00011BDF" w:rsidP="002D0C20">
      <w:pPr>
        <w:pStyle w:val="Sraopastraipa"/>
        <w:widowControl w:val="0"/>
        <w:numPr>
          <w:ilvl w:val="2"/>
          <w:numId w:val="14"/>
        </w:numPr>
        <w:tabs>
          <w:tab w:val="left" w:pos="993"/>
          <w:tab w:val="left" w:pos="1134"/>
          <w:tab w:val="left" w:pos="1276"/>
        </w:tabs>
        <w:ind w:left="0" w:firstLine="709"/>
        <w:jc w:val="both"/>
        <w:rPr>
          <w:color w:val="000000" w:themeColor="text1"/>
          <w:sz w:val="24"/>
          <w:szCs w:val="24"/>
        </w:rPr>
      </w:pPr>
      <w:bookmarkStart w:id="67" w:name="_Hlk183780611"/>
      <w:bookmarkStart w:id="68" w:name="_Hlk183091292"/>
      <w:r w:rsidRPr="008E38E2">
        <w:rPr>
          <w:color w:val="000000" w:themeColor="text1"/>
          <w:sz w:val="24"/>
          <w:szCs w:val="24"/>
        </w:rPr>
        <w:t>Sutarties vykdymo laikotarpiu darbų</w:t>
      </w:r>
      <w:r w:rsidR="00740486" w:rsidRPr="008E38E2">
        <w:rPr>
          <w:color w:val="000000" w:themeColor="text1"/>
          <w:sz w:val="24"/>
          <w:szCs w:val="24"/>
        </w:rPr>
        <w:t xml:space="preserve"> kaina</w:t>
      </w:r>
      <w:r w:rsidRPr="008E38E2">
        <w:rPr>
          <w:color w:val="000000" w:themeColor="text1"/>
          <w:sz w:val="24"/>
          <w:szCs w:val="24"/>
        </w:rPr>
        <w:t xml:space="preserve"> pagal bendrą kainų lygio kitimą perskaičiuojam</w:t>
      </w:r>
      <w:r w:rsidR="00B85B71">
        <w:rPr>
          <w:color w:val="000000" w:themeColor="text1"/>
          <w:sz w:val="24"/>
          <w:szCs w:val="24"/>
        </w:rPr>
        <w:t>a</w:t>
      </w:r>
      <w:r w:rsidRPr="008E38E2">
        <w:rPr>
          <w:color w:val="000000" w:themeColor="text1"/>
          <w:sz w:val="24"/>
          <w:szCs w:val="24"/>
        </w:rPr>
        <w:t xml:space="preserve"> (didinam</w:t>
      </w:r>
      <w:r w:rsidR="00B85B71">
        <w:rPr>
          <w:color w:val="000000" w:themeColor="text1"/>
          <w:sz w:val="24"/>
          <w:szCs w:val="24"/>
        </w:rPr>
        <w:t>a</w:t>
      </w:r>
      <w:r w:rsidRPr="008E38E2">
        <w:rPr>
          <w:color w:val="000000" w:themeColor="text1"/>
          <w:sz w:val="24"/>
          <w:szCs w:val="24"/>
        </w:rPr>
        <w:t xml:space="preserve"> arba mažinam</w:t>
      </w:r>
      <w:r w:rsidR="00B85B71">
        <w:rPr>
          <w:color w:val="000000" w:themeColor="text1"/>
          <w:sz w:val="24"/>
          <w:szCs w:val="24"/>
        </w:rPr>
        <w:t>a</w:t>
      </w:r>
      <w:r w:rsidRPr="008E38E2">
        <w:rPr>
          <w:color w:val="000000" w:themeColor="text1"/>
          <w:sz w:val="24"/>
          <w:szCs w:val="24"/>
        </w:rPr>
        <w:t xml:space="preserve">) ne anksčiau kaip praėjus </w:t>
      </w:r>
      <w:r w:rsidR="000435EB">
        <w:rPr>
          <w:color w:val="000000" w:themeColor="text1"/>
          <w:sz w:val="24"/>
          <w:szCs w:val="24"/>
        </w:rPr>
        <w:t>9</w:t>
      </w:r>
      <w:r w:rsidRPr="008E38E2">
        <w:rPr>
          <w:color w:val="000000" w:themeColor="text1"/>
          <w:sz w:val="24"/>
          <w:szCs w:val="24"/>
        </w:rPr>
        <w:t xml:space="preserve"> mėnesi</w:t>
      </w:r>
      <w:r w:rsidR="00081035">
        <w:rPr>
          <w:color w:val="000000" w:themeColor="text1"/>
          <w:sz w:val="24"/>
          <w:szCs w:val="24"/>
        </w:rPr>
        <w:t>ams</w:t>
      </w:r>
      <w:r w:rsidRPr="008E38E2">
        <w:rPr>
          <w:color w:val="000000" w:themeColor="text1"/>
          <w:sz w:val="24"/>
          <w:szCs w:val="24"/>
        </w:rPr>
        <w:t xml:space="preserve"> nuo pasiūlymo viešajam pirkimui pateikimo dienos, jeigu kainų pokytis per ne ilgesnį kaip </w:t>
      </w:r>
      <w:r w:rsidR="000435EB">
        <w:rPr>
          <w:color w:val="000000" w:themeColor="text1"/>
          <w:sz w:val="24"/>
          <w:szCs w:val="24"/>
        </w:rPr>
        <w:t>9</w:t>
      </w:r>
      <w:r w:rsidRPr="008E38E2">
        <w:rPr>
          <w:color w:val="000000" w:themeColor="text1"/>
          <w:sz w:val="24"/>
          <w:szCs w:val="24"/>
        </w:rPr>
        <w:t xml:space="preserve"> mėn. laikotarpį nuo pasiūlymų pateikimo dienos yra didesnis kaip </w:t>
      </w:r>
      <w:r w:rsidR="000435EB">
        <w:rPr>
          <w:color w:val="000000" w:themeColor="text1"/>
          <w:sz w:val="24"/>
          <w:szCs w:val="24"/>
        </w:rPr>
        <w:t>9</w:t>
      </w:r>
      <w:r w:rsidRPr="008E38E2">
        <w:rPr>
          <w:color w:val="000000" w:themeColor="text1"/>
          <w:sz w:val="24"/>
          <w:szCs w:val="24"/>
        </w:rPr>
        <w:t xml:space="preserve"> procent</w:t>
      </w:r>
      <w:r w:rsidR="000435EB">
        <w:rPr>
          <w:color w:val="000000" w:themeColor="text1"/>
          <w:sz w:val="24"/>
          <w:szCs w:val="24"/>
        </w:rPr>
        <w:t>ai</w:t>
      </w:r>
      <w:r w:rsidRPr="008E38E2">
        <w:rPr>
          <w:color w:val="000000" w:themeColor="text1"/>
          <w:sz w:val="24"/>
          <w:szCs w:val="24"/>
        </w:rPr>
        <w:t xml:space="preserve">. </w:t>
      </w:r>
      <w:r w:rsidR="008E38E2" w:rsidRPr="008E38E2">
        <w:rPr>
          <w:color w:val="000000" w:themeColor="text1"/>
          <w:sz w:val="24"/>
          <w:szCs w:val="24"/>
        </w:rPr>
        <w:t xml:space="preserve">Sekantys perskaičiavimai atliekami kas 12 mėnesių nuo paskutinės atliktos </w:t>
      </w:r>
      <w:r w:rsidR="00B85B71">
        <w:rPr>
          <w:color w:val="000000" w:themeColor="text1"/>
          <w:sz w:val="24"/>
          <w:szCs w:val="24"/>
        </w:rPr>
        <w:t>kainos</w:t>
      </w:r>
      <w:r w:rsidR="008E38E2" w:rsidRPr="008E38E2">
        <w:rPr>
          <w:color w:val="000000" w:themeColor="text1"/>
          <w:sz w:val="24"/>
          <w:szCs w:val="24"/>
        </w:rPr>
        <w:t xml:space="preserve"> peržiūros dėl kainų pokyčio, jeigu kainų pokytis per 12 mėnesių laikotarpį nuo paskutinės atliktos </w:t>
      </w:r>
      <w:r w:rsidR="00B85B71">
        <w:rPr>
          <w:color w:val="000000" w:themeColor="text1"/>
          <w:sz w:val="24"/>
          <w:szCs w:val="24"/>
        </w:rPr>
        <w:t>kainos</w:t>
      </w:r>
      <w:r w:rsidR="008E38E2" w:rsidRPr="008E38E2">
        <w:rPr>
          <w:color w:val="000000" w:themeColor="text1"/>
          <w:sz w:val="24"/>
          <w:szCs w:val="24"/>
        </w:rPr>
        <w:t xml:space="preserve"> peržiūros yra didesnis kaip 10 procentų</w:t>
      </w:r>
      <w:r w:rsidRPr="008E38E2">
        <w:rPr>
          <w:color w:val="000000" w:themeColor="text1"/>
          <w:sz w:val="24"/>
          <w:szCs w:val="24"/>
        </w:rPr>
        <w:t>.</w:t>
      </w:r>
    </w:p>
    <w:p w14:paraId="48210B4B" w14:textId="415D118E" w:rsidR="00011BDF" w:rsidRPr="008E38E2" w:rsidRDefault="00011BDF" w:rsidP="002D0C20">
      <w:pPr>
        <w:pStyle w:val="Sraopastraipa"/>
        <w:widowControl w:val="0"/>
        <w:numPr>
          <w:ilvl w:val="2"/>
          <w:numId w:val="14"/>
        </w:numPr>
        <w:tabs>
          <w:tab w:val="left" w:pos="993"/>
          <w:tab w:val="left" w:pos="1134"/>
          <w:tab w:val="left" w:pos="1276"/>
        </w:tabs>
        <w:ind w:left="0" w:firstLine="709"/>
        <w:jc w:val="both"/>
        <w:rPr>
          <w:color w:val="000000" w:themeColor="text1"/>
          <w:sz w:val="24"/>
          <w:szCs w:val="24"/>
        </w:rPr>
      </w:pPr>
      <w:r w:rsidRPr="008E38E2">
        <w:rPr>
          <w:color w:val="000000" w:themeColor="text1"/>
          <w:sz w:val="24"/>
          <w:szCs w:val="24"/>
        </w:rPr>
        <w:t>Taip pat Sutarties vykdymo laikotarpiu darbų</w:t>
      </w:r>
      <w:r w:rsidR="00740486" w:rsidRPr="008E38E2">
        <w:rPr>
          <w:color w:val="000000" w:themeColor="text1"/>
          <w:sz w:val="24"/>
          <w:szCs w:val="24"/>
        </w:rPr>
        <w:t xml:space="preserve"> kaina</w:t>
      </w:r>
      <w:r w:rsidRPr="008E38E2">
        <w:rPr>
          <w:color w:val="000000" w:themeColor="text1"/>
          <w:sz w:val="24"/>
          <w:szCs w:val="24"/>
        </w:rPr>
        <w:t xml:space="preserve"> perskaičiuojam</w:t>
      </w:r>
      <w:r w:rsidR="00B85B71">
        <w:rPr>
          <w:color w:val="000000" w:themeColor="text1"/>
          <w:sz w:val="24"/>
          <w:szCs w:val="24"/>
        </w:rPr>
        <w:t>a</w:t>
      </w:r>
      <w:r w:rsidRPr="008E38E2">
        <w:rPr>
          <w:color w:val="000000" w:themeColor="text1"/>
          <w:sz w:val="24"/>
          <w:szCs w:val="24"/>
        </w:rPr>
        <w:t xml:space="preserve"> dėl kainų lygio pokyčio, jei Sutartis yra stabdoma Užsakovo iniciatyva ilgiau nei 6 mėn. ir jeigu kainų teigiamas pokytis yra didesnis kaip </w:t>
      </w:r>
      <w:r w:rsidR="008E38E2" w:rsidRPr="008E38E2">
        <w:rPr>
          <w:color w:val="000000" w:themeColor="text1"/>
          <w:sz w:val="24"/>
          <w:szCs w:val="24"/>
        </w:rPr>
        <w:t>5</w:t>
      </w:r>
      <w:r w:rsidRPr="008E38E2">
        <w:rPr>
          <w:color w:val="000000" w:themeColor="text1"/>
          <w:sz w:val="24"/>
          <w:szCs w:val="24"/>
        </w:rPr>
        <w:t xml:space="preserve"> procenta</w:t>
      </w:r>
      <w:r w:rsidR="008E38E2" w:rsidRPr="008E38E2">
        <w:rPr>
          <w:color w:val="000000" w:themeColor="text1"/>
          <w:sz w:val="24"/>
          <w:szCs w:val="24"/>
        </w:rPr>
        <w:t>i</w:t>
      </w:r>
      <w:r w:rsidRPr="008E38E2">
        <w:rPr>
          <w:color w:val="000000" w:themeColor="text1"/>
          <w:sz w:val="24"/>
          <w:szCs w:val="24"/>
        </w:rPr>
        <w:t xml:space="preserve">. </w:t>
      </w:r>
      <w:bookmarkEnd w:id="67"/>
    </w:p>
    <w:bookmarkEnd w:id="68"/>
    <w:p w14:paraId="36BB08C0" w14:textId="3F16B11D" w:rsidR="00011BDF" w:rsidRPr="006A7472" w:rsidRDefault="00011BDF" w:rsidP="002D0C20">
      <w:pPr>
        <w:pStyle w:val="Sraopastraipa"/>
        <w:widowControl w:val="0"/>
        <w:numPr>
          <w:ilvl w:val="2"/>
          <w:numId w:val="14"/>
        </w:numPr>
        <w:tabs>
          <w:tab w:val="left" w:pos="993"/>
          <w:tab w:val="left" w:pos="1134"/>
          <w:tab w:val="left" w:pos="1276"/>
        </w:tabs>
        <w:ind w:left="0" w:firstLine="709"/>
        <w:jc w:val="both"/>
        <w:rPr>
          <w:sz w:val="24"/>
          <w:szCs w:val="24"/>
        </w:rPr>
      </w:pPr>
      <w:r w:rsidRPr="006A7472">
        <w:rPr>
          <w:sz w:val="24"/>
          <w:szCs w:val="24"/>
        </w:rPr>
        <w:t>Darbų</w:t>
      </w:r>
      <w:r w:rsidR="00740486">
        <w:rPr>
          <w:sz w:val="24"/>
          <w:szCs w:val="24"/>
        </w:rPr>
        <w:t xml:space="preserve"> kainos</w:t>
      </w:r>
      <w:r w:rsidRPr="006A7472">
        <w:rPr>
          <w:sz w:val="24"/>
          <w:szCs w:val="24"/>
        </w:rPr>
        <w:t xml:space="preserve"> perskaičiavimo pagal </w:t>
      </w:r>
      <w:r w:rsidRPr="00C315D4">
        <w:rPr>
          <w:sz w:val="24"/>
          <w:szCs w:val="24"/>
        </w:rPr>
        <w:t xml:space="preserve">Sutarties </w:t>
      </w:r>
      <w:r w:rsidRPr="007D71BA">
        <w:rPr>
          <w:sz w:val="24"/>
          <w:szCs w:val="24"/>
        </w:rPr>
        <w:t>3.2.2</w:t>
      </w:r>
      <w:r w:rsidR="00DB4D6A">
        <w:rPr>
          <w:sz w:val="24"/>
          <w:szCs w:val="24"/>
        </w:rPr>
        <w:t>-</w:t>
      </w:r>
      <w:r w:rsidRPr="007D71BA">
        <w:rPr>
          <w:sz w:val="24"/>
          <w:szCs w:val="24"/>
        </w:rPr>
        <w:t>3.2.3 p. eiga</w:t>
      </w:r>
      <w:r w:rsidRPr="006A7472">
        <w:rPr>
          <w:sz w:val="24"/>
          <w:szCs w:val="24"/>
        </w:rPr>
        <w:t xml:space="preserve">: </w:t>
      </w:r>
    </w:p>
    <w:p w14:paraId="404B72AF" w14:textId="0D71CF6A" w:rsidR="00011BDF" w:rsidRPr="006A7472" w:rsidRDefault="00DB4D6A" w:rsidP="002D0C20">
      <w:pPr>
        <w:pStyle w:val="Sraopastraipa"/>
        <w:widowControl w:val="0"/>
        <w:numPr>
          <w:ilvl w:val="3"/>
          <w:numId w:val="14"/>
        </w:numPr>
        <w:tabs>
          <w:tab w:val="left" w:pos="993"/>
          <w:tab w:val="left" w:pos="1276"/>
          <w:tab w:val="left" w:pos="1418"/>
          <w:tab w:val="left" w:pos="1560"/>
        </w:tabs>
        <w:ind w:left="0" w:firstLine="709"/>
        <w:jc w:val="both"/>
        <w:rPr>
          <w:sz w:val="24"/>
          <w:szCs w:val="24"/>
        </w:rPr>
      </w:pPr>
      <w:r>
        <w:rPr>
          <w:sz w:val="24"/>
          <w:szCs w:val="24"/>
        </w:rPr>
        <w:t>n</w:t>
      </w:r>
      <w:r w:rsidRPr="00DB4D6A">
        <w:rPr>
          <w:sz w:val="24"/>
          <w:szCs w:val="24"/>
        </w:rPr>
        <w:t>eatliktų statybos darbų kaina padauginama iš pataisymo daugiklio</w:t>
      </w:r>
      <w:r w:rsidR="00B85B71">
        <w:rPr>
          <w:sz w:val="24"/>
          <w:szCs w:val="24"/>
        </w:rPr>
        <w:t>;</w:t>
      </w:r>
    </w:p>
    <w:p w14:paraId="297B819C" w14:textId="77777777" w:rsidR="00011BDF" w:rsidRPr="006A7472" w:rsidRDefault="00011BDF" w:rsidP="002D0C20">
      <w:pPr>
        <w:pStyle w:val="Sraopastraipa"/>
        <w:widowControl w:val="0"/>
        <w:numPr>
          <w:ilvl w:val="3"/>
          <w:numId w:val="14"/>
        </w:numPr>
        <w:tabs>
          <w:tab w:val="left" w:pos="993"/>
          <w:tab w:val="left" w:pos="1276"/>
          <w:tab w:val="left" w:pos="1418"/>
          <w:tab w:val="left" w:pos="1560"/>
        </w:tabs>
        <w:ind w:left="0" w:firstLine="709"/>
        <w:jc w:val="both"/>
        <w:rPr>
          <w:sz w:val="24"/>
          <w:szCs w:val="24"/>
        </w:rPr>
      </w:pPr>
      <w:r w:rsidRPr="006A7472">
        <w:rPr>
          <w:rFonts w:eastAsia="Calibri"/>
          <w:sz w:val="24"/>
          <w:szCs w:val="24"/>
        </w:rPr>
        <w:t xml:space="preserve">Pataisymo daugiklis:  </w:t>
      </w:r>
    </w:p>
    <w:p w14:paraId="022815F1" w14:textId="77777777" w:rsidR="00011BDF" w:rsidRPr="006A7472" w:rsidRDefault="00011BDF" w:rsidP="00011BDF">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56DE70FA" w14:textId="77777777" w:rsidR="00011BDF" w:rsidRPr="006A7472" w:rsidRDefault="00011BDF" w:rsidP="00011BDF">
      <w:pPr>
        <w:pStyle w:val="Sraopastraipa"/>
        <w:widowControl w:val="0"/>
        <w:tabs>
          <w:tab w:val="left" w:pos="993"/>
          <w:tab w:val="left" w:pos="1134"/>
          <w:tab w:val="left" w:pos="1560"/>
          <w:tab w:val="left" w:pos="1701"/>
        </w:tabs>
        <w:ind w:left="0" w:firstLine="709"/>
        <w:jc w:val="both"/>
        <w:rPr>
          <w:sz w:val="24"/>
          <w:szCs w:val="24"/>
        </w:rPr>
      </w:pPr>
    </w:p>
    <w:p w14:paraId="2EA10A07" w14:textId="77777777" w:rsidR="00011BDF" w:rsidRPr="006A7472" w:rsidRDefault="00011BDF" w:rsidP="00011BDF">
      <w:pPr>
        <w:tabs>
          <w:tab w:val="left" w:pos="993"/>
          <w:tab w:val="left" w:pos="1701"/>
        </w:tabs>
        <w:autoSpaceDE w:val="0"/>
        <w:autoSpaceDN w:val="0"/>
        <w:spacing w:after="16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esamas</w:t>
      </w:r>
      <w:proofErr w:type="spellEnd"/>
      <w:r w:rsidRPr="006A7472">
        <w:rPr>
          <w:rFonts w:eastAsia="Calibri"/>
        </w:rPr>
        <w:t xml:space="preserve"> – esamos kainos indeksas tą mėnesį, kai lieka 49 (keturiasdešimt devynios) dienos iki paskutinės įkainių perskaičiavimo dienos;</w:t>
      </w:r>
    </w:p>
    <w:p w14:paraId="730A8BE7" w14:textId="77777777" w:rsidR="00011BDF" w:rsidRPr="006A7472" w:rsidRDefault="00011BDF" w:rsidP="00011BDF">
      <w:pPr>
        <w:tabs>
          <w:tab w:val="left" w:pos="993"/>
          <w:tab w:val="left" w:pos="1701"/>
        </w:tabs>
        <w:autoSpaceDE w:val="0"/>
        <w:autoSpaceDN w:val="0"/>
        <w:spacing w:after="12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bazinis</w:t>
      </w:r>
      <w:proofErr w:type="spellEnd"/>
      <w:r w:rsidRPr="006A7472">
        <w:rPr>
          <w:rFonts w:eastAsia="Calibri"/>
          <w:vertAlign w:val="subscript"/>
        </w:rPr>
        <w:t xml:space="preserve"> </w:t>
      </w:r>
      <w:r w:rsidRPr="006A7472">
        <w:rPr>
          <w:rFonts w:eastAsia="Calibri"/>
        </w:rPr>
        <w:t>– bazinės kainos indeksas tą mėnesį, kai lieka 28 (dvidešimt aštuonios) dienos (Pradžios data) iki pasiūlymų ar CVP IS priemonėmis pateiktų elektroninių pasiūlymų atidarymo dienos;</w:t>
      </w:r>
    </w:p>
    <w:p w14:paraId="76A60331" w14:textId="45A1432C" w:rsidR="00011BDF" w:rsidRPr="006A7472" w:rsidRDefault="00011BDF" w:rsidP="002D0C20">
      <w:pPr>
        <w:pStyle w:val="Sraopastraipa"/>
        <w:numPr>
          <w:ilvl w:val="3"/>
          <w:numId w:val="14"/>
        </w:numPr>
        <w:tabs>
          <w:tab w:val="left" w:pos="993"/>
          <w:tab w:val="left" w:pos="1276"/>
          <w:tab w:val="left" w:pos="1560"/>
          <w:tab w:val="left" w:pos="1701"/>
        </w:tabs>
        <w:autoSpaceDE w:val="0"/>
        <w:autoSpaceDN w:val="0"/>
        <w:ind w:left="0" w:firstLine="709"/>
        <w:jc w:val="both"/>
        <w:rPr>
          <w:sz w:val="24"/>
          <w:szCs w:val="24"/>
        </w:rPr>
      </w:pPr>
      <w:r w:rsidRPr="006A7472">
        <w:rPr>
          <w:rFonts w:eastAsia="Calibri"/>
          <w:sz w:val="24"/>
          <w:szCs w:val="24"/>
        </w:rPr>
        <w:t xml:space="preserve">Esamos ir bazinės kainos indeksų šaltinis – Valstybės duomenų agentūros duomenų bazės. Šiuos indeksus galima rasti (žingsniai): </w:t>
      </w:r>
      <w:hyperlink r:id="rId43" w:history="1">
        <w:r w:rsidRPr="006A7472">
          <w:rPr>
            <w:rStyle w:val="Hipersaitas"/>
            <w:rFonts w:eastAsia="Calibri"/>
            <w:color w:val="0563C1"/>
            <w:sz w:val="24"/>
            <w:szCs w:val="24"/>
          </w:rPr>
          <w:t>https://osp.stat.gov.lt</w:t>
        </w:r>
      </w:hyperlink>
      <w:r w:rsidRPr="006A7472">
        <w:rPr>
          <w:rFonts w:eastAsia="Calibri"/>
          <w:sz w:val="24"/>
          <w:szCs w:val="24"/>
        </w:rPr>
        <w:t xml:space="preserve"> </w:t>
      </w:r>
      <w:r w:rsidRPr="006A7472">
        <w:rPr>
          <w:rFonts w:eastAsia="Calibri"/>
          <w:sz w:val="24"/>
          <w:szCs w:val="24"/>
        </w:rPr>
        <w:sym w:font="Wingdings" w:char="F0E0"/>
      </w:r>
      <w:r w:rsidRPr="006A7472">
        <w:rPr>
          <w:rFonts w:eastAsia="Calibri"/>
          <w:sz w:val="24"/>
          <w:szCs w:val="24"/>
        </w:rPr>
        <w:t xml:space="preserve"> Visi rodikliai </w:t>
      </w:r>
      <w:r w:rsidRPr="006A7472">
        <w:rPr>
          <w:rFonts w:eastAsia="Calibri"/>
          <w:sz w:val="24"/>
          <w:szCs w:val="24"/>
        </w:rPr>
        <w:sym w:font="Wingdings" w:char="F0E0"/>
      </w:r>
      <w:r w:rsidRPr="006A7472">
        <w:rPr>
          <w:rFonts w:eastAsia="Calibri"/>
          <w:sz w:val="24"/>
          <w:szCs w:val="24"/>
        </w:rPr>
        <w:t xml:space="preserve"> Rodiklių duomenų bazė </w:t>
      </w:r>
      <w:r w:rsidRPr="006A7472">
        <w:rPr>
          <w:rFonts w:eastAsia="Calibri"/>
          <w:sz w:val="24"/>
          <w:szCs w:val="24"/>
        </w:rPr>
        <w:sym w:font="Wingdings" w:char="F0E0"/>
      </w:r>
      <w:r w:rsidRPr="006A7472">
        <w:rPr>
          <w:rFonts w:eastAsia="Calibri"/>
          <w:sz w:val="24"/>
          <w:szCs w:val="24"/>
        </w:rPr>
        <w:t xml:space="preserve"> Pagal temą </w:t>
      </w:r>
      <w:r w:rsidRPr="006A7472">
        <w:rPr>
          <w:rFonts w:eastAsia="Calibri"/>
          <w:sz w:val="24"/>
          <w:szCs w:val="24"/>
        </w:rPr>
        <w:sym w:font="Wingdings" w:char="F0E0"/>
      </w:r>
      <w:r w:rsidRPr="006A7472">
        <w:rPr>
          <w:rFonts w:eastAsia="Calibri"/>
          <w:sz w:val="24"/>
          <w:szCs w:val="24"/>
        </w:rPr>
        <w:t xml:space="preserve"> Ūkis ir finansai (makroekonomika) </w:t>
      </w:r>
      <w:r w:rsidRPr="006A7472">
        <w:rPr>
          <w:rFonts w:eastAsia="Calibri"/>
          <w:sz w:val="24"/>
          <w:szCs w:val="24"/>
        </w:rPr>
        <w:sym w:font="Wingdings" w:char="F0E0"/>
      </w:r>
      <w:r w:rsidRPr="006A7472">
        <w:rPr>
          <w:rFonts w:eastAsia="Calibri"/>
          <w:sz w:val="24"/>
          <w:szCs w:val="24"/>
        </w:rPr>
        <w:t xml:space="preserve"> Kainų indeksai, pokyčiai ir kainos </w:t>
      </w:r>
      <w:r w:rsidRPr="006A7472">
        <w:rPr>
          <w:rFonts w:eastAsia="Calibri"/>
          <w:sz w:val="24"/>
          <w:szCs w:val="24"/>
        </w:rPr>
        <w:sym w:font="Wingdings" w:char="F0E0"/>
      </w:r>
      <w:r w:rsidRPr="006A7472">
        <w:rPr>
          <w:rFonts w:eastAsia="Calibri"/>
          <w:sz w:val="24"/>
          <w:szCs w:val="24"/>
        </w:rPr>
        <w:t xml:space="preserve">  Statybos sąnaudų elementų kainų indeksai (SSKI), kainų pokyčiai ir svoriai </w:t>
      </w:r>
      <w:r w:rsidRPr="006A7472">
        <w:rPr>
          <w:rFonts w:eastAsia="Calibri"/>
          <w:sz w:val="24"/>
          <w:szCs w:val="24"/>
        </w:rPr>
        <w:sym w:font="Wingdings" w:char="F0E0"/>
      </w:r>
      <w:r w:rsidRPr="006A7472">
        <w:rPr>
          <w:rFonts w:eastAsia="Calibri"/>
          <w:sz w:val="24"/>
          <w:szCs w:val="24"/>
        </w:rPr>
        <w:t xml:space="preserve"> Statybos sąnaudų elementų kainų indeksai </w:t>
      </w:r>
      <w:r w:rsidRPr="006A7472">
        <w:rPr>
          <w:rFonts w:eastAsia="Calibri"/>
          <w:sz w:val="24"/>
          <w:szCs w:val="24"/>
        </w:rPr>
        <w:sym w:font="Wingdings" w:char="F0E0"/>
      </w:r>
      <w:r w:rsidRPr="006A7472">
        <w:rPr>
          <w:rFonts w:eastAsia="Calibri"/>
          <w:sz w:val="24"/>
          <w:szCs w:val="24"/>
        </w:rPr>
        <w:t xml:space="preserve"> Statybos sąnaudų elementų kainų indeksai (</w:t>
      </w:r>
      <w:r>
        <w:rPr>
          <w:rFonts w:eastAsia="Calibri"/>
          <w:sz w:val="24"/>
          <w:szCs w:val="24"/>
        </w:rPr>
        <w:t>2021</w:t>
      </w:r>
      <w:r w:rsidRPr="006A7472">
        <w:rPr>
          <w:rFonts w:eastAsia="Calibri"/>
          <w:sz w:val="24"/>
          <w:szCs w:val="24"/>
        </w:rPr>
        <w:t xml:space="preserve"> m. – 100) </w:t>
      </w:r>
      <w:r w:rsidRPr="006A7472">
        <w:rPr>
          <w:rFonts w:eastAsia="Calibri"/>
          <w:sz w:val="24"/>
          <w:szCs w:val="24"/>
        </w:rPr>
        <w:sym w:font="Wingdings" w:char="F0E0"/>
      </w:r>
      <w:r w:rsidRPr="006A7472">
        <w:rPr>
          <w:rFonts w:eastAsia="Calibri"/>
          <w:sz w:val="24"/>
          <w:szCs w:val="24"/>
        </w:rPr>
        <w:t xml:space="preserve"> Statinių pagal tipą klasifikatorius </w:t>
      </w:r>
      <w:r w:rsidRPr="006A7472">
        <w:rPr>
          <w:rFonts w:eastAsia="Calibri"/>
          <w:sz w:val="24"/>
          <w:szCs w:val="24"/>
        </w:rPr>
        <w:sym w:font="Wingdings" w:char="F0E0"/>
      </w:r>
      <w:r w:rsidRPr="006A7472">
        <w:rPr>
          <w:rFonts w:eastAsia="Calibri"/>
          <w:sz w:val="24"/>
          <w:szCs w:val="24"/>
        </w:rPr>
        <w:t xml:space="preserve"> </w:t>
      </w:r>
      <w:r w:rsidR="00DB4D6A">
        <w:rPr>
          <w:rFonts w:eastAsia="Calibri"/>
          <w:sz w:val="24"/>
          <w:szCs w:val="24"/>
        </w:rPr>
        <w:t xml:space="preserve">Pasirinkti: </w:t>
      </w:r>
      <w:r w:rsidR="008504EB">
        <w:rPr>
          <w:rFonts w:eastAsia="Calibri"/>
          <w:sz w:val="24"/>
          <w:szCs w:val="24"/>
        </w:rPr>
        <w:t>gyvenamieji pastatai</w:t>
      </w:r>
      <w:r w:rsidRPr="00F02C63">
        <w:rPr>
          <w:rFonts w:eastAsia="Calibri"/>
          <w:sz w:val="24"/>
          <w:szCs w:val="24"/>
        </w:rPr>
        <w:t xml:space="preserve"> </w:t>
      </w:r>
      <w:r w:rsidRPr="00F02C63">
        <w:rPr>
          <w:rFonts w:eastAsia="Calibri"/>
          <w:sz w:val="24"/>
          <w:szCs w:val="24"/>
        </w:rPr>
        <w:sym w:font="Wingdings" w:char="F0E0"/>
      </w:r>
      <w:r w:rsidRPr="003B54F7">
        <w:rPr>
          <w:rFonts w:eastAsia="Calibri"/>
          <w:color w:val="FF0000"/>
          <w:sz w:val="24"/>
          <w:szCs w:val="24"/>
        </w:rPr>
        <w:t xml:space="preserve"> </w:t>
      </w:r>
      <w:r w:rsidRPr="006A7472">
        <w:rPr>
          <w:rFonts w:eastAsia="Calibri"/>
          <w:sz w:val="24"/>
          <w:szCs w:val="24"/>
        </w:rPr>
        <w:t>Nurodome laikotarpį.</w:t>
      </w:r>
    </w:p>
    <w:p w14:paraId="59D56CC1" w14:textId="1AE131E6" w:rsidR="00011BDF" w:rsidRPr="0044217F" w:rsidRDefault="00011BDF" w:rsidP="002D0C20">
      <w:pPr>
        <w:pStyle w:val="Sraopastraipa"/>
        <w:widowControl w:val="0"/>
        <w:numPr>
          <w:ilvl w:val="1"/>
          <w:numId w:val="14"/>
        </w:numPr>
        <w:tabs>
          <w:tab w:val="left" w:pos="993"/>
          <w:tab w:val="left" w:pos="1134"/>
          <w:tab w:val="left" w:pos="1701"/>
          <w:tab w:val="left" w:pos="2410"/>
        </w:tabs>
        <w:ind w:left="0" w:firstLine="709"/>
        <w:jc w:val="both"/>
        <w:rPr>
          <w:color w:val="FF0000"/>
          <w:sz w:val="24"/>
          <w:szCs w:val="24"/>
        </w:rPr>
      </w:pPr>
      <w:r w:rsidRPr="004F1316">
        <w:rPr>
          <w:b/>
          <w:sz w:val="24"/>
          <w:szCs w:val="24"/>
        </w:rPr>
        <w:t>Pradinės Sutarties vertė</w:t>
      </w:r>
      <w:r w:rsidRPr="006A7472">
        <w:rPr>
          <w:b/>
          <w:sz w:val="24"/>
          <w:szCs w:val="24"/>
        </w:rPr>
        <w:t xml:space="preserve"> </w:t>
      </w:r>
      <w:r w:rsidRPr="006A7472">
        <w:rPr>
          <w:sz w:val="24"/>
          <w:szCs w:val="24"/>
        </w:rPr>
        <w:t>yra</w:t>
      </w:r>
      <w:r w:rsidRPr="006A7472">
        <w:rPr>
          <w:b/>
          <w:sz w:val="24"/>
          <w:szCs w:val="24"/>
        </w:rPr>
        <w:t xml:space="preserve"> </w:t>
      </w:r>
      <w:r w:rsidRPr="006A7472">
        <w:rPr>
          <w:color w:val="000000"/>
          <w:sz w:val="24"/>
          <w:szCs w:val="24"/>
        </w:rPr>
        <w:t xml:space="preserve">lygi </w:t>
      </w:r>
      <w:r w:rsidR="00B85B71">
        <w:rPr>
          <w:color w:val="000000"/>
          <w:sz w:val="24"/>
          <w:szCs w:val="24"/>
        </w:rPr>
        <w:t>Rangovo</w:t>
      </w:r>
      <w:r w:rsidR="00B85B71" w:rsidRPr="00B85B71">
        <w:rPr>
          <w:color w:val="000000"/>
          <w:sz w:val="24"/>
          <w:szCs w:val="24"/>
        </w:rPr>
        <w:t xml:space="preserve"> pasiūlymo kainai be PVM, nurodytai už visą perkamų darbų apimtį</w:t>
      </w:r>
      <w:r w:rsidR="00B85B71">
        <w:rPr>
          <w:color w:val="000000"/>
          <w:sz w:val="24"/>
          <w:szCs w:val="24"/>
        </w:rPr>
        <w:t xml:space="preserve"> </w:t>
      </w:r>
      <w:r w:rsidRPr="00544372">
        <w:rPr>
          <w:sz w:val="24"/>
          <w:szCs w:val="24"/>
        </w:rPr>
        <w:t xml:space="preserve">– </w:t>
      </w:r>
      <w:r w:rsidR="00B85B71" w:rsidRPr="00B85B71">
        <w:rPr>
          <w:sz w:val="24"/>
          <w:szCs w:val="24"/>
          <w:highlight w:val="lightGray"/>
        </w:rPr>
        <w:t>(įrašyti)</w:t>
      </w:r>
      <w:r w:rsidR="00DB4D6A" w:rsidRPr="00376104">
        <w:rPr>
          <w:sz w:val="24"/>
          <w:szCs w:val="24"/>
        </w:rPr>
        <w:t xml:space="preserve"> </w:t>
      </w:r>
      <w:r w:rsidRPr="0025176A">
        <w:rPr>
          <w:sz w:val="24"/>
          <w:szCs w:val="24"/>
        </w:rPr>
        <w:t>Eur be PVM</w:t>
      </w:r>
      <w:r w:rsidRPr="007717FC">
        <w:rPr>
          <w:sz w:val="24"/>
          <w:szCs w:val="24"/>
        </w:rPr>
        <w:t xml:space="preserve">. </w:t>
      </w:r>
      <w:r w:rsidRPr="007717FC">
        <w:rPr>
          <w:iCs/>
          <w:sz w:val="24"/>
          <w:szCs w:val="24"/>
        </w:rPr>
        <w:t xml:space="preserve">Pradinės Sutarties vertė </w:t>
      </w:r>
      <w:r w:rsidRPr="00C315D4">
        <w:rPr>
          <w:iCs/>
          <w:sz w:val="24"/>
          <w:szCs w:val="24"/>
        </w:rPr>
        <w:t>nekinta per visą Sutarties vykdymo</w:t>
      </w:r>
      <w:r w:rsidRPr="00C315D4">
        <w:rPr>
          <w:iCs/>
          <w:sz w:val="24"/>
          <w:szCs w:val="24"/>
          <w:shd w:val="clear" w:color="auto" w:fill="FFFFFF"/>
        </w:rPr>
        <w:t xml:space="preserve"> laikotarpį, išskyrus, kai Sutarties vertė peržiūrima pagal </w:t>
      </w:r>
      <w:r w:rsidRPr="0001014E">
        <w:rPr>
          <w:iCs/>
          <w:sz w:val="24"/>
          <w:szCs w:val="24"/>
          <w:shd w:val="clear" w:color="auto" w:fill="FFFFFF"/>
        </w:rPr>
        <w:t>Sutarties 3.2 p. nurodytas</w:t>
      </w:r>
      <w:r w:rsidRPr="006A7472">
        <w:rPr>
          <w:iCs/>
          <w:sz w:val="24"/>
          <w:szCs w:val="24"/>
          <w:shd w:val="clear" w:color="auto" w:fill="FFFFFF"/>
        </w:rPr>
        <w:t xml:space="preserve"> įkainių peržiūros taisykles</w:t>
      </w:r>
      <w:r w:rsidRPr="006A7472">
        <w:rPr>
          <w:sz w:val="24"/>
          <w:szCs w:val="24"/>
        </w:rPr>
        <w:t>.</w:t>
      </w:r>
    </w:p>
    <w:p w14:paraId="33F8C381" w14:textId="4BB61D92" w:rsidR="0097711E" w:rsidRPr="006E4DCF" w:rsidRDefault="0097711E" w:rsidP="00B85B71">
      <w:pPr>
        <w:pStyle w:val="Sraopastraipa"/>
        <w:numPr>
          <w:ilvl w:val="1"/>
          <w:numId w:val="14"/>
        </w:numPr>
        <w:tabs>
          <w:tab w:val="left" w:pos="1134"/>
        </w:tabs>
        <w:ind w:left="0"/>
        <w:jc w:val="both"/>
        <w:rPr>
          <w:sz w:val="24"/>
          <w:szCs w:val="24"/>
        </w:rPr>
      </w:pPr>
      <w:r>
        <w:rPr>
          <w:sz w:val="24"/>
          <w:szCs w:val="24"/>
        </w:rPr>
        <w:t>Techniniame projekte</w:t>
      </w:r>
      <w:r w:rsidRPr="00A34CD7">
        <w:rPr>
          <w:sz w:val="24"/>
          <w:szCs w:val="24"/>
        </w:rPr>
        <w:t xml:space="preserve"> (toliau – </w:t>
      </w:r>
      <w:r>
        <w:rPr>
          <w:sz w:val="24"/>
          <w:szCs w:val="24"/>
        </w:rPr>
        <w:t>Projektas</w:t>
      </w:r>
      <w:r w:rsidRPr="00A34CD7">
        <w:rPr>
          <w:sz w:val="24"/>
          <w:szCs w:val="24"/>
        </w:rPr>
        <w:t>),</w:t>
      </w:r>
      <w:r w:rsidRPr="006E4DCF">
        <w:rPr>
          <w:sz w:val="24"/>
          <w:szCs w:val="24"/>
        </w:rPr>
        <w:t xml:space="preserve"> </w:t>
      </w:r>
      <w:r>
        <w:rPr>
          <w:sz w:val="24"/>
          <w:szCs w:val="24"/>
        </w:rPr>
        <w:t>T</w:t>
      </w:r>
      <w:r w:rsidRPr="006E4DCF">
        <w:rPr>
          <w:sz w:val="24"/>
          <w:szCs w:val="24"/>
        </w:rPr>
        <w:t xml:space="preserve">echninėje specifikacijoje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w:t>
      </w:r>
      <w:r>
        <w:rPr>
          <w:sz w:val="24"/>
          <w:szCs w:val="24"/>
        </w:rPr>
        <w:t>Projekto</w:t>
      </w:r>
      <w:r w:rsidRPr="006E4DCF">
        <w:rPr>
          <w:sz w:val="24"/>
          <w:szCs w:val="24"/>
        </w:rPr>
        <w:t xml:space="preserve">, </w:t>
      </w:r>
      <w:r>
        <w:rPr>
          <w:sz w:val="24"/>
          <w:szCs w:val="24"/>
        </w:rPr>
        <w:t>T</w:t>
      </w:r>
      <w:r w:rsidRPr="006E4DCF">
        <w:rPr>
          <w:sz w:val="24"/>
          <w:szCs w:val="24"/>
        </w:rPr>
        <w:t xml:space="preserve">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w:t>
      </w:r>
      <w:r>
        <w:rPr>
          <w:sz w:val="24"/>
          <w:szCs w:val="24"/>
        </w:rPr>
        <w:t>Užsakovo</w:t>
      </w:r>
      <w:r w:rsidRPr="006E4DCF">
        <w:rPr>
          <w:sz w:val="24"/>
          <w:szCs w:val="24"/>
        </w:rPr>
        <w:t xml:space="preserve"> nurodytų darbų kiekis (skaičiuojant pinigine verte) nesiskiria daugiau kaip </w:t>
      </w:r>
      <w:r>
        <w:rPr>
          <w:sz w:val="24"/>
          <w:szCs w:val="24"/>
        </w:rPr>
        <w:t>3</w:t>
      </w:r>
      <w:r w:rsidRPr="006E4DCF">
        <w:rPr>
          <w:sz w:val="24"/>
          <w:szCs w:val="24"/>
        </w:rPr>
        <w:t xml:space="preserve"> procentus, skaičiuojant nuo pradinės Sutarties vertės. </w:t>
      </w:r>
      <w:r w:rsidRPr="006E4DCF">
        <w:rPr>
          <w:bCs/>
          <w:sz w:val="24"/>
          <w:szCs w:val="24"/>
        </w:rPr>
        <w:t xml:space="preserve">Ši nuostata netaikoma, jei darbų apimtys, kiekiai keičiasi dėl to, kad atliekami </w:t>
      </w:r>
      <w:r>
        <w:rPr>
          <w:bCs/>
          <w:sz w:val="24"/>
          <w:szCs w:val="24"/>
        </w:rPr>
        <w:t xml:space="preserve">Projekto </w:t>
      </w:r>
      <w:r w:rsidRPr="006E4DCF">
        <w:rPr>
          <w:bCs/>
          <w:sz w:val="24"/>
          <w:szCs w:val="24"/>
        </w:rPr>
        <w:t xml:space="preserve">pakeitimai. </w:t>
      </w:r>
      <w:r w:rsidRPr="006E4DCF">
        <w:rPr>
          <w:sz w:val="24"/>
          <w:szCs w:val="24"/>
        </w:rPr>
        <w:t>Taikomos sąvokos nustatytos Kainodaros taisyklių nustatymo metodikoje (Viešųjų pirkimų tarnybos direktoriaus 2017 m. birželio 28 d. įsakymo Nr. 1S-95 aktuali redakcija, kuri galiojo skelbimo apie pirkimą paskelbimo metu).</w:t>
      </w:r>
    </w:p>
    <w:p w14:paraId="6970FB5D" w14:textId="77777777" w:rsidR="0097711E" w:rsidRPr="006E4DCF" w:rsidRDefault="0097711E" w:rsidP="0097711E">
      <w:pPr>
        <w:pStyle w:val="Sraopastraipa"/>
        <w:widowControl w:val="0"/>
        <w:numPr>
          <w:ilvl w:val="2"/>
          <w:numId w:val="14"/>
        </w:numPr>
        <w:tabs>
          <w:tab w:val="left" w:pos="1134"/>
        </w:tabs>
        <w:ind w:left="0" w:firstLine="709"/>
        <w:jc w:val="both"/>
        <w:rPr>
          <w:sz w:val="24"/>
          <w:szCs w:val="24"/>
        </w:rPr>
      </w:pPr>
      <w:r w:rsidRPr="006E4DCF">
        <w:rPr>
          <w:sz w:val="24"/>
          <w:szCs w:val="24"/>
        </w:rPr>
        <w:t xml:space="preserve">Jeigu Rangovas atliko darbus ne pagal </w:t>
      </w:r>
      <w:r>
        <w:rPr>
          <w:sz w:val="24"/>
          <w:szCs w:val="24"/>
        </w:rPr>
        <w:t xml:space="preserve">Projektą, Techninę specifikaciją, </w:t>
      </w:r>
      <w:r w:rsidRPr="006E4DCF">
        <w:rPr>
          <w:sz w:val="24"/>
          <w:szCs w:val="24"/>
        </w:rPr>
        <w:t>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2E6804EA" w14:textId="77777777" w:rsidR="0097711E" w:rsidRPr="006E4DCF" w:rsidRDefault="0097711E" w:rsidP="0097711E">
      <w:pPr>
        <w:pStyle w:val="Sraopastraipa"/>
        <w:widowControl w:val="0"/>
        <w:numPr>
          <w:ilvl w:val="2"/>
          <w:numId w:val="14"/>
        </w:numPr>
        <w:tabs>
          <w:tab w:val="left" w:pos="1134"/>
        </w:tabs>
        <w:ind w:left="0" w:firstLine="709"/>
        <w:jc w:val="both"/>
        <w:rPr>
          <w:sz w:val="24"/>
          <w:szCs w:val="24"/>
        </w:rPr>
      </w:pPr>
      <w:r w:rsidRPr="006E4DCF">
        <w:rPr>
          <w:sz w:val="24"/>
          <w:szCs w:val="24"/>
        </w:rPr>
        <w:lastRenderedPageBreak/>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67914E96" w14:textId="77777777" w:rsidR="0097711E" w:rsidRPr="006E4DCF" w:rsidRDefault="0097711E" w:rsidP="0097711E">
      <w:pPr>
        <w:pStyle w:val="Sraopastraipa"/>
        <w:widowControl w:val="0"/>
        <w:numPr>
          <w:ilvl w:val="2"/>
          <w:numId w:val="14"/>
        </w:numPr>
        <w:tabs>
          <w:tab w:val="left" w:pos="1134"/>
        </w:tabs>
        <w:ind w:left="0" w:firstLine="709"/>
        <w:jc w:val="both"/>
        <w:rPr>
          <w:sz w:val="24"/>
          <w:szCs w:val="24"/>
        </w:rPr>
      </w:pPr>
      <w:r w:rsidRPr="006E4DCF">
        <w:rPr>
          <w:sz w:val="24"/>
          <w:szCs w:val="24"/>
        </w:rPr>
        <w:t xml:space="preserve">Jei darbų vykdymo eigoje paaiškėja, kad atskirų darbų atlikimas nereikalingas ar neįmanomas arba dėl neatitikimų </w:t>
      </w:r>
      <w:r>
        <w:rPr>
          <w:sz w:val="24"/>
          <w:szCs w:val="24"/>
        </w:rPr>
        <w:t>Projekto</w:t>
      </w:r>
      <w:r w:rsidRPr="006E4DCF">
        <w:rPr>
          <w:sz w:val="24"/>
          <w:szCs w:val="24"/>
        </w:rPr>
        <w:t xml:space="preserve">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4C80B891" w14:textId="77777777" w:rsidR="0097711E" w:rsidRPr="006E4DCF" w:rsidRDefault="0097711E" w:rsidP="0097711E">
      <w:pPr>
        <w:pStyle w:val="Sraopastraipa"/>
        <w:widowControl w:val="0"/>
        <w:numPr>
          <w:ilvl w:val="2"/>
          <w:numId w:val="14"/>
        </w:numPr>
        <w:tabs>
          <w:tab w:val="left" w:pos="1134"/>
        </w:tabs>
        <w:ind w:left="0" w:firstLine="709"/>
        <w:jc w:val="both"/>
        <w:rPr>
          <w:sz w:val="24"/>
          <w:szCs w:val="24"/>
        </w:rPr>
      </w:pPr>
      <w:r w:rsidRPr="006E4DCF">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013577FC" w14:textId="77777777" w:rsidR="0097711E" w:rsidRPr="006E4DCF" w:rsidRDefault="0097711E" w:rsidP="0097711E">
      <w:pPr>
        <w:pStyle w:val="Sraopastraipa"/>
        <w:widowControl w:val="0"/>
        <w:numPr>
          <w:ilvl w:val="3"/>
          <w:numId w:val="14"/>
        </w:numPr>
        <w:tabs>
          <w:tab w:val="clear" w:pos="720"/>
          <w:tab w:val="left" w:pos="1418"/>
          <w:tab w:val="num" w:pos="1560"/>
        </w:tabs>
        <w:ind w:left="0" w:firstLine="709"/>
        <w:jc w:val="both"/>
        <w:rPr>
          <w:sz w:val="24"/>
          <w:szCs w:val="24"/>
        </w:rPr>
      </w:pPr>
      <w:r w:rsidRPr="006E4DCF">
        <w:rPr>
          <w:sz w:val="24"/>
          <w:szCs w:val="24"/>
        </w:rPr>
        <w:t>pritaikant Rangovo pateiktose darbų sąmatose nurodytus darbų įkainius;</w:t>
      </w:r>
    </w:p>
    <w:p w14:paraId="7B48A1D6" w14:textId="77777777" w:rsidR="0097711E" w:rsidRPr="006E4DCF" w:rsidRDefault="0097711E" w:rsidP="0097711E">
      <w:pPr>
        <w:pStyle w:val="Sraopastraipa"/>
        <w:widowControl w:val="0"/>
        <w:numPr>
          <w:ilvl w:val="3"/>
          <w:numId w:val="14"/>
        </w:numPr>
        <w:tabs>
          <w:tab w:val="clear" w:pos="720"/>
          <w:tab w:val="left" w:pos="1418"/>
          <w:tab w:val="num" w:pos="1560"/>
        </w:tabs>
        <w:ind w:left="0" w:firstLine="709"/>
        <w:jc w:val="both"/>
        <w:rPr>
          <w:sz w:val="24"/>
          <w:szCs w:val="24"/>
        </w:rPr>
      </w:pPr>
      <w:r w:rsidRPr="006E4DCF">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2C757DCA" w14:textId="77777777" w:rsidR="0097711E" w:rsidRPr="006E4DCF" w:rsidRDefault="0097711E" w:rsidP="0097711E">
      <w:pPr>
        <w:pStyle w:val="Sraopastraipa"/>
        <w:widowControl w:val="0"/>
        <w:numPr>
          <w:ilvl w:val="3"/>
          <w:numId w:val="14"/>
        </w:numPr>
        <w:tabs>
          <w:tab w:val="clear" w:pos="720"/>
          <w:tab w:val="left" w:pos="1418"/>
          <w:tab w:val="num" w:pos="1560"/>
        </w:tabs>
        <w:ind w:left="0" w:firstLine="709"/>
        <w:jc w:val="both"/>
        <w:rPr>
          <w:sz w:val="24"/>
          <w:szCs w:val="24"/>
        </w:rPr>
      </w:pPr>
      <w:r w:rsidRPr="006E4DCF">
        <w:rPr>
          <w:sz w:val="24"/>
          <w:szCs w:val="24"/>
        </w:rPr>
        <w:t xml:space="preserve">pritaikant pateiktose sąmatose numatytus panašių darbų </w:t>
      </w:r>
      <w:r w:rsidRPr="00360778">
        <w:rPr>
          <w:sz w:val="24"/>
          <w:szCs w:val="24"/>
        </w:rPr>
        <w:t xml:space="preserve">ir (ar) paslaugų </w:t>
      </w:r>
      <w:r w:rsidRPr="006E4DCF">
        <w:rPr>
          <w:sz w:val="24"/>
          <w:szCs w:val="24"/>
        </w:rPr>
        <w:t xml:space="preserve">įkainius. Panašius darbus </w:t>
      </w:r>
      <w:r w:rsidRPr="00360778">
        <w:rPr>
          <w:sz w:val="24"/>
          <w:szCs w:val="24"/>
        </w:rPr>
        <w:t>ir (ar) paslau</w:t>
      </w:r>
      <w:r>
        <w:rPr>
          <w:sz w:val="24"/>
          <w:szCs w:val="24"/>
        </w:rPr>
        <w:t>gas</w:t>
      </w:r>
      <w:r w:rsidRPr="00360778">
        <w:rPr>
          <w:sz w:val="24"/>
          <w:szCs w:val="24"/>
        </w:rPr>
        <w:t xml:space="preserve"> </w:t>
      </w:r>
      <w:r w:rsidRPr="006E4DCF">
        <w:rPr>
          <w:sz w:val="24"/>
          <w:szCs w:val="24"/>
        </w:rPr>
        <w:t>turi pagrįsti ir nustatyti Užsakovas;</w:t>
      </w:r>
    </w:p>
    <w:p w14:paraId="326774BE" w14:textId="77777777" w:rsidR="0097711E" w:rsidRDefault="0097711E" w:rsidP="0097711E">
      <w:pPr>
        <w:pStyle w:val="Sraopastraipa"/>
        <w:widowControl w:val="0"/>
        <w:numPr>
          <w:ilvl w:val="3"/>
          <w:numId w:val="14"/>
        </w:numPr>
        <w:tabs>
          <w:tab w:val="clear" w:pos="720"/>
          <w:tab w:val="left" w:pos="1418"/>
          <w:tab w:val="num" w:pos="1560"/>
        </w:tabs>
        <w:ind w:left="0" w:firstLine="709"/>
        <w:jc w:val="both"/>
        <w:rPr>
          <w:sz w:val="24"/>
          <w:szCs w:val="24"/>
        </w:rPr>
      </w:pPr>
      <w:r w:rsidRPr="006E4DCF">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r>
        <w:rPr>
          <w:sz w:val="24"/>
          <w:szCs w:val="24"/>
        </w:rPr>
        <w:t>*</w:t>
      </w:r>
      <w:r w:rsidRPr="006E4DCF">
        <w:rPr>
          <w:sz w:val="24"/>
          <w:szCs w:val="24"/>
        </w:rPr>
        <w:t>.</w:t>
      </w:r>
    </w:p>
    <w:p w14:paraId="45F66601" w14:textId="77777777" w:rsidR="0097711E" w:rsidRPr="006E4DCF" w:rsidRDefault="0097711E" w:rsidP="0097711E">
      <w:pPr>
        <w:pStyle w:val="Sraopastraipa"/>
        <w:ind w:left="0" w:firstLine="709"/>
        <w:jc w:val="both"/>
        <w:rPr>
          <w:i/>
          <w:sz w:val="24"/>
          <w:szCs w:val="24"/>
        </w:rPr>
      </w:pPr>
      <w:r w:rsidRPr="006E4DCF">
        <w:rPr>
          <w:sz w:val="24"/>
          <w:szCs w:val="24"/>
        </w:rPr>
        <w:t>*</w:t>
      </w:r>
      <w:r w:rsidRPr="006E4DCF">
        <w:rPr>
          <w:i/>
          <w:sz w:val="24"/>
          <w:szCs w:val="24"/>
        </w:rPr>
        <w:t>Vertinant tiesiogines išlaidas statybos produktams ir įrenginiams bei mechanizmams bus naudojamas koeficientas, apskaičiuotas pagal formulę:</w:t>
      </w:r>
    </w:p>
    <w:p w14:paraId="18B40B0F" w14:textId="77777777" w:rsidR="0097711E" w:rsidRPr="006E4DCF" w:rsidRDefault="0097711E" w:rsidP="0097711E">
      <w:pPr>
        <w:pStyle w:val="Sraopastraipa"/>
        <w:ind w:left="0" w:firstLine="709"/>
        <w:jc w:val="both"/>
        <w:rPr>
          <w:i/>
          <w:sz w:val="24"/>
          <w:szCs w:val="24"/>
        </w:rPr>
      </w:pPr>
    </w:p>
    <w:p w14:paraId="4E18F7FE" w14:textId="77777777" w:rsidR="0097711E" w:rsidRPr="006E4DCF" w:rsidRDefault="00EF0608" w:rsidP="0097711E">
      <w:pPr>
        <w:ind w:firstLine="709"/>
        <w:contextualSpacing/>
        <w:rPr>
          <w:i/>
          <w:lang w:eastAsia="lt-LT"/>
        </w:rPr>
      </w:pPr>
      <m:oMathPara>
        <m:oMath>
          <m:f>
            <m:fPr>
              <m:ctrlPr>
                <w:rPr>
                  <w:rFonts w:ascii="Cambria Math" w:hAnsi="Cambria Math"/>
                  <w:i/>
                  <w:lang w:eastAsia="lt-LT"/>
                </w:rPr>
              </m:ctrlPr>
            </m:fPr>
            <m:num>
              <m:r>
                <w:rPr>
                  <w:rFonts w:ascii="Cambria Math" w:hAnsi="Cambria Math"/>
                  <w:lang w:eastAsia="lt-LT"/>
                </w:rPr>
                <m:t xml:space="preserve">C </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num>
            <m:den>
              <m:r>
                <w:rPr>
                  <w:rFonts w:ascii="Cambria Math" w:hAnsi="Cambria Math"/>
                  <w:lang w:eastAsia="lt-LT"/>
                </w:rPr>
                <m:t xml:space="preserve">Y </m:t>
              </m:r>
              <m:d>
                <m:dPr>
                  <m:ctrlPr>
                    <w:rPr>
                      <w:rFonts w:ascii="Cambria Math" w:hAnsi="Cambria Math"/>
                      <w:i/>
                      <w:shd w:val="clear" w:color="auto" w:fill="D9D9D9" w:themeFill="background1" w:themeFillShade="D9"/>
                      <w:lang w:eastAsia="lt-LT"/>
                    </w:rPr>
                  </m:ctrlPr>
                </m:dPr>
                <m:e>
                  <m:r>
                    <w:rPr>
                      <w:rFonts w:ascii="Cambria Math" w:hAnsi="Cambria Math"/>
                      <w:shd w:val="clear" w:color="auto" w:fill="D9D9D9" w:themeFill="background1" w:themeFillShade="D9"/>
                      <w:lang w:eastAsia="lt-LT"/>
                    </w:rPr>
                    <m:t>įrašyti</m:t>
                  </m:r>
                </m:e>
              </m:d>
              <m:r>
                <w:rPr>
                  <w:rFonts w:ascii="Cambria Math" w:hAnsi="Cambria Math"/>
                  <w:lang w:eastAsia="lt-LT"/>
                </w:rPr>
                <m:t>+Z</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den>
          </m:f>
          <m:r>
            <w:rPr>
              <w:rFonts w:ascii="Cambria Math" w:hAnsi="Cambria Math"/>
              <w:lang w:eastAsia="lt-LT"/>
            </w:rPr>
            <m:t xml:space="preserve"> =X</m:t>
          </m:r>
        </m:oMath>
      </m:oMathPara>
    </w:p>
    <w:p w14:paraId="2EEEB84C" w14:textId="77777777" w:rsidR="0097711E" w:rsidRPr="006E4DCF" w:rsidRDefault="0097711E" w:rsidP="0097711E">
      <w:pPr>
        <w:ind w:firstLine="709"/>
        <w:contextualSpacing/>
        <w:rPr>
          <w:i/>
          <w:lang w:eastAsia="lt-LT"/>
        </w:rPr>
      </w:pPr>
    </w:p>
    <w:p w14:paraId="1720FA1A" w14:textId="10764EF1" w:rsidR="0097711E" w:rsidRPr="006E4DCF" w:rsidRDefault="0097711E" w:rsidP="0097711E">
      <w:pPr>
        <w:widowControl w:val="0"/>
        <w:tabs>
          <w:tab w:val="left" w:pos="851"/>
          <w:tab w:val="left" w:pos="1560"/>
        </w:tabs>
        <w:ind w:firstLine="709"/>
        <w:contextualSpacing/>
        <w:jc w:val="both"/>
        <w:rPr>
          <w:i/>
          <w:lang w:eastAsia="lt-LT"/>
        </w:rPr>
      </w:pPr>
      <w:r w:rsidRPr="006E4DCF">
        <w:rPr>
          <w:i/>
          <w:lang w:eastAsia="lt-LT"/>
        </w:rPr>
        <w:t xml:space="preserve">C – </w:t>
      </w:r>
      <w:r>
        <w:rPr>
          <w:i/>
          <w:lang w:eastAsia="lt-LT"/>
        </w:rPr>
        <w:t>R</w:t>
      </w:r>
      <w:r w:rsidRPr="006E4DCF">
        <w:rPr>
          <w:i/>
          <w:lang w:eastAsia="lt-LT"/>
        </w:rPr>
        <w:t>angovo pasiūlymo kaina</w:t>
      </w:r>
      <w:r w:rsidR="00EE60DE">
        <w:rPr>
          <w:i/>
          <w:lang w:eastAsia="lt-LT"/>
        </w:rPr>
        <w:t xml:space="preserve"> (Sutarties 2 p. lentelės 1 eil.)</w:t>
      </w:r>
      <w:r w:rsidRPr="006E4DCF">
        <w:rPr>
          <w:i/>
          <w:lang w:eastAsia="lt-LT"/>
        </w:rPr>
        <w:t xml:space="preserve"> </w:t>
      </w:r>
    </w:p>
    <w:p w14:paraId="67277DA7" w14:textId="77777777" w:rsidR="0097711E" w:rsidRPr="006E4DCF" w:rsidRDefault="0097711E" w:rsidP="0097711E">
      <w:pPr>
        <w:widowControl w:val="0"/>
        <w:tabs>
          <w:tab w:val="left" w:pos="851"/>
          <w:tab w:val="left" w:pos="1560"/>
        </w:tabs>
        <w:ind w:firstLine="709"/>
        <w:contextualSpacing/>
        <w:jc w:val="both"/>
        <w:rPr>
          <w:i/>
          <w:lang w:eastAsia="lt-LT"/>
        </w:rPr>
      </w:pPr>
      <w:r w:rsidRPr="006E4DCF">
        <w:rPr>
          <w:i/>
          <w:lang w:eastAsia="lt-LT"/>
        </w:rPr>
        <w:t>Y – skaičiuojamoji kaina</w:t>
      </w:r>
    </w:p>
    <w:p w14:paraId="710C5112" w14:textId="77777777" w:rsidR="0097711E" w:rsidRPr="006E4DCF" w:rsidRDefault="0097711E" w:rsidP="0097711E">
      <w:pPr>
        <w:widowControl w:val="0"/>
        <w:tabs>
          <w:tab w:val="left" w:pos="851"/>
          <w:tab w:val="left" w:pos="1560"/>
        </w:tabs>
        <w:ind w:firstLine="709"/>
        <w:contextualSpacing/>
        <w:jc w:val="both"/>
        <w:rPr>
          <w:i/>
          <w:lang w:eastAsia="lt-LT"/>
        </w:rPr>
      </w:pPr>
      <w:r w:rsidRPr="006E4DCF">
        <w:rPr>
          <w:i/>
          <w:lang w:eastAsia="lt-LT"/>
        </w:rPr>
        <w:t>Z – skaičiuojamosios kainos padidėjimas dėl kainų lygio pokyčio</w:t>
      </w:r>
    </w:p>
    <w:p w14:paraId="008F24D7" w14:textId="77777777" w:rsidR="0097711E" w:rsidRPr="006E4DCF" w:rsidRDefault="0097711E" w:rsidP="0097711E">
      <w:pPr>
        <w:widowControl w:val="0"/>
        <w:tabs>
          <w:tab w:val="left" w:pos="851"/>
          <w:tab w:val="left" w:pos="1560"/>
        </w:tabs>
        <w:ind w:firstLine="709"/>
        <w:contextualSpacing/>
        <w:jc w:val="both"/>
        <w:rPr>
          <w:i/>
          <w:lang w:eastAsia="lt-LT"/>
        </w:rPr>
      </w:pPr>
      <w:r w:rsidRPr="006E4DCF">
        <w:rPr>
          <w:i/>
          <w:lang w:eastAsia="lt-LT"/>
        </w:rPr>
        <w:t>X – Koeficientas</w:t>
      </w:r>
    </w:p>
    <w:p w14:paraId="0E8504FB" w14:textId="77777777" w:rsidR="0097711E" w:rsidRPr="000D01FC" w:rsidRDefault="0097711E" w:rsidP="0097711E">
      <w:pPr>
        <w:ind w:firstLine="709"/>
        <w:jc w:val="both"/>
        <w:rPr>
          <w:b/>
          <w:i/>
          <w:color w:val="000000" w:themeColor="text1"/>
          <w:sz w:val="20"/>
          <w:szCs w:val="20"/>
        </w:rPr>
      </w:pPr>
      <w:r w:rsidRPr="006E4DCF">
        <w:rPr>
          <w:b/>
          <w:i/>
          <w:color w:val="000000" w:themeColor="text1"/>
          <w:lang w:eastAsia="lt-LT"/>
        </w:rPr>
        <w:t xml:space="preserve">Skaičiuojamąją kainą </w:t>
      </w:r>
      <w:r w:rsidRPr="006E4DCF">
        <w:rPr>
          <w:b/>
          <w:bCs/>
          <w:i/>
          <w:iCs/>
          <w:color w:val="000000" w:themeColor="text1"/>
        </w:rPr>
        <w:t xml:space="preserve">ir skaičiuojamosios kainos padidėjimą dėl kainų lygio pokyčio </w:t>
      </w:r>
      <w:r w:rsidRPr="006E4DCF">
        <w:rPr>
          <w:b/>
          <w:i/>
          <w:color w:val="000000" w:themeColor="text1"/>
          <w:lang w:eastAsia="lt-LT"/>
        </w:rPr>
        <w:t>Užsakovas pateiks Sutarties pasirašymo metu.</w:t>
      </w:r>
      <w:r w:rsidRPr="006E4DCF">
        <w:rPr>
          <w:b/>
          <w:i/>
          <w:color w:val="000000" w:themeColor="text1"/>
        </w:rPr>
        <w:t xml:space="preserve"> Jei koeficientas, gaunamas pagal formulę, būtų didesnis kaip 1, tai papildomų/atsisakomų darbų kainai nustatyti bus naudojamas koeficientas lygus 1.</w:t>
      </w:r>
    </w:p>
    <w:p w14:paraId="032816A1" w14:textId="725D0AB6" w:rsidR="0097711E" w:rsidRPr="000B343F" w:rsidRDefault="000B343F" w:rsidP="000B343F">
      <w:pPr>
        <w:pStyle w:val="Sraopastraipa"/>
        <w:widowControl w:val="0"/>
        <w:numPr>
          <w:ilvl w:val="1"/>
          <w:numId w:val="14"/>
        </w:numPr>
        <w:tabs>
          <w:tab w:val="left" w:pos="851"/>
          <w:tab w:val="left" w:pos="1134"/>
        </w:tabs>
        <w:ind w:left="0"/>
        <w:jc w:val="both"/>
        <w:rPr>
          <w:sz w:val="24"/>
          <w:szCs w:val="24"/>
        </w:rPr>
      </w:pPr>
      <w:r w:rsidRPr="00B4761C">
        <w:rPr>
          <w:sz w:val="24"/>
          <w:szCs w:val="24"/>
        </w:rPr>
        <w:t xml:space="preserve">Jeigu papildomus darbus sąlygojo Projekto pakeitimai, kurie atlikti ne Užsakovo iniciatyva, o dėl to, kad Rangovas parengė darbo projektą, kuris neatitinka Projekto, arba atliko darbus ne pagal Projektą, Sutarties </w:t>
      </w:r>
      <w:r>
        <w:rPr>
          <w:sz w:val="24"/>
          <w:szCs w:val="24"/>
        </w:rPr>
        <w:t>Š</w:t>
      </w:r>
      <w:r w:rsidRPr="00B4761C">
        <w:rPr>
          <w:sz w:val="24"/>
          <w:szCs w:val="24"/>
        </w:rPr>
        <w:t>alys susitaria, kad tokie darbai nėra laikomi papildomais darbais ir už juos papildomai nebus sumokama</w:t>
      </w:r>
      <w:r w:rsidR="0097711E" w:rsidRPr="000B343F">
        <w:t>.</w:t>
      </w:r>
    </w:p>
    <w:p w14:paraId="6B39326D" w14:textId="77777777" w:rsidR="00011BDF" w:rsidRPr="0010591A" w:rsidRDefault="00011BDF" w:rsidP="000B343F">
      <w:pPr>
        <w:pStyle w:val="Sraopastraipa"/>
        <w:widowControl w:val="0"/>
        <w:numPr>
          <w:ilvl w:val="1"/>
          <w:numId w:val="14"/>
        </w:numPr>
        <w:tabs>
          <w:tab w:val="left" w:pos="993"/>
          <w:tab w:val="left" w:pos="1134"/>
          <w:tab w:val="left" w:pos="1276"/>
          <w:tab w:val="left" w:pos="2410"/>
        </w:tabs>
        <w:ind w:left="0"/>
        <w:jc w:val="both"/>
        <w:rPr>
          <w:sz w:val="24"/>
          <w:szCs w:val="24"/>
        </w:rPr>
      </w:pPr>
      <w:r>
        <w:rPr>
          <w:sz w:val="24"/>
          <w:szCs w:val="24"/>
        </w:rPr>
        <w:t xml:space="preserve">Už </w:t>
      </w:r>
      <w:r w:rsidRPr="0010591A">
        <w:rPr>
          <w:sz w:val="24"/>
          <w:szCs w:val="24"/>
        </w:rPr>
        <w:t xml:space="preserve">darbus, kuriuos Rangovas atliks savavališkai, nesilaikydamas Sutartyje, Lietuvos Respublikos teisės aktuose nustatytos tvarkos, t. y. nesuderinus su </w:t>
      </w:r>
      <w:r w:rsidRPr="0010591A">
        <w:rPr>
          <w:color w:val="000000"/>
          <w:sz w:val="24"/>
          <w:szCs w:val="24"/>
        </w:rPr>
        <w:t>Užsakovu</w:t>
      </w:r>
      <w:r w:rsidRPr="0010591A">
        <w:rPr>
          <w:sz w:val="24"/>
          <w:szCs w:val="24"/>
        </w:rPr>
        <w:t xml:space="preserve">, </w:t>
      </w:r>
      <w:r>
        <w:rPr>
          <w:color w:val="000000"/>
          <w:sz w:val="24"/>
          <w:szCs w:val="24"/>
        </w:rPr>
        <w:t xml:space="preserve">Užsakovui </w:t>
      </w:r>
      <w:r w:rsidRPr="0010591A">
        <w:rPr>
          <w:sz w:val="24"/>
          <w:szCs w:val="24"/>
        </w:rPr>
        <w:t>jų neįsigijus Viešųjų pirkimų įstatymo nustatyta tvarka ir dėl tokių darbų nesudarius raštiškų susitarimų, Rangovui už tokius darbus nebus apmokama.</w:t>
      </w:r>
    </w:p>
    <w:p w14:paraId="0C5068A7" w14:textId="77777777" w:rsidR="00011BDF" w:rsidRPr="00F72BE8" w:rsidRDefault="00011BDF" w:rsidP="00011BDF">
      <w:pPr>
        <w:pStyle w:val="Sraopastraipa"/>
        <w:widowControl w:val="0"/>
        <w:tabs>
          <w:tab w:val="left" w:pos="709"/>
          <w:tab w:val="left" w:pos="1134"/>
          <w:tab w:val="left" w:pos="1276"/>
        </w:tabs>
        <w:ind w:left="709" w:firstLine="709"/>
        <w:jc w:val="both"/>
        <w:rPr>
          <w:sz w:val="24"/>
          <w:szCs w:val="24"/>
        </w:rPr>
      </w:pPr>
    </w:p>
    <w:p w14:paraId="4AFEE7BB" w14:textId="77777777" w:rsidR="00011BDF" w:rsidRPr="006E4DCF" w:rsidRDefault="00011BDF" w:rsidP="00011BDF">
      <w:pPr>
        <w:tabs>
          <w:tab w:val="left" w:pos="1134"/>
          <w:tab w:val="left" w:pos="1276"/>
        </w:tabs>
        <w:ind w:firstLine="861"/>
        <w:jc w:val="center"/>
        <w:rPr>
          <w:b/>
          <w:bCs/>
        </w:rPr>
      </w:pPr>
      <w:r w:rsidRPr="006E4DCF">
        <w:rPr>
          <w:b/>
          <w:bCs/>
        </w:rPr>
        <w:t>II. SUTARTIES VYKDYMO TERMINAI</w:t>
      </w:r>
    </w:p>
    <w:p w14:paraId="300CCB73" w14:textId="77777777" w:rsidR="00011BDF" w:rsidRPr="006E4DCF" w:rsidRDefault="00011BDF" w:rsidP="00011BDF">
      <w:pPr>
        <w:tabs>
          <w:tab w:val="num" w:pos="720"/>
          <w:tab w:val="left" w:pos="1134"/>
          <w:tab w:val="left" w:pos="1276"/>
        </w:tabs>
        <w:ind w:firstLine="861"/>
        <w:jc w:val="center"/>
        <w:rPr>
          <w:b/>
          <w:strike/>
        </w:rPr>
      </w:pPr>
    </w:p>
    <w:p w14:paraId="243A48F7" w14:textId="04AC05D3" w:rsidR="00342FA4" w:rsidRDefault="00342FA4" w:rsidP="00342FA4">
      <w:pPr>
        <w:pStyle w:val="Sraopastraipa"/>
        <w:numPr>
          <w:ilvl w:val="0"/>
          <w:numId w:val="14"/>
        </w:numPr>
        <w:tabs>
          <w:tab w:val="left" w:pos="993"/>
        </w:tabs>
        <w:autoSpaceDE w:val="0"/>
        <w:autoSpaceDN w:val="0"/>
        <w:adjustRightInd w:val="0"/>
        <w:jc w:val="both"/>
        <w:rPr>
          <w:sz w:val="24"/>
          <w:szCs w:val="24"/>
        </w:rPr>
      </w:pPr>
      <w:bookmarkStart w:id="69" w:name="_Hlk183780634"/>
      <w:bookmarkStart w:id="70" w:name="_Hlk128732401"/>
      <w:r>
        <w:rPr>
          <w:sz w:val="24"/>
          <w:szCs w:val="24"/>
        </w:rPr>
        <w:t xml:space="preserve">Rangovas turi parengi darbo projektą ir atlikti rangos darbus (neįskaitant ir statybos užbaigimo procedūras) </w:t>
      </w:r>
      <w:r w:rsidRPr="00750B8C">
        <w:rPr>
          <w:sz w:val="24"/>
          <w:szCs w:val="24"/>
        </w:rPr>
        <w:t xml:space="preserve">ne vėliau kaip per </w:t>
      </w:r>
      <w:r>
        <w:rPr>
          <w:sz w:val="24"/>
          <w:szCs w:val="24"/>
        </w:rPr>
        <w:t>10</w:t>
      </w:r>
      <w:r w:rsidRPr="00750B8C">
        <w:rPr>
          <w:sz w:val="24"/>
          <w:szCs w:val="24"/>
        </w:rPr>
        <w:t xml:space="preserve"> mėn. nuo </w:t>
      </w:r>
      <w:r w:rsidRPr="005C1E54">
        <w:rPr>
          <w:sz w:val="24"/>
          <w:szCs w:val="24"/>
        </w:rPr>
        <w:t xml:space="preserve">Sutarties įsigaliojimo dienos. </w:t>
      </w:r>
      <w:r w:rsidR="005C1E54" w:rsidRPr="005C1E54">
        <w:rPr>
          <w:sz w:val="24"/>
          <w:szCs w:val="24"/>
        </w:rPr>
        <w:t>Paslaugos ir darbai negali būti pradėti, kol Rangovas nepateikia Sutarties 17.1, 18, 19 p.</w:t>
      </w:r>
      <w:r w:rsidR="005C1E54">
        <w:rPr>
          <w:sz w:val="24"/>
          <w:szCs w:val="24"/>
        </w:rPr>
        <w:t xml:space="preserve"> nurodytų dokumentų.</w:t>
      </w:r>
    </w:p>
    <w:p w14:paraId="25B6378D" w14:textId="62366524" w:rsidR="00342FA4" w:rsidRPr="00342FA4" w:rsidRDefault="00FD0D05" w:rsidP="00342FA4">
      <w:pPr>
        <w:pStyle w:val="Sraopastraipa"/>
        <w:numPr>
          <w:ilvl w:val="0"/>
          <w:numId w:val="14"/>
        </w:numPr>
        <w:tabs>
          <w:tab w:val="left" w:pos="993"/>
        </w:tabs>
        <w:autoSpaceDE w:val="0"/>
        <w:autoSpaceDN w:val="0"/>
        <w:adjustRightInd w:val="0"/>
        <w:jc w:val="both"/>
        <w:rPr>
          <w:sz w:val="24"/>
          <w:szCs w:val="24"/>
        </w:rPr>
      </w:pPr>
      <w:r w:rsidRPr="00FD0D05">
        <w:rPr>
          <w:sz w:val="24"/>
          <w:szCs w:val="24"/>
        </w:rPr>
        <w:t>Statybos darbų užbaigimo procedūros (statybos užbaigimo akto ir (ar) deklaracijos apie statybos užbaigimą gavimas)</w:t>
      </w:r>
      <w:r>
        <w:rPr>
          <w:sz w:val="24"/>
          <w:szCs w:val="24"/>
        </w:rPr>
        <w:t xml:space="preserve"> </w:t>
      </w:r>
      <w:r w:rsidRPr="00FD0D05">
        <w:rPr>
          <w:sz w:val="24"/>
          <w:szCs w:val="24"/>
        </w:rPr>
        <w:t>turi būti atliktos ne vėliau kaip per 2 mėnesius nuo darbų priėmimo-perdavimo akto pasirašymo dienos.</w:t>
      </w:r>
    </w:p>
    <w:bookmarkEnd w:id="69"/>
    <w:p w14:paraId="6B0DF708" w14:textId="6C7DB2BC" w:rsidR="00342FA4" w:rsidRDefault="00342FA4" w:rsidP="00342FA4">
      <w:pPr>
        <w:pStyle w:val="Sraopastraipa"/>
        <w:numPr>
          <w:ilvl w:val="0"/>
          <w:numId w:val="14"/>
        </w:numPr>
        <w:tabs>
          <w:tab w:val="left" w:pos="993"/>
        </w:tabs>
        <w:autoSpaceDE w:val="0"/>
        <w:autoSpaceDN w:val="0"/>
        <w:adjustRightInd w:val="0"/>
        <w:jc w:val="both"/>
        <w:rPr>
          <w:sz w:val="24"/>
          <w:szCs w:val="24"/>
        </w:rPr>
      </w:pPr>
      <w:r w:rsidRPr="00F439D3">
        <w:rPr>
          <w:rFonts w:eastAsiaTheme="minorHAnsi"/>
          <w:color w:val="000000"/>
          <w:sz w:val="24"/>
          <w:szCs w:val="24"/>
        </w:rPr>
        <w:t xml:space="preserve">Atlikti darbai laikomi užbaigtais, kai yra įvykdyti visi Sutartyje numatyti statybos darbai, ištaisyti defektai, užpildyti statybos darbų žurnalai, pateiktos išpildomosios nuotraukos, medžiagų ir įrengimų sertifikatai ir atitikties deklaracijos, kita išpildomoji dokumentacija bei atlikti visi reikalingi bandymai, Rangovui priklausantys pagal Lietuvos Respublikos teisės aktus, pasirašyta statybos užbaigimo </w:t>
      </w:r>
      <w:r>
        <w:rPr>
          <w:rFonts w:eastAsiaTheme="minorHAnsi"/>
          <w:color w:val="000000"/>
          <w:sz w:val="24"/>
          <w:szCs w:val="24"/>
        </w:rPr>
        <w:t xml:space="preserve">aktas ar </w:t>
      </w:r>
      <w:r w:rsidRPr="00F439D3">
        <w:rPr>
          <w:rFonts w:eastAsiaTheme="minorHAnsi"/>
          <w:color w:val="000000"/>
          <w:sz w:val="24"/>
          <w:szCs w:val="24"/>
        </w:rPr>
        <w:t>deklaracija.</w:t>
      </w:r>
      <w:r w:rsidRPr="00AC729E">
        <w:rPr>
          <w:sz w:val="24"/>
          <w:szCs w:val="24"/>
        </w:rPr>
        <w:t xml:space="preserve"> </w:t>
      </w:r>
    </w:p>
    <w:p w14:paraId="11CADCCE" w14:textId="26297C5E" w:rsidR="00342FA4" w:rsidRPr="00662C42" w:rsidRDefault="00342FA4" w:rsidP="00342FA4">
      <w:pPr>
        <w:pStyle w:val="Sraopastraipa1"/>
        <w:widowControl w:val="0"/>
        <w:numPr>
          <w:ilvl w:val="0"/>
          <w:numId w:val="14"/>
        </w:numPr>
        <w:tabs>
          <w:tab w:val="left" w:pos="993"/>
          <w:tab w:val="left" w:pos="1134"/>
          <w:tab w:val="left" w:pos="1276"/>
        </w:tabs>
        <w:jc w:val="both"/>
        <w:rPr>
          <w:sz w:val="24"/>
          <w:szCs w:val="24"/>
        </w:rPr>
      </w:pPr>
      <w:bookmarkStart w:id="71" w:name="_Hlk162351459"/>
      <w:r w:rsidRPr="00662C42">
        <w:rPr>
          <w:sz w:val="24"/>
          <w:szCs w:val="24"/>
        </w:rPr>
        <w:t xml:space="preserve">Prievolių vykdymo </w:t>
      </w:r>
      <w:r w:rsidRPr="00EB222E">
        <w:rPr>
          <w:sz w:val="24"/>
          <w:szCs w:val="24"/>
        </w:rPr>
        <w:t>termina</w:t>
      </w:r>
      <w:r w:rsidR="00FD0D05">
        <w:rPr>
          <w:sz w:val="24"/>
          <w:szCs w:val="24"/>
        </w:rPr>
        <w:t>i</w:t>
      </w:r>
      <w:r w:rsidRPr="00EB222E">
        <w:rPr>
          <w:sz w:val="24"/>
          <w:szCs w:val="24"/>
        </w:rPr>
        <w:t xml:space="preserve">, </w:t>
      </w:r>
      <w:bookmarkStart w:id="72" w:name="_Hlk119404806"/>
      <w:r w:rsidRPr="00EB222E">
        <w:rPr>
          <w:sz w:val="24"/>
          <w:szCs w:val="24"/>
        </w:rPr>
        <w:t>nurodyt</w:t>
      </w:r>
      <w:r w:rsidR="00FD0D05">
        <w:rPr>
          <w:sz w:val="24"/>
          <w:szCs w:val="24"/>
        </w:rPr>
        <w:t>i</w:t>
      </w:r>
      <w:r w:rsidRPr="00EB222E">
        <w:rPr>
          <w:sz w:val="24"/>
          <w:szCs w:val="24"/>
        </w:rPr>
        <w:t xml:space="preserve"> </w:t>
      </w:r>
      <w:r>
        <w:rPr>
          <w:sz w:val="24"/>
          <w:szCs w:val="24"/>
        </w:rPr>
        <w:t>4</w:t>
      </w:r>
      <w:r w:rsidR="00FD0D05">
        <w:rPr>
          <w:sz w:val="24"/>
          <w:szCs w:val="24"/>
        </w:rPr>
        <w:t>-5</w:t>
      </w:r>
      <w:r w:rsidRPr="00EB222E">
        <w:rPr>
          <w:sz w:val="24"/>
          <w:szCs w:val="24"/>
        </w:rPr>
        <w:t xml:space="preserve"> p.,</w:t>
      </w:r>
      <w:bookmarkEnd w:id="72"/>
      <w:r w:rsidRPr="00EB222E">
        <w:rPr>
          <w:sz w:val="24"/>
          <w:szCs w:val="24"/>
        </w:rPr>
        <w:t xml:space="preserve"> gali</w:t>
      </w:r>
      <w:r w:rsidRPr="00662C42">
        <w:rPr>
          <w:sz w:val="24"/>
          <w:szCs w:val="24"/>
        </w:rPr>
        <w:t xml:space="preserve"> būti pratęst</w:t>
      </w:r>
      <w:r w:rsidR="00FD0D05">
        <w:rPr>
          <w:sz w:val="24"/>
          <w:szCs w:val="24"/>
        </w:rPr>
        <w:t>i</w:t>
      </w:r>
      <w:r w:rsidRPr="00662C42">
        <w:rPr>
          <w:sz w:val="24"/>
          <w:szCs w:val="24"/>
        </w:rPr>
        <w:t xml:space="preserve"> Užsakovo ir Rangovo rašytiniu susitarimu</w:t>
      </w:r>
      <w:r>
        <w:rPr>
          <w:sz w:val="24"/>
          <w:szCs w:val="24"/>
        </w:rPr>
        <w:t>,</w:t>
      </w:r>
      <w:r w:rsidRPr="00662C42">
        <w:rPr>
          <w:sz w:val="24"/>
          <w:szCs w:val="24"/>
        </w:rPr>
        <w:t xml:space="preserve"> </w:t>
      </w:r>
      <w:r w:rsidRPr="00F672F8">
        <w:rPr>
          <w:sz w:val="24"/>
          <w:szCs w:val="24"/>
        </w:rPr>
        <w:t>jeigu atsiranda žemiau išvardytos aplinkybės</w:t>
      </w:r>
      <w:r>
        <w:rPr>
          <w:sz w:val="24"/>
          <w:szCs w:val="24"/>
        </w:rPr>
        <w:t>. Rangovas</w:t>
      </w:r>
      <w:r w:rsidRPr="00F672F8">
        <w:rPr>
          <w:sz w:val="24"/>
          <w:szCs w:val="24"/>
        </w:rPr>
        <w:t xml:space="preserve"> turi teisę į </w:t>
      </w:r>
      <w:r>
        <w:rPr>
          <w:sz w:val="24"/>
          <w:szCs w:val="24"/>
        </w:rPr>
        <w:t>termino</w:t>
      </w:r>
      <w:r w:rsidRPr="00F672F8">
        <w:rPr>
          <w:sz w:val="24"/>
          <w:szCs w:val="24"/>
        </w:rPr>
        <w:t xml:space="preserve"> pratęsimą tokia trukme, kiek </w:t>
      </w:r>
      <w:r>
        <w:rPr>
          <w:sz w:val="24"/>
          <w:szCs w:val="24"/>
        </w:rPr>
        <w:t>tęsiasi šios aplinkybės ir dėl jų Rangovas negali vykdyti darbų</w:t>
      </w:r>
      <w:r w:rsidRPr="00662C42">
        <w:rPr>
          <w:sz w:val="24"/>
          <w:szCs w:val="24"/>
        </w:rPr>
        <w:t>:</w:t>
      </w:r>
    </w:p>
    <w:p w14:paraId="2E8577B8" w14:textId="77777777" w:rsidR="00342FA4" w:rsidRPr="00662C42" w:rsidRDefault="00342FA4" w:rsidP="00342FA4">
      <w:pPr>
        <w:pStyle w:val="Sraopastraipa"/>
        <w:widowControl w:val="0"/>
        <w:numPr>
          <w:ilvl w:val="1"/>
          <w:numId w:val="14"/>
        </w:numPr>
        <w:tabs>
          <w:tab w:val="left" w:pos="993"/>
          <w:tab w:val="left" w:pos="1134"/>
          <w:tab w:val="left" w:pos="1276"/>
          <w:tab w:val="left" w:pos="1701"/>
        </w:tabs>
        <w:ind w:left="0"/>
        <w:jc w:val="both"/>
        <w:rPr>
          <w:sz w:val="24"/>
          <w:szCs w:val="24"/>
        </w:rPr>
      </w:pPr>
      <w:r w:rsidRPr="00662C42">
        <w:rPr>
          <w:sz w:val="24"/>
          <w:szCs w:val="24"/>
        </w:rPr>
        <w:t xml:space="preserve">Užsakovas nevykdo ir (ar) netinkamai vykdo Sutartimi jam nustatytus įsipareigojimus ir todėl Rangovas negali tinkamai vykdyti įsipareigojimų iš dalies arba visiškai; </w:t>
      </w:r>
    </w:p>
    <w:p w14:paraId="514EA01D" w14:textId="77777777" w:rsidR="00342FA4" w:rsidRPr="00662C42" w:rsidRDefault="00342FA4" w:rsidP="00342FA4">
      <w:pPr>
        <w:pStyle w:val="Sraopastraipa"/>
        <w:widowControl w:val="0"/>
        <w:numPr>
          <w:ilvl w:val="1"/>
          <w:numId w:val="14"/>
        </w:numPr>
        <w:tabs>
          <w:tab w:val="left" w:pos="993"/>
          <w:tab w:val="left" w:pos="1134"/>
          <w:tab w:val="left" w:pos="1276"/>
          <w:tab w:val="left" w:pos="1701"/>
        </w:tabs>
        <w:ind w:left="0"/>
        <w:jc w:val="both"/>
        <w:rPr>
          <w:sz w:val="24"/>
          <w:szCs w:val="24"/>
        </w:rPr>
      </w:pPr>
      <w:r w:rsidRPr="00662C42">
        <w:rPr>
          <w:sz w:val="24"/>
          <w:szCs w:val="24"/>
        </w:rPr>
        <w:t>Užsakovo Rangovui pateikiami nurodymai turi įtakos Rangovo prievolių įvykdymo terminams;</w:t>
      </w:r>
    </w:p>
    <w:p w14:paraId="5061634F" w14:textId="77777777" w:rsidR="00342FA4" w:rsidRPr="00662C42" w:rsidRDefault="00342FA4" w:rsidP="00342FA4">
      <w:pPr>
        <w:pStyle w:val="Sraopastraipa"/>
        <w:widowControl w:val="0"/>
        <w:numPr>
          <w:ilvl w:val="1"/>
          <w:numId w:val="14"/>
        </w:numPr>
        <w:tabs>
          <w:tab w:val="left" w:pos="993"/>
          <w:tab w:val="left" w:pos="1134"/>
          <w:tab w:val="left" w:pos="1276"/>
          <w:tab w:val="left" w:pos="1701"/>
        </w:tabs>
        <w:ind w:left="0"/>
        <w:jc w:val="both"/>
        <w:rPr>
          <w:sz w:val="24"/>
          <w:szCs w:val="24"/>
        </w:rPr>
      </w:pPr>
      <w:r w:rsidRPr="00662C42">
        <w:rPr>
          <w:sz w:val="24"/>
          <w:szCs w:val="24"/>
        </w:rPr>
        <w:t>pasikeičia arba panaikinami teisės aktai, kurie turi įtakos sutartinių prievolių vykdymui, arba įsigalioja nauji teisės aktai.</w:t>
      </w:r>
    </w:p>
    <w:bookmarkEnd w:id="71"/>
    <w:p w14:paraId="2D76CD24" w14:textId="096F65D1" w:rsidR="00BF5F12" w:rsidRPr="00342FA4" w:rsidRDefault="00342FA4" w:rsidP="00342FA4">
      <w:pPr>
        <w:pStyle w:val="Sraopastraipa"/>
        <w:widowControl w:val="0"/>
        <w:numPr>
          <w:ilvl w:val="0"/>
          <w:numId w:val="14"/>
        </w:numPr>
        <w:tabs>
          <w:tab w:val="left" w:pos="993"/>
          <w:tab w:val="left" w:pos="1134"/>
          <w:tab w:val="left" w:pos="1560"/>
        </w:tabs>
        <w:contextualSpacing w:val="0"/>
        <w:jc w:val="both"/>
        <w:rPr>
          <w:sz w:val="24"/>
          <w:szCs w:val="24"/>
        </w:rPr>
      </w:pPr>
      <w:r w:rsidRPr="00662C42">
        <w:rPr>
          <w:sz w:val="24"/>
          <w:szCs w:val="24"/>
        </w:rPr>
        <w:t xml:space="preserve">Jeigu Rangovas mano, kad pagal kurią nors </w:t>
      </w:r>
      <w:r w:rsidR="00FD0D05">
        <w:rPr>
          <w:sz w:val="24"/>
          <w:szCs w:val="24"/>
        </w:rPr>
        <w:t>7</w:t>
      </w:r>
      <w:r w:rsidRPr="00B66809">
        <w:rPr>
          <w:sz w:val="24"/>
          <w:szCs w:val="24"/>
        </w:rPr>
        <w:t xml:space="preserve"> p.</w:t>
      </w:r>
      <w:r w:rsidRPr="00662C42">
        <w:rPr>
          <w:sz w:val="24"/>
          <w:szCs w:val="24"/>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w:t>
      </w:r>
      <w:r w:rsidRPr="00E77F17">
        <w:rPr>
          <w:sz w:val="24"/>
          <w:szCs w:val="24"/>
        </w:rPr>
        <w:t xml:space="preserve"> papildomu susitarimu, kuris tampa neatsiejama Sutarties dalimi. Pratęsus </w:t>
      </w:r>
      <w:r>
        <w:rPr>
          <w:sz w:val="24"/>
          <w:szCs w:val="24"/>
        </w:rPr>
        <w:t>prievolių vykdymo</w:t>
      </w:r>
      <w:r w:rsidRPr="00E77F17">
        <w:rPr>
          <w:sz w:val="24"/>
          <w:szCs w:val="24"/>
        </w:rPr>
        <w:t xml:space="preserve"> terminą, fiksuota Sutarties kaina nesikeičia</w:t>
      </w:r>
      <w:r w:rsidRPr="00F63F8F">
        <w:rPr>
          <w:sz w:val="24"/>
          <w:szCs w:val="24"/>
        </w:rPr>
        <w:t>.</w:t>
      </w:r>
    </w:p>
    <w:p w14:paraId="075EACB3" w14:textId="77777777" w:rsidR="00011BDF" w:rsidRPr="00A85728" w:rsidRDefault="00011BDF" w:rsidP="00011BDF">
      <w:pPr>
        <w:pStyle w:val="Sraopastraipa"/>
        <w:widowControl w:val="0"/>
        <w:tabs>
          <w:tab w:val="left" w:pos="710"/>
          <w:tab w:val="left" w:pos="993"/>
          <w:tab w:val="left" w:pos="1134"/>
        </w:tabs>
        <w:ind w:left="-10" w:firstLine="720"/>
        <w:jc w:val="both"/>
        <w:rPr>
          <w:sz w:val="24"/>
          <w:szCs w:val="24"/>
        </w:rPr>
      </w:pPr>
    </w:p>
    <w:bookmarkEnd w:id="70"/>
    <w:p w14:paraId="5613F4F1" w14:textId="77777777" w:rsidR="00011BDF" w:rsidRPr="00A85728" w:rsidRDefault="00011BDF" w:rsidP="00011BDF">
      <w:pPr>
        <w:tabs>
          <w:tab w:val="left" w:pos="0"/>
          <w:tab w:val="left" w:pos="1134"/>
          <w:tab w:val="left" w:pos="1276"/>
        </w:tabs>
        <w:ind w:firstLine="709"/>
        <w:jc w:val="center"/>
        <w:rPr>
          <w:bCs/>
        </w:rPr>
      </w:pPr>
      <w:r w:rsidRPr="00A85728">
        <w:rPr>
          <w:b/>
          <w:bCs/>
        </w:rPr>
        <w:t>III. ATSISKAITYMAI IR MOKĖJIMAI</w:t>
      </w:r>
    </w:p>
    <w:p w14:paraId="56A897F1" w14:textId="77777777" w:rsidR="00011BDF" w:rsidRPr="00A85728" w:rsidRDefault="00011BDF" w:rsidP="00011BDF">
      <w:pPr>
        <w:tabs>
          <w:tab w:val="left" w:pos="0"/>
          <w:tab w:val="left" w:pos="1134"/>
          <w:tab w:val="left" w:pos="1276"/>
        </w:tabs>
        <w:ind w:firstLine="709"/>
        <w:jc w:val="both"/>
        <w:rPr>
          <w:bCs/>
        </w:rPr>
      </w:pPr>
    </w:p>
    <w:p w14:paraId="1CD9E2F4" w14:textId="7BF4F3BE" w:rsidR="00011BDF" w:rsidRPr="00A85728" w:rsidRDefault="0041692D" w:rsidP="002D0C20">
      <w:pPr>
        <w:pStyle w:val="Sraopastraipa1"/>
        <w:widowControl w:val="0"/>
        <w:numPr>
          <w:ilvl w:val="0"/>
          <w:numId w:val="14"/>
        </w:numPr>
        <w:tabs>
          <w:tab w:val="left" w:pos="993"/>
          <w:tab w:val="left" w:pos="1134"/>
        </w:tabs>
        <w:suppressAutoHyphens/>
        <w:autoSpaceDN w:val="0"/>
        <w:jc w:val="both"/>
        <w:rPr>
          <w:sz w:val="24"/>
          <w:szCs w:val="24"/>
        </w:rPr>
      </w:pPr>
      <w:bookmarkStart w:id="73" w:name="_Hlk183420306"/>
      <w:r w:rsidRPr="00A85728">
        <w:rPr>
          <w:sz w:val="24"/>
          <w:szCs w:val="24"/>
        </w:rPr>
        <w:t xml:space="preserve">Mokėjimai atliekami pateikus dokumentus, patvirtinančius </w:t>
      </w:r>
      <w:r w:rsidR="00B76C58">
        <w:rPr>
          <w:sz w:val="24"/>
          <w:szCs w:val="24"/>
        </w:rPr>
        <w:t xml:space="preserve">suteiktas paslaugas ir </w:t>
      </w:r>
      <w:r w:rsidRPr="00A85728">
        <w:rPr>
          <w:sz w:val="24"/>
          <w:szCs w:val="24"/>
        </w:rPr>
        <w:t>atliktus darbus</w:t>
      </w:r>
      <w:r w:rsidR="00A85728" w:rsidRPr="00A85728">
        <w:rPr>
          <w:sz w:val="24"/>
          <w:szCs w:val="24"/>
        </w:rPr>
        <w:t xml:space="preserve"> (sąskaitos faktūros, abipusiškai pasirašyto suteiktų</w:t>
      </w:r>
      <w:r w:rsidR="00A85728">
        <w:rPr>
          <w:sz w:val="24"/>
          <w:szCs w:val="24"/>
        </w:rPr>
        <w:t xml:space="preserve"> paslaugų ir (ar) </w:t>
      </w:r>
      <w:r w:rsidR="00A85728" w:rsidRPr="00D04D64">
        <w:rPr>
          <w:sz w:val="24"/>
          <w:szCs w:val="24"/>
        </w:rPr>
        <w:t xml:space="preserve">atliktų darbų priėmimo–perdavimo akto, </w:t>
      </w:r>
      <w:r w:rsidR="00A85728" w:rsidRPr="005C1E54">
        <w:rPr>
          <w:sz w:val="24"/>
          <w:szCs w:val="24"/>
        </w:rPr>
        <w:t>Sutarties 1</w:t>
      </w:r>
      <w:r w:rsidR="005C1E54" w:rsidRPr="005C1E54">
        <w:rPr>
          <w:sz w:val="24"/>
          <w:szCs w:val="24"/>
        </w:rPr>
        <w:t>5.5.2</w:t>
      </w:r>
      <w:r w:rsidR="00A85728" w:rsidRPr="005C1E54">
        <w:rPr>
          <w:sz w:val="24"/>
          <w:szCs w:val="24"/>
        </w:rPr>
        <w:t xml:space="preserve"> p. numatytos</w:t>
      </w:r>
      <w:r w:rsidR="00A85728" w:rsidRPr="00FC611E">
        <w:rPr>
          <w:sz w:val="24"/>
          <w:szCs w:val="24"/>
        </w:rPr>
        <w:t xml:space="preserve"> ataskaitos</w:t>
      </w:r>
      <w:r w:rsidR="00A85728">
        <w:rPr>
          <w:sz w:val="24"/>
          <w:szCs w:val="24"/>
        </w:rPr>
        <w:t>*</w:t>
      </w:r>
      <w:r w:rsidR="00A85728" w:rsidRPr="00FC611E">
        <w:rPr>
          <w:sz w:val="24"/>
          <w:szCs w:val="24"/>
        </w:rPr>
        <w:t>)</w:t>
      </w:r>
      <w:r w:rsidRPr="00BC4E47">
        <w:rPr>
          <w:sz w:val="24"/>
          <w:szCs w:val="24"/>
        </w:rPr>
        <w:t xml:space="preserve">, ne vėliau kaip per </w:t>
      </w:r>
      <w:r w:rsidR="00A85728" w:rsidRPr="00A85728">
        <w:rPr>
          <w:sz w:val="24"/>
          <w:szCs w:val="24"/>
        </w:rPr>
        <w:t>30 kalendorinių dienų.</w:t>
      </w:r>
    </w:p>
    <w:p w14:paraId="2FAF8A99" w14:textId="72FE99D2" w:rsidR="00A85728" w:rsidRPr="00A85728" w:rsidRDefault="00A85728" w:rsidP="00A85728">
      <w:pPr>
        <w:pStyle w:val="Sraopastraipa"/>
        <w:tabs>
          <w:tab w:val="left" w:pos="1134"/>
        </w:tabs>
        <w:autoSpaceDE w:val="0"/>
        <w:autoSpaceDN w:val="0"/>
        <w:adjustRightInd w:val="0"/>
        <w:ind w:left="0" w:firstLine="710"/>
        <w:jc w:val="both"/>
        <w:rPr>
          <w:sz w:val="24"/>
          <w:szCs w:val="24"/>
        </w:rPr>
      </w:pPr>
      <w:r w:rsidRPr="00A85728">
        <w:rPr>
          <w:rFonts w:eastAsiaTheme="minorHAnsi"/>
          <w:i/>
          <w:iCs/>
          <w:sz w:val="24"/>
          <w:szCs w:val="24"/>
        </w:rPr>
        <w:t xml:space="preserve">*Ataskaita teikiama tik tuo atveju, jei Rangovas dėl Sutarties </w:t>
      </w:r>
      <w:r w:rsidR="005C1E54">
        <w:rPr>
          <w:rFonts w:eastAsiaTheme="minorHAnsi"/>
          <w:i/>
          <w:iCs/>
          <w:sz w:val="24"/>
          <w:szCs w:val="24"/>
        </w:rPr>
        <w:t>15.5.2</w:t>
      </w:r>
      <w:r w:rsidRPr="00A85728">
        <w:rPr>
          <w:rFonts w:eastAsiaTheme="minorHAnsi"/>
          <w:i/>
          <w:iCs/>
          <w:sz w:val="24"/>
          <w:szCs w:val="24"/>
        </w:rPr>
        <w:t xml:space="preserve"> p. numatyto įsipareigojimo pateikia ties numeriu 3) nurodytą informaciją.</w:t>
      </w:r>
    </w:p>
    <w:bookmarkEnd w:id="73"/>
    <w:p w14:paraId="6DE45B6B" w14:textId="77777777" w:rsidR="00011BDF" w:rsidRPr="00A16841" w:rsidRDefault="00011BDF" w:rsidP="002D0C20">
      <w:pPr>
        <w:pStyle w:val="Sraopastraipa"/>
        <w:widowControl w:val="0"/>
        <w:numPr>
          <w:ilvl w:val="0"/>
          <w:numId w:val="14"/>
        </w:numPr>
        <w:tabs>
          <w:tab w:val="left" w:pos="142"/>
          <w:tab w:val="left" w:pos="993"/>
          <w:tab w:val="left" w:pos="1134"/>
        </w:tabs>
        <w:suppressAutoHyphens/>
        <w:autoSpaceDN w:val="0"/>
        <w:jc w:val="both"/>
        <w:rPr>
          <w:sz w:val="24"/>
          <w:szCs w:val="24"/>
        </w:rPr>
      </w:pPr>
      <w:r w:rsidRPr="00FC06F5">
        <w:rPr>
          <w:sz w:val="24"/>
          <w:szCs w:val="24"/>
        </w:rPr>
        <w:t>Rangovas įsipareigoja Užsakovui pateikti sąskaitas atsiskaitymams su Rangovu. Jeigu Sutartį pasirašo Rangovų grupė, atsiskaitymas vykdomas su pagrindiniu partneriu, tokiu atveju sąskaitas Užsakov</w:t>
      </w:r>
      <w:r w:rsidRPr="00A16841">
        <w:rPr>
          <w:sz w:val="24"/>
          <w:szCs w:val="24"/>
        </w:rPr>
        <w:t xml:space="preserve">ui įsipareigoja teikti pagrindinis partneris. Visos </w:t>
      </w:r>
      <w:r>
        <w:rPr>
          <w:sz w:val="24"/>
          <w:szCs w:val="24"/>
        </w:rPr>
        <w:t>Rangov</w:t>
      </w:r>
      <w:r w:rsidRPr="00A16841">
        <w:rPr>
          <w:sz w:val="24"/>
          <w:szCs w:val="24"/>
        </w:rPr>
        <w:t xml:space="preserve">o sąskaitos apmokėti turi būti pateikiamos </w:t>
      </w:r>
      <w:r w:rsidRPr="00FC06F5">
        <w:rPr>
          <w:sz w:val="24"/>
          <w:szCs w:val="24"/>
        </w:rPr>
        <w:t>Užsakov</w:t>
      </w:r>
      <w:r w:rsidRPr="00A16841">
        <w:rPr>
          <w:sz w:val="24"/>
          <w:szCs w:val="24"/>
        </w:rPr>
        <w:t>ui tik elektroniniu būdu:</w:t>
      </w:r>
    </w:p>
    <w:p w14:paraId="6C93FB39" w14:textId="77777777" w:rsidR="00011BDF" w:rsidRPr="00A16841" w:rsidRDefault="00011BDF" w:rsidP="002D0C20">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naudojantis Sąskaitų administravimo bendrąja informacine sistema (SABIS). Teikiant sąskaitas per SABIS, privaloma nurodyti Sutarties, pagal kurią išrašoma sąskaita, numerį</w:t>
      </w:r>
      <w:r w:rsidRPr="00A16841">
        <w:rPr>
          <w:sz w:val="24"/>
          <w:szCs w:val="24"/>
        </w:rPr>
        <w:t>;</w:t>
      </w:r>
    </w:p>
    <w:p w14:paraId="0419B485" w14:textId="77777777" w:rsidR="00011BDF" w:rsidRPr="00A16841" w:rsidRDefault="00011BDF" w:rsidP="002D0C20">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Pr="00A16841">
        <w:rPr>
          <w:sz w:val="24"/>
          <w:szCs w:val="24"/>
        </w:rPr>
        <w:t xml:space="preserve"> </w:t>
      </w:r>
      <w:r>
        <w:rPr>
          <w:sz w:val="24"/>
          <w:szCs w:val="24"/>
        </w:rPr>
        <w:t>Rangov</w:t>
      </w:r>
      <w:r w:rsidRPr="00A16841">
        <w:rPr>
          <w:sz w:val="24"/>
          <w:szCs w:val="24"/>
        </w:rPr>
        <w:t>o pasirinktomis elektroninėmis priemonėmis;</w:t>
      </w:r>
    </w:p>
    <w:p w14:paraId="692EFAB3" w14:textId="77777777" w:rsidR="00011BDF" w:rsidRPr="00A16841" w:rsidRDefault="00011BDF" w:rsidP="002D0C20">
      <w:pPr>
        <w:pStyle w:val="Sraopastraipa1"/>
        <w:widowControl w:val="0"/>
        <w:numPr>
          <w:ilvl w:val="1"/>
          <w:numId w:val="14"/>
        </w:numPr>
        <w:tabs>
          <w:tab w:val="left" w:pos="1134"/>
          <w:tab w:val="left" w:pos="1276"/>
        </w:tabs>
        <w:suppressAutoHyphens/>
        <w:autoSpaceDN w:val="0"/>
        <w:ind w:left="-10"/>
        <w:jc w:val="both"/>
        <w:rPr>
          <w:color w:val="000000" w:themeColor="text1"/>
          <w:sz w:val="24"/>
          <w:szCs w:val="24"/>
        </w:rPr>
      </w:pPr>
      <w:r w:rsidRPr="00FC06F5">
        <w:rPr>
          <w:sz w:val="24"/>
          <w:szCs w:val="24"/>
        </w:rPr>
        <w:t>Užsakov</w:t>
      </w:r>
      <w:r w:rsidRPr="00A16841">
        <w:rPr>
          <w:sz w:val="24"/>
          <w:szCs w:val="24"/>
        </w:rPr>
        <w:t xml:space="preserve">as </w:t>
      </w:r>
      <w:r w:rsidRPr="00A16841">
        <w:rPr>
          <w:color w:val="000000"/>
          <w:sz w:val="24"/>
          <w:szCs w:val="24"/>
        </w:rPr>
        <w:t>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Pr="00A16841">
        <w:rPr>
          <w:color w:val="000000" w:themeColor="text1"/>
          <w:sz w:val="24"/>
          <w:szCs w:val="24"/>
        </w:rPr>
        <w:t xml:space="preserve">. </w:t>
      </w:r>
    </w:p>
    <w:p w14:paraId="4A54A18F" w14:textId="77777777" w:rsidR="00011BDF" w:rsidRPr="00A542DE" w:rsidRDefault="00011BDF" w:rsidP="000220A0">
      <w:pPr>
        <w:widowControl w:val="0"/>
        <w:numPr>
          <w:ilvl w:val="0"/>
          <w:numId w:val="14"/>
        </w:numPr>
        <w:tabs>
          <w:tab w:val="left" w:pos="993"/>
          <w:tab w:val="left" w:pos="1134"/>
        </w:tabs>
        <w:ind w:left="-11" w:firstLine="862"/>
        <w:jc w:val="both"/>
      </w:pPr>
      <w:r w:rsidRPr="00FC06F5">
        <w:lastRenderedPageBreak/>
        <w:t>Užsakov</w:t>
      </w:r>
      <w:r w:rsidRPr="00A542DE">
        <w:t>as gali atsiskaityti tiesiogiai su sub</w:t>
      </w:r>
      <w:r>
        <w:t>rangov</w:t>
      </w:r>
      <w:r w:rsidRPr="00A542DE">
        <w:t>u (-</w:t>
      </w:r>
      <w:proofErr w:type="spellStart"/>
      <w:r w:rsidRPr="00A542DE">
        <w:t>ais</w:t>
      </w:r>
      <w:proofErr w:type="spellEnd"/>
      <w:r w:rsidRPr="00A542DE">
        <w:t>), nurodytu (-</w:t>
      </w:r>
      <w:proofErr w:type="spellStart"/>
      <w:r w:rsidRPr="00A542DE">
        <w:t>ais</w:t>
      </w:r>
      <w:proofErr w:type="spellEnd"/>
      <w:r w:rsidRPr="00A542DE">
        <w:t>) Sutartyje, vykdančiu (-</w:t>
      </w:r>
      <w:proofErr w:type="spellStart"/>
      <w:r w:rsidRPr="00A542DE">
        <w:t>iais</w:t>
      </w:r>
      <w:proofErr w:type="spellEnd"/>
      <w:r w:rsidRPr="00A542DE">
        <w:t xml:space="preserve">) </w:t>
      </w:r>
      <w:r>
        <w:t>Rangov</w:t>
      </w:r>
      <w:r w:rsidRPr="00A542DE">
        <w:t>o sutartines prievoles, jei sub</w:t>
      </w:r>
      <w:r>
        <w:t>rangov</w:t>
      </w:r>
      <w:r w:rsidRPr="00A542DE">
        <w:t xml:space="preserve">as išreiškia norą pasinaudoti tiesioginio atsiskaitymo galimybe. Tokiu atveju turi būti sudaroma trišalė sutartis tarp </w:t>
      </w:r>
      <w:r w:rsidRPr="00FC06F5">
        <w:t>Užsakov</w:t>
      </w:r>
      <w:r w:rsidRPr="00A542DE">
        <w:t xml:space="preserve">o, </w:t>
      </w:r>
      <w:r>
        <w:t>Rangov</w:t>
      </w:r>
      <w:r w:rsidRPr="00A542DE">
        <w:t>o ir sub</w:t>
      </w:r>
      <w:r>
        <w:t>rangov</w:t>
      </w:r>
      <w:r w:rsidRPr="00A542DE">
        <w:t>o, kurioje aprašoma tiesioginio atsiskaitymo su sub</w:t>
      </w:r>
      <w:r>
        <w:t>rangov</w:t>
      </w:r>
      <w:r w:rsidRPr="00A542DE">
        <w:t xml:space="preserve">u tvarka. </w:t>
      </w:r>
      <w:r>
        <w:t>Rangov</w:t>
      </w:r>
      <w:r w:rsidRPr="00A542DE">
        <w:t>as turi teisę prieštarauti nepagrįstiems mokėjimams. Tiesioginio atsiskaitymo su sub</w:t>
      </w:r>
      <w:r>
        <w:t>rangov</w:t>
      </w:r>
      <w:r w:rsidRPr="00A542DE">
        <w:t xml:space="preserve">ais galimybė nekeičia </w:t>
      </w:r>
      <w:r>
        <w:t>Rangov</w:t>
      </w:r>
      <w:r w:rsidRPr="00A542DE">
        <w:t xml:space="preserve">o atsakomybės dėl Sutarties įvykdymo. Jeigu sudaroma trišalė sutartis tarp </w:t>
      </w:r>
      <w:r w:rsidRPr="00FC06F5">
        <w:t>Užsakov</w:t>
      </w:r>
      <w:r w:rsidRPr="00A542DE">
        <w:t xml:space="preserve">o, </w:t>
      </w:r>
      <w:r>
        <w:t>Rangov</w:t>
      </w:r>
      <w:r w:rsidRPr="00A542DE">
        <w:t>o ir sub</w:t>
      </w:r>
      <w:r>
        <w:t>rangov</w:t>
      </w:r>
      <w:r w:rsidRPr="00A542DE">
        <w:t xml:space="preserve">o dėl tiesioginio atsiskaitymo galimybės, </w:t>
      </w:r>
      <w:r>
        <w:t>Rangov</w:t>
      </w:r>
      <w:r w:rsidRPr="00A542DE">
        <w:t xml:space="preserve">as įsipareigoja </w:t>
      </w:r>
      <w:r w:rsidRPr="00FC06F5">
        <w:t>Užsakov</w:t>
      </w:r>
      <w:r w:rsidRPr="00A542DE">
        <w:t>ui pateikti sąskaitą dėl tiesioginio atsiskaitymo su sub</w:t>
      </w:r>
      <w:r>
        <w:t>rangov</w:t>
      </w:r>
      <w:r w:rsidRPr="00A542DE">
        <w:t>u</w:t>
      </w:r>
      <w:r w:rsidRPr="00A542DE">
        <w:rPr>
          <w:bCs/>
        </w:rPr>
        <w:t>.</w:t>
      </w:r>
    </w:p>
    <w:p w14:paraId="2BC6C072" w14:textId="66124843" w:rsidR="00011BDF" w:rsidRPr="00A542DE" w:rsidRDefault="00011BDF" w:rsidP="000220A0">
      <w:pPr>
        <w:widowControl w:val="0"/>
        <w:numPr>
          <w:ilvl w:val="0"/>
          <w:numId w:val="14"/>
        </w:numPr>
        <w:tabs>
          <w:tab w:val="left" w:pos="993"/>
          <w:tab w:val="left" w:pos="1134"/>
        </w:tabs>
        <w:ind w:left="-11" w:firstLine="862"/>
        <w:jc w:val="both"/>
      </w:pPr>
      <w:r w:rsidRPr="00A542DE">
        <w:rPr>
          <w:b/>
        </w:rPr>
        <w:t>Finansavimo šaltinis</w:t>
      </w:r>
      <w:r w:rsidRPr="00A542DE">
        <w:t>:</w:t>
      </w:r>
      <w:r w:rsidR="00B76C58">
        <w:t xml:space="preserve"> </w:t>
      </w:r>
      <w:r w:rsidR="00B76C58" w:rsidRPr="00B76C58">
        <w:t xml:space="preserve">012 Socialinės atskirties mažinimo programa, priemonės kodas 012-03-01-05 (RP) </w:t>
      </w:r>
      <w:r w:rsidR="00B76C58">
        <w:t>„</w:t>
      </w:r>
      <w:r w:rsidR="00B76C58" w:rsidRPr="00B76C58">
        <w:t>Globos namų paslaugų plėtra, teikiant laikino atokvėpio paslaugą (Debreceno g. 48)</w:t>
      </w:r>
      <w:r w:rsidR="00B76C58">
        <w:t>“</w:t>
      </w:r>
      <w:r w:rsidR="00B76C58" w:rsidRPr="00B76C58">
        <w:t>. Apmokėjimo šaltinis – Savivaldybės biudžeto ir ES lėšos.</w:t>
      </w:r>
    </w:p>
    <w:p w14:paraId="02D1928F" w14:textId="77777777" w:rsidR="00011BDF" w:rsidRDefault="00011BDF" w:rsidP="00011BDF">
      <w:pPr>
        <w:tabs>
          <w:tab w:val="left" w:pos="993"/>
          <w:tab w:val="left" w:pos="1134"/>
          <w:tab w:val="left" w:pos="1276"/>
        </w:tabs>
        <w:ind w:firstLine="710"/>
        <w:jc w:val="center"/>
        <w:rPr>
          <w:b/>
        </w:rPr>
      </w:pPr>
    </w:p>
    <w:p w14:paraId="3CF033D1" w14:textId="77777777" w:rsidR="00011BDF" w:rsidRPr="00100500" w:rsidRDefault="00011BDF" w:rsidP="00011BDF">
      <w:pPr>
        <w:tabs>
          <w:tab w:val="left" w:pos="993"/>
          <w:tab w:val="left" w:pos="1134"/>
          <w:tab w:val="left" w:pos="1276"/>
        </w:tabs>
        <w:ind w:firstLine="710"/>
        <w:jc w:val="center"/>
        <w:rPr>
          <w:b/>
        </w:rPr>
      </w:pPr>
      <w:r w:rsidRPr="00100500">
        <w:rPr>
          <w:b/>
        </w:rPr>
        <w:t xml:space="preserve">IV. ŠALIŲ </w:t>
      </w:r>
      <w:r w:rsidRPr="00153F66">
        <w:rPr>
          <w:b/>
        </w:rPr>
        <w:t>ĮSIPAREIGOJIMAI</w:t>
      </w:r>
    </w:p>
    <w:p w14:paraId="6600B7C9" w14:textId="77777777" w:rsidR="00011BDF" w:rsidRPr="00100500" w:rsidRDefault="00011BDF" w:rsidP="00011BDF">
      <w:pPr>
        <w:tabs>
          <w:tab w:val="left" w:pos="993"/>
          <w:tab w:val="left" w:pos="1134"/>
          <w:tab w:val="left" w:pos="1276"/>
        </w:tabs>
        <w:ind w:firstLine="710"/>
        <w:jc w:val="both"/>
        <w:rPr>
          <w:b/>
        </w:rPr>
      </w:pPr>
    </w:p>
    <w:p w14:paraId="2EC781C4" w14:textId="77777777" w:rsidR="004A3EBC" w:rsidRPr="00D35024" w:rsidRDefault="004A3EBC" w:rsidP="000220A0">
      <w:pPr>
        <w:pStyle w:val="Sraopastraipa"/>
        <w:widowControl w:val="0"/>
        <w:numPr>
          <w:ilvl w:val="0"/>
          <w:numId w:val="19"/>
        </w:numPr>
        <w:tabs>
          <w:tab w:val="left" w:pos="1134"/>
          <w:tab w:val="left" w:pos="1276"/>
        </w:tabs>
        <w:ind w:hanging="2487"/>
        <w:jc w:val="both"/>
        <w:rPr>
          <w:color w:val="000000"/>
          <w:sz w:val="24"/>
          <w:szCs w:val="24"/>
        </w:rPr>
      </w:pPr>
      <w:r w:rsidRPr="00D35024">
        <w:rPr>
          <w:b/>
          <w:color w:val="000000"/>
          <w:sz w:val="24"/>
          <w:szCs w:val="24"/>
        </w:rPr>
        <w:t>Užsakovas įsipareigoja:</w:t>
      </w:r>
    </w:p>
    <w:p w14:paraId="36CA07CF" w14:textId="77777777" w:rsidR="004A3EBC" w:rsidRPr="00D35024" w:rsidRDefault="004A3EBC" w:rsidP="004A3EBC">
      <w:pPr>
        <w:pStyle w:val="Sraopastraipa"/>
        <w:widowControl w:val="0"/>
        <w:numPr>
          <w:ilvl w:val="1"/>
          <w:numId w:val="19"/>
        </w:numPr>
        <w:tabs>
          <w:tab w:val="left" w:pos="1276"/>
          <w:tab w:val="left" w:pos="1418"/>
        </w:tabs>
        <w:ind w:left="0" w:firstLine="851"/>
        <w:jc w:val="both"/>
        <w:rPr>
          <w:color w:val="000000"/>
          <w:sz w:val="24"/>
          <w:szCs w:val="24"/>
        </w:rPr>
      </w:pPr>
      <w:r w:rsidRPr="00D35024">
        <w:rPr>
          <w:color w:val="000000"/>
          <w:sz w:val="24"/>
          <w:szCs w:val="24"/>
        </w:rPr>
        <w:t>sudaryti Rangovui visas sąlygas, suteikti informaciją ar dokumentus, reikalingus Sutartyje numatytoms prievolėms atlikti</w:t>
      </w:r>
      <w:r w:rsidRPr="00D35024">
        <w:rPr>
          <w:color w:val="000000"/>
        </w:rPr>
        <w:t>;</w:t>
      </w:r>
    </w:p>
    <w:p w14:paraId="7F9A4E3C" w14:textId="77777777" w:rsidR="004A3EBC" w:rsidRPr="00D35024" w:rsidRDefault="004A3EBC" w:rsidP="004A3EBC">
      <w:pPr>
        <w:pStyle w:val="Sraopastraipa"/>
        <w:widowControl w:val="0"/>
        <w:numPr>
          <w:ilvl w:val="1"/>
          <w:numId w:val="19"/>
        </w:numPr>
        <w:tabs>
          <w:tab w:val="left" w:pos="1276"/>
          <w:tab w:val="left" w:pos="1418"/>
        </w:tabs>
        <w:ind w:left="0" w:firstLine="851"/>
        <w:jc w:val="both"/>
        <w:rPr>
          <w:color w:val="000000"/>
          <w:sz w:val="24"/>
          <w:szCs w:val="24"/>
        </w:rPr>
      </w:pPr>
      <w:r w:rsidRPr="00D35024">
        <w:rPr>
          <w:color w:val="000000"/>
          <w:sz w:val="24"/>
          <w:szCs w:val="24"/>
        </w:rPr>
        <w:t>priimti ir sumokėti už laiku ir tinkamai atliktus darbus Sutartyje nustatytais terminais ir tvarka.</w:t>
      </w:r>
    </w:p>
    <w:p w14:paraId="5DB86348" w14:textId="77777777" w:rsidR="004A3EBC" w:rsidRPr="006E31FB" w:rsidRDefault="004A3EBC" w:rsidP="004A3EBC">
      <w:pPr>
        <w:pStyle w:val="Sraopastraipa"/>
        <w:widowControl w:val="0"/>
        <w:numPr>
          <w:ilvl w:val="0"/>
          <w:numId w:val="19"/>
        </w:numPr>
        <w:tabs>
          <w:tab w:val="left" w:pos="1134"/>
          <w:tab w:val="left" w:pos="1276"/>
        </w:tabs>
        <w:ind w:hanging="2487"/>
        <w:jc w:val="both"/>
        <w:rPr>
          <w:sz w:val="24"/>
          <w:szCs w:val="24"/>
        </w:rPr>
      </w:pPr>
      <w:r w:rsidRPr="006E31FB">
        <w:rPr>
          <w:b/>
          <w:color w:val="000000"/>
          <w:sz w:val="24"/>
          <w:szCs w:val="24"/>
        </w:rPr>
        <w:t>Užsakovas turi teisę:</w:t>
      </w:r>
      <w:r w:rsidRPr="006E31FB">
        <w:rPr>
          <w:color w:val="000000"/>
          <w:sz w:val="24"/>
          <w:szCs w:val="24"/>
        </w:rPr>
        <w:t xml:space="preserve"> </w:t>
      </w:r>
    </w:p>
    <w:p w14:paraId="05C5BB5E" w14:textId="77777777" w:rsidR="004A3EBC" w:rsidRPr="004338CA" w:rsidRDefault="004A3EBC" w:rsidP="004A3EBC">
      <w:pPr>
        <w:pStyle w:val="Sraopastraipa"/>
        <w:widowControl w:val="0"/>
        <w:numPr>
          <w:ilvl w:val="1"/>
          <w:numId w:val="19"/>
        </w:numPr>
        <w:tabs>
          <w:tab w:val="left" w:pos="1418"/>
        </w:tabs>
        <w:ind w:left="0" w:firstLine="851"/>
        <w:contextualSpacing w:val="0"/>
        <w:jc w:val="both"/>
        <w:rPr>
          <w:sz w:val="24"/>
          <w:szCs w:val="24"/>
        </w:rPr>
      </w:pPr>
      <w:r w:rsidRPr="005C2463">
        <w:rPr>
          <w:sz w:val="24"/>
          <w:szCs w:val="24"/>
        </w:rPr>
        <w:t>vienašališkai atsisakyti iki 30 proc. darbų, kai jie tapo Užsakovui nebereikalingi. Tokiu atveju Užsakovas raštu informuoja Rangovą apie atsisakomus darbus ir jų procentą</w:t>
      </w:r>
      <w:r>
        <w:rPr>
          <w:sz w:val="24"/>
          <w:szCs w:val="24"/>
        </w:rPr>
        <w:t>;</w:t>
      </w:r>
    </w:p>
    <w:p w14:paraId="0DB1C271" w14:textId="77777777" w:rsidR="004A3EBC" w:rsidRPr="006E31FB" w:rsidRDefault="004A3EBC" w:rsidP="004A3EBC">
      <w:pPr>
        <w:pStyle w:val="Sraopastraipa"/>
        <w:widowControl w:val="0"/>
        <w:numPr>
          <w:ilvl w:val="1"/>
          <w:numId w:val="19"/>
        </w:numPr>
        <w:tabs>
          <w:tab w:val="left" w:pos="1134"/>
          <w:tab w:val="left" w:pos="1418"/>
        </w:tabs>
        <w:ind w:left="0" w:firstLine="851"/>
        <w:jc w:val="both"/>
        <w:rPr>
          <w:sz w:val="24"/>
          <w:szCs w:val="24"/>
        </w:rPr>
      </w:pPr>
      <w:r w:rsidRPr="006E31FB">
        <w:rPr>
          <w:sz w:val="24"/>
          <w:szCs w:val="24"/>
        </w:rPr>
        <w:t>kontroliuoti ir prižiūrėti, ar atliekamų darbų atlikimo eiga, kiekiai, kaina, medžiagų kokybė atitinka Sutarties reikalavimus, pareikšti reikalavimus dėl darbų atlikimo rezultato trūkumų, kurie buvo nustatyti per garantinį terminą;</w:t>
      </w:r>
    </w:p>
    <w:p w14:paraId="777D32DA" w14:textId="77777777" w:rsidR="004A3EBC" w:rsidRPr="006E31FB" w:rsidRDefault="004A3EBC" w:rsidP="004A3EBC">
      <w:pPr>
        <w:pStyle w:val="Sraopastraipa"/>
        <w:widowControl w:val="0"/>
        <w:numPr>
          <w:ilvl w:val="1"/>
          <w:numId w:val="19"/>
        </w:numPr>
        <w:tabs>
          <w:tab w:val="left" w:pos="1134"/>
          <w:tab w:val="left" w:pos="1418"/>
        </w:tabs>
        <w:ind w:left="0" w:firstLine="851"/>
        <w:jc w:val="both"/>
        <w:rPr>
          <w:sz w:val="24"/>
          <w:szCs w:val="24"/>
        </w:rPr>
      </w:pPr>
      <w:r w:rsidRPr="006E31FB">
        <w:rPr>
          <w:sz w:val="24"/>
          <w:szCs w:val="24"/>
        </w:rPr>
        <w:t>reikalauti, kad Rangovas darbus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914D22E" w14:textId="77777777" w:rsidR="004A3EBC" w:rsidRPr="006E31FB" w:rsidRDefault="004A3EBC" w:rsidP="004A3EBC">
      <w:pPr>
        <w:pStyle w:val="Sraopastraipa"/>
        <w:widowControl w:val="0"/>
        <w:numPr>
          <w:ilvl w:val="1"/>
          <w:numId w:val="19"/>
        </w:numPr>
        <w:tabs>
          <w:tab w:val="left" w:pos="1134"/>
          <w:tab w:val="left" w:pos="1418"/>
        </w:tabs>
        <w:ind w:left="0" w:firstLine="851"/>
        <w:jc w:val="both"/>
        <w:rPr>
          <w:sz w:val="24"/>
          <w:szCs w:val="24"/>
        </w:rPr>
      </w:pPr>
      <w:r w:rsidRPr="006E31FB">
        <w:rPr>
          <w:sz w:val="24"/>
          <w:szCs w:val="24"/>
        </w:rPr>
        <w:t>duoti nurodymus Rangovui ir reikalauti jų vykdymo, jei sistemingai pažeidžiami Sutartyje</w:t>
      </w:r>
      <w:r>
        <w:rPr>
          <w:sz w:val="24"/>
          <w:szCs w:val="24"/>
        </w:rPr>
        <w:t xml:space="preserve"> </w:t>
      </w:r>
      <w:r w:rsidRPr="006E31FB">
        <w:rPr>
          <w:sz w:val="24"/>
          <w:szCs w:val="24"/>
        </w:rPr>
        <w:t xml:space="preserve">nurodyti kokybiniai </w:t>
      </w:r>
      <w:r w:rsidRPr="00C26A77">
        <w:rPr>
          <w:sz w:val="24"/>
          <w:szCs w:val="24"/>
        </w:rPr>
        <w:t>reikalavimai, stabdyti darbus, jei to reikia trūkumų pašalinimui, arba nesilaikoma Sutarties reikalavimų, atsiliekama nuo kalendorinio–finansinio grafiko;</w:t>
      </w:r>
    </w:p>
    <w:p w14:paraId="4ECFE149" w14:textId="77777777" w:rsidR="004A3EBC" w:rsidRPr="006E31FB" w:rsidRDefault="004A3EBC" w:rsidP="004A3EBC">
      <w:pPr>
        <w:pStyle w:val="Sraopastraipa"/>
        <w:widowControl w:val="0"/>
        <w:numPr>
          <w:ilvl w:val="1"/>
          <w:numId w:val="19"/>
        </w:numPr>
        <w:tabs>
          <w:tab w:val="left" w:pos="1134"/>
          <w:tab w:val="left" w:pos="1418"/>
        </w:tabs>
        <w:ind w:left="0" w:firstLine="851"/>
        <w:jc w:val="both"/>
        <w:rPr>
          <w:sz w:val="24"/>
          <w:szCs w:val="24"/>
        </w:rPr>
      </w:pPr>
      <w:r w:rsidRPr="006E31FB">
        <w:rPr>
          <w:sz w:val="24"/>
          <w:szCs w:val="24"/>
        </w:rPr>
        <w:t>reikalauti, kad Rangovas savo sąskaita pašalintų atliktų darbų defektus, atsiradusius per garantinį laikotarpį;</w:t>
      </w:r>
    </w:p>
    <w:p w14:paraId="18029EAA" w14:textId="77777777" w:rsidR="004A3EBC" w:rsidRPr="006E31FB" w:rsidRDefault="004A3EBC" w:rsidP="004A3EBC">
      <w:pPr>
        <w:pStyle w:val="Sraopastraipa"/>
        <w:widowControl w:val="0"/>
        <w:numPr>
          <w:ilvl w:val="1"/>
          <w:numId w:val="19"/>
        </w:numPr>
        <w:tabs>
          <w:tab w:val="left" w:pos="1134"/>
          <w:tab w:val="left" w:pos="1418"/>
        </w:tabs>
        <w:ind w:left="0" w:firstLine="851"/>
        <w:jc w:val="both"/>
        <w:rPr>
          <w:sz w:val="24"/>
          <w:szCs w:val="24"/>
        </w:rPr>
      </w:pPr>
      <w:r>
        <w:rPr>
          <w:sz w:val="24"/>
          <w:szCs w:val="24"/>
        </w:rPr>
        <w:t>j</w:t>
      </w:r>
      <w:r w:rsidRPr="006C769D">
        <w:rPr>
          <w:sz w:val="24"/>
          <w:szCs w:val="24"/>
        </w:rPr>
        <w:t>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r w:rsidRPr="006E31FB">
        <w:rPr>
          <w:sz w:val="24"/>
          <w:szCs w:val="24"/>
        </w:rPr>
        <w:t>;</w:t>
      </w:r>
    </w:p>
    <w:p w14:paraId="378D9DE0" w14:textId="77777777" w:rsidR="004A3EBC" w:rsidRPr="006E31FB" w:rsidRDefault="004A3EBC" w:rsidP="004A3EBC">
      <w:pPr>
        <w:pStyle w:val="Sraopastraipa"/>
        <w:widowControl w:val="0"/>
        <w:numPr>
          <w:ilvl w:val="1"/>
          <w:numId w:val="19"/>
        </w:numPr>
        <w:tabs>
          <w:tab w:val="left" w:pos="1134"/>
          <w:tab w:val="left" w:pos="1418"/>
        </w:tabs>
        <w:ind w:left="0" w:firstLine="851"/>
        <w:jc w:val="both"/>
        <w:rPr>
          <w:sz w:val="24"/>
          <w:szCs w:val="24"/>
        </w:rPr>
      </w:pPr>
      <w:r w:rsidRPr="006E31FB">
        <w:rPr>
          <w:sz w:val="24"/>
          <w:szCs w:val="24"/>
        </w:rPr>
        <w:t>reikalauti ištaisyti paaiškėjusį defektą tiek iš Rangovo, tiek iš subrangovo ar kito ūkio subjekto, vykdančio Rangovo sutartines prievoles, atlikusio konkretų darbą;</w:t>
      </w:r>
    </w:p>
    <w:p w14:paraId="4EEE641B" w14:textId="77777777" w:rsidR="004A3EBC" w:rsidRPr="00667549" w:rsidRDefault="004A3EBC" w:rsidP="004A3EBC">
      <w:pPr>
        <w:pStyle w:val="Sraopastraipa"/>
        <w:widowControl w:val="0"/>
        <w:numPr>
          <w:ilvl w:val="1"/>
          <w:numId w:val="19"/>
        </w:numPr>
        <w:tabs>
          <w:tab w:val="left" w:pos="1134"/>
          <w:tab w:val="left" w:pos="1418"/>
        </w:tabs>
        <w:ind w:left="0" w:firstLine="851"/>
        <w:jc w:val="both"/>
        <w:rPr>
          <w:sz w:val="24"/>
          <w:szCs w:val="24"/>
        </w:rPr>
      </w:pPr>
      <w:r w:rsidRPr="00A5321F">
        <w:rPr>
          <w:sz w:val="24"/>
          <w:szCs w:val="24"/>
        </w:rPr>
        <w:t>nepriimti netinkamai, nekokybiškai atliktų darbų, iki kol bus ištaisyti nurodyti trūkumai</w:t>
      </w:r>
      <w:r w:rsidRPr="00667549">
        <w:t>.</w:t>
      </w:r>
    </w:p>
    <w:p w14:paraId="2A832F76" w14:textId="77777777" w:rsidR="004A3EBC" w:rsidRPr="00A5321F" w:rsidRDefault="004A3EBC" w:rsidP="004A3EBC">
      <w:pPr>
        <w:pStyle w:val="Sraopastraipa"/>
        <w:widowControl w:val="0"/>
        <w:numPr>
          <w:ilvl w:val="0"/>
          <w:numId w:val="19"/>
        </w:numPr>
        <w:tabs>
          <w:tab w:val="left" w:pos="1134"/>
          <w:tab w:val="left" w:pos="1276"/>
        </w:tabs>
        <w:ind w:left="0" w:firstLine="851"/>
        <w:jc w:val="both"/>
        <w:rPr>
          <w:sz w:val="24"/>
          <w:szCs w:val="24"/>
        </w:rPr>
      </w:pPr>
      <w:r w:rsidRPr="00A5321F">
        <w:rPr>
          <w:b/>
          <w:sz w:val="24"/>
          <w:szCs w:val="24"/>
        </w:rPr>
        <w:t>Rangovas įsipareigoja</w:t>
      </w:r>
      <w:r w:rsidRPr="00A5321F">
        <w:rPr>
          <w:sz w:val="24"/>
          <w:szCs w:val="24"/>
        </w:rPr>
        <w:t>:</w:t>
      </w:r>
    </w:p>
    <w:p w14:paraId="05C07892" w14:textId="77777777" w:rsidR="004A3EBC" w:rsidRPr="00A5321F" w:rsidRDefault="004A3EBC" w:rsidP="004A3EBC">
      <w:pPr>
        <w:widowControl w:val="0"/>
        <w:numPr>
          <w:ilvl w:val="1"/>
          <w:numId w:val="19"/>
        </w:numPr>
        <w:tabs>
          <w:tab w:val="left" w:pos="1276"/>
          <w:tab w:val="left" w:pos="1418"/>
          <w:tab w:val="left" w:pos="1620"/>
        </w:tabs>
        <w:ind w:left="0" w:firstLine="851"/>
        <w:contextualSpacing/>
        <w:jc w:val="both"/>
      </w:pPr>
      <w:r w:rsidRPr="00A5321F">
        <w:t xml:space="preserve">užtikrinti, kad pateiktame pasiūlyme Rangovo pasiūlyti užsienio šalių specialistai </w:t>
      </w:r>
      <w:r>
        <w:t xml:space="preserve">(jei buvo) </w:t>
      </w:r>
      <w:r w:rsidRPr="00A5321F">
        <w:t>Lietuvos Respublikos teisės aktuose numatytų institucijų išduotus teisės pripažinimo dokumentus, patvirtinančius teisę eiti reikalaujamas pareigas, pateiks iki Sutarties pasirašymo;</w:t>
      </w:r>
    </w:p>
    <w:p w14:paraId="43DE1D14" w14:textId="77777777" w:rsidR="004A3EBC" w:rsidRDefault="004A3EBC" w:rsidP="004A3EBC">
      <w:pPr>
        <w:pStyle w:val="Sraopastraipa"/>
        <w:numPr>
          <w:ilvl w:val="1"/>
          <w:numId w:val="19"/>
        </w:numPr>
        <w:tabs>
          <w:tab w:val="left" w:pos="1418"/>
        </w:tabs>
        <w:ind w:left="0" w:firstLine="851"/>
        <w:jc w:val="both"/>
        <w:rPr>
          <w:sz w:val="24"/>
          <w:szCs w:val="24"/>
        </w:rPr>
      </w:pPr>
      <w:bookmarkStart w:id="74" w:name="_Hlk183780973"/>
      <w:r w:rsidRPr="0017516F">
        <w:rPr>
          <w:b/>
          <w:sz w:val="24"/>
          <w:szCs w:val="24"/>
        </w:rPr>
        <w:t xml:space="preserve">ne vėliau kaip per </w:t>
      </w:r>
      <w:r>
        <w:rPr>
          <w:b/>
          <w:sz w:val="24"/>
          <w:szCs w:val="24"/>
        </w:rPr>
        <w:t>10</w:t>
      </w:r>
      <w:r w:rsidRPr="0017516F">
        <w:rPr>
          <w:b/>
          <w:sz w:val="24"/>
          <w:szCs w:val="24"/>
        </w:rPr>
        <w:t xml:space="preserve"> darbo dien</w:t>
      </w:r>
      <w:r>
        <w:rPr>
          <w:b/>
          <w:sz w:val="24"/>
          <w:szCs w:val="24"/>
        </w:rPr>
        <w:t>ų nuo Sutarties įsigaliojimo dienos</w:t>
      </w:r>
      <w:r w:rsidRPr="0017516F">
        <w:rPr>
          <w:b/>
          <w:sz w:val="24"/>
          <w:szCs w:val="24"/>
        </w:rPr>
        <w:t xml:space="preserve"> pateikti lokalines ir objektines sąmatas </w:t>
      </w:r>
      <w:bookmarkEnd w:id="74"/>
      <w:r w:rsidRPr="0017516F">
        <w:rPr>
          <w:sz w:val="24"/>
          <w:szCs w:val="24"/>
        </w:rPr>
        <w:t>(</w:t>
      </w:r>
      <w:r w:rsidRPr="00667549">
        <w:rPr>
          <w:sz w:val="24"/>
          <w:szCs w:val="24"/>
        </w:rPr>
        <w:t xml:space="preserve">sąmatose turi atsispindėti </w:t>
      </w:r>
      <w:r>
        <w:rPr>
          <w:sz w:val="24"/>
          <w:szCs w:val="24"/>
        </w:rPr>
        <w:t>Projekte</w:t>
      </w:r>
      <w:r w:rsidRPr="00667549">
        <w:rPr>
          <w:sz w:val="24"/>
          <w:szCs w:val="24"/>
        </w:rPr>
        <w:t xml:space="preserve"> pateikti darbų kiekiai bei įkainiai</w:t>
      </w:r>
      <w:r w:rsidRPr="0017516F">
        <w:rPr>
          <w:sz w:val="24"/>
          <w:szCs w:val="24"/>
        </w:rPr>
        <w:t>).</w:t>
      </w:r>
      <w:r w:rsidRPr="0017516F">
        <w:rPr>
          <w:b/>
          <w:sz w:val="24"/>
          <w:szCs w:val="24"/>
        </w:rPr>
        <w:t xml:space="preserve"> </w:t>
      </w:r>
      <w:r w:rsidRPr="0017516F">
        <w:rPr>
          <w:sz w:val="24"/>
          <w:szCs w:val="24"/>
        </w:rPr>
        <w:t xml:space="preserve">Pateiktos sąmatos Sutarties vykdymo metu negali būti keičiamos, išskyrus Sutarties </w:t>
      </w:r>
      <w:r>
        <w:rPr>
          <w:sz w:val="24"/>
          <w:szCs w:val="24"/>
        </w:rPr>
        <w:t>3</w:t>
      </w:r>
      <w:r w:rsidRPr="0017516F">
        <w:rPr>
          <w:sz w:val="24"/>
          <w:szCs w:val="24"/>
        </w:rPr>
        <w:t xml:space="preserve">.2 p. </w:t>
      </w:r>
      <w:r w:rsidRPr="0017516F">
        <w:rPr>
          <w:sz w:val="24"/>
          <w:szCs w:val="24"/>
        </w:rPr>
        <w:lastRenderedPageBreak/>
        <w:t>nurodytais atvejais, taip pat pateiktose sąmatose gali būti taisomos klaidos, jeigu dėl to nenukenčia Užsakovo</w:t>
      </w:r>
      <w:r w:rsidRPr="006A7933">
        <w:rPr>
          <w:sz w:val="24"/>
          <w:szCs w:val="24"/>
        </w:rPr>
        <w:t xml:space="preserve"> interesai</w:t>
      </w:r>
      <w:r>
        <w:rPr>
          <w:sz w:val="24"/>
          <w:szCs w:val="24"/>
        </w:rPr>
        <w:t>;</w:t>
      </w:r>
    </w:p>
    <w:p w14:paraId="3B0E7044" w14:textId="77777777" w:rsidR="004A3EBC" w:rsidRPr="00C26A77" w:rsidRDefault="004A3EBC" w:rsidP="004A3EBC">
      <w:pPr>
        <w:pStyle w:val="Sraopastraipa"/>
        <w:numPr>
          <w:ilvl w:val="1"/>
          <w:numId w:val="19"/>
        </w:numPr>
        <w:tabs>
          <w:tab w:val="left" w:pos="1418"/>
        </w:tabs>
        <w:ind w:left="0" w:firstLine="851"/>
        <w:jc w:val="both"/>
        <w:rPr>
          <w:sz w:val="24"/>
          <w:szCs w:val="24"/>
        </w:rPr>
      </w:pPr>
      <w:r w:rsidRPr="00C26A77">
        <w:rPr>
          <w:b/>
          <w:bCs/>
          <w:sz w:val="24"/>
          <w:szCs w:val="24"/>
        </w:rPr>
        <w:t xml:space="preserve">ne vėliau kaip per 10 darbo dienų nuo Sutarties įsigaliojimo dienos, pateikti darbų vykdymo </w:t>
      </w:r>
      <w:bookmarkStart w:id="75" w:name="_Hlk183780984"/>
      <w:r w:rsidRPr="00C26A77">
        <w:rPr>
          <w:b/>
          <w:bCs/>
          <w:sz w:val="24"/>
          <w:szCs w:val="24"/>
        </w:rPr>
        <w:t>kalendorinį–finansinį grafiką</w:t>
      </w:r>
      <w:bookmarkEnd w:id="75"/>
      <w:r w:rsidRPr="00C26A77">
        <w:rPr>
          <w:sz w:val="24"/>
          <w:szCs w:val="24"/>
        </w:rPr>
        <w:t>, kuriame turi būti nurodytos pagrindinių sustambintų darbų grupės, atlikimo trukmė mėnesiais ir kaina. Grafikas turi būti suderintas su Užsakovu. Grafikas keičiamas tik dėl darbų pradžios datos pasikeitimo ir kitų nuo Rangovo nepriklausančių priežasčių. Vėlavimas atlikti darbus negali būti grafiko keitimo priežastis;</w:t>
      </w:r>
    </w:p>
    <w:p w14:paraId="6C0A9DD7" w14:textId="77777777" w:rsidR="00DB1005" w:rsidRDefault="004A3EBC" w:rsidP="00DB1005">
      <w:pPr>
        <w:pStyle w:val="Sraopastraipa"/>
        <w:numPr>
          <w:ilvl w:val="1"/>
          <w:numId w:val="19"/>
        </w:numPr>
        <w:tabs>
          <w:tab w:val="left" w:pos="1418"/>
        </w:tabs>
        <w:ind w:left="0" w:firstLine="851"/>
        <w:jc w:val="both"/>
        <w:rPr>
          <w:sz w:val="24"/>
          <w:szCs w:val="24"/>
        </w:rPr>
      </w:pPr>
      <w:r w:rsidRPr="00A5321F">
        <w:rPr>
          <w:sz w:val="24"/>
          <w:szCs w:val="24"/>
        </w:rPr>
        <w:t>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galiojimo laikotarpį, taip pat apie naujus ūkio subjektus ir subrangovus;</w:t>
      </w:r>
    </w:p>
    <w:p w14:paraId="6E83BA9D" w14:textId="77777777" w:rsidR="00DB1005" w:rsidRDefault="00EF0608" w:rsidP="00DB1005">
      <w:pPr>
        <w:pStyle w:val="Sraopastraipa"/>
        <w:numPr>
          <w:ilvl w:val="1"/>
          <w:numId w:val="19"/>
        </w:numPr>
        <w:tabs>
          <w:tab w:val="left" w:pos="1418"/>
        </w:tabs>
        <w:ind w:left="0" w:firstLine="851"/>
        <w:jc w:val="both"/>
        <w:rPr>
          <w:sz w:val="24"/>
          <w:szCs w:val="24"/>
        </w:rPr>
      </w:pPr>
      <w:hyperlink r:id="rId44" w:history="1">
        <w:r w:rsidR="00DB1005" w:rsidRPr="00DB1005">
          <w:rPr>
            <w:rStyle w:val="Hipersaitas"/>
            <w:color w:val="000000" w:themeColor="text1"/>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DB1005" w:rsidRPr="00DB1005">
        <w:rPr>
          <w:sz w:val="24"/>
          <w:szCs w:val="24"/>
        </w:rPr>
        <w:t xml:space="preserve"> (toliau – Aprašas) 2 priedo XII skyriuje 15.1 p. ir 15.2 p. nustatytų kriterijų taikymas:</w:t>
      </w:r>
    </w:p>
    <w:p w14:paraId="17A8FB58" w14:textId="2B4AA16F" w:rsidR="00DB1005" w:rsidRDefault="00DB1005" w:rsidP="00DB1005">
      <w:pPr>
        <w:pStyle w:val="Sraopastraipa"/>
        <w:numPr>
          <w:ilvl w:val="2"/>
          <w:numId w:val="19"/>
        </w:numPr>
        <w:tabs>
          <w:tab w:val="left" w:pos="1560"/>
        </w:tabs>
        <w:ind w:left="0" w:firstLine="851"/>
        <w:jc w:val="both"/>
        <w:rPr>
          <w:sz w:val="24"/>
          <w:szCs w:val="24"/>
        </w:rPr>
      </w:pPr>
      <w:r w:rsidRPr="00DB1005">
        <w:rPr>
          <w:sz w:val="24"/>
          <w:szCs w:val="24"/>
        </w:rPr>
        <w:t>Rangovas įsipareigoja, teikdamas darbo projekto parengimo paslaugas, darbo projekte numatyti, kad statyboje naudojamos statybinės medžiagos atitiktų minimalius aplinkos apsaugos kriterijus (</w:t>
      </w:r>
      <w:hyperlink r:id="rId45" w:history="1">
        <w:r w:rsidRPr="00DB1005">
          <w:rPr>
            <w:rStyle w:val="Hipersaitas"/>
            <w:color w:val="000000" w:themeColor="text1"/>
            <w:sz w:val="24"/>
            <w:szCs w:val="24"/>
            <w:u w:val="none"/>
          </w:rPr>
          <w:t>Aprašo</w:t>
        </w:r>
      </w:hyperlink>
      <w:r w:rsidRPr="00DB1005">
        <w:rPr>
          <w:sz w:val="24"/>
          <w:szCs w:val="24"/>
        </w:rPr>
        <w:t xml:space="preserve"> 2 priedo XIII skyrius „Statybinės medžiagos“) </w:t>
      </w:r>
      <w:r w:rsidRPr="00DB1005">
        <w:rPr>
          <w:color w:val="000000"/>
          <w:sz w:val="24"/>
          <w:szCs w:val="24"/>
        </w:rPr>
        <w:t>ir kad kiti su pastato projektu susiję produktai atitiktų jiems taikomus minimalius aplinkos apsaugos kriterijus (</w:t>
      </w:r>
      <w:hyperlink r:id="rId46" w:history="1">
        <w:r w:rsidRPr="00DB1005">
          <w:rPr>
            <w:rStyle w:val="Hipersaitas"/>
            <w:color w:val="000000" w:themeColor="text1"/>
            <w:sz w:val="24"/>
            <w:szCs w:val="24"/>
            <w:u w:val="none"/>
          </w:rPr>
          <w:t>Aprašo</w:t>
        </w:r>
      </w:hyperlink>
      <w:r w:rsidRPr="00DB1005">
        <w:rPr>
          <w:rStyle w:val="Hipersaitas"/>
          <w:color w:val="auto"/>
          <w:sz w:val="24"/>
          <w:szCs w:val="24"/>
          <w:u w:val="none"/>
        </w:rPr>
        <w:t xml:space="preserve"> 2 priedo </w:t>
      </w:r>
      <w:r w:rsidRPr="00DB1005">
        <w:rPr>
          <w:color w:val="000000"/>
          <w:sz w:val="24"/>
          <w:szCs w:val="24"/>
        </w:rPr>
        <w:t>XIV skyrius „Patalpų apšvietimas“; XV skyrius „Vandens maišytuvai ir dušai“; XVI skyrius „Vandens šildytuvai“).</w:t>
      </w:r>
      <w:r w:rsidRPr="00DB1005">
        <w:rPr>
          <w:sz w:val="24"/>
          <w:szCs w:val="24"/>
        </w:rPr>
        <w:t xml:space="preserve">Užsakovui nustačius, kad parengtame darbo projekte nebuvo numatyta, kad statyboje naudojamos statybinės medžiagos atitiktų minimalius aplinkos apsaugos kriterijus (Aprašo 2 priedo XIII skyrius „Statybinės medžiagos“) </w:t>
      </w:r>
      <w:r w:rsidRPr="00DB1005">
        <w:rPr>
          <w:color w:val="000000"/>
          <w:sz w:val="24"/>
          <w:szCs w:val="24"/>
        </w:rPr>
        <w:t>ir (ar) kad kiti su pastato projektu susiję produktai atitiktų jiems taikomus minimalius aplinkos apsaugos kriterijus (</w:t>
      </w:r>
      <w:hyperlink r:id="rId47" w:history="1">
        <w:r w:rsidRPr="00DB1005">
          <w:rPr>
            <w:rStyle w:val="Hipersaitas"/>
            <w:color w:val="000000" w:themeColor="text1"/>
            <w:sz w:val="24"/>
            <w:szCs w:val="24"/>
            <w:u w:val="none"/>
          </w:rPr>
          <w:t>Aprašo</w:t>
        </w:r>
      </w:hyperlink>
      <w:r w:rsidRPr="00DB1005">
        <w:rPr>
          <w:rStyle w:val="Hipersaitas"/>
          <w:color w:val="000000" w:themeColor="text1"/>
          <w:sz w:val="24"/>
          <w:szCs w:val="24"/>
          <w:u w:val="none"/>
        </w:rPr>
        <w:t xml:space="preserve"> </w:t>
      </w:r>
      <w:r w:rsidRPr="00DB1005">
        <w:rPr>
          <w:rStyle w:val="Hipersaitas"/>
          <w:color w:val="auto"/>
          <w:sz w:val="24"/>
          <w:szCs w:val="24"/>
          <w:u w:val="none"/>
        </w:rPr>
        <w:t xml:space="preserve">2 priedo </w:t>
      </w:r>
      <w:r w:rsidRPr="00DB1005">
        <w:rPr>
          <w:color w:val="000000"/>
          <w:sz w:val="24"/>
          <w:szCs w:val="24"/>
        </w:rPr>
        <w:t>XIV skyrius „Patalpų apšvietimas“; XV skyrius „Vandens maišytuvai ir dušai“; XVI skyrius „Vandens šildytuvai“)</w:t>
      </w:r>
      <w:r w:rsidRPr="00DB1005">
        <w:rPr>
          <w:sz w:val="24"/>
          <w:szCs w:val="24"/>
        </w:rPr>
        <w:t xml:space="preserve"> – Rangovas privalo</w:t>
      </w:r>
      <w:r w:rsidRPr="00DB1005">
        <w:rPr>
          <w:b/>
          <w:bCs/>
          <w:sz w:val="24"/>
          <w:szCs w:val="24"/>
        </w:rPr>
        <w:t xml:space="preserve"> </w:t>
      </w:r>
      <w:r w:rsidRPr="00DB1005">
        <w:rPr>
          <w:sz w:val="24"/>
          <w:szCs w:val="24"/>
        </w:rPr>
        <w:t xml:space="preserve">sumokėti Užsakovui </w:t>
      </w:r>
      <w:r>
        <w:rPr>
          <w:sz w:val="24"/>
          <w:szCs w:val="24"/>
        </w:rPr>
        <w:t>S</w:t>
      </w:r>
      <w:r w:rsidRPr="00DB1005">
        <w:rPr>
          <w:sz w:val="24"/>
          <w:szCs w:val="24"/>
        </w:rPr>
        <w:t>utart</w:t>
      </w:r>
      <w:r>
        <w:rPr>
          <w:sz w:val="24"/>
          <w:szCs w:val="24"/>
        </w:rPr>
        <w:t xml:space="preserve">ies </w:t>
      </w:r>
      <w:r w:rsidR="005C1E54">
        <w:rPr>
          <w:sz w:val="24"/>
          <w:szCs w:val="24"/>
        </w:rPr>
        <w:t>22</w:t>
      </w:r>
      <w:r>
        <w:rPr>
          <w:sz w:val="24"/>
          <w:szCs w:val="24"/>
        </w:rPr>
        <w:t xml:space="preserve"> p.</w:t>
      </w:r>
      <w:r w:rsidRPr="00DB1005">
        <w:rPr>
          <w:sz w:val="24"/>
          <w:szCs w:val="24"/>
        </w:rPr>
        <w:t xml:space="preserve"> nurodytą baudą.</w:t>
      </w:r>
    </w:p>
    <w:p w14:paraId="267736F7" w14:textId="33F9F7ED" w:rsidR="00DB1005" w:rsidRPr="00DB1005" w:rsidRDefault="00DB1005" w:rsidP="00DB1005">
      <w:pPr>
        <w:pStyle w:val="Sraopastraipa"/>
        <w:numPr>
          <w:ilvl w:val="2"/>
          <w:numId w:val="19"/>
        </w:numPr>
        <w:tabs>
          <w:tab w:val="left" w:pos="1560"/>
        </w:tabs>
        <w:ind w:left="0" w:firstLine="851"/>
        <w:jc w:val="both"/>
        <w:rPr>
          <w:sz w:val="24"/>
          <w:szCs w:val="24"/>
        </w:rPr>
      </w:pPr>
      <w:r w:rsidRPr="00DB1005">
        <w:rPr>
          <w:bCs/>
          <w:color w:val="000000" w:themeColor="text1"/>
          <w:sz w:val="24"/>
          <w:szCs w:val="24"/>
        </w:rPr>
        <w:t xml:space="preserve">Rangovas, atliekamiems statybos darbams, turi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w:t>
      </w:r>
      <w:r w:rsidRPr="00DB1005">
        <w:rPr>
          <w:b/>
          <w:color w:val="000000" w:themeColor="text1"/>
          <w:sz w:val="24"/>
          <w:szCs w:val="24"/>
        </w:rPr>
        <w:t>Rangovas įsipareigoja ne vėliau kaip per 10 darbo dienų nuo Sutarties įsigaliojimo dienos Užsakovui pateikti</w:t>
      </w:r>
      <w:r w:rsidRPr="00DB1005">
        <w:rPr>
          <w:bCs/>
          <w:color w:val="000000" w:themeColor="text1"/>
          <w:sz w:val="24"/>
          <w:szCs w:val="24"/>
        </w:rPr>
        <w:t xml:space="preserve"> arba </w:t>
      </w:r>
      <w:r w:rsidRPr="00DB1005">
        <w:rPr>
          <w:b/>
          <w:color w:val="000000" w:themeColor="text1"/>
          <w:sz w:val="24"/>
          <w:szCs w:val="24"/>
        </w:rPr>
        <w:t>(1)</w:t>
      </w:r>
      <w:r w:rsidRPr="00DB1005">
        <w:rPr>
          <w:bCs/>
          <w:color w:val="000000" w:themeColor="text1"/>
          <w:sz w:val="24"/>
          <w:szCs w:val="24"/>
        </w:rPr>
        <w:t xml:space="preserve"> nepriklausomos įstaigos išduotą galiojantį sertifikatą* dėl nustatytų aplinkos apsaugos vadybos sistemos standartų arba </w:t>
      </w:r>
      <w:r w:rsidRPr="00DB1005">
        <w:rPr>
          <w:b/>
          <w:color w:val="000000" w:themeColor="text1"/>
          <w:sz w:val="24"/>
          <w:szCs w:val="24"/>
        </w:rPr>
        <w:t>(2)</w:t>
      </w:r>
      <w:r w:rsidRPr="00DB1005">
        <w:rPr>
          <w:bCs/>
          <w:color w:val="000000" w:themeColor="text1"/>
          <w:sz w:val="24"/>
          <w:szCs w:val="24"/>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Aprašo 10 punkte nustatytus reikalavimus) arba </w:t>
      </w:r>
      <w:r w:rsidRPr="00DB1005">
        <w:rPr>
          <w:b/>
          <w:color w:val="000000" w:themeColor="text1"/>
          <w:sz w:val="24"/>
          <w:szCs w:val="24"/>
        </w:rPr>
        <w:t>(3)</w:t>
      </w:r>
      <w:r w:rsidRPr="00DB1005">
        <w:rPr>
          <w:bCs/>
          <w:color w:val="000000" w:themeColor="text1"/>
          <w:sz w:val="24"/>
          <w:szCs w:val="24"/>
        </w:rPr>
        <w:t xml:space="preserve"> informaciją (planą ar pan.) apie tai, kokias konkrečias aplinkos apsaugos priemones Rangovas taikys (įsipareigoja taikyti) atlikdamas konkrečius darbus ir pagal šią informaciją (planą ar pan.) vykdyti Sutartį.</w:t>
      </w:r>
    </w:p>
    <w:p w14:paraId="46846444" w14:textId="40DB00DB" w:rsidR="00DB1005" w:rsidRPr="009A204E" w:rsidRDefault="00DB1005" w:rsidP="00DB1005">
      <w:pPr>
        <w:widowControl w:val="0"/>
        <w:tabs>
          <w:tab w:val="left" w:pos="1276"/>
          <w:tab w:val="left" w:pos="1418"/>
          <w:tab w:val="left" w:pos="1620"/>
        </w:tabs>
        <w:ind w:firstLine="851"/>
        <w:contextualSpacing/>
        <w:jc w:val="both"/>
        <w:rPr>
          <w:bCs/>
          <w:color w:val="000000" w:themeColor="text1"/>
          <w:lang w:eastAsia="lt-LT"/>
        </w:rPr>
      </w:pPr>
      <w:r w:rsidRPr="009A204E">
        <w:rPr>
          <w:bCs/>
          <w:color w:val="000000" w:themeColor="text1"/>
          <w:lang w:eastAsia="lt-LT"/>
        </w:rPr>
        <w:t xml:space="preserve">Jei Rangovas nepateikia ties numeriu (1) arba (2) arba (3) nurodytų dokumentų/informacijos, Rangovui bus taikoma </w:t>
      </w:r>
      <w:r w:rsidR="005C1E54">
        <w:rPr>
          <w:bCs/>
          <w:color w:val="000000" w:themeColor="text1"/>
          <w:lang w:eastAsia="lt-LT"/>
        </w:rPr>
        <w:t>S</w:t>
      </w:r>
      <w:r>
        <w:rPr>
          <w:bCs/>
          <w:color w:val="000000" w:themeColor="text1"/>
          <w:lang w:eastAsia="lt-LT"/>
        </w:rPr>
        <w:t>utart</w:t>
      </w:r>
      <w:r w:rsidR="005C1E54">
        <w:rPr>
          <w:bCs/>
          <w:color w:val="000000" w:themeColor="text1"/>
          <w:lang w:eastAsia="lt-LT"/>
        </w:rPr>
        <w:t>ies 22 p.</w:t>
      </w:r>
      <w:r w:rsidRPr="009A204E">
        <w:rPr>
          <w:bCs/>
          <w:color w:val="000000" w:themeColor="text1"/>
          <w:lang w:eastAsia="lt-LT"/>
        </w:rPr>
        <w:t xml:space="preserve"> numatyta atsakomybė.</w:t>
      </w:r>
    </w:p>
    <w:p w14:paraId="600769EE" w14:textId="7907980B" w:rsidR="00DB1005" w:rsidRPr="009A204E" w:rsidRDefault="00DB1005" w:rsidP="00DB1005">
      <w:pPr>
        <w:widowControl w:val="0"/>
        <w:tabs>
          <w:tab w:val="left" w:pos="1276"/>
          <w:tab w:val="left" w:pos="1418"/>
          <w:tab w:val="left" w:pos="1620"/>
        </w:tabs>
        <w:ind w:firstLine="851"/>
        <w:contextualSpacing/>
        <w:jc w:val="both"/>
        <w:rPr>
          <w:bCs/>
          <w:color w:val="000000" w:themeColor="text1"/>
          <w:lang w:eastAsia="lt-LT"/>
        </w:rPr>
      </w:pPr>
      <w:r w:rsidRPr="009A204E">
        <w:rPr>
          <w:bCs/>
          <w:color w:val="000000" w:themeColor="text1"/>
          <w:lang w:eastAsia="lt-LT"/>
        </w:rPr>
        <w:t xml:space="preserve">Jei Rangovas pasirenka teikti ties numeriu (3) nurodytą informaciją, tai Rangovas kartu su atliktų darbų priėmimo-perdavimo aktu Užsakovui pateikia ataskaitą apie taikytas aplinkos apsaugos priemones. </w:t>
      </w:r>
      <w:r>
        <w:rPr>
          <w:bCs/>
          <w:color w:val="000000" w:themeColor="text1"/>
          <w:lang w:eastAsia="lt-LT"/>
        </w:rPr>
        <w:t>Sutart</w:t>
      </w:r>
      <w:r w:rsidR="005C1E54">
        <w:rPr>
          <w:bCs/>
          <w:color w:val="000000" w:themeColor="text1"/>
          <w:lang w:eastAsia="lt-LT"/>
        </w:rPr>
        <w:t>ies 22 p.</w:t>
      </w:r>
      <w:r w:rsidRPr="009A204E">
        <w:rPr>
          <w:bCs/>
          <w:color w:val="000000" w:themeColor="text1"/>
          <w:lang w:eastAsia="lt-LT"/>
        </w:rPr>
        <w:t xml:space="preserve"> numatyta atsakomybė Rangovui bus taikoma Užsakovui nustačius, kad Rangovas kartu su atliktų darbų priėmimo-perdavimo aktu Užsakovui nepateikė ataskaitos apie darbų atlikimo metu taikytas aplinkos apsaugos priemones ir (ar) atlikus darbus Rangovas nepritaikė pateiktoje informacijoje (plane ar pan.) nurodytų aplinkos apsaugos priemonių.</w:t>
      </w:r>
    </w:p>
    <w:p w14:paraId="66EE4664" w14:textId="2BAE2DD3" w:rsidR="00DB1005" w:rsidRPr="00DB1005" w:rsidRDefault="00DB1005" w:rsidP="00DB1005">
      <w:pPr>
        <w:widowControl w:val="0"/>
        <w:tabs>
          <w:tab w:val="left" w:pos="1276"/>
          <w:tab w:val="left" w:pos="1418"/>
          <w:tab w:val="left" w:pos="1620"/>
        </w:tabs>
        <w:ind w:firstLine="851"/>
        <w:contextualSpacing/>
        <w:jc w:val="both"/>
        <w:rPr>
          <w:i/>
          <w:iCs/>
        </w:rPr>
      </w:pPr>
      <w:r w:rsidRPr="00771327">
        <w:rPr>
          <w:bCs/>
          <w:i/>
          <w:iCs/>
          <w:color w:val="000000" w:themeColor="text1"/>
          <w:lang w:eastAsia="lt-LT"/>
        </w:rPr>
        <w:t>*Užsakovas pripažįsta lygiaverčius sertifikatus, išduotus kitose valstybėse narėse įsteigtų nepriklausomų įstaigų</w:t>
      </w:r>
      <w:r>
        <w:rPr>
          <w:bCs/>
          <w:i/>
          <w:iCs/>
          <w:color w:val="000000" w:themeColor="text1"/>
          <w:lang w:eastAsia="lt-LT"/>
        </w:rPr>
        <w:t>.</w:t>
      </w:r>
    </w:p>
    <w:p w14:paraId="1694E131" w14:textId="335E25BC" w:rsidR="004A3EBC" w:rsidRPr="00771327" w:rsidRDefault="00DB1005" w:rsidP="00DB1005">
      <w:pPr>
        <w:widowControl w:val="0"/>
        <w:tabs>
          <w:tab w:val="left" w:pos="851"/>
          <w:tab w:val="left" w:pos="1276"/>
          <w:tab w:val="left" w:pos="1418"/>
        </w:tabs>
        <w:ind w:firstLine="851"/>
        <w:jc w:val="both"/>
        <w:rPr>
          <w:i/>
          <w:iCs/>
        </w:rPr>
      </w:pPr>
      <w:r>
        <w:rPr>
          <w:color w:val="000000"/>
        </w:rPr>
        <w:t>1</w:t>
      </w:r>
      <w:r w:rsidR="000220A0">
        <w:rPr>
          <w:color w:val="000000"/>
        </w:rPr>
        <w:t>5</w:t>
      </w:r>
      <w:r>
        <w:rPr>
          <w:color w:val="000000"/>
        </w:rPr>
        <w:t xml:space="preserve">.5.3. </w:t>
      </w:r>
      <w:r w:rsidRPr="00DB1005">
        <w:rPr>
          <w:color w:val="000000"/>
        </w:rPr>
        <w:t xml:space="preserve">Rangovas įsipareigoja darbų vykdymui naudoti statybines medžiagas, atitinkančias </w:t>
      </w:r>
      <w:r w:rsidRPr="00E3150D">
        <w:t>parengtame darbo projekte</w:t>
      </w:r>
      <w:r w:rsidRPr="00DB1005">
        <w:rPr>
          <w:color w:val="000000"/>
        </w:rPr>
        <w:t xml:space="preserve"> joms nustatytus </w:t>
      </w:r>
      <w:r w:rsidRPr="00E3150D">
        <w:t>minimalius</w:t>
      </w:r>
      <w:r w:rsidRPr="00DB1005">
        <w:rPr>
          <w:color w:val="000000"/>
        </w:rPr>
        <w:t xml:space="preserve"> aplinkos apsaugos reikalavimus</w:t>
      </w:r>
      <w:r w:rsidRPr="00E3150D">
        <w:t xml:space="preserve"> ir kitus su pastato projektu susijusius produktus, atitinkančius jiems taikomus minimalius aplinkos apsaugos </w:t>
      </w:r>
      <w:r w:rsidRPr="00E3150D">
        <w:lastRenderedPageBreak/>
        <w:t>kriterijus.</w:t>
      </w:r>
      <w:r w:rsidRPr="00DB1005">
        <w:rPr>
          <w:color w:val="000000"/>
        </w:rPr>
        <w:t xml:space="preserve"> Visos statybinės medžiagos ir </w:t>
      </w:r>
      <w:r w:rsidRPr="00E3150D">
        <w:t>kiti su pastato projektu susiję produktai</w:t>
      </w:r>
      <w:r w:rsidRPr="00DB1005">
        <w:rPr>
          <w:color w:val="000000"/>
        </w:rPr>
        <w:t xml:space="preserve"> iki darbų vykdymo pradžios turi būti suderinti su Užsakovu ir techniniu prižiūrėtoju. Rangovas pateikia Užsakovui ir techniniam prižiūrėtojui numatomų panaudoti statybinių medžiagų gamintojų parengtus aprašymus ar medžiagų eksploatacinių savybių deklaracijas (kur pateikiami techniniai parametrai ir savybės), ar sertifikatų arba atitikties deklaracijų (jei taikoma) kopijas ar kitus dokumentus. Dėl kitų su pastato projektu susijusių produktų </w:t>
      </w:r>
      <w:r w:rsidRPr="00E3150D">
        <w:t xml:space="preserve">galimi pateikti dokumentai nurodyti Aprašo 9 p. (tiekėjas taip gali teikti </w:t>
      </w:r>
      <w:hyperlink r:id="rId48" w:history="1">
        <w:r w:rsidRPr="00DB1005">
          <w:rPr>
            <w:color w:val="0000FF"/>
            <w:u w:val="single"/>
          </w:rPr>
          <w:t>2023-12-22 Viešųjų pirkimų tarnybos rekomendacijose dėl minimalių aplinkos apsaugos kriterijų nustatymo</w:t>
        </w:r>
      </w:hyperlink>
      <w:r w:rsidRPr="00E3150D">
        <w:t xml:space="preserve"> dėl minėtų produktų nurodytus rekomenduojamus teikti dokumentus).</w:t>
      </w:r>
      <w:r w:rsidRPr="00DB1005">
        <w:rPr>
          <w:b/>
          <w:bCs/>
        </w:rPr>
        <w:t xml:space="preserve"> </w:t>
      </w:r>
      <w:r w:rsidRPr="00E3150D">
        <w:t xml:space="preserve">Užsakovui nustačius, kad Rangovas nesilaiko šiame papunktyje nurodyto įsipareigojimo, Rangovas privalo sumokėti Užsakovui </w:t>
      </w:r>
      <w:r>
        <w:t>S</w:t>
      </w:r>
      <w:r w:rsidRPr="00DB1005">
        <w:t>utart</w:t>
      </w:r>
      <w:r>
        <w:t xml:space="preserve">ies </w:t>
      </w:r>
      <w:r w:rsidR="005C1E54">
        <w:t>22</w:t>
      </w:r>
      <w:r>
        <w:t xml:space="preserve"> p.</w:t>
      </w:r>
      <w:r w:rsidRPr="00E3150D">
        <w:t xml:space="preserve"> nurodytą baudą</w:t>
      </w:r>
      <w:r w:rsidR="005C1E54">
        <w:t xml:space="preserve"> ir ištaisyti neatitik</w:t>
      </w:r>
      <w:r w:rsidR="00671783">
        <w:t>i</w:t>
      </w:r>
      <w:r w:rsidR="005C1E54">
        <w:t>mus</w:t>
      </w:r>
      <w:r w:rsidRPr="00DB1005">
        <w:rPr>
          <w:color w:val="000000"/>
        </w:rPr>
        <w:t>.</w:t>
      </w:r>
    </w:p>
    <w:p w14:paraId="2B7BA7A8" w14:textId="785BB812" w:rsidR="00421976" w:rsidRDefault="00421976" w:rsidP="000220A0">
      <w:pPr>
        <w:pStyle w:val="Sraopastraipa"/>
        <w:widowControl w:val="0"/>
        <w:numPr>
          <w:ilvl w:val="1"/>
          <w:numId w:val="19"/>
        </w:numPr>
        <w:tabs>
          <w:tab w:val="left" w:pos="1418"/>
        </w:tabs>
        <w:spacing w:after="96"/>
        <w:ind w:left="0" w:firstLine="851"/>
        <w:jc w:val="both"/>
        <w:rPr>
          <w:sz w:val="24"/>
          <w:szCs w:val="24"/>
        </w:rPr>
      </w:pPr>
      <w:bookmarkStart w:id="76" w:name="_Hlk183781016"/>
      <w:r w:rsidRPr="00F71CDA">
        <w:rPr>
          <w:b/>
          <w:bCs/>
          <w:sz w:val="24"/>
          <w:szCs w:val="24"/>
        </w:rPr>
        <w:t xml:space="preserve">užtikrinti </w:t>
      </w:r>
      <w:bookmarkStart w:id="77" w:name="_Hlk133949055"/>
      <w:r w:rsidRPr="00F71CDA">
        <w:rPr>
          <w:b/>
          <w:bCs/>
          <w:sz w:val="24"/>
          <w:szCs w:val="24"/>
        </w:rPr>
        <w:t>ekonominio naudingumo (</w:t>
      </w:r>
      <w:r w:rsidR="00081035">
        <w:rPr>
          <w:b/>
          <w:bCs/>
          <w:sz w:val="24"/>
          <w:szCs w:val="24"/>
        </w:rPr>
        <w:t>statinio statybos vadovo patirtis</w:t>
      </w:r>
      <w:r w:rsidRPr="00F71CDA">
        <w:rPr>
          <w:b/>
          <w:bCs/>
          <w:sz w:val="24"/>
          <w:szCs w:val="24"/>
        </w:rPr>
        <w:t>) kriterijaus įgyvendinimą</w:t>
      </w:r>
      <w:bookmarkEnd w:id="77"/>
      <w:r w:rsidRPr="00F71CDA">
        <w:rPr>
          <w:b/>
          <w:bCs/>
          <w:sz w:val="24"/>
          <w:szCs w:val="24"/>
        </w:rPr>
        <w:t xml:space="preserve"> Sutarties vykdymo metu</w:t>
      </w:r>
      <w:bookmarkEnd w:id="76"/>
      <w:r w:rsidRPr="00F71CDA">
        <w:rPr>
          <w:sz w:val="24"/>
          <w:szCs w:val="24"/>
        </w:rPr>
        <w:t xml:space="preserve">, t. y. užtikrinti, kad Sutartį vykdys </w:t>
      </w:r>
      <w:r w:rsidRPr="004D7E72">
        <w:rPr>
          <w:sz w:val="24"/>
          <w:szCs w:val="24"/>
        </w:rPr>
        <w:t xml:space="preserve">tas </w:t>
      </w:r>
      <w:r>
        <w:rPr>
          <w:sz w:val="24"/>
          <w:szCs w:val="24"/>
        </w:rPr>
        <w:t>statinio statybos</w:t>
      </w:r>
      <w:r w:rsidRPr="004D7E72">
        <w:rPr>
          <w:sz w:val="24"/>
          <w:szCs w:val="24"/>
        </w:rPr>
        <w:t xml:space="preserve"> vadovas, kuris</w:t>
      </w:r>
      <w:r w:rsidRPr="00F71CDA">
        <w:rPr>
          <w:sz w:val="24"/>
          <w:szCs w:val="24"/>
        </w:rPr>
        <w:t xml:space="preserve"> buvo nurodytas pasiūlyme </w:t>
      </w:r>
      <w:r w:rsidRPr="00B43B97">
        <w:rPr>
          <w:i/>
          <w:iCs/>
          <w:sz w:val="24"/>
          <w:szCs w:val="24"/>
          <w:highlight w:val="lightGray"/>
        </w:rPr>
        <w:t>(įrašyti iš pasiūlymo)</w:t>
      </w:r>
      <w:r w:rsidRPr="00F71CDA">
        <w:rPr>
          <w:sz w:val="24"/>
          <w:szCs w:val="24"/>
        </w:rPr>
        <w:t xml:space="preserve"> (t. y. tas, kurio kvalifikacija ir patirtimi tiekėjas grindė savo atitiktį nustatytiems kvalifikacijos reikalavimams ir ekonomiškai naudingiausio pasiūlymo vertinimo kriterijui). Šio įsipareigojimo laikymasis yra laikomas esmine </w:t>
      </w:r>
      <w:r w:rsidRPr="006C658C">
        <w:rPr>
          <w:sz w:val="24"/>
          <w:szCs w:val="24"/>
        </w:rPr>
        <w:t xml:space="preserve">Sutarties sąlyga. Galimos specialisto pakeitimo sąlygos nurodytos Sutarties </w:t>
      </w:r>
      <w:r w:rsidR="005C14DF">
        <w:rPr>
          <w:sz w:val="24"/>
          <w:szCs w:val="24"/>
        </w:rPr>
        <w:t>37.7</w:t>
      </w:r>
      <w:r w:rsidRPr="006C658C">
        <w:rPr>
          <w:sz w:val="24"/>
          <w:szCs w:val="24"/>
        </w:rPr>
        <w:t xml:space="preserve"> p.;</w:t>
      </w:r>
    </w:p>
    <w:p w14:paraId="688FD3F7" w14:textId="7D07B36F" w:rsidR="004A3EBC" w:rsidRPr="00C31E48" w:rsidRDefault="004A3EBC" w:rsidP="004A3EBC">
      <w:pPr>
        <w:pStyle w:val="Sraopastraipa"/>
        <w:widowControl w:val="0"/>
        <w:numPr>
          <w:ilvl w:val="1"/>
          <w:numId w:val="19"/>
        </w:numPr>
        <w:tabs>
          <w:tab w:val="left" w:pos="1418"/>
        </w:tabs>
        <w:spacing w:after="96"/>
        <w:ind w:left="0" w:firstLine="851"/>
        <w:jc w:val="both"/>
        <w:rPr>
          <w:sz w:val="24"/>
          <w:szCs w:val="24"/>
        </w:rPr>
      </w:pPr>
      <w:r w:rsidRPr="00C31E48">
        <w:rPr>
          <w:sz w:val="24"/>
          <w:szCs w:val="24"/>
        </w:rPr>
        <w:t>raštu informuoti Užsakovą apie Projekto klaidas, kurias Rangovas pastebėjo rengdamas darbo projektą;</w:t>
      </w:r>
    </w:p>
    <w:p w14:paraId="70C3894A" w14:textId="77777777" w:rsidR="004A3EBC" w:rsidRPr="00C31E48" w:rsidRDefault="004A3EBC" w:rsidP="004A3EBC">
      <w:pPr>
        <w:pStyle w:val="Sraopastraipa"/>
        <w:widowControl w:val="0"/>
        <w:numPr>
          <w:ilvl w:val="1"/>
          <w:numId w:val="19"/>
        </w:numPr>
        <w:tabs>
          <w:tab w:val="left" w:pos="1418"/>
        </w:tabs>
        <w:spacing w:before="96" w:after="96"/>
        <w:ind w:left="0" w:firstLine="851"/>
        <w:jc w:val="both"/>
        <w:rPr>
          <w:sz w:val="24"/>
          <w:szCs w:val="24"/>
        </w:rPr>
      </w:pPr>
      <w:r w:rsidRPr="00C31E48">
        <w:rPr>
          <w:sz w:val="24"/>
          <w:szCs w:val="24"/>
        </w:rPr>
        <w:t>pataisyti darbo projektą pagal ekspertizės išvadas, jeigu tokia ekspertizė būtų atlikta;</w:t>
      </w:r>
    </w:p>
    <w:p w14:paraId="1876BE91" w14:textId="77777777" w:rsidR="004A3EBC" w:rsidRPr="00C31E48" w:rsidRDefault="004A3EBC" w:rsidP="004A3EBC">
      <w:pPr>
        <w:pStyle w:val="Sraopastraipa"/>
        <w:widowControl w:val="0"/>
        <w:numPr>
          <w:ilvl w:val="1"/>
          <w:numId w:val="19"/>
        </w:numPr>
        <w:tabs>
          <w:tab w:val="left" w:pos="1418"/>
        </w:tabs>
        <w:spacing w:before="96" w:after="96"/>
        <w:ind w:left="0" w:firstLine="851"/>
        <w:jc w:val="both"/>
        <w:rPr>
          <w:sz w:val="24"/>
          <w:szCs w:val="24"/>
        </w:rPr>
      </w:pPr>
      <w:r w:rsidRPr="00C31E48">
        <w:rPr>
          <w:sz w:val="24"/>
          <w:szCs w:val="24"/>
        </w:rPr>
        <w:t>perduoti darbo projektą Užsakovui;</w:t>
      </w:r>
      <w:bookmarkStart w:id="78" w:name="_1mrcu09" w:colFirst="0" w:colLast="0"/>
      <w:bookmarkStart w:id="79" w:name="_46r0co2" w:colFirst="0" w:colLast="0"/>
      <w:bookmarkEnd w:id="78"/>
      <w:bookmarkEnd w:id="79"/>
    </w:p>
    <w:p w14:paraId="1E797CB2" w14:textId="77777777" w:rsidR="004A3EBC" w:rsidRPr="00C31E48" w:rsidRDefault="004A3EBC" w:rsidP="00421976">
      <w:pPr>
        <w:pStyle w:val="Sraopastraipa"/>
        <w:widowControl w:val="0"/>
        <w:numPr>
          <w:ilvl w:val="1"/>
          <w:numId w:val="19"/>
        </w:numPr>
        <w:tabs>
          <w:tab w:val="left" w:pos="1560"/>
        </w:tabs>
        <w:spacing w:before="96" w:after="96"/>
        <w:ind w:left="0" w:firstLine="851"/>
        <w:jc w:val="both"/>
        <w:rPr>
          <w:sz w:val="24"/>
          <w:szCs w:val="24"/>
        </w:rPr>
      </w:pPr>
      <w:r w:rsidRPr="00C31E48">
        <w:rPr>
          <w:sz w:val="24"/>
          <w:szCs w:val="24"/>
        </w:rPr>
        <w:t>darbo projektą rengti vadovaudamasis įstatymais, Projektu, Rangovo pasirinktais statybos darbų vykdymo metodais ir technologijomis, statybos produktų, įrenginių ir priemonių gamintojų ar tiekėjų instrukcijomis</w:t>
      </w:r>
      <w:bookmarkStart w:id="80" w:name="_2lwamvv" w:colFirst="0" w:colLast="0"/>
      <w:bookmarkEnd w:id="80"/>
      <w:r w:rsidRPr="00C31E48">
        <w:rPr>
          <w:sz w:val="24"/>
          <w:szCs w:val="24"/>
        </w:rPr>
        <w:t>;</w:t>
      </w:r>
    </w:p>
    <w:p w14:paraId="35B17F19" w14:textId="77777777" w:rsidR="004A3EBC" w:rsidRPr="00C31E48" w:rsidRDefault="004A3EBC" w:rsidP="004A3EBC">
      <w:pPr>
        <w:pStyle w:val="Sraopastraipa"/>
        <w:widowControl w:val="0"/>
        <w:numPr>
          <w:ilvl w:val="1"/>
          <w:numId w:val="19"/>
        </w:numPr>
        <w:tabs>
          <w:tab w:val="left" w:pos="1560"/>
        </w:tabs>
        <w:ind w:left="0" w:firstLine="851"/>
        <w:jc w:val="both"/>
        <w:rPr>
          <w:sz w:val="24"/>
          <w:szCs w:val="24"/>
        </w:rPr>
      </w:pPr>
      <w:r w:rsidRPr="00C31E48">
        <w:rPr>
          <w:sz w:val="24"/>
          <w:szCs w:val="24"/>
        </w:rPr>
        <w:t>parengti visus dokumentus, brėžinius ir duomenis, reikalingus tam, kad Užsakovas patvirtintų darbo projektą;</w:t>
      </w:r>
    </w:p>
    <w:p w14:paraId="7565B207" w14:textId="77777777" w:rsidR="004A3EBC" w:rsidRPr="00344C0F" w:rsidRDefault="004A3EBC" w:rsidP="004A3EBC">
      <w:pPr>
        <w:widowControl w:val="0"/>
        <w:numPr>
          <w:ilvl w:val="1"/>
          <w:numId w:val="19"/>
        </w:numPr>
        <w:tabs>
          <w:tab w:val="left" w:pos="1276"/>
          <w:tab w:val="left" w:pos="1418"/>
          <w:tab w:val="left" w:pos="1620"/>
        </w:tabs>
        <w:ind w:hanging="927"/>
        <w:contextualSpacing/>
        <w:jc w:val="both"/>
      </w:pPr>
      <w:r w:rsidRPr="00344C0F">
        <w:t>atlikti darbus pagal Sutarties reikalavimus kaip įmanoma rūpestingai ir efektyviai;</w:t>
      </w:r>
    </w:p>
    <w:p w14:paraId="1337BBC2" w14:textId="77777777" w:rsidR="004A3EBC" w:rsidRDefault="004A3EBC" w:rsidP="004A3EBC">
      <w:pPr>
        <w:widowControl w:val="0"/>
        <w:numPr>
          <w:ilvl w:val="1"/>
          <w:numId w:val="19"/>
        </w:numPr>
        <w:tabs>
          <w:tab w:val="left" w:pos="1276"/>
          <w:tab w:val="left" w:pos="1418"/>
          <w:tab w:val="left" w:pos="1560"/>
          <w:tab w:val="left" w:pos="1620"/>
        </w:tabs>
        <w:ind w:left="0" w:firstLine="851"/>
        <w:contextualSpacing/>
        <w:jc w:val="both"/>
      </w:pPr>
      <w:r w:rsidRPr="00344C0F">
        <w:t>užtikrinti, kad Rangovas ir bet kurie asmenys, veikiantys jo vardu, yra gavę visus būtinus leidimus, kvalifikacijos pažymėjimus ar kitokius dokumentus, leidžiančius užsiimti šioje Sutartyje nustatyta veikla, kuri yra Rangovo sutartinių įsipareigojimų dalis;</w:t>
      </w:r>
    </w:p>
    <w:p w14:paraId="5C2AAC2F" w14:textId="77777777" w:rsidR="004A3EBC" w:rsidRPr="00BF5D90" w:rsidRDefault="004A3EBC" w:rsidP="004A3EBC">
      <w:pPr>
        <w:widowControl w:val="0"/>
        <w:numPr>
          <w:ilvl w:val="1"/>
          <w:numId w:val="19"/>
        </w:numPr>
        <w:tabs>
          <w:tab w:val="left" w:pos="1276"/>
          <w:tab w:val="left" w:pos="1418"/>
          <w:tab w:val="left" w:pos="1560"/>
          <w:tab w:val="left" w:pos="1620"/>
        </w:tabs>
        <w:ind w:left="0" w:firstLine="851"/>
        <w:contextualSpacing/>
        <w:jc w:val="both"/>
      </w:pPr>
      <w:r w:rsidRPr="007469B0">
        <w:t>Lietuvos Respublikos statybos įstatymo (toliau – Statybos įstatymas) 22</w:t>
      </w:r>
      <w:r w:rsidRPr="00633DE8">
        <w:rPr>
          <w:vertAlign w:val="superscript"/>
        </w:rPr>
        <w:t>1</w:t>
      </w:r>
      <w:r w:rsidRPr="007469B0">
        <w:t xml:space="preserve"> str. nustatyta </w:t>
      </w:r>
      <w:hyperlink r:id="rId49" w:history="1">
        <w:r w:rsidRPr="00145C5A">
          <w:rPr>
            <w:rStyle w:val="Hipersaitas"/>
            <w:color w:val="000000" w:themeColor="text1"/>
            <w:u w:val="none"/>
          </w:rPr>
          <w:t>tvarka</w:t>
        </w:r>
      </w:hyperlink>
      <w:r w:rsidRPr="007469B0">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633DE8">
        <w:rPr>
          <w:vertAlign w:val="superscript"/>
        </w:rPr>
        <w:t>1</w:t>
      </w:r>
      <w:r w:rsidRPr="007469B0">
        <w:t xml:space="preserve"> 1 ir 2 dalyse nustatytais atvejais ir tvarka. Už šios pareigos nevykdymą atsakyti Statybos įstatymo ir Lietuvos Respublikos administracinių nusižengimų kodekso nustatyta tvarka. Šiuo </w:t>
      </w:r>
      <w:r>
        <w:t>Sutartyje</w:t>
      </w:r>
      <w:r w:rsidRPr="007469B0">
        <w:t xml:space="preserve"> numatomu įsipareigojimu </w:t>
      </w:r>
      <w:r>
        <w:t xml:space="preserve">yra </w:t>
      </w:r>
      <w:r w:rsidRPr="007469B0">
        <w:t>išreiškiamas Užsakovo įgaliojimas Rangovui pagal Statybos įstatymo 22</w:t>
      </w:r>
      <w:r w:rsidRPr="00633DE8">
        <w:rPr>
          <w:vertAlign w:val="superscript"/>
        </w:rPr>
        <w:t>1</w:t>
      </w:r>
      <w:r w:rsidRPr="007469B0">
        <w:t xml:space="preserve"> str.</w:t>
      </w:r>
      <w:r w:rsidRPr="00BF5D90">
        <w:t>;</w:t>
      </w:r>
    </w:p>
    <w:p w14:paraId="6C1C7571" w14:textId="77777777" w:rsidR="004A3EBC" w:rsidRPr="00344C0F" w:rsidRDefault="004A3EBC" w:rsidP="004A3EBC">
      <w:pPr>
        <w:widowControl w:val="0"/>
        <w:numPr>
          <w:ilvl w:val="1"/>
          <w:numId w:val="19"/>
        </w:numPr>
        <w:tabs>
          <w:tab w:val="left" w:pos="1560"/>
        </w:tabs>
        <w:ind w:left="0" w:firstLine="851"/>
        <w:contextualSpacing/>
        <w:jc w:val="both"/>
      </w:pPr>
      <w:r w:rsidRPr="00344C0F">
        <w:t xml:space="preserve">vykdyti darbus pagal Sutartį, statybos techninių reglamentų ir kitų teisės aktų, reglamentuojančių statybos veiklą (normų, taisyklių) reikalavimus, </w:t>
      </w:r>
      <w:r>
        <w:t>Projektą</w:t>
      </w:r>
      <w:r w:rsidRPr="00344C0F">
        <w:t>. Garantuoti, kad darbų priėmimo metu darbai atitiks normatyvinių statybos dokumentų reikalavimus nustatytas savybes, normatyvinių statybos dokumentų reikalavimus;</w:t>
      </w:r>
    </w:p>
    <w:p w14:paraId="1AD25F3F" w14:textId="77777777" w:rsidR="004A3EBC" w:rsidRPr="00344C0F" w:rsidRDefault="004A3EBC" w:rsidP="004A3EBC">
      <w:pPr>
        <w:widowControl w:val="0"/>
        <w:numPr>
          <w:ilvl w:val="1"/>
          <w:numId w:val="19"/>
        </w:numPr>
        <w:tabs>
          <w:tab w:val="left" w:pos="1418"/>
          <w:tab w:val="left" w:pos="1620"/>
        </w:tabs>
        <w:ind w:left="0" w:firstLine="851"/>
        <w:contextualSpacing/>
        <w:jc w:val="both"/>
      </w:pPr>
      <w:r w:rsidRPr="00344C0F">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w:t>
      </w:r>
      <w:r>
        <w:t xml:space="preserve">, </w:t>
      </w:r>
      <w:r w:rsidRPr="003C0AC9">
        <w:t>garantuoti tinkamą statybinių ir kitų medžiagų, įrangos, dirbinių ir gaminių priėmimą, organizuoti jų sandėliavimą, apsaugą (nuo vagystės bei sugadinimo, įskaitant meteorologinių sąlygų poveikį) ir taupų naudojimą</w:t>
      </w:r>
      <w:r w:rsidRPr="00344C0F">
        <w:t>;</w:t>
      </w:r>
    </w:p>
    <w:p w14:paraId="139CBCA5" w14:textId="77777777" w:rsidR="004A3EBC" w:rsidRDefault="004A3EBC" w:rsidP="004A3EBC">
      <w:pPr>
        <w:widowControl w:val="0"/>
        <w:numPr>
          <w:ilvl w:val="1"/>
          <w:numId w:val="19"/>
        </w:numPr>
        <w:tabs>
          <w:tab w:val="left" w:pos="1418"/>
          <w:tab w:val="left" w:pos="1620"/>
        </w:tabs>
        <w:ind w:left="0" w:firstLine="851"/>
        <w:contextualSpacing/>
        <w:jc w:val="both"/>
      </w:pPr>
      <w:r w:rsidRPr="0053644F">
        <w:t>užsitikrinti energetinius išteklius darbų vykdymui ir padengti jų kaštus darbų vykdymo laikotarpiu;</w:t>
      </w:r>
    </w:p>
    <w:p w14:paraId="7EFDC7BA" w14:textId="77777777" w:rsidR="004A3EBC" w:rsidRPr="0053644F" w:rsidRDefault="004A3EBC" w:rsidP="004A3EBC">
      <w:pPr>
        <w:widowControl w:val="0"/>
        <w:numPr>
          <w:ilvl w:val="1"/>
          <w:numId w:val="19"/>
        </w:numPr>
        <w:tabs>
          <w:tab w:val="left" w:pos="1418"/>
          <w:tab w:val="left" w:pos="1620"/>
        </w:tabs>
        <w:ind w:left="0" w:firstLine="851"/>
        <w:contextualSpacing/>
        <w:jc w:val="both"/>
      </w:pPr>
      <w:r>
        <w:t>savo lėšomis įsirengti laikinus aptvėrimus (jei reikalinga), o baigus darbus – juos išardyti;</w:t>
      </w:r>
    </w:p>
    <w:p w14:paraId="68E416D7" w14:textId="77777777" w:rsidR="004A3EBC" w:rsidRDefault="004A3EBC" w:rsidP="004A3EBC">
      <w:pPr>
        <w:widowControl w:val="0"/>
        <w:numPr>
          <w:ilvl w:val="1"/>
          <w:numId w:val="19"/>
        </w:numPr>
        <w:tabs>
          <w:tab w:val="left" w:pos="1560"/>
        </w:tabs>
        <w:ind w:left="0" w:firstLine="851"/>
        <w:contextualSpacing/>
        <w:jc w:val="both"/>
      </w:pPr>
      <w:r w:rsidRPr="00C26A77">
        <w:t>Sutartyje, kalendoriniame–finansiniame grafike nurodytais</w:t>
      </w:r>
      <w:r>
        <w:t xml:space="preserve"> terminais pradėti, </w:t>
      </w:r>
      <w:r>
        <w:lastRenderedPageBreak/>
        <w:t>kokybiškai atlikti, užbaigti ir perduoti Užsakovui visus Sutartyje nurodytus darbus ir ištaisyti defektus, nustatytus iki darbų perdavimo Užsakovui ir per garantinį laikotarpį;</w:t>
      </w:r>
    </w:p>
    <w:p w14:paraId="114D2215" w14:textId="77777777" w:rsidR="004A3EBC" w:rsidRDefault="004A3EBC" w:rsidP="004A3EBC">
      <w:pPr>
        <w:widowControl w:val="0"/>
        <w:numPr>
          <w:ilvl w:val="1"/>
          <w:numId w:val="19"/>
        </w:numPr>
        <w:tabs>
          <w:tab w:val="left" w:pos="1560"/>
        </w:tabs>
        <w:ind w:left="0" w:firstLine="851"/>
        <w:contextualSpacing/>
        <w:jc w:val="both"/>
      </w:pPr>
      <w:r>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5721294A" w14:textId="77777777" w:rsidR="004A3EBC" w:rsidRDefault="004A3EBC" w:rsidP="004A3EBC">
      <w:pPr>
        <w:widowControl w:val="0"/>
        <w:numPr>
          <w:ilvl w:val="1"/>
          <w:numId w:val="19"/>
        </w:numPr>
        <w:tabs>
          <w:tab w:val="left" w:pos="1560"/>
        </w:tabs>
        <w:ind w:left="0" w:firstLine="851"/>
        <w:contextualSpacing/>
        <w:jc w:val="both"/>
      </w:pPr>
      <w:r>
        <w:t>užtikrinti, kad darbus atliks kvalifikuoti specialistai, nurodyti pateiktame konkursiniame pasiūlyme, atitinkantys konkurso sąlygų apraše nustatytus kvalifikacijos kriterijus, turintys galiojančius kvalifikacijos dokumentus, leidžiančius vykdyti Sutartyje nurodytus darbus;</w:t>
      </w:r>
    </w:p>
    <w:p w14:paraId="2E39D56C" w14:textId="77777777" w:rsidR="004A3EBC" w:rsidRPr="00DB7A67" w:rsidRDefault="004A3EBC" w:rsidP="004A3EBC">
      <w:pPr>
        <w:widowControl w:val="0"/>
        <w:numPr>
          <w:ilvl w:val="1"/>
          <w:numId w:val="19"/>
        </w:numPr>
        <w:tabs>
          <w:tab w:val="left" w:pos="1560"/>
        </w:tabs>
        <w:ind w:left="0" w:firstLine="851"/>
        <w:contextualSpacing/>
        <w:jc w:val="both"/>
      </w:pPr>
      <w:r w:rsidRPr="00DB7A67">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ir subrangovais turi būti nurodyta, kad jų atliekamiems darbams suteikiami šioje Sutartyje nurodyti garantiniai terminai ir Užsakovas turi teisę reikalauti ištaisyti paaiškėjusį defektą tiek iš Rangovo, tiek iš kito ūkio subjekto ar subrangovo, atlikusio konkretų darbą;</w:t>
      </w:r>
    </w:p>
    <w:p w14:paraId="7BBD6C65" w14:textId="77777777" w:rsidR="004A3EBC" w:rsidRPr="00DB7A67" w:rsidRDefault="004A3EBC" w:rsidP="004A3EBC">
      <w:pPr>
        <w:widowControl w:val="0"/>
        <w:numPr>
          <w:ilvl w:val="1"/>
          <w:numId w:val="19"/>
        </w:numPr>
        <w:tabs>
          <w:tab w:val="left" w:pos="1276"/>
          <w:tab w:val="left" w:pos="1418"/>
          <w:tab w:val="left" w:pos="1560"/>
          <w:tab w:val="left" w:pos="1620"/>
        </w:tabs>
        <w:ind w:left="0" w:firstLine="851"/>
        <w:contextualSpacing/>
        <w:jc w:val="both"/>
      </w:pPr>
      <w:r w:rsidRPr="00DB7A67">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14:paraId="2CF44891" w14:textId="77777777" w:rsidR="004A3EBC" w:rsidRDefault="004A3EBC" w:rsidP="004A3EBC">
      <w:pPr>
        <w:widowControl w:val="0"/>
        <w:numPr>
          <w:ilvl w:val="1"/>
          <w:numId w:val="19"/>
        </w:numPr>
        <w:tabs>
          <w:tab w:val="left" w:pos="1418"/>
          <w:tab w:val="left" w:pos="1560"/>
          <w:tab w:val="left" w:pos="1620"/>
        </w:tabs>
        <w:ind w:left="0" w:firstLine="851"/>
        <w:contextualSpacing/>
        <w:jc w:val="both"/>
      </w:pPr>
      <w:r w:rsidRPr="00DB7A67">
        <w:t>užtikrinti higienos ir saugos darbe reikalavimus, priešgaisrinę ir aplinkos ekologinę apsaugą</w:t>
      </w:r>
      <w:r>
        <w:t xml:space="preserve"> </w:t>
      </w:r>
      <w:r w:rsidRPr="003C0AC9">
        <w:t>bei darbo higieną statybos teritorijoje, savo darbo zonoje, taip pat gretimos aplinkos apsaugą ir greta darbų teritorijos judančių žmonių apsaugą nuo atliekamų darbų sukeliamų pavojų</w:t>
      </w:r>
      <w:r>
        <w:t>;</w:t>
      </w:r>
    </w:p>
    <w:p w14:paraId="3290AF7A" w14:textId="77777777" w:rsidR="004A3EBC" w:rsidRDefault="004A3EBC" w:rsidP="004A3EBC">
      <w:pPr>
        <w:widowControl w:val="0"/>
        <w:numPr>
          <w:ilvl w:val="1"/>
          <w:numId w:val="19"/>
        </w:numPr>
        <w:tabs>
          <w:tab w:val="left" w:pos="1418"/>
          <w:tab w:val="left" w:pos="1560"/>
          <w:tab w:val="left" w:pos="1620"/>
        </w:tabs>
        <w:ind w:left="0" w:firstLine="851"/>
        <w:contextualSpacing/>
        <w:jc w:val="both"/>
      </w:pPr>
      <w:r>
        <w:t>s</w:t>
      </w:r>
      <w:r w:rsidRPr="00DB7A67">
        <w:t>usidariusias atliekas tvarkyti laikantis visų galiojančių įstatymų, Klaipėdos miesto atliekų tvarkymo taisyklių ir Klaipėdos miesto tvarkymo ir švaros taisyklių;</w:t>
      </w:r>
    </w:p>
    <w:p w14:paraId="73A8BC20" w14:textId="77777777" w:rsidR="004A3EBC" w:rsidRDefault="004A3EBC" w:rsidP="004A3EBC">
      <w:pPr>
        <w:widowControl w:val="0"/>
        <w:numPr>
          <w:ilvl w:val="1"/>
          <w:numId w:val="19"/>
        </w:numPr>
        <w:tabs>
          <w:tab w:val="left" w:pos="1418"/>
          <w:tab w:val="left" w:pos="1560"/>
          <w:tab w:val="left" w:pos="1620"/>
        </w:tabs>
        <w:ind w:left="0" w:firstLine="851"/>
        <w:contextualSpacing/>
        <w:jc w:val="both"/>
      </w:pPr>
      <w:r w:rsidRPr="003C0AC9">
        <w:t>atlikti darbus tvarkingai, neteršiant teritorijos, kompaktiškai laikyti statybos atliekas, išvežti savo statybines atliekas ir statybinį laužą savo sąskaita;</w:t>
      </w:r>
    </w:p>
    <w:p w14:paraId="2B460B8A" w14:textId="77777777" w:rsidR="004A3EBC" w:rsidRPr="00DB7A67" w:rsidRDefault="004A3EBC" w:rsidP="004A3EBC">
      <w:pPr>
        <w:widowControl w:val="0"/>
        <w:numPr>
          <w:ilvl w:val="1"/>
          <w:numId w:val="19"/>
        </w:numPr>
        <w:tabs>
          <w:tab w:val="left" w:pos="1418"/>
          <w:tab w:val="left" w:pos="1560"/>
          <w:tab w:val="left" w:pos="1620"/>
        </w:tabs>
        <w:ind w:left="0" w:firstLine="851"/>
        <w:contextualSpacing/>
        <w:jc w:val="both"/>
      </w:pPr>
      <w:r>
        <w:t>d</w:t>
      </w:r>
      <w:r w:rsidRPr="00DB7A67">
        <w:t>arbų vykdymo laikotarpiu atsakyti už komunikacijų pažeidimus, juos pažeidus – atkurti savo lėšomis ir jėgomis</w:t>
      </w:r>
      <w:r>
        <w:t xml:space="preserve">. </w:t>
      </w:r>
      <w:r w:rsidRPr="006C769D">
        <w:t>Rangovas turi teisę reikalauti patirtų išlaidų atlyginimo iš atsakingų asmenų</w:t>
      </w:r>
      <w:r>
        <w:t>;</w:t>
      </w:r>
      <w:r w:rsidRPr="00DB7A67">
        <w:t xml:space="preserve"> </w:t>
      </w:r>
    </w:p>
    <w:p w14:paraId="393586F9" w14:textId="77777777" w:rsidR="004A3EBC" w:rsidRDefault="004A3EBC" w:rsidP="004A3EBC">
      <w:pPr>
        <w:widowControl w:val="0"/>
        <w:numPr>
          <w:ilvl w:val="1"/>
          <w:numId w:val="19"/>
        </w:numPr>
        <w:tabs>
          <w:tab w:val="left" w:pos="1418"/>
          <w:tab w:val="left" w:pos="1560"/>
          <w:tab w:val="left" w:pos="1620"/>
        </w:tabs>
        <w:ind w:left="0" w:firstLine="851"/>
        <w:contextualSpacing/>
        <w:jc w:val="both"/>
      </w:pPr>
      <w:r w:rsidRPr="00AC1C1C">
        <w:t>Užsakovo vardu (pagal suteiktą įgaliojimą) atlikti statybos užbaigimo procedūras</w:t>
      </w:r>
      <w:r>
        <w:t>;</w:t>
      </w:r>
    </w:p>
    <w:p w14:paraId="5587D021" w14:textId="77777777" w:rsidR="004A3EBC" w:rsidRPr="00DB7A67" w:rsidRDefault="004A3EBC" w:rsidP="004A3EBC">
      <w:pPr>
        <w:widowControl w:val="0"/>
        <w:numPr>
          <w:ilvl w:val="1"/>
          <w:numId w:val="19"/>
        </w:numPr>
        <w:tabs>
          <w:tab w:val="left" w:pos="1418"/>
          <w:tab w:val="left" w:pos="1560"/>
          <w:tab w:val="left" w:pos="1620"/>
        </w:tabs>
        <w:ind w:left="0" w:firstLine="851"/>
        <w:contextualSpacing/>
        <w:jc w:val="both"/>
      </w:pPr>
      <w:r w:rsidRPr="00DB7A67">
        <w:t>suteikti darbams Sutartyje nurodytą garantiją;</w:t>
      </w:r>
    </w:p>
    <w:p w14:paraId="56485B60" w14:textId="77777777" w:rsidR="004A3EBC" w:rsidRPr="00DB7A67" w:rsidRDefault="004A3EBC" w:rsidP="004A3EBC">
      <w:pPr>
        <w:widowControl w:val="0"/>
        <w:numPr>
          <w:ilvl w:val="1"/>
          <w:numId w:val="19"/>
        </w:numPr>
        <w:tabs>
          <w:tab w:val="left" w:pos="1418"/>
          <w:tab w:val="left" w:pos="1560"/>
          <w:tab w:val="left" w:pos="1620"/>
        </w:tabs>
        <w:ind w:left="0" w:firstLine="851"/>
        <w:contextualSpacing/>
        <w:jc w:val="both"/>
      </w:pPr>
      <w:r w:rsidRPr="00DB7A67">
        <w:t>savo sąskaita ir laiku nedelsiant ištaisyti netikslumus ir pašalinti pagrįstus trūkumus, kuriuos nurodo Užsakovas;</w:t>
      </w:r>
    </w:p>
    <w:p w14:paraId="30E66677" w14:textId="77777777" w:rsidR="004A3EBC" w:rsidRPr="00DB7A67" w:rsidRDefault="004A3EBC" w:rsidP="004A3EBC">
      <w:pPr>
        <w:widowControl w:val="0"/>
        <w:numPr>
          <w:ilvl w:val="1"/>
          <w:numId w:val="19"/>
        </w:numPr>
        <w:tabs>
          <w:tab w:val="left" w:pos="1418"/>
          <w:tab w:val="left" w:pos="1560"/>
          <w:tab w:val="left" w:pos="1620"/>
        </w:tabs>
        <w:ind w:left="0" w:firstLine="851"/>
        <w:contextualSpacing/>
        <w:jc w:val="both"/>
      </w:pPr>
      <w:r w:rsidRPr="00DB7A67">
        <w:t>jeigu Rangovo kvalifikacija dėl teisės verstis atitinkama veikla nebuvo tikrinama arba tikrinama ne visa apimtimi, Rangovas įsipareigoja, kad Sutartį vykdys tik tokią teisę turintys asmenys;</w:t>
      </w:r>
    </w:p>
    <w:p w14:paraId="11F5AEFC" w14:textId="77777777" w:rsidR="004A3EBC" w:rsidRPr="00DB7A67" w:rsidRDefault="004A3EBC" w:rsidP="004A3EBC">
      <w:pPr>
        <w:widowControl w:val="0"/>
        <w:numPr>
          <w:ilvl w:val="1"/>
          <w:numId w:val="19"/>
        </w:numPr>
        <w:tabs>
          <w:tab w:val="left" w:pos="1418"/>
          <w:tab w:val="left" w:pos="1560"/>
          <w:tab w:val="left" w:pos="1620"/>
        </w:tabs>
        <w:ind w:left="0" w:firstLine="851"/>
        <w:contextualSpacing/>
        <w:jc w:val="both"/>
      </w:pPr>
      <w:r w:rsidRPr="00DB7A67">
        <w:t>atlyginti Užsakovui nuostolius, atsiradusius dėl Rangovo kaltės – dėl sutartinių įsipareigojimų nevykdymo, normatyvinių dokumentų reikalavimų pažeidimo;</w:t>
      </w:r>
    </w:p>
    <w:p w14:paraId="1946C587" w14:textId="77777777" w:rsidR="004A3EBC" w:rsidRPr="00DB7A67" w:rsidRDefault="004A3EBC" w:rsidP="004A3EBC">
      <w:pPr>
        <w:widowControl w:val="0"/>
        <w:numPr>
          <w:ilvl w:val="1"/>
          <w:numId w:val="19"/>
        </w:numPr>
        <w:tabs>
          <w:tab w:val="left" w:pos="1418"/>
          <w:tab w:val="left" w:pos="1560"/>
          <w:tab w:val="left" w:pos="1620"/>
        </w:tabs>
        <w:ind w:left="0" w:firstLine="851"/>
        <w:contextualSpacing/>
        <w:jc w:val="both"/>
      </w:pPr>
      <w:r w:rsidRPr="00DB7A67">
        <w:t>atsakyti už Rangovo pasitelkiamų kitų ūkio subjektų ir subrangovų įsipareigojimus ir jų įvykdytų įsipareigojimų kokybę ar padarytą žalą;</w:t>
      </w:r>
    </w:p>
    <w:p w14:paraId="4B148690" w14:textId="77777777" w:rsidR="004A3EBC" w:rsidRPr="00DB7A67" w:rsidRDefault="004A3EBC" w:rsidP="004A3EBC">
      <w:pPr>
        <w:widowControl w:val="0"/>
        <w:numPr>
          <w:ilvl w:val="1"/>
          <w:numId w:val="19"/>
        </w:numPr>
        <w:tabs>
          <w:tab w:val="left" w:pos="1418"/>
          <w:tab w:val="left" w:pos="1560"/>
          <w:tab w:val="left" w:pos="1620"/>
        </w:tabs>
        <w:ind w:left="0" w:firstLine="851"/>
        <w:contextualSpacing/>
        <w:jc w:val="both"/>
      </w:pPr>
      <w:r w:rsidRPr="00DB7A67">
        <w:t>nedelsiant raštu informuoti Užsakovą apie bet kurias aplinkybes, trukdančias ar galinčias sutrukdyti Rangovui vykdyti sutartinius įsipareigojimus nustatytais terminais;</w:t>
      </w:r>
    </w:p>
    <w:p w14:paraId="6D7B16D4" w14:textId="77777777" w:rsidR="004A3EBC" w:rsidRPr="00DB7A67" w:rsidRDefault="004A3EBC" w:rsidP="004A3EBC">
      <w:pPr>
        <w:widowControl w:val="0"/>
        <w:numPr>
          <w:ilvl w:val="1"/>
          <w:numId w:val="19"/>
        </w:numPr>
        <w:tabs>
          <w:tab w:val="left" w:pos="1418"/>
          <w:tab w:val="left" w:pos="1560"/>
          <w:tab w:val="left" w:pos="1620"/>
        </w:tabs>
        <w:ind w:left="0" w:firstLine="851"/>
        <w:contextualSpacing/>
        <w:jc w:val="both"/>
      </w:pPr>
      <w:r w:rsidRPr="00DB7A67">
        <w:t>vykdyti visus teisėtus ir neprieštaraujančius Sutarties nuostatoms raštiškus Užsakovo nurodymus, susijusius su Sutarties vykdymu;</w:t>
      </w:r>
    </w:p>
    <w:p w14:paraId="2627BF06" w14:textId="77777777" w:rsidR="004A3EBC" w:rsidRPr="00DB7A67" w:rsidRDefault="004A3EBC" w:rsidP="004A3EBC">
      <w:pPr>
        <w:widowControl w:val="0"/>
        <w:numPr>
          <w:ilvl w:val="1"/>
          <w:numId w:val="19"/>
        </w:numPr>
        <w:tabs>
          <w:tab w:val="left" w:pos="1418"/>
          <w:tab w:val="left" w:pos="1560"/>
          <w:tab w:val="left" w:pos="1620"/>
        </w:tabs>
        <w:ind w:left="0" w:firstLine="851"/>
        <w:contextualSpacing/>
        <w:jc w:val="both"/>
      </w:pPr>
      <w:r w:rsidRPr="00DB7A67">
        <w:t xml:space="preserve"> jei Rangovas yra tiekėjų grupė, veikianti pagal jungtinės veiklos sutartį, tokiu atveju jungtinės veiklos partneriai įsipareigoja solidariai atsakyti Užsakovui už Sutarties vykdymą;</w:t>
      </w:r>
    </w:p>
    <w:p w14:paraId="5DD81455" w14:textId="77777777" w:rsidR="004A3EBC" w:rsidRPr="00DB7A67" w:rsidRDefault="004A3EBC" w:rsidP="004A3EBC">
      <w:pPr>
        <w:widowControl w:val="0"/>
        <w:numPr>
          <w:ilvl w:val="1"/>
          <w:numId w:val="19"/>
        </w:numPr>
        <w:tabs>
          <w:tab w:val="left" w:pos="1418"/>
          <w:tab w:val="left" w:pos="1560"/>
          <w:tab w:val="left" w:pos="1620"/>
        </w:tabs>
        <w:ind w:left="0" w:firstLine="851"/>
        <w:contextualSpacing/>
        <w:jc w:val="both"/>
      </w:pPr>
      <w:r w:rsidRPr="00DB7A67">
        <w:t>tinkamai vykdyti kitus įsipareigojimus, numatytus Sutartyje ir galiojančiuose teisės aktuose, būtinus Sutarčiai vykdyti;</w:t>
      </w:r>
    </w:p>
    <w:p w14:paraId="4590E1D6" w14:textId="77777777" w:rsidR="004A3EBC" w:rsidRPr="00DB7A67" w:rsidRDefault="004A3EBC" w:rsidP="004A3EBC">
      <w:pPr>
        <w:widowControl w:val="0"/>
        <w:numPr>
          <w:ilvl w:val="1"/>
          <w:numId w:val="19"/>
        </w:numPr>
        <w:tabs>
          <w:tab w:val="left" w:pos="1418"/>
          <w:tab w:val="left" w:pos="1560"/>
          <w:tab w:val="left" w:pos="1620"/>
        </w:tabs>
        <w:ind w:left="0" w:firstLine="851"/>
        <w:contextualSpacing/>
        <w:jc w:val="both"/>
      </w:pPr>
      <w:r w:rsidRPr="00DB7A67">
        <w:lastRenderedPageBreak/>
        <w:t>po statybos darbų likusias senas medžiagas Rangovas naudoja ir jomis disponuoja savo nuožiūra. Šių senų statybinių medžiagų vertę Rangovas įsivertina teikdamas pasiūlymą.</w:t>
      </w:r>
    </w:p>
    <w:p w14:paraId="6234AA3A" w14:textId="77777777" w:rsidR="004A3EBC" w:rsidRPr="0053644F" w:rsidRDefault="004A3EBC" w:rsidP="004A3EBC">
      <w:pPr>
        <w:pStyle w:val="Pagrindinistekstas"/>
        <w:widowControl w:val="0"/>
        <w:numPr>
          <w:ilvl w:val="0"/>
          <w:numId w:val="19"/>
        </w:numPr>
        <w:tabs>
          <w:tab w:val="left" w:pos="851"/>
          <w:tab w:val="left" w:pos="1134"/>
          <w:tab w:val="left" w:pos="1276"/>
          <w:tab w:val="left" w:pos="1701"/>
        </w:tabs>
        <w:suppressAutoHyphens/>
        <w:ind w:hanging="2487"/>
        <w:rPr>
          <w:rFonts w:ascii="Times New Roman" w:hAnsi="Times New Roman"/>
          <w:b/>
          <w:szCs w:val="24"/>
        </w:rPr>
      </w:pPr>
      <w:r w:rsidRPr="0053644F">
        <w:rPr>
          <w:rFonts w:ascii="Times New Roman" w:hAnsi="Times New Roman"/>
          <w:b/>
          <w:szCs w:val="24"/>
        </w:rPr>
        <w:t>Rangovas turi teisę:</w:t>
      </w:r>
    </w:p>
    <w:p w14:paraId="19736AF5" w14:textId="77777777" w:rsidR="004A3EBC" w:rsidRPr="0053644F" w:rsidRDefault="004A3EBC" w:rsidP="004A3EBC">
      <w:pPr>
        <w:pStyle w:val="Pagrindinistekstas"/>
        <w:widowControl w:val="0"/>
        <w:numPr>
          <w:ilvl w:val="1"/>
          <w:numId w:val="19"/>
        </w:numPr>
        <w:tabs>
          <w:tab w:val="left" w:pos="851"/>
          <w:tab w:val="left" w:pos="1134"/>
          <w:tab w:val="left" w:pos="1418"/>
        </w:tabs>
        <w:suppressAutoHyphens/>
        <w:ind w:left="0" w:firstLine="851"/>
        <w:rPr>
          <w:rFonts w:ascii="Times New Roman" w:hAnsi="Times New Roman"/>
          <w:b/>
          <w:szCs w:val="24"/>
        </w:rPr>
      </w:pPr>
      <w:r w:rsidRPr="0053644F">
        <w:rPr>
          <w:rFonts w:ascii="Times New Roman" w:hAnsi="Times New Roman"/>
          <w:szCs w:val="24"/>
        </w:rPr>
        <w:t>naudotis Lietuvos Respublikos įstatymuose numatytomis Rangovo teisėmis;</w:t>
      </w:r>
    </w:p>
    <w:p w14:paraId="7BDB0474" w14:textId="77777777" w:rsidR="004A3EBC" w:rsidRPr="0053644F" w:rsidRDefault="004A3EBC" w:rsidP="004A3EBC">
      <w:pPr>
        <w:pStyle w:val="Pagrindinistekstas"/>
        <w:widowControl w:val="0"/>
        <w:numPr>
          <w:ilvl w:val="1"/>
          <w:numId w:val="19"/>
        </w:numPr>
        <w:tabs>
          <w:tab w:val="left" w:pos="851"/>
          <w:tab w:val="left" w:pos="1134"/>
          <w:tab w:val="left" w:pos="1418"/>
        </w:tabs>
        <w:suppressAutoHyphens/>
        <w:ind w:left="0" w:firstLine="851"/>
        <w:rPr>
          <w:rFonts w:ascii="Times New Roman" w:hAnsi="Times New Roman"/>
          <w:b/>
          <w:szCs w:val="24"/>
        </w:rPr>
      </w:pPr>
      <w:r w:rsidRPr="0053644F">
        <w:rPr>
          <w:rFonts w:ascii="Times New Roman" w:hAnsi="Times New Roman"/>
          <w:szCs w:val="24"/>
        </w:rPr>
        <w:t>gauti Užsakovo apmokėjimą už atliktus darbus pagal Sutartyje nustatytas sąlygas ir tvarką.</w:t>
      </w:r>
    </w:p>
    <w:p w14:paraId="1010884E" w14:textId="52A21334" w:rsidR="00011BDF" w:rsidRPr="00BC6446" w:rsidRDefault="00011BDF" w:rsidP="004A3EBC">
      <w:pPr>
        <w:pStyle w:val="Pagrindinistekstas"/>
        <w:widowControl w:val="0"/>
        <w:tabs>
          <w:tab w:val="left" w:pos="851"/>
          <w:tab w:val="left" w:pos="993"/>
        </w:tabs>
        <w:suppressAutoHyphens/>
        <w:ind w:left="709"/>
        <w:rPr>
          <w:rFonts w:ascii="Times New Roman" w:hAnsi="Times New Roman"/>
          <w:b/>
          <w:szCs w:val="24"/>
        </w:rPr>
      </w:pPr>
    </w:p>
    <w:p w14:paraId="5967CFE4" w14:textId="77777777" w:rsidR="00011BDF" w:rsidRPr="00100500" w:rsidRDefault="00011BDF" w:rsidP="00011BDF">
      <w:pPr>
        <w:tabs>
          <w:tab w:val="left" w:pos="1134"/>
          <w:tab w:val="left" w:pos="1276"/>
          <w:tab w:val="left" w:pos="1418"/>
        </w:tabs>
        <w:ind w:firstLine="709"/>
        <w:jc w:val="center"/>
        <w:rPr>
          <w:b/>
        </w:rPr>
      </w:pPr>
      <w:r w:rsidRPr="00100500">
        <w:rPr>
          <w:b/>
          <w:bCs/>
        </w:rPr>
        <w:t xml:space="preserve">V. </w:t>
      </w:r>
      <w:r w:rsidRPr="00100500">
        <w:rPr>
          <w:b/>
        </w:rPr>
        <w:t>ŠALIŲ ATSAKOMYBĖ</w:t>
      </w:r>
    </w:p>
    <w:p w14:paraId="7E9F43CD" w14:textId="77777777" w:rsidR="00011BDF" w:rsidRPr="00100500" w:rsidRDefault="00011BDF" w:rsidP="00011BDF">
      <w:pPr>
        <w:tabs>
          <w:tab w:val="left" w:pos="1134"/>
          <w:tab w:val="left" w:pos="1276"/>
          <w:tab w:val="left" w:pos="1418"/>
        </w:tabs>
        <w:ind w:firstLine="709"/>
        <w:jc w:val="both"/>
        <w:rPr>
          <w:b/>
        </w:rPr>
      </w:pPr>
    </w:p>
    <w:p w14:paraId="3EF917D8" w14:textId="77777777" w:rsidR="00011BDF" w:rsidRPr="00EA717A" w:rsidRDefault="00011BDF" w:rsidP="000220A0">
      <w:pPr>
        <w:pStyle w:val="Sraopastraipa"/>
        <w:widowControl w:val="0"/>
        <w:numPr>
          <w:ilvl w:val="0"/>
          <w:numId w:val="28"/>
        </w:numPr>
        <w:tabs>
          <w:tab w:val="left" w:pos="1134"/>
        </w:tabs>
        <w:ind w:firstLine="861"/>
        <w:jc w:val="both"/>
        <w:rPr>
          <w:b/>
          <w:sz w:val="24"/>
          <w:szCs w:val="24"/>
        </w:rPr>
      </w:pPr>
      <w:r w:rsidRPr="00EA717A">
        <w:rPr>
          <w:b/>
          <w:sz w:val="24"/>
          <w:szCs w:val="24"/>
        </w:rPr>
        <w:t xml:space="preserve">Sutarties įvykdymo </w:t>
      </w:r>
      <w:r>
        <w:rPr>
          <w:b/>
          <w:sz w:val="24"/>
          <w:szCs w:val="24"/>
        </w:rPr>
        <w:t>u</w:t>
      </w:r>
      <w:r w:rsidRPr="00EA717A">
        <w:rPr>
          <w:b/>
          <w:sz w:val="24"/>
          <w:szCs w:val="24"/>
        </w:rPr>
        <w:t>žtikrinimas:</w:t>
      </w:r>
    </w:p>
    <w:p w14:paraId="7514836C" w14:textId="59922178" w:rsidR="00011BDF" w:rsidRPr="0044008A" w:rsidRDefault="00011BDF" w:rsidP="00695DC6">
      <w:pPr>
        <w:pStyle w:val="Sraopastraipa"/>
        <w:widowControl w:val="0"/>
        <w:numPr>
          <w:ilvl w:val="1"/>
          <w:numId w:val="28"/>
        </w:numPr>
        <w:tabs>
          <w:tab w:val="left" w:pos="1418"/>
        </w:tabs>
        <w:ind w:firstLine="851"/>
        <w:jc w:val="both"/>
        <w:rPr>
          <w:b/>
          <w:sz w:val="24"/>
          <w:szCs w:val="24"/>
        </w:rPr>
      </w:pPr>
      <w:bookmarkStart w:id="81" w:name="_Hlk183781303"/>
      <w:bookmarkStart w:id="82" w:name="_Hlk183420441"/>
      <w:r w:rsidRPr="00EA717A">
        <w:rPr>
          <w:sz w:val="24"/>
          <w:szCs w:val="24"/>
        </w:rPr>
        <w:t xml:space="preserve">Rangovas ne vėliau kaip </w:t>
      </w:r>
      <w:r w:rsidRPr="00EA717A">
        <w:rPr>
          <w:b/>
          <w:sz w:val="24"/>
          <w:szCs w:val="24"/>
        </w:rPr>
        <w:t>per 10 darbo dienų</w:t>
      </w:r>
      <w:r w:rsidRPr="00EA717A">
        <w:rPr>
          <w:sz w:val="24"/>
          <w:szCs w:val="24"/>
        </w:rPr>
        <w:t xml:space="preserve"> </w:t>
      </w:r>
      <w:r w:rsidRPr="00EA717A">
        <w:rPr>
          <w:b/>
          <w:bCs/>
          <w:sz w:val="24"/>
          <w:szCs w:val="24"/>
        </w:rPr>
        <w:t>nuo Sutarties pasirašymo</w:t>
      </w:r>
      <w:r w:rsidRPr="00EA717A">
        <w:rPr>
          <w:sz w:val="24"/>
          <w:szCs w:val="24"/>
        </w:rPr>
        <w:t xml:space="preserve"> dienos privalo </w:t>
      </w:r>
      <w:r w:rsidRPr="00EA717A">
        <w:rPr>
          <w:b/>
          <w:sz w:val="24"/>
          <w:szCs w:val="24"/>
        </w:rPr>
        <w:t>pateikti</w:t>
      </w:r>
      <w:r w:rsidRPr="00EA717A">
        <w:rPr>
          <w:sz w:val="24"/>
          <w:szCs w:val="24"/>
        </w:rPr>
        <w:t xml:space="preserve"> </w:t>
      </w:r>
      <w:r w:rsidRPr="00EA717A">
        <w:rPr>
          <w:b/>
          <w:sz w:val="24"/>
          <w:szCs w:val="24"/>
        </w:rPr>
        <w:t>Sutarties</w:t>
      </w:r>
      <w:r w:rsidRPr="00312286">
        <w:rPr>
          <w:b/>
          <w:sz w:val="24"/>
          <w:szCs w:val="24"/>
        </w:rPr>
        <w:t xml:space="preserve"> įvykdymo užtikrinimą</w:t>
      </w:r>
      <w:r>
        <w:rPr>
          <w:b/>
          <w:sz w:val="24"/>
          <w:szCs w:val="24"/>
        </w:rPr>
        <w:t xml:space="preserve"> </w:t>
      </w:r>
      <w:r w:rsidRPr="00312286">
        <w:rPr>
          <w:sz w:val="24"/>
          <w:szCs w:val="24"/>
        </w:rPr>
        <w:t xml:space="preserve">– pirmo pareikalavimo Lietuvoje ar užsienyje registruoto banko garantiją ar draudimo bendrovės laidavimo raštą – </w:t>
      </w:r>
      <w:r w:rsidRPr="00D942B6">
        <w:rPr>
          <w:b/>
          <w:sz w:val="24"/>
          <w:szCs w:val="24"/>
        </w:rPr>
        <w:t xml:space="preserve">5 proc. nuo </w:t>
      </w:r>
      <w:r w:rsidRPr="00D942B6">
        <w:rPr>
          <w:b/>
          <w:bCs/>
          <w:color w:val="000000" w:themeColor="text1"/>
          <w:sz w:val="24"/>
          <w:szCs w:val="24"/>
        </w:rPr>
        <w:t>pradinės Sutarties vertės</w:t>
      </w:r>
      <w:r w:rsidRPr="00312286">
        <w:rPr>
          <w:b/>
          <w:sz w:val="24"/>
          <w:szCs w:val="24"/>
        </w:rPr>
        <w:t xml:space="preserve">. </w:t>
      </w:r>
      <w:bookmarkEnd w:id="81"/>
      <w:r w:rsidRPr="00312286">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w:t>
      </w:r>
      <w:r w:rsidRPr="00D942B6">
        <w:rPr>
          <w:sz w:val="24"/>
          <w:szCs w:val="24"/>
        </w:rPr>
        <w:t xml:space="preserve">Sutarties įvykdymo užtikrinimas turi būti besąlyginis ir neatšaukiamas ir </w:t>
      </w:r>
      <w:r w:rsidRPr="00D942B6">
        <w:rPr>
          <w:b/>
          <w:bCs/>
          <w:sz w:val="24"/>
          <w:szCs w:val="24"/>
        </w:rPr>
        <w:t>turi galioti visą Sutarties terminą.</w:t>
      </w:r>
      <w:r w:rsidRPr="00D942B6">
        <w:rPr>
          <w:sz w:val="24"/>
          <w:szCs w:val="24"/>
        </w:rPr>
        <w:t xml:space="preserve"> Sutarties </w:t>
      </w:r>
      <w:r w:rsidRPr="00AD6B33">
        <w:rPr>
          <w:sz w:val="24"/>
          <w:szCs w:val="24"/>
        </w:rPr>
        <w:t>įvykdymo užtikrinimo gavėjas – Klaipėdos miesto savivaldybės administracija, Liepų g. 11, LT-</w:t>
      </w:r>
      <w:r w:rsidRPr="00AD6B33">
        <w:rPr>
          <w:sz w:val="24"/>
          <w:szCs w:val="24"/>
          <w:shd w:val="clear" w:color="auto" w:fill="FFFFFF"/>
        </w:rPr>
        <w:t>92138</w:t>
      </w:r>
      <w:r w:rsidRPr="00AD6B33">
        <w:rPr>
          <w:sz w:val="24"/>
          <w:szCs w:val="24"/>
        </w:rPr>
        <w:t xml:space="preserve"> Kl</w:t>
      </w:r>
      <w:r w:rsidRPr="0059041B">
        <w:rPr>
          <w:sz w:val="24"/>
          <w:szCs w:val="24"/>
        </w:rPr>
        <w:t>aipėda</w:t>
      </w:r>
      <w:r w:rsidRPr="00D942B6">
        <w:rPr>
          <w:sz w:val="24"/>
          <w:szCs w:val="24"/>
        </w:rPr>
        <w:t>, įmonės kodas 188710823</w:t>
      </w:r>
      <w:r w:rsidRPr="00312286">
        <w:rPr>
          <w:sz w:val="24"/>
          <w:szCs w:val="24"/>
        </w:rPr>
        <w:t>.</w:t>
      </w:r>
      <w:r w:rsidRPr="00312286">
        <w:rPr>
          <w:b/>
          <w:sz w:val="24"/>
          <w:szCs w:val="24"/>
        </w:rPr>
        <w:t xml:space="preserve"> </w:t>
      </w:r>
      <w:r w:rsidRPr="006D78FD">
        <w:rPr>
          <w:b/>
          <w:bCs/>
          <w:sz w:val="24"/>
          <w:szCs w:val="24"/>
        </w:rPr>
        <w:t xml:space="preserve">Rangovui laiku nepateikus reikalaujamo Sutarties įvykdymo užtikrinimo, skaičiuojami Sutarties </w:t>
      </w:r>
      <w:r w:rsidR="005C14DF">
        <w:rPr>
          <w:b/>
          <w:bCs/>
          <w:sz w:val="24"/>
          <w:szCs w:val="24"/>
        </w:rPr>
        <w:t>23</w:t>
      </w:r>
      <w:r w:rsidRPr="006D78FD">
        <w:rPr>
          <w:b/>
          <w:bCs/>
          <w:sz w:val="24"/>
          <w:szCs w:val="24"/>
        </w:rPr>
        <w:t xml:space="preserve"> p.</w:t>
      </w:r>
      <w:r w:rsidRPr="0044008A">
        <w:rPr>
          <w:b/>
          <w:bCs/>
          <w:sz w:val="24"/>
          <w:szCs w:val="24"/>
        </w:rPr>
        <w:t xml:space="preserve"> nustatyti delspinigiai.</w:t>
      </w:r>
      <w:bookmarkEnd w:id="82"/>
    </w:p>
    <w:p w14:paraId="2F02AACA" w14:textId="77777777" w:rsidR="00011BDF" w:rsidRPr="00312286" w:rsidRDefault="00011BDF" w:rsidP="00695DC6">
      <w:pPr>
        <w:pStyle w:val="Sraopastraipa"/>
        <w:widowControl w:val="0"/>
        <w:numPr>
          <w:ilvl w:val="1"/>
          <w:numId w:val="28"/>
        </w:numPr>
        <w:tabs>
          <w:tab w:val="clear" w:pos="720"/>
          <w:tab w:val="num" w:pos="1418"/>
        </w:tabs>
        <w:ind w:firstLine="851"/>
        <w:jc w:val="both"/>
        <w:rPr>
          <w:b/>
          <w:sz w:val="24"/>
          <w:szCs w:val="24"/>
        </w:rPr>
      </w:pPr>
      <w:r w:rsidRPr="00312286">
        <w:rPr>
          <w:b/>
          <w:sz w:val="24"/>
          <w:szCs w:val="24"/>
        </w:rPr>
        <w:t>Užsakovas Sutarties įvykdymo užtikrinimu pasinaudoja esant bet kuriai iš šių aplinkybių:</w:t>
      </w:r>
    </w:p>
    <w:p w14:paraId="145ED83C" w14:textId="77777777" w:rsidR="00011BDF" w:rsidRPr="00312286" w:rsidRDefault="00011BDF" w:rsidP="00695DC6">
      <w:pPr>
        <w:pStyle w:val="Sraopastraipa"/>
        <w:widowControl w:val="0"/>
        <w:numPr>
          <w:ilvl w:val="2"/>
          <w:numId w:val="28"/>
        </w:numPr>
        <w:tabs>
          <w:tab w:val="clear" w:pos="1277"/>
          <w:tab w:val="left" w:pos="710"/>
          <w:tab w:val="left" w:pos="1276"/>
          <w:tab w:val="left" w:pos="1560"/>
        </w:tabs>
        <w:ind w:left="0" w:firstLine="851"/>
        <w:jc w:val="both"/>
        <w:rPr>
          <w:b/>
          <w:sz w:val="24"/>
          <w:szCs w:val="24"/>
        </w:rPr>
      </w:pPr>
      <w:r w:rsidRPr="00312286">
        <w:rPr>
          <w:sz w:val="24"/>
          <w:szCs w:val="24"/>
        </w:rPr>
        <w:t>Rangovas vienašališkai nutraukia Sutartį Sutartyje ir (ar) įstatymuose nenumatytais atvejais ir tvarka;</w:t>
      </w:r>
    </w:p>
    <w:p w14:paraId="159A28E7" w14:textId="77777777" w:rsidR="00011BDF" w:rsidRPr="00312286" w:rsidRDefault="00011BDF" w:rsidP="000220A0">
      <w:pPr>
        <w:pStyle w:val="Sraopastraipa"/>
        <w:widowControl w:val="0"/>
        <w:numPr>
          <w:ilvl w:val="2"/>
          <w:numId w:val="28"/>
        </w:numPr>
        <w:tabs>
          <w:tab w:val="clear" w:pos="1277"/>
          <w:tab w:val="left" w:pos="710"/>
          <w:tab w:val="left" w:pos="1276"/>
          <w:tab w:val="left" w:pos="1560"/>
        </w:tabs>
        <w:ind w:left="0" w:firstLine="851"/>
        <w:jc w:val="both"/>
        <w:rPr>
          <w:b/>
          <w:sz w:val="24"/>
          <w:szCs w:val="24"/>
        </w:rPr>
      </w:pPr>
      <w:r w:rsidRPr="00312286">
        <w:rPr>
          <w:sz w:val="24"/>
          <w:szCs w:val="24"/>
        </w:rPr>
        <w:t>Rangovui iškeliama bankroto ar restruktūrizavimo byla ir dėl to yra nutraukiama Sutartis;</w:t>
      </w:r>
    </w:p>
    <w:p w14:paraId="561FD4BF" w14:textId="77777777" w:rsidR="00011BDF" w:rsidRPr="00312286" w:rsidRDefault="00011BDF" w:rsidP="000220A0">
      <w:pPr>
        <w:pStyle w:val="Sraopastraipa"/>
        <w:widowControl w:val="0"/>
        <w:numPr>
          <w:ilvl w:val="2"/>
          <w:numId w:val="28"/>
        </w:numPr>
        <w:tabs>
          <w:tab w:val="clear" w:pos="1277"/>
          <w:tab w:val="left" w:pos="710"/>
          <w:tab w:val="left" w:pos="1276"/>
          <w:tab w:val="left" w:pos="1560"/>
        </w:tabs>
        <w:ind w:left="0" w:firstLine="851"/>
        <w:jc w:val="both"/>
        <w:rPr>
          <w:b/>
          <w:sz w:val="24"/>
          <w:szCs w:val="24"/>
        </w:rPr>
      </w:pPr>
      <w:r w:rsidRPr="00312286">
        <w:rPr>
          <w:sz w:val="24"/>
          <w:szCs w:val="24"/>
        </w:rPr>
        <w:t>Rangovas padaro Sutarties esminį pažeidimą.</w:t>
      </w:r>
    </w:p>
    <w:p w14:paraId="1E319162" w14:textId="77777777" w:rsidR="00011BDF" w:rsidRPr="006523D5" w:rsidRDefault="00011BDF" w:rsidP="000220A0">
      <w:pPr>
        <w:pStyle w:val="Sraopastraipa"/>
        <w:widowControl w:val="0"/>
        <w:numPr>
          <w:ilvl w:val="1"/>
          <w:numId w:val="28"/>
        </w:numPr>
        <w:tabs>
          <w:tab w:val="left" w:pos="1418"/>
        </w:tabs>
        <w:ind w:firstLine="851"/>
        <w:jc w:val="both"/>
        <w:rPr>
          <w:sz w:val="24"/>
          <w:szCs w:val="24"/>
        </w:rPr>
      </w:pPr>
      <w:r w:rsidRPr="00312286">
        <w:rPr>
          <w:sz w:val="24"/>
          <w:szCs w:val="24"/>
        </w:rPr>
        <w:t xml:space="preserve">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w:t>
      </w:r>
      <w:r w:rsidRPr="006523D5">
        <w:rPr>
          <w:sz w:val="24"/>
          <w:szCs w:val="24"/>
        </w:rPr>
        <w:t>ir ankstesnioji. Jei Rangovas nepateikia naujo Sutarties įvykdymo užtikrinimo, Užsakovas turi teisę jį įsigyti savo lėšomis ir patirtas išlaidas išskaičiuoti iš galutinės pagal Sutartį Rangovui mokėtinos sumos arba nutraukti Sutartį.</w:t>
      </w:r>
    </w:p>
    <w:p w14:paraId="6EA328F3" w14:textId="77777777" w:rsidR="00011BDF" w:rsidRPr="006523D5" w:rsidRDefault="00011BDF" w:rsidP="000220A0">
      <w:pPr>
        <w:pStyle w:val="Sraopastraipa"/>
        <w:widowControl w:val="0"/>
        <w:numPr>
          <w:ilvl w:val="1"/>
          <w:numId w:val="28"/>
        </w:numPr>
        <w:tabs>
          <w:tab w:val="left" w:pos="1418"/>
        </w:tabs>
        <w:ind w:firstLine="851"/>
        <w:jc w:val="both"/>
        <w:rPr>
          <w:sz w:val="24"/>
          <w:szCs w:val="24"/>
        </w:rPr>
      </w:pPr>
      <w:r w:rsidRPr="006523D5">
        <w:rPr>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6491F796" w14:textId="789963AC" w:rsidR="00695DC6" w:rsidRDefault="00695DC6" w:rsidP="000220A0">
      <w:pPr>
        <w:pStyle w:val="Sraopastraipa"/>
        <w:numPr>
          <w:ilvl w:val="0"/>
          <w:numId w:val="28"/>
        </w:numPr>
        <w:tabs>
          <w:tab w:val="num" w:pos="1134"/>
        </w:tabs>
        <w:ind w:firstLine="861"/>
        <w:jc w:val="both"/>
        <w:rPr>
          <w:b/>
          <w:sz w:val="24"/>
          <w:szCs w:val="24"/>
        </w:rPr>
      </w:pPr>
      <w:bookmarkStart w:id="83" w:name="_Hlk183781322"/>
      <w:r w:rsidRPr="00503270">
        <w:rPr>
          <w:b/>
          <w:sz w:val="24"/>
          <w:szCs w:val="24"/>
        </w:rPr>
        <w:t xml:space="preserve">Projektuotojas privalo būti apsidraudęs </w:t>
      </w:r>
      <w:r w:rsidRPr="00503270">
        <w:rPr>
          <w:bCs/>
          <w:sz w:val="24"/>
          <w:szCs w:val="24"/>
        </w:rPr>
        <w:t>civilinę atsakomybę pagal Statinio projektuotojo civilinės atsakomybės privalomojo draudimo taisykles. Šis draudimas turi galioti visą Sutartyje numatytą Sutarties vykdymo terminą.</w:t>
      </w:r>
      <w:r w:rsidRPr="00503270">
        <w:rPr>
          <w:b/>
          <w:sz w:val="24"/>
          <w:szCs w:val="24"/>
        </w:rPr>
        <w:t xml:space="preserve"> </w:t>
      </w:r>
      <w:r w:rsidRPr="00213735">
        <w:rPr>
          <w:b/>
          <w:sz w:val="24"/>
          <w:szCs w:val="24"/>
        </w:rPr>
        <w:t xml:space="preserve">Rangovas jį pateikia Užsakovui ne vėliau kaip per </w:t>
      </w:r>
      <w:r>
        <w:rPr>
          <w:b/>
          <w:sz w:val="24"/>
          <w:szCs w:val="24"/>
        </w:rPr>
        <w:t>10</w:t>
      </w:r>
      <w:r w:rsidRPr="00213735">
        <w:rPr>
          <w:b/>
          <w:sz w:val="24"/>
          <w:szCs w:val="24"/>
        </w:rPr>
        <w:t xml:space="preserve"> darbo dien</w:t>
      </w:r>
      <w:r>
        <w:rPr>
          <w:b/>
          <w:sz w:val="24"/>
          <w:szCs w:val="24"/>
        </w:rPr>
        <w:t>ų</w:t>
      </w:r>
      <w:r w:rsidRPr="00213735">
        <w:rPr>
          <w:b/>
          <w:sz w:val="24"/>
          <w:szCs w:val="24"/>
        </w:rPr>
        <w:t xml:space="preserve"> nuo </w:t>
      </w:r>
      <w:r>
        <w:rPr>
          <w:b/>
          <w:sz w:val="24"/>
          <w:szCs w:val="24"/>
        </w:rPr>
        <w:t>Sutarties įsigaliojimo dienos</w:t>
      </w:r>
      <w:r w:rsidRPr="00213735">
        <w:rPr>
          <w:b/>
          <w:sz w:val="24"/>
          <w:szCs w:val="24"/>
        </w:rPr>
        <w:t>.</w:t>
      </w:r>
      <w:r w:rsidR="005C14DF" w:rsidRPr="005C14DF">
        <w:rPr>
          <w:b/>
          <w:bCs/>
          <w:sz w:val="24"/>
          <w:szCs w:val="24"/>
        </w:rPr>
        <w:t xml:space="preserve"> </w:t>
      </w:r>
      <w:r w:rsidR="005C14DF" w:rsidRPr="006D78FD">
        <w:rPr>
          <w:b/>
          <w:bCs/>
          <w:sz w:val="24"/>
          <w:szCs w:val="24"/>
        </w:rPr>
        <w:t xml:space="preserve">Rangovui laiku nepateikus reikalaujamo </w:t>
      </w:r>
      <w:r w:rsidR="005C14DF">
        <w:rPr>
          <w:b/>
          <w:bCs/>
          <w:sz w:val="24"/>
          <w:szCs w:val="24"/>
        </w:rPr>
        <w:t>dokumento</w:t>
      </w:r>
      <w:r w:rsidR="005C14DF" w:rsidRPr="006D78FD">
        <w:rPr>
          <w:b/>
          <w:bCs/>
          <w:sz w:val="24"/>
          <w:szCs w:val="24"/>
        </w:rPr>
        <w:t xml:space="preserve">, skaičiuojami Sutarties </w:t>
      </w:r>
      <w:r w:rsidR="005C14DF">
        <w:rPr>
          <w:b/>
          <w:bCs/>
          <w:sz w:val="24"/>
          <w:szCs w:val="24"/>
        </w:rPr>
        <w:t>23</w:t>
      </w:r>
      <w:r w:rsidR="005C14DF" w:rsidRPr="006D78FD">
        <w:rPr>
          <w:b/>
          <w:bCs/>
          <w:sz w:val="24"/>
          <w:szCs w:val="24"/>
        </w:rPr>
        <w:t xml:space="preserve"> p.</w:t>
      </w:r>
      <w:r w:rsidR="005C14DF" w:rsidRPr="0044008A">
        <w:rPr>
          <w:b/>
          <w:bCs/>
          <w:sz w:val="24"/>
          <w:szCs w:val="24"/>
        </w:rPr>
        <w:t xml:space="preserve"> nustatyti delspinigiai.</w:t>
      </w:r>
    </w:p>
    <w:p w14:paraId="33CADAB9" w14:textId="16368F4C" w:rsidR="00695DC6" w:rsidRPr="00695DC6" w:rsidRDefault="00695DC6" w:rsidP="000220A0">
      <w:pPr>
        <w:pStyle w:val="Sraopastraipa"/>
        <w:widowControl w:val="0"/>
        <w:numPr>
          <w:ilvl w:val="0"/>
          <w:numId w:val="28"/>
        </w:numPr>
        <w:tabs>
          <w:tab w:val="left" w:pos="1134"/>
        </w:tabs>
        <w:ind w:firstLine="861"/>
        <w:jc w:val="both"/>
        <w:rPr>
          <w:b/>
          <w:sz w:val="24"/>
          <w:szCs w:val="24"/>
        </w:rPr>
      </w:pPr>
      <w:r w:rsidRPr="00213735">
        <w:rPr>
          <w:b/>
          <w:sz w:val="24"/>
          <w:szCs w:val="24"/>
        </w:rPr>
        <w:t xml:space="preserve">Rangovas privalo būti apsidraudęs </w:t>
      </w:r>
      <w:r w:rsidRPr="00213735">
        <w:rPr>
          <w:bCs/>
          <w:sz w:val="24"/>
          <w:szCs w:val="24"/>
        </w:rPr>
        <w:t>pagal Statinio statybos, rekonstravimo, remonto, atnaujinimo (modernizavimo), griovimo ar kultūros paveldo statinio tvarkomųjų statybos darbų ir civilinės atsakomybės privalomojo draudimo taisykles. Draudimas turi galioti visą Sutartyje numatytą prievolių vykdymo terminą.</w:t>
      </w:r>
      <w:r w:rsidRPr="00213735">
        <w:rPr>
          <w:b/>
          <w:sz w:val="24"/>
          <w:szCs w:val="24"/>
        </w:rPr>
        <w:t xml:space="preserve"> Rangovas jį pateikia Užsakovui ne vėliau kaip per </w:t>
      </w:r>
      <w:r>
        <w:rPr>
          <w:b/>
          <w:sz w:val="24"/>
          <w:szCs w:val="24"/>
        </w:rPr>
        <w:t>10</w:t>
      </w:r>
      <w:r w:rsidRPr="00213735">
        <w:rPr>
          <w:b/>
          <w:sz w:val="24"/>
          <w:szCs w:val="24"/>
        </w:rPr>
        <w:t xml:space="preserve"> darbo dien</w:t>
      </w:r>
      <w:r>
        <w:rPr>
          <w:b/>
          <w:sz w:val="24"/>
          <w:szCs w:val="24"/>
        </w:rPr>
        <w:t>ų</w:t>
      </w:r>
      <w:r w:rsidRPr="00213735">
        <w:rPr>
          <w:b/>
          <w:sz w:val="24"/>
          <w:szCs w:val="24"/>
        </w:rPr>
        <w:t xml:space="preserve"> nuo </w:t>
      </w:r>
      <w:r>
        <w:rPr>
          <w:b/>
          <w:sz w:val="24"/>
          <w:szCs w:val="24"/>
        </w:rPr>
        <w:t>Sutarties įsigaliojimo dienos</w:t>
      </w:r>
      <w:r w:rsidRPr="00213735">
        <w:rPr>
          <w:b/>
          <w:sz w:val="24"/>
          <w:szCs w:val="24"/>
        </w:rPr>
        <w:t>.</w:t>
      </w:r>
      <w:r w:rsidR="005C14DF" w:rsidRPr="005C14DF">
        <w:rPr>
          <w:b/>
          <w:bCs/>
          <w:sz w:val="24"/>
          <w:szCs w:val="24"/>
        </w:rPr>
        <w:t xml:space="preserve"> </w:t>
      </w:r>
      <w:r w:rsidR="005C14DF" w:rsidRPr="006D78FD">
        <w:rPr>
          <w:b/>
          <w:bCs/>
          <w:sz w:val="24"/>
          <w:szCs w:val="24"/>
        </w:rPr>
        <w:t xml:space="preserve">Rangovui laiku nepateikus reikalaujamo </w:t>
      </w:r>
      <w:r w:rsidR="005C14DF">
        <w:rPr>
          <w:b/>
          <w:bCs/>
          <w:sz w:val="24"/>
          <w:szCs w:val="24"/>
        </w:rPr>
        <w:t>dokumento</w:t>
      </w:r>
      <w:r w:rsidR="005C14DF" w:rsidRPr="006D78FD">
        <w:rPr>
          <w:b/>
          <w:bCs/>
          <w:sz w:val="24"/>
          <w:szCs w:val="24"/>
        </w:rPr>
        <w:t xml:space="preserve">, skaičiuojami Sutarties </w:t>
      </w:r>
      <w:r w:rsidR="005C14DF">
        <w:rPr>
          <w:b/>
          <w:bCs/>
          <w:sz w:val="24"/>
          <w:szCs w:val="24"/>
        </w:rPr>
        <w:t>23</w:t>
      </w:r>
      <w:r w:rsidR="005C14DF" w:rsidRPr="006D78FD">
        <w:rPr>
          <w:b/>
          <w:bCs/>
          <w:sz w:val="24"/>
          <w:szCs w:val="24"/>
        </w:rPr>
        <w:t xml:space="preserve"> p.</w:t>
      </w:r>
      <w:r w:rsidR="005C14DF" w:rsidRPr="0044008A">
        <w:rPr>
          <w:b/>
          <w:bCs/>
          <w:sz w:val="24"/>
          <w:szCs w:val="24"/>
        </w:rPr>
        <w:t xml:space="preserve"> nustatyti delspinigiai.</w:t>
      </w:r>
    </w:p>
    <w:p w14:paraId="0466F601" w14:textId="73FB47B8" w:rsidR="00011BDF" w:rsidRPr="00312286" w:rsidRDefault="00011BDF" w:rsidP="000220A0">
      <w:pPr>
        <w:pStyle w:val="Sraopastraipa"/>
        <w:widowControl w:val="0"/>
        <w:numPr>
          <w:ilvl w:val="0"/>
          <w:numId w:val="28"/>
        </w:numPr>
        <w:tabs>
          <w:tab w:val="left" w:pos="1134"/>
        </w:tabs>
        <w:ind w:left="0" w:firstLine="861"/>
        <w:jc w:val="both"/>
        <w:rPr>
          <w:b/>
          <w:sz w:val="24"/>
          <w:szCs w:val="24"/>
        </w:rPr>
      </w:pPr>
      <w:bookmarkStart w:id="84" w:name="_Hlk183781379"/>
      <w:bookmarkEnd w:id="83"/>
      <w:r w:rsidRPr="00312286">
        <w:rPr>
          <w:sz w:val="24"/>
          <w:szCs w:val="24"/>
        </w:rPr>
        <w:t xml:space="preserve">Užsakovas, nesumokėjęs už atliktus darbus </w:t>
      </w:r>
      <w:r w:rsidR="00081035">
        <w:rPr>
          <w:sz w:val="24"/>
          <w:szCs w:val="24"/>
        </w:rPr>
        <w:t xml:space="preserve">ar suteiktas paslaugas </w:t>
      </w:r>
      <w:r w:rsidRPr="00312286">
        <w:rPr>
          <w:sz w:val="24"/>
          <w:szCs w:val="24"/>
        </w:rPr>
        <w:t xml:space="preserve">pagal Sutartyje nustatytą terminą, Rangovui raštiškai pareikalavus, moka Rangovui 0,02 </w:t>
      </w:r>
      <w:r w:rsidR="006D0798">
        <w:rPr>
          <w:sz w:val="24"/>
          <w:szCs w:val="24"/>
        </w:rPr>
        <w:t>proc.</w:t>
      </w:r>
      <w:r w:rsidRPr="00312286">
        <w:rPr>
          <w:sz w:val="24"/>
          <w:szCs w:val="24"/>
        </w:rPr>
        <w:t xml:space="preserve"> dydžio delspinigius už kiekvieną pavėluotą sumokėti dieną nuo laiku neapmokėtos sumos. </w:t>
      </w:r>
    </w:p>
    <w:p w14:paraId="7CF8446C" w14:textId="17973DEF" w:rsidR="00011BDF" w:rsidRPr="00CD7D52" w:rsidRDefault="00011BDF" w:rsidP="000220A0">
      <w:pPr>
        <w:pStyle w:val="Sraopastraipa"/>
        <w:widowControl w:val="0"/>
        <w:numPr>
          <w:ilvl w:val="0"/>
          <w:numId w:val="28"/>
        </w:numPr>
        <w:tabs>
          <w:tab w:val="left" w:pos="1134"/>
        </w:tabs>
        <w:ind w:left="0" w:firstLine="861"/>
        <w:jc w:val="both"/>
        <w:rPr>
          <w:b/>
          <w:sz w:val="24"/>
          <w:szCs w:val="24"/>
        </w:rPr>
      </w:pPr>
      <w:bookmarkStart w:id="85" w:name="_Hlk183420455"/>
      <w:r w:rsidRPr="007D460C">
        <w:rPr>
          <w:sz w:val="24"/>
          <w:szCs w:val="24"/>
        </w:rPr>
        <w:t xml:space="preserve">Rangovas, </w:t>
      </w:r>
      <w:r>
        <w:rPr>
          <w:sz w:val="24"/>
          <w:szCs w:val="24"/>
        </w:rPr>
        <w:t>pradelsęs</w:t>
      </w:r>
      <w:r w:rsidRPr="007D460C">
        <w:rPr>
          <w:color w:val="000000" w:themeColor="text1"/>
          <w:sz w:val="24"/>
          <w:szCs w:val="24"/>
        </w:rPr>
        <w:t xml:space="preserve"> </w:t>
      </w:r>
      <w:r w:rsidR="006D0798">
        <w:rPr>
          <w:sz w:val="24"/>
          <w:szCs w:val="24"/>
        </w:rPr>
        <w:t xml:space="preserve">nustatytus darbų atlikimo </w:t>
      </w:r>
      <w:r w:rsidR="00081035">
        <w:rPr>
          <w:sz w:val="24"/>
          <w:szCs w:val="24"/>
        </w:rPr>
        <w:t xml:space="preserve">ar paslaugų teikimo </w:t>
      </w:r>
      <w:r w:rsidR="006D0798">
        <w:rPr>
          <w:sz w:val="24"/>
          <w:szCs w:val="24"/>
        </w:rPr>
        <w:t xml:space="preserve">terminus (tarpinius, nustatytus suderintame kalendoriniame-finansiniame grafike, ar galutinius, nustatytus </w:t>
      </w:r>
      <w:r w:rsidR="008E38E2">
        <w:rPr>
          <w:sz w:val="24"/>
          <w:szCs w:val="24"/>
        </w:rPr>
        <w:t>S</w:t>
      </w:r>
      <w:r w:rsidR="006D0798">
        <w:rPr>
          <w:sz w:val="24"/>
          <w:szCs w:val="24"/>
        </w:rPr>
        <w:t xml:space="preserve">utartyje (bet </w:t>
      </w:r>
      <w:r w:rsidR="006D0798">
        <w:rPr>
          <w:sz w:val="24"/>
          <w:szCs w:val="24"/>
        </w:rPr>
        <w:lastRenderedPageBreak/>
        <w:t>kurį iš jų))</w:t>
      </w:r>
      <w:r w:rsidRPr="00CD7D52">
        <w:rPr>
          <w:sz w:val="24"/>
          <w:szCs w:val="24"/>
        </w:rPr>
        <w:t xml:space="preserve">, moka </w:t>
      </w:r>
      <w:r w:rsidRPr="005D3C19">
        <w:rPr>
          <w:sz w:val="24"/>
          <w:szCs w:val="24"/>
        </w:rPr>
        <w:t>Užsa</w:t>
      </w:r>
      <w:r w:rsidRPr="005D3C19">
        <w:rPr>
          <w:color w:val="000000" w:themeColor="text1"/>
          <w:sz w:val="24"/>
          <w:szCs w:val="24"/>
        </w:rPr>
        <w:t>kovui 50 Eur</w:t>
      </w:r>
      <w:r w:rsidRPr="007D460C">
        <w:rPr>
          <w:color w:val="000000" w:themeColor="text1"/>
          <w:sz w:val="24"/>
          <w:szCs w:val="24"/>
        </w:rPr>
        <w:t xml:space="preserve"> dydžio delspinigius už kiekvieną </w:t>
      </w:r>
      <w:r w:rsidRPr="007D460C">
        <w:rPr>
          <w:sz w:val="24"/>
          <w:szCs w:val="24"/>
        </w:rPr>
        <w:t>pavėluotą dieną, iki kol įvykdomos prievolės. Delspinigiai gali būti išskaičiuojami iš Rangovui mokėtinų sumų. Delspinigiai skaičiuojami nepr</w:t>
      </w:r>
      <w:r w:rsidRPr="00312286">
        <w:rPr>
          <w:sz w:val="24"/>
          <w:szCs w:val="24"/>
        </w:rPr>
        <w:t>iklausomai nuo pasinaudojimo Sutarties įvykdymo užtikrinimu.</w:t>
      </w:r>
    </w:p>
    <w:p w14:paraId="5B65EF0D" w14:textId="2E168AAB" w:rsidR="00011BDF" w:rsidRPr="00FC0B80" w:rsidRDefault="00011BDF" w:rsidP="009B350D">
      <w:pPr>
        <w:pStyle w:val="Sraopastraipa"/>
        <w:widowControl w:val="0"/>
        <w:numPr>
          <w:ilvl w:val="0"/>
          <w:numId w:val="28"/>
        </w:numPr>
        <w:tabs>
          <w:tab w:val="left" w:pos="1134"/>
        </w:tabs>
        <w:ind w:left="0" w:firstLine="710"/>
        <w:jc w:val="both"/>
        <w:rPr>
          <w:b/>
          <w:sz w:val="24"/>
          <w:szCs w:val="24"/>
        </w:rPr>
      </w:pPr>
      <w:r w:rsidRPr="00941A7A">
        <w:rPr>
          <w:sz w:val="24"/>
          <w:szCs w:val="24"/>
        </w:rPr>
        <w:t xml:space="preserve">Rangovui </w:t>
      </w:r>
      <w:r w:rsidRPr="006D78FD">
        <w:rPr>
          <w:sz w:val="24"/>
          <w:szCs w:val="24"/>
        </w:rPr>
        <w:t>nustatoma 200 Eur vertės bauda už nekokybiškai atliktus darbus</w:t>
      </w:r>
      <w:r w:rsidR="00081035">
        <w:rPr>
          <w:sz w:val="24"/>
          <w:szCs w:val="24"/>
        </w:rPr>
        <w:t>, nekokybiškai suteiktas paslaugas</w:t>
      </w:r>
      <w:r w:rsidRPr="006D78FD">
        <w:rPr>
          <w:sz w:val="24"/>
          <w:szCs w:val="24"/>
        </w:rPr>
        <w:t>, Sutarties 1</w:t>
      </w:r>
      <w:r w:rsidR="00883790">
        <w:rPr>
          <w:sz w:val="24"/>
          <w:szCs w:val="24"/>
        </w:rPr>
        <w:t>5</w:t>
      </w:r>
      <w:r w:rsidR="006D0798">
        <w:rPr>
          <w:sz w:val="24"/>
          <w:szCs w:val="24"/>
        </w:rPr>
        <w:t>.5</w:t>
      </w:r>
      <w:r w:rsidRPr="006D78FD">
        <w:rPr>
          <w:sz w:val="24"/>
          <w:szCs w:val="24"/>
        </w:rPr>
        <w:t xml:space="preserve"> p. nustatyto reikalavimo pažeidimą,</w:t>
      </w:r>
      <w:r w:rsidR="006D0798">
        <w:rPr>
          <w:sz w:val="24"/>
          <w:szCs w:val="24"/>
        </w:rPr>
        <w:t xml:space="preserve"> </w:t>
      </w:r>
      <w:r w:rsidRPr="006D78FD">
        <w:rPr>
          <w:sz w:val="24"/>
          <w:szCs w:val="24"/>
        </w:rPr>
        <w:t>Sutarties 2</w:t>
      </w:r>
      <w:r w:rsidR="00883790">
        <w:rPr>
          <w:sz w:val="24"/>
          <w:szCs w:val="24"/>
        </w:rPr>
        <w:t>9</w:t>
      </w:r>
      <w:r w:rsidRPr="006D78FD">
        <w:rPr>
          <w:sz w:val="24"/>
          <w:szCs w:val="24"/>
        </w:rPr>
        <w:t>.</w:t>
      </w:r>
      <w:r w:rsidR="008E38E2">
        <w:rPr>
          <w:sz w:val="24"/>
          <w:szCs w:val="24"/>
        </w:rPr>
        <w:t>2</w:t>
      </w:r>
      <w:r w:rsidRPr="006D78FD">
        <w:rPr>
          <w:sz w:val="24"/>
          <w:szCs w:val="24"/>
        </w:rPr>
        <w:t xml:space="preserve"> p. pažeidimą</w:t>
      </w:r>
      <w:r w:rsidRPr="00FC0B80">
        <w:rPr>
          <w:sz w:val="24"/>
          <w:szCs w:val="24"/>
        </w:rPr>
        <w:t xml:space="preserve"> dėl papildom</w:t>
      </w:r>
      <w:r>
        <w:rPr>
          <w:sz w:val="24"/>
          <w:szCs w:val="24"/>
        </w:rPr>
        <w:t>o</w:t>
      </w:r>
      <w:r w:rsidRPr="00FC0B80">
        <w:rPr>
          <w:sz w:val="24"/>
          <w:szCs w:val="24"/>
        </w:rPr>
        <w:t xml:space="preserve"> statinio garantini</w:t>
      </w:r>
      <w:r>
        <w:rPr>
          <w:sz w:val="24"/>
          <w:szCs w:val="24"/>
        </w:rPr>
        <w:t>o</w:t>
      </w:r>
      <w:r w:rsidRPr="00FC0B80">
        <w:rPr>
          <w:sz w:val="24"/>
          <w:szCs w:val="24"/>
        </w:rPr>
        <w:t xml:space="preserve"> termin</w:t>
      </w:r>
      <w:r>
        <w:rPr>
          <w:sz w:val="24"/>
          <w:szCs w:val="24"/>
        </w:rPr>
        <w:t>o</w:t>
      </w:r>
      <w:r w:rsidRPr="00FC0B80">
        <w:rPr>
          <w:sz w:val="24"/>
          <w:szCs w:val="24"/>
        </w:rPr>
        <w:t>, suteikiam</w:t>
      </w:r>
      <w:r>
        <w:rPr>
          <w:sz w:val="24"/>
          <w:szCs w:val="24"/>
        </w:rPr>
        <w:t xml:space="preserve">o </w:t>
      </w:r>
      <w:r w:rsidRPr="006D78FD">
        <w:rPr>
          <w:sz w:val="24"/>
          <w:szCs w:val="24"/>
          <w:lang w:val="fi-FI"/>
        </w:rPr>
        <w:t xml:space="preserve">atliktiems darbams </w:t>
      </w:r>
      <w:r w:rsidRPr="006D78FD">
        <w:rPr>
          <w:sz w:val="24"/>
          <w:szCs w:val="24"/>
        </w:rPr>
        <w:t xml:space="preserve">(jeigu </w:t>
      </w:r>
      <w:r w:rsidR="00E9179A">
        <w:rPr>
          <w:sz w:val="24"/>
          <w:szCs w:val="24"/>
        </w:rPr>
        <w:t>Rangovas jį nurodė pasiūlyme</w:t>
      </w:r>
      <w:r w:rsidRPr="006D78FD">
        <w:rPr>
          <w:sz w:val="24"/>
          <w:szCs w:val="24"/>
        </w:rPr>
        <w:t>), ir (ar) kitus</w:t>
      </w:r>
      <w:r w:rsidRPr="006D78FD">
        <w:rPr>
          <w:b/>
          <w:bCs/>
          <w:sz w:val="24"/>
          <w:szCs w:val="24"/>
        </w:rPr>
        <w:t xml:space="preserve"> </w:t>
      </w:r>
      <w:r w:rsidRPr="006D78FD">
        <w:rPr>
          <w:sz w:val="24"/>
          <w:szCs w:val="24"/>
        </w:rPr>
        <w:t xml:space="preserve">Sutarties pažeidimus, kurių neapima Sutarties </w:t>
      </w:r>
      <w:r w:rsidR="006D0798">
        <w:rPr>
          <w:sz w:val="24"/>
          <w:szCs w:val="24"/>
        </w:rPr>
        <w:t>2</w:t>
      </w:r>
      <w:r w:rsidR="00883790">
        <w:rPr>
          <w:sz w:val="24"/>
          <w:szCs w:val="24"/>
        </w:rPr>
        <w:t>1</w:t>
      </w:r>
      <w:r w:rsidR="00553D76">
        <w:rPr>
          <w:sz w:val="24"/>
          <w:szCs w:val="24"/>
        </w:rPr>
        <w:t>, 2</w:t>
      </w:r>
      <w:r w:rsidR="00883790">
        <w:rPr>
          <w:sz w:val="24"/>
          <w:szCs w:val="24"/>
        </w:rPr>
        <w:t>3</w:t>
      </w:r>
      <w:r w:rsidRPr="006D78FD">
        <w:rPr>
          <w:sz w:val="24"/>
          <w:szCs w:val="24"/>
        </w:rPr>
        <w:t xml:space="preserve"> p., surašant</w:t>
      </w:r>
      <w:r w:rsidRPr="006550EA">
        <w:rPr>
          <w:sz w:val="24"/>
          <w:szCs w:val="24"/>
        </w:rPr>
        <w:t xml:space="preserve"> pažeidimo (defektinį) aktą už kiekvieną nustatytą atvejį, perspėjus Rangovą el. paštu. Pažeidimo (defektinis) aktas surašomas dalyvaujant Rangovo atstovui. Jeigu jis neatvyksta sutartu</w:t>
      </w:r>
      <w:r w:rsidRPr="00312286">
        <w:rPr>
          <w:sz w:val="24"/>
          <w:szCs w:val="24"/>
        </w:rPr>
        <w:t xml:space="preserve"> laiku arba atsisako dalyvauti, pažeidimų (defektinis) aktas surašomas jam nedalyvaujant. Bauda gali būti išskaičiuojama iš Rangovui mokėtinos sumos. Jei darbai atlikti nekokybiškai, Užsakovas </w:t>
      </w:r>
      <w:r w:rsidRPr="00995C7C">
        <w:rPr>
          <w:sz w:val="24"/>
          <w:szCs w:val="24"/>
        </w:rPr>
        <w:t>nustato terminą, per kurį trūkumai turi būti pašalinti, per šį terminą nepašalinus trūkumų, numatyta bauda taikoma pakartotinai. Baudos už Sutarties pažeidimus netaikomos pažeidimams, kai pažeidimo pagrindu pasinaudojama Sutarties įvykdymo užtikrinimu.</w:t>
      </w:r>
    </w:p>
    <w:p w14:paraId="70909D76" w14:textId="2428BC74" w:rsidR="00011BDF" w:rsidRPr="007D460C" w:rsidRDefault="00011BDF" w:rsidP="00695DC6">
      <w:pPr>
        <w:widowControl w:val="0"/>
        <w:numPr>
          <w:ilvl w:val="0"/>
          <w:numId w:val="28"/>
        </w:numPr>
        <w:tabs>
          <w:tab w:val="left" w:pos="1134"/>
        </w:tabs>
        <w:ind w:left="0" w:firstLine="710"/>
        <w:jc w:val="both"/>
      </w:pPr>
      <w:r>
        <w:t xml:space="preserve">Rangovui </w:t>
      </w:r>
      <w:r w:rsidRPr="00E772B1">
        <w:t>vėluojant pateikti</w:t>
      </w:r>
      <w:r w:rsidRPr="00C223B5">
        <w:t xml:space="preserve"> </w:t>
      </w:r>
      <w:r w:rsidRPr="006D78FD">
        <w:t>Sutarties</w:t>
      </w:r>
      <w:r w:rsidR="00883790">
        <w:t xml:space="preserve"> 15.2, 15.3, 17.1, 18, 19 p. (bet kuriame iš jų) n</w:t>
      </w:r>
      <w:r w:rsidRPr="006D78FD">
        <w:t>urodyt</w:t>
      </w:r>
      <w:r w:rsidR="006D0798">
        <w:t>us</w:t>
      </w:r>
      <w:r w:rsidRPr="006D78FD">
        <w:t xml:space="preserve"> dokument</w:t>
      </w:r>
      <w:r w:rsidR="006D0798">
        <w:t>us</w:t>
      </w:r>
      <w:r w:rsidRPr="006D78FD">
        <w:t>, Rangovas Užsakovui moka 100 Eur dydžio delspinigius už kiekvieną pavėluotą dieną, iki kol pateikiam</w:t>
      </w:r>
      <w:r w:rsidR="00883790">
        <w:t>i</w:t>
      </w:r>
      <w:r w:rsidRPr="006D78FD">
        <w:t xml:space="preserve"> Sutarties </w:t>
      </w:r>
      <w:r w:rsidR="00883790">
        <w:t>15.2, 15.3, 17.1, 18, 19 p.</w:t>
      </w:r>
      <w:r w:rsidR="00E9179A">
        <w:t xml:space="preserve"> </w:t>
      </w:r>
      <w:r w:rsidRPr="006D78FD">
        <w:t>nurodyt</w:t>
      </w:r>
      <w:r w:rsidR="006D0798">
        <w:t>i</w:t>
      </w:r>
      <w:r w:rsidRPr="00E21283">
        <w:t xml:space="preserve"> dokumenta</w:t>
      </w:r>
      <w:r w:rsidR="006D0798">
        <w:t>i</w:t>
      </w:r>
      <w:r w:rsidRPr="00E21283">
        <w:t>.</w:t>
      </w:r>
      <w:r>
        <w:t xml:space="preserve"> </w:t>
      </w:r>
      <w:r w:rsidRPr="00E21283">
        <w:t>Delspinigiai gali būti išskaičiuojami</w:t>
      </w:r>
      <w:r w:rsidRPr="00A91153">
        <w:t xml:space="preserve"> iš </w:t>
      </w:r>
      <w:r>
        <w:t xml:space="preserve">Rangovui </w:t>
      </w:r>
      <w:r w:rsidRPr="002E5A9F">
        <w:t>mokėtinos sumos.</w:t>
      </w:r>
      <w:r>
        <w:t xml:space="preserve"> </w:t>
      </w:r>
      <w:r w:rsidRPr="00E772B1">
        <w:t>Delspinigiai skaičiuojami nepriklausomai nuo pasinaudojimo Sutarties įvykdymo užtikrinimu.</w:t>
      </w:r>
    </w:p>
    <w:bookmarkEnd w:id="85"/>
    <w:p w14:paraId="76F5AC9A" w14:textId="77777777" w:rsidR="00011BDF" w:rsidRPr="00312286" w:rsidRDefault="00011BDF" w:rsidP="00695DC6">
      <w:pPr>
        <w:widowControl w:val="0"/>
        <w:numPr>
          <w:ilvl w:val="0"/>
          <w:numId w:val="28"/>
        </w:numPr>
        <w:tabs>
          <w:tab w:val="left" w:pos="1134"/>
        </w:tabs>
        <w:ind w:left="0" w:firstLine="710"/>
        <w:jc w:val="both"/>
      </w:pPr>
      <w:r w:rsidRPr="00995C7C">
        <w:rPr>
          <w:color w:val="000000"/>
        </w:rPr>
        <w:t>Rangovui nustatoma 1</w:t>
      </w:r>
      <w:r w:rsidRPr="00995C7C">
        <w:rPr>
          <w:color w:val="000000"/>
          <w:lang w:val="en-US"/>
        </w:rPr>
        <w:t xml:space="preserve"> 0</w:t>
      </w:r>
      <w:r w:rsidRPr="00995C7C">
        <w:rPr>
          <w:color w:val="000000"/>
        </w:rPr>
        <w:t>00</w:t>
      </w:r>
      <w:r w:rsidRPr="00995C7C">
        <w:rPr>
          <w:b/>
          <w:bCs/>
          <w:color w:val="000000"/>
        </w:rPr>
        <w:t xml:space="preserve"> </w:t>
      </w:r>
      <w:r w:rsidRPr="00995C7C">
        <w:rPr>
          <w:color w:val="000000"/>
        </w:rPr>
        <w:t>Eur vertės bauda už kiekvieną Sutarties vykdymo metu pasitelktą, tačiau Sutartyje nustatyta</w:t>
      </w:r>
      <w:r w:rsidRPr="00312286">
        <w:rPr>
          <w:color w:val="000000"/>
        </w:rPr>
        <w:t xml:space="preserve"> tvarka neišviešintą </w:t>
      </w:r>
      <w:r w:rsidRPr="00312286">
        <w:t>subrangov</w:t>
      </w:r>
      <w:r w:rsidRPr="00312286">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Pr="00312286">
        <w:t>gali būti</w:t>
      </w:r>
      <w:r w:rsidRPr="00312286">
        <w:rPr>
          <w:color w:val="000000"/>
        </w:rPr>
        <w:t xml:space="preserve"> išskaičiuojama iš Rangovui mokėtinos sumos.</w:t>
      </w:r>
    </w:p>
    <w:p w14:paraId="49EB9026" w14:textId="7A118F12" w:rsidR="00011BDF" w:rsidRPr="00F014B2" w:rsidRDefault="00011BDF" w:rsidP="00695DC6">
      <w:pPr>
        <w:pStyle w:val="Sraopastraipa"/>
        <w:widowControl w:val="0"/>
        <w:numPr>
          <w:ilvl w:val="0"/>
          <w:numId w:val="28"/>
        </w:numPr>
        <w:tabs>
          <w:tab w:val="left" w:pos="1134"/>
        </w:tabs>
        <w:ind w:left="0" w:firstLine="710"/>
        <w:jc w:val="both"/>
        <w:rPr>
          <w:b/>
          <w:sz w:val="24"/>
          <w:szCs w:val="24"/>
        </w:rPr>
      </w:pPr>
      <w:r w:rsidRPr="00312286">
        <w:rPr>
          <w:sz w:val="24"/>
          <w:szCs w:val="24"/>
        </w:rPr>
        <w:t>Rangovui vėluojant atlikti darbus</w:t>
      </w:r>
      <w:r w:rsidR="00081035">
        <w:rPr>
          <w:sz w:val="24"/>
          <w:szCs w:val="24"/>
        </w:rPr>
        <w:t xml:space="preserve">, suteikti paslaugas, </w:t>
      </w:r>
      <w:r w:rsidRPr="00312286">
        <w:rPr>
          <w:sz w:val="24"/>
          <w:szCs w:val="24"/>
        </w:rPr>
        <w:t>ar darbus atlikus</w:t>
      </w:r>
      <w:r w:rsidR="00081035">
        <w:rPr>
          <w:sz w:val="24"/>
          <w:szCs w:val="24"/>
        </w:rPr>
        <w:t>, paslaugas suteikus</w:t>
      </w:r>
      <w:r w:rsidRPr="00312286">
        <w:rPr>
          <w:sz w:val="24"/>
          <w:szCs w:val="24"/>
        </w:rPr>
        <w:t xml:space="preserve"> nekokybiškai, su defektais, taip pat vilkinant darbus ar piktnaudžiaujant, Užsakovas, siekdamas apginti savo teisėtus interesus, gali atlikti neapmokėtų sumų įskaitymus į nuostolius (vienašalius sandorius).</w:t>
      </w:r>
    </w:p>
    <w:p w14:paraId="6D05D38D" w14:textId="60F2CFF8" w:rsidR="00011BDF" w:rsidRPr="000C191B" w:rsidRDefault="00011BDF" w:rsidP="00695DC6">
      <w:pPr>
        <w:pStyle w:val="Sraopastraipa"/>
        <w:widowControl w:val="0"/>
        <w:numPr>
          <w:ilvl w:val="0"/>
          <w:numId w:val="28"/>
        </w:numPr>
        <w:tabs>
          <w:tab w:val="left" w:pos="1134"/>
        </w:tabs>
        <w:ind w:left="0" w:firstLine="710"/>
        <w:jc w:val="both"/>
        <w:rPr>
          <w:b/>
          <w:sz w:val="24"/>
          <w:szCs w:val="24"/>
        </w:rPr>
      </w:pPr>
      <w:bookmarkStart w:id="86" w:name="_Hlk183420463"/>
      <w:r w:rsidRPr="000C191B">
        <w:rPr>
          <w:sz w:val="24"/>
          <w:szCs w:val="24"/>
          <w:lang w:eastAsia="en-US"/>
        </w:rPr>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w:t>
      </w:r>
    </w:p>
    <w:bookmarkEnd w:id="86"/>
    <w:p w14:paraId="7E6F27C6" w14:textId="791AF4FA" w:rsidR="00E9179A" w:rsidRPr="00E9179A" w:rsidRDefault="00E9179A" w:rsidP="00E9179A">
      <w:pPr>
        <w:pStyle w:val="Sraopastraipa"/>
        <w:widowControl w:val="0"/>
        <w:numPr>
          <w:ilvl w:val="0"/>
          <w:numId w:val="28"/>
        </w:numPr>
        <w:tabs>
          <w:tab w:val="left" w:pos="1134"/>
        </w:tabs>
        <w:jc w:val="both"/>
        <w:rPr>
          <w:b/>
          <w:color w:val="FF0000"/>
          <w:sz w:val="24"/>
          <w:szCs w:val="24"/>
        </w:rPr>
      </w:pPr>
      <w:r w:rsidRPr="00247F45">
        <w:rPr>
          <w:sz w:val="24"/>
          <w:szCs w:val="24"/>
        </w:rPr>
        <w:t xml:space="preserve">Rangovas kartu su Rangovo atliktų darbų perdavimo Užsakovui aktu privalo pateikti Lietuvoje ar užsienio šalyje registruoto banko arba draudimo bendrovės išduotą ir su Užsakovu raštu suderintą </w:t>
      </w:r>
      <w:r w:rsidRPr="00247F45">
        <w:rPr>
          <w:b/>
          <w:sz w:val="24"/>
          <w:szCs w:val="24"/>
        </w:rPr>
        <w:t>objekto defektų šalinimo garantiniu laikotarpiu įsipareigojimų įvykdymo užtikrinimo garantiją</w:t>
      </w:r>
      <w:r>
        <w:rPr>
          <w:b/>
          <w:sz w:val="24"/>
          <w:szCs w:val="24"/>
        </w:rPr>
        <w:t>, kurios dydis</w:t>
      </w:r>
      <w:r w:rsidRPr="00247F45">
        <w:rPr>
          <w:b/>
          <w:sz w:val="24"/>
          <w:szCs w:val="24"/>
        </w:rPr>
        <w:t xml:space="preserve"> </w:t>
      </w:r>
      <w:r w:rsidRPr="00247F45">
        <w:rPr>
          <w:sz w:val="24"/>
          <w:szCs w:val="24"/>
        </w:rPr>
        <w:t xml:space="preserve">– </w:t>
      </w:r>
      <w:r w:rsidRPr="00247F45">
        <w:rPr>
          <w:b/>
          <w:sz w:val="24"/>
          <w:szCs w:val="24"/>
        </w:rPr>
        <w:t xml:space="preserve">5 procentai </w:t>
      </w:r>
      <w:r>
        <w:rPr>
          <w:b/>
          <w:sz w:val="24"/>
          <w:szCs w:val="24"/>
        </w:rPr>
        <w:t xml:space="preserve">nuo </w:t>
      </w:r>
      <w:r w:rsidRPr="00247F45">
        <w:rPr>
          <w:b/>
          <w:sz w:val="24"/>
          <w:szCs w:val="24"/>
        </w:rPr>
        <w:t>statinio statybos kainos su PVM.</w:t>
      </w:r>
      <w:r w:rsidRPr="00247F45">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p>
    <w:bookmarkEnd w:id="84"/>
    <w:p w14:paraId="1391A895" w14:textId="4D02C5E8" w:rsidR="00011BDF" w:rsidRPr="00312286" w:rsidRDefault="00011BDF" w:rsidP="00695DC6">
      <w:pPr>
        <w:pStyle w:val="Sraopastraipa"/>
        <w:widowControl w:val="0"/>
        <w:numPr>
          <w:ilvl w:val="0"/>
          <w:numId w:val="28"/>
        </w:numPr>
        <w:tabs>
          <w:tab w:val="left" w:pos="1134"/>
        </w:tabs>
        <w:ind w:left="0" w:firstLine="710"/>
        <w:jc w:val="both"/>
        <w:rPr>
          <w:b/>
          <w:sz w:val="24"/>
          <w:szCs w:val="24"/>
        </w:rPr>
      </w:pPr>
      <w:r w:rsidRPr="00312286">
        <w:rPr>
          <w:b/>
          <w:sz w:val="24"/>
          <w:szCs w:val="24"/>
        </w:rPr>
        <w:t>Šalys susitaria, kad esminiu Sutarties pažeidimu bus laikomas:</w:t>
      </w:r>
    </w:p>
    <w:p w14:paraId="55FD2662" w14:textId="77777777" w:rsidR="00011BDF" w:rsidRPr="00312286" w:rsidRDefault="00011BDF" w:rsidP="00695DC6">
      <w:pPr>
        <w:widowControl w:val="0"/>
        <w:numPr>
          <w:ilvl w:val="1"/>
          <w:numId w:val="28"/>
        </w:numPr>
        <w:tabs>
          <w:tab w:val="left" w:pos="1276"/>
          <w:tab w:val="left" w:pos="1418"/>
        </w:tabs>
        <w:ind w:firstLine="710"/>
        <w:jc w:val="both"/>
      </w:pPr>
      <w:r w:rsidRPr="00312286">
        <w:t>pažeidimas, atitinkantis Lietuvos Respublikos civilinio kodekso 6.217 straipsnio 2 dalies kriterijus, nepaisant to, kad tokie nebuvo apibrėžti Sutartyje;</w:t>
      </w:r>
    </w:p>
    <w:p w14:paraId="6BB657AA" w14:textId="77777777" w:rsidR="00011BDF" w:rsidRPr="00F26F19" w:rsidRDefault="00011BDF" w:rsidP="00695DC6">
      <w:pPr>
        <w:widowControl w:val="0"/>
        <w:numPr>
          <w:ilvl w:val="1"/>
          <w:numId w:val="28"/>
        </w:numPr>
        <w:tabs>
          <w:tab w:val="left" w:pos="1276"/>
          <w:tab w:val="left" w:pos="1418"/>
        </w:tabs>
        <w:ind w:firstLine="710"/>
        <w:jc w:val="both"/>
      </w:pPr>
      <w:r w:rsidRPr="00F26F19">
        <w:t>pažeidimas, kai Rangovas, raštiškai įspėtas, neužtikrina darbų kokybės;</w:t>
      </w:r>
    </w:p>
    <w:p w14:paraId="2B505500" w14:textId="51B5B833" w:rsidR="00174AA2" w:rsidRPr="00FB21DB" w:rsidRDefault="00174AA2" w:rsidP="00695DC6">
      <w:pPr>
        <w:pStyle w:val="Sraopastraipa"/>
        <w:widowControl w:val="0"/>
        <w:numPr>
          <w:ilvl w:val="1"/>
          <w:numId w:val="28"/>
        </w:numPr>
        <w:tabs>
          <w:tab w:val="left" w:pos="1276"/>
          <w:tab w:val="left" w:pos="1418"/>
          <w:tab w:val="left" w:pos="1701"/>
        </w:tabs>
        <w:jc w:val="both"/>
        <w:rPr>
          <w:sz w:val="24"/>
          <w:szCs w:val="24"/>
        </w:rPr>
      </w:pPr>
      <w:r w:rsidRPr="00FB21DB">
        <w:rPr>
          <w:sz w:val="24"/>
          <w:szCs w:val="24"/>
        </w:rPr>
        <w:t xml:space="preserve">pažeidimas, kai Rangovas pradelsia </w:t>
      </w:r>
      <w:r>
        <w:rPr>
          <w:sz w:val="24"/>
          <w:szCs w:val="24"/>
        </w:rPr>
        <w:t xml:space="preserve">tarpinius darbų atlikimo terminus, nustatytus finansiniame-kalendoriniame grafike </w:t>
      </w:r>
      <w:r w:rsidRPr="00FB21DB">
        <w:rPr>
          <w:sz w:val="24"/>
          <w:szCs w:val="24"/>
        </w:rPr>
        <w:t xml:space="preserve">daugiau kaip </w:t>
      </w:r>
      <w:r>
        <w:rPr>
          <w:sz w:val="24"/>
          <w:szCs w:val="24"/>
        </w:rPr>
        <w:t>6</w:t>
      </w:r>
      <w:r w:rsidRPr="00FB21DB">
        <w:rPr>
          <w:sz w:val="24"/>
          <w:szCs w:val="24"/>
        </w:rPr>
        <w:t>0 kalendorinių dienų</w:t>
      </w:r>
      <w:r>
        <w:rPr>
          <w:sz w:val="24"/>
          <w:szCs w:val="24"/>
        </w:rPr>
        <w:t xml:space="preserve"> ir (ar)</w:t>
      </w:r>
      <w:r w:rsidRPr="00FB21DB">
        <w:rPr>
          <w:sz w:val="24"/>
          <w:szCs w:val="24"/>
        </w:rPr>
        <w:t xml:space="preserve"> Sutarties </w:t>
      </w:r>
      <w:r w:rsidRPr="00164A7E">
        <w:rPr>
          <w:sz w:val="24"/>
          <w:szCs w:val="24"/>
        </w:rPr>
        <w:t>4</w:t>
      </w:r>
      <w:r w:rsidR="00553D76" w:rsidRPr="00164A7E">
        <w:rPr>
          <w:sz w:val="24"/>
          <w:szCs w:val="24"/>
        </w:rPr>
        <w:t>-5</w:t>
      </w:r>
      <w:r w:rsidRPr="00FB21DB">
        <w:rPr>
          <w:sz w:val="24"/>
          <w:szCs w:val="24"/>
        </w:rPr>
        <w:t xml:space="preserve"> p. nustatyt</w:t>
      </w:r>
      <w:r w:rsidR="00553D76">
        <w:rPr>
          <w:sz w:val="24"/>
          <w:szCs w:val="24"/>
        </w:rPr>
        <w:t>us</w:t>
      </w:r>
      <w:r w:rsidRPr="00FB21DB">
        <w:rPr>
          <w:sz w:val="24"/>
          <w:szCs w:val="24"/>
        </w:rPr>
        <w:t xml:space="preserve"> </w:t>
      </w:r>
      <w:r>
        <w:rPr>
          <w:sz w:val="24"/>
          <w:szCs w:val="24"/>
        </w:rPr>
        <w:t>galutin</w:t>
      </w:r>
      <w:r w:rsidR="00553D76">
        <w:rPr>
          <w:sz w:val="24"/>
          <w:szCs w:val="24"/>
        </w:rPr>
        <w:t>ius</w:t>
      </w:r>
      <w:r>
        <w:rPr>
          <w:sz w:val="24"/>
          <w:szCs w:val="24"/>
        </w:rPr>
        <w:t xml:space="preserve"> </w:t>
      </w:r>
      <w:r w:rsidRPr="00FB21DB">
        <w:rPr>
          <w:sz w:val="24"/>
          <w:szCs w:val="24"/>
        </w:rPr>
        <w:t>termin</w:t>
      </w:r>
      <w:r w:rsidR="00553D76">
        <w:rPr>
          <w:sz w:val="24"/>
          <w:szCs w:val="24"/>
        </w:rPr>
        <w:t>us</w:t>
      </w:r>
      <w:r w:rsidRPr="00FB21DB">
        <w:rPr>
          <w:sz w:val="24"/>
          <w:szCs w:val="24"/>
        </w:rPr>
        <w:t xml:space="preserve"> daugiau kaip </w:t>
      </w:r>
      <w:r>
        <w:rPr>
          <w:sz w:val="24"/>
          <w:szCs w:val="24"/>
        </w:rPr>
        <w:t>3</w:t>
      </w:r>
      <w:r w:rsidRPr="00FB21DB">
        <w:rPr>
          <w:sz w:val="24"/>
          <w:szCs w:val="24"/>
        </w:rPr>
        <w:t>0 kalendorinių dienų dėl savo kaltės arba dėl aplinkybių, už kurias atsakingas Rangovas;</w:t>
      </w:r>
    </w:p>
    <w:p w14:paraId="01AE0EB1" w14:textId="21A9D9A3" w:rsidR="00E9179A" w:rsidRPr="00E9179A" w:rsidRDefault="00E9179A" w:rsidP="00E9179A">
      <w:pPr>
        <w:pStyle w:val="Pagrindinistekstas"/>
        <w:widowControl w:val="0"/>
        <w:numPr>
          <w:ilvl w:val="1"/>
          <w:numId w:val="28"/>
        </w:numPr>
        <w:tabs>
          <w:tab w:val="left" w:pos="1134"/>
          <w:tab w:val="left" w:pos="1200"/>
          <w:tab w:val="left" w:pos="1276"/>
          <w:tab w:val="left" w:pos="1418"/>
        </w:tabs>
        <w:suppressAutoHyphens/>
        <w:rPr>
          <w:rFonts w:ascii="Times New Roman" w:hAnsi="Times New Roman"/>
          <w:szCs w:val="24"/>
        </w:rPr>
      </w:pPr>
      <w:r w:rsidRPr="00F71CDA">
        <w:rPr>
          <w:rFonts w:ascii="Times New Roman" w:hAnsi="Times New Roman"/>
          <w:szCs w:val="24"/>
        </w:rPr>
        <w:t>pažeidimas, kai Paslaugų teikėjas pažeidžia Sutarties</w:t>
      </w:r>
      <w:r w:rsidR="00164A7E">
        <w:rPr>
          <w:rFonts w:ascii="Times New Roman" w:hAnsi="Times New Roman"/>
          <w:szCs w:val="24"/>
        </w:rPr>
        <w:t xml:space="preserve"> 15.6 p.</w:t>
      </w:r>
      <w:r w:rsidRPr="00F71CDA">
        <w:rPr>
          <w:rFonts w:ascii="Times New Roman" w:hAnsi="Times New Roman"/>
          <w:szCs w:val="24"/>
        </w:rPr>
        <w:t xml:space="preserve"> numatytą įsipareigojimą;</w:t>
      </w:r>
    </w:p>
    <w:p w14:paraId="43AFDF58" w14:textId="1A351688" w:rsidR="00011BDF" w:rsidRPr="00F26F19" w:rsidRDefault="00011BDF" w:rsidP="00695DC6">
      <w:pPr>
        <w:pStyle w:val="Sraopastraipa"/>
        <w:widowControl w:val="0"/>
        <w:numPr>
          <w:ilvl w:val="1"/>
          <w:numId w:val="28"/>
        </w:numPr>
        <w:tabs>
          <w:tab w:val="left" w:pos="1276"/>
          <w:tab w:val="left" w:pos="1418"/>
        </w:tabs>
        <w:ind w:firstLine="710"/>
        <w:jc w:val="both"/>
        <w:rPr>
          <w:sz w:val="24"/>
          <w:szCs w:val="24"/>
        </w:rPr>
      </w:pPr>
      <w:r w:rsidRPr="00F26F19">
        <w:rPr>
          <w:sz w:val="24"/>
          <w:szCs w:val="24"/>
        </w:rPr>
        <w:lastRenderedPageBreak/>
        <w:t>pažeidimas, kai Rangovas neištaiso Sutarties pažeidimo per Užsakovo nurodytą terminą;</w:t>
      </w:r>
    </w:p>
    <w:p w14:paraId="4D180949" w14:textId="77777777" w:rsidR="00011BDF" w:rsidRPr="00F26F19" w:rsidRDefault="00011BDF" w:rsidP="00695DC6">
      <w:pPr>
        <w:pStyle w:val="Sraopastraipa"/>
        <w:widowControl w:val="0"/>
        <w:numPr>
          <w:ilvl w:val="1"/>
          <w:numId w:val="28"/>
        </w:numPr>
        <w:tabs>
          <w:tab w:val="left" w:pos="1276"/>
        </w:tabs>
        <w:ind w:firstLine="710"/>
        <w:jc w:val="both"/>
        <w:rPr>
          <w:b/>
          <w:sz w:val="24"/>
          <w:szCs w:val="24"/>
        </w:rPr>
      </w:pPr>
      <w:r w:rsidRPr="00F26F19">
        <w:rPr>
          <w:sz w:val="24"/>
          <w:szCs w:val="24"/>
        </w:rPr>
        <w:t xml:space="preserve">pažeidimas, kai Užsakovas, raštiškai įspėtas, daugiau nei 30 kalendorinių dienų be objektyvių priežasčių nevykdo </w:t>
      </w:r>
      <w:r w:rsidRPr="00A138EF">
        <w:rPr>
          <w:sz w:val="24"/>
          <w:szCs w:val="24"/>
        </w:rPr>
        <w:t>ar netinkamai vykdo savo sutartinius įsipareigojimus.</w:t>
      </w:r>
    </w:p>
    <w:p w14:paraId="2E2918F3" w14:textId="77777777" w:rsidR="00011BDF" w:rsidRPr="00926C18" w:rsidRDefault="00011BDF" w:rsidP="00695DC6">
      <w:pPr>
        <w:pStyle w:val="Sraopastraipa"/>
        <w:widowControl w:val="0"/>
        <w:numPr>
          <w:ilvl w:val="0"/>
          <w:numId w:val="28"/>
        </w:numPr>
        <w:tabs>
          <w:tab w:val="left" w:pos="1134"/>
        </w:tabs>
        <w:ind w:left="0" w:firstLine="710"/>
        <w:jc w:val="both"/>
        <w:rPr>
          <w:b/>
          <w:sz w:val="24"/>
          <w:szCs w:val="24"/>
        </w:rPr>
      </w:pPr>
      <w:bookmarkStart w:id="87" w:name="_Hlk183420472"/>
      <w:r w:rsidRPr="00926C18">
        <w:rPr>
          <w:b/>
          <w:sz w:val="24"/>
          <w:szCs w:val="24"/>
        </w:rPr>
        <w:t>Garantijos:</w:t>
      </w:r>
    </w:p>
    <w:p w14:paraId="49417A1D" w14:textId="3EBE1305" w:rsidR="00011BDF" w:rsidRPr="007354FC" w:rsidRDefault="007354FC" w:rsidP="00695DC6">
      <w:pPr>
        <w:pStyle w:val="Sraopastraipa"/>
        <w:numPr>
          <w:ilvl w:val="1"/>
          <w:numId w:val="28"/>
        </w:numPr>
        <w:suppressAutoHyphens/>
        <w:autoSpaceDE w:val="0"/>
        <w:autoSpaceDN w:val="0"/>
        <w:adjustRightInd w:val="0"/>
        <w:ind w:firstLine="710"/>
        <w:jc w:val="both"/>
        <w:rPr>
          <w:sz w:val="24"/>
          <w:szCs w:val="24"/>
        </w:rPr>
      </w:pPr>
      <w:bookmarkStart w:id="88" w:name="_Hlk114591408"/>
      <w:bookmarkStart w:id="89" w:name="_Hlk183781451"/>
      <w:r w:rsidRPr="007354FC">
        <w:rPr>
          <w:rFonts w:eastAsiaTheme="minorHAnsi"/>
          <w:sz w:val="24"/>
          <w:szCs w:val="24"/>
        </w:rPr>
        <w:t>D</w:t>
      </w:r>
      <w:r w:rsidR="00011BDF" w:rsidRPr="007354FC">
        <w:rPr>
          <w:rFonts w:eastAsiaTheme="minorHAnsi"/>
          <w:sz w:val="24"/>
          <w:szCs w:val="24"/>
        </w:rPr>
        <w:t>arbų garantinis terminas, skaičiuojant nuo abiejų Šalių darbų priėmimo–perdavimo akto pasirašymo dienos, yra</w:t>
      </w:r>
      <w:r>
        <w:rPr>
          <w:rFonts w:eastAsiaTheme="minorHAnsi"/>
          <w:sz w:val="24"/>
          <w:szCs w:val="24"/>
        </w:rPr>
        <w:t>:</w:t>
      </w:r>
    </w:p>
    <w:p w14:paraId="7E885467" w14:textId="094478A6" w:rsidR="007354FC" w:rsidRPr="007354FC" w:rsidRDefault="007354FC" w:rsidP="00E9179A">
      <w:pPr>
        <w:pStyle w:val="Sraopastraipa"/>
        <w:numPr>
          <w:ilvl w:val="2"/>
          <w:numId w:val="28"/>
        </w:numPr>
        <w:tabs>
          <w:tab w:val="left" w:pos="1418"/>
        </w:tabs>
        <w:suppressAutoHyphens/>
        <w:autoSpaceDE w:val="0"/>
        <w:autoSpaceDN w:val="0"/>
        <w:adjustRightInd w:val="0"/>
        <w:ind w:left="0" w:firstLine="709"/>
        <w:jc w:val="both"/>
        <w:rPr>
          <w:sz w:val="24"/>
          <w:szCs w:val="24"/>
        </w:rPr>
      </w:pPr>
      <w:r w:rsidRPr="007354FC">
        <w:rPr>
          <w:sz w:val="24"/>
          <w:szCs w:val="24"/>
        </w:rPr>
        <w:t>5 metai – statinio atviroms konstrukcijoms ir kitiems darbams;</w:t>
      </w:r>
    </w:p>
    <w:p w14:paraId="5683B2DE" w14:textId="57D47F31" w:rsidR="007354FC" w:rsidRPr="007354FC" w:rsidRDefault="007354FC" w:rsidP="00E9179A">
      <w:pPr>
        <w:pStyle w:val="Sraopastraipa"/>
        <w:numPr>
          <w:ilvl w:val="2"/>
          <w:numId w:val="28"/>
        </w:numPr>
        <w:tabs>
          <w:tab w:val="left" w:pos="1418"/>
        </w:tabs>
        <w:suppressAutoHyphens/>
        <w:autoSpaceDE w:val="0"/>
        <w:autoSpaceDN w:val="0"/>
        <w:adjustRightInd w:val="0"/>
        <w:ind w:left="0" w:firstLine="709"/>
        <w:jc w:val="both"/>
        <w:rPr>
          <w:sz w:val="24"/>
          <w:szCs w:val="24"/>
        </w:rPr>
      </w:pPr>
      <w:r w:rsidRPr="007354FC">
        <w:rPr>
          <w:sz w:val="24"/>
          <w:szCs w:val="24"/>
        </w:rPr>
        <w:t>10 metų – paslėptiems statinio elementams (konstrukcijoms, vamzdynams, laidams ir kt.);</w:t>
      </w:r>
    </w:p>
    <w:p w14:paraId="1CEC8049" w14:textId="1571C2F2" w:rsidR="007354FC" w:rsidRPr="007354FC" w:rsidRDefault="007354FC" w:rsidP="00E9179A">
      <w:pPr>
        <w:pStyle w:val="Sraopastraipa"/>
        <w:numPr>
          <w:ilvl w:val="2"/>
          <w:numId w:val="28"/>
        </w:numPr>
        <w:tabs>
          <w:tab w:val="left" w:pos="1418"/>
        </w:tabs>
        <w:suppressAutoHyphens/>
        <w:autoSpaceDE w:val="0"/>
        <w:autoSpaceDN w:val="0"/>
        <w:adjustRightInd w:val="0"/>
        <w:ind w:left="0" w:firstLine="709"/>
        <w:jc w:val="both"/>
        <w:rPr>
          <w:sz w:val="24"/>
          <w:szCs w:val="24"/>
        </w:rPr>
      </w:pPr>
      <w:r w:rsidRPr="007354FC">
        <w:rPr>
          <w:sz w:val="24"/>
          <w:szCs w:val="24"/>
        </w:rPr>
        <w:t>20 metų – esant tyčia paslėptų defektų.</w:t>
      </w:r>
    </w:p>
    <w:p w14:paraId="6FF6826C" w14:textId="5D33CB3F" w:rsidR="00011BDF" w:rsidRPr="00F6096D" w:rsidRDefault="00011BDF" w:rsidP="00695DC6">
      <w:pPr>
        <w:pStyle w:val="Pagrindinistekstas"/>
        <w:numPr>
          <w:ilvl w:val="1"/>
          <w:numId w:val="28"/>
        </w:numPr>
        <w:tabs>
          <w:tab w:val="left" w:pos="142"/>
          <w:tab w:val="left" w:pos="1276"/>
          <w:tab w:val="left" w:pos="1418"/>
        </w:tabs>
        <w:suppressAutoHyphens/>
        <w:ind w:firstLine="710"/>
        <w:rPr>
          <w:rFonts w:ascii="Times New Roman" w:hAnsi="Times New Roman"/>
          <w:i/>
          <w:iCs/>
          <w:szCs w:val="24"/>
        </w:rPr>
      </w:pPr>
      <w:r w:rsidRPr="00DF5DFA">
        <w:rPr>
          <w:rFonts w:ascii="Times New Roman" w:hAnsi="Times New Roman"/>
          <w:szCs w:val="24"/>
        </w:rPr>
        <w:t>Rangovo</w:t>
      </w:r>
      <w:r w:rsidRPr="00F6096D">
        <w:rPr>
          <w:rFonts w:ascii="Times New Roman" w:hAnsi="Times New Roman"/>
          <w:szCs w:val="24"/>
        </w:rPr>
        <w:t xml:space="preserve"> pasiūlyme pasiūlytas </w:t>
      </w:r>
      <w:r w:rsidRPr="00F6096D">
        <w:rPr>
          <w:rFonts w:ascii="Times New Roman" w:hAnsi="Times New Roman"/>
          <w:b/>
          <w:bCs/>
          <w:szCs w:val="24"/>
        </w:rPr>
        <w:t xml:space="preserve">papildomas </w:t>
      </w:r>
      <w:r w:rsidR="00553D76">
        <w:rPr>
          <w:rFonts w:ascii="Times New Roman" w:hAnsi="Times New Roman"/>
          <w:b/>
          <w:bCs/>
        </w:rPr>
        <w:t>darbų</w:t>
      </w:r>
      <w:r w:rsidRPr="00F6096D">
        <w:rPr>
          <w:rFonts w:ascii="Times New Roman" w:hAnsi="Times New Roman"/>
          <w:b/>
          <w:bCs/>
        </w:rPr>
        <w:t xml:space="preserve"> garantini</w:t>
      </w:r>
      <w:r>
        <w:rPr>
          <w:rFonts w:ascii="Times New Roman" w:hAnsi="Times New Roman"/>
          <w:b/>
          <w:bCs/>
        </w:rPr>
        <w:t>s</w:t>
      </w:r>
      <w:r w:rsidRPr="00F6096D">
        <w:rPr>
          <w:rFonts w:ascii="Times New Roman" w:hAnsi="Times New Roman"/>
          <w:b/>
          <w:bCs/>
        </w:rPr>
        <w:t xml:space="preserve"> termin</w:t>
      </w:r>
      <w:r>
        <w:rPr>
          <w:rFonts w:ascii="Times New Roman" w:hAnsi="Times New Roman"/>
          <w:b/>
          <w:bCs/>
        </w:rPr>
        <w:t>as</w:t>
      </w:r>
      <w:r w:rsidR="00553D76">
        <w:rPr>
          <w:rFonts w:ascii="Times New Roman" w:hAnsi="Times New Roman"/>
          <w:b/>
          <w:bCs/>
        </w:rPr>
        <w:t xml:space="preserve"> </w:t>
      </w:r>
      <w:r w:rsidRPr="00F6096D">
        <w:rPr>
          <w:rFonts w:ascii="Times New Roman" w:hAnsi="Times New Roman"/>
          <w:szCs w:val="24"/>
        </w:rPr>
        <w:t xml:space="preserve">– </w:t>
      </w:r>
      <w:r w:rsidR="007354FC" w:rsidRPr="00F6096D">
        <w:rPr>
          <w:rFonts w:ascii="Times New Roman" w:hAnsi="Times New Roman"/>
          <w:i/>
          <w:szCs w:val="24"/>
          <w:highlight w:val="lightGray"/>
        </w:rPr>
        <w:t>(įrašyti G iš Rangovo pasiūlymo)</w:t>
      </w:r>
      <w:r w:rsidRPr="00F6096D">
        <w:rPr>
          <w:rFonts w:ascii="Times New Roman" w:hAnsi="Times New Roman"/>
          <w:b/>
          <w:szCs w:val="24"/>
        </w:rPr>
        <w:t xml:space="preserve"> metai (-ų)</w:t>
      </w:r>
      <w:r w:rsidRPr="00F6096D">
        <w:rPr>
          <w:rFonts w:ascii="Times New Roman" w:hAnsi="Times New Roman"/>
          <w:i/>
          <w:szCs w:val="24"/>
        </w:rPr>
        <w:t xml:space="preserve">. Ši Sutarties nuostata taikoma tuo atveju, jeigu Rangovas pasiūlyme nurodė ekonominio naudingumo vertinimo kriterijaus </w:t>
      </w:r>
      <w:r w:rsidRPr="00F6096D">
        <w:rPr>
          <w:rFonts w:ascii="Times New Roman" w:hAnsi="Times New Roman"/>
          <w:i/>
          <w:iCs/>
          <w:szCs w:val="24"/>
        </w:rPr>
        <w:t>„</w:t>
      </w:r>
      <w:r w:rsidRPr="00AA160A">
        <w:rPr>
          <w:rFonts w:ascii="Times New Roman" w:hAnsi="Times New Roman"/>
          <w:i/>
          <w:iCs/>
        </w:rPr>
        <w:t>Papildoma statinio garantinio termino trukmė metais (</w:t>
      </w:r>
      <w:r w:rsidRPr="00AA160A">
        <w:rPr>
          <w:rFonts w:ascii="Times New Roman" w:hAnsi="Times New Roman"/>
          <w:i/>
          <w:iCs/>
          <w:lang w:val="fi-FI"/>
        </w:rPr>
        <w:t>G)</w:t>
      </w:r>
      <w:r w:rsidRPr="00AA160A">
        <w:rPr>
          <w:rFonts w:ascii="Times New Roman" w:hAnsi="Times New Roman"/>
          <w:i/>
          <w:iCs/>
          <w:szCs w:val="24"/>
        </w:rPr>
        <w:t>“</w:t>
      </w:r>
      <w:r w:rsidRPr="00F6096D">
        <w:rPr>
          <w:rFonts w:ascii="Times New Roman" w:hAnsi="Times New Roman"/>
          <w:i/>
          <w:iCs/>
          <w:szCs w:val="24"/>
        </w:rPr>
        <w:t xml:space="preserve"> reikšmę</w:t>
      </w:r>
      <w:r w:rsidRPr="00F6096D">
        <w:rPr>
          <w:rFonts w:ascii="Times New Roman" w:hAnsi="Times New Roman"/>
          <w:szCs w:val="24"/>
        </w:rPr>
        <w:t>.</w:t>
      </w:r>
      <w:bookmarkStart w:id="90" w:name="_Hlk114603144"/>
      <w:bookmarkStart w:id="91" w:name="_Hlk114606902"/>
      <w:r w:rsidRPr="00F6096D">
        <w:rPr>
          <w:rFonts w:ascii="Times New Roman" w:hAnsi="Times New Roman"/>
          <w:szCs w:val="24"/>
        </w:rPr>
        <w:t xml:space="preserve"> </w:t>
      </w:r>
      <w:r w:rsidRPr="00F6096D">
        <w:rPr>
          <w:rFonts w:ascii="Times New Roman" w:hAnsi="Times New Roman"/>
          <w:b/>
          <w:bCs/>
          <w:szCs w:val="24"/>
        </w:rPr>
        <w:t xml:space="preserve">Bendras </w:t>
      </w:r>
      <w:r w:rsidRPr="00F6096D">
        <w:rPr>
          <w:rFonts w:ascii="Times New Roman" w:hAnsi="Times New Roman"/>
          <w:b/>
          <w:bCs/>
        </w:rPr>
        <w:t>garantini</w:t>
      </w:r>
      <w:r>
        <w:rPr>
          <w:rFonts w:ascii="Times New Roman" w:hAnsi="Times New Roman"/>
          <w:b/>
          <w:bCs/>
        </w:rPr>
        <w:t>s</w:t>
      </w:r>
      <w:r w:rsidRPr="00F6096D">
        <w:rPr>
          <w:rFonts w:ascii="Times New Roman" w:hAnsi="Times New Roman"/>
          <w:b/>
          <w:bCs/>
        </w:rPr>
        <w:t xml:space="preserve"> termin</w:t>
      </w:r>
      <w:r>
        <w:rPr>
          <w:rFonts w:ascii="Times New Roman" w:hAnsi="Times New Roman"/>
          <w:b/>
          <w:bCs/>
        </w:rPr>
        <w:t>as</w:t>
      </w:r>
      <w:r w:rsidRPr="00F6096D">
        <w:rPr>
          <w:rFonts w:ascii="Times New Roman" w:hAnsi="Times New Roman"/>
          <w:b/>
          <w:bCs/>
        </w:rPr>
        <w:t>, suteikiama</w:t>
      </w:r>
      <w:r>
        <w:rPr>
          <w:rFonts w:ascii="Times New Roman" w:hAnsi="Times New Roman"/>
          <w:b/>
          <w:bCs/>
        </w:rPr>
        <w:t>s</w:t>
      </w:r>
      <w:r w:rsidRPr="00F6096D">
        <w:rPr>
          <w:rFonts w:ascii="Times New Roman" w:hAnsi="Times New Roman"/>
          <w:b/>
          <w:bCs/>
        </w:rPr>
        <w:t xml:space="preserve"> </w:t>
      </w:r>
      <w:r w:rsidRPr="00F6096D">
        <w:rPr>
          <w:rFonts w:ascii="Times New Roman" w:hAnsi="Times New Roman"/>
          <w:b/>
          <w:bCs/>
          <w:lang w:val="fi-FI"/>
        </w:rPr>
        <w:t>atliktiems darbams</w:t>
      </w:r>
      <w:r w:rsidRPr="00F6096D">
        <w:rPr>
          <w:rFonts w:ascii="Times New Roman" w:hAnsi="Times New Roman"/>
          <w:szCs w:val="24"/>
        </w:rPr>
        <w:t xml:space="preserve"> – </w:t>
      </w:r>
      <w:r w:rsidR="007354FC" w:rsidRPr="00AA160A">
        <w:rPr>
          <w:rFonts w:ascii="Times New Roman" w:hAnsi="Times New Roman"/>
          <w:i/>
          <w:szCs w:val="24"/>
          <w:highlight w:val="lightGray"/>
        </w:rPr>
        <w:t xml:space="preserve">(įrašyti skaičių lygų: </w:t>
      </w:r>
      <w:r w:rsidR="007354FC">
        <w:rPr>
          <w:rFonts w:ascii="Times New Roman" w:hAnsi="Times New Roman"/>
          <w:i/>
          <w:iCs/>
          <w:szCs w:val="24"/>
          <w:highlight w:val="lightGray"/>
        </w:rPr>
        <w:t>5</w:t>
      </w:r>
      <w:r w:rsidR="007354FC" w:rsidRPr="00AA160A">
        <w:rPr>
          <w:rFonts w:ascii="Times New Roman" w:hAnsi="Times New Roman"/>
          <w:i/>
          <w:iCs/>
          <w:szCs w:val="24"/>
          <w:highlight w:val="lightGray"/>
        </w:rPr>
        <w:t xml:space="preserve"> metai + G iš Rangovo pasiūlymo)</w:t>
      </w:r>
      <w:r w:rsidRPr="00F6096D">
        <w:rPr>
          <w:rFonts w:ascii="Times New Roman" w:hAnsi="Times New Roman"/>
          <w:b/>
          <w:szCs w:val="24"/>
        </w:rPr>
        <w:t xml:space="preserve"> metai</w:t>
      </w:r>
      <w:r w:rsidR="007354FC">
        <w:rPr>
          <w:rFonts w:ascii="Times New Roman" w:hAnsi="Times New Roman"/>
          <w:b/>
          <w:szCs w:val="24"/>
        </w:rPr>
        <w:t>.</w:t>
      </w:r>
    </w:p>
    <w:p w14:paraId="5EF66BE8" w14:textId="38866FD9" w:rsidR="00011BDF" w:rsidRPr="00D17E8F" w:rsidRDefault="00011BDF" w:rsidP="00011BDF">
      <w:pPr>
        <w:pStyle w:val="Pagrindinistekstas"/>
        <w:tabs>
          <w:tab w:val="left" w:pos="142"/>
          <w:tab w:val="left" w:pos="1276"/>
          <w:tab w:val="left" w:pos="1418"/>
        </w:tabs>
        <w:suppressAutoHyphens/>
        <w:ind w:firstLine="710"/>
        <w:rPr>
          <w:rFonts w:ascii="Times New Roman" w:hAnsi="Times New Roman"/>
          <w:szCs w:val="24"/>
        </w:rPr>
      </w:pPr>
      <w:r w:rsidRPr="00926C18">
        <w:rPr>
          <w:rFonts w:ascii="Times New Roman" w:hAnsi="Times New Roman"/>
          <w:b/>
          <w:bCs/>
          <w:szCs w:val="24"/>
        </w:rPr>
        <w:t>Papildomo</w:t>
      </w:r>
      <w:r w:rsidR="007354FC">
        <w:rPr>
          <w:rFonts w:ascii="Times New Roman" w:hAnsi="Times New Roman"/>
          <w:b/>
          <w:bCs/>
          <w:szCs w:val="24"/>
        </w:rPr>
        <w:t>s</w:t>
      </w:r>
      <w:r w:rsidRPr="00F6096D">
        <w:rPr>
          <w:rFonts w:ascii="Times New Roman" w:hAnsi="Times New Roman"/>
          <w:b/>
          <w:bCs/>
        </w:rPr>
        <w:t xml:space="preserve"> garantini</w:t>
      </w:r>
      <w:r>
        <w:rPr>
          <w:rFonts w:ascii="Times New Roman" w:hAnsi="Times New Roman"/>
          <w:b/>
          <w:bCs/>
        </w:rPr>
        <w:t xml:space="preserve">o </w:t>
      </w:r>
      <w:r w:rsidRPr="00F6096D">
        <w:rPr>
          <w:rFonts w:ascii="Times New Roman" w:hAnsi="Times New Roman"/>
          <w:b/>
          <w:bCs/>
        </w:rPr>
        <w:t>termin</w:t>
      </w:r>
      <w:r>
        <w:rPr>
          <w:rFonts w:ascii="Times New Roman" w:hAnsi="Times New Roman"/>
          <w:b/>
          <w:bCs/>
        </w:rPr>
        <w:t>o</w:t>
      </w:r>
      <w:r w:rsidR="007354FC">
        <w:rPr>
          <w:rFonts w:ascii="Times New Roman" w:hAnsi="Times New Roman"/>
          <w:b/>
          <w:bCs/>
        </w:rPr>
        <w:t xml:space="preserve"> </w:t>
      </w:r>
      <w:r w:rsidRPr="00926C18">
        <w:rPr>
          <w:rFonts w:ascii="Times New Roman" w:hAnsi="Times New Roman"/>
          <w:b/>
          <w:bCs/>
          <w:szCs w:val="24"/>
        </w:rPr>
        <w:t xml:space="preserve">trukmės </w:t>
      </w:r>
      <w:r w:rsidRPr="00926C18">
        <w:rPr>
          <w:rFonts w:ascii="Times New Roman" w:hAnsi="Times New Roman"/>
          <w:szCs w:val="24"/>
        </w:rPr>
        <w:t xml:space="preserve">suteikimo tikrinimą atlieka </w:t>
      </w:r>
      <w:bookmarkEnd w:id="90"/>
      <w:r w:rsidRPr="00926C18">
        <w:rPr>
          <w:rFonts w:ascii="Times New Roman" w:hAnsi="Times New Roman"/>
          <w:szCs w:val="24"/>
        </w:rPr>
        <w:t xml:space="preserve">techninę statinio priežiūrą vykdantis Užsakovo atstovas, atsakingas už techninės priežiūros kontrolę, nuolatinės ir (ar) kasmetinės, ir (ar) esminės (detaliosios planinės) apžiūros metu ir po jos atlikimo, užpildant defektų (pažeidimų) apžiūros aktą. </w:t>
      </w:r>
      <w:bookmarkEnd w:id="88"/>
      <w:r w:rsidRPr="00926C18">
        <w:rPr>
          <w:rFonts w:ascii="Times New Roman" w:hAnsi="Times New Roman"/>
          <w:szCs w:val="24"/>
        </w:rPr>
        <w:t xml:space="preserve">Apžiūros metu nustačius defektų (pažeidimų), Rangovui nustatomas protingas, technologiškai pagrįstas terminas jų ištaisymui. </w:t>
      </w:r>
      <w:r w:rsidRPr="00031F2B">
        <w:rPr>
          <w:rFonts w:ascii="Times New Roman" w:hAnsi="Times New Roman"/>
          <w:b/>
          <w:bCs/>
          <w:szCs w:val="24"/>
        </w:rPr>
        <w:t>Rangovui per Užsakovo atstovo, atsakingo už</w:t>
      </w:r>
      <w:r w:rsidRPr="00031F2B">
        <w:rPr>
          <w:rFonts w:ascii="Times New Roman" w:hAnsi="Times New Roman"/>
          <w:b/>
          <w:bCs/>
        </w:rPr>
        <w:t xml:space="preserve"> techninės priežiūros kontrolę, </w:t>
      </w:r>
      <w:r w:rsidRPr="000972EC">
        <w:rPr>
          <w:rFonts w:ascii="Times New Roman" w:hAnsi="Times New Roman"/>
          <w:b/>
          <w:bCs/>
        </w:rPr>
        <w:t xml:space="preserve">duotą terminą neištaisius nustatytų defektų (pažeidimų), Rangovui </w:t>
      </w:r>
      <w:r w:rsidRPr="000972EC">
        <w:rPr>
          <w:rFonts w:ascii="Times New Roman" w:hAnsi="Times New Roman"/>
          <w:b/>
          <w:bCs/>
          <w:szCs w:val="24"/>
        </w:rPr>
        <w:t xml:space="preserve">taikoma Sutarties </w:t>
      </w:r>
      <w:r w:rsidR="007354FC" w:rsidRPr="00164A7E">
        <w:rPr>
          <w:rFonts w:ascii="Times New Roman" w:hAnsi="Times New Roman"/>
          <w:b/>
          <w:bCs/>
          <w:szCs w:val="24"/>
        </w:rPr>
        <w:t>2</w:t>
      </w:r>
      <w:r w:rsidR="00164A7E" w:rsidRPr="00164A7E">
        <w:rPr>
          <w:rFonts w:ascii="Times New Roman" w:hAnsi="Times New Roman"/>
          <w:b/>
          <w:bCs/>
          <w:szCs w:val="24"/>
        </w:rPr>
        <w:t>2</w:t>
      </w:r>
      <w:r w:rsidRPr="000972EC">
        <w:rPr>
          <w:rFonts w:ascii="Times New Roman" w:hAnsi="Times New Roman"/>
          <w:b/>
          <w:bCs/>
          <w:szCs w:val="24"/>
        </w:rPr>
        <w:t xml:space="preserve"> p. nu</w:t>
      </w:r>
      <w:r w:rsidRPr="00031F2B">
        <w:rPr>
          <w:rFonts w:ascii="Times New Roman" w:hAnsi="Times New Roman"/>
          <w:b/>
          <w:bCs/>
          <w:szCs w:val="24"/>
        </w:rPr>
        <w:t>statyta atsakomybė</w:t>
      </w:r>
      <w:bookmarkEnd w:id="91"/>
      <w:r w:rsidRPr="00031F2B">
        <w:rPr>
          <w:rFonts w:ascii="Times New Roman" w:hAnsi="Times New Roman"/>
          <w:b/>
          <w:bCs/>
          <w:szCs w:val="24"/>
        </w:rPr>
        <w:t>.</w:t>
      </w:r>
      <w:r w:rsidRPr="00D17E8F">
        <w:rPr>
          <w:rFonts w:ascii="Times New Roman" w:hAnsi="Times New Roman"/>
          <w:szCs w:val="24"/>
        </w:rPr>
        <w:t xml:space="preserve"> </w:t>
      </w:r>
    </w:p>
    <w:p w14:paraId="2E969B18" w14:textId="15A487A7" w:rsidR="00011BDF" w:rsidRPr="00D17E8F" w:rsidRDefault="00011BDF" w:rsidP="00695DC6">
      <w:pPr>
        <w:pStyle w:val="Sraopastraipa"/>
        <w:numPr>
          <w:ilvl w:val="1"/>
          <w:numId w:val="28"/>
        </w:numPr>
        <w:tabs>
          <w:tab w:val="left" w:pos="142"/>
          <w:tab w:val="left" w:pos="993"/>
          <w:tab w:val="left" w:pos="1276"/>
        </w:tabs>
        <w:ind w:firstLine="710"/>
        <w:jc w:val="both"/>
        <w:rPr>
          <w:sz w:val="24"/>
          <w:szCs w:val="24"/>
        </w:rPr>
      </w:pPr>
      <w:r w:rsidRPr="00D17E8F">
        <w:rPr>
          <w:sz w:val="24"/>
          <w:szCs w:val="24"/>
        </w:rPr>
        <w:t xml:space="preserve">Nutraukus Sutartį joje </w:t>
      </w:r>
      <w:r w:rsidRPr="000972EC">
        <w:rPr>
          <w:sz w:val="24"/>
          <w:szCs w:val="24"/>
        </w:rPr>
        <w:t>nurodytais pagrindais,</w:t>
      </w:r>
      <w:r w:rsidR="00553D76">
        <w:rPr>
          <w:sz w:val="24"/>
          <w:szCs w:val="24"/>
        </w:rPr>
        <w:t xml:space="preserve"> </w:t>
      </w:r>
      <w:r w:rsidRPr="000972EC">
        <w:rPr>
          <w:sz w:val="24"/>
          <w:szCs w:val="24"/>
        </w:rPr>
        <w:t>atliktiems d</w:t>
      </w:r>
      <w:r w:rsidRPr="000972EC">
        <w:rPr>
          <w:rFonts w:eastAsia="Batang"/>
          <w:sz w:val="24"/>
          <w:szCs w:val="24"/>
        </w:rPr>
        <w:t xml:space="preserve">arbams suteikiamas bendras Sutarties </w:t>
      </w:r>
      <w:r w:rsidR="00164A7E">
        <w:rPr>
          <w:rFonts w:eastAsia="Batang"/>
          <w:sz w:val="24"/>
          <w:szCs w:val="24"/>
        </w:rPr>
        <w:t>29.2</w:t>
      </w:r>
      <w:r w:rsidRPr="000972EC">
        <w:rPr>
          <w:rFonts w:eastAsia="Batang"/>
          <w:sz w:val="24"/>
          <w:szCs w:val="24"/>
        </w:rPr>
        <w:t xml:space="preserve"> p. nu</w:t>
      </w:r>
      <w:r w:rsidRPr="009C77B3">
        <w:rPr>
          <w:rFonts w:eastAsia="Batang"/>
          <w:sz w:val="24"/>
          <w:szCs w:val="24"/>
        </w:rPr>
        <w:t xml:space="preserve">statytas </w:t>
      </w:r>
      <w:r w:rsidRPr="009C77B3">
        <w:rPr>
          <w:sz w:val="24"/>
          <w:szCs w:val="24"/>
        </w:rPr>
        <w:t>garantinis term</w:t>
      </w:r>
      <w:r w:rsidRPr="00D17E8F">
        <w:rPr>
          <w:sz w:val="24"/>
          <w:szCs w:val="24"/>
        </w:rPr>
        <w:t>inas.</w:t>
      </w:r>
    </w:p>
    <w:bookmarkEnd w:id="87"/>
    <w:bookmarkEnd w:id="89"/>
    <w:p w14:paraId="62C8AC34" w14:textId="77777777" w:rsidR="00011BDF" w:rsidRPr="00A138EF" w:rsidRDefault="00011BDF" w:rsidP="00695DC6">
      <w:pPr>
        <w:pStyle w:val="Pagrindinistekstas"/>
        <w:widowControl w:val="0"/>
        <w:numPr>
          <w:ilvl w:val="1"/>
          <w:numId w:val="28"/>
        </w:numPr>
        <w:tabs>
          <w:tab w:val="left" w:pos="142"/>
          <w:tab w:val="left" w:pos="1080"/>
          <w:tab w:val="left" w:pos="1276"/>
          <w:tab w:val="left" w:pos="1418"/>
        </w:tabs>
        <w:suppressAutoHyphens/>
        <w:ind w:firstLine="710"/>
        <w:rPr>
          <w:rFonts w:ascii="Times New Roman" w:hAnsi="Times New Roman"/>
          <w:szCs w:val="24"/>
        </w:rPr>
      </w:pPr>
      <w:r w:rsidRPr="00D17E8F">
        <w:rPr>
          <w:rFonts w:ascii="Times New Roman" w:hAnsi="Times New Roman"/>
          <w:szCs w:val="24"/>
        </w:rPr>
        <w:t>Rangovas garan</w:t>
      </w:r>
      <w:r w:rsidRPr="00A138EF">
        <w:rPr>
          <w:rFonts w:ascii="Times New Roman" w:hAnsi="Times New Roman"/>
          <w:szCs w:val="24"/>
        </w:rPr>
        <w:t xml:space="preserve">tuoja, kad </w:t>
      </w:r>
      <w:r w:rsidRPr="00774DDB">
        <w:rPr>
          <w:rFonts w:ascii="Times New Roman" w:hAnsi="Times New Roman"/>
          <w:szCs w:val="24"/>
        </w:rPr>
        <w:t xml:space="preserve">darbų užbaigimo ir perdavimo metu jo atlikti darbai atitiks Sutartyje, įskaitant prieduose, numatytas savybes, normatyvinių statybos dokumentų ir kitų teisės aktų reikalavimus, jie bus atlikti be klaidų, kurios </w:t>
      </w:r>
      <w:r w:rsidRPr="00A138EF">
        <w:rPr>
          <w:rFonts w:ascii="Times New Roman" w:hAnsi="Times New Roman"/>
          <w:szCs w:val="24"/>
        </w:rPr>
        <w:t>panaikintų ar sumažintų atliktų darbų vertę.</w:t>
      </w:r>
    </w:p>
    <w:p w14:paraId="4783217B" w14:textId="77777777" w:rsidR="00011BDF" w:rsidRPr="00A138EF" w:rsidRDefault="00011BDF" w:rsidP="00695DC6">
      <w:pPr>
        <w:pStyle w:val="Pagrindinistekstas"/>
        <w:widowControl w:val="0"/>
        <w:numPr>
          <w:ilvl w:val="1"/>
          <w:numId w:val="28"/>
        </w:numPr>
        <w:tabs>
          <w:tab w:val="left" w:pos="1080"/>
          <w:tab w:val="left" w:pos="1260"/>
          <w:tab w:val="left" w:pos="1418"/>
        </w:tabs>
        <w:suppressAutoHyphens/>
        <w:ind w:firstLine="710"/>
        <w:rPr>
          <w:rFonts w:ascii="Times New Roman" w:hAnsi="Times New Roman"/>
          <w:szCs w:val="24"/>
        </w:rPr>
      </w:pPr>
      <w:r w:rsidRPr="00A138EF">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0CA83651" w14:textId="77777777" w:rsidR="00011BDF" w:rsidRPr="00774DDB" w:rsidRDefault="00011BDF" w:rsidP="00695DC6">
      <w:pPr>
        <w:pStyle w:val="Sraopastraipa"/>
        <w:widowControl w:val="0"/>
        <w:numPr>
          <w:ilvl w:val="1"/>
          <w:numId w:val="28"/>
        </w:numPr>
        <w:tabs>
          <w:tab w:val="left" w:pos="1134"/>
          <w:tab w:val="left" w:pos="1276"/>
        </w:tabs>
        <w:ind w:firstLine="710"/>
        <w:jc w:val="both"/>
        <w:rPr>
          <w:b/>
          <w:sz w:val="24"/>
          <w:szCs w:val="24"/>
        </w:rPr>
      </w:pPr>
      <w:r w:rsidRPr="00A138EF">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2C38719B" w14:textId="77777777" w:rsidR="00011BDF" w:rsidRPr="00312286" w:rsidRDefault="00011BDF" w:rsidP="00695DC6">
      <w:pPr>
        <w:pStyle w:val="Sraopastraipa"/>
        <w:widowControl w:val="0"/>
        <w:numPr>
          <w:ilvl w:val="0"/>
          <w:numId w:val="28"/>
        </w:numPr>
        <w:tabs>
          <w:tab w:val="left" w:pos="851"/>
          <w:tab w:val="left" w:pos="1134"/>
        </w:tabs>
        <w:ind w:left="0" w:firstLine="710"/>
        <w:jc w:val="both"/>
        <w:rPr>
          <w:b/>
          <w:sz w:val="24"/>
          <w:szCs w:val="24"/>
        </w:rPr>
      </w:pPr>
      <w:r w:rsidRPr="00312286">
        <w:rPr>
          <w:b/>
          <w:sz w:val="24"/>
          <w:szCs w:val="24"/>
        </w:rPr>
        <w:t xml:space="preserve">Nekokybiškai (netinkamai) atlikti darbai: </w:t>
      </w:r>
      <w:r w:rsidRPr="00312286">
        <w:rPr>
          <w:sz w:val="24"/>
          <w:szCs w:val="24"/>
        </w:rPr>
        <w:t>jeigu Rangovas atliko darbus pažeisdamas Sutartį</w:t>
      </w:r>
      <w:r>
        <w:rPr>
          <w:sz w:val="24"/>
          <w:szCs w:val="24"/>
        </w:rPr>
        <w:t xml:space="preserve">, įskaitant prieduose nurodytus reikalavimus, </w:t>
      </w:r>
      <w:r w:rsidRPr="00312286">
        <w:rPr>
          <w:sz w:val="24"/>
          <w:szCs w:val="24"/>
        </w:rPr>
        <w:t>nesilaikė normatyvinių statybos dokumentų ir kitų teisės aktų reikalavimų, Užsakovas turi teisę reikalauti, kad Rangovas:</w:t>
      </w:r>
    </w:p>
    <w:p w14:paraId="0C6B1949" w14:textId="77777777" w:rsidR="00011BDF" w:rsidRPr="00312286" w:rsidRDefault="00011BDF" w:rsidP="00695DC6">
      <w:pPr>
        <w:pStyle w:val="Pagrindinistekstas"/>
        <w:widowControl w:val="0"/>
        <w:numPr>
          <w:ilvl w:val="1"/>
          <w:numId w:val="28"/>
        </w:numPr>
        <w:tabs>
          <w:tab w:val="left" w:pos="851"/>
          <w:tab w:val="left" w:pos="1276"/>
          <w:tab w:val="left" w:pos="1418"/>
        </w:tabs>
        <w:suppressAutoHyphens/>
        <w:ind w:firstLine="710"/>
        <w:rPr>
          <w:rFonts w:ascii="Times New Roman" w:hAnsi="Times New Roman"/>
          <w:szCs w:val="24"/>
        </w:rPr>
      </w:pPr>
      <w:r w:rsidRPr="00312286">
        <w:rPr>
          <w:rFonts w:ascii="Times New Roman" w:hAnsi="Times New Roman"/>
          <w:szCs w:val="24"/>
        </w:rPr>
        <w:t>nedelsdamas sustabdytų ir (ar) nutrauktų darbų atlikimą;</w:t>
      </w:r>
    </w:p>
    <w:p w14:paraId="03B5AE0F" w14:textId="77777777" w:rsidR="00011BDF" w:rsidRPr="00312286" w:rsidRDefault="00011BDF" w:rsidP="00695DC6">
      <w:pPr>
        <w:pStyle w:val="Pagrindinistekstas"/>
        <w:widowControl w:val="0"/>
        <w:numPr>
          <w:ilvl w:val="1"/>
          <w:numId w:val="28"/>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pakeistų nekokybiškas medžiagas, gaminius, dirbinius, įrangą;</w:t>
      </w:r>
    </w:p>
    <w:p w14:paraId="6BE33330" w14:textId="77777777" w:rsidR="00011BDF" w:rsidRPr="00312286" w:rsidRDefault="00011BDF" w:rsidP="00695DC6">
      <w:pPr>
        <w:pStyle w:val="Pagrindinistekstas"/>
        <w:widowControl w:val="0"/>
        <w:numPr>
          <w:ilvl w:val="1"/>
          <w:numId w:val="28"/>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 xml:space="preserve">neatlygintinai pagerintų atliekamų darbų kokybę; </w:t>
      </w:r>
    </w:p>
    <w:p w14:paraId="062FAC0E" w14:textId="77777777" w:rsidR="00011BDF" w:rsidRPr="00312286" w:rsidRDefault="00011BDF" w:rsidP="00695DC6">
      <w:pPr>
        <w:pStyle w:val="Pagrindinistekstas"/>
        <w:widowControl w:val="0"/>
        <w:numPr>
          <w:ilvl w:val="1"/>
          <w:numId w:val="28"/>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ištaisytų netinkamai atliktus darbus;</w:t>
      </w:r>
    </w:p>
    <w:p w14:paraId="6DE8530D" w14:textId="77777777" w:rsidR="00011BDF" w:rsidRPr="00E23227" w:rsidRDefault="00011BDF" w:rsidP="00695DC6">
      <w:pPr>
        <w:pStyle w:val="Pagrindinistekstas"/>
        <w:widowControl w:val="0"/>
        <w:numPr>
          <w:ilvl w:val="1"/>
          <w:numId w:val="28"/>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atlygintų Užsakovui</w:t>
      </w:r>
      <w:r w:rsidRPr="00E23227">
        <w:rPr>
          <w:rFonts w:ascii="Times New Roman" w:hAnsi="Times New Roman"/>
          <w:szCs w:val="24"/>
        </w:rPr>
        <w:t xml:space="preserve"> darbų trūkumų šalinimo išlaidas.</w:t>
      </w:r>
    </w:p>
    <w:p w14:paraId="04C6FBE2" w14:textId="77777777" w:rsidR="00011BDF" w:rsidRPr="00A24F97" w:rsidRDefault="00011BDF" w:rsidP="00011BDF">
      <w:pPr>
        <w:tabs>
          <w:tab w:val="left" w:pos="1134"/>
          <w:tab w:val="left" w:pos="1276"/>
        </w:tabs>
        <w:ind w:firstLine="709"/>
        <w:jc w:val="center"/>
        <w:rPr>
          <w:b/>
          <w:bCs/>
        </w:rPr>
      </w:pPr>
    </w:p>
    <w:p w14:paraId="60B9BEC7" w14:textId="77777777" w:rsidR="00011BDF" w:rsidRPr="00A24F97" w:rsidRDefault="00011BDF" w:rsidP="00011BDF">
      <w:pPr>
        <w:tabs>
          <w:tab w:val="left" w:pos="1134"/>
          <w:tab w:val="left" w:pos="1276"/>
        </w:tabs>
        <w:ind w:firstLine="709"/>
        <w:jc w:val="center"/>
        <w:rPr>
          <w:b/>
          <w:bCs/>
        </w:rPr>
      </w:pPr>
      <w:r w:rsidRPr="00A24F97">
        <w:rPr>
          <w:b/>
          <w:bCs/>
        </w:rPr>
        <w:t>VI. KITOS SUTARTIES SĄLYGOS</w:t>
      </w:r>
    </w:p>
    <w:p w14:paraId="50D8C28A" w14:textId="77777777" w:rsidR="00011BDF" w:rsidRPr="00A24F97" w:rsidRDefault="00011BDF" w:rsidP="00011BDF">
      <w:pPr>
        <w:pStyle w:val="Pagrindinistekstas"/>
        <w:widowControl w:val="0"/>
        <w:tabs>
          <w:tab w:val="left" w:pos="1080"/>
          <w:tab w:val="left" w:pos="1418"/>
          <w:tab w:val="left" w:pos="1560"/>
        </w:tabs>
        <w:suppressAutoHyphens/>
        <w:ind w:firstLine="709"/>
        <w:rPr>
          <w:rStyle w:val="FontStyle23"/>
          <w:szCs w:val="24"/>
        </w:rPr>
      </w:pPr>
    </w:p>
    <w:p w14:paraId="26AC17B4" w14:textId="77777777" w:rsidR="00011BDF" w:rsidRPr="00064791" w:rsidRDefault="00011BDF" w:rsidP="00695DC6">
      <w:pPr>
        <w:pStyle w:val="Sraopastraipa"/>
        <w:widowControl w:val="0"/>
        <w:numPr>
          <w:ilvl w:val="0"/>
          <w:numId w:val="28"/>
        </w:numPr>
        <w:tabs>
          <w:tab w:val="left" w:pos="1134"/>
          <w:tab w:val="left" w:pos="1418"/>
        </w:tabs>
        <w:ind w:left="0" w:firstLine="710"/>
        <w:jc w:val="both"/>
        <w:rPr>
          <w:b/>
          <w:sz w:val="24"/>
          <w:szCs w:val="24"/>
          <w:lang w:val="x-none"/>
        </w:rPr>
      </w:pPr>
      <w:r w:rsidRPr="00064791">
        <w:rPr>
          <w:b/>
          <w:sz w:val="24"/>
          <w:szCs w:val="24"/>
          <w:lang w:val="x-none"/>
        </w:rPr>
        <w:t>Atliktų darbų perdavimo ir priėmimo tvarka:</w:t>
      </w:r>
    </w:p>
    <w:p w14:paraId="315F0364" w14:textId="6D8A4D2A" w:rsidR="00BE6D2B" w:rsidRPr="008D6B53" w:rsidRDefault="00BE6D2B" w:rsidP="00695DC6">
      <w:pPr>
        <w:pStyle w:val="Pagrindinistekstas"/>
        <w:widowControl w:val="0"/>
        <w:numPr>
          <w:ilvl w:val="1"/>
          <w:numId w:val="28"/>
        </w:numPr>
        <w:tabs>
          <w:tab w:val="left" w:pos="1080"/>
          <w:tab w:val="left" w:pos="1276"/>
        </w:tabs>
        <w:suppressAutoHyphens/>
        <w:rPr>
          <w:rFonts w:ascii="Times New Roman" w:hAnsi="Times New Roman"/>
          <w:szCs w:val="24"/>
        </w:rPr>
      </w:pPr>
      <w:r w:rsidRPr="008D6B53">
        <w:rPr>
          <w:rFonts w:ascii="Times New Roman" w:hAnsi="Times New Roman"/>
          <w:szCs w:val="24"/>
        </w:rPr>
        <w:t>Rangovas privalo atlikti darbus pagal Projekt</w:t>
      </w:r>
      <w:r>
        <w:rPr>
          <w:rFonts w:ascii="Times New Roman" w:hAnsi="Times New Roman"/>
          <w:szCs w:val="24"/>
        </w:rPr>
        <w:t xml:space="preserve">ą, </w:t>
      </w:r>
      <w:r w:rsidRPr="008D6B53">
        <w:rPr>
          <w:rFonts w:ascii="Times New Roman" w:hAnsi="Times New Roman"/>
          <w:szCs w:val="24"/>
        </w:rPr>
        <w:t xml:space="preserve">laikydamasis Sutarties, Lietuvos Respublikos įstatymų ir kitų norminių aktų nuostatų. Darbai taip pat apima reikalingų leidimų ir </w:t>
      </w:r>
      <w:r w:rsidRPr="008D6B53">
        <w:rPr>
          <w:rFonts w:ascii="Times New Roman" w:hAnsi="Times New Roman"/>
          <w:szCs w:val="24"/>
        </w:rPr>
        <w:lastRenderedPageBreak/>
        <w:t>licencijų gavimą, reikalingos vykdomosios dokumentacijos įforminimą ir jos perdavimą Užsakovui, o taip pat reikalingus įgyvendinto darbo rezultato, tarpinių etapų rezultatų matavimo, išbandymų darbus.</w:t>
      </w:r>
    </w:p>
    <w:p w14:paraId="2511D44B" w14:textId="77777777" w:rsidR="00BE6D2B" w:rsidRPr="008D6B53" w:rsidRDefault="00BE6D2B" w:rsidP="00695DC6">
      <w:pPr>
        <w:pStyle w:val="Pagrindinistekstas"/>
        <w:widowControl w:val="0"/>
        <w:numPr>
          <w:ilvl w:val="1"/>
          <w:numId w:val="28"/>
        </w:numPr>
        <w:tabs>
          <w:tab w:val="left" w:pos="1080"/>
          <w:tab w:val="left" w:pos="1276"/>
        </w:tabs>
        <w:suppressAutoHyphens/>
        <w:rPr>
          <w:rFonts w:ascii="Times New Roman" w:hAnsi="Times New Roman"/>
          <w:szCs w:val="24"/>
        </w:rPr>
      </w:pPr>
      <w:r w:rsidRPr="008D6B53">
        <w:rPr>
          <w:rFonts w:ascii="Times New Roman" w:hAnsi="Times New Roman"/>
          <w:szCs w:val="24"/>
        </w:rPr>
        <w:t>Darbų priėmimo-perdavimo metu Šalys pasirašo darbų perdavimo-priėmimo aktą arba Užsakovas pareiškia raštu Sutarties nuostatomis pagrįstas pretenzijas (jei yra).</w:t>
      </w:r>
      <w:r w:rsidRPr="008D6B53">
        <w:rPr>
          <w:rFonts w:ascii="Times New Roman" w:hAnsi="Times New Roman"/>
          <w:bCs/>
          <w:szCs w:val="24"/>
        </w:rPr>
        <w:t xml:space="preserve"> </w:t>
      </w:r>
      <w:r w:rsidRPr="008D6B53">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8D6B53">
        <w:rPr>
          <w:rFonts w:ascii="Times New Roman" w:hAnsi="Times New Roman"/>
          <w:bCs/>
          <w:szCs w:val="24"/>
        </w:rPr>
        <w:t xml:space="preserve">Ištaisius darbų defektus (jei nustatomi), darbai nedelsiant pakartotinai pateikiami priimti. </w:t>
      </w:r>
    </w:p>
    <w:p w14:paraId="380A073B" w14:textId="77777777" w:rsidR="00BE6D2B" w:rsidRPr="0081371A" w:rsidRDefault="00BE6D2B" w:rsidP="00695DC6">
      <w:pPr>
        <w:pStyle w:val="Pagrindinistekstas"/>
        <w:widowControl w:val="0"/>
        <w:numPr>
          <w:ilvl w:val="1"/>
          <w:numId w:val="28"/>
        </w:numPr>
        <w:tabs>
          <w:tab w:val="left" w:pos="1080"/>
          <w:tab w:val="left" w:pos="1276"/>
          <w:tab w:val="left" w:pos="1560"/>
        </w:tabs>
        <w:suppressAutoHyphens/>
        <w:rPr>
          <w:rFonts w:ascii="Times New Roman" w:hAnsi="Times New Roman"/>
          <w:szCs w:val="24"/>
        </w:rPr>
      </w:pPr>
      <w:r w:rsidRPr="008D6B53">
        <w:rPr>
          <w:rFonts w:ascii="Times New Roman" w:hAnsi="Times New Roman"/>
          <w:szCs w:val="24"/>
        </w:rPr>
        <w:t xml:space="preserve">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w:t>
      </w:r>
      <w:r w:rsidRPr="0081371A">
        <w:rPr>
          <w:rFonts w:ascii="Times New Roman" w:hAnsi="Times New Roman"/>
          <w:szCs w:val="24"/>
        </w:rPr>
        <w:t>reikalauti, kad Rangovas ištaisytų nustatytus trūkumus savo sąskaita, arba kompensuotų Užsakovo patirtus nuostolius.</w:t>
      </w:r>
    </w:p>
    <w:p w14:paraId="01C1A845" w14:textId="0630026C" w:rsidR="00011BDF" w:rsidRPr="00BE6D2B" w:rsidRDefault="00BE6D2B" w:rsidP="00695DC6">
      <w:pPr>
        <w:pStyle w:val="Sraopastraipa"/>
        <w:widowControl w:val="0"/>
        <w:numPr>
          <w:ilvl w:val="1"/>
          <w:numId w:val="28"/>
        </w:numPr>
        <w:tabs>
          <w:tab w:val="left" w:pos="1276"/>
        </w:tabs>
        <w:jc w:val="both"/>
        <w:rPr>
          <w:b/>
          <w:sz w:val="24"/>
          <w:szCs w:val="24"/>
        </w:rPr>
      </w:pPr>
      <w:r w:rsidRPr="0081371A">
        <w:rPr>
          <w:bCs/>
          <w:sz w:val="24"/>
          <w:szCs w:val="24"/>
        </w:rPr>
        <w:t>Rangovui užbaigus visus darbus, p</w:t>
      </w:r>
      <w:r w:rsidRPr="0081371A">
        <w:rPr>
          <w:sz w:val="24"/>
          <w:szCs w:val="24"/>
        </w:rPr>
        <w:t xml:space="preserve">asirašius Rangovo statybvietės perdavimo Užsakovui aktą, Rangovas privalo Užsakovo vardu (pagal suteiktą įgaliojimą) organizuoti statybos užbaigimo procedūrą, savo lėšomis parengti tuos pagal statinį ir jo statybos rūšį privalomus dokumentus, kurių parengimas Sutartimi buvo  pavestas Rangovui ir yra neatsiejamas nuo darbų atlikimo bei kurie numatyti statybos techniniame reglamente STR </w:t>
      </w:r>
      <w:r w:rsidRPr="0081371A">
        <w:rPr>
          <w:bCs/>
          <w:sz w:val="24"/>
          <w:szCs w:val="24"/>
        </w:rPr>
        <w:t>1.05.01:2017 „Statybą leidžiantys dokumentai. Statybos užbaigimas. Statybos sustabdymas. Savavališkos statybos padarinių šalinimas. Statybos pagal neteisėtai išduotą statybą leidžiantį dokumentą padarinių šalinimas“</w:t>
      </w:r>
      <w:r w:rsidRPr="0081371A">
        <w:rPr>
          <w:sz w:val="24"/>
          <w:szCs w:val="24"/>
        </w:rPr>
        <w:t>, statybos užbaigimo procedūrai atlikti Lietuvos Respublikos įstatymų ir poįstatyminių aktų nustatyta tvarka.</w:t>
      </w:r>
      <w:r>
        <w:rPr>
          <w:sz w:val="24"/>
          <w:szCs w:val="24"/>
        </w:rPr>
        <w:t xml:space="preserve"> </w:t>
      </w:r>
      <w:r>
        <w:rPr>
          <w:rFonts w:eastAsiaTheme="minorHAnsi"/>
          <w:sz w:val="24"/>
          <w:szCs w:val="24"/>
        </w:rPr>
        <w:t>D</w:t>
      </w:r>
      <w:r w:rsidRPr="00ED6E3B">
        <w:rPr>
          <w:rFonts w:eastAsiaTheme="minorHAnsi"/>
          <w:sz w:val="24"/>
          <w:szCs w:val="24"/>
        </w:rPr>
        <w:t>arbų pridavim</w:t>
      </w:r>
      <w:r>
        <w:rPr>
          <w:rFonts w:eastAsiaTheme="minorHAnsi"/>
          <w:sz w:val="24"/>
          <w:szCs w:val="24"/>
        </w:rPr>
        <w:t xml:space="preserve">as vykdomas </w:t>
      </w:r>
      <w:r w:rsidRPr="00ED6E3B">
        <w:rPr>
          <w:rFonts w:eastAsiaTheme="minorHAnsi"/>
          <w:sz w:val="24"/>
          <w:szCs w:val="24"/>
        </w:rPr>
        <w:t>informacinėje sistemoje</w:t>
      </w:r>
      <w:r>
        <w:rPr>
          <w:rFonts w:eastAsiaTheme="minorHAnsi"/>
          <w:sz w:val="24"/>
          <w:szCs w:val="24"/>
        </w:rPr>
        <w:t xml:space="preserve"> </w:t>
      </w:r>
      <w:r w:rsidRPr="00ED6E3B">
        <w:rPr>
          <w:rFonts w:eastAsiaTheme="minorHAnsi"/>
          <w:sz w:val="24"/>
          <w:szCs w:val="24"/>
        </w:rPr>
        <w:t>„</w:t>
      </w:r>
      <w:proofErr w:type="spellStart"/>
      <w:r w:rsidRPr="00ED6E3B">
        <w:rPr>
          <w:rFonts w:eastAsiaTheme="minorHAnsi"/>
          <w:sz w:val="24"/>
          <w:szCs w:val="24"/>
        </w:rPr>
        <w:t>Infostatyba</w:t>
      </w:r>
      <w:proofErr w:type="spellEnd"/>
      <w:r w:rsidRPr="00ED6E3B">
        <w:rPr>
          <w:rFonts w:eastAsiaTheme="minorHAnsi"/>
          <w:sz w:val="24"/>
          <w:szCs w:val="24"/>
        </w:rPr>
        <w:t>“</w:t>
      </w:r>
      <w:r w:rsidR="00011BDF" w:rsidRPr="000975DA">
        <w:t>.</w:t>
      </w:r>
    </w:p>
    <w:p w14:paraId="2E707FDD" w14:textId="77777777" w:rsidR="00E9179A" w:rsidRPr="005716C2" w:rsidRDefault="00E9179A" w:rsidP="00E9179A">
      <w:pPr>
        <w:numPr>
          <w:ilvl w:val="0"/>
          <w:numId w:val="28"/>
        </w:numPr>
        <w:tabs>
          <w:tab w:val="left" w:pos="851"/>
          <w:tab w:val="left" w:pos="1080"/>
          <w:tab w:val="left" w:pos="1276"/>
        </w:tabs>
        <w:contextualSpacing/>
        <w:jc w:val="both"/>
      </w:pPr>
      <w:r w:rsidRPr="00A410DD">
        <w:rPr>
          <w:b/>
          <w:szCs w:val="20"/>
        </w:rPr>
        <w:t>Intelektinės nuosavybės teisės:</w:t>
      </w:r>
    </w:p>
    <w:p w14:paraId="2CE6065F" w14:textId="77777777" w:rsidR="00E9179A" w:rsidRPr="00D10DA2" w:rsidRDefault="00E9179A" w:rsidP="00E9179A">
      <w:pPr>
        <w:widowControl w:val="0"/>
        <w:numPr>
          <w:ilvl w:val="1"/>
          <w:numId w:val="28"/>
        </w:numPr>
        <w:tabs>
          <w:tab w:val="left" w:pos="1080"/>
          <w:tab w:val="left" w:pos="1260"/>
          <w:tab w:val="left" w:pos="1440"/>
        </w:tabs>
        <w:jc w:val="both"/>
      </w:pPr>
      <w:r>
        <w:t>Darbo p</w:t>
      </w:r>
      <w:r w:rsidRPr="00E626D7">
        <w:t>rojekto</w:t>
      </w:r>
      <w:r>
        <w:t xml:space="preserve"> </w:t>
      </w:r>
      <w:r w:rsidRPr="00CE0294">
        <w:t xml:space="preserve">autoriais yra </w:t>
      </w:r>
      <w:r>
        <w:t>Rangovas</w:t>
      </w:r>
      <w:r w:rsidRPr="00CE0294">
        <w:t xml:space="preserve"> ir jo pasamdyti kiti ūkio subjektai, ku</w:t>
      </w:r>
      <w:r>
        <w:t>rių pajėgumais remiamasi, subrangovai</w:t>
      </w:r>
      <w:r w:rsidRPr="00CE0294">
        <w:t xml:space="preserve">, jeigu jie </w:t>
      </w:r>
      <w:r w:rsidRPr="00CE0294">
        <w:rPr>
          <w:lang w:eastAsia="lt-LT"/>
        </w:rPr>
        <w:t xml:space="preserve">tiesiogiai </w:t>
      </w:r>
      <w:r w:rsidRPr="00CE0294">
        <w:t xml:space="preserve">prisideda prie </w:t>
      </w:r>
      <w:r>
        <w:t>darbo p</w:t>
      </w:r>
      <w:r w:rsidRPr="00CE0294">
        <w:t>rojekto rengimo (toliau šiame punkte bendrai vadinami Autoriais).</w:t>
      </w:r>
    </w:p>
    <w:p w14:paraId="0F8F3020" w14:textId="77777777" w:rsidR="00E9179A" w:rsidRPr="00CE0294" w:rsidRDefault="00E9179A" w:rsidP="00E9179A">
      <w:pPr>
        <w:widowControl w:val="0"/>
        <w:numPr>
          <w:ilvl w:val="1"/>
          <w:numId w:val="28"/>
        </w:numPr>
        <w:tabs>
          <w:tab w:val="left" w:pos="1080"/>
          <w:tab w:val="left" w:pos="1260"/>
          <w:tab w:val="left" w:pos="1440"/>
        </w:tabs>
        <w:jc w:val="both"/>
        <w:rPr>
          <w:b/>
          <w:szCs w:val="20"/>
        </w:rPr>
      </w:pPr>
      <w:r w:rsidRPr="00CE0294">
        <w:t>Visos teisės aktuose numatytos Autorių turtinės t</w:t>
      </w:r>
      <w:r>
        <w:t>eisės į bet kuriuos kūrinius ir (</w:t>
      </w:r>
      <w:r w:rsidRPr="00CE0294">
        <w:t>ar</w:t>
      </w:r>
      <w:r>
        <w:t>)</w:t>
      </w:r>
      <w:r w:rsidRPr="00CE0294">
        <w:t xml:space="preserve"> jų dalis (įskaitant, bet neapsiribojant, </w:t>
      </w:r>
      <w:r>
        <w:t>darbo p</w:t>
      </w:r>
      <w:r w:rsidRPr="00CE0294">
        <w:t>rojektą</w:t>
      </w:r>
      <w:r>
        <w:t xml:space="preserve"> </w:t>
      </w:r>
      <w:r w:rsidRPr="00CE0294">
        <w:t>ir atskiras j</w:t>
      </w:r>
      <w:r>
        <w:t>o</w:t>
      </w:r>
      <w:r w:rsidRPr="00CE0294">
        <w:t xml:space="preserve"> dalis,</w:t>
      </w:r>
      <w:r>
        <w:t xml:space="preserve"> </w:t>
      </w:r>
      <w:r w:rsidRPr="00CE0294">
        <w:t>statinius, brėžinius, eskizus, modelius, specifikacijas, ataskaitas ir kitus kūrinius), kurie sukuriami vykdant Sutart</w:t>
      </w:r>
      <w:r>
        <w:t>į</w:t>
      </w:r>
      <w:r w:rsidRPr="00CE0294">
        <w:t xml:space="preserve">, yra </w:t>
      </w:r>
      <w:r>
        <w:t>Užsakovo</w:t>
      </w:r>
      <w:r w:rsidRPr="00CE0294">
        <w:t xml:space="preserve"> nuosavybė nuo jų </w:t>
      </w:r>
      <w:r>
        <w:t>sukūrimo</w:t>
      </w:r>
      <w:r w:rsidRPr="00CE0294">
        <w:t xml:space="preserve"> ir apmokėjimo už juos momento.</w:t>
      </w:r>
    </w:p>
    <w:p w14:paraId="0335E54A" w14:textId="77777777" w:rsidR="00E9179A" w:rsidRDefault="00E9179A" w:rsidP="00E9179A">
      <w:pPr>
        <w:widowControl w:val="0"/>
        <w:numPr>
          <w:ilvl w:val="1"/>
          <w:numId w:val="28"/>
        </w:numPr>
        <w:tabs>
          <w:tab w:val="left" w:pos="1080"/>
          <w:tab w:val="left" w:pos="1260"/>
          <w:tab w:val="left" w:pos="1440"/>
        </w:tabs>
        <w:jc w:val="both"/>
        <w:rPr>
          <w:b/>
          <w:szCs w:val="20"/>
        </w:rPr>
      </w:pPr>
      <w:r>
        <w:t>Užsakovas</w:t>
      </w:r>
      <w:r w:rsidRPr="00CE0294">
        <w:t xml:space="preserve"> turi teisę</w:t>
      </w:r>
      <w:r w:rsidRPr="00E626D7">
        <w:t xml:space="preserve"> be jokio papildomo Autorių sutikimo, savo nuožiūra, nevaržomai (tiek laiko, tiek teritorijos atžvilgiu) ir nemokėdama</w:t>
      </w:r>
      <w:r>
        <w:t>s</w:t>
      </w:r>
      <w:r w:rsidRPr="00E626D7">
        <w:t xml:space="preserve"> jokio papildomo atlyginimo Autoriams naudotis visomis pagal Sutartį įgytomis Autorių </w:t>
      </w:r>
      <w:r>
        <w:t>turtinėmis teisėmis</w:t>
      </w:r>
      <w:r w:rsidRPr="006270C0">
        <w:t>.</w:t>
      </w:r>
    </w:p>
    <w:p w14:paraId="45A9FB0F" w14:textId="77777777" w:rsidR="00E9179A" w:rsidRDefault="00E9179A" w:rsidP="00E9179A">
      <w:pPr>
        <w:widowControl w:val="0"/>
        <w:numPr>
          <w:ilvl w:val="1"/>
          <w:numId w:val="28"/>
        </w:numPr>
        <w:tabs>
          <w:tab w:val="left" w:pos="1080"/>
          <w:tab w:val="left" w:pos="1276"/>
          <w:tab w:val="left" w:pos="1418"/>
        </w:tabs>
        <w:jc w:val="both"/>
        <w:rPr>
          <w:b/>
          <w:szCs w:val="20"/>
        </w:rPr>
      </w:pPr>
      <w:r w:rsidRPr="006270C0">
        <w:t>Autoriai pareiš</w:t>
      </w:r>
      <w:r>
        <w:t>kia ir garantuoja, kad kartu ir (</w:t>
      </w:r>
      <w:r w:rsidRPr="006270C0">
        <w:t>ar</w:t>
      </w:r>
      <w:r>
        <w:t>)</w:t>
      </w:r>
      <w:r w:rsidRPr="006270C0">
        <w:t xml:space="preserve"> atskirai neturės ir nereikš </w:t>
      </w:r>
      <w:r>
        <w:t>Užsakovui</w:t>
      </w:r>
      <w:r w:rsidRPr="006270C0">
        <w:t xml:space="preserve"> ir</w:t>
      </w:r>
      <w:r>
        <w:t xml:space="preserve"> </w:t>
      </w:r>
      <w:r w:rsidRPr="006270C0">
        <w:t>/</w:t>
      </w:r>
      <w:r>
        <w:t xml:space="preserve"> </w:t>
      </w:r>
      <w:r w:rsidRPr="006270C0">
        <w:t xml:space="preserve">ar tretiesiems asmenims jokių pretenzijų ar reikalavimų dėl </w:t>
      </w:r>
      <w:r>
        <w:t>Užsakovo</w:t>
      </w:r>
      <w:r w:rsidRPr="006270C0">
        <w:t xml:space="preserve"> naudojimosi pagal Sutar</w:t>
      </w:r>
      <w:r>
        <w:t>tį įgytomis Autorių teisėmis ir (</w:t>
      </w:r>
      <w:r w:rsidRPr="006270C0">
        <w:t>ar</w:t>
      </w:r>
      <w:r>
        <w:t>)</w:t>
      </w:r>
      <w:r w:rsidRPr="006270C0">
        <w:t xml:space="preserve"> sukurtais kūriniais bei jų dalimis (įskaitant, bet neapsiribojant, </w:t>
      </w:r>
      <w:r>
        <w:t>darbo p</w:t>
      </w:r>
      <w:r w:rsidRPr="006270C0">
        <w:t>rojektą ir atskiras j</w:t>
      </w:r>
      <w:r>
        <w:t>o</w:t>
      </w:r>
      <w:r w:rsidRPr="006270C0">
        <w:t xml:space="preserve"> dalis, pastatus, jų brėžinius, eskizus, modelius bei nereikš pretenzijų dėl jų panaudojimo kituose objektuose).</w:t>
      </w:r>
    </w:p>
    <w:p w14:paraId="08AB17CA" w14:textId="77777777" w:rsidR="00E9179A" w:rsidRDefault="00E9179A" w:rsidP="00E9179A">
      <w:pPr>
        <w:widowControl w:val="0"/>
        <w:numPr>
          <w:ilvl w:val="1"/>
          <w:numId w:val="28"/>
        </w:numPr>
        <w:tabs>
          <w:tab w:val="left" w:pos="1080"/>
          <w:tab w:val="left" w:pos="1276"/>
          <w:tab w:val="left" w:pos="1418"/>
        </w:tabs>
        <w:jc w:val="both"/>
        <w:rPr>
          <w:b/>
          <w:szCs w:val="20"/>
        </w:rPr>
      </w:pPr>
      <w:r w:rsidRPr="006270C0">
        <w:t>Autoriams tenka visa atsak</w:t>
      </w:r>
      <w:r>
        <w:t>omybė, jeigu, rengiant darbo p</w:t>
      </w:r>
      <w:r w:rsidRPr="006270C0">
        <w:t>rojektą</w:t>
      </w:r>
      <w:r>
        <w:t xml:space="preserve"> </w:t>
      </w:r>
      <w:r w:rsidRPr="006270C0">
        <w:t xml:space="preserve">pažeidžiamos trečiųjų asmenų intelektinės nuosavybės teises. Tokiu atveju Autoriai privalo nedelsiant </w:t>
      </w:r>
      <w:r w:rsidRPr="002A7301">
        <w:t xml:space="preserve">savo sąskaita pašalinti tokius pažeidimus ir atlyginti visas </w:t>
      </w:r>
      <w:r>
        <w:t>Užsakovo</w:t>
      </w:r>
      <w:r w:rsidRPr="002A7301">
        <w:t xml:space="preserve"> dėl to patirtas išlaidas</w:t>
      </w:r>
      <w:r>
        <w:t>.</w:t>
      </w:r>
    </w:p>
    <w:p w14:paraId="24C5E3A9" w14:textId="23BF9B07" w:rsidR="00E9179A" w:rsidRPr="00E9179A" w:rsidRDefault="00E9179A" w:rsidP="00E9179A">
      <w:pPr>
        <w:widowControl w:val="0"/>
        <w:numPr>
          <w:ilvl w:val="1"/>
          <w:numId w:val="28"/>
        </w:numPr>
        <w:tabs>
          <w:tab w:val="left" w:pos="1080"/>
          <w:tab w:val="left" w:pos="1276"/>
          <w:tab w:val="left" w:pos="1418"/>
        </w:tabs>
        <w:jc w:val="both"/>
        <w:rPr>
          <w:b/>
          <w:szCs w:val="20"/>
        </w:rPr>
      </w:pPr>
      <w:r w:rsidRPr="00E9179A">
        <w:rPr>
          <w:bCs/>
        </w:rPr>
        <w:t>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w:t>
      </w:r>
    </w:p>
    <w:p w14:paraId="7D611323" w14:textId="4607654C" w:rsidR="00011BDF" w:rsidRPr="003B1A5D" w:rsidRDefault="00011BDF" w:rsidP="00695DC6">
      <w:pPr>
        <w:pStyle w:val="Sraopastraipa"/>
        <w:widowControl w:val="0"/>
        <w:numPr>
          <w:ilvl w:val="0"/>
          <w:numId w:val="28"/>
        </w:numPr>
        <w:tabs>
          <w:tab w:val="left" w:pos="1134"/>
          <w:tab w:val="left" w:pos="1418"/>
        </w:tabs>
        <w:ind w:left="0" w:firstLine="710"/>
        <w:jc w:val="both"/>
        <w:rPr>
          <w:b/>
          <w:sz w:val="24"/>
          <w:szCs w:val="24"/>
        </w:rPr>
      </w:pPr>
      <w:r w:rsidRPr="003B1A5D">
        <w:rPr>
          <w:b/>
          <w:sz w:val="24"/>
          <w:szCs w:val="24"/>
        </w:rPr>
        <w:t>Sutarties nutraukimas prieš terminą:</w:t>
      </w:r>
    </w:p>
    <w:p w14:paraId="10282F24" w14:textId="77777777" w:rsidR="00011BDF" w:rsidRPr="003B1A5D" w:rsidRDefault="00011BDF" w:rsidP="00695DC6">
      <w:pPr>
        <w:pStyle w:val="Sraopastraipa"/>
        <w:widowControl w:val="0"/>
        <w:numPr>
          <w:ilvl w:val="1"/>
          <w:numId w:val="28"/>
        </w:numPr>
        <w:tabs>
          <w:tab w:val="left" w:pos="1276"/>
          <w:tab w:val="left" w:pos="1418"/>
        </w:tabs>
        <w:ind w:firstLine="710"/>
        <w:jc w:val="both"/>
        <w:rPr>
          <w:b/>
          <w:sz w:val="24"/>
          <w:szCs w:val="24"/>
        </w:rPr>
      </w:pPr>
      <w:r w:rsidRPr="003B1A5D">
        <w:rPr>
          <w:sz w:val="24"/>
          <w:szCs w:val="24"/>
        </w:rPr>
        <w:lastRenderedPageBreak/>
        <w:t>Užsakovas, įspėjęs Rangovą prieš 30 kalendorinių dienų, turi teisę vienašališkai nutraukti Sutartį ir pareikalauti iš Rangovo atlyginti Užsakovo patirtus nuostolius, jeigu:</w:t>
      </w:r>
    </w:p>
    <w:p w14:paraId="70A52136" w14:textId="77777777" w:rsidR="00011BDF" w:rsidRPr="003B1A5D" w:rsidRDefault="00011BDF" w:rsidP="00695DC6">
      <w:pPr>
        <w:pStyle w:val="Sraopastraipa"/>
        <w:widowControl w:val="0"/>
        <w:numPr>
          <w:ilvl w:val="2"/>
          <w:numId w:val="28"/>
        </w:numPr>
        <w:tabs>
          <w:tab w:val="clear" w:pos="1277"/>
          <w:tab w:val="left" w:pos="710"/>
          <w:tab w:val="left" w:pos="1276"/>
          <w:tab w:val="left" w:pos="1418"/>
        </w:tabs>
        <w:ind w:left="0" w:firstLine="710"/>
        <w:jc w:val="both"/>
        <w:rPr>
          <w:b/>
          <w:sz w:val="24"/>
          <w:szCs w:val="24"/>
        </w:rPr>
      </w:pPr>
      <w:r w:rsidRPr="003B1A5D">
        <w:rPr>
          <w:sz w:val="24"/>
          <w:szCs w:val="24"/>
        </w:rPr>
        <w:t>Rangovas per pagrįstai nustatytą laikotarpį neįvykdo Užsakovo nurodymo ištaisyti netinkamai įvykdytus arba neįvykdytus sutartinius įsipareigojimus;</w:t>
      </w:r>
    </w:p>
    <w:p w14:paraId="09F80A1C" w14:textId="77777777" w:rsidR="00011BDF" w:rsidRPr="003B1A5D" w:rsidRDefault="00011BDF" w:rsidP="00695DC6">
      <w:pPr>
        <w:pStyle w:val="Sraopastraipa"/>
        <w:widowControl w:val="0"/>
        <w:numPr>
          <w:ilvl w:val="2"/>
          <w:numId w:val="28"/>
        </w:numPr>
        <w:tabs>
          <w:tab w:val="clear" w:pos="1277"/>
          <w:tab w:val="left" w:pos="710"/>
          <w:tab w:val="left" w:pos="1276"/>
          <w:tab w:val="left" w:pos="1418"/>
        </w:tabs>
        <w:ind w:left="0" w:firstLine="710"/>
        <w:jc w:val="both"/>
        <w:rPr>
          <w:b/>
          <w:sz w:val="24"/>
          <w:szCs w:val="24"/>
        </w:rPr>
      </w:pPr>
      <w:r w:rsidRPr="003B1A5D">
        <w:rPr>
          <w:sz w:val="24"/>
          <w:szCs w:val="24"/>
        </w:rPr>
        <w:t>Rangovas bankrutuoja arba yra likviduojamas, kai sustabdo ūkinę veiklą, arba kai įstatymuose ir kituose teisės aktuose numatyta tvarka susidaro analogiška situacija;</w:t>
      </w:r>
    </w:p>
    <w:p w14:paraId="0BA88075" w14:textId="77777777" w:rsidR="00011BDF" w:rsidRPr="00F86B1D" w:rsidRDefault="00011BDF" w:rsidP="00695DC6">
      <w:pPr>
        <w:pStyle w:val="Sraopastraipa"/>
        <w:widowControl w:val="0"/>
        <w:numPr>
          <w:ilvl w:val="2"/>
          <w:numId w:val="28"/>
        </w:numPr>
        <w:tabs>
          <w:tab w:val="clear" w:pos="1277"/>
          <w:tab w:val="left" w:pos="710"/>
          <w:tab w:val="left" w:pos="1276"/>
          <w:tab w:val="left" w:pos="1418"/>
        </w:tabs>
        <w:ind w:left="0" w:firstLine="710"/>
        <w:jc w:val="both"/>
        <w:rPr>
          <w:b/>
          <w:sz w:val="24"/>
          <w:szCs w:val="24"/>
        </w:rPr>
      </w:pPr>
      <w:r w:rsidRPr="003B1A5D">
        <w:rPr>
          <w:sz w:val="24"/>
          <w:szCs w:val="24"/>
        </w:rPr>
        <w:t xml:space="preserve">po raštiško Užsakovo įspėjimo </w:t>
      </w:r>
      <w:r w:rsidRPr="00F86B1D">
        <w:rPr>
          <w:sz w:val="24"/>
          <w:szCs w:val="24"/>
        </w:rPr>
        <w:t>Rangovas neužtikrina darbų kokybės ar nevykdo kitų Sutarties sąlygų arba raštiškai perspėtas dar kartą jas pažeidžia;</w:t>
      </w:r>
      <w:bookmarkStart w:id="92" w:name="_Hlk113371944"/>
    </w:p>
    <w:bookmarkEnd w:id="92"/>
    <w:p w14:paraId="01BEE6B6" w14:textId="77777777" w:rsidR="00011BDF" w:rsidRPr="003B1A5D" w:rsidRDefault="00011BDF" w:rsidP="00695DC6">
      <w:pPr>
        <w:pStyle w:val="Sraopastraipa"/>
        <w:widowControl w:val="0"/>
        <w:numPr>
          <w:ilvl w:val="2"/>
          <w:numId w:val="28"/>
        </w:numPr>
        <w:tabs>
          <w:tab w:val="clear" w:pos="1277"/>
          <w:tab w:val="left" w:pos="710"/>
          <w:tab w:val="left" w:pos="1276"/>
          <w:tab w:val="left" w:pos="1418"/>
        </w:tabs>
        <w:ind w:left="0" w:firstLine="710"/>
        <w:jc w:val="both"/>
        <w:rPr>
          <w:b/>
          <w:sz w:val="24"/>
          <w:szCs w:val="24"/>
        </w:rPr>
      </w:pPr>
      <w:r w:rsidRPr="006E4A17">
        <w:rPr>
          <w:sz w:val="24"/>
          <w:szCs w:val="24"/>
        </w:rPr>
        <w:t>Lietuvos Respublikos viešųjų pirkimų įstatymo 90 straipsnio 1 dalyje nurodytais atvejais</w:t>
      </w:r>
      <w:r w:rsidRPr="003B1A5D">
        <w:rPr>
          <w:sz w:val="24"/>
          <w:szCs w:val="24"/>
        </w:rPr>
        <w:t>.</w:t>
      </w:r>
    </w:p>
    <w:p w14:paraId="7034EAF6" w14:textId="40BA167A" w:rsidR="00FE1B0E" w:rsidRPr="00FE1B0E" w:rsidRDefault="00FE1B0E" w:rsidP="00695DC6">
      <w:pPr>
        <w:pStyle w:val="Sraopastraipa1"/>
        <w:widowControl w:val="0"/>
        <w:numPr>
          <w:ilvl w:val="1"/>
          <w:numId w:val="28"/>
        </w:numPr>
        <w:tabs>
          <w:tab w:val="left" w:pos="1276"/>
        </w:tabs>
        <w:ind w:firstLine="709"/>
        <w:jc w:val="both"/>
        <w:rPr>
          <w:sz w:val="24"/>
          <w:szCs w:val="24"/>
          <w:lang w:val="x-none" w:eastAsia="en-US"/>
        </w:rPr>
      </w:pPr>
      <w:r w:rsidRPr="00515DFB">
        <w:rPr>
          <w:b/>
          <w:bCs/>
          <w:sz w:val="24"/>
          <w:szCs w:val="24"/>
        </w:rPr>
        <w:t>Užsakovas, įspėjęs Rangovą prieš 30 kalendorinių dienų, turi teisę vienašališkai nutraukti Sutartį, jei pirkimo objektui neskiriamas finansavimas</w:t>
      </w:r>
      <w:r w:rsidRPr="00515DFB">
        <w:rPr>
          <w:sz w:val="24"/>
          <w:szCs w:val="24"/>
        </w:rPr>
        <w:t>.</w:t>
      </w:r>
      <w:r w:rsidRPr="00C903F9">
        <w:rPr>
          <w:sz w:val="24"/>
          <w:szCs w:val="24"/>
        </w:rPr>
        <w:t xml:space="preserve"> Sutarties nutraukimas šiuo pagrindu nelaikomas nutraukimu dėl Užsakovo kaltės.</w:t>
      </w:r>
    </w:p>
    <w:p w14:paraId="13A57E61" w14:textId="5D786E86" w:rsidR="00011BDF" w:rsidRPr="003B1A5D" w:rsidRDefault="00011BDF" w:rsidP="00695DC6">
      <w:pPr>
        <w:pStyle w:val="Sraopastraipa"/>
        <w:numPr>
          <w:ilvl w:val="1"/>
          <w:numId w:val="28"/>
        </w:numPr>
        <w:ind w:firstLine="710"/>
        <w:jc w:val="both"/>
        <w:rPr>
          <w:color w:val="000000" w:themeColor="text1"/>
          <w:sz w:val="24"/>
          <w:szCs w:val="24"/>
          <w:lang w:val="x-none" w:eastAsia="en-US"/>
        </w:rPr>
      </w:pPr>
      <w:r w:rsidRPr="003B1A5D">
        <w:rPr>
          <w:color w:val="000000" w:themeColor="text1"/>
          <w:sz w:val="24"/>
          <w:szCs w:val="24"/>
          <w:lang w:eastAsia="en-US"/>
        </w:rPr>
        <w:t>Užsakovas</w:t>
      </w:r>
      <w:r w:rsidRPr="003B1A5D">
        <w:rPr>
          <w:color w:val="000000" w:themeColor="text1"/>
          <w:sz w:val="24"/>
          <w:szCs w:val="24"/>
          <w:lang w:val="x-none" w:eastAsia="en-US"/>
        </w:rPr>
        <w:t xml:space="preserve"> arba </w:t>
      </w:r>
      <w:r w:rsidRPr="003B1A5D">
        <w:rPr>
          <w:color w:val="000000" w:themeColor="text1"/>
          <w:sz w:val="24"/>
          <w:szCs w:val="24"/>
          <w:lang w:eastAsia="en-US"/>
        </w:rPr>
        <w:t>Rangovas</w:t>
      </w:r>
      <w:r w:rsidRPr="003B1A5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3B1A5D">
        <w:rPr>
          <w:color w:val="000000" w:themeColor="text1"/>
          <w:sz w:val="24"/>
          <w:szCs w:val="24"/>
          <w:lang w:eastAsia="en-US"/>
        </w:rPr>
        <w:t>Rangovo</w:t>
      </w:r>
      <w:r w:rsidRPr="003B1A5D">
        <w:rPr>
          <w:color w:val="000000" w:themeColor="text1"/>
          <w:sz w:val="24"/>
          <w:szCs w:val="24"/>
          <w:lang w:val="x-none" w:eastAsia="en-US"/>
        </w:rPr>
        <w:t xml:space="preserve"> esminio šios Sutarties pažeidimo, </w:t>
      </w:r>
      <w:r w:rsidRPr="003B1A5D">
        <w:rPr>
          <w:color w:val="000000" w:themeColor="text1"/>
          <w:sz w:val="24"/>
          <w:szCs w:val="24"/>
          <w:lang w:eastAsia="en-US"/>
        </w:rPr>
        <w:t>Užsakovas</w:t>
      </w:r>
      <w:r w:rsidRPr="003B1A5D">
        <w:rPr>
          <w:color w:val="000000" w:themeColor="text1"/>
          <w:sz w:val="24"/>
          <w:szCs w:val="24"/>
          <w:lang w:val="x-none" w:eastAsia="en-US"/>
        </w:rPr>
        <w:t xml:space="preserve">, vadovaudamasis viešuosius pirkimus reglamentuojančių teisės aktų nustatyta tvarka, įtraukia </w:t>
      </w:r>
      <w:r w:rsidRPr="003B1A5D">
        <w:rPr>
          <w:color w:val="000000" w:themeColor="text1"/>
          <w:sz w:val="24"/>
          <w:szCs w:val="24"/>
          <w:lang w:eastAsia="en-US"/>
        </w:rPr>
        <w:t>Rangovą</w:t>
      </w:r>
      <w:r w:rsidRPr="003B1A5D">
        <w:rPr>
          <w:color w:val="000000" w:themeColor="text1"/>
          <w:sz w:val="24"/>
          <w:szCs w:val="24"/>
          <w:lang w:val="x-none" w:eastAsia="en-US"/>
        </w:rPr>
        <w:t xml:space="preserve"> į Nepatikimų tiekėjų sąrašą. Įspėjus </w:t>
      </w:r>
      <w:r w:rsidRPr="003B1A5D">
        <w:rPr>
          <w:color w:val="000000" w:themeColor="text1"/>
          <w:sz w:val="24"/>
          <w:szCs w:val="24"/>
          <w:lang w:eastAsia="en-US"/>
        </w:rPr>
        <w:t>Rangovą</w:t>
      </w:r>
      <w:r w:rsidRPr="003B1A5D">
        <w:rPr>
          <w:color w:val="000000" w:themeColor="text1"/>
          <w:sz w:val="24"/>
          <w:szCs w:val="24"/>
          <w:lang w:val="x-none" w:eastAsia="en-US"/>
        </w:rPr>
        <w:t xml:space="preserve"> apie esminį Sutarties pažeidimą, Sutartis laikoma nutraukta po 30 kalendorinių dienų nuo įspėjimo </w:t>
      </w:r>
      <w:r w:rsidRPr="003B1A5D">
        <w:rPr>
          <w:color w:val="000000" w:themeColor="text1"/>
          <w:sz w:val="24"/>
          <w:szCs w:val="24"/>
          <w:lang w:eastAsia="en-US"/>
        </w:rPr>
        <w:t>Rangovui</w:t>
      </w:r>
      <w:r w:rsidRPr="003B1A5D">
        <w:rPr>
          <w:color w:val="000000" w:themeColor="text1"/>
          <w:sz w:val="24"/>
          <w:szCs w:val="24"/>
          <w:lang w:val="x-none" w:eastAsia="en-US"/>
        </w:rPr>
        <w:t xml:space="preserve"> išsiuntimo dienos.</w:t>
      </w:r>
      <w:r w:rsidRPr="003B1A5D">
        <w:rPr>
          <w:color w:val="000000" w:themeColor="text1"/>
          <w:sz w:val="24"/>
          <w:szCs w:val="24"/>
          <w:lang w:eastAsia="en-US"/>
        </w:rPr>
        <w:t xml:space="preserve"> </w:t>
      </w:r>
      <w:r w:rsidRPr="003B1A5D">
        <w:rPr>
          <w:sz w:val="24"/>
          <w:szCs w:val="24"/>
        </w:rPr>
        <w:t>Laikoma, kad siuntimo ir gavimo diena sutampa, kai pranešimas yra siunčiamas el. paštu.</w:t>
      </w:r>
    </w:p>
    <w:p w14:paraId="4EEE13CD" w14:textId="77777777" w:rsidR="00011BDF" w:rsidRPr="00176819" w:rsidRDefault="00011BDF" w:rsidP="00695DC6">
      <w:pPr>
        <w:pStyle w:val="Sraopastraipa"/>
        <w:widowControl w:val="0"/>
        <w:numPr>
          <w:ilvl w:val="1"/>
          <w:numId w:val="28"/>
        </w:numPr>
        <w:tabs>
          <w:tab w:val="left" w:pos="1276"/>
          <w:tab w:val="left" w:pos="1418"/>
        </w:tabs>
        <w:ind w:firstLine="710"/>
        <w:jc w:val="both"/>
        <w:rPr>
          <w:b/>
          <w:sz w:val="24"/>
          <w:szCs w:val="24"/>
        </w:rPr>
      </w:pPr>
      <w:r w:rsidRPr="003B1A5D">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1E7A71AC" w14:textId="77777777" w:rsidR="00011BDF" w:rsidRPr="00205BBE" w:rsidRDefault="00011BDF" w:rsidP="00695DC6">
      <w:pPr>
        <w:pStyle w:val="Sraopastraipa"/>
        <w:widowControl w:val="0"/>
        <w:numPr>
          <w:ilvl w:val="1"/>
          <w:numId w:val="28"/>
        </w:numPr>
        <w:tabs>
          <w:tab w:val="left" w:pos="1276"/>
          <w:tab w:val="left" w:pos="1418"/>
        </w:tabs>
        <w:ind w:firstLine="710"/>
        <w:jc w:val="both"/>
        <w:rPr>
          <w:b/>
          <w:sz w:val="24"/>
          <w:szCs w:val="24"/>
        </w:rPr>
      </w:pPr>
      <w:r w:rsidRPr="003B1A5D">
        <w:rPr>
          <w:sz w:val="24"/>
          <w:szCs w:val="24"/>
        </w:rPr>
        <w:t xml:space="preserve">Rangovas neturi teisės vienašališkai nutraukti Sutartį nesant pagrindo, nurodyto Sutartyje arba Lietuvos Respublikos teisės aktuose. Be </w:t>
      </w:r>
      <w:r w:rsidRPr="00205BBE">
        <w:rPr>
          <w:sz w:val="24"/>
          <w:szCs w:val="24"/>
        </w:rPr>
        <w:t>pagrindo nutraukus Sutartį, Rangovas privalo Užsakovo reikalavimu sumokėti 2 procentų dydžio baudą nuo atitinkamos pirkimo dalies pradinės Sutarties vertės.</w:t>
      </w:r>
    </w:p>
    <w:p w14:paraId="5A6790ED" w14:textId="77777777" w:rsidR="00011BDF" w:rsidRPr="003B1A5D" w:rsidRDefault="00011BDF" w:rsidP="00695DC6">
      <w:pPr>
        <w:pStyle w:val="Sraopastraipa"/>
        <w:widowControl w:val="0"/>
        <w:numPr>
          <w:ilvl w:val="0"/>
          <w:numId w:val="28"/>
        </w:numPr>
        <w:tabs>
          <w:tab w:val="left" w:pos="1134"/>
          <w:tab w:val="left" w:pos="1418"/>
        </w:tabs>
        <w:ind w:left="0" w:firstLine="710"/>
        <w:jc w:val="both"/>
        <w:rPr>
          <w:b/>
          <w:sz w:val="24"/>
          <w:szCs w:val="24"/>
        </w:rPr>
      </w:pPr>
      <w:r w:rsidRPr="003B1A5D">
        <w:rPr>
          <w:b/>
          <w:sz w:val="24"/>
          <w:szCs w:val="24"/>
        </w:rPr>
        <w:t>Nenugalimos jėgos aplinkybės:</w:t>
      </w:r>
    </w:p>
    <w:p w14:paraId="522FABD7" w14:textId="77777777" w:rsidR="00011BDF" w:rsidRPr="003B1A5D" w:rsidRDefault="00011BDF" w:rsidP="00695DC6">
      <w:pPr>
        <w:widowControl w:val="0"/>
        <w:numPr>
          <w:ilvl w:val="1"/>
          <w:numId w:val="28"/>
        </w:numPr>
        <w:tabs>
          <w:tab w:val="left" w:pos="1276"/>
          <w:tab w:val="left" w:pos="1418"/>
        </w:tabs>
        <w:ind w:firstLine="710"/>
        <w:jc w:val="both"/>
      </w:pPr>
      <w:r w:rsidRPr="003B1A5D">
        <w:t>Šalis gali būti visiškai ar iš dalies atleidžiama nuo atsakomybės dėl ypatingų ir 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09E0257C" w14:textId="77777777" w:rsidR="00011BDF" w:rsidRPr="003B1A5D" w:rsidRDefault="00011BDF" w:rsidP="00695DC6">
      <w:pPr>
        <w:widowControl w:val="0"/>
        <w:numPr>
          <w:ilvl w:val="1"/>
          <w:numId w:val="28"/>
        </w:numPr>
        <w:tabs>
          <w:tab w:val="left" w:pos="1276"/>
          <w:tab w:val="left" w:pos="1418"/>
        </w:tabs>
        <w:ind w:firstLine="710"/>
        <w:jc w:val="both"/>
      </w:pPr>
      <w:r w:rsidRPr="003B1A5D">
        <w:t>Nenugalimos jėgos aplinkybių sąvoka apibrėžiama ir Šalių teisės, pareigos ir 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value" w:val="1996"/>
          <w:attr w:name="metric_text" w:val="m"/>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770AB95F" w14:textId="77777777" w:rsidR="00011BDF" w:rsidRPr="003B1A5D" w:rsidRDefault="00011BDF" w:rsidP="00695DC6">
      <w:pPr>
        <w:widowControl w:val="0"/>
        <w:numPr>
          <w:ilvl w:val="1"/>
          <w:numId w:val="28"/>
        </w:numPr>
        <w:tabs>
          <w:tab w:val="left" w:pos="1276"/>
          <w:tab w:val="left" w:pos="1418"/>
        </w:tabs>
        <w:ind w:firstLine="710"/>
        <w:jc w:val="both"/>
      </w:pPr>
      <w:r w:rsidRPr="003B1A5D">
        <w:t>Nenugalima jėga (</w:t>
      </w:r>
      <w:r w:rsidRPr="003B1A5D">
        <w:rPr>
          <w:i/>
        </w:rPr>
        <w:t>force majeure</w:t>
      </w:r>
      <w:r w:rsidRPr="003B1A5D">
        <w:t>) nelaikoma tai, kad rinkoje nėra reikalingų prievolei vykdyti prekių, Šalis neturi reikiamų finansinių išteklių arba Šalies kontrahentai pažeidžia savo prievoles. Nenugalima jėga (</w:t>
      </w:r>
      <w:r w:rsidRPr="003B1A5D">
        <w:rPr>
          <w:i/>
        </w:rPr>
        <w:t>force majeure</w:t>
      </w:r>
      <w:r w:rsidRPr="003B1A5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1765B9C" w14:textId="77777777" w:rsidR="00011BDF" w:rsidRPr="003B1A5D" w:rsidRDefault="00011BDF" w:rsidP="00695DC6">
      <w:pPr>
        <w:widowControl w:val="0"/>
        <w:numPr>
          <w:ilvl w:val="1"/>
          <w:numId w:val="28"/>
        </w:numPr>
        <w:tabs>
          <w:tab w:val="left" w:pos="1276"/>
          <w:tab w:val="left" w:pos="1418"/>
        </w:tabs>
        <w:ind w:firstLine="710"/>
        <w:jc w:val="both"/>
      </w:pPr>
      <w:r w:rsidRPr="003B1A5D">
        <w:t>Jei kuri nors Sutarties Šalis mano, kad atsirado nenugalimos jėgos (</w:t>
      </w:r>
      <w:r w:rsidRPr="003B1A5D">
        <w:rPr>
          <w:i/>
        </w:rPr>
        <w:t>force majeure</w:t>
      </w:r>
      <w:r w:rsidRPr="003B1A5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aplinkybės netrukdo, vykdyti.</w:t>
      </w:r>
    </w:p>
    <w:p w14:paraId="64A5514D" w14:textId="77777777" w:rsidR="00011BDF" w:rsidRPr="003B1A5D" w:rsidRDefault="00011BDF" w:rsidP="00695DC6">
      <w:pPr>
        <w:widowControl w:val="0"/>
        <w:numPr>
          <w:ilvl w:val="1"/>
          <w:numId w:val="28"/>
        </w:numPr>
        <w:tabs>
          <w:tab w:val="left" w:pos="1276"/>
          <w:tab w:val="left" w:pos="1418"/>
        </w:tabs>
        <w:ind w:firstLine="710"/>
        <w:jc w:val="both"/>
      </w:pPr>
      <w:r w:rsidRPr="003B1A5D">
        <w:t>Rangovas patvirtina, kad jis nežino apie nenugalimos jėgos (</w:t>
      </w:r>
      <w:r w:rsidRPr="003B1A5D">
        <w:rPr>
          <w:i/>
        </w:rPr>
        <w:t>force majeure</w:t>
      </w:r>
      <w:r w:rsidRPr="003B1A5D">
        <w:t xml:space="preserve">) aplinkybes, </w:t>
      </w:r>
      <w:r w:rsidRPr="003B1A5D">
        <w:lastRenderedPageBreak/>
        <w:t>kurių Sutarties Šalys negali numatyti ar išvengti, nei kaip nors pašalinti ir dėl kurių visiškai ar iš dalies būtų neįmanoma vykdyti Sutartyje nustatytų įsipareigojimų.</w:t>
      </w:r>
    </w:p>
    <w:p w14:paraId="352CEAE3" w14:textId="77777777" w:rsidR="00011BDF" w:rsidRPr="003B1A5D" w:rsidRDefault="00011BDF" w:rsidP="00695DC6">
      <w:pPr>
        <w:widowControl w:val="0"/>
        <w:numPr>
          <w:ilvl w:val="1"/>
          <w:numId w:val="28"/>
        </w:numPr>
        <w:tabs>
          <w:tab w:val="left" w:pos="1276"/>
          <w:tab w:val="left" w:pos="1418"/>
        </w:tabs>
        <w:ind w:firstLine="710"/>
        <w:jc w:val="both"/>
      </w:pPr>
      <w:r w:rsidRPr="003B1A5D">
        <w:t>Jeigu Sutarties Šalis, kurią paveikė nenugalimos jėgos (</w:t>
      </w:r>
      <w:r w:rsidRPr="003B1A5D">
        <w:rPr>
          <w:i/>
        </w:rPr>
        <w:t>force majeure</w:t>
      </w:r>
      <w:r w:rsidRPr="003B1A5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aplinkybes, įsipareigojimų nevykdanti Šalis tampa iš dalies atsakinga už nuostolių, kurių priešingu atveju būtų buvę išvengta, atlyginimą.</w:t>
      </w:r>
    </w:p>
    <w:p w14:paraId="173BE03B" w14:textId="7760FB81" w:rsidR="00011BDF" w:rsidRPr="003B1A5D" w:rsidRDefault="00011BDF" w:rsidP="00695DC6">
      <w:pPr>
        <w:pStyle w:val="Sraopastraipa"/>
        <w:widowControl w:val="0"/>
        <w:numPr>
          <w:ilvl w:val="1"/>
          <w:numId w:val="28"/>
        </w:numPr>
        <w:tabs>
          <w:tab w:val="left" w:pos="1276"/>
          <w:tab w:val="left" w:pos="1418"/>
        </w:tabs>
        <w:ind w:firstLine="710"/>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sidR="00BE6D2B">
        <w:rPr>
          <w:sz w:val="24"/>
          <w:szCs w:val="24"/>
        </w:rPr>
        <w:t>12</w:t>
      </w:r>
      <w:r>
        <w:rPr>
          <w:sz w:val="24"/>
          <w:szCs w:val="24"/>
        </w:rPr>
        <w:t>0</w:t>
      </w:r>
      <w:r w:rsidRPr="003B1A5D">
        <w:rPr>
          <w:sz w:val="24"/>
          <w:szCs w:val="24"/>
        </w:rPr>
        <w:t xml:space="preserve"> kalendorinių dienų, tada bet kuri Sutarties Šalis turi teisę nutraukti Sutartį, įspėjusi apie tai kitą Šalį prieš </w:t>
      </w:r>
      <w:r w:rsidR="00BE6D2B">
        <w:rPr>
          <w:sz w:val="24"/>
          <w:szCs w:val="24"/>
        </w:rPr>
        <w:t>6</w:t>
      </w:r>
      <w:r>
        <w:rPr>
          <w:sz w:val="24"/>
          <w:szCs w:val="24"/>
        </w:rPr>
        <w:t>0</w:t>
      </w:r>
      <w:r w:rsidRPr="003B1A5D">
        <w:rPr>
          <w:sz w:val="24"/>
          <w:szCs w:val="24"/>
        </w:rPr>
        <w:t xml:space="preserve"> kalendorinių dienų. Jei pasibaigus šiam </w:t>
      </w:r>
      <w:r w:rsidR="00BE6D2B">
        <w:rPr>
          <w:sz w:val="24"/>
          <w:szCs w:val="24"/>
        </w:rPr>
        <w:t>6</w:t>
      </w:r>
      <w:r>
        <w:rPr>
          <w:sz w:val="24"/>
          <w:szCs w:val="24"/>
        </w:rPr>
        <w:t>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p>
    <w:p w14:paraId="6F160222" w14:textId="77777777" w:rsidR="00011BDF" w:rsidRPr="003B1A5D" w:rsidRDefault="00011BDF" w:rsidP="00695DC6">
      <w:pPr>
        <w:pStyle w:val="Sraopastraipa"/>
        <w:widowControl w:val="0"/>
        <w:numPr>
          <w:ilvl w:val="0"/>
          <w:numId w:val="28"/>
        </w:numPr>
        <w:tabs>
          <w:tab w:val="left" w:pos="1134"/>
          <w:tab w:val="left" w:pos="1418"/>
        </w:tabs>
        <w:ind w:left="0" w:firstLine="710"/>
        <w:jc w:val="both"/>
        <w:rPr>
          <w:b/>
          <w:sz w:val="24"/>
          <w:szCs w:val="24"/>
        </w:rPr>
      </w:pPr>
      <w:r w:rsidRPr="003B1A5D">
        <w:rPr>
          <w:b/>
          <w:sz w:val="24"/>
          <w:szCs w:val="24"/>
        </w:rPr>
        <w:t>Sutarties vykdymo sustabdymas:</w:t>
      </w:r>
    </w:p>
    <w:p w14:paraId="3A5CD63A" w14:textId="3050D5D8" w:rsidR="00011BDF" w:rsidRPr="00B64266" w:rsidRDefault="00011BDF" w:rsidP="00695DC6">
      <w:pPr>
        <w:pStyle w:val="Sraopastraipa"/>
        <w:widowControl w:val="0"/>
        <w:numPr>
          <w:ilvl w:val="1"/>
          <w:numId w:val="28"/>
        </w:numPr>
        <w:tabs>
          <w:tab w:val="left" w:pos="1276"/>
          <w:tab w:val="left" w:pos="1418"/>
        </w:tabs>
        <w:ind w:firstLine="710"/>
        <w:jc w:val="both"/>
        <w:rPr>
          <w:b/>
          <w:sz w:val="24"/>
          <w:szCs w:val="24"/>
        </w:rPr>
      </w:pPr>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ne </w:t>
      </w:r>
      <w:r w:rsidRPr="00B64266">
        <w:rPr>
          <w:sz w:val="24"/>
          <w:szCs w:val="24"/>
        </w:rPr>
        <w:t xml:space="preserve">vėliau kaip likus 5 darbo dienoms iki stabdymo pradžios (išskyrus, jei stabdoma dėl Sutarties </w:t>
      </w:r>
      <w:r w:rsidR="00BE6D2B">
        <w:rPr>
          <w:sz w:val="24"/>
          <w:szCs w:val="24"/>
        </w:rPr>
        <w:t>3</w:t>
      </w:r>
      <w:r w:rsidR="00AF1BDD">
        <w:rPr>
          <w:sz w:val="24"/>
          <w:szCs w:val="24"/>
        </w:rPr>
        <w:t>5</w:t>
      </w:r>
      <w:r w:rsidRPr="00B64266">
        <w:rPr>
          <w:sz w:val="24"/>
          <w:szCs w:val="24"/>
        </w:rPr>
        <w:t xml:space="preserve">.1.4. p. aplinkybių): </w:t>
      </w:r>
    </w:p>
    <w:p w14:paraId="16933CEC" w14:textId="77777777" w:rsidR="00011BDF" w:rsidRPr="00F002A7" w:rsidRDefault="00011BDF" w:rsidP="00695DC6">
      <w:pPr>
        <w:pStyle w:val="Sraopastraipa"/>
        <w:widowControl w:val="0"/>
        <w:numPr>
          <w:ilvl w:val="2"/>
          <w:numId w:val="28"/>
        </w:numPr>
        <w:tabs>
          <w:tab w:val="clear" w:pos="1277"/>
          <w:tab w:val="left" w:pos="710"/>
          <w:tab w:val="left" w:pos="1276"/>
          <w:tab w:val="left" w:pos="1418"/>
        </w:tabs>
        <w:ind w:left="0" w:firstLine="710"/>
        <w:jc w:val="both"/>
        <w:rPr>
          <w:b/>
          <w:sz w:val="24"/>
          <w:szCs w:val="24"/>
        </w:rPr>
      </w:pPr>
      <w:r w:rsidRPr="00B64266">
        <w:rPr>
          <w:sz w:val="24"/>
          <w:szCs w:val="24"/>
        </w:rPr>
        <w:t>dokumentų derinimo</w:t>
      </w:r>
      <w:r w:rsidRPr="006A791C">
        <w:rPr>
          <w:sz w:val="24"/>
          <w:szCs w:val="24"/>
        </w:rPr>
        <w:t xml:space="preserve"> procesas</w:t>
      </w:r>
      <w:r w:rsidRPr="00F002A7">
        <w:rPr>
          <w:sz w:val="24"/>
          <w:szCs w:val="24"/>
        </w:rPr>
        <w:t xml:space="preserve"> užtruko ne dėl nuo Rangovo priklausančių aplinkybių;</w:t>
      </w:r>
    </w:p>
    <w:p w14:paraId="2994F903" w14:textId="4FF9524B" w:rsidR="00011BDF" w:rsidRPr="00F002A7" w:rsidRDefault="00011BDF" w:rsidP="00695DC6">
      <w:pPr>
        <w:pStyle w:val="Sraopastraipa"/>
        <w:widowControl w:val="0"/>
        <w:numPr>
          <w:ilvl w:val="2"/>
          <w:numId w:val="28"/>
        </w:numPr>
        <w:tabs>
          <w:tab w:val="clear" w:pos="1277"/>
          <w:tab w:val="left" w:pos="710"/>
          <w:tab w:val="left" w:pos="1276"/>
          <w:tab w:val="left" w:pos="1418"/>
        </w:tabs>
        <w:ind w:left="0" w:firstLine="710"/>
        <w:jc w:val="both"/>
        <w:rPr>
          <w:b/>
          <w:sz w:val="24"/>
          <w:szCs w:val="24"/>
        </w:rPr>
      </w:pPr>
      <w:bookmarkStart w:id="93" w:name="_Hlk113372094"/>
      <w:r w:rsidRPr="00F002A7">
        <w:rPr>
          <w:sz w:val="24"/>
          <w:szCs w:val="24"/>
        </w:rPr>
        <w:t xml:space="preserve">po Sutarties pasirašymo </w:t>
      </w:r>
      <w:bookmarkEnd w:id="93"/>
      <w:r w:rsidRPr="00F002A7">
        <w:rPr>
          <w:sz w:val="24"/>
          <w:szCs w:val="24"/>
        </w:rPr>
        <w:t>paaiškėjo, kad reikalingi atitinkami leidimai ar kiti dokumentai, be kurių tolimesnis Sutarties vykdymas nebegalimas;</w:t>
      </w:r>
    </w:p>
    <w:p w14:paraId="5321A24F" w14:textId="77777777" w:rsidR="00011BDF" w:rsidRPr="00F002A7" w:rsidRDefault="00011BDF" w:rsidP="00695DC6">
      <w:pPr>
        <w:pStyle w:val="Sraopastraipa"/>
        <w:widowControl w:val="0"/>
        <w:numPr>
          <w:ilvl w:val="2"/>
          <w:numId w:val="28"/>
        </w:numPr>
        <w:tabs>
          <w:tab w:val="clear" w:pos="1277"/>
          <w:tab w:val="left" w:pos="710"/>
          <w:tab w:val="left" w:pos="1276"/>
          <w:tab w:val="left" w:pos="1418"/>
        </w:tabs>
        <w:ind w:left="0" w:firstLine="710"/>
        <w:jc w:val="both"/>
        <w:rPr>
          <w:b/>
          <w:sz w:val="24"/>
          <w:szCs w:val="24"/>
        </w:rPr>
      </w:pPr>
      <w:r w:rsidRPr="00F002A7">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4C5C8FB5" w14:textId="77777777" w:rsidR="00011BDF" w:rsidRPr="00F002A7" w:rsidRDefault="00011BDF" w:rsidP="00695DC6">
      <w:pPr>
        <w:pStyle w:val="Sraopastraipa"/>
        <w:widowControl w:val="0"/>
        <w:numPr>
          <w:ilvl w:val="2"/>
          <w:numId w:val="28"/>
        </w:numPr>
        <w:tabs>
          <w:tab w:val="clear" w:pos="1277"/>
          <w:tab w:val="left" w:pos="710"/>
          <w:tab w:val="left" w:pos="1276"/>
          <w:tab w:val="left" w:pos="1418"/>
        </w:tabs>
        <w:ind w:left="0" w:firstLine="710"/>
        <w:jc w:val="both"/>
        <w:rPr>
          <w:b/>
          <w:sz w:val="24"/>
          <w:szCs w:val="24"/>
        </w:rPr>
      </w:pPr>
      <w:r w:rsidRPr="00193BBA">
        <w:rPr>
          <w:sz w:val="24"/>
          <w:szCs w:val="24"/>
        </w:rPr>
        <w:t>netinkamos oro sąlygos trukdo tinkamai vykdyti prievoles</w:t>
      </w:r>
      <w:r w:rsidRPr="00F002A7">
        <w:rPr>
          <w:sz w:val="24"/>
          <w:szCs w:val="24"/>
        </w:rPr>
        <w:t>;</w:t>
      </w:r>
    </w:p>
    <w:p w14:paraId="1601F8E2" w14:textId="77777777" w:rsidR="00011BDF" w:rsidRPr="00F002A7" w:rsidRDefault="00011BDF" w:rsidP="00695DC6">
      <w:pPr>
        <w:pStyle w:val="Sraopastraipa"/>
        <w:widowControl w:val="0"/>
        <w:numPr>
          <w:ilvl w:val="2"/>
          <w:numId w:val="28"/>
        </w:numPr>
        <w:tabs>
          <w:tab w:val="clear" w:pos="1277"/>
          <w:tab w:val="left" w:pos="710"/>
          <w:tab w:val="left" w:pos="1276"/>
          <w:tab w:val="left" w:pos="1418"/>
        </w:tabs>
        <w:ind w:left="0" w:firstLine="710"/>
        <w:jc w:val="both"/>
        <w:rPr>
          <w:b/>
          <w:sz w:val="24"/>
          <w:szCs w:val="24"/>
        </w:rPr>
      </w:pPr>
      <w:r w:rsidRPr="00F002A7">
        <w:rPr>
          <w:sz w:val="24"/>
          <w:szCs w:val="24"/>
        </w:rPr>
        <w:t>dėl viešojo administravimo subjektų netinkamo veikimo ar neveikimo (pavyzdžiui, neteisėtų sprendimų priėmimo ar vėlavimo priimti sprendimus);</w:t>
      </w:r>
    </w:p>
    <w:p w14:paraId="64B5BFAE" w14:textId="1F2800DE" w:rsidR="00011BDF" w:rsidRPr="00F002A7" w:rsidRDefault="00011BDF" w:rsidP="00695DC6">
      <w:pPr>
        <w:pStyle w:val="Sraopastraipa"/>
        <w:numPr>
          <w:ilvl w:val="2"/>
          <w:numId w:val="28"/>
        </w:numPr>
        <w:tabs>
          <w:tab w:val="left" w:pos="710"/>
          <w:tab w:val="left" w:pos="1418"/>
          <w:tab w:val="left" w:pos="1560"/>
          <w:tab w:val="left" w:pos="1701"/>
        </w:tabs>
        <w:ind w:left="0" w:firstLine="710"/>
        <w:jc w:val="both"/>
        <w:rPr>
          <w:sz w:val="24"/>
          <w:szCs w:val="24"/>
        </w:rPr>
      </w:pPr>
      <w:bookmarkStart w:id="94" w:name="_Hlk113372122"/>
      <w:r w:rsidRPr="00F002A7">
        <w:rPr>
          <w:sz w:val="24"/>
          <w:szCs w:val="24"/>
        </w:rPr>
        <w:t>dėl po Sutarties pasirašymo atsiradusios</w:t>
      </w:r>
      <w:bookmarkEnd w:id="94"/>
      <w:r w:rsidRPr="00F002A7">
        <w:rPr>
          <w:sz w:val="24"/>
          <w:szCs w:val="24"/>
        </w:rPr>
        <w:t xml:space="preserve"> būtinybės atlikti gamtosaugos ir (ar) archeologinius tyrinėjimus, kurie nebuvo numatyti techninėje specifikacijoje ir (ar) projektinėje dokumentacijoje, bet kuriuos būtina atlikti;</w:t>
      </w:r>
    </w:p>
    <w:p w14:paraId="2B875E4A" w14:textId="77777777" w:rsidR="00011BDF" w:rsidRPr="00F002A7" w:rsidRDefault="00011BDF" w:rsidP="00695DC6">
      <w:pPr>
        <w:pStyle w:val="Sraopastraipa"/>
        <w:numPr>
          <w:ilvl w:val="2"/>
          <w:numId w:val="28"/>
        </w:numPr>
        <w:tabs>
          <w:tab w:val="left" w:pos="710"/>
          <w:tab w:val="left" w:pos="1418"/>
          <w:tab w:val="left" w:pos="1560"/>
          <w:tab w:val="left" w:pos="1701"/>
        </w:tabs>
        <w:ind w:left="0" w:firstLine="710"/>
        <w:jc w:val="both"/>
        <w:rPr>
          <w:sz w:val="24"/>
          <w:szCs w:val="24"/>
        </w:rPr>
      </w:pPr>
      <w:r w:rsidRPr="00F002A7">
        <w:rPr>
          <w:sz w:val="24"/>
          <w:szCs w:val="24"/>
        </w:rPr>
        <w:t xml:space="preserve">dėl fizinių kliūčių arba kitų nei klimatinių fizinių sąlygų, su kuriomis, vykdant darbus, susidurta statybvietėje, ir tų kliūčių ar sąlygų Rangovas nebūtų galėjęs pagrįstai numatyti; </w:t>
      </w:r>
    </w:p>
    <w:p w14:paraId="0338FBD4" w14:textId="77777777" w:rsidR="00011BDF" w:rsidRPr="00F002A7" w:rsidRDefault="00011BDF" w:rsidP="00695DC6">
      <w:pPr>
        <w:pStyle w:val="Sraopastraipa"/>
        <w:numPr>
          <w:ilvl w:val="2"/>
          <w:numId w:val="28"/>
        </w:numPr>
        <w:tabs>
          <w:tab w:val="left" w:pos="710"/>
          <w:tab w:val="left" w:pos="1418"/>
          <w:tab w:val="left" w:pos="1560"/>
          <w:tab w:val="left" w:pos="1701"/>
        </w:tabs>
        <w:ind w:left="0" w:firstLine="710"/>
        <w:jc w:val="both"/>
        <w:rPr>
          <w:sz w:val="24"/>
          <w:szCs w:val="24"/>
        </w:rPr>
      </w:pPr>
      <w:r w:rsidRPr="00F002A7">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3C21974F" w14:textId="77777777" w:rsidR="00011BDF" w:rsidRPr="00F002A7" w:rsidRDefault="00011BDF" w:rsidP="00695DC6">
      <w:pPr>
        <w:pStyle w:val="Sraopastraipa"/>
        <w:widowControl w:val="0"/>
        <w:numPr>
          <w:ilvl w:val="2"/>
          <w:numId w:val="28"/>
        </w:numPr>
        <w:tabs>
          <w:tab w:val="clear" w:pos="1277"/>
          <w:tab w:val="left" w:pos="710"/>
          <w:tab w:val="left" w:pos="1276"/>
          <w:tab w:val="left" w:pos="1418"/>
          <w:tab w:val="left" w:pos="1560"/>
          <w:tab w:val="left" w:pos="1701"/>
        </w:tabs>
        <w:ind w:left="0" w:firstLine="710"/>
        <w:jc w:val="both"/>
        <w:rPr>
          <w:b/>
          <w:sz w:val="24"/>
          <w:szCs w:val="24"/>
        </w:rPr>
      </w:pPr>
      <w:r w:rsidRPr="00F002A7">
        <w:rPr>
          <w:sz w:val="24"/>
          <w:szCs w:val="24"/>
        </w:rPr>
        <w:t>dėl kitų aplinkybių ar objektyvių priežasčių, turinčių reikšmingos įtakos darbų vykdymui tinkamai ir laiku, kurios nebuvo žinomos pirkimo vykdymo metu ir su kuriomis susidurtų bet kuris Rangovas.</w:t>
      </w:r>
    </w:p>
    <w:p w14:paraId="6FB67A61" w14:textId="77777777" w:rsidR="00011BDF" w:rsidRPr="006A791C" w:rsidRDefault="00011BDF" w:rsidP="00695DC6">
      <w:pPr>
        <w:pStyle w:val="Sraopastraipa"/>
        <w:widowControl w:val="0"/>
        <w:numPr>
          <w:ilvl w:val="1"/>
          <w:numId w:val="28"/>
        </w:numPr>
        <w:tabs>
          <w:tab w:val="left" w:pos="1276"/>
          <w:tab w:val="left" w:pos="1418"/>
          <w:tab w:val="left" w:pos="1560"/>
        </w:tabs>
        <w:ind w:firstLine="710"/>
        <w:jc w:val="both"/>
        <w:rPr>
          <w:b/>
          <w:sz w:val="24"/>
          <w:szCs w:val="24"/>
        </w:rPr>
      </w:pPr>
      <w:r w:rsidRPr="00F002A7">
        <w:rPr>
          <w:sz w:val="24"/>
          <w:szCs w:val="24"/>
        </w:rPr>
        <w:t>Sutarties vykdymas taip pat</w:t>
      </w:r>
      <w:r w:rsidRPr="003B1A5D">
        <w:rPr>
          <w:sz w:val="24"/>
          <w:szCs w:val="24"/>
        </w:rPr>
        <w:t xml:space="preserve">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w:t>
      </w:r>
      <w:r w:rsidRPr="006A791C">
        <w:rPr>
          <w:sz w:val="24"/>
          <w:szCs w:val="24"/>
        </w:rPr>
        <w:t>, atsiradęs dėl veikimo ar neveikimo.</w:t>
      </w:r>
    </w:p>
    <w:p w14:paraId="4681D36C" w14:textId="375AAB36" w:rsidR="00011BDF" w:rsidRPr="00B64266" w:rsidRDefault="00011BDF" w:rsidP="00695DC6">
      <w:pPr>
        <w:pStyle w:val="Sraopastraipa"/>
        <w:widowControl w:val="0"/>
        <w:numPr>
          <w:ilvl w:val="1"/>
          <w:numId w:val="28"/>
        </w:numPr>
        <w:tabs>
          <w:tab w:val="left" w:pos="1276"/>
          <w:tab w:val="left" w:pos="1418"/>
          <w:tab w:val="left" w:pos="1560"/>
        </w:tabs>
        <w:ind w:firstLine="710"/>
        <w:jc w:val="both"/>
        <w:rPr>
          <w:b/>
          <w:sz w:val="24"/>
          <w:szCs w:val="24"/>
        </w:rPr>
      </w:pPr>
      <w:r w:rsidRPr="006A791C">
        <w:rPr>
          <w:sz w:val="24"/>
          <w:szCs w:val="24"/>
        </w:rPr>
        <w:t xml:space="preserve">Įvykus </w:t>
      </w:r>
      <w:r w:rsidRPr="00B64266">
        <w:rPr>
          <w:sz w:val="24"/>
          <w:szCs w:val="24"/>
        </w:rPr>
        <w:t xml:space="preserve">Sutarties </w:t>
      </w:r>
      <w:r w:rsidR="00BE6D2B">
        <w:rPr>
          <w:sz w:val="24"/>
          <w:szCs w:val="24"/>
        </w:rPr>
        <w:t>3</w:t>
      </w:r>
      <w:r w:rsidR="00AF1BDD">
        <w:rPr>
          <w:sz w:val="24"/>
          <w:szCs w:val="24"/>
        </w:rPr>
        <w:t>5</w:t>
      </w:r>
      <w:r w:rsidRPr="00B64266">
        <w:rPr>
          <w:sz w:val="24"/>
          <w:szCs w:val="24"/>
        </w:rPr>
        <w:t xml:space="preserve">.1 p. nurodytoms aplinkybėms, Sutartis gali būti stabdoma iki atsiradusių aplinkybių pasibaigimo. </w:t>
      </w:r>
    </w:p>
    <w:p w14:paraId="7D98BD8F" w14:textId="1B86DB1E" w:rsidR="00011BDF" w:rsidRPr="003B1A5D" w:rsidRDefault="00011BDF" w:rsidP="00695DC6">
      <w:pPr>
        <w:pStyle w:val="Sraopastraipa"/>
        <w:widowControl w:val="0"/>
        <w:numPr>
          <w:ilvl w:val="1"/>
          <w:numId w:val="28"/>
        </w:numPr>
        <w:tabs>
          <w:tab w:val="left" w:pos="1276"/>
          <w:tab w:val="left" w:pos="1418"/>
          <w:tab w:val="left" w:pos="1560"/>
        </w:tabs>
        <w:ind w:firstLine="710"/>
        <w:jc w:val="both"/>
        <w:rPr>
          <w:b/>
          <w:sz w:val="24"/>
          <w:szCs w:val="24"/>
        </w:rPr>
      </w:pPr>
      <w:r w:rsidRPr="00B64266">
        <w:rPr>
          <w:sz w:val="24"/>
          <w:szCs w:val="24"/>
        </w:rPr>
        <w:lastRenderedPageBreak/>
        <w:t xml:space="preserve">Sutarties </w:t>
      </w:r>
      <w:r w:rsidR="00BE6D2B">
        <w:rPr>
          <w:sz w:val="24"/>
          <w:szCs w:val="24"/>
        </w:rPr>
        <w:t>3</w:t>
      </w:r>
      <w:r w:rsidR="00AF1BDD">
        <w:rPr>
          <w:sz w:val="24"/>
          <w:szCs w:val="24"/>
        </w:rPr>
        <w:t>5</w:t>
      </w:r>
      <w:r w:rsidRPr="00B64266">
        <w:rPr>
          <w:sz w:val="24"/>
          <w:szCs w:val="24"/>
        </w:rPr>
        <w:t>.1–</w:t>
      </w:r>
      <w:r w:rsidR="00BE6D2B">
        <w:rPr>
          <w:sz w:val="24"/>
          <w:szCs w:val="24"/>
        </w:rPr>
        <w:t>3</w:t>
      </w:r>
      <w:r w:rsidR="00AF1BDD">
        <w:rPr>
          <w:sz w:val="24"/>
          <w:szCs w:val="24"/>
        </w:rPr>
        <w:t>5</w:t>
      </w:r>
      <w:r w:rsidRPr="00B64266">
        <w:rPr>
          <w:sz w:val="24"/>
          <w:szCs w:val="24"/>
        </w:rPr>
        <w:t>.2 p. nurodytais</w:t>
      </w:r>
      <w:r w:rsidRPr="006A791C">
        <w:rPr>
          <w:sz w:val="24"/>
          <w:szCs w:val="24"/>
        </w:rPr>
        <w:t xml:space="preserve"> atvejais sustabdžius Sutarties vykdymą, Užsakovui nebus taikomos kokios nors sankcijos ar reikalavimai atlyginti kokius nors nuostolius (pvz.: negautos pajamos, pelnas, pravaikštos ir kt.), numatytus Sutarties ar teisės aktais dėl Sutarties sustabdymo, o Rangovui – už </w:t>
      </w:r>
      <w:r w:rsidRPr="00B64266">
        <w:rPr>
          <w:sz w:val="24"/>
          <w:szCs w:val="24"/>
        </w:rPr>
        <w:t xml:space="preserve">prievolių atlikimo terminų nesilaikymą, jei nustatoma, kad Sutartis sustabdoma įvykus </w:t>
      </w:r>
      <w:r w:rsidR="00BE6D2B">
        <w:rPr>
          <w:sz w:val="24"/>
          <w:szCs w:val="24"/>
        </w:rPr>
        <w:t>3</w:t>
      </w:r>
      <w:r w:rsidR="00AF1BDD">
        <w:rPr>
          <w:sz w:val="24"/>
          <w:szCs w:val="24"/>
        </w:rPr>
        <w:t>5</w:t>
      </w:r>
      <w:r w:rsidRPr="00B64266">
        <w:rPr>
          <w:sz w:val="24"/>
          <w:szCs w:val="24"/>
        </w:rPr>
        <w:t>.1 p. nurodytoms</w:t>
      </w:r>
      <w:r w:rsidRPr="006A791C">
        <w:rPr>
          <w:sz w:val="24"/>
          <w:szCs w:val="24"/>
        </w:rPr>
        <w:t xml:space="preserve"> aplinkybėms ar kad</w:t>
      </w:r>
      <w:r w:rsidRPr="003B1A5D">
        <w:rPr>
          <w:sz w:val="24"/>
          <w:szCs w:val="24"/>
        </w:rPr>
        <w:t xml:space="preserve"> minėta klaida ar pažeidimas padaryti ne dėl Rangovo kaltės.</w:t>
      </w:r>
    </w:p>
    <w:p w14:paraId="67AD034B" w14:textId="77777777" w:rsidR="00011BDF" w:rsidRPr="003B1A5D" w:rsidRDefault="00011BDF" w:rsidP="00695DC6">
      <w:pPr>
        <w:pStyle w:val="Sraopastraipa"/>
        <w:widowControl w:val="0"/>
        <w:numPr>
          <w:ilvl w:val="1"/>
          <w:numId w:val="28"/>
        </w:numPr>
        <w:tabs>
          <w:tab w:val="left" w:pos="1276"/>
          <w:tab w:val="left" w:pos="1418"/>
          <w:tab w:val="left" w:pos="1560"/>
        </w:tabs>
        <w:ind w:firstLine="710"/>
        <w:jc w:val="both"/>
        <w:rPr>
          <w:b/>
          <w:sz w:val="24"/>
          <w:szCs w:val="24"/>
        </w:rPr>
      </w:pPr>
      <w:r w:rsidRPr="003B1A5D">
        <w:rPr>
          <w:sz w:val="24"/>
          <w:szCs w:val="24"/>
        </w:rPr>
        <w:t>Sutarties vykdymo sustabdymas visais atvejais įforminamas rašytiniu Šalių susitarimu, sudarant papildomą susitarimą prie Sutarties.</w:t>
      </w:r>
    </w:p>
    <w:p w14:paraId="73644742" w14:textId="09772BD3" w:rsidR="00011BDF" w:rsidRPr="006C521B" w:rsidRDefault="00011BDF" w:rsidP="00695DC6">
      <w:pPr>
        <w:pStyle w:val="Sraopastraipa"/>
        <w:widowControl w:val="0"/>
        <w:numPr>
          <w:ilvl w:val="1"/>
          <w:numId w:val="28"/>
        </w:numPr>
        <w:tabs>
          <w:tab w:val="left" w:pos="1276"/>
          <w:tab w:val="left" w:pos="1418"/>
          <w:tab w:val="left" w:pos="1560"/>
        </w:tabs>
        <w:ind w:firstLine="710"/>
        <w:jc w:val="both"/>
        <w:rPr>
          <w:b/>
          <w:sz w:val="24"/>
          <w:szCs w:val="24"/>
        </w:rPr>
      </w:pPr>
      <w:r w:rsidRPr="003B1A5D">
        <w:rPr>
          <w:sz w:val="24"/>
          <w:szCs w:val="24"/>
        </w:rPr>
        <w:t xml:space="preserve">Jei Sutarties vykdymas sustabdomas daugiau nei </w:t>
      </w:r>
      <w:r w:rsidR="00AF1BDD">
        <w:rPr>
          <w:sz w:val="24"/>
          <w:szCs w:val="24"/>
        </w:rPr>
        <w:t>9</w:t>
      </w:r>
      <w:r>
        <w:rPr>
          <w:sz w:val="24"/>
          <w:szCs w:val="24"/>
        </w:rPr>
        <w:t>0</w:t>
      </w:r>
      <w:r w:rsidRPr="003B1A5D">
        <w:rPr>
          <w:sz w:val="24"/>
          <w:szCs w:val="24"/>
        </w:rPr>
        <w:t xml:space="preserve"> kalendorinių dienų ir stabdoma ne dėl Rangovo kaltės, </w:t>
      </w:r>
      <w:r w:rsidRPr="006C521B">
        <w:rPr>
          <w:sz w:val="24"/>
          <w:szCs w:val="24"/>
        </w:rPr>
        <w:t>Sutartis gali būti nutraukta rašytiniu Šalių susitarimu.</w:t>
      </w:r>
    </w:p>
    <w:p w14:paraId="690EA835" w14:textId="567069DF" w:rsidR="00011BDF" w:rsidRPr="00151EB3" w:rsidRDefault="00011BDF" w:rsidP="00695DC6">
      <w:pPr>
        <w:pStyle w:val="Sraopastraipa"/>
        <w:widowControl w:val="0"/>
        <w:numPr>
          <w:ilvl w:val="1"/>
          <w:numId w:val="28"/>
        </w:numPr>
        <w:tabs>
          <w:tab w:val="left" w:pos="1276"/>
          <w:tab w:val="left" w:pos="1418"/>
          <w:tab w:val="left" w:pos="1560"/>
        </w:tabs>
        <w:ind w:firstLine="710"/>
        <w:jc w:val="both"/>
        <w:rPr>
          <w:b/>
          <w:sz w:val="24"/>
          <w:szCs w:val="24"/>
        </w:rPr>
      </w:pPr>
      <w:r w:rsidRPr="003B1A5D">
        <w:rPr>
          <w:sz w:val="24"/>
          <w:szCs w:val="24"/>
        </w:rPr>
        <w:t xml:space="preserve">Apie Sutarties vykdymo atnaujinimą Užsakovas informuoja </w:t>
      </w:r>
      <w:r w:rsidRPr="00B64266">
        <w:rPr>
          <w:sz w:val="24"/>
          <w:szCs w:val="24"/>
        </w:rPr>
        <w:t xml:space="preserve">Rangovą ne vėliau kaip likus 5 darbo dienoms iki atnaujinimo, išskyrus, jei buvo stabdoma dėl Sutarties </w:t>
      </w:r>
      <w:r w:rsidR="00BE6D2B">
        <w:rPr>
          <w:sz w:val="24"/>
          <w:szCs w:val="24"/>
        </w:rPr>
        <w:t>3</w:t>
      </w:r>
      <w:r w:rsidR="00AF1BDD">
        <w:rPr>
          <w:sz w:val="24"/>
          <w:szCs w:val="24"/>
        </w:rPr>
        <w:t>5</w:t>
      </w:r>
      <w:r w:rsidRPr="00B64266">
        <w:rPr>
          <w:sz w:val="24"/>
          <w:szCs w:val="24"/>
        </w:rPr>
        <w:t xml:space="preserve">.1.4. p. nurodytų priežasčių. Jei Sutartis buvo stabdoma dėl Sutarties </w:t>
      </w:r>
      <w:r w:rsidR="00BE6D2B">
        <w:rPr>
          <w:sz w:val="24"/>
          <w:szCs w:val="24"/>
        </w:rPr>
        <w:t>3</w:t>
      </w:r>
      <w:r w:rsidR="00AF1BDD">
        <w:rPr>
          <w:sz w:val="24"/>
          <w:szCs w:val="24"/>
        </w:rPr>
        <w:t>5</w:t>
      </w:r>
      <w:r w:rsidRPr="00B64266">
        <w:rPr>
          <w:sz w:val="24"/>
          <w:szCs w:val="24"/>
        </w:rPr>
        <w:t xml:space="preserve">.1.4. p. nurodytos priežasties, apie Sutarties vykdymo atnaujinimą Užsakovas informuoja Rangovą nedelsiant, bet ne vėliau kaip per 2 darbo dienas, po Sutarties </w:t>
      </w:r>
      <w:r w:rsidR="00BE6D2B">
        <w:rPr>
          <w:sz w:val="24"/>
          <w:szCs w:val="24"/>
        </w:rPr>
        <w:t>3</w:t>
      </w:r>
      <w:r w:rsidR="00AF1BDD">
        <w:rPr>
          <w:sz w:val="24"/>
          <w:szCs w:val="24"/>
        </w:rPr>
        <w:t>5</w:t>
      </w:r>
      <w:r w:rsidRPr="00B64266">
        <w:rPr>
          <w:sz w:val="24"/>
          <w:szCs w:val="24"/>
        </w:rPr>
        <w:t>.1.4. p. nurodytos aplinkybės pasibaigimo ir informuodamas</w:t>
      </w:r>
      <w:r w:rsidRPr="003B1A5D">
        <w:rPr>
          <w:sz w:val="24"/>
          <w:szCs w:val="24"/>
        </w:rPr>
        <w:t xml:space="preserve"> nurodo Sutarties atnaujinimo datą</w:t>
      </w:r>
      <w:r w:rsidRPr="00151EB3">
        <w:t>.</w:t>
      </w:r>
    </w:p>
    <w:p w14:paraId="7257F58F" w14:textId="77777777" w:rsidR="00011BDF" w:rsidRPr="003B1A5D" w:rsidRDefault="00011BDF" w:rsidP="00695DC6">
      <w:pPr>
        <w:pStyle w:val="Sraopastraipa"/>
        <w:widowControl w:val="0"/>
        <w:numPr>
          <w:ilvl w:val="0"/>
          <w:numId w:val="28"/>
        </w:numPr>
        <w:tabs>
          <w:tab w:val="left" w:pos="1134"/>
          <w:tab w:val="left" w:pos="1276"/>
          <w:tab w:val="left" w:pos="1560"/>
        </w:tabs>
        <w:ind w:left="0" w:firstLine="710"/>
        <w:jc w:val="both"/>
        <w:rPr>
          <w:b/>
          <w:sz w:val="24"/>
          <w:szCs w:val="24"/>
        </w:rPr>
      </w:pPr>
      <w:r w:rsidRPr="003B1A5D">
        <w:rPr>
          <w:b/>
          <w:sz w:val="24"/>
          <w:szCs w:val="24"/>
        </w:rPr>
        <w:t>Ginčų sprendimo tvarka:</w:t>
      </w:r>
      <w:r w:rsidRPr="003B1A5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337455E7" w14:textId="77777777" w:rsidR="00011BDF" w:rsidRPr="003B1A5D" w:rsidRDefault="00011BDF" w:rsidP="00695DC6">
      <w:pPr>
        <w:widowControl w:val="0"/>
        <w:numPr>
          <w:ilvl w:val="0"/>
          <w:numId w:val="28"/>
        </w:numPr>
        <w:tabs>
          <w:tab w:val="left" w:pos="1080"/>
          <w:tab w:val="left" w:pos="1276"/>
        </w:tabs>
        <w:ind w:left="0" w:firstLine="710"/>
        <w:jc w:val="both"/>
        <w:rPr>
          <w:b/>
        </w:rPr>
      </w:pPr>
      <w:r w:rsidRPr="003B1A5D">
        <w:rPr>
          <w:b/>
        </w:rPr>
        <w:t>Ūkio subjektų, kurių pajėgumais remiamasi, subrangovų ir specialistų keitimo, įtraukimo tvarka:</w:t>
      </w:r>
    </w:p>
    <w:p w14:paraId="11104893" w14:textId="77777777" w:rsidR="00011BDF" w:rsidRPr="003B1A5D" w:rsidRDefault="00011BDF" w:rsidP="00695DC6">
      <w:pPr>
        <w:pStyle w:val="Sraopastraipa"/>
        <w:numPr>
          <w:ilvl w:val="1"/>
          <w:numId w:val="28"/>
        </w:numPr>
        <w:tabs>
          <w:tab w:val="left" w:pos="0"/>
          <w:tab w:val="left" w:pos="1100"/>
          <w:tab w:val="left" w:pos="1276"/>
          <w:tab w:val="left" w:pos="1418"/>
        </w:tabs>
        <w:ind w:firstLine="710"/>
        <w:jc w:val="both"/>
        <w:rPr>
          <w:sz w:val="24"/>
          <w:szCs w:val="24"/>
        </w:rPr>
      </w:pPr>
      <w:r w:rsidRPr="003B1A5D">
        <w:rPr>
          <w:sz w:val="24"/>
          <w:szCs w:val="24"/>
        </w:rPr>
        <w:t xml:space="preserve">Jei Rangovas pasiūlyme Sutarčiai vykdyti nurodė pasitelkiamus ūkio subjektus, kurių pajėgumais (kvalifikacija) remiamasi, ir (ar) subrangovus, ir (ar) </w:t>
      </w:r>
      <w:proofErr w:type="spellStart"/>
      <w:r w:rsidRPr="003B1A5D">
        <w:rPr>
          <w:sz w:val="24"/>
          <w:szCs w:val="24"/>
        </w:rPr>
        <w:t>kvazisubtiekėjus</w:t>
      </w:r>
      <w:proofErr w:type="spellEnd"/>
      <w:r w:rsidRPr="003B1A5D">
        <w:rPr>
          <w:sz w:val="24"/>
          <w:szCs w:val="24"/>
        </w:rPr>
        <w:t xml:space="preserve">, jie turi būti nurodomi Sutartyje, nurodant ūkio subjekto, kurio pajėgumais remiamasi, ir (ar) subrangovo, ir (ar) </w:t>
      </w:r>
      <w:proofErr w:type="spellStart"/>
      <w:r w:rsidRPr="003B1A5D">
        <w:rPr>
          <w:sz w:val="24"/>
          <w:szCs w:val="24"/>
        </w:rPr>
        <w:t>kvazisubtiekėjo</w:t>
      </w:r>
      <w:proofErr w:type="spellEnd"/>
      <w:r w:rsidRPr="003B1A5D">
        <w:rPr>
          <w:sz w:val="24"/>
          <w:szCs w:val="24"/>
        </w:rPr>
        <w:t xml:space="preserve"> pavadinimą bei perduodamus įsipareigojimus ir (ar) procentus – </w:t>
      </w:r>
      <w:r w:rsidRPr="003B1A5D">
        <w:rPr>
          <w:sz w:val="24"/>
          <w:szCs w:val="24"/>
          <w:highlight w:val="lightGray"/>
        </w:rPr>
        <w:t>(įrašyti iš pasiūlymo)</w:t>
      </w:r>
      <w:r w:rsidRPr="003B1A5D">
        <w:rPr>
          <w:sz w:val="24"/>
          <w:szCs w:val="24"/>
        </w:rPr>
        <w:t>.</w:t>
      </w:r>
    </w:p>
    <w:p w14:paraId="38BCF815" w14:textId="77777777" w:rsidR="00011BDF" w:rsidRPr="003B1A5D" w:rsidRDefault="00011BDF" w:rsidP="00695DC6">
      <w:pPr>
        <w:numPr>
          <w:ilvl w:val="1"/>
          <w:numId w:val="28"/>
        </w:numPr>
        <w:tabs>
          <w:tab w:val="left" w:pos="0"/>
          <w:tab w:val="left" w:pos="1100"/>
          <w:tab w:val="left" w:pos="1276"/>
          <w:tab w:val="left" w:pos="1418"/>
        </w:tabs>
        <w:ind w:firstLine="710"/>
        <w:contextualSpacing/>
        <w:jc w:val="both"/>
      </w:pPr>
      <w:r w:rsidRPr="003B1A5D">
        <w:t xml:space="preserve">Sutarties vykdymo metu Rangovas raštu kreipęsis į Užsakovą ir gavęs raštišką jo sutikimą, gali keisti ūkio subjektą, kurio pajėgumais remiamasi, ir (ar) subrangovą, ir (ar) </w:t>
      </w:r>
      <w:proofErr w:type="spellStart"/>
      <w:r w:rsidRPr="003B1A5D">
        <w:t>kvazisubtiekėją</w:t>
      </w:r>
      <w:proofErr w:type="spellEnd"/>
      <w:r w:rsidRPr="003B1A5D">
        <w:t xml:space="preserve">, </w:t>
      </w:r>
      <w:r w:rsidRPr="003B1A5D">
        <w:rPr>
          <w:color w:val="000000"/>
          <w:lang w:eastAsia="lt-LT"/>
        </w:rPr>
        <w:t>ir (ar)</w:t>
      </w:r>
      <w:r w:rsidRPr="003B1A5D">
        <w:rPr>
          <w:color w:val="000000"/>
        </w:rPr>
        <w:t xml:space="preserve"> įtraukti naują </w:t>
      </w:r>
      <w:r w:rsidRPr="003B1A5D">
        <w:t xml:space="preserve">ūkio subjektą, kurio pajėgumais remiamasi, ir (ar) subrangovą, ir (ar) </w:t>
      </w:r>
      <w:proofErr w:type="spellStart"/>
      <w:r w:rsidRPr="003B1A5D">
        <w:t>kvazisubtiekėją</w:t>
      </w:r>
      <w:proofErr w:type="spellEnd"/>
      <w:r w:rsidRPr="003B1A5D">
        <w:rPr>
          <w:color w:val="000000"/>
        </w:rPr>
        <w:t xml:space="preserve">. </w:t>
      </w:r>
    </w:p>
    <w:p w14:paraId="44861ED0" w14:textId="77777777" w:rsidR="00011BDF" w:rsidRPr="003B1A5D" w:rsidRDefault="00011BDF" w:rsidP="00695DC6">
      <w:pPr>
        <w:numPr>
          <w:ilvl w:val="1"/>
          <w:numId w:val="28"/>
        </w:numPr>
        <w:tabs>
          <w:tab w:val="left" w:pos="0"/>
          <w:tab w:val="left" w:pos="1100"/>
          <w:tab w:val="left" w:pos="1276"/>
          <w:tab w:val="left" w:pos="1418"/>
        </w:tabs>
        <w:ind w:firstLine="710"/>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 xml:space="preserve">neatitinka pašalinimo pagrindų ir atitinka konkurso sąlygų apraše </w:t>
      </w:r>
      <w:r w:rsidRPr="003B1A5D">
        <w:t xml:space="preserve">ūkio subjektui, kurio pajėgumais remiamasi, </w:t>
      </w:r>
      <w:r w:rsidRPr="003B1A5D">
        <w:rPr>
          <w:lang w:eastAsia="lt-LT"/>
        </w:rPr>
        <w:t>nustatytus kvalifikacijos reikalavimus</w:t>
      </w:r>
      <w:r w:rsidRPr="003B1A5D">
        <w:t xml:space="preserve">. Jei 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6858DB97" w14:textId="77777777" w:rsidR="00011BDF" w:rsidRPr="003B1A5D" w:rsidRDefault="00011BDF" w:rsidP="00695DC6">
      <w:pPr>
        <w:numPr>
          <w:ilvl w:val="1"/>
          <w:numId w:val="28"/>
        </w:numPr>
        <w:tabs>
          <w:tab w:val="left" w:pos="0"/>
          <w:tab w:val="left" w:pos="1100"/>
          <w:tab w:val="left" w:pos="1276"/>
          <w:tab w:val="left" w:pos="1418"/>
        </w:tabs>
        <w:ind w:firstLine="710"/>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33ED1B61" w14:textId="77777777" w:rsidR="00011BDF" w:rsidRPr="00245DDB" w:rsidRDefault="00011BDF" w:rsidP="00695DC6">
      <w:pPr>
        <w:numPr>
          <w:ilvl w:val="1"/>
          <w:numId w:val="28"/>
        </w:numPr>
        <w:tabs>
          <w:tab w:val="left" w:pos="1080"/>
          <w:tab w:val="left" w:pos="1276"/>
          <w:tab w:val="left" w:pos="1418"/>
        </w:tabs>
        <w:ind w:firstLine="710"/>
        <w:contextualSpacing/>
        <w:jc w:val="both"/>
        <w:rPr>
          <w:lang w:eastAsia="lt-LT"/>
        </w:rPr>
      </w:pPr>
      <w:r w:rsidRPr="003B1A5D">
        <w:t xml:space="preserve">Ūkio subjekto, kurio pajėgumais remiamasi, ir (ar) subrangovo, ir (ar) </w:t>
      </w:r>
      <w:proofErr w:type="spellStart"/>
      <w:r w:rsidRPr="003B1A5D">
        <w:t>kvazisubtiekėjo</w:t>
      </w:r>
      <w:proofErr w:type="spellEnd"/>
      <w:r w:rsidRPr="003B1A5D">
        <w:t xml:space="preserve"> pakeitimas ir (</w:t>
      </w:r>
      <w:r w:rsidRPr="00245DDB">
        <w:t>ar) įtraukimas įforminamas abiejų Šalių papildomu susitarimu prie Sutarties per 15 darbo dienų nuo Užsakovo raštiško sutikimo išsiuntimo Rangovui datos</w:t>
      </w:r>
      <w:r w:rsidRPr="00245DDB">
        <w:rPr>
          <w:lang w:eastAsia="lt-LT"/>
        </w:rPr>
        <w:t>.</w:t>
      </w:r>
    </w:p>
    <w:p w14:paraId="79D131D3" w14:textId="036B362B" w:rsidR="00011BDF" w:rsidRPr="00BA198C" w:rsidRDefault="00184A97" w:rsidP="00695DC6">
      <w:pPr>
        <w:pStyle w:val="Sraopastraipa"/>
        <w:widowControl w:val="0"/>
        <w:numPr>
          <w:ilvl w:val="1"/>
          <w:numId w:val="28"/>
        </w:numPr>
        <w:tabs>
          <w:tab w:val="left" w:pos="851"/>
          <w:tab w:val="left" w:pos="1134"/>
          <w:tab w:val="left" w:pos="1276"/>
          <w:tab w:val="left" w:pos="1418"/>
          <w:tab w:val="left" w:pos="1560"/>
        </w:tabs>
        <w:jc w:val="both"/>
        <w:rPr>
          <w:b/>
          <w:sz w:val="24"/>
          <w:szCs w:val="24"/>
        </w:rPr>
      </w:pPr>
      <w:r w:rsidRPr="0027172B">
        <w:rPr>
          <w:sz w:val="24"/>
          <w:szCs w:val="24"/>
        </w:rPr>
        <w:t xml:space="preserve">Sutarties vykdymo metu atsiradus poreikiui (jei specialistas netinkamai vykdo ar atsisako vykdyti savo pareigas, ligos, mirties ar kitais, nuo Rangovo nepriklausančiais atvejais) Rangovas gali keisti pasiūlyme nurodytus specialistus tik gavęs Užsakovo pritarimą. Jeigu tenka </w:t>
      </w:r>
      <w:r w:rsidRPr="0027172B">
        <w:rPr>
          <w:sz w:val="24"/>
          <w:szCs w:val="24"/>
        </w:rPr>
        <w:lastRenderedPageBreak/>
        <w:t>keisti specialistą, kandidatas į jo vietą privalo turėti ne žemesnę kvalifikaciją</w:t>
      </w:r>
      <w:r>
        <w:rPr>
          <w:sz w:val="24"/>
          <w:szCs w:val="24"/>
        </w:rPr>
        <w:t xml:space="preserve"> ar išsilavinimą ir patirtį (jei buvo reikalaujama), </w:t>
      </w:r>
      <w:r w:rsidRPr="0027172B">
        <w:rPr>
          <w:sz w:val="24"/>
          <w:szCs w:val="24"/>
        </w:rPr>
        <w:t xml:space="preserve">nei nurodyta konkurso sąlygų aprašo reikalavimuose. Rangovas privalo pateikti siūlomo specialisto kvalifikaciją </w:t>
      </w:r>
      <w:r>
        <w:rPr>
          <w:sz w:val="24"/>
          <w:szCs w:val="24"/>
        </w:rPr>
        <w:t xml:space="preserve">ar išsilavinimą ir patirtį (jei buvo reikalaujama) </w:t>
      </w:r>
      <w:r w:rsidRPr="0027172B">
        <w:rPr>
          <w:sz w:val="24"/>
          <w:szCs w:val="24"/>
        </w:rPr>
        <w:t>patvirtinančius dokumentus. Užsakovas privalo patikrinti, ar siūlomo specialisto kvalifikacija</w:t>
      </w:r>
      <w:r>
        <w:rPr>
          <w:sz w:val="24"/>
          <w:szCs w:val="24"/>
        </w:rPr>
        <w:t xml:space="preserve"> ar išsilavinimą ir patirtį (jei buvo reikalaujama),</w:t>
      </w:r>
      <w:r w:rsidRPr="0027172B">
        <w:rPr>
          <w:sz w:val="24"/>
          <w:szCs w:val="24"/>
        </w:rPr>
        <w:t xml:space="preserve"> atitinka reikalavimus, kurie buvo nustatyti pirkimo dokumentuose. Jei Rangovas neranda naujo specialisto su tokia pat ar aukštesne kvalifikacija</w:t>
      </w:r>
      <w:r>
        <w:rPr>
          <w:sz w:val="24"/>
          <w:szCs w:val="24"/>
        </w:rPr>
        <w:t xml:space="preserve"> ar išsilavinimu ir patirtimi (jei buvo reikalaujama)</w:t>
      </w:r>
      <w:r w:rsidRPr="0027172B">
        <w:rPr>
          <w:sz w:val="24"/>
          <w:szCs w:val="24"/>
        </w:rPr>
        <w:t>, Užsakovas turi teisę vienašališkai nutraukti Sutartį.</w:t>
      </w:r>
    </w:p>
    <w:p w14:paraId="4309D05C" w14:textId="4037A72C" w:rsidR="00BA198C" w:rsidRPr="00184A97" w:rsidRDefault="00BA198C" w:rsidP="00695DC6">
      <w:pPr>
        <w:pStyle w:val="Sraopastraipa"/>
        <w:widowControl w:val="0"/>
        <w:numPr>
          <w:ilvl w:val="1"/>
          <w:numId w:val="28"/>
        </w:numPr>
        <w:tabs>
          <w:tab w:val="left" w:pos="851"/>
          <w:tab w:val="left" w:pos="1134"/>
          <w:tab w:val="left" w:pos="1276"/>
          <w:tab w:val="left" w:pos="1418"/>
          <w:tab w:val="left" w:pos="1560"/>
        </w:tabs>
        <w:jc w:val="both"/>
        <w:rPr>
          <w:b/>
          <w:sz w:val="24"/>
          <w:szCs w:val="24"/>
        </w:rPr>
      </w:pPr>
      <w:bookmarkStart w:id="95" w:name="_Hlk183781536"/>
      <w:r w:rsidRPr="00F71CDA">
        <w:rPr>
          <w:sz w:val="24"/>
          <w:szCs w:val="24"/>
        </w:rPr>
        <w:t xml:space="preserve">Sutarties vykdymo metu atsiradus poreikiui </w:t>
      </w:r>
      <w:r w:rsidRPr="00B719AA">
        <w:rPr>
          <w:sz w:val="24"/>
          <w:szCs w:val="24"/>
        </w:rPr>
        <w:t xml:space="preserve">keisti </w:t>
      </w:r>
      <w:r w:rsidRPr="00B719AA">
        <w:rPr>
          <w:b/>
          <w:bCs/>
          <w:sz w:val="24"/>
          <w:szCs w:val="24"/>
        </w:rPr>
        <w:t xml:space="preserve">specialistą, nurodytą dėl </w:t>
      </w:r>
      <w:bookmarkStart w:id="96" w:name="_Hlk153445709"/>
      <w:r w:rsidRPr="00B719AA">
        <w:rPr>
          <w:b/>
          <w:bCs/>
          <w:sz w:val="24"/>
          <w:szCs w:val="24"/>
        </w:rPr>
        <w:t>konkurso</w:t>
      </w:r>
      <w:r w:rsidR="00B719AA" w:rsidRPr="00B719AA">
        <w:rPr>
          <w:b/>
          <w:bCs/>
          <w:sz w:val="24"/>
          <w:szCs w:val="24"/>
        </w:rPr>
        <w:t xml:space="preserve">, kurio pagrindu sudaryta ši </w:t>
      </w:r>
      <w:r w:rsidR="00B719AA" w:rsidRPr="008D7808">
        <w:rPr>
          <w:b/>
          <w:bCs/>
          <w:sz w:val="24"/>
          <w:szCs w:val="24"/>
        </w:rPr>
        <w:t>Sutartis,</w:t>
      </w:r>
      <w:r w:rsidRPr="008D7808">
        <w:rPr>
          <w:b/>
          <w:bCs/>
          <w:sz w:val="24"/>
          <w:szCs w:val="24"/>
        </w:rPr>
        <w:t xml:space="preserve"> sąlygų aprašo </w:t>
      </w:r>
      <w:r w:rsidR="00B719AA" w:rsidRPr="008D7808">
        <w:rPr>
          <w:b/>
          <w:bCs/>
          <w:sz w:val="24"/>
          <w:szCs w:val="24"/>
        </w:rPr>
        <w:t>73 p.</w:t>
      </w:r>
      <w:r w:rsidRPr="008D7808">
        <w:rPr>
          <w:b/>
          <w:bCs/>
          <w:sz w:val="24"/>
          <w:szCs w:val="24"/>
        </w:rPr>
        <w:t xml:space="preserve"> ek. n. kriterijaus (</w:t>
      </w:r>
      <w:r w:rsidR="00B719AA" w:rsidRPr="008D7808">
        <w:rPr>
          <w:b/>
          <w:bCs/>
          <w:sz w:val="24"/>
          <w:szCs w:val="24"/>
        </w:rPr>
        <w:t>Statinio statybos vadovo patirtis (</w:t>
      </w:r>
      <w:proofErr w:type="spellStart"/>
      <w:r w:rsidR="00B719AA" w:rsidRPr="008D7808">
        <w:rPr>
          <w:b/>
          <w:bCs/>
          <w:sz w:val="24"/>
          <w:szCs w:val="24"/>
        </w:rPr>
        <w:t>StatV</w:t>
      </w:r>
      <w:proofErr w:type="spellEnd"/>
      <w:r w:rsidR="00B719AA" w:rsidRPr="008D7808">
        <w:rPr>
          <w:b/>
          <w:bCs/>
          <w:sz w:val="24"/>
          <w:szCs w:val="24"/>
        </w:rPr>
        <w:t>)</w:t>
      </w:r>
      <w:r w:rsidRPr="008D7808">
        <w:rPr>
          <w:b/>
          <w:bCs/>
          <w:sz w:val="24"/>
          <w:szCs w:val="24"/>
        </w:rPr>
        <w:t>)</w:t>
      </w:r>
      <w:bookmarkEnd w:id="96"/>
      <w:r w:rsidRPr="008D7808">
        <w:rPr>
          <w:b/>
          <w:bCs/>
          <w:sz w:val="24"/>
          <w:szCs w:val="24"/>
        </w:rPr>
        <w:t>,</w:t>
      </w:r>
      <w:r w:rsidRPr="008D7808">
        <w:rPr>
          <w:sz w:val="24"/>
          <w:szCs w:val="24"/>
        </w:rPr>
        <w:t xml:space="preserve"> kandidatas į jo vietą privalo turėti ne žemesnę kvalifikaciją ir patirtį</w:t>
      </w:r>
      <w:bookmarkStart w:id="97" w:name="_Hlk153445477"/>
      <w:r w:rsidRPr="008D7808">
        <w:rPr>
          <w:sz w:val="24"/>
          <w:szCs w:val="24"/>
        </w:rPr>
        <w:t xml:space="preserve">, </w:t>
      </w:r>
      <w:bookmarkEnd w:id="97"/>
      <w:r w:rsidR="00081035">
        <w:rPr>
          <w:sz w:val="24"/>
          <w:szCs w:val="24"/>
        </w:rPr>
        <w:t>nei buvo nurodyta konkurso metu ekonominio naudingumo balais vertinto specialisto.</w:t>
      </w:r>
      <w:r w:rsidRPr="008D7808">
        <w:rPr>
          <w:sz w:val="24"/>
          <w:szCs w:val="24"/>
        </w:rPr>
        <w:t xml:space="preserve"> </w:t>
      </w:r>
      <w:r w:rsidR="003F69A8" w:rsidRPr="008D7808">
        <w:rPr>
          <w:sz w:val="24"/>
          <w:szCs w:val="24"/>
        </w:rPr>
        <w:t>Rangovas</w:t>
      </w:r>
      <w:r w:rsidRPr="008D7808">
        <w:rPr>
          <w:sz w:val="24"/>
          <w:szCs w:val="24"/>
        </w:rPr>
        <w:t xml:space="preserve"> privalo pateikti siūlomo specialisto kvalifikaciją ir patirtį patvirtinančius dokumentus. </w:t>
      </w:r>
      <w:r w:rsidR="003F69A8" w:rsidRPr="008D7808">
        <w:rPr>
          <w:sz w:val="24"/>
          <w:szCs w:val="24"/>
        </w:rPr>
        <w:t>Užsakovas</w:t>
      </w:r>
      <w:r w:rsidRPr="00F71CDA">
        <w:rPr>
          <w:sz w:val="24"/>
          <w:szCs w:val="24"/>
        </w:rPr>
        <w:t xml:space="preserve"> patikrina, ar siūlomo specialisto kvalifikacija ir patirtis atitinka keltus reikalavimus. Jei </w:t>
      </w:r>
      <w:r w:rsidR="003F69A8">
        <w:rPr>
          <w:sz w:val="24"/>
          <w:szCs w:val="24"/>
        </w:rPr>
        <w:t>Rangovas</w:t>
      </w:r>
      <w:r w:rsidRPr="00F71CDA">
        <w:rPr>
          <w:sz w:val="24"/>
          <w:szCs w:val="24"/>
        </w:rPr>
        <w:t xml:space="preserve"> neranda naujo specialisto su tokia pat ar aukštesne kvalifikacija ir patirtimi, </w:t>
      </w:r>
      <w:r w:rsidR="003F69A8">
        <w:rPr>
          <w:sz w:val="24"/>
          <w:szCs w:val="24"/>
        </w:rPr>
        <w:t>Užsakovas</w:t>
      </w:r>
      <w:r w:rsidRPr="00F71CDA">
        <w:rPr>
          <w:sz w:val="24"/>
          <w:szCs w:val="24"/>
        </w:rPr>
        <w:t xml:space="preserve"> turi teisę vienašališkai nutraukti Sutartį.</w:t>
      </w:r>
      <w:bookmarkEnd w:id="95"/>
    </w:p>
    <w:p w14:paraId="69716BED" w14:textId="77777777" w:rsidR="00011BDF" w:rsidRPr="003B1A5D" w:rsidRDefault="00011BDF" w:rsidP="00695DC6">
      <w:pPr>
        <w:pStyle w:val="Sraopastraipa"/>
        <w:widowControl w:val="0"/>
        <w:numPr>
          <w:ilvl w:val="0"/>
          <w:numId w:val="28"/>
        </w:numPr>
        <w:tabs>
          <w:tab w:val="left" w:pos="851"/>
          <w:tab w:val="left" w:pos="1134"/>
          <w:tab w:val="left" w:pos="1418"/>
          <w:tab w:val="left" w:pos="1560"/>
        </w:tabs>
        <w:ind w:left="0" w:firstLine="710"/>
        <w:jc w:val="both"/>
        <w:rPr>
          <w:b/>
          <w:sz w:val="24"/>
          <w:szCs w:val="24"/>
        </w:rPr>
      </w:pPr>
      <w:r w:rsidRPr="003B1A5D">
        <w:rPr>
          <w:b/>
          <w:sz w:val="24"/>
          <w:szCs w:val="24"/>
        </w:rPr>
        <w:t>Kitos Sutarties sąlygos:</w:t>
      </w:r>
    </w:p>
    <w:p w14:paraId="2E74BF15" w14:textId="79E71865" w:rsidR="00011BDF" w:rsidRPr="00EC2718" w:rsidRDefault="00011BDF" w:rsidP="00695DC6">
      <w:pPr>
        <w:pStyle w:val="Sraopastraipa"/>
        <w:widowControl w:val="0"/>
        <w:numPr>
          <w:ilvl w:val="1"/>
          <w:numId w:val="28"/>
        </w:numPr>
        <w:tabs>
          <w:tab w:val="left" w:pos="851"/>
          <w:tab w:val="left" w:pos="1276"/>
          <w:tab w:val="left" w:pos="1560"/>
        </w:tabs>
        <w:autoSpaceDE w:val="0"/>
        <w:autoSpaceDN w:val="0"/>
        <w:adjustRightInd w:val="0"/>
        <w:ind w:firstLine="710"/>
        <w:jc w:val="both"/>
      </w:pPr>
      <w:bookmarkStart w:id="98" w:name="_Hlk183420488"/>
      <w:r w:rsidRPr="00AC7B91">
        <w:rPr>
          <w:sz w:val="24"/>
          <w:szCs w:val="24"/>
        </w:rPr>
        <w:t>Sutartis įsigalioja</w:t>
      </w:r>
      <w:r>
        <w:rPr>
          <w:sz w:val="24"/>
          <w:szCs w:val="24"/>
        </w:rPr>
        <w:t xml:space="preserve"> </w:t>
      </w:r>
      <w:r w:rsidRPr="00BE6D2B">
        <w:rPr>
          <w:sz w:val="24"/>
          <w:szCs w:val="24"/>
        </w:rPr>
        <w:t>tik po to, kai ją pasirašo abiejų Šalių įgalioti atstovai</w:t>
      </w:r>
      <w:r w:rsidRPr="00EC2718">
        <w:t>.</w:t>
      </w:r>
    </w:p>
    <w:p w14:paraId="4FD350DC" w14:textId="483650E6" w:rsidR="00011BDF" w:rsidRPr="00184A97" w:rsidRDefault="00011BDF" w:rsidP="00695DC6">
      <w:pPr>
        <w:pStyle w:val="Sraopastraipa"/>
        <w:numPr>
          <w:ilvl w:val="1"/>
          <w:numId w:val="28"/>
        </w:numPr>
        <w:ind w:firstLine="709"/>
        <w:jc w:val="both"/>
        <w:rPr>
          <w:sz w:val="24"/>
          <w:szCs w:val="24"/>
        </w:rPr>
      </w:pPr>
      <w:bookmarkStart w:id="99" w:name="_Hlk183781546"/>
      <w:r w:rsidRPr="00EC2718">
        <w:rPr>
          <w:sz w:val="24"/>
          <w:szCs w:val="24"/>
        </w:rPr>
        <w:t>Sutarties terminas –</w:t>
      </w:r>
      <w:r w:rsidR="00184A97">
        <w:rPr>
          <w:sz w:val="24"/>
          <w:szCs w:val="24"/>
        </w:rPr>
        <w:t xml:space="preserve"> </w:t>
      </w:r>
      <w:r w:rsidR="0023017E">
        <w:rPr>
          <w:sz w:val="24"/>
          <w:szCs w:val="24"/>
        </w:rPr>
        <w:t>13</w:t>
      </w:r>
      <w:r w:rsidR="00184A97" w:rsidRPr="00184A97">
        <w:rPr>
          <w:sz w:val="24"/>
          <w:szCs w:val="24"/>
        </w:rPr>
        <w:t xml:space="preserve"> mėn</w:t>
      </w:r>
      <w:r w:rsidR="00217B34">
        <w:rPr>
          <w:sz w:val="24"/>
          <w:szCs w:val="24"/>
        </w:rPr>
        <w:t>.</w:t>
      </w:r>
      <w:r w:rsidR="00184A97" w:rsidRPr="00184A97">
        <w:rPr>
          <w:sz w:val="24"/>
          <w:szCs w:val="24"/>
        </w:rPr>
        <w:t xml:space="preserve"> nuo Sutarties įsigaliojimo dienos. Jeigu būtų pratęstas prievolių vykdymo terminas, Sutarties terminas pratęsiamas tokiu pat laikotarpiu (-</w:t>
      </w:r>
      <w:proofErr w:type="spellStart"/>
      <w:r w:rsidR="00184A97" w:rsidRPr="00184A97">
        <w:rPr>
          <w:sz w:val="24"/>
          <w:szCs w:val="24"/>
        </w:rPr>
        <w:t>iais</w:t>
      </w:r>
      <w:proofErr w:type="spellEnd"/>
      <w:r w:rsidR="00184A97" w:rsidRPr="00184A97">
        <w:rPr>
          <w:sz w:val="24"/>
          <w:szCs w:val="24"/>
        </w:rPr>
        <w:t xml:space="preserve">) Šalių pasirašomu papildomu susitarimu. </w:t>
      </w:r>
    </w:p>
    <w:bookmarkEnd w:id="98"/>
    <w:bookmarkEnd w:id="99"/>
    <w:p w14:paraId="78D1E5A7"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EC2718">
        <w:rPr>
          <w:sz w:val="24"/>
          <w:szCs w:val="24"/>
        </w:rPr>
        <w:t>Sutarties</w:t>
      </w:r>
      <w:r w:rsidRPr="003B1A5D">
        <w:rPr>
          <w:sz w:val="24"/>
          <w:szCs w:val="24"/>
        </w:rPr>
        <w:t xml:space="preserve"> termino pabaiga neatleidžia nuo prievolių pagal Sutartį įvykdymo.</w:t>
      </w:r>
    </w:p>
    <w:p w14:paraId="276440CA"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4C164871"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0DE606B3"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Kiekviena Sutarties Šalis padengs savo išlaidas, susijusias su Sutarties pasirašymu ir vykdymu, išskyrus atvejus, aiškiai nurodytus Sutartyje.</w:t>
      </w:r>
    </w:p>
    <w:p w14:paraId="4C9BA6DE"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Jeigu kurios nors Sutarties sąlygos paskelbiamos negaliojančiomis, kitos Sutarties sąlygos lieka toliau galioti.</w:t>
      </w:r>
    </w:p>
    <w:p w14:paraId="0A5D6213" w14:textId="77777777" w:rsidR="00011BDF" w:rsidRPr="003B1A5D" w:rsidRDefault="00011BDF" w:rsidP="00695DC6">
      <w:pPr>
        <w:pStyle w:val="Sraopastraipa"/>
        <w:numPr>
          <w:ilvl w:val="1"/>
          <w:numId w:val="28"/>
        </w:numPr>
        <w:ind w:firstLine="710"/>
        <w:jc w:val="both"/>
        <w:rPr>
          <w:sz w:val="24"/>
          <w:szCs w:val="24"/>
        </w:rPr>
      </w:pPr>
      <w:r w:rsidRPr="003B1A5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3B883B0F" w14:textId="77777777" w:rsidR="00011BDF" w:rsidRPr="00020745"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w:t>
      </w:r>
      <w:r w:rsidRPr="00020745">
        <w:rPr>
          <w:sz w:val="24"/>
          <w:szCs w:val="24"/>
        </w:rPr>
        <w:t>,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020745">
        <w:rPr>
          <w:bCs/>
          <w:sz w:val="24"/>
          <w:szCs w:val="24"/>
        </w:rPr>
        <w:t xml:space="preserve"> apie tai, kad bus paskelbta šiame papunktyje nurodyta informacija</w:t>
      </w:r>
      <w:r w:rsidRPr="00020745">
        <w:rPr>
          <w:sz w:val="24"/>
          <w:szCs w:val="24"/>
        </w:rPr>
        <w:t>.</w:t>
      </w:r>
    </w:p>
    <w:p w14:paraId="744E8537"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w:t>
      </w:r>
      <w:r w:rsidRPr="003B1A5D">
        <w:rPr>
          <w:sz w:val="24"/>
          <w:szCs w:val="24"/>
        </w:rPr>
        <w:lastRenderedPageBreak/>
        <w:t xml:space="preserve">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p>
    <w:p w14:paraId="035975DC" w14:textId="77777777" w:rsidR="00011BDF" w:rsidRPr="003B1A5D" w:rsidRDefault="00011BDF" w:rsidP="00695DC6">
      <w:pPr>
        <w:pStyle w:val="Sraopastraipa"/>
        <w:widowControl w:val="0"/>
        <w:numPr>
          <w:ilvl w:val="0"/>
          <w:numId w:val="28"/>
        </w:numPr>
        <w:tabs>
          <w:tab w:val="left" w:pos="851"/>
          <w:tab w:val="left" w:pos="1134"/>
          <w:tab w:val="left" w:pos="1276"/>
        </w:tabs>
        <w:ind w:left="0" w:firstLine="710"/>
        <w:jc w:val="both"/>
        <w:rPr>
          <w:b/>
          <w:sz w:val="24"/>
          <w:szCs w:val="24"/>
        </w:rPr>
      </w:pPr>
      <w:r w:rsidRPr="003B1A5D">
        <w:rPr>
          <w:b/>
          <w:sz w:val="24"/>
          <w:szCs w:val="24"/>
        </w:rPr>
        <w:t>Baigiamosios nuostatos:</w:t>
      </w:r>
    </w:p>
    <w:p w14:paraId="1A0B3B89"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BF7BC9A"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Sutartis sudaroma lietuvių kalba.</w:t>
      </w:r>
    </w:p>
    <w:p w14:paraId="2A0B44E0"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Sutartis sudaryta dviem egzemplioriais – po vieną kiekvienai Šaliai.</w:t>
      </w:r>
    </w:p>
    <w:p w14:paraId="0D5E128E" w14:textId="77777777" w:rsidR="00011BDF" w:rsidRPr="003B1A5D" w:rsidRDefault="00011BDF" w:rsidP="00695DC6">
      <w:pPr>
        <w:pStyle w:val="Sraopastraipa"/>
        <w:widowControl w:val="0"/>
        <w:numPr>
          <w:ilvl w:val="0"/>
          <w:numId w:val="28"/>
        </w:numPr>
        <w:tabs>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sidRPr="003B1A5D">
        <w:rPr>
          <w:sz w:val="24"/>
          <w:szCs w:val="24"/>
        </w:rPr>
        <w:t xml:space="preserve"> Sutartį sudarantys dokumentai laikomi vienas kitą paaiškinančiais, neaiškumo ar prieštaravimo atveju, vadovaujamasi nurodyta eilės tvarka (dokumentai saugomi pas Užsakovą):</w:t>
      </w:r>
    </w:p>
    <w:p w14:paraId="6CFA8882"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 xml:space="preserve">Konkurso sąlygų aprašas (patvirtintas Užsakovo pirkimų valdymo sistemoje </w:t>
      </w:r>
      <w:r w:rsidRPr="003B1A5D">
        <w:rPr>
          <w:sz w:val="24"/>
          <w:szCs w:val="24"/>
          <w:highlight w:val="lightGray"/>
        </w:rPr>
        <w:t>(data)</w:t>
      </w:r>
      <w:r w:rsidRPr="003B1A5D">
        <w:rPr>
          <w:sz w:val="24"/>
          <w:szCs w:val="24"/>
        </w:rPr>
        <w:t xml:space="preserve"> Nr. </w:t>
      </w:r>
      <w:r w:rsidRPr="003B1A5D">
        <w:rPr>
          <w:sz w:val="24"/>
          <w:szCs w:val="24"/>
          <w:highlight w:val="lightGray"/>
        </w:rPr>
        <w:t>(numeris)</w:t>
      </w:r>
      <w:r w:rsidRPr="003B1A5D">
        <w:rPr>
          <w:sz w:val="24"/>
          <w:szCs w:val="24"/>
        </w:rPr>
        <w:t>) su priedais ir paaiškinimais;</w:t>
      </w:r>
    </w:p>
    <w:p w14:paraId="6253C289" w14:textId="77777777" w:rsidR="00011BDF" w:rsidRPr="00F96B34"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p>
    <w:p w14:paraId="425ADD68" w14:textId="62898FA5" w:rsidR="00011BDF" w:rsidRPr="00007596" w:rsidRDefault="00011BDF" w:rsidP="000220A0">
      <w:pPr>
        <w:pStyle w:val="Sraopastraipa"/>
        <w:widowControl w:val="0"/>
        <w:numPr>
          <w:ilvl w:val="0"/>
          <w:numId w:val="28"/>
        </w:numPr>
        <w:tabs>
          <w:tab w:val="left" w:pos="851"/>
          <w:tab w:val="left" w:pos="1134"/>
          <w:tab w:val="left" w:pos="1418"/>
          <w:tab w:val="left" w:pos="1560"/>
        </w:tabs>
        <w:jc w:val="both"/>
        <w:rPr>
          <w:b/>
          <w:sz w:val="24"/>
          <w:szCs w:val="24"/>
        </w:rPr>
      </w:pPr>
      <w:r w:rsidRPr="00F96B34">
        <w:rPr>
          <w:b/>
          <w:bCs/>
          <w:iCs/>
          <w:sz w:val="24"/>
          <w:szCs w:val="24"/>
        </w:rPr>
        <w:t>Užsakovo a</w:t>
      </w:r>
      <w:r w:rsidRPr="00F96B34">
        <w:rPr>
          <w:b/>
          <w:bCs/>
          <w:sz w:val="24"/>
          <w:szCs w:val="24"/>
        </w:rPr>
        <w:t>tsakingi asmenys už Sutarties vykdymą ir kontrolę</w:t>
      </w:r>
      <w:r w:rsidRPr="00F96B34">
        <w:rPr>
          <w:sz w:val="24"/>
          <w:szCs w:val="24"/>
        </w:rPr>
        <w:t xml:space="preserve"> –</w:t>
      </w:r>
      <w:r w:rsidRPr="00F96B34">
        <w:rPr>
          <w:b/>
          <w:sz w:val="24"/>
          <w:szCs w:val="24"/>
        </w:rPr>
        <w:t xml:space="preserve"> </w:t>
      </w:r>
      <w:r w:rsidRPr="000107D7">
        <w:rPr>
          <w:bCs/>
          <w:sz w:val="24"/>
          <w:szCs w:val="24"/>
        </w:rPr>
        <w:t xml:space="preserve">Klaipėdos miesto savivaldybės administracijos </w:t>
      </w:r>
      <w:r w:rsidR="0023017E">
        <w:rPr>
          <w:sz w:val="24"/>
          <w:szCs w:val="24"/>
        </w:rPr>
        <w:t>Projektų</w:t>
      </w:r>
      <w:r w:rsidRPr="000107D7">
        <w:rPr>
          <w:rFonts w:eastAsiaTheme="minorHAnsi"/>
          <w:sz w:val="24"/>
          <w:szCs w:val="24"/>
        </w:rPr>
        <w:t xml:space="preserve"> skyriaus</w:t>
      </w:r>
      <w:r w:rsidRPr="000107D7">
        <w:rPr>
          <w:color w:val="000000" w:themeColor="text1"/>
          <w:sz w:val="24"/>
          <w:szCs w:val="24"/>
        </w:rPr>
        <w:t xml:space="preserve"> vyr. specialistė </w:t>
      </w:r>
      <w:r w:rsidR="0023017E">
        <w:rPr>
          <w:color w:val="000000" w:themeColor="text1"/>
          <w:sz w:val="24"/>
          <w:szCs w:val="24"/>
        </w:rPr>
        <w:t>Loreta Katinienė</w:t>
      </w:r>
      <w:r w:rsidRPr="00E950F7">
        <w:rPr>
          <w:color w:val="000000" w:themeColor="text1"/>
          <w:sz w:val="24"/>
          <w:szCs w:val="24"/>
        </w:rPr>
        <w:t xml:space="preserve">, tel. (0 46) </w:t>
      </w:r>
      <w:r w:rsidR="0023017E" w:rsidRPr="0023017E">
        <w:rPr>
          <w:color w:val="000000" w:themeColor="text1"/>
          <w:sz w:val="24"/>
          <w:szCs w:val="24"/>
        </w:rPr>
        <w:t>39</w:t>
      </w:r>
      <w:r w:rsidR="0023017E">
        <w:rPr>
          <w:color w:val="000000" w:themeColor="text1"/>
          <w:sz w:val="24"/>
          <w:szCs w:val="24"/>
        </w:rPr>
        <w:t xml:space="preserve"> </w:t>
      </w:r>
      <w:r w:rsidR="0023017E" w:rsidRPr="0023017E">
        <w:rPr>
          <w:color w:val="000000" w:themeColor="text1"/>
          <w:sz w:val="24"/>
          <w:szCs w:val="24"/>
        </w:rPr>
        <w:t>61</w:t>
      </w:r>
      <w:r w:rsidR="0023017E">
        <w:rPr>
          <w:color w:val="000000" w:themeColor="text1"/>
          <w:sz w:val="24"/>
          <w:szCs w:val="24"/>
        </w:rPr>
        <w:t xml:space="preserve"> </w:t>
      </w:r>
      <w:r w:rsidR="0023017E" w:rsidRPr="0023017E">
        <w:rPr>
          <w:color w:val="000000" w:themeColor="text1"/>
          <w:sz w:val="24"/>
          <w:szCs w:val="24"/>
        </w:rPr>
        <w:t>10</w:t>
      </w:r>
      <w:r w:rsidRPr="00E950F7">
        <w:rPr>
          <w:color w:val="000000" w:themeColor="text1"/>
          <w:sz w:val="24"/>
          <w:szCs w:val="24"/>
        </w:rPr>
        <w:t xml:space="preserve">, el. p. </w:t>
      </w:r>
      <w:hyperlink r:id="rId50" w:history="1">
        <w:r w:rsidR="0023017E" w:rsidRPr="00F06A29">
          <w:rPr>
            <w:rStyle w:val="Hipersaitas"/>
            <w:sz w:val="24"/>
            <w:szCs w:val="24"/>
          </w:rPr>
          <w:t>loreta.katiniene@klaipeda.lt</w:t>
        </w:r>
      </w:hyperlink>
      <w:r w:rsidRPr="00E950F7">
        <w:rPr>
          <w:sz w:val="24"/>
          <w:szCs w:val="24"/>
        </w:rPr>
        <w:t xml:space="preserve">, </w:t>
      </w:r>
      <w:r w:rsidR="00E950F7" w:rsidRPr="00F2114C">
        <w:rPr>
          <w:sz w:val="24"/>
          <w:szCs w:val="24"/>
        </w:rPr>
        <w:t xml:space="preserve">kuri koordinuoja šios Sutarties vykdymą </w:t>
      </w:r>
      <w:r w:rsidR="00E950F7" w:rsidRPr="008D6B53">
        <w:rPr>
          <w:sz w:val="24"/>
          <w:szCs w:val="24"/>
        </w:rPr>
        <w:t>(organizuoja Užsakovo įsipareigojimų įvykdymą, Sutarties įvykdymo užtikrinimo</w:t>
      </w:r>
      <w:r w:rsidR="0023017E">
        <w:rPr>
          <w:sz w:val="24"/>
          <w:szCs w:val="24"/>
        </w:rPr>
        <w:t>, civilinės atsakomybės draudimo, objekto defektų šalinimo garantijos</w:t>
      </w:r>
      <w:r w:rsidR="00E950F7" w:rsidRPr="008D6B53">
        <w:rPr>
          <w:sz w:val="24"/>
          <w:szCs w:val="24"/>
        </w:rPr>
        <w:t xml:space="preserve"> savalaikį pareikalavimą/priėmimą iš Rangovo, Sutarties įvykdymo užtikrinimo</w:t>
      </w:r>
      <w:r w:rsidR="0023017E">
        <w:rPr>
          <w:sz w:val="24"/>
          <w:szCs w:val="24"/>
        </w:rPr>
        <w:t>, civilinės atsakomybės draudimo, objekto defektų šalinimo garantijos</w:t>
      </w:r>
      <w:r w:rsidR="00E950F7" w:rsidRPr="008D6B53">
        <w:rPr>
          <w:sz w:val="24"/>
          <w:szCs w:val="24"/>
        </w:rPr>
        <w:t xml:space="preserve"> turinio atitikties Sutarties sąlygoms įvertinimo klausimus, kontroliuoja darbų vykdymą, jų kokybę ir atitiktį Sutarties reikalavimams, organizuoja visą susirašinėjimą su Rangovu, inicijuoja netesybų taikymą, Sutarties pakeitimus, pratęsimą (jei reikia)</w:t>
      </w:r>
      <w:r w:rsidR="00E950F7" w:rsidRPr="00BF391B">
        <w:rPr>
          <w:sz w:val="24"/>
          <w:szCs w:val="24"/>
        </w:rPr>
        <w:t>, vykdo kitus sutartinius įsipareigojimus)</w:t>
      </w:r>
      <w:r w:rsidR="00E950F7" w:rsidRPr="00F2114C">
        <w:rPr>
          <w:sz w:val="24"/>
          <w:szCs w:val="24"/>
        </w:rPr>
        <w:t xml:space="preserve">. Pasikeitus atsakingam asmeniui už Sutarties vykdymą ir kontrolę, Užsakovas apie tai informuos atskiru rašytiniu pranešimu. </w:t>
      </w:r>
      <w:r w:rsidR="00E950F7">
        <w:rPr>
          <w:sz w:val="24"/>
          <w:szCs w:val="24"/>
        </w:rPr>
        <w:t>P</w:t>
      </w:r>
      <w:r w:rsidR="00E950F7" w:rsidRPr="00F2114C">
        <w:rPr>
          <w:sz w:val="24"/>
          <w:szCs w:val="24"/>
        </w:rPr>
        <w:t>akeitus Sutartį (jei ji būtų keičiama), Sutarties koordinatorius ne vėliau kaip per 5 dienas pateikia Viešųjų pirkimų skyriui informaciją apie pasirašytą susitarimą dėl Sutarties pakeitimo</w:t>
      </w:r>
      <w:r w:rsidRPr="00007596">
        <w:rPr>
          <w:sz w:val="24"/>
          <w:szCs w:val="24"/>
        </w:rPr>
        <w:t>.</w:t>
      </w:r>
    </w:p>
    <w:p w14:paraId="32ECBE3E" w14:textId="5F0727F1" w:rsidR="00011BDF" w:rsidRPr="00007596" w:rsidRDefault="00011BDF" w:rsidP="00695DC6">
      <w:pPr>
        <w:pStyle w:val="Sraopastraipa"/>
        <w:widowControl w:val="0"/>
        <w:numPr>
          <w:ilvl w:val="0"/>
          <w:numId w:val="28"/>
        </w:numPr>
        <w:tabs>
          <w:tab w:val="left" w:pos="851"/>
          <w:tab w:val="left" w:pos="1134"/>
          <w:tab w:val="left" w:pos="1560"/>
        </w:tabs>
        <w:ind w:left="0" w:firstLine="710"/>
        <w:jc w:val="both"/>
        <w:rPr>
          <w:b/>
          <w:sz w:val="24"/>
          <w:szCs w:val="24"/>
        </w:rPr>
      </w:pPr>
      <w:r w:rsidRPr="00007596">
        <w:rPr>
          <w:b/>
          <w:sz w:val="24"/>
          <w:szCs w:val="24"/>
        </w:rPr>
        <w:t>Asmuo, atsakingas už Sutarties ir pakeitimų paskelbimą</w:t>
      </w:r>
      <w:r w:rsidRPr="00007596">
        <w:rPr>
          <w:sz w:val="24"/>
          <w:szCs w:val="24"/>
        </w:rPr>
        <w:t xml:space="preserve"> pagal Lietuvos Respublikos viešųjų pirkimų įstatymo 86 straipsnio 9 dalies nuostatas, – </w:t>
      </w:r>
      <w:r w:rsidRPr="00007596">
        <w:rPr>
          <w:bCs/>
          <w:sz w:val="24"/>
          <w:szCs w:val="24"/>
        </w:rPr>
        <w:t>Viešųjų pirkimų skyriaus vyriausioji specialistė Gitana Marčienė, tel. (</w:t>
      </w:r>
      <w:r w:rsidR="00E950F7">
        <w:rPr>
          <w:bCs/>
          <w:sz w:val="24"/>
          <w:szCs w:val="24"/>
        </w:rPr>
        <w:t>0</w:t>
      </w:r>
      <w:r w:rsidRPr="00007596">
        <w:rPr>
          <w:bCs/>
          <w:sz w:val="24"/>
          <w:szCs w:val="24"/>
        </w:rPr>
        <w:t xml:space="preserve"> 46) 39 61 18, el. p. </w:t>
      </w:r>
      <w:hyperlink r:id="rId51" w:history="1">
        <w:r w:rsidRPr="00007596">
          <w:rPr>
            <w:rStyle w:val="Hipersaitas"/>
            <w:bCs/>
            <w:sz w:val="24"/>
            <w:szCs w:val="24"/>
          </w:rPr>
          <w:t>gitana.marciene@klaipeda.lt</w:t>
        </w:r>
      </w:hyperlink>
      <w:r w:rsidR="00E950F7" w:rsidRPr="00E950F7">
        <w:rPr>
          <w:rStyle w:val="Hipersaitas"/>
          <w:bCs/>
          <w:color w:val="000000" w:themeColor="text1"/>
          <w:sz w:val="24"/>
          <w:szCs w:val="24"/>
          <w:u w:val="none"/>
        </w:rPr>
        <w:t>.</w:t>
      </w:r>
      <w:r w:rsidRPr="00007596">
        <w:rPr>
          <w:sz w:val="24"/>
          <w:szCs w:val="24"/>
        </w:rPr>
        <w:t xml:space="preserve">  </w:t>
      </w:r>
    </w:p>
    <w:p w14:paraId="3F4B13BC" w14:textId="77777777" w:rsidR="00011BDF" w:rsidRPr="00007596" w:rsidRDefault="00011BDF" w:rsidP="00695DC6">
      <w:pPr>
        <w:pStyle w:val="Sraopastraipa"/>
        <w:widowControl w:val="0"/>
        <w:numPr>
          <w:ilvl w:val="0"/>
          <w:numId w:val="28"/>
        </w:numPr>
        <w:tabs>
          <w:tab w:val="left" w:pos="851"/>
          <w:tab w:val="left" w:pos="1134"/>
          <w:tab w:val="left" w:pos="1418"/>
          <w:tab w:val="left" w:pos="1560"/>
        </w:tabs>
        <w:ind w:left="0" w:firstLine="710"/>
        <w:jc w:val="both"/>
        <w:rPr>
          <w:b/>
          <w:sz w:val="24"/>
          <w:szCs w:val="24"/>
        </w:rPr>
      </w:pPr>
      <w:r w:rsidRPr="00007596">
        <w:rPr>
          <w:b/>
          <w:sz w:val="24"/>
          <w:szCs w:val="24"/>
        </w:rPr>
        <w:t>Asmens duomenų tvarkymas</w:t>
      </w:r>
      <w:r w:rsidRPr="00007596">
        <w:rPr>
          <w:sz w:val="24"/>
          <w:szCs w:val="24"/>
        </w:rPr>
        <w:t>:</w:t>
      </w:r>
    </w:p>
    <w:p w14:paraId="3E40EA84" w14:textId="77777777" w:rsidR="00011BDF" w:rsidRPr="00007596"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00759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B718DE9"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007596">
        <w:rPr>
          <w:sz w:val="24"/>
          <w:szCs w:val="24"/>
        </w:rPr>
        <w:t>Šalių atstovų, darbuotojų ar kitų fizinių asmenų, pasitelktų Sutarčiai vykdyti duomenų tvarkymo teisėtumas grindžiamas būtinybe įvykdyti Sutartį arba būtinybe pasinaudoti</w:t>
      </w:r>
      <w:r w:rsidRPr="003B1A5D">
        <w:rPr>
          <w:sz w:val="24"/>
          <w:szCs w:val="24"/>
        </w:rPr>
        <w:t xml:space="preserve"> iš Sutarties kylančiomis teisėmis.</w:t>
      </w:r>
    </w:p>
    <w:p w14:paraId="2E5E1A2F"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B1F3E2F"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8A18B5C"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lastRenderedPageBreak/>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86C0CAE" w14:textId="77777777"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442F5B42" w14:textId="104E1FCC" w:rsidR="00011BDF" w:rsidRPr="003B1A5D"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 xml:space="preserve">Kiekviena </w:t>
      </w:r>
      <w:r w:rsidR="00EC1510">
        <w:rPr>
          <w:sz w:val="24"/>
          <w:szCs w:val="24"/>
        </w:rPr>
        <w:t>Š</w:t>
      </w:r>
      <w:r w:rsidRPr="003B1A5D">
        <w:rPr>
          <w:sz w:val="24"/>
          <w:szCs w:val="24"/>
        </w:rPr>
        <w:t>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7CCC9F7" w14:textId="77777777" w:rsidR="00011BDF" w:rsidRPr="008D6B53" w:rsidRDefault="00011BDF" w:rsidP="00695DC6">
      <w:pPr>
        <w:pStyle w:val="Sraopastraipa"/>
        <w:widowControl w:val="0"/>
        <w:numPr>
          <w:ilvl w:val="1"/>
          <w:numId w:val="28"/>
        </w:numPr>
        <w:tabs>
          <w:tab w:val="left" w:pos="851"/>
          <w:tab w:val="left" w:pos="1276"/>
          <w:tab w:val="left" w:pos="1418"/>
          <w:tab w:val="left" w:pos="1560"/>
        </w:tabs>
        <w:ind w:firstLine="710"/>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Pr="008D6B53">
        <w:rPr>
          <w:color w:val="000000" w:themeColor="text1"/>
          <w:sz w:val="24"/>
          <w:szCs w:val="24"/>
        </w:rPr>
        <w:t xml:space="preserve"> </w:t>
      </w:r>
    </w:p>
    <w:p w14:paraId="366D0483" w14:textId="77777777" w:rsidR="00011BDF" w:rsidRDefault="00011BDF" w:rsidP="00011BDF">
      <w:pPr>
        <w:tabs>
          <w:tab w:val="left" w:pos="710"/>
          <w:tab w:val="left" w:pos="1276"/>
        </w:tabs>
        <w:ind w:firstLine="710"/>
        <w:jc w:val="center"/>
        <w:rPr>
          <w:b/>
        </w:rPr>
      </w:pPr>
    </w:p>
    <w:p w14:paraId="0F52F221" w14:textId="22217E84" w:rsidR="00011BDF" w:rsidRPr="00C331F6" w:rsidRDefault="00011BDF" w:rsidP="00011BDF">
      <w:pPr>
        <w:tabs>
          <w:tab w:val="left" w:pos="710"/>
          <w:tab w:val="left" w:pos="1276"/>
        </w:tabs>
        <w:ind w:firstLine="710"/>
        <w:jc w:val="center"/>
        <w:rPr>
          <w:b/>
        </w:rPr>
      </w:pPr>
      <w:r w:rsidRPr="00C331F6">
        <w:rPr>
          <w:b/>
        </w:rPr>
        <w:t>VII. SUTARTIES PRIEDAI</w:t>
      </w:r>
    </w:p>
    <w:p w14:paraId="7C1F9BF9" w14:textId="77777777" w:rsidR="00011BDF" w:rsidRPr="00C83B7B" w:rsidRDefault="00011BDF" w:rsidP="00011BDF">
      <w:pPr>
        <w:widowControl w:val="0"/>
        <w:tabs>
          <w:tab w:val="left" w:pos="710"/>
        </w:tabs>
        <w:ind w:firstLine="710"/>
        <w:jc w:val="both"/>
        <w:rPr>
          <w:rFonts w:eastAsiaTheme="minorHAnsi"/>
        </w:rPr>
      </w:pPr>
    </w:p>
    <w:p w14:paraId="63AFA44E" w14:textId="79FF42D9" w:rsidR="00011BDF" w:rsidRPr="007E4BB6" w:rsidRDefault="00011BDF" w:rsidP="00011BDF">
      <w:pPr>
        <w:tabs>
          <w:tab w:val="left" w:pos="1134"/>
          <w:tab w:val="left" w:pos="1276"/>
        </w:tabs>
        <w:ind w:firstLine="710"/>
        <w:jc w:val="both"/>
      </w:pPr>
      <w:r w:rsidRPr="007E4BB6">
        <w:t xml:space="preserve">1 priedas – </w:t>
      </w:r>
      <w:r>
        <w:t>Techninis projektas.</w:t>
      </w:r>
    </w:p>
    <w:p w14:paraId="64C032A8" w14:textId="38D8FE3D" w:rsidR="00011BDF" w:rsidRDefault="00011BDF" w:rsidP="0023017E">
      <w:pPr>
        <w:tabs>
          <w:tab w:val="left" w:pos="1134"/>
          <w:tab w:val="left" w:pos="1276"/>
        </w:tabs>
        <w:ind w:firstLine="710"/>
        <w:jc w:val="both"/>
      </w:pPr>
      <w:r w:rsidRPr="007E4BB6">
        <w:t>2 priedas – Techninė specifikacija</w:t>
      </w:r>
      <w:r w:rsidR="0023017E">
        <w:t>.</w:t>
      </w:r>
    </w:p>
    <w:p w14:paraId="3C64385D" w14:textId="77777777" w:rsidR="00011BDF" w:rsidRPr="00A863CC" w:rsidRDefault="00011BDF" w:rsidP="00011BDF">
      <w:pPr>
        <w:pStyle w:val="Sraopastraipa"/>
        <w:widowControl w:val="0"/>
        <w:tabs>
          <w:tab w:val="left" w:pos="851"/>
          <w:tab w:val="left" w:pos="1134"/>
        </w:tabs>
        <w:ind w:left="0" w:firstLine="710"/>
        <w:jc w:val="both"/>
        <w:rPr>
          <w:sz w:val="24"/>
          <w:szCs w:val="24"/>
        </w:rPr>
      </w:pPr>
    </w:p>
    <w:p w14:paraId="6BD31FC0" w14:textId="77777777" w:rsidR="00011BDF" w:rsidRPr="00100500" w:rsidRDefault="00011BDF" w:rsidP="00011BDF">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1D75EC08" w14:textId="77777777" w:rsidR="00011BDF" w:rsidRPr="00100500" w:rsidRDefault="00011BDF" w:rsidP="00011BDF">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011BDF" w:rsidRPr="00100500" w14:paraId="527BEB4B" w14:textId="77777777" w:rsidTr="00BB300A">
        <w:tc>
          <w:tcPr>
            <w:tcW w:w="5562" w:type="dxa"/>
          </w:tcPr>
          <w:p w14:paraId="4FECBC4E" w14:textId="77777777" w:rsidR="00011BDF" w:rsidRPr="00100500" w:rsidRDefault="00011BDF" w:rsidP="00BB300A">
            <w:pPr>
              <w:jc w:val="both"/>
            </w:pPr>
            <w:r w:rsidRPr="00100500">
              <w:rPr>
                <w:b/>
              </w:rPr>
              <w:t>UŽSAKOVAS</w:t>
            </w:r>
          </w:p>
          <w:p w14:paraId="4800EE87" w14:textId="77777777" w:rsidR="00011BDF" w:rsidRPr="00100500" w:rsidRDefault="00011BDF" w:rsidP="00BB300A">
            <w:pPr>
              <w:ind w:right="605"/>
              <w:rPr>
                <w:b/>
              </w:rPr>
            </w:pPr>
            <w:r>
              <w:rPr>
                <w:b/>
              </w:rPr>
              <w:t xml:space="preserve">Klaipėdos miesto savivaldybės </w:t>
            </w:r>
            <w:r w:rsidRPr="00100500">
              <w:rPr>
                <w:b/>
              </w:rPr>
              <w:t>administracija</w:t>
            </w:r>
          </w:p>
          <w:p w14:paraId="66CB83FD" w14:textId="77777777" w:rsidR="00011BDF" w:rsidRPr="003042CB" w:rsidRDefault="00011BDF" w:rsidP="00BB300A">
            <w:pPr>
              <w:jc w:val="both"/>
            </w:pPr>
            <w:r w:rsidRPr="003042CB">
              <w:t xml:space="preserve">Liepų g. 11, </w:t>
            </w:r>
            <w:r w:rsidRPr="00AD6B33">
              <w:rPr>
                <w:shd w:val="clear" w:color="auto" w:fill="FFFFFF"/>
              </w:rPr>
              <w:t>92138</w:t>
            </w:r>
            <w:r w:rsidRPr="003042CB">
              <w:t xml:space="preserve"> Klaipėda </w:t>
            </w:r>
          </w:p>
          <w:p w14:paraId="28935DAC" w14:textId="77777777" w:rsidR="00011BDF" w:rsidRPr="003042CB" w:rsidRDefault="00011BDF" w:rsidP="00BB300A">
            <w:pPr>
              <w:jc w:val="both"/>
            </w:pPr>
            <w:r w:rsidRPr="003042CB">
              <w:t>Tel. (</w:t>
            </w:r>
            <w:r>
              <w:t>0</w:t>
            </w:r>
            <w:r w:rsidRPr="003042CB">
              <w:t xml:space="preserve"> 46) 39 60 08, faks. (</w:t>
            </w:r>
            <w:r>
              <w:t>0</w:t>
            </w:r>
            <w:r w:rsidRPr="003042CB">
              <w:t xml:space="preserve"> 46) 41 00 47</w:t>
            </w:r>
          </w:p>
          <w:p w14:paraId="387D6461" w14:textId="77777777" w:rsidR="00011BDF" w:rsidRPr="003042CB" w:rsidRDefault="00011BDF" w:rsidP="00BB300A">
            <w:pPr>
              <w:rPr>
                <w:lang w:eastAsia="lt-LT"/>
              </w:rPr>
            </w:pPr>
            <w:r w:rsidRPr="003042CB">
              <w:rPr>
                <w:lang w:eastAsia="lt-LT"/>
              </w:rPr>
              <w:t>Kodas 188710823</w:t>
            </w:r>
          </w:p>
          <w:p w14:paraId="3D80AF5C" w14:textId="77777777" w:rsidR="00011BDF" w:rsidRPr="003042CB" w:rsidRDefault="00011BDF" w:rsidP="00BB300A">
            <w:pPr>
              <w:rPr>
                <w:lang w:eastAsia="lt-LT"/>
              </w:rPr>
            </w:pPr>
            <w:r w:rsidRPr="003042CB">
              <w:rPr>
                <w:lang w:eastAsia="lt-LT"/>
              </w:rPr>
              <w:t>„Swedbank“, AB</w:t>
            </w:r>
          </w:p>
          <w:p w14:paraId="0CD43943" w14:textId="77777777" w:rsidR="00011BDF" w:rsidRPr="003042CB" w:rsidRDefault="00011BDF" w:rsidP="00BB300A">
            <w:pPr>
              <w:rPr>
                <w:lang w:eastAsia="lt-LT"/>
              </w:rPr>
            </w:pPr>
            <w:r w:rsidRPr="003042CB">
              <w:rPr>
                <w:lang w:eastAsia="lt-LT"/>
              </w:rPr>
              <w:t>Banko kodas 73000</w:t>
            </w:r>
          </w:p>
          <w:p w14:paraId="44A574D7" w14:textId="77777777" w:rsidR="00011BDF" w:rsidRDefault="00011BDF" w:rsidP="00BB300A">
            <w:pPr>
              <w:jc w:val="both"/>
              <w:rPr>
                <w:lang w:eastAsia="lt-LT"/>
              </w:rPr>
            </w:pPr>
            <w:r w:rsidRPr="003042CB">
              <w:rPr>
                <w:lang w:eastAsia="lt-LT"/>
              </w:rPr>
              <w:t>A. s. LT04 7300 0100 0233 1088</w:t>
            </w:r>
          </w:p>
          <w:p w14:paraId="1A802A1C" w14:textId="77777777" w:rsidR="00011BDF" w:rsidRDefault="00011BDF" w:rsidP="00BB300A">
            <w:pPr>
              <w:jc w:val="both"/>
              <w:rPr>
                <w:lang w:eastAsia="lt-LT"/>
              </w:rPr>
            </w:pPr>
          </w:p>
          <w:p w14:paraId="41DC2B05" w14:textId="77777777" w:rsidR="00011BDF" w:rsidRPr="00100500" w:rsidRDefault="00011BDF" w:rsidP="00BB300A">
            <w:pPr>
              <w:jc w:val="both"/>
            </w:pPr>
          </w:p>
          <w:p w14:paraId="366B3728" w14:textId="77777777" w:rsidR="00011BDF" w:rsidRPr="00100500" w:rsidRDefault="00011BDF" w:rsidP="00BB300A">
            <w:pPr>
              <w:rPr>
                <w:i/>
              </w:rPr>
            </w:pPr>
            <w:r w:rsidRPr="00100500">
              <w:t xml:space="preserve">Savivaldybės administracijos direktorius </w:t>
            </w:r>
          </w:p>
          <w:p w14:paraId="4A2FD94A" w14:textId="77777777" w:rsidR="00011BDF" w:rsidRPr="00100500" w:rsidRDefault="00011BDF" w:rsidP="00BB300A">
            <w:pPr>
              <w:ind w:right="792"/>
              <w:jc w:val="right"/>
              <w:rPr>
                <w:i/>
              </w:rPr>
            </w:pPr>
            <w:r w:rsidRPr="00100500">
              <w:rPr>
                <w:i/>
              </w:rPr>
              <w:t>A. V.</w:t>
            </w:r>
          </w:p>
          <w:p w14:paraId="28AFCAF8" w14:textId="77777777" w:rsidR="00011BDF" w:rsidRPr="00100500" w:rsidRDefault="00011BDF" w:rsidP="00BB300A">
            <w:r w:rsidRPr="00100500">
              <w:t>____________________</w:t>
            </w:r>
          </w:p>
          <w:p w14:paraId="7B0A52D3" w14:textId="77777777" w:rsidR="00011BDF" w:rsidRPr="00100500" w:rsidRDefault="00011BDF" w:rsidP="00BB300A">
            <w:pPr>
              <w:rPr>
                <w:i/>
              </w:rPr>
            </w:pPr>
            <w:r w:rsidRPr="00100500">
              <w:rPr>
                <w:i/>
              </w:rPr>
              <w:t>(parašas)</w:t>
            </w:r>
          </w:p>
          <w:p w14:paraId="56185479" w14:textId="77777777" w:rsidR="00011BDF" w:rsidRPr="00100500" w:rsidRDefault="00011BDF" w:rsidP="00BB300A">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011BDF" w:rsidRPr="00100500" w14:paraId="34E320D0" w14:textId="77777777" w:rsidTr="00BB300A">
              <w:tc>
                <w:tcPr>
                  <w:tcW w:w="9781" w:type="dxa"/>
                  <w:hideMark/>
                </w:tcPr>
                <w:tbl>
                  <w:tblPr>
                    <w:tblW w:w="0" w:type="auto"/>
                    <w:tblInd w:w="241" w:type="dxa"/>
                    <w:tblLayout w:type="fixed"/>
                    <w:tblLook w:val="01E0" w:firstRow="1" w:lastRow="1" w:firstColumn="1" w:lastColumn="1" w:noHBand="0" w:noVBand="0"/>
                  </w:tblPr>
                  <w:tblGrid>
                    <w:gridCol w:w="3678"/>
                  </w:tblGrid>
                  <w:tr w:rsidR="00011BDF" w:rsidRPr="00100500" w14:paraId="14519A83" w14:textId="77777777" w:rsidTr="00BB300A">
                    <w:tc>
                      <w:tcPr>
                        <w:tcW w:w="3678" w:type="dxa"/>
                      </w:tcPr>
                      <w:p w14:paraId="7E6D8E7A" w14:textId="77777777" w:rsidR="00011BDF" w:rsidRPr="00100500" w:rsidRDefault="00011BDF" w:rsidP="00BB300A">
                        <w:pPr>
                          <w:widowControl w:val="0"/>
                          <w:rPr>
                            <w:b/>
                          </w:rPr>
                        </w:pPr>
                        <w:r w:rsidRPr="00100500">
                          <w:rPr>
                            <w:b/>
                            <w:lang w:eastAsia="lt-LT"/>
                          </w:rPr>
                          <w:t>RANGOVAS</w:t>
                        </w:r>
                      </w:p>
                      <w:p w14:paraId="4BFFED6F" w14:textId="77777777" w:rsidR="00011BDF" w:rsidRPr="00100500" w:rsidRDefault="00011BDF" w:rsidP="00BB300A">
                        <w:pPr>
                          <w:widowControl w:val="0"/>
                          <w:rPr>
                            <w:highlight w:val="lightGray"/>
                            <w:lang w:eastAsia="lt-LT"/>
                          </w:rPr>
                        </w:pPr>
                        <w:r w:rsidRPr="00100500">
                          <w:rPr>
                            <w:highlight w:val="lightGray"/>
                            <w:lang w:eastAsia="lt-LT"/>
                          </w:rPr>
                          <w:t>pavadinimas</w:t>
                        </w:r>
                      </w:p>
                      <w:p w14:paraId="344492C4" w14:textId="77777777" w:rsidR="00011BDF" w:rsidRPr="00100500" w:rsidRDefault="00011BDF" w:rsidP="00BB300A">
                        <w:pPr>
                          <w:widowControl w:val="0"/>
                          <w:rPr>
                            <w:highlight w:val="lightGray"/>
                            <w:lang w:eastAsia="lt-LT"/>
                          </w:rPr>
                        </w:pPr>
                        <w:r w:rsidRPr="00100500">
                          <w:rPr>
                            <w:highlight w:val="lightGray"/>
                            <w:lang w:eastAsia="lt-LT"/>
                          </w:rPr>
                          <w:t>adresas</w:t>
                        </w:r>
                      </w:p>
                      <w:p w14:paraId="45BF4211" w14:textId="77777777" w:rsidR="00011BDF" w:rsidRPr="00100500" w:rsidRDefault="00011BDF" w:rsidP="00BB300A">
                        <w:pPr>
                          <w:widowControl w:val="0"/>
                          <w:rPr>
                            <w:bCs/>
                            <w:highlight w:val="lightGray"/>
                            <w:lang w:val="de-DE" w:eastAsia="lt-LT"/>
                          </w:rPr>
                        </w:pPr>
                        <w:r w:rsidRPr="00100500">
                          <w:rPr>
                            <w:highlight w:val="lightGray"/>
                            <w:lang w:eastAsia="lt-LT"/>
                          </w:rPr>
                          <w:t xml:space="preserve">Tel. </w:t>
                        </w:r>
                        <w:proofErr w:type="gramStart"/>
                        <w:r w:rsidRPr="00100500">
                          <w:rPr>
                            <w:bCs/>
                            <w:highlight w:val="lightGray"/>
                            <w:lang w:val="de-DE" w:eastAsia="lt-LT"/>
                          </w:rPr>
                          <w:t>( )</w:t>
                        </w:r>
                        <w:proofErr w:type="gramEnd"/>
                        <w:r w:rsidRPr="00100500">
                          <w:rPr>
                            <w:bCs/>
                            <w:highlight w:val="lightGray"/>
                            <w:lang w:val="de-DE" w:eastAsia="lt-LT"/>
                          </w:rPr>
                          <w:t xml:space="preserve">   , </w:t>
                        </w:r>
                        <w:proofErr w:type="spellStart"/>
                        <w:r w:rsidRPr="00100500">
                          <w:rPr>
                            <w:bCs/>
                            <w:highlight w:val="lightGray"/>
                            <w:lang w:val="de-DE" w:eastAsia="lt-LT"/>
                          </w:rPr>
                          <w:t>faks</w:t>
                        </w:r>
                        <w:proofErr w:type="spellEnd"/>
                        <w:r w:rsidRPr="00100500">
                          <w:rPr>
                            <w:bCs/>
                            <w:highlight w:val="lightGray"/>
                            <w:lang w:val="de-DE" w:eastAsia="lt-LT"/>
                          </w:rPr>
                          <w:t xml:space="preserve">. ( )  </w:t>
                        </w:r>
                      </w:p>
                      <w:p w14:paraId="55567059" w14:textId="77777777" w:rsidR="00011BDF" w:rsidRPr="00100500" w:rsidRDefault="00011BDF" w:rsidP="00BB300A">
                        <w:pPr>
                          <w:widowControl w:val="0"/>
                          <w:rPr>
                            <w:highlight w:val="lightGray"/>
                            <w:lang w:eastAsia="lt-LT"/>
                          </w:rPr>
                        </w:pPr>
                        <w:r w:rsidRPr="00100500">
                          <w:rPr>
                            <w:highlight w:val="lightGray"/>
                            <w:lang w:eastAsia="lt-LT"/>
                          </w:rPr>
                          <w:t xml:space="preserve">Kodas </w:t>
                        </w:r>
                      </w:p>
                      <w:p w14:paraId="7020EEEE" w14:textId="77777777" w:rsidR="00011BDF" w:rsidRPr="00100500" w:rsidRDefault="00011BDF" w:rsidP="00BB300A">
                        <w:pPr>
                          <w:widowControl w:val="0"/>
                          <w:rPr>
                            <w:highlight w:val="lightGray"/>
                            <w:lang w:eastAsia="lt-LT"/>
                          </w:rPr>
                        </w:pPr>
                        <w:r w:rsidRPr="00100500">
                          <w:rPr>
                            <w:highlight w:val="lightGray"/>
                            <w:lang w:eastAsia="lt-LT"/>
                          </w:rPr>
                          <w:t>PVM mok. kodas LT</w:t>
                        </w:r>
                      </w:p>
                      <w:p w14:paraId="3A7B102E" w14:textId="77777777" w:rsidR="00011BDF" w:rsidRPr="00100500" w:rsidRDefault="00011BDF" w:rsidP="00BB300A">
                        <w:pPr>
                          <w:widowControl w:val="0"/>
                          <w:rPr>
                            <w:highlight w:val="lightGray"/>
                            <w:lang w:eastAsia="lt-LT"/>
                          </w:rPr>
                        </w:pPr>
                        <w:r w:rsidRPr="00100500">
                          <w:rPr>
                            <w:highlight w:val="lightGray"/>
                            <w:lang w:eastAsia="lt-LT"/>
                          </w:rPr>
                          <w:t xml:space="preserve">Bankas </w:t>
                        </w:r>
                      </w:p>
                      <w:p w14:paraId="1E2887F5" w14:textId="77777777" w:rsidR="00011BDF" w:rsidRPr="00100500" w:rsidRDefault="00011BDF" w:rsidP="00BB300A">
                        <w:pPr>
                          <w:widowControl w:val="0"/>
                          <w:rPr>
                            <w:highlight w:val="lightGray"/>
                            <w:lang w:eastAsia="lt-LT"/>
                          </w:rPr>
                        </w:pPr>
                        <w:r w:rsidRPr="00100500">
                          <w:rPr>
                            <w:highlight w:val="lightGray"/>
                            <w:lang w:eastAsia="lt-LT"/>
                          </w:rPr>
                          <w:t>Banko kodas</w:t>
                        </w:r>
                      </w:p>
                      <w:p w14:paraId="13F49447" w14:textId="77777777" w:rsidR="00011BDF" w:rsidRPr="00100500" w:rsidRDefault="00011BDF" w:rsidP="00BB300A">
                        <w:pPr>
                          <w:widowControl w:val="0"/>
                          <w:rPr>
                            <w:lang w:val="en-US" w:eastAsia="lt-LT"/>
                          </w:rPr>
                        </w:pPr>
                        <w:proofErr w:type="spellStart"/>
                        <w:r w:rsidRPr="00100500">
                          <w:rPr>
                            <w:highlight w:val="lightGray"/>
                            <w:lang w:val="en-US" w:eastAsia="lt-LT"/>
                          </w:rPr>
                          <w:t>A.s.</w:t>
                        </w:r>
                        <w:proofErr w:type="spellEnd"/>
                        <w:r w:rsidRPr="00100500">
                          <w:rPr>
                            <w:highlight w:val="lightGray"/>
                            <w:lang w:val="en-US" w:eastAsia="lt-LT"/>
                          </w:rPr>
                          <w:t xml:space="preserve"> LT</w:t>
                        </w:r>
                      </w:p>
                      <w:p w14:paraId="28E92C34" w14:textId="77777777" w:rsidR="00011BDF" w:rsidRPr="00100500" w:rsidRDefault="00011BDF" w:rsidP="00BB300A">
                        <w:pPr>
                          <w:widowControl w:val="0"/>
                        </w:pPr>
                      </w:p>
                    </w:tc>
                  </w:tr>
                  <w:tr w:rsidR="00011BDF" w:rsidRPr="00100500" w14:paraId="17D05DB1" w14:textId="77777777" w:rsidTr="00BB300A">
                    <w:tc>
                      <w:tcPr>
                        <w:tcW w:w="3678" w:type="dxa"/>
                      </w:tcPr>
                      <w:p w14:paraId="19A16258" w14:textId="77777777" w:rsidR="00011BDF" w:rsidRPr="00100500" w:rsidRDefault="00011BDF" w:rsidP="00BB300A">
                        <w:pPr>
                          <w:widowControl w:val="0"/>
                          <w:rPr>
                            <w:lang w:eastAsia="lt-LT"/>
                          </w:rPr>
                        </w:pPr>
                        <w:r w:rsidRPr="00100500">
                          <w:rPr>
                            <w:lang w:eastAsia="lt-LT"/>
                          </w:rPr>
                          <w:t xml:space="preserve">Direktorius </w:t>
                        </w:r>
                      </w:p>
                      <w:p w14:paraId="5F4679C5" w14:textId="77777777" w:rsidR="00011BDF" w:rsidRPr="00100500" w:rsidRDefault="00011BDF" w:rsidP="00BB300A">
                        <w:pPr>
                          <w:widowControl w:val="0"/>
                          <w:rPr>
                            <w:i/>
                            <w:lang w:eastAsia="lt-LT"/>
                          </w:rPr>
                        </w:pPr>
                        <w:r w:rsidRPr="00100500">
                          <w:rPr>
                            <w:i/>
                            <w:lang w:eastAsia="lt-LT"/>
                          </w:rPr>
                          <w:t xml:space="preserve">                                        A. V.</w:t>
                        </w:r>
                      </w:p>
                      <w:p w14:paraId="2DBA766D" w14:textId="77777777" w:rsidR="00011BDF" w:rsidRPr="00100500" w:rsidRDefault="00011BDF" w:rsidP="00BB300A">
                        <w:pPr>
                          <w:widowControl w:val="0"/>
                          <w:jc w:val="both"/>
                          <w:rPr>
                            <w:lang w:eastAsia="lt-LT"/>
                          </w:rPr>
                        </w:pPr>
                        <w:r w:rsidRPr="00100500">
                          <w:rPr>
                            <w:lang w:eastAsia="lt-LT"/>
                          </w:rPr>
                          <w:t>___________________</w:t>
                        </w:r>
                      </w:p>
                      <w:p w14:paraId="655DF0BD" w14:textId="77777777" w:rsidR="00011BDF" w:rsidRPr="00100500" w:rsidRDefault="00011BDF" w:rsidP="00BB300A">
                        <w:pPr>
                          <w:widowControl w:val="0"/>
                          <w:jc w:val="both"/>
                          <w:rPr>
                            <w:lang w:eastAsia="lt-LT"/>
                          </w:rPr>
                        </w:pPr>
                        <w:r w:rsidRPr="00100500">
                          <w:rPr>
                            <w:i/>
                            <w:lang w:eastAsia="lt-LT"/>
                          </w:rPr>
                          <w:t>(parašas)</w:t>
                        </w:r>
                      </w:p>
                      <w:p w14:paraId="5FE964E4" w14:textId="77777777" w:rsidR="00011BDF" w:rsidRPr="00100500" w:rsidRDefault="00011BDF" w:rsidP="00BB300A">
                        <w:pPr>
                          <w:widowControl w:val="0"/>
                        </w:pPr>
                        <w:r w:rsidRPr="00100500">
                          <w:rPr>
                            <w:highlight w:val="lightGray"/>
                            <w:lang w:eastAsia="lt-LT"/>
                          </w:rPr>
                          <w:t>(vardas pavardė)</w:t>
                        </w:r>
                      </w:p>
                    </w:tc>
                  </w:tr>
                </w:tbl>
                <w:p w14:paraId="2FA70121" w14:textId="77777777" w:rsidR="00011BDF" w:rsidRPr="00100500" w:rsidRDefault="00011BDF" w:rsidP="00BB300A"/>
              </w:tc>
            </w:tr>
          </w:tbl>
          <w:p w14:paraId="0C59220C" w14:textId="77777777" w:rsidR="00011BDF" w:rsidRPr="00100500" w:rsidRDefault="00011BDF" w:rsidP="00BB300A">
            <w:pPr>
              <w:tabs>
                <w:tab w:val="left" w:pos="3447"/>
                <w:tab w:val="left" w:pos="3648"/>
                <w:tab w:val="left" w:pos="4604"/>
                <w:tab w:val="left" w:pos="5006"/>
              </w:tabs>
              <w:jc w:val="both"/>
            </w:pPr>
          </w:p>
        </w:tc>
      </w:tr>
    </w:tbl>
    <w:p w14:paraId="14F4E519" w14:textId="77777777" w:rsidR="00011BDF" w:rsidRPr="003A0B17" w:rsidRDefault="00011BDF" w:rsidP="00217B34">
      <w:pPr>
        <w:tabs>
          <w:tab w:val="left" w:pos="3740"/>
        </w:tabs>
        <w:rPr>
          <w:rFonts w:eastAsia="Calibri"/>
          <w:lang w:eastAsia="lt-LT"/>
        </w:rPr>
      </w:pPr>
    </w:p>
    <w:sectPr w:rsidR="00011BDF" w:rsidRPr="003A0B17" w:rsidSect="00B078AB">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Times New Roman Bold">
    <w:panose1 w:val="02020803070505020304"/>
    <w:charset w:val="00"/>
    <w:family w:val="auto"/>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02C63F28"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7183B4"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3FD63D4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8F98FB3"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A7216"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0C7885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3CFB"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E5F0D"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1311E7B"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AB5E" w14:textId="698D01FA" w:rsidR="001C2C40" w:rsidRDefault="00EF0608" w:rsidP="003242CD">
    <w:pPr>
      <w:pStyle w:val="Antrats"/>
    </w:pPr>
  </w:p>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57E"/>
    <w:multiLevelType w:val="hybridMultilevel"/>
    <w:tmpl w:val="04D4B392"/>
    <w:lvl w:ilvl="0" w:tplc="D028167C">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D594E99"/>
    <w:multiLevelType w:val="hybridMultilevel"/>
    <w:tmpl w:val="0CAC7D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66363C8"/>
    <w:multiLevelType w:val="hybridMultilevel"/>
    <w:tmpl w:val="D06C4BCC"/>
    <w:lvl w:ilvl="0" w:tplc="AB08E83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3B481B"/>
    <w:multiLevelType w:val="multilevel"/>
    <w:tmpl w:val="7E4E0E46"/>
    <w:lvl w:ilvl="0">
      <w:start w:val="2"/>
      <w:numFmt w:val="decimal"/>
      <w:lvlText w:val="%1."/>
      <w:lvlJc w:val="left"/>
      <w:pPr>
        <w:tabs>
          <w:tab w:val="num" w:pos="710"/>
        </w:tabs>
        <w:ind w:left="-10" w:firstLine="720"/>
      </w:pPr>
      <w:rPr>
        <w:rFonts w:cs="Times New Roman" w:hint="default"/>
        <w:b w:val="0"/>
        <w:bCs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5"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0" w15:restartNumberingAfterBreak="0">
    <w:nsid w:val="5838281C"/>
    <w:multiLevelType w:val="multilevel"/>
    <w:tmpl w:val="07966BEC"/>
    <w:lvl w:ilvl="0">
      <w:start w:val="15"/>
      <w:numFmt w:val="decimal"/>
      <w:lvlText w:val="%1."/>
      <w:lvlJc w:val="left"/>
      <w:pPr>
        <w:ind w:left="675" w:hanging="675"/>
      </w:pPr>
      <w:rPr>
        <w:rFonts w:hint="default"/>
      </w:rPr>
    </w:lvl>
    <w:lvl w:ilvl="1">
      <w:start w:val="1"/>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EC5168"/>
    <w:multiLevelType w:val="multilevel"/>
    <w:tmpl w:val="32984DD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C9662C0"/>
    <w:multiLevelType w:val="multilevel"/>
    <w:tmpl w:val="81A2BA2A"/>
    <w:lvl w:ilvl="0">
      <w:start w:val="1"/>
      <w:numFmt w:val="decimal"/>
      <w:lvlText w:val="%1)"/>
      <w:lvlJc w:val="left"/>
      <w:pPr>
        <w:ind w:left="720" w:hanging="360"/>
      </w:pPr>
      <w:rPr>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27" w15:restartNumberingAfterBreak="0">
    <w:nsid w:val="7F263A7A"/>
    <w:multiLevelType w:val="multilevel"/>
    <w:tmpl w:val="0B10B398"/>
    <w:lvl w:ilvl="0">
      <w:start w:val="13"/>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12"/>
  </w:num>
  <w:num w:numId="3">
    <w:abstractNumId w:val="21"/>
  </w:num>
  <w:num w:numId="4">
    <w:abstractNumId w:val="22"/>
  </w:num>
  <w:num w:numId="5">
    <w:abstractNumId w:val="23"/>
  </w:num>
  <w:num w:numId="6">
    <w:abstractNumId w:val="9"/>
  </w:num>
  <w:num w:numId="7">
    <w:abstractNumId w:val="14"/>
  </w:num>
  <w:num w:numId="8">
    <w:abstractNumId w:val="8"/>
  </w:num>
  <w:num w:numId="9">
    <w:abstractNumId w:val="1"/>
  </w:num>
  <w:num w:numId="10">
    <w:abstractNumId w:val="26"/>
  </w:num>
  <w:num w:numId="11">
    <w:abstractNumId w:val="3"/>
  </w:num>
  <w:num w:numId="12">
    <w:abstractNumId w:val="17"/>
  </w:num>
  <w:num w:numId="13">
    <w:abstractNumId w:val="19"/>
  </w:num>
  <w:num w:numId="14">
    <w:abstractNumId w:val="18"/>
  </w:num>
  <w:num w:numId="15">
    <w:abstractNumId w:val="11"/>
  </w:num>
  <w:num w:numId="16">
    <w:abstractNumId w:val="24"/>
  </w:num>
  <w:num w:numId="17">
    <w:abstractNumId w:val="15"/>
  </w:num>
  <w:num w:numId="18">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2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7"/>
  </w:num>
  <w:num w:numId="23">
    <w:abstractNumId w:val="2"/>
  </w:num>
  <w:num w:numId="24">
    <w:abstractNumId w:val="16"/>
  </w:num>
  <w:num w:numId="25">
    <w:abstractNumId w:val="5"/>
  </w:num>
  <w:num w:numId="26">
    <w:abstractNumId w:val="25"/>
  </w:num>
  <w:num w:numId="27">
    <w:abstractNumId w:val="20"/>
  </w:num>
  <w:num w:numId="28">
    <w:abstractNumId w:val="13"/>
  </w:num>
  <w:num w:numId="29">
    <w:abstractNumId w:val="0"/>
  </w:num>
  <w:num w:numId="3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22DD"/>
    <w:rsid w:val="00003297"/>
    <w:rsid w:val="0000352C"/>
    <w:rsid w:val="000036CC"/>
    <w:rsid w:val="00003CF0"/>
    <w:rsid w:val="00003E9A"/>
    <w:rsid w:val="000043E5"/>
    <w:rsid w:val="0000462C"/>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3379"/>
    <w:rsid w:val="00013C99"/>
    <w:rsid w:val="000144B6"/>
    <w:rsid w:val="00014F52"/>
    <w:rsid w:val="00015102"/>
    <w:rsid w:val="00015227"/>
    <w:rsid w:val="0001552E"/>
    <w:rsid w:val="00015893"/>
    <w:rsid w:val="0001604B"/>
    <w:rsid w:val="00016860"/>
    <w:rsid w:val="00017335"/>
    <w:rsid w:val="0001735D"/>
    <w:rsid w:val="00017525"/>
    <w:rsid w:val="00017DF4"/>
    <w:rsid w:val="00020207"/>
    <w:rsid w:val="00020DFC"/>
    <w:rsid w:val="00021033"/>
    <w:rsid w:val="0002195F"/>
    <w:rsid w:val="00021A1C"/>
    <w:rsid w:val="00021FA5"/>
    <w:rsid w:val="000220A0"/>
    <w:rsid w:val="00022AF6"/>
    <w:rsid w:val="00022DA3"/>
    <w:rsid w:val="00022E5F"/>
    <w:rsid w:val="0002444A"/>
    <w:rsid w:val="00024A97"/>
    <w:rsid w:val="00025B79"/>
    <w:rsid w:val="00025BCC"/>
    <w:rsid w:val="00025F9C"/>
    <w:rsid w:val="00026152"/>
    <w:rsid w:val="0002776B"/>
    <w:rsid w:val="00027D8B"/>
    <w:rsid w:val="00030526"/>
    <w:rsid w:val="000314D9"/>
    <w:rsid w:val="00031699"/>
    <w:rsid w:val="00031808"/>
    <w:rsid w:val="000319F7"/>
    <w:rsid w:val="00031EB2"/>
    <w:rsid w:val="00031F6F"/>
    <w:rsid w:val="000328DB"/>
    <w:rsid w:val="00032AA1"/>
    <w:rsid w:val="00034A0E"/>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C8F"/>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BA8"/>
    <w:rsid w:val="00066DB8"/>
    <w:rsid w:val="00067352"/>
    <w:rsid w:val="000673B9"/>
    <w:rsid w:val="000677FF"/>
    <w:rsid w:val="00067CE1"/>
    <w:rsid w:val="000702B1"/>
    <w:rsid w:val="00070AF8"/>
    <w:rsid w:val="00070B9E"/>
    <w:rsid w:val="00070D77"/>
    <w:rsid w:val="00070EF6"/>
    <w:rsid w:val="00071B90"/>
    <w:rsid w:val="00072027"/>
    <w:rsid w:val="0007330C"/>
    <w:rsid w:val="000738A9"/>
    <w:rsid w:val="00073C63"/>
    <w:rsid w:val="00074313"/>
    <w:rsid w:val="000745FE"/>
    <w:rsid w:val="000749C2"/>
    <w:rsid w:val="00074CAB"/>
    <w:rsid w:val="00075884"/>
    <w:rsid w:val="000764C0"/>
    <w:rsid w:val="00076F3B"/>
    <w:rsid w:val="0007711C"/>
    <w:rsid w:val="00077A37"/>
    <w:rsid w:val="00077DE7"/>
    <w:rsid w:val="00080715"/>
    <w:rsid w:val="00081035"/>
    <w:rsid w:val="000811D0"/>
    <w:rsid w:val="000813B7"/>
    <w:rsid w:val="00081A86"/>
    <w:rsid w:val="00081E88"/>
    <w:rsid w:val="000826FD"/>
    <w:rsid w:val="00082E91"/>
    <w:rsid w:val="00082F6C"/>
    <w:rsid w:val="00083096"/>
    <w:rsid w:val="000834E1"/>
    <w:rsid w:val="00083767"/>
    <w:rsid w:val="000862C1"/>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8D0"/>
    <w:rsid w:val="000A7EED"/>
    <w:rsid w:val="000A7F43"/>
    <w:rsid w:val="000B0D47"/>
    <w:rsid w:val="000B0FF5"/>
    <w:rsid w:val="000B11B2"/>
    <w:rsid w:val="000B1C22"/>
    <w:rsid w:val="000B2A54"/>
    <w:rsid w:val="000B343F"/>
    <w:rsid w:val="000B3453"/>
    <w:rsid w:val="000B3589"/>
    <w:rsid w:val="000B36E9"/>
    <w:rsid w:val="000B3828"/>
    <w:rsid w:val="000B3873"/>
    <w:rsid w:val="000B3B33"/>
    <w:rsid w:val="000B3DCA"/>
    <w:rsid w:val="000B434A"/>
    <w:rsid w:val="000B43F2"/>
    <w:rsid w:val="000B45DD"/>
    <w:rsid w:val="000B49FE"/>
    <w:rsid w:val="000B4A55"/>
    <w:rsid w:val="000B4BD5"/>
    <w:rsid w:val="000B4E70"/>
    <w:rsid w:val="000B4FD8"/>
    <w:rsid w:val="000B5535"/>
    <w:rsid w:val="000B5F5E"/>
    <w:rsid w:val="000B708B"/>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8D1"/>
    <w:rsid w:val="001019C0"/>
    <w:rsid w:val="00101B1B"/>
    <w:rsid w:val="0010228F"/>
    <w:rsid w:val="00102CFB"/>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A6E"/>
    <w:rsid w:val="00112B21"/>
    <w:rsid w:val="001132C7"/>
    <w:rsid w:val="0011458F"/>
    <w:rsid w:val="00114D68"/>
    <w:rsid w:val="001150DE"/>
    <w:rsid w:val="00115AAF"/>
    <w:rsid w:val="00117141"/>
    <w:rsid w:val="00117EC5"/>
    <w:rsid w:val="00121982"/>
    <w:rsid w:val="0012289D"/>
    <w:rsid w:val="00122A22"/>
    <w:rsid w:val="00122BBA"/>
    <w:rsid w:val="001238CA"/>
    <w:rsid w:val="00125045"/>
    <w:rsid w:val="00126453"/>
    <w:rsid w:val="00126735"/>
    <w:rsid w:val="0012699E"/>
    <w:rsid w:val="001278FE"/>
    <w:rsid w:val="00127AF2"/>
    <w:rsid w:val="00127CC2"/>
    <w:rsid w:val="00127F40"/>
    <w:rsid w:val="001308A1"/>
    <w:rsid w:val="00131100"/>
    <w:rsid w:val="00131836"/>
    <w:rsid w:val="00131C9A"/>
    <w:rsid w:val="00131DCA"/>
    <w:rsid w:val="00132627"/>
    <w:rsid w:val="001326D5"/>
    <w:rsid w:val="00132E4A"/>
    <w:rsid w:val="00132F4D"/>
    <w:rsid w:val="00133695"/>
    <w:rsid w:val="001336CF"/>
    <w:rsid w:val="00133807"/>
    <w:rsid w:val="0013604C"/>
    <w:rsid w:val="0013639B"/>
    <w:rsid w:val="001364B7"/>
    <w:rsid w:val="00136ABC"/>
    <w:rsid w:val="001373BB"/>
    <w:rsid w:val="001374C6"/>
    <w:rsid w:val="001400DD"/>
    <w:rsid w:val="001405CD"/>
    <w:rsid w:val="00141327"/>
    <w:rsid w:val="0014173C"/>
    <w:rsid w:val="00142961"/>
    <w:rsid w:val="0014346C"/>
    <w:rsid w:val="00143AF3"/>
    <w:rsid w:val="00143CAF"/>
    <w:rsid w:val="00144A0C"/>
    <w:rsid w:val="00144D6E"/>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156"/>
    <w:rsid w:val="00154214"/>
    <w:rsid w:val="00154657"/>
    <w:rsid w:val="00155035"/>
    <w:rsid w:val="00155211"/>
    <w:rsid w:val="00155885"/>
    <w:rsid w:val="00156091"/>
    <w:rsid w:val="00156A83"/>
    <w:rsid w:val="00156ECD"/>
    <w:rsid w:val="001575BE"/>
    <w:rsid w:val="0015786F"/>
    <w:rsid w:val="00157BA8"/>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A7E"/>
    <w:rsid w:val="00164B2D"/>
    <w:rsid w:val="00165084"/>
    <w:rsid w:val="00165742"/>
    <w:rsid w:val="001657DD"/>
    <w:rsid w:val="00165824"/>
    <w:rsid w:val="001661B9"/>
    <w:rsid w:val="00166440"/>
    <w:rsid w:val="00166453"/>
    <w:rsid w:val="001665B4"/>
    <w:rsid w:val="00167F11"/>
    <w:rsid w:val="001700E2"/>
    <w:rsid w:val="001706C1"/>
    <w:rsid w:val="001709D4"/>
    <w:rsid w:val="00170B53"/>
    <w:rsid w:val="00170E0C"/>
    <w:rsid w:val="00171A21"/>
    <w:rsid w:val="00172258"/>
    <w:rsid w:val="001727BC"/>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2FE0"/>
    <w:rsid w:val="001A3227"/>
    <w:rsid w:val="001A4B40"/>
    <w:rsid w:val="001A4D6F"/>
    <w:rsid w:val="001A4FE0"/>
    <w:rsid w:val="001A53E8"/>
    <w:rsid w:val="001A606B"/>
    <w:rsid w:val="001A646F"/>
    <w:rsid w:val="001A6710"/>
    <w:rsid w:val="001A7694"/>
    <w:rsid w:val="001A76C9"/>
    <w:rsid w:val="001B00CC"/>
    <w:rsid w:val="001B01A9"/>
    <w:rsid w:val="001B10D9"/>
    <w:rsid w:val="001B11B0"/>
    <w:rsid w:val="001B11CD"/>
    <w:rsid w:val="001B1589"/>
    <w:rsid w:val="001B18F2"/>
    <w:rsid w:val="001B2C6B"/>
    <w:rsid w:val="001B35A5"/>
    <w:rsid w:val="001B35D3"/>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63E"/>
    <w:rsid w:val="001C0718"/>
    <w:rsid w:val="001C0950"/>
    <w:rsid w:val="001C1769"/>
    <w:rsid w:val="001C1AEA"/>
    <w:rsid w:val="001C201F"/>
    <w:rsid w:val="001C209F"/>
    <w:rsid w:val="001C21D4"/>
    <w:rsid w:val="001C3702"/>
    <w:rsid w:val="001C3901"/>
    <w:rsid w:val="001C3D6E"/>
    <w:rsid w:val="001C4065"/>
    <w:rsid w:val="001C441B"/>
    <w:rsid w:val="001C4802"/>
    <w:rsid w:val="001C4E7C"/>
    <w:rsid w:val="001C4EEE"/>
    <w:rsid w:val="001C4F4B"/>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4F3"/>
    <w:rsid w:val="001F6A0A"/>
    <w:rsid w:val="001F6A23"/>
    <w:rsid w:val="001F6AC5"/>
    <w:rsid w:val="001F6B69"/>
    <w:rsid w:val="001F6C8A"/>
    <w:rsid w:val="001F7E02"/>
    <w:rsid w:val="002000AD"/>
    <w:rsid w:val="00200448"/>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17E"/>
    <w:rsid w:val="0023094C"/>
    <w:rsid w:val="00230D06"/>
    <w:rsid w:val="00230DC2"/>
    <w:rsid w:val="002310E6"/>
    <w:rsid w:val="002313C7"/>
    <w:rsid w:val="00231C32"/>
    <w:rsid w:val="00232097"/>
    <w:rsid w:val="00232B84"/>
    <w:rsid w:val="0023312E"/>
    <w:rsid w:val="0023386B"/>
    <w:rsid w:val="00233E0A"/>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FC0"/>
    <w:rsid w:val="002554D5"/>
    <w:rsid w:val="00255C66"/>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EC3"/>
    <w:rsid w:val="00271F25"/>
    <w:rsid w:val="00272650"/>
    <w:rsid w:val="00272907"/>
    <w:rsid w:val="00272D04"/>
    <w:rsid w:val="0027321E"/>
    <w:rsid w:val="002735C9"/>
    <w:rsid w:val="002737D6"/>
    <w:rsid w:val="00273D1D"/>
    <w:rsid w:val="00274167"/>
    <w:rsid w:val="00274620"/>
    <w:rsid w:val="00274B63"/>
    <w:rsid w:val="00274D67"/>
    <w:rsid w:val="002754F6"/>
    <w:rsid w:val="00275667"/>
    <w:rsid w:val="00275A11"/>
    <w:rsid w:val="00275C19"/>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722"/>
    <w:rsid w:val="002B5897"/>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30A7"/>
    <w:rsid w:val="002C3DA8"/>
    <w:rsid w:val="002C4FD1"/>
    <w:rsid w:val="002C52A1"/>
    <w:rsid w:val="002C54A7"/>
    <w:rsid w:val="002C5D7E"/>
    <w:rsid w:val="002C659C"/>
    <w:rsid w:val="002C69FE"/>
    <w:rsid w:val="002C6B16"/>
    <w:rsid w:val="002C6C48"/>
    <w:rsid w:val="002C6D36"/>
    <w:rsid w:val="002C6E9A"/>
    <w:rsid w:val="002C7189"/>
    <w:rsid w:val="002C7654"/>
    <w:rsid w:val="002C7A03"/>
    <w:rsid w:val="002C7B39"/>
    <w:rsid w:val="002C7C11"/>
    <w:rsid w:val="002D0C20"/>
    <w:rsid w:val="002D0FC7"/>
    <w:rsid w:val="002D16FC"/>
    <w:rsid w:val="002D19AD"/>
    <w:rsid w:val="002D1F5F"/>
    <w:rsid w:val="002D2115"/>
    <w:rsid w:val="002D2468"/>
    <w:rsid w:val="002D3063"/>
    <w:rsid w:val="002D33D3"/>
    <w:rsid w:val="002D3662"/>
    <w:rsid w:val="002D3678"/>
    <w:rsid w:val="002D4F3A"/>
    <w:rsid w:val="002D52E9"/>
    <w:rsid w:val="002D5D04"/>
    <w:rsid w:val="002D67B3"/>
    <w:rsid w:val="002D76FE"/>
    <w:rsid w:val="002D785F"/>
    <w:rsid w:val="002E0557"/>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880"/>
    <w:rsid w:val="00305E67"/>
    <w:rsid w:val="0030725E"/>
    <w:rsid w:val="0030757E"/>
    <w:rsid w:val="00307B1A"/>
    <w:rsid w:val="00310026"/>
    <w:rsid w:val="00311109"/>
    <w:rsid w:val="00311D3B"/>
    <w:rsid w:val="00311FB0"/>
    <w:rsid w:val="003122F0"/>
    <w:rsid w:val="00314573"/>
    <w:rsid w:val="003148D8"/>
    <w:rsid w:val="00315235"/>
    <w:rsid w:val="0031544A"/>
    <w:rsid w:val="00315F29"/>
    <w:rsid w:val="003164A9"/>
    <w:rsid w:val="00317368"/>
    <w:rsid w:val="0031749D"/>
    <w:rsid w:val="0031778E"/>
    <w:rsid w:val="00317AE7"/>
    <w:rsid w:val="00320B6E"/>
    <w:rsid w:val="00320CB8"/>
    <w:rsid w:val="00320F70"/>
    <w:rsid w:val="0032219F"/>
    <w:rsid w:val="0032252A"/>
    <w:rsid w:val="003226F5"/>
    <w:rsid w:val="00322F43"/>
    <w:rsid w:val="00322FAD"/>
    <w:rsid w:val="00323176"/>
    <w:rsid w:val="00323236"/>
    <w:rsid w:val="0032352D"/>
    <w:rsid w:val="0032354A"/>
    <w:rsid w:val="00324273"/>
    <w:rsid w:val="003242CD"/>
    <w:rsid w:val="003243F7"/>
    <w:rsid w:val="00324AC3"/>
    <w:rsid w:val="00324AD6"/>
    <w:rsid w:val="00324BA1"/>
    <w:rsid w:val="00326010"/>
    <w:rsid w:val="00326C83"/>
    <w:rsid w:val="00326EBF"/>
    <w:rsid w:val="0032723D"/>
    <w:rsid w:val="0033146E"/>
    <w:rsid w:val="003319D9"/>
    <w:rsid w:val="00331C76"/>
    <w:rsid w:val="00331D34"/>
    <w:rsid w:val="00331D93"/>
    <w:rsid w:val="00331F17"/>
    <w:rsid w:val="003321EE"/>
    <w:rsid w:val="00333D7E"/>
    <w:rsid w:val="003340E5"/>
    <w:rsid w:val="00334239"/>
    <w:rsid w:val="00334370"/>
    <w:rsid w:val="003349DF"/>
    <w:rsid w:val="00334A44"/>
    <w:rsid w:val="00334C52"/>
    <w:rsid w:val="003365A5"/>
    <w:rsid w:val="00336E07"/>
    <w:rsid w:val="00337CBA"/>
    <w:rsid w:val="003404F6"/>
    <w:rsid w:val="003408CD"/>
    <w:rsid w:val="00341085"/>
    <w:rsid w:val="00341164"/>
    <w:rsid w:val="003415D8"/>
    <w:rsid w:val="00341EB1"/>
    <w:rsid w:val="00342465"/>
    <w:rsid w:val="0034266C"/>
    <w:rsid w:val="003426E7"/>
    <w:rsid w:val="00342AD6"/>
    <w:rsid w:val="00342C3A"/>
    <w:rsid w:val="00342D11"/>
    <w:rsid w:val="00342D75"/>
    <w:rsid w:val="00342FA4"/>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A80"/>
    <w:rsid w:val="00360CEC"/>
    <w:rsid w:val="003611B0"/>
    <w:rsid w:val="00361268"/>
    <w:rsid w:val="00361655"/>
    <w:rsid w:val="00361EDD"/>
    <w:rsid w:val="003620EB"/>
    <w:rsid w:val="0036238F"/>
    <w:rsid w:val="00362478"/>
    <w:rsid w:val="00362729"/>
    <w:rsid w:val="00362B09"/>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3AD9"/>
    <w:rsid w:val="00393D0A"/>
    <w:rsid w:val="00394E4B"/>
    <w:rsid w:val="003953A1"/>
    <w:rsid w:val="0039596F"/>
    <w:rsid w:val="00395C00"/>
    <w:rsid w:val="00395C93"/>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0289"/>
    <w:rsid w:val="003C160E"/>
    <w:rsid w:val="003C19CC"/>
    <w:rsid w:val="003C316F"/>
    <w:rsid w:val="003C3B4C"/>
    <w:rsid w:val="003C3FA3"/>
    <w:rsid w:val="003C4790"/>
    <w:rsid w:val="003C4AEE"/>
    <w:rsid w:val="003C4FD2"/>
    <w:rsid w:val="003C68FC"/>
    <w:rsid w:val="003C7B60"/>
    <w:rsid w:val="003D04AB"/>
    <w:rsid w:val="003D0931"/>
    <w:rsid w:val="003D0BC6"/>
    <w:rsid w:val="003D0D2C"/>
    <w:rsid w:val="003D1AD1"/>
    <w:rsid w:val="003D2A4F"/>
    <w:rsid w:val="003D2DCD"/>
    <w:rsid w:val="003D3B92"/>
    <w:rsid w:val="003D3C1E"/>
    <w:rsid w:val="003D3F59"/>
    <w:rsid w:val="003D4AB6"/>
    <w:rsid w:val="003D4DE5"/>
    <w:rsid w:val="003D55F6"/>
    <w:rsid w:val="003D57DD"/>
    <w:rsid w:val="003D59D4"/>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190"/>
    <w:rsid w:val="003E685D"/>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9A8"/>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9E8"/>
    <w:rsid w:val="00407C77"/>
    <w:rsid w:val="0041052D"/>
    <w:rsid w:val="00411001"/>
    <w:rsid w:val="00411A35"/>
    <w:rsid w:val="00411E57"/>
    <w:rsid w:val="004130D0"/>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20029"/>
    <w:rsid w:val="00420443"/>
    <w:rsid w:val="00420516"/>
    <w:rsid w:val="004207F8"/>
    <w:rsid w:val="00420E2C"/>
    <w:rsid w:val="00421976"/>
    <w:rsid w:val="00421BB4"/>
    <w:rsid w:val="0042207B"/>
    <w:rsid w:val="004227B1"/>
    <w:rsid w:val="004229E7"/>
    <w:rsid w:val="00422A9E"/>
    <w:rsid w:val="00422D52"/>
    <w:rsid w:val="004231DB"/>
    <w:rsid w:val="00423241"/>
    <w:rsid w:val="004236CF"/>
    <w:rsid w:val="00423721"/>
    <w:rsid w:val="00423940"/>
    <w:rsid w:val="004242B2"/>
    <w:rsid w:val="00424ECD"/>
    <w:rsid w:val="004259E6"/>
    <w:rsid w:val="00425ADA"/>
    <w:rsid w:val="00425C31"/>
    <w:rsid w:val="00426786"/>
    <w:rsid w:val="00426BAF"/>
    <w:rsid w:val="00426DAF"/>
    <w:rsid w:val="00427144"/>
    <w:rsid w:val="00427E75"/>
    <w:rsid w:val="00430B7F"/>
    <w:rsid w:val="00430D7F"/>
    <w:rsid w:val="00431356"/>
    <w:rsid w:val="004318BF"/>
    <w:rsid w:val="004327AB"/>
    <w:rsid w:val="00433261"/>
    <w:rsid w:val="00433360"/>
    <w:rsid w:val="00433457"/>
    <w:rsid w:val="0043351B"/>
    <w:rsid w:val="004335CB"/>
    <w:rsid w:val="00433A43"/>
    <w:rsid w:val="00433AA9"/>
    <w:rsid w:val="00433CB7"/>
    <w:rsid w:val="00434386"/>
    <w:rsid w:val="00434D01"/>
    <w:rsid w:val="004357BE"/>
    <w:rsid w:val="00435BD9"/>
    <w:rsid w:val="00435DBC"/>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4978"/>
    <w:rsid w:val="004449CB"/>
    <w:rsid w:val="0044549C"/>
    <w:rsid w:val="004469DC"/>
    <w:rsid w:val="004469EB"/>
    <w:rsid w:val="004476DD"/>
    <w:rsid w:val="00447A2F"/>
    <w:rsid w:val="00447B79"/>
    <w:rsid w:val="0045002A"/>
    <w:rsid w:val="0045089D"/>
    <w:rsid w:val="00451937"/>
    <w:rsid w:val="00451A19"/>
    <w:rsid w:val="00451CC9"/>
    <w:rsid w:val="00451D49"/>
    <w:rsid w:val="004520C4"/>
    <w:rsid w:val="004520FB"/>
    <w:rsid w:val="004522AC"/>
    <w:rsid w:val="004529FF"/>
    <w:rsid w:val="00452A67"/>
    <w:rsid w:val="00452B3D"/>
    <w:rsid w:val="004535C6"/>
    <w:rsid w:val="004537DF"/>
    <w:rsid w:val="004538DA"/>
    <w:rsid w:val="00453BA2"/>
    <w:rsid w:val="004544C8"/>
    <w:rsid w:val="0045489A"/>
    <w:rsid w:val="00456783"/>
    <w:rsid w:val="00456D30"/>
    <w:rsid w:val="00457129"/>
    <w:rsid w:val="004572D3"/>
    <w:rsid w:val="0045759C"/>
    <w:rsid w:val="004575AA"/>
    <w:rsid w:val="004577B4"/>
    <w:rsid w:val="004578FC"/>
    <w:rsid w:val="00460337"/>
    <w:rsid w:val="00460517"/>
    <w:rsid w:val="00461464"/>
    <w:rsid w:val="00461849"/>
    <w:rsid w:val="004619B8"/>
    <w:rsid w:val="00463821"/>
    <w:rsid w:val="0046385A"/>
    <w:rsid w:val="004644BD"/>
    <w:rsid w:val="0046498B"/>
    <w:rsid w:val="004653CA"/>
    <w:rsid w:val="00465570"/>
    <w:rsid w:val="00465752"/>
    <w:rsid w:val="00465B25"/>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61D0"/>
    <w:rsid w:val="004865B9"/>
    <w:rsid w:val="004865BD"/>
    <w:rsid w:val="0048688F"/>
    <w:rsid w:val="00486CEB"/>
    <w:rsid w:val="00486E22"/>
    <w:rsid w:val="00486EB0"/>
    <w:rsid w:val="00490194"/>
    <w:rsid w:val="004902FB"/>
    <w:rsid w:val="0049075D"/>
    <w:rsid w:val="00490A1D"/>
    <w:rsid w:val="00491738"/>
    <w:rsid w:val="00491958"/>
    <w:rsid w:val="00491A2C"/>
    <w:rsid w:val="00491A35"/>
    <w:rsid w:val="00492B86"/>
    <w:rsid w:val="00493DF6"/>
    <w:rsid w:val="004941BC"/>
    <w:rsid w:val="00494532"/>
    <w:rsid w:val="004965EA"/>
    <w:rsid w:val="00496ACF"/>
    <w:rsid w:val="00496E39"/>
    <w:rsid w:val="00496ED2"/>
    <w:rsid w:val="004970AF"/>
    <w:rsid w:val="004976E6"/>
    <w:rsid w:val="004979D3"/>
    <w:rsid w:val="004A0EEF"/>
    <w:rsid w:val="004A28D9"/>
    <w:rsid w:val="004A2953"/>
    <w:rsid w:val="004A3EBC"/>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CF"/>
    <w:rsid w:val="004E635F"/>
    <w:rsid w:val="004E66D8"/>
    <w:rsid w:val="004E6A3C"/>
    <w:rsid w:val="004E6D13"/>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81B"/>
    <w:rsid w:val="004F5899"/>
    <w:rsid w:val="004F5B35"/>
    <w:rsid w:val="004F6803"/>
    <w:rsid w:val="004F6F0A"/>
    <w:rsid w:val="004F74BD"/>
    <w:rsid w:val="004F78A3"/>
    <w:rsid w:val="00500059"/>
    <w:rsid w:val="00500504"/>
    <w:rsid w:val="00500CBB"/>
    <w:rsid w:val="00501347"/>
    <w:rsid w:val="0050287D"/>
    <w:rsid w:val="005031D9"/>
    <w:rsid w:val="00503F8A"/>
    <w:rsid w:val="00504493"/>
    <w:rsid w:val="00504E4C"/>
    <w:rsid w:val="005050A5"/>
    <w:rsid w:val="0050539B"/>
    <w:rsid w:val="0050615E"/>
    <w:rsid w:val="00506887"/>
    <w:rsid w:val="00506B80"/>
    <w:rsid w:val="005078CF"/>
    <w:rsid w:val="00510517"/>
    <w:rsid w:val="00511268"/>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AD1"/>
    <w:rsid w:val="0052320F"/>
    <w:rsid w:val="005239C7"/>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370"/>
    <w:rsid w:val="0053357A"/>
    <w:rsid w:val="00533AFF"/>
    <w:rsid w:val="005348E6"/>
    <w:rsid w:val="00534955"/>
    <w:rsid w:val="00535128"/>
    <w:rsid w:val="005357D3"/>
    <w:rsid w:val="005361BD"/>
    <w:rsid w:val="005378FB"/>
    <w:rsid w:val="00540178"/>
    <w:rsid w:val="005404D2"/>
    <w:rsid w:val="00540BC9"/>
    <w:rsid w:val="005413D9"/>
    <w:rsid w:val="00541699"/>
    <w:rsid w:val="00542964"/>
    <w:rsid w:val="00543FC1"/>
    <w:rsid w:val="005445B4"/>
    <w:rsid w:val="00544D8E"/>
    <w:rsid w:val="0054514D"/>
    <w:rsid w:val="00545152"/>
    <w:rsid w:val="0054610D"/>
    <w:rsid w:val="0054629C"/>
    <w:rsid w:val="0054650C"/>
    <w:rsid w:val="0054651D"/>
    <w:rsid w:val="0054671D"/>
    <w:rsid w:val="00546DEA"/>
    <w:rsid w:val="0054710B"/>
    <w:rsid w:val="005474FF"/>
    <w:rsid w:val="00547946"/>
    <w:rsid w:val="00547C62"/>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8C"/>
    <w:rsid w:val="0056502C"/>
    <w:rsid w:val="00565FAC"/>
    <w:rsid w:val="0056648F"/>
    <w:rsid w:val="00567271"/>
    <w:rsid w:val="0057037C"/>
    <w:rsid w:val="00570DAA"/>
    <w:rsid w:val="005716A4"/>
    <w:rsid w:val="00571AA5"/>
    <w:rsid w:val="00571E73"/>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4B2F"/>
    <w:rsid w:val="00585002"/>
    <w:rsid w:val="00585E47"/>
    <w:rsid w:val="005865CB"/>
    <w:rsid w:val="00586FB4"/>
    <w:rsid w:val="0058725A"/>
    <w:rsid w:val="0058761F"/>
    <w:rsid w:val="005908F3"/>
    <w:rsid w:val="005909B9"/>
    <w:rsid w:val="00590A47"/>
    <w:rsid w:val="005911F5"/>
    <w:rsid w:val="005913EC"/>
    <w:rsid w:val="00591D2D"/>
    <w:rsid w:val="00591FD5"/>
    <w:rsid w:val="00592626"/>
    <w:rsid w:val="0059369C"/>
    <w:rsid w:val="0059370B"/>
    <w:rsid w:val="00593787"/>
    <w:rsid w:val="00593E3C"/>
    <w:rsid w:val="005941F3"/>
    <w:rsid w:val="005942DD"/>
    <w:rsid w:val="005947B2"/>
    <w:rsid w:val="00595121"/>
    <w:rsid w:val="00595B3F"/>
    <w:rsid w:val="0059602E"/>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35B9"/>
    <w:rsid w:val="005A36BC"/>
    <w:rsid w:val="005A3B02"/>
    <w:rsid w:val="005A3B36"/>
    <w:rsid w:val="005A3F17"/>
    <w:rsid w:val="005A4657"/>
    <w:rsid w:val="005A46DC"/>
    <w:rsid w:val="005A4930"/>
    <w:rsid w:val="005A5CE8"/>
    <w:rsid w:val="005A63BF"/>
    <w:rsid w:val="005A65AA"/>
    <w:rsid w:val="005A681F"/>
    <w:rsid w:val="005A6CD0"/>
    <w:rsid w:val="005A6D73"/>
    <w:rsid w:val="005A72F1"/>
    <w:rsid w:val="005A7540"/>
    <w:rsid w:val="005A7E39"/>
    <w:rsid w:val="005B01F3"/>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9E6"/>
    <w:rsid w:val="005C0E9C"/>
    <w:rsid w:val="005C12AF"/>
    <w:rsid w:val="005C14DF"/>
    <w:rsid w:val="005C19D4"/>
    <w:rsid w:val="005C1AB2"/>
    <w:rsid w:val="005C1C20"/>
    <w:rsid w:val="005C1E54"/>
    <w:rsid w:val="005C1EAB"/>
    <w:rsid w:val="005C26C6"/>
    <w:rsid w:val="005C285F"/>
    <w:rsid w:val="005C29F2"/>
    <w:rsid w:val="005C2C0C"/>
    <w:rsid w:val="005C3686"/>
    <w:rsid w:val="005C4B68"/>
    <w:rsid w:val="005C5693"/>
    <w:rsid w:val="005C6B7B"/>
    <w:rsid w:val="005C6C96"/>
    <w:rsid w:val="005C73EA"/>
    <w:rsid w:val="005C76C2"/>
    <w:rsid w:val="005C7DB5"/>
    <w:rsid w:val="005D01AE"/>
    <w:rsid w:val="005D08CC"/>
    <w:rsid w:val="005D0CB4"/>
    <w:rsid w:val="005D0D83"/>
    <w:rsid w:val="005D239A"/>
    <w:rsid w:val="005D29F0"/>
    <w:rsid w:val="005D31E3"/>
    <w:rsid w:val="005D3737"/>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6330"/>
    <w:rsid w:val="005E6733"/>
    <w:rsid w:val="005E6C4D"/>
    <w:rsid w:val="005E70E5"/>
    <w:rsid w:val="005E7764"/>
    <w:rsid w:val="005E7856"/>
    <w:rsid w:val="005E7CC3"/>
    <w:rsid w:val="005F00A0"/>
    <w:rsid w:val="005F28E2"/>
    <w:rsid w:val="005F3198"/>
    <w:rsid w:val="005F386A"/>
    <w:rsid w:val="005F495C"/>
    <w:rsid w:val="005F49FF"/>
    <w:rsid w:val="005F4A3D"/>
    <w:rsid w:val="005F53A3"/>
    <w:rsid w:val="005F546E"/>
    <w:rsid w:val="005F6179"/>
    <w:rsid w:val="005F689D"/>
    <w:rsid w:val="005F6D35"/>
    <w:rsid w:val="006002A9"/>
    <w:rsid w:val="00601189"/>
    <w:rsid w:val="0060162C"/>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EA"/>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F54"/>
    <w:rsid w:val="006423EC"/>
    <w:rsid w:val="006426C2"/>
    <w:rsid w:val="00642F2A"/>
    <w:rsid w:val="006437D7"/>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783"/>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60DF"/>
    <w:rsid w:val="0067627C"/>
    <w:rsid w:val="006762CD"/>
    <w:rsid w:val="0067690F"/>
    <w:rsid w:val="00676C32"/>
    <w:rsid w:val="00676F42"/>
    <w:rsid w:val="006771F5"/>
    <w:rsid w:val="00677566"/>
    <w:rsid w:val="00677C9E"/>
    <w:rsid w:val="00680209"/>
    <w:rsid w:val="00680717"/>
    <w:rsid w:val="00680926"/>
    <w:rsid w:val="00681514"/>
    <w:rsid w:val="006819ED"/>
    <w:rsid w:val="00681CDC"/>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821"/>
    <w:rsid w:val="00694105"/>
    <w:rsid w:val="00694FBD"/>
    <w:rsid w:val="00695DC6"/>
    <w:rsid w:val="00695FE1"/>
    <w:rsid w:val="006962FF"/>
    <w:rsid w:val="0069676B"/>
    <w:rsid w:val="006971A3"/>
    <w:rsid w:val="006971B6"/>
    <w:rsid w:val="00697547"/>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1B5"/>
    <w:rsid w:val="006D0798"/>
    <w:rsid w:val="006D0982"/>
    <w:rsid w:val="006D11E5"/>
    <w:rsid w:val="006D1749"/>
    <w:rsid w:val="006D1A30"/>
    <w:rsid w:val="006D1BFE"/>
    <w:rsid w:val="006D2E96"/>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405B"/>
    <w:rsid w:val="00726771"/>
    <w:rsid w:val="00726A3B"/>
    <w:rsid w:val="00727305"/>
    <w:rsid w:val="00730056"/>
    <w:rsid w:val="00730C50"/>
    <w:rsid w:val="007316F5"/>
    <w:rsid w:val="00731877"/>
    <w:rsid w:val="00731CAF"/>
    <w:rsid w:val="00731DCD"/>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2E2F"/>
    <w:rsid w:val="00793243"/>
    <w:rsid w:val="007936D2"/>
    <w:rsid w:val="00793D5C"/>
    <w:rsid w:val="0079414F"/>
    <w:rsid w:val="007947C7"/>
    <w:rsid w:val="00795FD3"/>
    <w:rsid w:val="00796758"/>
    <w:rsid w:val="00796CAF"/>
    <w:rsid w:val="00797297"/>
    <w:rsid w:val="0079749C"/>
    <w:rsid w:val="007974D9"/>
    <w:rsid w:val="0079753C"/>
    <w:rsid w:val="00797540"/>
    <w:rsid w:val="00797D5A"/>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BA1"/>
    <w:rsid w:val="007A4673"/>
    <w:rsid w:val="007A4976"/>
    <w:rsid w:val="007A4B1D"/>
    <w:rsid w:val="007A4B59"/>
    <w:rsid w:val="007A4D89"/>
    <w:rsid w:val="007A642D"/>
    <w:rsid w:val="007A71D2"/>
    <w:rsid w:val="007A7805"/>
    <w:rsid w:val="007A7925"/>
    <w:rsid w:val="007B027D"/>
    <w:rsid w:val="007B03E0"/>
    <w:rsid w:val="007B0850"/>
    <w:rsid w:val="007B0AF8"/>
    <w:rsid w:val="007B0D4C"/>
    <w:rsid w:val="007B0DF3"/>
    <w:rsid w:val="007B109D"/>
    <w:rsid w:val="007B13EF"/>
    <w:rsid w:val="007B2C1D"/>
    <w:rsid w:val="007B3262"/>
    <w:rsid w:val="007B334D"/>
    <w:rsid w:val="007B3863"/>
    <w:rsid w:val="007B4FEB"/>
    <w:rsid w:val="007B5ACF"/>
    <w:rsid w:val="007B61BE"/>
    <w:rsid w:val="007B6CD8"/>
    <w:rsid w:val="007B73F1"/>
    <w:rsid w:val="007B7679"/>
    <w:rsid w:val="007B7D56"/>
    <w:rsid w:val="007C02BB"/>
    <w:rsid w:val="007C0E4C"/>
    <w:rsid w:val="007C11BB"/>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13BE"/>
    <w:rsid w:val="007E1964"/>
    <w:rsid w:val="007E1AF3"/>
    <w:rsid w:val="007E1F79"/>
    <w:rsid w:val="007E22AC"/>
    <w:rsid w:val="007E2510"/>
    <w:rsid w:val="007E47E2"/>
    <w:rsid w:val="007E5445"/>
    <w:rsid w:val="007E5DBB"/>
    <w:rsid w:val="007E5E5D"/>
    <w:rsid w:val="007E644D"/>
    <w:rsid w:val="007E774C"/>
    <w:rsid w:val="007E7C98"/>
    <w:rsid w:val="007F00A6"/>
    <w:rsid w:val="007F1AE3"/>
    <w:rsid w:val="007F1CCD"/>
    <w:rsid w:val="007F1DDF"/>
    <w:rsid w:val="007F2E19"/>
    <w:rsid w:val="007F2EBA"/>
    <w:rsid w:val="007F2F4B"/>
    <w:rsid w:val="007F35CB"/>
    <w:rsid w:val="007F388D"/>
    <w:rsid w:val="007F3A6C"/>
    <w:rsid w:val="007F3F57"/>
    <w:rsid w:val="007F3F5A"/>
    <w:rsid w:val="007F41DC"/>
    <w:rsid w:val="007F427B"/>
    <w:rsid w:val="007F511A"/>
    <w:rsid w:val="007F53B7"/>
    <w:rsid w:val="007F54F2"/>
    <w:rsid w:val="007F5958"/>
    <w:rsid w:val="007F629F"/>
    <w:rsid w:val="007F7477"/>
    <w:rsid w:val="007F7A4A"/>
    <w:rsid w:val="00800907"/>
    <w:rsid w:val="00800B47"/>
    <w:rsid w:val="00800DC7"/>
    <w:rsid w:val="00801394"/>
    <w:rsid w:val="00801640"/>
    <w:rsid w:val="00801738"/>
    <w:rsid w:val="00802137"/>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11195"/>
    <w:rsid w:val="008115EE"/>
    <w:rsid w:val="00812C7C"/>
    <w:rsid w:val="00813251"/>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8B5"/>
    <w:rsid w:val="008249E6"/>
    <w:rsid w:val="00824F0E"/>
    <w:rsid w:val="0082564E"/>
    <w:rsid w:val="008257F7"/>
    <w:rsid w:val="00825F53"/>
    <w:rsid w:val="00826368"/>
    <w:rsid w:val="00826E10"/>
    <w:rsid w:val="00827F02"/>
    <w:rsid w:val="00830B69"/>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1C5"/>
    <w:rsid w:val="008417E1"/>
    <w:rsid w:val="00841FC0"/>
    <w:rsid w:val="00842B77"/>
    <w:rsid w:val="00844133"/>
    <w:rsid w:val="008441AF"/>
    <w:rsid w:val="008446F9"/>
    <w:rsid w:val="008468C9"/>
    <w:rsid w:val="00847075"/>
    <w:rsid w:val="008502C8"/>
    <w:rsid w:val="008502D4"/>
    <w:rsid w:val="0085041B"/>
    <w:rsid w:val="008504EB"/>
    <w:rsid w:val="00850819"/>
    <w:rsid w:val="00850FB5"/>
    <w:rsid w:val="00851E22"/>
    <w:rsid w:val="0085240A"/>
    <w:rsid w:val="00852528"/>
    <w:rsid w:val="00852744"/>
    <w:rsid w:val="008532CC"/>
    <w:rsid w:val="00853A95"/>
    <w:rsid w:val="00853FE2"/>
    <w:rsid w:val="0085406E"/>
    <w:rsid w:val="0085512F"/>
    <w:rsid w:val="00856E12"/>
    <w:rsid w:val="0085728F"/>
    <w:rsid w:val="0085787C"/>
    <w:rsid w:val="00857D68"/>
    <w:rsid w:val="00861594"/>
    <w:rsid w:val="008618AE"/>
    <w:rsid w:val="008618F4"/>
    <w:rsid w:val="00861F0C"/>
    <w:rsid w:val="00861F48"/>
    <w:rsid w:val="00861F5E"/>
    <w:rsid w:val="00862399"/>
    <w:rsid w:val="00862CB0"/>
    <w:rsid w:val="00862EAB"/>
    <w:rsid w:val="00863544"/>
    <w:rsid w:val="008638FF"/>
    <w:rsid w:val="00863D64"/>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185C"/>
    <w:rsid w:val="00871A4B"/>
    <w:rsid w:val="00871D8C"/>
    <w:rsid w:val="008728AB"/>
    <w:rsid w:val="00873175"/>
    <w:rsid w:val="008732AB"/>
    <w:rsid w:val="008748C5"/>
    <w:rsid w:val="00874C51"/>
    <w:rsid w:val="00874E5D"/>
    <w:rsid w:val="00874EB1"/>
    <w:rsid w:val="0087524E"/>
    <w:rsid w:val="00875A9E"/>
    <w:rsid w:val="00875E8A"/>
    <w:rsid w:val="00876117"/>
    <w:rsid w:val="00876180"/>
    <w:rsid w:val="008761ED"/>
    <w:rsid w:val="008762BF"/>
    <w:rsid w:val="0087644F"/>
    <w:rsid w:val="00876CD9"/>
    <w:rsid w:val="008770A9"/>
    <w:rsid w:val="008773B0"/>
    <w:rsid w:val="00877604"/>
    <w:rsid w:val="0088020D"/>
    <w:rsid w:val="0088023D"/>
    <w:rsid w:val="008804D3"/>
    <w:rsid w:val="00880BCD"/>
    <w:rsid w:val="00880E19"/>
    <w:rsid w:val="008811CE"/>
    <w:rsid w:val="00881631"/>
    <w:rsid w:val="00881BA0"/>
    <w:rsid w:val="008820D1"/>
    <w:rsid w:val="008820DF"/>
    <w:rsid w:val="0088256F"/>
    <w:rsid w:val="0088283C"/>
    <w:rsid w:val="00882B91"/>
    <w:rsid w:val="00883032"/>
    <w:rsid w:val="00883305"/>
    <w:rsid w:val="008834CD"/>
    <w:rsid w:val="00883790"/>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5F1E"/>
    <w:rsid w:val="0089666D"/>
    <w:rsid w:val="00896B33"/>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659C"/>
    <w:rsid w:val="008A66D1"/>
    <w:rsid w:val="008A6895"/>
    <w:rsid w:val="008A71E5"/>
    <w:rsid w:val="008A748A"/>
    <w:rsid w:val="008B06B6"/>
    <w:rsid w:val="008B10C3"/>
    <w:rsid w:val="008B1D12"/>
    <w:rsid w:val="008B23B0"/>
    <w:rsid w:val="008B2D4D"/>
    <w:rsid w:val="008B3371"/>
    <w:rsid w:val="008B3C84"/>
    <w:rsid w:val="008B446F"/>
    <w:rsid w:val="008B4ABB"/>
    <w:rsid w:val="008B5095"/>
    <w:rsid w:val="008B610D"/>
    <w:rsid w:val="008B733F"/>
    <w:rsid w:val="008B74B3"/>
    <w:rsid w:val="008B7867"/>
    <w:rsid w:val="008C1A16"/>
    <w:rsid w:val="008C2695"/>
    <w:rsid w:val="008C2870"/>
    <w:rsid w:val="008C3165"/>
    <w:rsid w:val="008C38B0"/>
    <w:rsid w:val="008C3BCA"/>
    <w:rsid w:val="008C42BB"/>
    <w:rsid w:val="008C4D44"/>
    <w:rsid w:val="008C5492"/>
    <w:rsid w:val="008C571B"/>
    <w:rsid w:val="008C5A86"/>
    <w:rsid w:val="008C6020"/>
    <w:rsid w:val="008C6E66"/>
    <w:rsid w:val="008C74BB"/>
    <w:rsid w:val="008D0016"/>
    <w:rsid w:val="008D06FB"/>
    <w:rsid w:val="008D19B9"/>
    <w:rsid w:val="008D1C63"/>
    <w:rsid w:val="008D1C82"/>
    <w:rsid w:val="008D1CC2"/>
    <w:rsid w:val="008D1F05"/>
    <w:rsid w:val="008D3012"/>
    <w:rsid w:val="008D3BA6"/>
    <w:rsid w:val="008D4415"/>
    <w:rsid w:val="008D4AB6"/>
    <w:rsid w:val="008D4FDF"/>
    <w:rsid w:val="008D518E"/>
    <w:rsid w:val="008D5547"/>
    <w:rsid w:val="008D6ED8"/>
    <w:rsid w:val="008D7611"/>
    <w:rsid w:val="008D76F7"/>
    <w:rsid w:val="008D7808"/>
    <w:rsid w:val="008D7C0D"/>
    <w:rsid w:val="008E0FD0"/>
    <w:rsid w:val="008E0FF5"/>
    <w:rsid w:val="008E1993"/>
    <w:rsid w:val="008E1E26"/>
    <w:rsid w:val="008E2274"/>
    <w:rsid w:val="008E28EF"/>
    <w:rsid w:val="008E2920"/>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E5"/>
    <w:rsid w:val="00924CB8"/>
    <w:rsid w:val="00924FB7"/>
    <w:rsid w:val="0092504C"/>
    <w:rsid w:val="00925479"/>
    <w:rsid w:val="009263BF"/>
    <w:rsid w:val="00926D3B"/>
    <w:rsid w:val="0092700D"/>
    <w:rsid w:val="009309D9"/>
    <w:rsid w:val="00931363"/>
    <w:rsid w:val="009316DB"/>
    <w:rsid w:val="00931CC4"/>
    <w:rsid w:val="009321A9"/>
    <w:rsid w:val="009326BD"/>
    <w:rsid w:val="009332EB"/>
    <w:rsid w:val="0093335C"/>
    <w:rsid w:val="00933585"/>
    <w:rsid w:val="00933B0C"/>
    <w:rsid w:val="00933F58"/>
    <w:rsid w:val="00935024"/>
    <w:rsid w:val="00935F81"/>
    <w:rsid w:val="00936067"/>
    <w:rsid w:val="00936F57"/>
    <w:rsid w:val="0094012E"/>
    <w:rsid w:val="00940394"/>
    <w:rsid w:val="00940711"/>
    <w:rsid w:val="00941545"/>
    <w:rsid w:val="00941CDE"/>
    <w:rsid w:val="0094315C"/>
    <w:rsid w:val="0094353E"/>
    <w:rsid w:val="00944002"/>
    <w:rsid w:val="009441D0"/>
    <w:rsid w:val="00944471"/>
    <w:rsid w:val="009446C6"/>
    <w:rsid w:val="00944EFA"/>
    <w:rsid w:val="00945061"/>
    <w:rsid w:val="009453D5"/>
    <w:rsid w:val="00947233"/>
    <w:rsid w:val="009475BE"/>
    <w:rsid w:val="00950704"/>
    <w:rsid w:val="00950D41"/>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9A9"/>
    <w:rsid w:val="00963C8F"/>
    <w:rsid w:val="00963CD7"/>
    <w:rsid w:val="00963E95"/>
    <w:rsid w:val="00965047"/>
    <w:rsid w:val="00965761"/>
    <w:rsid w:val="00966043"/>
    <w:rsid w:val="009663E7"/>
    <w:rsid w:val="009673CA"/>
    <w:rsid w:val="00967F49"/>
    <w:rsid w:val="009700D3"/>
    <w:rsid w:val="009704D9"/>
    <w:rsid w:val="00970B9E"/>
    <w:rsid w:val="00970DCA"/>
    <w:rsid w:val="00971325"/>
    <w:rsid w:val="0097191F"/>
    <w:rsid w:val="009720FC"/>
    <w:rsid w:val="009736FA"/>
    <w:rsid w:val="00973B50"/>
    <w:rsid w:val="00974406"/>
    <w:rsid w:val="009749A5"/>
    <w:rsid w:val="00975DE1"/>
    <w:rsid w:val="00975DFD"/>
    <w:rsid w:val="00975F73"/>
    <w:rsid w:val="00976982"/>
    <w:rsid w:val="0097711E"/>
    <w:rsid w:val="00977E83"/>
    <w:rsid w:val="0098042C"/>
    <w:rsid w:val="0098089A"/>
    <w:rsid w:val="00981821"/>
    <w:rsid w:val="00981D3B"/>
    <w:rsid w:val="00981E4E"/>
    <w:rsid w:val="0098274E"/>
    <w:rsid w:val="0098362A"/>
    <w:rsid w:val="009837AF"/>
    <w:rsid w:val="00984BC6"/>
    <w:rsid w:val="00984CB9"/>
    <w:rsid w:val="00984D6A"/>
    <w:rsid w:val="00984E02"/>
    <w:rsid w:val="0098540F"/>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8EB"/>
    <w:rsid w:val="009A6AB2"/>
    <w:rsid w:val="009A6CAF"/>
    <w:rsid w:val="009A6E91"/>
    <w:rsid w:val="009A711A"/>
    <w:rsid w:val="009A74E7"/>
    <w:rsid w:val="009B0001"/>
    <w:rsid w:val="009B08C0"/>
    <w:rsid w:val="009B0A17"/>
    <w:rsid w:val="009B1392"/>
    <w:rsid w:val="009B1570"/>
    <w:rsid w:val="009B1A44"/>
    <w:rsid w:val="009B20BE"/>
    <w:rsid w:val="009B2C78"/>
    <w:rsid w:val="009B350D"/>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C88"/>
    <w:rsid w:val="009B7E78"/>
    <w:rsid w:val="009B7E85"/>
    <w:rsid w:val="009B7F10"/>
    <w:rsid w:val="009C0B4B"/>
    <w:rsid w:val="009C208B"/>
    <w:rsid w:val="009C229F"/>
    <w:rsid w:val="009C2430"/>
    <w:rsid w:val="009C2B3A"/>
    <w:rsid w:val="009C312A"/>
    <w:rsid w:val="009C3CB4"/>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6A1"/>
    <w:rsid w:val="009E1762"/>
    <w:rsid w:val="009E1C5A"/>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E49"/>
    <w:rsid w:val="00A14344"/>
    <w:rsid w:val="00A145C4"/>
    <w:rsid w:val="00A154B6"/>
    <w:rsid w:val="00A15588"/>
    <w:rsid w:val="00A16470"/>
    <w:rsid w:val="00A17B89"/>
    <w:rsid w:val="00A17BC5"/>
    <w:rsid w:val="00A2053E"/>
    <w:rsid w:val="00A20C26"/>
    <w:rsid w:val="00A20EF3"/>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B05"/>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70B"/>
    <w:rsid w:val="00A650F7"/>
    <w:rsid w:val="00A653BF"/>
    <w:rsid w:val="00A654A9"/>
    <w:rsid w:val="00A658C6"/>
    <w:rsid w:val="00A65F87"/>
    <w:rsid w:val="00A665FC"/>
    <w:rsid w:val="00A670D8"/>
    <w:rsid w:val="00A6727C"/>
    <w:rsid w:val="00A678F3"/>
    <w:rsid w:val="00A70A79"/>
    <w:rsid w:val="00A717EC"/>
    <w:rsid w:val="00A719A6"/>
    <w:rsid w:val="00A71B06"/>
    <w:rsid w:val="00A72233"/>
    <w:rsid w:val="00A73065"/>
    <w:rsid w:val="00A736B2"/>
    <w:rsid w:val="00A740A3"/>
    <w:rsid w:val="00A74C3B"/>
    <w:rsid w:val="00A751DE"/>
    <w:rsid w:val="00A755B2"/>
    <w:rsid w:val="00A75DDA"/>
    <w:rsid w:val="00A76785"/>
    <w:rsid w:val="00A76DA9"/>
    <w:rsid w:val="00A7726C"/>
    <w:rsid w:val="00A77447"/>
    <w:rsid w:val="00A774C1"/>
    <w:rsid w:val="00A776F9"/>
    <w:rsid w:val="00A77AD1"/>
    <w:rsid w:val="00A801AE"/>
    <w:rsid w:val="00A80690"/>
    <w:rsid w:val="00A80B56"/>
    <w:rsid w:val="00A81076"/>
    <w:rsid w:val="00A813EF"/>
    <w:rsid w:val="00A8156B"/>
    <w:rsid w:val="00A81998"/>
    <w:rsid w:val="00A81A17"/>
    <w:rsid w:val="00A81FC8"/>
    <w:rsid w:val="00A8219C"/>
    <w:rsid w:val="00A83015"/>
    <w:rsid w:val="00A8409B"/>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22FC"/>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FE0"/>
    <w:rsid w:val="00AA5335"/>
    <w:rsid w:val="00AA5545"/>
    <w:rsid w:val="00AA5854"/>
    <w:rsid w:val="00AA5B8C"/>
    <w:rsid w:val="00AA66EE"/>
    <w:rsid w:val="00AA67E8"/>
    <w:rsid w:val="00AA6B17"/>
    <w:rsid w:val="00AA6B65"/>
    <w:rsid w:val="00AA75C1"/>
    <w:rsid w:val="00AA7A7D"/>
    <w:rsid w:val="00AA7E1E"/>
    <w:rsid w:val="00AB15A5"/>
    <w:rsid w:val="00AB187A"/>
    <w:rsid w:val="00AB18FC"/>
    <w:rsid w:val="00AB1DEB"/>
    <w:rsid w:val="00AB2136"/>
    <w:rsid w:val="00AB240F"/>
    <w:rsid w:val="00AB2978"/>
    <w:rsid w:val="00AB2AF4"/>
    <w:rsid w:val="00AB3677"/>
    <w:rsid w:val="00AB42B9"/>
    <w:rsid w:val="00AB476A"/>
    <w:rsid w:val="00AB5724"/>
    <w:rsid w:val="00AB5731"/>
    <w:rsid w:val="00AB5A69"/>
    <w:rsid w:val="00AB5E08"/>
    <w:rsid w:val="00AB6026"/>
    <w:rsid w:val="00AB68A8"/>
    <w:rsid w:val="00AB69AA"/>
    <w:rsid w:val="00AB6B1A"/>
    <w:rsid w:val="00AB6F18"/>
    <w:rsid w:val="00AC0120"/>
    <w:rsid w:val="00AC041D"/>
    <w:rsid w:val="00AC065D"/>
    <w:rsid w:val="00AC0724"/>
    <w:rsid w:val="00AC07B0"/>
    <w:rsid w:val="00AC1801"/>
    <w:rsid w:val="00AC189B"/>
    <w:rsid w:val="00AC1A1E"/>
    <w:rsid w:val="00AC1B62"/>
    <w:rsid w:val="00AC1C41"/>
    <w:rsid w:val="00AC1CA4"/>
    <w:rsid w:val="00AC20B2"/>
    <w:rsid w:val="00AC24D4"/>
    <w:rsid w:val="00AC25B5"/>
    <w:rsid w:val="00AC29B1"/>
    <w:rsid w:val="00AC3398"/>
    <w:rsid w:val="00AC33EE"/>
    <w:rsid w:val="00AC3907"/>
    <w:rsid w:val="00AC4041"/>
    <w:rsid w:val="00AC472F"/>
    <w:rsid w:val="00AC4BE9"/>
    <w:rsid w:val="00AC5018"/>
    <w:rsid w:val="00AC6228"/>
    <w:rsid w:val="00AC639F"/>
    <w:rsid w:val="00AC6BD3"/>
    <w:rsid w:val="00AC750D"/>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8EC"/>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C8A"/>
    <w:rsid w:val="00AE4AEE"/>
    <w:rsid w:val="00AE5745"/>
    <w:rsid w:val="00AE5EB7"/>
    <w:rsid w:val="00AE63D2"/>
    <w:rsid w:val="00AE7177"/>
    <w:rsid w:val="00AE7F1A"/>
    <w:rsid w:val="00AF045B"/>
    <w:rsid w:val="00AF0E0B"/>
    <w:rsid w:val="00AF0E8B"/>
    <w:rsid w:val="00AF1448"/>
    <w:rsid w:val="00AF14DC"/>
    <w:rsid w:val="00AF1505"/>
    <w:rsid w:val="00AF151B"/>
    <w:rsid w:val="00AF1BDD"/>
    <w:rsid w:val="00AF1BED"/>
    <w:rsid w:val="00AF1FB2"/>
    <w:rsid w:val="00AF2AFB"/>
    <w:rsid w:val="00AF3CF1"/>
    <w:rsid w:val="00AF3FFD"/>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D6E"/>
    <w:rsid w:val="00B0490C"/>
    <w:rsid w:val="00B05032"/>
    <w:rsid w:val="00B05CD6"/>
    <w:rsid w:val="00B06AD3"/>
    <w:rsid w:val="00B06BDA"/>
    <w:rsid w:val="00B07032"/>
    <w:rsid w:val="00B0724B"/>
    <w:rsid w:val="00B07364"/>
    <w:rsid w:val="00B074DD"/>
    <w:rsid w:val="00B07584"/>
    <w:rsid w:val="00B077D9"/>
    <w:rsid w:val="00B078AB"/>
    <w:rsid w:val="00B10194"/>
    <w:rsid w:val="00B10AC6"/>
    <w:rsid w:val="00B11177"/>
    <w:rsid w:val="00B111A9"/>
    <w:rsid w:val="00B11EAF"/>
    <w:rsid w:val="00B125CB"/>
    <w:rsid w:val="00B13F5F"/>
    <w:rsid w:val="00B1483D"/>
    <w:rsid w:val="00B15861"/>
    <w:rsid w:val="00B15C80"/>
    <w:rsid w:val="00B167CD"/>
    <w:rsid w:val="00B173F3"/>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B4E"/>
    <w:rsid w:val="00B30A8C"/>
    <w:rsid w:val="00B311DE"/>
    <w:rsid w:val="00B3121D"/>
    <w:rsid w:val="00B31687"/>
    <w:rsid w:val="00B3198B"/>
    <w:rsid w:val="00B31CFE"/>
    <w:rsid w:val="00B321B5"/>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A27"/>
    <w:rsid w:val="00B57BA0"/>
    <w:rsid w:val="00B6055C"/>
    <w:rsid w:val="00B6065C"/>
    <w:rsid w:val="00B60748"/>
    <w:rsid w:val="00B607A0"/>
    <w:rsid w:val="00B6156E"/>
    <w:rsid w:val="00B61FCE"/>
    <w:rsid w:val="00B62284"/>
    <w:rsid w:val="00B622CB"/>
    <w:rsid w:val="00B6261E"/>
    <w:rsid w:val="00B63B7E"/>
    <w:rsid w:val="00B63C6F"/>
    <w:rsid w:val="00B63DEB"/>
    <w:rsid w:val="00B641AB"/>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8D5"/>
    <w:rsid w:val="00B719AA"/>
    <w:rsid w:val="00B71A92"/>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C58"/>
    <w:rsid w:val="00B76D39"/>
    <w:rsid w:val="00B771B1"/>
    <w:rsid w:val="00B77379"/>
    <w:rsid w:val="00B7749A"/>
    <w:rsid w:val="00B775B3"/>
    <w:rsid w:val="00B77E30"/>
    <w:rsid w:val="00B803F3"/>
    <w:rsid w:val="00B80E9E"/>
    <w:rsid w:val="00B812E9"/>
    <w:rsid w:val="00B8289B"/>
    <w:rsid w:val="00B82A5A"/>
    <w:rsid w:val="00B82B39"/>
    <w:rsid w:val="00B83874"/>
    <w:rsid w:val="00B8399A"/>
    <w:rsid w:val="00B83EAB"/>
    <w:rsid w:val="00B84118"/>
    <w:rsid w:val="00B8433A"/>
    <w:rsid w:val="00B84FD3"/>
    <w:rsid w:val="00B852D5"/>
    <w:rsid w:val="00B8555A"/>
    <w:rsid w:val="00B8594A"/>
    <w:rsid w:val="00B85B12"/>
    <w:rsid w:val="00B85B71"/>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441"/>
    <w:rsid w:val="00BA198C"/>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DE0"/>
    <w:rsid w:val="00BB6FBC"/>
    <w:rsid w:val="00BB768A"/>
    <w:rsid w:val="00BB7A3F"/>
    <w:rsid w:val="00BC066B"/>
    <w:rsid w:val="00BC10FB"/>
    <w:rsid w:val="00BC38A9"/>
    <w:rsid w:val="00BC3A1B"/>
    <w:rsid w:val="00BC3D6D"/>
    <w:rsid w:val="00BC4A06"/>
    <w:rsid w:val="00BC4B56"/>
    <w:rsid w:val="00BC4BD2"/>
    <w:rsid w:val="00BC4E47"/>
    <w:rsid w:val="00BC505C"/>
    <w:rsid w:val="00BC50E8"/>
    <w:rsid w:val="00BC5193"/>
    <w:rsid w:val="00BC5809"/>
    <w:rsid w:val="00BC5A78"/>
    <w:rsid w:val="00BC6941"/>
    <w:rsid w:val="00BC6CF4"/>
    <w:rsid w:val="00BC6DA2"/>
    <w:rsid w:val="00BC7368"/>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887"/>
    <w:rsid w:val="00BE0912"/>
    <w:rsid w:val="00BE09CF"/>
    <w:rsid w:val="00BE0B93"/>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67E"/>
    <w:rsid w:val="00BF4A9F"/>
    <w:rsid w:val="00BF5102"/>
    <w:rsid w:val="00BF575B"/>
    <w:rsid w:val="00BF5DFA"/>
    <w:rsid w:val="00BF5E07"/>
    <w:rsid w:val="00BF5F12"/>
    <w:rsid w:val="00BF60CF"/>
    <w:rsid w:val="00BF66D6"/>
    <w:rsid w:val="00BF69CB"/>
    <w:rsid w:val="00BF7329"/>
    <w:rsid w:val="00BF76B5"/>
    <w:rsid w:val="00BF7861"/>
    <w:rsid w:val="00C00561"/>
    <w:rsid w:val="00C0077E"/>
    <w:rsid w:val="00C012BC"/>
    <w:rsid w:val="00C012D9"/>
    <w:rsid w:val="00C01AFB"/>
    <w:rsid w:val="00C02179"/>
    <w:rsid w:val="00C023ED"/>
    <w:rsid w:val="00C02AC5"/>
    <w:rsid w:val="00C02FFB"/>
    <w:rsid w:val="00C033B7"/>
    <w:rsid w:val="00C03587"/>
    <w:rsid w:val="00C035C7"/>
    <w:rsid w:val="00C038D1"/>
    <w:rsid w:val="00C03BD4"/>
    <w:rsid w:val="00C03EF5"/>
    <w:rsid w:val="00C04047"/>
    <w:rsid w:val="00C06034"/>
    <w:rsid w:val="00C06170"/>
    <w:rsid w:val="00C0642A"/>
    <w:rsid w:val="00C0686B"/>
    <w:rsid w:val="00C072B1"/>
    <w:rsid w:val="00C076DD"/>
    <w:rsid w:val="00C07C0E"/>
    <w:rsid w:val="00C07C76"/>
    <w:rsid w:val="00C10EEE"/>
    <w:rsid w:val="00C110A5"/>
    <w:rsid w:val="00C12050"/>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749"/>
    <w:rsid w:val="00C21008"/>
    <w:rsid w:val="00C210E0"/>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E39"/>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4917"/>
    <w:rsid w:val="00CA4D3B"/>
    <w:rsid w:val="00CA559F"/>
    <w:rsid w:val="00CA573A"/>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475"/>
    <w:rsid w:val="00CB363D"/>
    <w:rsid w:val="00CB4A9C"/>
    <w:rsid w:val="00CB4B04"/>
    <w:rsid w:val="00CB5128"/>
    <w:rsid w:val="00CB54DC"/>
    <w:rsid w:val="00CB5741"/>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F46"/>
    <w:rsid w:val="00CE1A74"/>
    <w:rsid w:val="00CE1AAF"/>
    <w:rsid w:val="00CE1ADF"/>
    <w:rsid w:val="00CE1B06"/>
    <w:rsid w:val="00CE2073"/>
    <w:rsid w:val="00CE29DD"/>
    <w:rsid w:val="00CE3702"/>
    <w:rsid w:val="00CE504A"/>
    <w:rsid w:val="00CE560D"/>
    <w:rsid w:val="00CE5756"/>
    <w:rsid w:val="00CE6B65"/>
    <w:rsid w:val="00CE724C"/>
    <w:rsid w:val="00CE78D8"/>
    <w:rsid w:val="00CF0302"/>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861"/>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5132"/>
    <w:rsid w:val="00D1561E"/>
    <w:rsid w:val="00D15932"/>
    <w:rsid w:val="00D15A8B"/>
    <w:rsid w:val="00D15D6B"/>
    <w:rsid w:val="00D15FE1"/>
    <w:rsid w:val="00D16651"/>
    <w:rsid w:val="00D166C9"/>
    <w:rsid w:val="00D1721A"/>
    <w:rsid w:val="00D17ACB"/>
    <w:rsid w:val="00D20068"/>
    <w:rsid w:val="00D204A3"/>
    <w:rsid w:val="00D20C61"/>
    <w:rsid w:val="00D2149E"/>
    <w:rsid w:val="00D218B5"/>
    <w:rsid w:val="00D22D28"/>
    <w:rsid w:val="00D22E09"/>
    <w:rsid w:val="00D23CA8"/>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8B0"/>
    <w:rsid w:val="00D50BAA"/>
    <w:rsid w:val="00D51FC2"/>
    <w:rsid w:val="00D52393"/>
    <w:rsid w:val="00D52C12"/>
    <w:rsid w:val="00D53459"/>
    <w:rsid w:val="00D536AD"/>
    <w:rsid w:val="00D53A22"/>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A47"/>
    <w:rsid w:val="00D63203"/>
    <w:rsid w:val="00D63B8A"/>
    <w:rsid w:val="00D63DA0"/>
    <w:rsid w:val="00D64D3E"/>
    <w:rsid w:val="00D65858"/>
    <w:rsid w:val="00D65AA4"/>
    <w:rsid w:val="00D65DA9"/>
    <w:rsid w:val="00D65DE2"/>
    <w:rsid w:val="00D66AAC"/>
    <w:rsid w:val="00D67123"/>
    <w:rsid w:val="00D6723C"/>
    <w:rsid w:val="00D67335"/>
    <w:rsid w:val="00D67804"/>
    <w:rsid w:val="00D70564"/>
    <w:rsid w:val="00D70BE9"/>
    <w:rsid w:val="00D715D6"/>
    <w:rsid w:val="00D71838"/>
    <w:rsid w:val="00D724C1"/>
    <w:rsid w:val="00D73364"/>
    <w:rsid w:val="00D74042"/>
    <w:rsid w:val="00D749E9"/>
    <w:rsid w:val="00D74FE1"/>
    <w:rsid w:val="00D7523F"/>
    <w:rsid w:val="00D759CE"/>
    <w:rsid w:val="00D75C1A"/>
    <w:rsid w:val="00D75D8F"/>
    <w:rsid w:val="00D76040"/>
    <w:rsid w:val="00D76451"/>
    <w:rsid w:val="00D764C7"/>
    <w:rsid w:val="00D76803"/>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AEF"/>
    <w:rsid w:val="00D94F46"/>
    <w:rsid w:val="00D952BC"/>
    <w:rsid w:val="00D95B83"/>
    <w:rsid w:val="00D95E32"/>
    <w:rsid w:val="00D96098"/>
    <w:rsid w:val="00DA0182"/>
    <w:rsid w:val="00DA06A6"/>
    <w:rsid w:val="00DA086C"/>
    <w:rsid w:val="00DA0A80"/>
    <w:rsid w:val="00DA1891"/>
    <w:rsid w:val="00DA230C"/>
    <w:rsid w:val="00DA2830"/>
    <w:rsid w:val="00DA4EC2"/>
    <w:rsid w:val="00DA4F4A"/>
    <w:rsid w:val="00DA6948"/>
    <w:rsid w:val="00DA6CFF"/>
    <w:rsid w:val="00DA6EB3"/>
    <w:rsid w:val="00DA722A"/>
    <w:rsid w:val="00DA7E45"/>
    <w:rsid w:val="00DB017A"/>
    <w:rsid w:val="00DB0389"/>
    <w:rsid w:val="00DB054D"/>
    <w:rsid w:val="00DB0B4F"/>
    <w:rsid w:val="00DB0B86"/>
    <w:rsid w:val="00DB1005"/>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D39"/>
    <w:rsid w:val="00DF4F0E"/>
    <w:rsid w:val="00DF5E2B"/>
    <w:rsid w:val="00DF5F97"/>
    <w:rsid w:val="00DF66EF"/>
    <w:rsid w:val="00E007BB"/>
    <w:rsid w:val="00E00BD5"/>
    <w:rsid w:val="00E010C4"/>
    <w:rsid w:val="00E0127C"/>
    <w:rsid w:val="00E01E25"/>
    <w:rsid w:val="00E02293"/>
    <w:rsid w:val="00E02506"/>
    <w:rsid w:val="00E02A64"/>
    <w:rsid w:val="00E02A9C"/>
    <w:rsid w:val="00E02D14"/>
    <w:rsid w:val="00E034CD"/>
    <w:rsid w:val="00E035CF"/>
    <w:rsid w:val="00E03773"/>
    <w:rsid w:val="00E03830"/>
    <w:rsid w:val="00E03899"/>
    <w:rsid w:val="00E0507E"/>
    <w:rsid w:val="00E065B7"/>
    <w:rsid w:val="00E065F1"/>
    <w:rsid w:val="00E06C52"/>
    <w:rsid w:val="00E06E94"/>
    <w:rsid w:val="00E06FA3"/>
    <w:rsid w:val="00E0709D"/>
    <w:rsid w:val="00E071A6"/>
    <w:rsid w:val="00E0748F"/>
    <w:rsid w:val="00E07BE8"/>
    <w:rsid w:val="00E07CE7"/>
    <w:rsid w:val="00E106C7"/>
    <w:rsid w:val="00E108CB"/>
    <w:rsid w:val="00E10DCB"/>
    <w:rsid w:val="00E1142A"/>
    <w:rsid w:val="00E11C95"/>
    <w:rsid w:val="00E11E38"/>
    <w:rsid w:val="00E11EAB"/>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150D"/>
    <w:rsid w:val="00E32C5B"/>
    <w:rsid w:val="00E33347"/>
    <w:rsid w:val="00E33871"/>
    <w:rsid w:val="00E33A15"/>
    <w:rsid w:val="00E33CBD"/>
    <w:rsid w:val="00E3409E"/>
    <w:rsid w:val="00E342A3"/>
    <w:rsid w:val="00E343B9"/>
    <w:rsid w:val="00E34858"/>
    <w:rsid w:val="00E356C8"/>
    <w:rsid w:val="00E3741D"/>
    <w:rsid w:val="00E374A5"/>
    <w:rsid w:val="00E37D8C"/>
    <w:rsid w:val="00E40536"/>
    <w:rsid w:val="00E41107"/>
    <w:rsid w:val="00E41609"/>
    <w:rsid w:val="00E41A1A"/>
    <w:rsid w:val="00E4354A"/>
    <w:rsid w:val="00E441A2"/>
    <w:rsid w:val="00E44A47"/>
    <w:rsid w:val="00E45971"/>
    <w:rsid w:val="00E45D3E"/>
    <w:rsid w:val="00E45F5F"/>
    <w:rsid w:val="00E4619A"/>
    <w:rsid w:val="00E473FE"/>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52CC"/>
    <w:rsid w:val="00E55BC9"/>
    <w:rsid w:val="00E560F6"/>
    <w:rsid w:val="00E56AA4"/>
    <w:rsid w:val="00E56E05"/>
    <w:rsid w:val="00E57D61"/>
    <w:rsid w:val="00E57F66"/>
    <w:rsid w:val="00E60BDB"/>
    <w:rsid w:val="00E60D5A"/>
    <w:rsid w:val="00E61047"/>
    <w:rsid w:val="00E62A80"/>
    <w:rsid w:val="00E62EFC"/>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79A"/>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3A1E"/>
    <w:rsid w:val="00EA3B02"/>
    <w:rsid w:val="00EA40EC"/>
    <w:rsid w:val="00EA418E"/>
    <w:rsid w:val="00EA44DF"/>
    <w:rsid w:val="00EA4695"/>
    <w:rsid w:val="00EA4A28"/>
    <w:rsid w:val="00EA4C0A"/>
    <w:rsid w:val="00EA5FD1"/>
    <w:rsid w:val="00EA6887"/>
    <w:rsid w:val="00EA73BC"/>
    <w:rsid w:val="00EA7ED2"/>
    <w:rsid w:val="00EA7F5F"/>
    <w:rsid w:val="00EB086C"/>
    <w:rsid w:val="00EB1048"/>
    <w:rsid w:val="00EB136A"/>
    <w:rsid w:val="00EB15EE"/>
    <w:rsid w:val="00EB1DCF"/>
    <w:rsid w:val="00EB2A22"/>
    <w:rsid w:val="00EB3D8A"/>
    <w:rsid w:val="00EB4011"/>
    <w:rsid w:val="00EB4393"/>
    <w:rsid w:val="00EB470D"/>
    <w:rsid w:val="00EB5138"/>
    <w:rsid w:val="00EB52B5"/>
    <w:rsid w:val="00EB5323"/>
    <w:rsid w:val="00EB5431"/>
    <w:rsid w:val="00EB5C2A"/>
    <w:rsid w:val="00EB63FA"/>
    <w:rsid w:val="00EB6822"/>
    <w:rsid w:val="00EB6E14"/>
    <w:rsid w:val="00EB75C2"/>
    <w:rsid w:val="00EB7602"/>
    <w:rsid w:val="00EB7776"/>
    <w:rsid w:val="00EC0E56"/>
    <w:rsid w:val="00EC1510"/>
    <w:rsid w:val="00EC26A3"/>
    <w:rsid w:val="00EC3878"/>
    <w:rsid w:val="00EC3B3F"/>
    <w:rsid w:val="00EC3BA6"/>
    <w:rsid w:val="00EC50F0"/>
    <w:rsid w:val="00EC5340"/>
    <w:rsid w:val="00EC552C"/>
    <w:rsid w:val="00EC55E9"/>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E36"/>
    <w:rsid w:val="00EE5167"/>
    <w:rsid w:val="00EE53AA"/>
    <w:rsid w:val="00EE5611"/>
    <w:rsid w:val="00EE5901"/>
    <w:rsid w:val="00EE59CC"/>
    <w:rsid w:val="00EE5A01"/>
    <w:rsid w:val="00EE60DE"/>
    <w:rsid w:val="00EE6AF2"/>
    <w:rsid w:val="00EE72E1"/>
    <w:rsid w:val="00EE75CC"/>
    <w:rsid w:val="00EF054D"/>
    <w:rsid w:val="00EF0608"/>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E19"/>
    <w:rsid w:val="00F2478B"/>
    <w:rsid w:val="00F24791"/>
    <w:rsid w:val="00F24998"/>
    <w:rsid w:val="00F251F5"/>
    <w:rsid w:val="00F25259"/>
    <w:rsid w:val="00F253B4"/>
    <w:rsid w:val="00F25D14"/>
    <w:rsid w:val="00F269A9"/>
    <w:rsid w:val="00F30039"/>
    <w:rsid w:val="00F3018A"/>
    <w:rsid w:val="00F30301"/>
    <w:rsid w:val="00F3053E"/>
    <w:rsid w:val="00F30D96"/>
    <w:rsid w:val="00F30FEB"/>
    <w:rsid w:val="00F3142B"/>
    <w:rsid w:val="00F31CB0"/>
    <w:rsid w:val="00F32063"/>
    <w:rsid w:val="00F3239A"/>
    <w:rsid w:val="00F32633"/>
    <w:rsid w:val="00F32C22"/>
    <w:rsid w:val="00F32FB7"/>
    <w:rsid w:val="00F3309E"/>
    <w:rsid w:val="00F334A1"/>
    <w:rsid w:val="00F33FF4"/>
    <w:rsid w:val="00F34862"/>
    <w:rsid w:val="00F35C51"/>
    <w:rsid w:val="00F35E19"/>
    <w:rsid w:val="00F402DA"/>
    <w:rsid w:val="00F408B2"/>
    <w:rsid w:val="00F40AD4"/>
    <w:rsid w:val="00F41480"/>
    <w:rsid w:val="00F4245F"/>
    <w:rsid w:val="00F424EB"/>
    <w:rsid w:val="00F42D8C"/>
    <w:rsid w:val="00F43987"/>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60454"/>
    <w:rsid w:val="00F60A58"/>
    <w:rsid w:val="00F61527"/>
    <w:rsid w:val="00F61618"/>
    <w:rsid w:val="00F61830"/>
    <w:rsid w:val="00F61A30"/>
    <w:rsid w:val="00F61BB1"/>
    <w:rsid w:val="00F62934"/>
    <w:rsid w:val="00F62ED4"/>
    <w:rsid w:val="00F6364C"/>
    <w:rsid w:val="00F6386B"/>
    <w:rsid w:val="00F64CF0"/>
    <w:rsid w:val="00F64DB1"/>
    <w:rsid w:val="00F64DD2"/>
    <w:rsid w:val="00F64DF5"/>
    <w:rsid w:val="00F655C2"/>
    <w:rsid w:val="00F659E0"/>
    <w:rsid w:val="00F6658B"/>
    <w:rsid w:val="00F67426"/>
    <w:rsid w:val="00F70718"/>
    <w:rsid w:val="00F70993"/>
    <w:rsid w:val="00F70CE5"/>
    <w:rsid w:val="00F711DB"/>
    <w:rsid w:val="00F717AA"/>
    <w:rsid w:val="00F718E7"/>
    <w:rsid w:val="00F71A00"/>
    <w:rsid w:val="00F71DB9"/>
    <w:rsid w:val="00F71FB5"/>
    <w:rsid w:val="00F722AE"/>
    <w:rsid w:val="00F72547"/>
    <w:rsid w:val="00F727D9"/>
    <w:rsid w:val="00F733A8"/>
    <w:rsid w:val="00F73A5F"/>
    <w:rsid w:val="00F74493"/>
    <w:rsid w:val="00F74EB3"/>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582"/>
    <w:rsid w:val="00F82C0B"/>
    <w:rsid w:val="00F82C8C"/>
    <w:rsid w:val="00F82F70"/>
    <w:rsid w:val="00F8361F"/>
    <w:rsid w:val="00F83B07"/>
    <w:rsid w:val="00F84703"/>
    <w:rsid w:val="00F84E85"/>
    <w:rsid w:val="00F8523C"/>
    <w:rsid w:val="00F8545C"/>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5745"/>
    <w:rsid w:val="00F97044"/>
    <w:rsid w:val="00F97C0B"/>
    <w:rsid w:val="00FA0256"/>
    <w:rsid w:val="00FA0525"/>
    <w:rsid w:val="00FA0AC3"/>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97"/>
    <w:rsid w:val="00FB7AF5"/>
    <w:rsid w:val="00FC02FB"/>
    <w:rsid w:val="00FC0B0B"/>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0D05"/>
    <w:rsid w:val="00FD1195"/>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6D4"/>
    <w:rsid w:val="00FE1B0E"/>
    <w:rsid w:val="00FE2805"/>
    <w:rsid w:val="00FE28A4"/>
    <w:rsid w:val="00FE2A4A"/>
    <w:rsid w:val="00FE39CF"/>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94561"/>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oreta.katiniene@klaipeda.lt" TargetMode="External"/><Relationship Id="rId18" Type="http://schemas.openxmlformats.org/officeDocument/2006/relationships/hyperlink" Target="http://vpt.lrv.lt/melaginga-informacija-pateikusiu-tiekeju-sarasas" TargetMode="External"/><Relationship Id="rId26" Type="http://schemas.openxmlformats.org/officeDocument/2006/relationships/hyperlink" Target="https://ec.europa.eu/tools/ecertis/" TargetMode="External"/><Relationship Id="rId39" Type="http://schemas.openxmlformats.org/officeDocument/2006/relationships/hyperlink" Target="http://www.vpt.lrv.lt/" TargetMode="External"/><Relationship Id="rId21" Type="http://schemas.openxmlformats.org/officeDocument/2006/relationships/hyperlink" Target="https://www.registrucentras.lt/jar/p/index.php" TargetMode="External"/><Relationship Id="rId34" Type="http://schemas.openxmlformats.org/officeDocument/2006/relationships/hyperlink" Target="http://vpt.lrv.lt/uploads/vpt/documents/files/uzssisfravimo%20instrukcija(1).pdf" TargetMode="External"/><Relationship Id="rId42" Type="http://schemas.openxmlformats.org/officeDocument/2006/relationships/header" Target="header1.xml"/><Relationship Id="rId47" Type="http://schemas.openxmlformats.org/officeDocument/2006/relationships/hyperlink" Target="https://e-seimas.lrs.lt/portal/legalAct/lt/TAD/TAIS.403512/asr" TargetMode="External"/><Relationship Id="rId50" Type="http://schemas.openxmlformats.org/officeDocument/2006/relationships/hyperlink" Target="mailto:loreta.katiniene@klaipeda.l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tar.lt/portal/lt/legalAct/66ae9a80883011ed8df094f359a60216/asr" TargetMode="External"/><Relationship Id="rId29" Type="http://schemas.openxmlformats.org/officeDocument/2006/relationships/hyperlink" Target="https://vpt.lrv.lt/uploads/vpt/documents/files/mp/tiekejo_abc.pdf" TargetMode="External"/><Relationship Id="rId11" Type="http://schemas.openxmlformats.org/officeDocument/2006/relationships/hyperlink" Target="mailto:valdas.svedas@klaipeda.lt" TargetMode="External"/><Relationship Id="rId24" Type="http://schemas.openxmlformats.org/officeDocument/2006/relationships/hyperlink" Target="https://kt.gov.lt/lt/atviri-duomenys/diskvalifikavimas-is-viesuju-" TargetMode="External"/><Relationship Id="rId32" Type="http://schemas.openxmlformats.org/officeDocument/2006/relationships/hyperlink" Target="https://www.youtube.com/watch?v=V9buN_j76cY" TargetMode="External"/><Relationship Id="rId37" Type="http://schemas.openxmlformats.org/officeDocument/2006/relationships/image" Target="media/image1.wmf"/><Relationship Id="rId40" Type="http://schemas.openxmlformats.org/officeDocument/2006/relationships/hyperlink" Target="mailto:jovita.silkunaite@klaipeda.lt" TargetMode="External"/><Relationship Id="rId45" Type="http://schemas.openxmlformats.org/officeDocument/2006/relationships/hyperlink" Target="https://e-seimas.lrs.lt/portal/legalAct/lt/TAD/TAIS.403512/asr"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viesiejipirkimai.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ebvpd.eviesiejipirkimai.lt/espd-web/filter?lang=lt" TargetMode="External"/><Relationship Id="rId44" Type="http://schemas.openxmlformats.org/officeDocument/2006/relationships/hyperlink" Target="https://e-seimas.lrs.lt/portal/legalAct/lt/TAD/TAIS.403512/asr"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mailto:milda.butkuviene@klaipeda.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hyperlink" Target="https://vpt.lrv.lt/lt/naujienos-3/kaip-sekmingai-dalyvauti-viesuosiuose-pirkimuose-2020-metais/" TargetMode="External"/><Relationship Id="rId35" Type="http://schemas.openxmlformats.org/officeDocument/2006/relationships/hyperlink" Target="mailto:gitana.marciene@klaipeda.lt" TargetMode="External"/><Relationship Id="rId43" Type="http://schemas.openxmlformats.org/officeDocument/2006/relationships/hyperlink" Target="https://osp.stat.gov.lt" TargetMode="External"/><Relationship Id="rId48" Type="http://schemas.openxmlformats.org/officeDocument/2006/relationships/hyperlink" Target="https://vpt.lrv.lt/media/viesa/saugykla/2023/12/PMBwTt00yKI.pdf" TargetMode="External"/><Relationship Id="rId8" Type="http://schemas.openxmlformats.org/officeDocument/2006/relationships/hyperlink" Target="mailto:info@klaipeda.lt" TargetMode="External"/><Relationship Id="rId51" Type="http://schemas.openxmlformats.org/officeDocument/2006/relationships/hyperlink" Target="mailto:gitana.marciene@klaipeda.lt" TargetMode="External"/><Relationship Id="rId3" Type="http://schemas.openxmlformats.org/officeDocument/2006/relationships/styles" Target="styles.xml"/><Relationship Id="rId12" Type="http://schemas.openxmlformats.org/officeDocument/2006/relationships/hyperlink" Target="mailto:jovita.silkunaite@klaipeda.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www.registrucentras.lt/jar/p/" TargetMode="External"/><Relationship Id="rId33" Type="http://schemas.openxmlformats.org/officeDocument/2006/relationships/hyperlink" Target="https://klausk.vpt.lt/hc/lt/sections/115001605685-EBVPD" TargetMode="External"/><Relationship Id="rId38" Type="http://schemas.openxmlformats.org/officeDocument/2006/relationships/oleObject" Target="embeddings/oleObject1.bin"/><Relationship Id="rId46" Type="http://schemas.openxmlformats.org/officeDocument/2006/relationships/hyperlink" Target="https://e-seimas.lrs.lt/portal/legalAct/lt/TAD/TAIS.403512/asr" TargetMode="External"/><Relationship Id="rId20" Type="http://schemas.openxmlformats.org/officeDocument/2006/relationships/hyperlink" Target="https://vpt.lrv.lt/lt/pasalinimo-pagrindai-1/nepatikimu-koncesininku-sarasas-1/nepatikimu-koncesininku-sarasas/" TargetMode="External"/><Relationship Id="rId41" Type="http://schemas.openxmlformats.org/officeDocument/2006/relationships/hyperlink" Target="mailto:ausra.ruliene@klaipeda.l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seimas.lrs.lt/portal/legalAct/lt/TAD/TAIS.403512/asr"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pirkimai.eviesiejipirkimai.lt" TargetMode="External"/><Relationship Id="rId36" Type="http://schemas.openxmlformats.org/officeDocument/2006/relationships/hyperlink" Target="https://e-seimas.lrs.lt/portal/legalAct/lt/TAD/a4c424b2888111edbdcebd68a7a0df7e?jfwid=-bxdpchpe1" TargetMode="External"/><Relationship Id="rId49" Type="http://schemas.openxmlformats.org/officeDocument/2006/relationships/hyperlink" Target="https://e-seimas.lrs.lt/portal/legalAct/lt/TAD/TAIS.26250/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57</Pages>
  <Words>121341</Words>
  <Characters>69165</Characters>
  <Application>Microsoft Office Word</Application>
  <DocSecurity>0</DocSecurity>
  <Lines>576</Lines>
  <Paragraphs>380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6</cp:revision>
  <cp:lastPrinted>2024-11-22T08:10:00Z</cp:lastPrinted>
  <dcterms:created xsi:type="dcterms:W3CDTF">2024-12-02T13:33:00Z</dcterms:created>
  <dcterms:modified xsi:type="dcterms:W3CDTF">2024-12-20T09:38:00Z</dcterms:modified>
</cp:coreProperties>
</file>