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C246" w14:textId="22FEA018" w:rsidR="009F56AA" w:rsidRPr="00FF69E5" w:rsidRDefault="00AD2288" w:rsidP="007302E8">
      <w:pPr>
        <w:shd w:val="clear" w:color="auto" w:fill="FFFFFF" w:themeFill="background1"/>
        <w:suppressAutoHyphens/>
        <w:ind w:left="5812"/>
        <w:rPr>
          <w:rFonts w:ascii="Arial" w:hAnsi="Arial" w:cs="Arial"/>
          <w:sz w:val="18"/>
          <w:szCs w:val="18"/>
        </w:rPr>
      </w:pPr>
      <w:r w:rsidRPr="00FF69E5">
        <w:rPr>
          <w:rFonts w:ascii="Arial" w:hAnsi="Arial" w:cs="Arial"/>
          <w:sz w:val="18"/>
          <w:szCs w:val="18"/>
        </w:rPr>
        <w:t>Nacionalinio saugumo reikalavimų atitikties deklaracijos tipinė forma,</w:t>
      </w:r>
      <w:r w:rsidR="007302E8" w:rsidRPr="00FF69E5">
        <w:rPr>
          <w:rFonts w:ascii="Arial" w:hAnsi="Arial" w:cs="Arial"/>
          <w:sz w:val="18"/>
          <w:szCs w:val="18"/>
        </w:rPr>
        <w:t xml:space="preserve"> </w:t>
      </w:r>
      <w:r w:rsidRPr="00FF69E5">
        <w:rPr>
          <w:rFonts w:ascii="Arial" w:hAnsi="Arial" w:cs="Arial"/>
          <w:sz w:val="18"/>
          <w:szCs w:val="18"/>
        </w:rPr>
        <w:t xml:space="preserve">patvirtinta Viešųjų pirkimų tarnybos </w:t>
      </w:r>
    </w:p>
    <w:p w14:paraId="0C322A6F" w14:textId="22C1B65E" w:rsidR="009F56AA" w:rsidRPr="00FF69E5" w:rsidRDefault="00AD2288" w:rsidP="007302E8">
      <w:pPr>
        <w:shd w:val="clear" w:color="auto" w:fill="FFFFFF"/>
        <w:suppressAutoHyphens/>
        <w:ind w:left="5812"/>
        <w:rPr>
          <w:rFonts w:ascii="Arial" w:hAnsi="Arial" w:cs="Arial"/>
          <w:sz w:val="18"/>
          <w:szCs w:val="18"/>
        </w:rPr>
      </w:pPr>
      <w:r w:rsidRPr="00FF69E5">
        <w:rPr>
          <w:rFonts w:ascii="Arial" w:hAnsi="Arial" w:cs="Arial"/>
          <w:sz w:val="18"/>
          <w:szCs w:val="18"/>
        </w:rPr>
        <w:t>direktoriaus 2022 m. gruodžio 29 d.</w:t>
      </w:r>
      <w:r w:rsidR="007302E8" w:rsidRPr="00FF69E5">
        <w:rPr>
          <w:rFonts w:ascii="Arial" w:hAnsi="Arial" w:cs="Arial"/>
          <w:sz w:val="18"/>
          <w:szCs w:val="18"/>
        </w:rPr>
        <w:t xml:space="preserve"> </w:t>
      </w:r>
      <w:r w:rsidRPr="00FF69E5">
        <w:rPr>
          <w:rFonts w:ascii="Arial" w:hAnsi="Arial" w:cs="Arial"/>
          <w:sz w:val="18"/>
          <w:szCs w:val="18"/>
        </w:rPr>
        <w:t>įsakymu Nr. 1S-233</w:t>
      </w:r>
    </w:p>
    <w:p w14:paraId="42D91981" w14:textId="7E968C62" w:rsidR="009F56AA" w:rsidRPr="00FF69E5" w:rsidRDefault="009F56AA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7094941E" w14:textId="77777777" w:rsidR="00B1600E" w:rsidRPr="00FF69E5" w:rsidRDefault="00B1600E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1DB44FFE" w14:textId="77777777" w:rsidR="009F56AA" w:rsidRPr="00FF69E5" w:rsidRDefault="00AD2288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FF69E5">
        <w:rPr>
          <w:rFonts w:ascii="Arial" w:hAnsi="Arial" w:cs="Arial"/>
          <w:b/>
          <w:sz w:val="22"/>
          <w:szCs w:val="22"/>
        </w:rPr>
        <w:t>(Nacionalinio saugumo reikalavimų atitikties deklaracijos tipinė forma)</w:t>
      </w:r>
    </w:p>
    <w:p w14:paraId="296D8CDB" w14:textId="77777777" w:rsidR="009F56AA" w:rsidRPr="00FF69E5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FF69E5">
        <w:rPr>
          <w:rFonts w:ascii="Arial" w:eastAsia="Calibri" w:hAnsi="Arial" w:cs="Arial"/>
          <w:sz w:val="22"/>
          <w:szCs w:val="22"/>
        </w:rPr>
        <w:tab/>
      </w:r>
    </w:p>
    <w:p w14:paraId="6AC16F45" w14:textId="77777777" w:rsidR="009F56AA" w:rsidRPr="00FF69E5" w:rsidRDefault="00AD228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2"/>
          <w:szCs w:val="22"/>
        </w:rPr>
      </w:pPr>
      <w:r w:rsidRPr="00FF69E5">
        <w:rPr>
          <w:rFonts w:ascii="Arial" w:hAnsi="Arial" w:cs="Arial"/>
          <w:sz w:val="22"/>
          <w:szCs w:val="22"/>
        </w:rPr>
        <w:t>(</w:t>
      </w:r>
      <w:r w:rsidRPr="00FF69E5">
        <w:rPr>
          <w:rFonts w:ascii="Arial" w:hAnsi="Arial" w:cs="Arial"/>
          <w:i/>
          <w:sz w:val="22"/>
          <w:szCs w:val="22"/>
        </w:rPr>
        <w:t>tiekėjo pavadinimas</w:t>
      </w:r>
      <w:r w:rsidRPr="00FF69E5">
        <w:rPr>
          <w:rFonts w:ascii="Arial" w:hAnsi="Arial" w:cs="Arial"/>
          <w:sz w:val="22"/>
          <w:szCs w:val="22"/>
        </w:rPr>
        <w:t>)</w:t>
      </w:r>
    </w:p>
    <w:p w14:paraId="19D68F5F" w14:textId="77777777" w:rsidR="009F56AA" w:rsidRPr="00FF69E5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  <w:r w:rsidRPr="00FF69E5">
        <w:rPr>
          <w:rFonts w:ascii="Arial" w:eastAsia="Calibri" w:hAnsi="Arial" w:cs="Arial"/>
          <w:sz w:val="22"/>
          <w:szCs w:val="22"/>
        </w:rPr>
        <w:tab/>
      </w:r>
    </w:p>
    <w:p w14:paraId="5746F92A" w14:textId="77777777" w:rsidR="009F56AA" w:rsidRPr="00FF69E5" w:rsidRDefault="00AD2288">
      <w:pPr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FF69E5">
        <w:rPr>
          <w:rFonts w:ascii="Arial" w:eastAsia="Calibri" w:hAnsi="Arial" w:cs="Arial"/>
          <w:sz w:val="22"/>
          <w:szCs w:val="22"/>
        </w:rPr>
        <w:t>(</w:t>
      </w:r>
      <w:r w:rsidRPr="00FF69E5">
        <w:rPr>
          <w:rFonts w:ascii="Arial" w:eastAsia="Calibri" w:hAnsi="Arial" w:cs="Arial"/>
          <w:i/>
          <w:sz w:val="22"/>
          <w:szCs w:val="22"/>
        </w:rPr>
        <w:t>adresatas (perkančiosios organizacijos / perkančiojo subjekto pavadinimas</w:t>
      </w:r>
      <w:r w:rsidRPr="00FF69E5">
        <w:rPr>
          <w:rFonts w:ascii="Arial" w:eastAsia="Calibri" w:hAnsi="Arial" w:cs="Arial"/>
          <w:sz w:val="22"/>
          <w:szCs w:val="22"/>
        </w:rPr>
        <w:t>)</w:t>
      </w:r>
    </w:p>
    <w:p w14:paraId="58D1AF4D" w14:textId="77777777" w:rsidR="009F56AA" w:rsidRPr="00FF69E5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sz w:val="22"/>
          <w:szCs w:val="22"/>
        </w:rPr>
      </w:pPr>
    </w:p>
    <w:p w14:paraId="7F3EFE27" w14:textId="77777777" w:rsidR="009F56AA" w:rsidRPr="00FF69E5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FF69E5">
        <w:rPr>
          <w:rFonts w:ascii="Arial" w:eastAsia="Calibri" w:hAnsi="Arial" w:cs="Arial"/>
          <w:b/>
          <w:sz w:val="22"/>
          <w:szCs w:val="22"/>
        </w:rPr>
        <w:t>NACIONALINIO SAUGUMO REIKALAVIMŲ ATITIKTIES DEKLARACIJA</w:t>
      </w:r>
    </w:p>
    <w:p w14:paraId="2EA90E90" w14:textId="77777777" w:rsidR="009F56AA" w:rsidRPr="00FF69E5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sz w:val="22"/>
          <w:szCs w:val="22"/>
        </w:rPr>
      </w:pPr>
    </w:p>
    <w:p w14:paraId="26A06F79" w14:textId="71B41AA1" w:rsidR="009F56AA" w:rsidRPr="00FF69E5" w:rsidRDefault="001908BF" w:rsidP="001908BF">
      <w:pPr>
        <w:widowControl w:val="0"/>
        <w:tabs>
          <w:tab w:val="center" w:pos="5198"/>
          <w:tab w:val="left" w:pos="9090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  <w:r w:rsidRPr="00FF69E5">
        <w:rPr>
          <w:rFonts w:ascii="Arial" w:eastAsia="Calibri" w:hAnsi="Arial" w:cs="Arial"/>
          <w:sz w:val="22"/>
          <w:szCs w:val="22"/>
        </w:rPr>
        <w:tab/>
      </w:r>
      <w:r w:rsidR="00AD2288" w:rsidRPr="00FF69E5">
        <w:rPr>
          <w:rFonts w:ascii="Arial" w:eastAsia="Calibri" w:hAnsi="Arial" w:cs="Arial"/>
          <w:sz w:val="22"/>
          <w:szCs w:val="22"/>
        </w:rPr>
        <w:t>20__ m._____________ d. Nr. ______</w:t>
      </w:r>
      <w:r w:rsidRPr="00FF69E5">
        <w:rPr>
          <w:rFonts w:ascii="Arial" w:eastAsia="Calibri" w:hAnsi="Arial" w:cs="Arial"/>
          <w:sz w:val="22"/>
          <w:szCs w:val="22"/>
        </w:rPr>
        <w:tab/>
      </w:r>
      <w:r w:rsidRPr="00FF69E5">
        <w:rPr>
          <w:rFonts w:ascii="Arial" w:eastAsia="Calibri" w:hAnsi="Arial" w:cs="Arial"/>
          <w:sz w:val="22"/>
          <w:szCs w:val="22"/>
        </w:rPr>
        <w:tab/>
      </w:r>
    </w:p>
    <w:p w14:paraId="73E14188" w14:textId="77777777" w:rsidR="009F56AA" w:rsidRPr="00FF69E5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FF69E5">
        <w:rPr>
          <w:rFonts w:ascii="Arial" w:eastAsia="Calibri" w:hAnsi="Arial" w:cs="Arial"/>
          <w:sz w:val="22"/>
          <w:szCs w:val="22"/>
        </w:rPr>
        <w:t>__________________________</w:t>
      </w:r>
    </w:p>
    <w:p w14:paraId="239BF0AD" w14:textId="77777777" w:rsidR="009F56AA" w:rsidRPr="00FF69E5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FF69E5">
        <w:rPr>
          <w:rFonts w:ascii="Arial" w:eastAsia="Calibri" w:hAnsi="Arial" w:cs="Arial"/>
          <w:i/>
          <w:sz w:val="22"/>
          <w:szCs w:val="22"/>
        </w:rPr>
        <w:t>(Sudarymo vieta)</w:t>
      </w:r>
    </w:p>
    <w:p w14:paraId="306CD079" w14:textId="22A73348" w:rsidR="009F56AA" w:rsidRPr="00FF69E5" w:rsidRDefault="00AD228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FF69E5">
        <w:rPr>
          <w:rFonts w:ascii="Arial" w:hAnsi="Arial" w:cs="Arial"/>
          <w:color w:val="000000"/>
          <w:sz w:val="22"/>
          <w:szCs w:val="22"/>
        </w:rPr>
        <w:t>Aš, __________________________________________________________________</w:t>
      </w:r>
      <w:r w:rsidR="00BC4C23" w:rsidRPr="00FF69E5">
        <w:rPr>
          <w:rFonts w:ascii="Arial" w:hAnsi="Arial" w:cs="Arial"/>
          <w:color w:val="000000"/>
          <w:sz w:val="22"/>
          <w:szCs w:val="22"/>
        </w:rPr>
        <w:t>__</w:t>
      </w:r>
      <w:r w:rsidR="006A1D33" w:rsidRPr="00FF69E5">
        <w:rPr>
          <w:rFonts w:ascii="Arial" w:hAnsi="Arial" w:cs="Arial"/>
          <w:color w:val="000000"/>
          <w:sz w:val="22"/>
          <w:szCs w:val="22"/>
        </w:rPr>
        <w:t>_</w:t>
      </w:r>
      <w:r w:rsidRPr="00FF69E5">
        <w:rPr>
          <w:rFonts w:ascii="Arial" w:hAnsi="Arial" w:cs="Arial"/>
          <w:color w:val="000000"/>
          <w:sz w:val="22"/>
          <w:szCs w:val="22"/>
        </w:rPr>
        <w:t>_ ,</w:t>
      </w:r>
    </w:p>
    <w:p w14:paraId="59869190" w14:textId="77777777" w:rsidR="009F56AA" w:rsidRPr="00FF69E5" w:rsidRDefault="00AD2288">
      <w:pPr>
        <w:ind w:left="960" w:firstLine="318"/>
        <w:jc w:val="both"/>
        <w:rPr>
          <w:rFonts w:ascii="Arial" w:hAnsi="Arial" w:cs="Arial"/>
          <w:color w:val="000000"/>
          <w:sz w:val="22"/>
          <w:szCs w:val="22"/>
        </w:rPr>
      </w:pPr>
      <w:r w:rsidRPr="00FF69E5">
        <w:rPr>
          <w:rFonts w:ascii="Arial" w:hAnsi="Arial" w:cs="Arial"/>
          <w:i/>
          <w:color w:val="000000"/>
          <w:sz w:val="22"/>
          <w:szCs w:val="22"/>
        </w:rPr>
        <w:t>(tiekėjo vadovo ar jo įgalioto asmens pareigų pavadinimas, vardas ir pavardė)</w:t>
      </w:r>
    </w:p>
    <w:p w14:paraId="1A8B38D3" w14:textId="67A2D19F" w:rsidR="009F56AA" w:rsidRPr="00FF69E5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F69E5">
        <w:rPr>
          <w:rFonts w:ascii="Arial" w:hAnsi="Arial" w:cs="Arial"/>
          <w:color w:val="000000"/>
          <w:sz w:val="22"/>
          <w:szCs w:val="22"/>
        </w:rPr>
        <w:t>patvirtinu, kad mano vadovaujamas (-a) (atstovaujamas (-a))</w:t>
      </w:r>
      <w:r w:rsidR="006A1D33" w:rsidRPr="00FF69E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69E5">
        <w:rPr>
          <w:rFonts w:ascii="Arial" w:hAnsi="Arial" w:cs="Arial"/>
          <w:color w:val="000000"/>
          <w:sz w:val="22"/>
          <w:szCs w:val="22"/>
        </w:rPr>
        <w:t>_______________________</w:t>
      </w:r>
      <w:r w:rsidR="006A1D33" w:rsidRPr="00FF69E5">
        <w:rPr>
          <w:rFonts w:ascii="Arial" w:hAnsi="Arial" w:cs="Arial"/>
          <w:color w:val="000000"/>
          <w:sz w:val="22"/>
          <w:szCs w:val="22"/>
        </w:rPr>
        <w:t>_</w:t>
      </w:r>
      <w:r w:rsidRPr="00FF69E5">
        <w:rPr>
          <w:rFonts w:ascii="Arial" w:hAnsi="Arial" w:cs="Arial"/>
          <w:color w:val="000000"/>
          <w:sz w:val="22"/>
          <w:szCs w:val="22"/>
        </w:rPr>
        <w:t>_____ ,</w:t>
      </w:r>
    </w:p>
    <w:p w14:paraId="6A0FC5A0" w14:textId="23C779E7" w:rsidR="009F56AA" w:rsidRPr="00FF69E5" w:rsidRDefault="00AD2288">
      <w:pPr>
        <w:ind w:left="5640" w:firstLine="742"/>
        <w:jc w:val="both"/>
        <w:rPr>
          <w:rFonts w:ascii="Arial" w:hAnsi="Arial" w:cs="Arial"/>
          <w:color w:val="000000"/>
          <w:sz w:val="22"/>
          <w:szCs w:val="22"/>
        </w:rPr>
      </w:pPr>
      <w:r w:rsidRPr="00FF69E5">
        <w:rPr>
          <w:rFonts w:ascii="Arial" w:hAnsi="Arial" w:cs="Arial"/>
          <w:i/>
          <w:color w:val="000000"/>
          <w:sz w:val="22"/>
          <w:szCs w:val="22"/>
        </w:rPr>
        <w:t xml:space="preserve">(tiekėjo pavadinimas)  </w:t>
      </w:r>
    </w:p>
    <w:p w14:paraId="7A1D7632" w14:textId="4DE9336F" w:rsidR="009F56AA" w:rsidRPr="00FF69E5" w:rsidRDefault="00AD2288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F69E5">
        <w:rPr>
          <w:rFonts w:ascii="Arial" w:hAnsi="Arial" w:cs="Arial"/>
          <w:color w:val="000000"/>
          <w:sz w:val="22"/>
          <w:szCs w:val="22"/>
        </w:rPr>
        <w:t xml:space="preserve">dalyvaujantis (-i) </w:t>
      </w:r>
      <w:r w:rsidR="00A17C4F" w:rsidRPr="00802954">
        <w:rPr>
          <w:rFonts w:ascii="Arial" w:hAnsi="Arial"/>
          <w:sz w:val="22"/>
          <w:szCs w:val="22"/>
          <w:lang w:eastAsia="lt-LT"/>
        </w:rPr>
        <w:t>AB „Lietuvos geležinkeliai“</w:t>
      </w:r>
    </w:p>
    <w:p w14:paraId="574C4BA8" w14:textId="77777777" w:rsidR="009F56AA" w:rsidRPr="00FF69E5" w:rsidRDefault="00AD2288">
      <w:pPr>
        <w:ind w:left="2040" w:firstLine="371"/>
        <w:jc w:val="both"/>
        <w:rPr>
          <w:rFonts w:ascii="Arial" w:hAnsi="Arial" w:cs="Arial"/>
          <w:color w:val="000000"/>
          <w:sz w:val="22"/>
          <w:szCs w:val="22"/>
        </w:rPr>
      </w:pPr>
      <w:r w:rsidRPr="00FF69E5">
        <w:rPr>
          <w:rFonts w:ascii="Arial" w:hAnsi="Arial" w:cs="Arial"/>
          <w:i/>
          <w:color w:val="000000"/>
          <w:sz w:val="22"/>
          <w:szCs w:val="22"/>
        </w:rPr>
        <w:t>(perkančiosios organizacijos / perkančiojo subjekto pavadinimas)</w:t>
      </w:r>
    </w:p>
    <w:p w14:paraId="24FF50A9" w14:textId="77777777" w:rsidR="009F56AA" w:rsidRPr="00FF69E5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F69E5">
        <w:rPr>
          <w:rFonts w:ascii="Arial" w:hAnsi="Arial" w:cs="Arial"/>
          <w:color w:val="000000"/>
          <w:sz w:val="22"/>
          <w:szCs w:val="22"/>
        </w:rPr>
        <w:t>vykdomame  _____________________________________, atitinka toliau nurodomus reikalavimus:</w:t>
      </w:r>
    </w:p>
    <w:p w14:paraId="71C63B0F" w14:textId="77777777" w:rsidR="009F56AA" w:rsidRPr="00FF69E5" w:rsidRDefault="00AD2288">
      <w:pPr>
        <w:ind w:firstLine="636"/>
        <w:jc w:val="both"/>
        <w:rPr>
          <w:rFonts w:ascii="Arial" w:hAnsi="Arial" w:cs="Arial"/>
          <w:color w:val="000000"/>
          <w:sz w:val="22"/>
          <w:szCs w:val="22"/>
        </w:rPr>
      </w:pPr>
      <w:r w:rsidRPr="00FF69E5">
        <w:rPr>
          <w:rFonts w:ascii="Arial" w:hAnsi="Arial" w:cs="Arial"/>
          <w:i/>
          <w:color w:val="000000"/>
          <w:sz w:val="22"/>
          <w:szCs w:val="22"/>
        </w:rPr>
        <w:t>(pirkimo objekto pavadinimas, pirkimo numeris, pirkimo paskelbimo CVP IS data</w:t>
      </w:r>
      <w:r w:rsidRPr="00FF69E5">
        <w:rPr>
          <w:rFonts w:ascii="Arial" w:hAnsi="Arial" w:cs="Arial"/>
          <w:color w:val="000000"/>
          <w:sz w:val="22"/>
          <w:szCs w:val="22"/>
        </w:rPr>
        <w:t>)</w:t>
      </w:r>
    </w:p>
    <w:p w14:paraId="71597177" w14:textId="77777777" w:rsidR="009F56AA" w:rsidRPr="00FF69E5" w:rsidRDefault="009F56AA">
      <w:pPr>
        <w:widowControl w:val="0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9715"/>
      </w:tblGrid>
      <w:tr w:rsidR="009F56AA" w:rsidRPr="00FF69E5" w14:paraId="0449C801" w14:textId="77777777" w:rsidTr="00944950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62D5FF" w14:textId="77777777" w:rsidR="009F56AA" w:rsidRPr="00FF69E5" w:rsidRDefault="00AD2288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F69E5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7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5CF7F0D" w14:textId="257B9D3E" w:rsidR="009F56AA" w:rsidRPr="00A17C4F" w:rsidRDefault="00AD2288" w:rsidP="00A17C4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F69E5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F69E5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F69E5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F69E5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FF69E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F69E5">
              <w:rPr>
                <w:rFonts w:ascii="Arial" w:hAnsi="Arial" w:cs="Arial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FF69E5" w14:paraId="1511FE5B" w14:textId="77777777" w:rsidTr="00944950"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A7D45" w14:textId="77777777" w:rsidR="009F56AA" w:rsidRPr="00FF69E5" w:rsidRDefault="009F56AA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7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48EAA" w14:textId="77777777" w:rsidR="009F56AA" w:rsidRPr="00FF69E5" w:rsidRDefault="009F56AA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FF69E5" w14:paraId="04B41BE9" w14:textId="77777777" w:rsidTr="00944950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E57A06E" w14:textId="77777777" w:rsidR="009F56AA" w:rsidRPr="00FF69E5" w:rsidRDefault="009F56AA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7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27EB8" w14:textId="77777777" w:rsidR="009F56AA" w:rsidRPr="00FF69E5" w:rsidRDefault="009F56AA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44E8B361" w14:textId="77777777" w:rsidR="009F56AA" w:rsidRPr="00FF69E5" w:rsidRDefault="009F56AA" w:rsidP="004D570A">
      <w:pPr>
        <w:shd w:val="clear" w:color="auto" w:fill="FFFFFF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9844"/>
      </w:tblGrid>
      <w:tr w:rsidR="009F56AA" w:rsidRPr="00FF69E5" w14:paraId="4FAB49D0" w14:textId="77777777" w:rsidTr="004D570A">
        <w:tc>
          <w:tcPr>
            <w:tcW w:w="357" w:type="dxa"/>
            <w:tcBorders>
              <w:bottom w:val="single" w:sz="4" w:space="0" w:color="auto"/>
              <w:right w:val="nil"/>
            </w:tcBorders>
            <w:hideMark/>
          </w:tcPr>
          <w:p w14:paraId="2E365865" w14:textId="77777777" w:rsidR="009F56AA" w:rsidRPr="00FF69E5" w:rsidRDefault="00AD2288" w:rsidP="004D570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F69E5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8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3EFE37" w14:textId="41B741A4" w:rsidR="009F56AA" w:rsidRPr="00140D82" w:rsidRDefault="00AD2288" w:rsidP="00140D82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F69E5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FF69E5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F69E5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FF69E5">
              <w:rPr>
                <w:rFonts w:ascii="Arial" w:hAnsi="Arial" w:cs="Arial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9F56AA" w:rsidRPr="00FF69E5" w14:paraId="01507AB8" w14:textId="77777777" w:rsidTr="004D570A">
        <w:tc>
          <w:tcPr>
            <w:tcW w:w="357" w:type="dxa"/>
            <w:tcBorders>
              <w:left w:val="nil"/>
              <w:bottom w:val="nil"/>
              <w:right w:val="nil"/>
            </w:tcBorders>
          </w:tcPr>
          <w:p w14:paraId="793B957D" w14:textId="3CC7A8D5" w:rsidR="009F56AA" w:rsidRPr="00FF69E5" w:rsidRDefault="005A5083" w:rsidP="004D570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F69E5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CFF2" w14:textId="77777777" w:rsidR="009F56AA" w:rsidRPr="00FF69E5" w:rsidRDefault="009F56AA" w:rsidP="004D570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FF69E5" w14:paraId="5C1E7E4F" w14:textId="77777777" w:rsidTr="004D570A">
        <w:trPr>
          <w:trHeight w:val="70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7808571" w14:textId="77777777" w:rsidR="009F56AA" w:rsidRPr="00FF69E5" w:rsidRDefault="009F56AA" w:rsidP="004D570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BF40D" w14:textId="77777777" w:rsidR="009F56AA" w:rsidRPr="00FF69E5" w:rsidRDefault="009F56AA" w:rsidP="004D570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FF69E5" w14:paraId="7AB70B12" w14:textId="77777777" w:rsidTr="004D570A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CA091" w14:textId="77777777" w:rsidR="009F56AA" w:rsidRPr="00FF69E5" w:rsidRDefault="00AD2288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F69E5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8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8ACB8" w14:textId="2EB8AA3E" w:rsidR="009F56AA" w:rsidRPr="00FF69E5" w:rsidRDefault="00AD2288" w:rsidP="004D5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9E5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F69E5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9F56AA" w:rsidRPr="00FF69E5" w14:paraId="6428FFBD" w14:textId="77777777" w:rsidTr="004D570A"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0B809" w14:textId="77777777" w:rsidR="009F56AA" w:rsidRPr="00FF69E5" w:rsidRDefault="009F56AA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10CE7" w14:textId="77777777" w:rsidR="009F56AA" w:rsidRPr="00FF69E5" w:rsidRDefault="009F56AA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FF69E5" w14:paraId="3DD7A932" w14:textId="77777777" w:rsidTr="004D570A"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3E7DF63" w14:textId="77777777" w:rsidR="009F56AA" w:rsidRPr="00FF69E5" w:rsidRDefault="009F56AA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8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C1" w14:textId="77777777" w:rsidR="009F56AA" w:rsidRPr="00FF69E5" w:rsidRDefault="009F56AA" w:rsidP="004D570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6B50C0F8" w14:textId="77777777" w:rsidR="009F56AA" w:rsidRPr="00FF69E5" w:rsidRDefault="009F56AA">
      <w:pPr>
        <w:shd w:val="clear" w:color="auto" w:fill="FFFFFF"/>
        <w:ind w:firstLine="1007"/>
        <w:rPr>
          <w:rFonts w:ascii="Arial" w:hAnsi="Arial" w:cs="Arial"/>
          <w:i/>
          <w:sz w:val="22"/>
          <w:szCs w:val="22"/>
        </w:rPr>
      </w:pPr>
    </w:p>
    <w:p w14:paraId="06AA40F6" w14:textId="77777777" w:rsidR="009F56AA" w:rsidRPr="00FF69E5" w:rsidRDefault="00AD2288" w:rsidP="004652D9">
      <w:pPr>
        <w:shd w:val="clear" w:color="auto" w:fill="FFFFFF"/>
        <w:rPr>
          <w:rFonts w:ascii="Arial" w:hAnsi="Arial" w:cs="Arial"/>
          <w:sz w:val="22"/>
          <w:szCs w:val="22"/>
        </w:rPr>
      </w:pPr>
      <w:r w:rsidRPr="00FF69E5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4C8AC24E" w14:textId="77777777" w:rsidR="009F56AA" w:rsidRPr="00FF69E5" w:rsidRDefault="009F56AA" w:rsidP="004652D9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24D193C" w14:textId="3325906D" w:rsidR="009F56AA" w:rsidRPr="00FF69E5" w:rsidRDefault="00AD2288" w:rsidP="004652D9">
      <w:pPr>
        <w:jc w:val="both"/>
        <w:rPr>
          <w:rFonts w:ascii="Arial" w:hAnsi="Arial" w:cs="Arial"/>
          <w:sz w:val="22"/>
          <w:szCs w:val="22"/>
        </w:rPr>
      </w:pPr>
      <w:r w:rsidRPr="00FF69E5">
        <w:rPr>
          <w:rFonts w:ascii="Arial" w:hAnsi="Arial" w:cs="Arial"/>
          <w:sz w:val="22"/>
          <w:szCs w:val="22"/>
        </w:rPr>
        <w:t>Suprantu, kad vadovaudamasis VPĮ 39 straipsnio 4 dalimi, PĮ 52 straipsnio 4 dalimi perkančioji organizacija / perkantysis subjektas bet kuriuo pirkimo procedūros metu gali paprašyti kandidatų ar dalyvių pateikti visus ar dalį dokumentų, patvirtinančių atitiktį VPĮ 37 straipsnio 9 dalies, PĮ 50 straipsnio 9 dalies, jeigu tai būtina siekiant užtikrinti tinkamą pirkimo procedūros atlikimą.</w:t>
      </w:r>
    </w:p>
    <w:p w14:paraId="62CDBFAD" w14:textId="77777777" w:rsidR="009F56AA" w:rsidRPr="00FF69E5" w:rsidRDefault="009F56AA" w:rsidP="004652D9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0A3F487D" w14:textId="77777777" w:rsidR="009F56AA" w:rsidRPr="00FF69E5" w:rsidRDefault="00AD2288" w:rsidP="004652D9">
      <w:pPr>
        <w:jc w:val="both"/>
        <w:rPr>
          <w:rFonts w:ascii="Arial" w:hAnsi="Arial" w:cs="Arial"/>
          <w:sz w:val="22"/>
          <w:szCs w:val="22"/>
        </w:rPr>
      </w:pPr>
      <w:r w:rsidRPr="00FF69E5">
        <w:rPr>
          <w:rFonts w:ascii="Arial" w:hAnsi="Arial" w:cs="Arial"/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8CC987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495BEA" w14:textId="77777777" w:rsidR="004E2F1D" w:rsidRDefault="004E2F1D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1227DC5" w14:textId="6DFE5F2C" w:rsidR="009F56AA" w:rsidRPr="00140D82" w:rsidRDefault="00441295" w:rsidP="00140D82">
      <w:pPr>
        <w:jc w:val="center"/>
        <w:rPr>
          <w:rFonts w:ascii="Arial" w:hAnsi="Arial" w:cs="Arial"/>
          <w:i/>
          <w:iCs/>
          <w:color w:val="000000" w:themeColor="text1"/>
        </w:rPr>
      </w:pPr>
      <w:r w:rsidRPr="0046094E">
        <w:rPr>
          <w:rFonts w:ascii="Arial" w:hAnsi="Arial" w:cs="Arial"/>
          <w:color w:val="000000"/>
          <w:sz w:val="20"/>
        </w:rPr>
        <w:t>(Tiekėjo arba jo įgalioto asmens pareigos, vardas, pavardė, parašas)</w:t>
      </w:r>
    </w:p>
    <w:sectPr w:rsidR="009F56AA" w:rsidRPr="00140D82" w:rsidSect="003422A0">
      <w:footerReference w:type="default" r:id="rId10"/>
      <w:pgSz w:w="12240" w:h="15840"/>
      <w:pgMar w:top="1134" w:right="680" w:bottom="851" w:left="96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9A45" w14:textId="77777777" w:rsidR="001C5808" w:rsidRDefault="001C5808">
      <w:pPr>
        <w:suppressAutoHyphens/>
        <w:textAlignment w:val="baseline"/>
      </w:pPr>
      <w:r>
        <w:separator/>
      </w:r>
    </w:p>
  </w:endnote>
  <w:endnote w:type="continuationSeparator" w:id="0">
    <w:p w14:paraId="07E096D0" w14:textId="77777777" w:rsidR="001C5808" w:rsidRDefault="001C5808">
      <w:pPr>
        <w:suppressAutoHyphens/>
        <w:textAlignment w:val="baseline"/>
      </w:pPr>
      <w:r>
        <w:continuationSeparator/>
      </w:r>
    </w:p>
  </w:endnote>
  <w:endnote w:type="continuationNotice" w:id="1">
    <w:p w14:paraId="63578F62" w14:textId="77777777" w:rsidR="001C5808" w:rsidRDefault="001C5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A1C6" w14:textId="45B0ACEB" w:rsidR="004760CE" w:rsidRPr="00691DEE" w:rsidRDefault="004760CE" w:rsidP="004760CE">
    <w:pPr>
      <w:pStyle w:val="Porat"/>
      <w:jc w:val="right"/>
      <w:rPr>
        <w:rFonts w:ascii="Arial" w:hAnsi="Arial"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5205" w14:textId="77777777" w:rsidR="001C5808" w:rsidRDefault="001C580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63E83E0" w14:textId="77777777" w:rsidR="001C5808" w:rsidRDefault="001C5808">
      <w:pPr>
        <w:suppressAutoHyphens/>
        <w:textAlignment w:val="baseline"/>
      </w:pPr>
      <w:r>
        <w:continuationSeparator/>
      </w:r>
    </w:p>
  </w:footnote>
  <w:footnote w:type="continuationNotice" w:id="1">
    <w:p w14:paraId="7C09CDD8" w14:textId="77777777" w:rsidR="001C5808" w:rsidRDefault="001C5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40D82"/>
    <w:rsid w:val="001908BF"/>
    <w:rsid w:val="00194845"/>
    <w:rsid w:val="001B2075"/>
    <w:rsid w:val="001C5808"/>
    <w:rsid w:val="001F05D0"/>
    <w:rsid w:val="00203136"/>
    <w:rsid w:val="00234DA7"/>
    <w:rsid w:val="0026402D"/>
    <w:rsid w:val="002838C9"/>
    <w:rsid w:val="002876F1"/>
    <w:rsid w:val="00336ACA"/>
    <w:rsid w:val="0034220C"/>
    <w:rsid w:val="003422A0"/>
    <w:rsid w:val="003769DE"/>
    <w:rsid w:val="003A448B"/>
    <w:rsid w:val="00432183"/>
    <w:rsid w:val="00441295"/>
    <w:rsid w:val="004652D9"/>
    <w:rsid w:val="004760CE"/>
    <w:rsid w:val="004A17FA"/>
    <w:rsid w:val="004A23A2"/>
    <w:rsid w:val="004D570A"/>
    <w:rsid w:val="004E2F1D"/>
    <w:rsid w:val="00530BED"/>
    <w:rsid w:val="00546789"/>
    <w:rsid w:val="00551A1E"/>
    <w:rsid w:val="0055589C"/>
    <w:rsid w:val="005A09F7"/>
    <w:rsid w:val="005A5083"/>
    <w:rsid w:val="005E4E0E"/>
    <w:rsid w:val="00691DEE"/>
    <w:rsid w:val="006A1D33"/>
    <w:rsid w:val="00724394"/>
    <w:rsid w:val="007302E8"/>
    <w:rsid w:val="00757594"/>
    <w:rsid w:val="0077570D"/>
    <w:rsid w:val="007D51DB"/>
    <w:rsid w:val="007E004F"/>
    <w:rsid w:val="00826C05"/>
    <w:rsid w:val="00857274"/>
    <w:rsid w:val="00886E3C"/>
    <w:rsid w:val="00944950"/>
    <w:rsid w:val="009F56AA"/>
    <w:rsid w:val="00A17C4F"/>
    <w:rsid w:val="00A26825"/>
    <w:rsid w:val="00A308BA"/>
    <w:rsid w:val="00A30E40"/>
    <w:rsid w:val="00A60AC8"/>
    <w:rsid w:val="00A67349"/>
    <w:rsid w:val="00A901D8"/>
    <w:rsid w:val="00AA5DE3"/>
    <w:rsid w:val="00AD2288"/>
    <w:rsid w:val="00AF3D18"/>
    <w:rsid w:val="00B1600E"/>
    <w:rsid w:val="00B65010"/>
    <w:rsid w:val="00BC4C23"/>
    <w:rsid w:val="00BD33C8"/>
    <w:rsid w:val="00BE3E0B"/>
    <w:rsid w:val="00C13B0C"/>
    <w:rsid w:val="00C36F52"/>
    <w:rsid w:val="00C5536C"/>
    <w:rsid w:val="00C64F8F"/>
    <w:rsid w:val="00C9736A"/>
    <w:rsid w:val="00D91073"/>
    <w:rsid w:val="00DE56B3"/>
    <w:rsid w:val="00DF1232"/>
    <w:rsid w:val="00E45631"/>
    <w:rsid w:val="00E63F33"/>
    <w:rsid w:val="00EE1C95"/>
    <w:rsid w:val="00F13CBF"/>
    <w:rsid w:val="00F34462"/>
    <w:rsid w:val="00F43977"/>
    <w:rsid w:val="00F46902"/>
    <w:rsid w:val="00F61A8B"/>
    <w:rsid w:val="00F974ED"/>
    <w:rsid w:val="00FF69E5"/>
    <w:rsid w:val="3925D848"/>
    <w:rsid w:val="5F377B4F"/>
    <w:rsid w:val="74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0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336AC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336ACA"/>
  </w:style>
  <w:style w:type="paragraph" w:styleId="Porat">
    <w:name w:val="footer"/>
    <w:basedOn w:val="prastasis"/>
    <w:link w:val="PoratDiagrama"/>
    <w:unhideWhenUsed/>
    <w:rsid w:val="00336AC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336ACA"/>
  </w:style>
  <w:style w:type="character" w:styleId="Komentaronuoroda">
    <w:name w:val="annotation reference"/>
    <w:basedOn w:val="Numatytasispastraiposriftas"/>
    <w:semiHidden/>
    <w:unhideWhenUsed/>
    <w:rsid w:val="00BD33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3C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3C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3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3C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1FE673205C4A4FA193194AF8829A1A" ma:contentTypeVersion="0" ma:contentTypeDescription="Kurkite naują dokumentą." ma:contentTypeScope="" ma:versionID="80c0109f4e5dd35c8efe2b7f3cad04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A9495-4E1B-406A-8A75-03206A65337C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2F375E-28C5-4B59-8513-173714832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2023-10-09T02:47:00Z</dcterms:created>
  <dcterms:modified xsi:type="dcterms:W3CDTF">2024-03-07T14:01:00Z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2023-01-02T12:21:56Z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d4635d48-563b-49b2-9ccc-bba6cf14fac1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0x010100671FE673205C4A4FA193194AF8829A1A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f44ba0cd-d117-460c-a182-2668e2f9679f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2023-03-02T08:07:12Z</vt:lpwstr>
  </property>
  <property fmtid="{D5CDD505-2E9C-101B-9397-08002B2CF9AE}" pid="15" name="MSIP_Label_cfcb905c-755b-4fd4-bd20-0d682d4f1d27_ActionId">
    <vt:lpwstr>8af04780-b6b3-4d08-a971-2463580aa20f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