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2B8742DB" w14:textId="77777777" w:rsidR="00C41CBD" w:rsidRPr="00C41CBD" w:rsidRDefault="00C41CBD" w:rsidP="00C41CBD">
          <w:pPr>
            <w:spacing w:after="120"/>
            <w:ind w:left="567" w:firstLine="0"/>
            <w:contextualSpacing/>
            <w:jc w:val="center"/>
            <w:rPr>
              <w:rFonts w:ascii="Arial" w:hAnsi="Arial" w:cs="Arial"/>
              <w:b/>
              <w:bCs/>
              <w:sz w:val="22"/>
              <w:szCs w:val="22"/>
            </w:rPr>
          </w:pPr>
          <w:proofErr w:type="spellStart"/>
          <w:r w:rsidRPr="00C41CBD">
            <w:rPr>
              <w:rFonts w:ascii="Arial" w:hAnsi="Arial" w:cs="Arial"/>
              <w:b/>
              <w:bCs/>
              <w:sz w:val="22"/>
              <w:szCs w:val="22"/>
            </w:rPr>
            <w:t>Strūnos</w:t>
          </w:r>
          <w:proofErr w:type="spellEnd"/>
          <w:r w:rsidRPr="00C41CBD">
            <w:rPr>
              <w:rFonts w:ascii="Arial" w:hAnsi="Arial" w:cs="Arial"/>
              <w:b/>
              <w:bCs/>
              <w:sz w:val="22"/>
              <w:szCs w:val="22"/>
            </w:rPr>
            <w:t xml:space="preserve"> socialinės globos namai, </w:t>
          </w:r>
        </w:p>
        <w:p w14:paraId="7F1CA877" w14:textId="77777777" w:rsidR="00C41CBD" w:rsidRPr="00C41CBD" w:rsidRDefault="00C41CBD" w:rsidP="00C41CBD">
          <w:pPr>
            <w:spacing w:after="120"/>
            <w:ind w:left="567" w:firstLine="0"/>
            <w:contextualSpacing/>
            <w:jc w:val="center"/>
            <w:rPr>
              <w:rFonts w:ascii="Arial" w:hAnsi="Arial" w:cs="Arial"/>
              <w:b/>
              <w:bCs/>
              <w:sz w:val="22"/>
              <w:szCs w:val="22"/>
            </w:rPr>
          </w:pPr>
          <w:r w:rsidRPr="00C41CBD">
            <w:rPr>
              <w:rFonts w:ascii="Arial" w:hAnsi="Arial" w:cs="Arial"/>
              <w:b/>
              <w:bCs/>
              <w:sz w:val="22"/>
              <w:szCs w:val="22"/>
            </w:rPr>
            <w:t xml:space="preserve">juridinio asmens kodas 190796562, </w:t>
          </w:r>
        </w:p>
        <w:p w14:paraId="0977E66E" w14:textId="77777777" w:rsidR="00C41CBD" w:rsidRPr="00C41CBD" w:rsidRDefault="00C41CBD" w:rsidP="00C41CBD">
          <w:pPr>
            <w:spacing w:after="120"/>
            <w:ind w:left="567" w:firstLine="0"/>
            <w:contextualSpacing/>
            <w:jc w:val="center"/>
            <w:rPr>
              <w:rFonts w:ascii="Arial" w:hAnsi="Arial" w:cs="Arial"/>
              <w:b/>
              <w:bCs/>
              <w:sz w:val="22"/>
              <w:szCs w:val="22"/>
            </w:rPr>
          </w:pPr>
          <w:r w:rsidRPr="00C41CBD">
            <w:rPr>
              <w:rFonts w:ascii="Arial" w:hAnsi="Arial" w:cs="Arial"/>
              <w:b/>
              <w:bCs/>
              <w:sz w:val="22"/>
              <w:szCs w:val="22"/>
            </w:rPr>
            <w:t xml:space="preserve">adresas </w:t>
          </w:r>
          <w:proofErr w:type="spellStart"/>
          <w:r w:rsidRPr="00C41CBD">
            <w:rPr>
              <w:rFonts w:ascii="Arial" w:hAnsi="Arial" w:cs="Arial"/>
              <w:b/>
              <w:bCs/>
              <w:sz w:val="22"/>
              <w:szCs w:val="22"/>
            </w:rPr>
            <w:t>Strūnos</w:t>
          </w:r>
          <w:proofErr w:type="spellEnd"/>
          <w:r w:rsidRPr="00C41CBD">
            <w:rPr>
              <w:rFonts w:ascii="Arial" w:hAnsi="Arial" w:cs="Arial"/>
              <w:b/>
              <w:bCs/>
              <w:sz w:val="22"/>
              <w:szCs w:val="22"/>
            </w:rPr>
            <w:t xml:space="preserve"> k. 5, </w:t>
          </w:r>
        </w:p>
        <w:p w14:paraId="57CFAD8D" w14:textId="77777777" w:rsidR="00C41CBD" w:rsidRPr="00C41CBD" w:rsidRDefault="00C41CBD" w:rsidP="00C41CBD">
          <w:pPr>
            <w:spacing w:after="120"/>
            <w:ind w:left="567" w:firstLine="0"/>
            <w:contextualSpacing/>
            <w:jc w:val="center"/>
            <w:rPr>
              <w:rFonts w:ascii="Arial" w:hAnsi="Arial" w:cs="Arial"/>
              <w:b/>
              <w:bCs/>
              <w:sz w:val="22"/>
              <w:szCs w:val="22"/>
            </w:rPr>
          </w:pPr>
          <w:proofErr w:type="spellStart"/>
          <w:r w:rsidRPr="00C41CBD">
            <w:rPr>
              <w:rFonts w:ascii="Arial" w:hAnsi="Arial" w:cs="Arial"/>
              <w:b/>
              <w:bCs/>
              <w:sz w:val="22"/>
              <w:szCs w:val="22"/>
            </w:rPr>
            <w:t>Strūnos</w:t>
          </w:r>
          <w:proofErr w:type="spellEnd"/>
          <w:r w:rsidRPr="00C41CBD">
            <w:rPr>
              <w:rFonts w:ascii="Arial" w:hAnsi="Arial" w:cs="Arial"/>
              <w:b/>
              <w:bCs/>
              <w:sz w:val="22"/>
              <w:szCs w:val="22"/>
            </w:rPr>
            <w:t xml:space="preserve"> k., Švenčionių </w:t>
          </w:r>
          <w:proofErr w:type="spellStart"/>
          <w:r w:rsidRPr="00C41CBD">
            <w:rPr>
              <w:rFonts w:ascii="Arial" w:hAnsi="Arial" w:cs="Arial"/>
              <w:b/>
              <w:bCs/>
              <w:sz w:val="22"/>
              <w:szCs w:val="22"/>
            </w:rPr>
            <w:t>r.sav</w:t>
          </w:r>
          <w:proofErr w:type="spellEnd"/>
          <w:r w:rsidRPr="00C41CBD">
            <w:rPr>
              <w:rFonts w:ascii="Arial" w:hAnsi="Arial" w:cs="Arial"/>
              <w:b/>
              <w:bCs/>
              <w:sz w:val="22"/>
              <w:szCs w:val="22"/>
            </w:rPr>
            <w:t>.</w:t>
          </w:r>
        </w:p>
        <w:p w14:paraId="1E041B37" w14:textId="5541DEC7" w:rsidR="00360A21" w:rsidRPr="00341DF3" w:rsidRDefault="00360A21" w:rsidP="007334EA">
          <w:pPr>
            <w:spacing w:after="120"/>
            <w:ind w:left="567" w:firstLine="0"/>
            <w:contextualSpacing/>
            <w:jc w:val="center"/>
            <w:rPr>
              <w:rFonts w:ascii="Arial" w:hAnsi="Arial" w:cs="Arial"/>
              <w:b/>
              <w:bCs/>
              <w:sz w:val="22"/>
              <w:szCs w:val="22"/>
            </w:rPr>
          </w:pPr>
        </w:p>
        <w:tbl>
          <w:tblPr>
            <w:tblW w:w="9639" w:type="dxa"/>
            <w:jc w:val="center"/>
            <w:tblLayout w:type="fixed"/>
            <w:tblLook w:val="0000" w:firstRow="0" w:lastRow="0" w:firstColumn="0" w:lastColumn="0" w:noHBand="0" w:noVBand="0"/>
          </w:tblPr>
          <w:tblGrid>
            <w:gridCol w:w="9639"/>
          </w:tblGrid>
          <w:tr w:rsidR="00957C46" w:rsidRPr="00341DF3" w14:paraId="77D04C61" w14:textId="77777777" w:rsidTr="00793752">
            <w:trPr>
              <w:trHeight w:val="1065"/>
              <w:jc w:val="center"/>
            </w:trPr>
            <w:tc>
              <w:tcPr>
                <w:tcW w:w="9639" w:type="dxa"/>
              </w:tcPr>
              <w:p w14:paraId="6FCCAE4B" w14:textId="6E72553B" w:rsidR="00957C46" w:rsidRPr="00162747" w:rsidRDefault="00957C46" w:rsidP="00793752">
                <w:pPr>
                  <w:widowControl w:val="0"/>
                  <w:autoSpaceDE w:val="0"/>
                  <w:autoSpaceDN w:val="0"/>
                  <w:adjustRightInd w:val="0"/>
                  <w:spacing w:line="240" w:lineRule="auto"/>
                  <w:jc w:val="center"/>
                  <w:rPr>
                    <w:rFonts w:cstheme="minorHAnsi"/>
                    <w:sz w:val="22"/>
                    <w:szCs w:val="22"/>
                  </w:rPr>
                </w:pPr>
              </w:p>
              <w:p w14:paraId="1A476477" w14:textId="77777777" w:rsidR="00957C46" w:rsidRPr="00162747" w:rsidRDefault="00957C46" w:rsidP="00793752">
                <w:pPr>
                  <w:widowControl w:val="0"/>
                  <w:autoSpaceDE w:val="0"/>
                  <w:autoSpaceDN w:val="0"/>
                  <w:adjustRightInd w:val="0"/>
                  <w:spacing w:line="240" w:lineRule="auto"/>
                  <w:jc w:val="center"/>
                  <w:rPr>
                    <w:rFonts w:cstheme="minorHAnsi"/>
                    <w:b/>
                    <w:sz w:val="22"/>
                    <w:szCs w:val="22"/>
                  </w:rPr>
                </w:pPr>
              </w:p>
              <w:p w14:paraId="4C33BC6C" w14:textId="75A75E2C" w:rsidR="00957C46" w:rsidRPr="00C41CBD" w:rsidRDefault="00957C46" w:rsidP="00C41CBD">
                <w:pPr>
                  <w:widowControl w:val="0"/>
                  <w:autoSpaceDE w:val="0"/>
                  <w:autoSpaceDN w:val="0"/>
                  <w:adjustRightInd w:val="0"/>
                  <w:spacing w:line="240" w:lineRule="auto"/>
                  <w:jc w:val="center"/>
                  <w:rPr>
                    <w:rFonts w:cstheme="minorHAnsi"/>
                    <w:b/>
                    <w:sz w:val="22"/>
                    <w:szCs w:val="22"/>
                  </w:rPr>
                </w:pPr>
              </w:p>
            </w:tc>
          </w:tr>
          <w:tr w:rsidR="00957C46" w:rsidRPr="00341DF3" w14:paraId="177B64A1" w14:textId="77777777" w:rsidTr="00793752">
            <w:trPr>
              <w:cantSplit/>
              <w:jc w:val="center"/>
            </w:trPr>
            <w:tc>
              <w:tcPr>
                <w:tcW w:w="9639" w:type="dxa"/>
                <w:tcBorders>
                  <w:bottom w:val="single" w:sz="6" w:space="0" w:color="auto"/>
                </w:tcBorders>
              </w:tcPr>
              <w:p w14:paraId="0D0F1A94" w14:textId="77777777" w:rsidR="00957C46" w:rsidRPr="00341DF3" w:rsidRDefault="00957C46" w:rsidP="00793752">
                <w:pPr>
                  <w:widowControl w:val="0"/>
                  <w:autoSpaceDE w:val="0"/>
                  <w:autoSpaceDN w:val="0"/>
                  <w:adjustRightInd w:val="0"/>
                  <w:spacing w:line="240" w:lineRule="auto"/>
                  <w:jc w:val="center"/>
                  <w:rPr>
                    <w:rFonts w:ascii="Times New Roman" w:hAnsi="Times New Roman" w:cs="Times New Roman"/>
                    <w:sz w:val="22"/>
                    <w:szCs w:val="22"/>
                  </w:rPr>
                </w:pPr>
              </w:p>
            </w:tc>
          </w:tr>
        </w:tbl>
        <w:p w14:paraId="0CE733B5" w14:textId="5BDAB132" w:rsidR="00C32E53" w:rsidRPr="00341DF3" w:rsidRDefault="00C32E53" w:rsidP="001912E2">
          <w:pPr>
            <w:spacing w:after="120" w:line="240" w:lineRule="auto"/>
            <w:ind w:left="567" w:firstLine="0"/>
            <w:contextualSpacing/>
            <w:jc w:val="center"/>
            <w:rPr>
              <w:rFonts w:cstheme="minorHAnsi"/>
              <w:color w:val="00B050"/>
              <w:sz w:val="22"/>
              <w:szCs w:val="22"/>
            </w:rPr>
          </w:pPr>
        </w:p>
        <w:p w14:paraId="46315E4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B92F888" w14:textId="77777777" w:rsidR="00C32E53" w:rsidRPr="00341DF3"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341DF3" w:rsidRDefault="00D526C8" w:rsidP="007334EA">
          <w:pPr>
            <w:spacing w:after="120"/>
            <w:ind w:left="567" w:firstLine="0"/>
            <w:contextualSpacing/>
            <w:jc w:val="center"/>
            <w:rPr>
              <w:rFonts w:ascii="Arial" w:hAnsi="Arial" w:cs="Arial"/>
              <w:sz w:val="22"/>
              <w:szCs w:val="22"/>
            </w:rPr>
          </w:pPr>
        </w:p>
        <w:p w14:paraId="47EF0C37" w14:textId="19126F9D" w:rsidR="00D526C8" w:rsidRPr="00341DF3" w:rsidRDefault="00D526C8" w:rsidP="007334EA">
          <w:pPr>
            <w:spacing w:after="120"/>
            <w:ind w:left="567" w:firstLine="0"/>
            <w:contextualSpacing/>
            <w:jc w:val="center"/>
            <w:rPr>
              <w:rFonts w:cstheme="minorHAnsi"/>
              <w:sz w:val="22"/>
              <w:szCs w:val="22"/>
            </w:rPr>
          </w:pPr>
        </w:p>
        <w:p w14:paraId="7350A7E2" w14:textId="78457EBC" w:rsidR="00D526C8" w:rsidRPr="00162747" w:rsidRDefault="00D526C8" w:rsidP="007334EA">
          <w:pPr>
            <w:spacing w:after="120"/>
            <w:ind w:left="567" w:firstLine="0"/>
            <w:contextualSpacing/>
            <w:jc w:val="center"/>
            <w:rPr>
              <w:rFonts w:cstheme="minorHAnsi"/>
              <w:sz w:val="24"/>
              <w:szCs w:val="24"/>
            </w:rPr>
          </w:pPr>
        </w:p>
        <w:p w14:paraId="1D1BF965" w14:textId="4DF8B3B4" w:rsidR="00D526C8" w:rsidRPr="00914809" w:rsidRDefault="00C006CB" w:rsidP="007D348D">
          <w:pPr>
            <w:spacing w:after="120" w:line="240" w:lineRule="auto"/>
            <w:ind w:left="567" w:firstLine="0"/>
            <w:contextualSpacing/>
            <w:jc w:val="center"/>
            <w:rPr>
              <w:rFonts w:cstheme="minorHAnsi"/>
              <w:b/>
              <w:bCs/>
              <w:sz w:val="24"/>
              <w:szCs w:val="24"/>
            </w:rPr>
          </w:pPr>
          <w:r w:rsidRPr="00162747">
            <w:rPr>
              <w:rFonts w:cstheme="minorHAnsi"/>
              <w:b/>
              <w:bCs/>
              <w:sz w:val="24"/>
              <w:szCs w:val="24"/>
            </w:rPr>
            <w:t xml:space="preserve">MAŽOS VERTĖS </w:t>
          </w:r>
          <w:r w:rsidR="00D526C8" w:rsidRPr="00162747">
            <w:rPr>
              <w:rFonts w:cstheme="minorHAnsi"/>
              <w:b/>
              <w:bCs/>
              <w:sz w:val="24"/>
              <w:szCs w:val="24"/>
            </w:rPr>
            <w:t xml:space="preserve">VIEŠOJO </w:t>
          </w:r>
          <w:r w:rsidR="003B2846" w:rsidRPr="00162747">
            <w:rPr>
              <w:rFonts w:cstheme="minorHAnsi"/>
              <w:b/>
              <w:bCs/>
              <w:sz w:val="24"/>
              <w:szCs w:val="24"/>
            </w:rPr>
            <w:t>PIRKIMO „</w:t>
          </w:r>
          <w:r w:rsidR="00C425B7">
            <w:rPr>
              <w:rFonts w:cstheme="minorHAnsi"/>
              <w:b/>
              <w:bCs/>
              <w:sz w:val="24"/>
              <w:szCs w:val="24"/>
            </w:rPr>
            <w:t>TRAKTORIUS</w:t>
          </w:r>
          <w:r w:rsidR="00C41CBD">
            <w:rPr>
              <w:rFonts w:cstheme="minorHAnsi"/>
              <w:b/>
              <w:bCs/>
              <w:sz w:val="24"/>
              <w:szCs w:val="24"/>
            </w:rPr>
            <w:t xml:space="preserve"> SU PADARGAIS</w:t>
          </w:r>
          <w:r w:rsidR="00914809">
            <w:rPr>
              <w:rFonts w:cstheme="minorHAnsi"/>
              <w:b/>
              <w:bCs/>
              <w:sz w:val="24"/>
              <w:szCs w:val="24"/>
            </w:rPr>
            <w:t>“</w:t>
          </w:r>
        </w:p>
        <w:p w14:paraId="18ACC6AD" w14:textId="3C4ADE26" w:rsidR="00D526C8" w:rsidRPr="00162747" w:rsidRDefault="003B2846" w:rsidP="001A2892">
          <w:pPr>
            <w:spacing w:after="120" w:line="240" w:lineRule="auto"/>
            <w:ind w:left="567" w:firstLine="0"/>
            <w:contextualSpacing/>
            <w:jc w:val="center"/>
            <w:rPr>
              <w:rFonts w:cstheme="minorHAnsi"/>
              <w:b/>
              <w:bCs/>
              <w:sz w:val="24"/>
              <w:szCs w:val="24"/>
            </w:rPr>
          </w:pPr>
          <w:r w:rsidRPr="00162747">
            <w:rPr>
              <w:rFonts w:cstheme="minorHAnsi"/>
              <w:b/>
              <w:bCs/>
              <w:sz w:val="24"/>
              <w:szCs w:val="24"/>
            </w:rPr>
            <w:t>SKELBIAMOS APKLAUSOS SPECIALIOSIOS SĄLYGOS</w:t>
          </w:r>
        </w:p>
        <w:p w14:paraId="517C01D9" w14:textId="3F68010B" w:rsidR="001C24BC" w:rsidRPr="00341DF3" w:rsidRDefault="006D04B5" w:rsidP="001A2892">
          <w:pPr>
            <w:spacing w:after="120" w:line="240" w:lineRule="auto"/>
            <w:ind w:left="567" w:firstLine="0"/>
            <w:contextualSpacing/>
            <w:jc w:val="center"/>
            <w:rPr>
              <w:rFonts w:ascii="Arial" w:hAnsi="Arial" w:cs="Arial"/>
              <w:sz w:val="22"/>
              <w:szCs w:val="22"/>
            </w:rPr>
          </w:pPr>
          <w:r w:rsidRPr="00162747">
            <w:rPr>
              <w:rFonts w:cstheme="minorHAnsi"/>
              <w:b/>
              <w:bCs/>
              <w:sz w:val="24"/>
              <w:szCs w:val="24"/>
            </w:rPr>
            <w:t xml:space="preserve">VERSIJA NR. </w:t>
          </w:r>
          <w:r w:rsidRPr="006152E5">
            <w:rPr>
              <w:rFonts w:cstheme="minorHAnsi"/>
              <w:b/>
              <w:bCs/>
              <w:sz w:val="24"/>
              <w:szCs w:val="24"/>
            </w:rPr>
            <w:t>1</w:t>
          </w:r>
          <w:r w:rsidR="005F13F0" w:rsidRPr="00341DF3">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341DF3" w:rsidRDefault="00173FBA" w:rsidP="00581B14">
              <w:pPr>
                <w:pStyle w:val="Turinioantrat"/>
                <w:tabs>
                  <w:tab w:val="left" w:pos="6555"/>
                </w:tabs>
                <w:rPr>
                  <w:rFonts w:asciiTheme="minorHAnsi" w:hAnsiTheme="minorHAnsi" w:cstheme="minorHAnsi"/>
                  <w:sz w:val="22"/>
                  <w:szCs w:val="22"/>
                </w:rPr>
              </w:pPr>
              <w:r w:rsidRPr="00341DF3">
                <w:rPr>
                  <w:rFonts w:asciiTheme="minorHAnsi" w:hAnsiTheme="minorHAnsi" w:cstheme="minorHAnsi"/>
                  <w:sz w:val="22"/>
                  <w:szCs w:val="22"/>
                </w:rPr>
                <w:t>T</w:t>
              </w:r>
              <w:r w:rsidR="00F42EC8" w:rsidRPr="00341DF3">
                <w:rPr>
                  <w:rFonts w:asciiTheme="minorHAnsi" w:hAnsiTheme="minorHAnsi" w:cstheme="minorHAnsi"/>
                  <w:sz w:val="22"/>
                  <w:szCs w:val="22"/>
                </w:rPr>
                <w:t>URINYS</w:t>
              </w:r>
              <w:r w:rsidR="00581B14" w:rsidRPr="00341DF3">
                <w:rPr>
                  <w:rFonts w:asciiTheme="minorHAnsi" w:hAnsiTheme="minorHAnsi" w:cstheme="minorHAnsi"/>
                  <w:sz w:val="22"/>
                  <w:szCs w:val="22"/>
                </w:rPr>
                <w:tab/>
              </w:r>
            </w:p>
            <w:p w14:paraId="452903DA" w14:textId="55F011F2" w:rsidR="008A4ECF" w:rsidRDefault="00173FBA">
              <w:pPr>
                <w:pStyle w:val="Turinys1"/>
                <w:rPr>
                  <w:noProof/>
                  <w:kern w:val="2"/>
                  <w:sz w:val="22"/>
                  <w:szCs w:val="22"/>
                  <w:lang w:val="en-GB" w:eastAsia="en-GB"/>
                  <w14:ligatures w14:val="standardContextual"/>
                </w:rPr>
              </w:pPr>
              <w:r w:rsidRPr="00341DF3">
                <w:rPr>
                  <w:sz w:val="22"/>
                  <w:szCs w:val="22"/>
                </w:rPr>
                <w:fldChar w:fldCharType="begin"/>
              </w:r>
              <w:r w:rsidRPr="00341DF3">
                <w:rPr>
                  <w:sz w:val="22"/>
                  <w:szCs w:val="22"/>
                </w:rPr>
                <w:instrText xml:space="preserve"> TOC \o "1-3" \h \z \u </w:instrText>
              </w:r>
              <w:r w:rsidRPr="00341DF3">
                <w:rPr>
                  <w:sz w:val="22"/>
                  <w:szCs w:val="22"/>
                </w:rPr>
                <w:fldChar w:fldCharType="separate"/>
              </w:r>
              <w:hyperlink w:anchor="_Toc181546444" w:history="1">
                <w:r w:rsidR="008A4ECF" w:rsidRPr="009C4B06">
                  <w:rPr>
                    <w:rStyle w:val="Hipersaitas"/>
                    <w:rFonts w:cstheme="minorHAnsi"/>
                    <w:noProof/>
                  </w:rPr>
                  <w:t>1.</w:t>
                </w:r>
                <w:r w:rsidR="008A4ECF">
                  <w:rPr>
                    <w:noProof/>
                    <w:kern w:val="2"/>
                    <w:sz w:val="22"/>
                    <w:szCs w:val="22"/>
                    <w:lang w:val="en-GB" w:eastAsia="en-GB"/>
                    <w14:ligatures w14:val="standardContextual"/>
                  </w:rPr>
                  <w:tab/>
                </w:r>
                <w:r w:rsidR="008A4ECF" w:rsidRPr="009C4B06">
                  <w:rPr>
                    <w:rStyle w:val="Hipersaitas"/>
                    <w:rFonts w:cstheme="minorHAnsi"/>
                    <w:noProof/>
                  </w:rPr>
                  <w:t>Bendra informacija</w:t>
                </w:r>
                <w:r w:rsidR="008A4ECF">
                  <w:rPr>
                    <w:noProof/>
                    <w:webHidden/>
                  </w:rPr>
                  <w:tab/>
                </w:r>
                <w:r w:rsidR="008A4ECF">
                  <w:rPr>
                    <w:noProof/>
                    <w:webHidden/>
                  </w:rPr>
                  <w:fldChar w:fldCharType="begin"/>
                </w:r>
                <w:r w:rsidR="008A4ECF">
                  <w:rPr>
                    <w:noProof/>
                    <w:webHidden/>
                  </w:rPr>
                  <w:instrText xml:space="preserve"> PAGEREF _Toc181546444 \h </w:instrText>
                </w:r>
                <w:r w:rsidR="008A4ECF">
                  <w:rPr>
                    <w:noProof/>
                    <w:webHidden/>
                  </w:rPr>
                </w:r>
                <w:r w:rsidR="008A4ECF">
                  <w:rPr>
                    <w:noProof/>
                    <w:webHidden/>
                  </w:rPr>
                  <w:fldChar w:fldCharType="separate"/>
                </w:r>
                <w:r w:rsidR="008A4ECF">
                  <w:rPr>
                    <w:noProof/>
                    <w:webHidden/>
                  </w:rPr>
                  <w:t>2</w:t>
                </w:r>
                <w:r w:rsidR="008A4ECF">
                  <w:rPr>
                    <w:noProof/>
                    <w:webHidden/>
                  </w:rPr>
                  <w:fldChar w:fldCharType="end"/>
                </w:r>
              </w:hyperlink>
            </w:p>
            <w:p w14:paraId="51858B8D" w14:textId="74EEC02F" w:rsidR="008A4ECF" w:rsidRDefault="00B21E2D">
              <w:pPr>
                <w:pStyle w:val="Turinys1"/>
                <w:rPr>
                  <w:noProof/>
                  <w:kern w:val="2"/>
                  <w:sz w:val="22"/>
                  <w:szCs w:val="22"/>
                  <w:lang w:val="en-GB" w:eastAsia="en-GB"/>
                  <w14:ligatures w14:val="standardContextual"/>
                </w:rPr>
              </w:pPr>
              <w:hyperlink w:anchor="_Toc181546445" w:history="1">
                <w:r w:rsidR="008A4ECF" w:rsidRPr="009C4B06">
                  <w:rPr>
                    <w:rStyle w:val="Hipersaitas"/>
                    <w:rFonts w:eastAsia="Calibri" w:cstheme="minorHAnsi"/>
                    <w:noProof/>
                  </w:rPr>
                  <w:t>2.</w:t>
                </w:r>
                <w:r w:rsidR="008A4ECF">
                  <w:rPr>
                    <w:noProof/>
                    <w:kern w:val="2"/>
                    <w:sz w:val="22"/>
                    <w:szCs w:val="22"/>
                    <w:lang w:val="en-GB" w:eastAsia="en-GB"/>
                    <w14:ligatures w14:val="standardContextual"/>
                  </w:rPr>
                  <w:tab/>
                </w:r>
                <w:r w:rsidR="008A4ECF" w:rsidRPr="009C4B06">
                  <w:rPr>
                    <w:rStyle w:val="Hipersaitas"/>
                    <w:rFonts w:cstheme="minorHAnsi"/>
                    <w:noProof/>
                  </w:rPr>
                  <w:t>Pirkimo objektas</w:t>
                </w:r>
                <w:r w:rsidR="008A4ECF">
                  <w:rPr>
                    <w:noProof/>
                    <w:webHidden/>
                  </w:rPr>
                  <w:tab/>
                </w:r>
                <w:r w:rsidR="008A4ECF">
                  <w:rPr>
                    <w:noProof/>
                    <w:webHidden/>
                  </w:rPr>
                  <w:fldChar w:fldCharType="begin"/>
                </w:r>
                <w:r w:rsidR="008A4ECF">
                  <w:rPr>
                    <w:noProof/>
                    <w:webHidden/>
                  </w:rPr>
                  <w:instrText xml:space="preserve"> PAGEREF _Toc181546445 \h </w:instrText>
                </w:r>
                <w:r w:rsidR="008A4ECF">
                  <w:rPr>
                    <w:noProof/>
                    <w:webHidden/>
                  </w:rPr>
                </w:r>
                <w:r w:rsidR="008A4ECF">
                  <w:rPr>
                    <w:noProof/>
                    <w:webHidden/>
                  </w:rPr>
                  <w:fldChar w:fldCharType="separate"/>
                </w:r>
                <w:r w:rsidR="008A4ECF">
                  <w:rPr>
                    <w:noProof/>
                    <w:webHidden/>
                  </w:rPr>
                  <w:t>2</w:t>
                </w:r>
                <w:r w:rsidR="008A4ECF">
                  <w:rPr>
                    <w:noProof/>
                    <w:webHidden/>
                  </w:rPr>
                  <w:fldChar w:fldCharType="end"/>
                </w:r>
              </w:hyperlink>
            </w:p>
            <w:p w14:paraId="0B477366" w14:textId="1975F0C9" w:rsidR="008A4ECF" w:rsidRDefault="00B21E2D">
              <w:pPr>
                <w:pStyle w:val="Turinys1"/>
                <w:rPr>
                  <w:noProof/>
                  <w:kern w:val="2"/>
                  <w:sz w:val="22"/>
                  <w:szCs w:val="22"/>
                  <w:lang w:val="en-GB" w:eastAsia="en-GB"/>
                  <w14:ligatures w14:val="standardContextual"/>
                </w:rPr>
              </w:pPr>
              <w:hyperlink w:anchor="_Toc181546446" w:history="1">
                <w:r w:rsidR="008A4ECF" w:rsidRPr="009C4B06">
                  <w:rPr>
                    <w:rStyle w:val="Hipersaitas"/>
                    <w:rFonts w:eastAsia="Calibri" w:cstheme="minorHAnsi"/>
                    <w:noProof/>
                  </w:rPr>
                  <w:t>3.</w:t>
                </w:r>
                <w:r w:rsidR="008A4ECF">
                  <w:rPr>
                    <w:noProof/>
                    <w:kern w:val="2"/>
                    <w:sz w:val="22"/>
                    <w:szCs w:val="22"/>
                    <w:lang w:val="en-GB" w:eastAsia="en-GB"/>
                    <w14:ligatures w14:val="standardContextual"/>
                  </w:rPr>
                  <w:tab/>
                </w:r>
                <w:r w:rsidR="008A4ECF" w:rsidRPr="009C4B06">
                  <w:rPr>
                    <w:rStyle w:val="Hipersaitas"/>
                    <w:rFonts w:cstheme="minorHAnsi"/>
                    <w:noProof/>
                  </w:rPr>
                  <w:t>Tiekėjų pašalinimo pagrindai, kvalifikacijos reikalavimai ir reikalaujami kokybės vadybos sistemos ir (arba) aplinkos apsaugos vadybos sistemos standartai</w:t>
                </w:r>
                <w:r w:rsidR="008A4ECF">
                  <w:rPr>
                    <w:noProof/>
                    <w:webHidden/>
                  </w:rPr>
                  <w:tab/>
                </w:r>
                <w:r w:rsidR="008A4ECF">
                  <w:rPr>
                    <w:noProof/>
                    <w:webHidden/>
                  </w:rPr>
                  <w:fldChar w:fldCharType="begin"/>
                </w:r>
                <w:r w:rsidR="008A4ECF">
                  <w:rPr>
                    <w:noProof/>
                    <w:webHidden/>
                  </w:rPr>
                  <w:instrText xml:space="preserve"> PAGEREF _Toc181546446 \h </w:instrText>
                </w:r>
                <w:r w:rsidR="008A4ECF">
                  <w:rPr>
                    <w:noProof/>
                    <w:webHidden/>
                  </w:rPr>
                </w:r>
                <w:r w:rsidR="008A4ECF">
                  <w:rPr>
                    <w:noProof/>
                    <w:webHidden/>
                  </w:rPr>
                  <w:fldChar w:fldCharType="separate"/>
                </w:r>
                <w:r w:rsidR="008A4ECF">
                  <w:rPr>
                    <w:noProof/>
                    <w:webHidden/>
                  </w:rPr>
                  <w:t>2</w:t>
                </w:r>
                <w:r w:rsidR="008A4ECF">
                  <w:rPr>
                    <w:noProof/>
                    <w:webHidden/>
                  </w:rPr>
                  <w:fldChar w:fldCharType="end"/>
                </w:r>
              </w:hyperlink>
            </w:p>
            <w:p w14:paraId="4F22B4FE" w14:textId="149B29D4" w:rsidR="008A4ECF" w:rsidRDefault="00B21E2D">
              <w:pPr>
                <w:pStyle w:val="Turinys1"/>
                <w:rPr>
                  <w:noProof/>
                  <w:kern w:val="2"/>
                  <w:sz w:val="22"/>
                  <w:szCs w:val="22"/>
                  <w:lang w:val="en-GB" w:eastAsia="en-GB"/>
                  <w14:ligatures w14:val="standardContextual"/>
                </w:rPr>
              </w:pPr>
              <w:hyperlink w:anchor="_Toc181546447" w:history="1">
                <w:r w:rsidR="008A4ECF" w:rsidRPr="009C4B06">
                  <w:rPr>
                    <w:rStyle w:val="Hipersaitas"/>
                    <w:rFonts w:eastAsia="Calibri" w:cstheme="minorHAnsi"/>
                    <w:noProof/>
                  </w:rPr>
                  <w:t>4.</w:t>
                </w:r>
                <w:r w:rsidR="008A4ECF">
                  <w:rPr>
                    <w:noProof/>
                    <w:kern w:val="2"/>
                    <w:sz w:val="22"/>
                    <w:szCs w:val="22"/>
                    <w:lang w:val="en-GB" w:eastAsia="en-GB"/>
                    <w14:ligatures w14:val="standardContextual"/>
                  </w:rPr>
                  <w:tab/>
                </w:r>
                <w:r w:rsidR="008A4ECF" w:rsidRPr="009C4B06">
                  <w:rPr>
                    <w:rStyle w:val="Hipersaitas"/>
                    <w:rFonts w:cstheme="minorHAnsi"/>
                    <w:noProof/>
                  </w:rPr>
                  <w:t>Reikalavimai, susiję su nacionaliniu saugumu</w:t>
                </w:r>
                <w:r w:rsidR="008A4ECF">
                  <w:rPr>
                    <w:noProof/>
                    <w:webHidden/>
                  </w:rPr>
                  <w:tab/>
                </w:r>
                <w:r w:rsidR="008A4ECF">
                  <w:rPr>
                    <w:noProof/>
                    <w:webHidden/>
                  </w:rPr>
                  <w:fldChar w:fldCharType="begin"/>
                </w:r>
                <w:r w:rsidR="008A4ECF">
                  <w:rPr>
                    <w:noProof/>
                    <w:webHidden/>
                  </w:rPr>
                  <w:instrText xml:space="preserve"> PAGEREF _Toc181546447 \h </w:instrText>
                </w:r>
                <w:r w:rsidR="008A4ECF">
                  <w:rPr>
                    <w:noProof/>
                    <w:webHidden/>
                  </w:rPr>
                </w:r>
                <w:r w:rsidR="008A4ECF">
                  <w:rPr>
                    <w:noProof/>
                    <w:webHidden/>
                  </w:rPr>
                  <w:fldChar w:fldCharType="separate"/>
                </w:r>
                <w:r w:rsidR="008A4ECF">
                  <w:rPr>
                    <w:noProof/>
                    <w:webHidden/>
                  </w:rPr>
                  <w:t>3</w:t>
                </w:r>
                <w:r w:rsidR="008A4ECF">
                  <w:rPr>
                    <w:noProof/>
                    <w:webHidden/>
                  </w:rPr>
                  <w:fldChar w:fldCharType="end"/>
                </w:r>
              </w:hyperlink>
            </w:p>
            <w:p w14:paraId="0186632C" w14:textId="4AB2E00A" w:rsidR="008A4ECF" w:rsidRDefault="00B21E2D">
              <w:pPr>
                <w:pStyle w:val="Turinys1"/>
                <w:rPr>
                  <w:noProof/>
                  <w:kern w:val="2"/>
                  <w:sz w:val="22"/>
                  <w:szCs w:val="22"/>
                  <w:lang w:val="en-GB" w:eastAsia="en-GB"/>
                  <w14:ligatures w14:val="standardContextual"/>
                </w:rPr>
              </w:pPr>
              <w:hyperlink w:anchor="_Toc181546448" w:history="1">
                <w:r w:rsidR="008A4ECF" w:rsidRPr="009C4B06">
                  <w:rPr>
                    <w:rStyle w:val="Hipersaitas"/>
                    <w:rFonts w:eastAsia="Calibri" w:cstheme="minorHAnsi"/>
                    <w:noProof/>
                  </w:rPr>
                  <w:t>5.</w:t>
                </w:r>
                <w:r w:rsidR="008A4ECF">
                  <w:rPr>
                    <w:noProof/>
                    <w:kern w:val="2"/>
                    <w:sz w:val="22"/>
                    <w:szCs w:val="22"/>
                    <w:lang w:val="en-GB" w:eastAsia="en-GB"/>
                    <w14:ligatures w14:val="standardContextual"/>
                  </w:rPr>
                  <w:tab/>
                </w:r>
                <w:r w:rsidR="008A4ECF" w:rsidRPr="009C4B06">
                  <w:rPr>
                    <w:rStyle w:val="Hipersaitas"/>
                    <w:rFonts w:cstheme="minorHAnsi"/>
                    <w:noProof/>
                  </w:rPr>
                  <w:t>Specialieji reikalavimai pasiūlymų rengimui ir pateikimui</w:t>
                </w:r>
                <w:r w:rsidR="008A4ECF">
                  <w:rPr>
                    <w:noProof/>
                    <w:webHidden/>
                  </w:rPr>
                  <w:tab/>
                </w:r>
                <w:r w:rsidR="008A4ECF">
                  <w:rPr>
                    <w:noProof/>
                    <w:webHidden/>
                  </w:rPr>
                  <w:fldChar w:fldCharType="begin"/>
                </w:r>
                <w:r w:rsidR="008A4ECF">
                  <w:rPr>
                    <w:noProof/>
                    <w:webHidden/>
                  </w:rPr>
                  <w:instrText xml:space="preserve"> PAGEREF _Toc181546448 \h </w:instrText>
                </w:r>
                <w:r w:rsidR="008A4ECF">
                  <w:rPr>
                    <w:noProof/>
                    <w:webHidden/>
                  </w:rPr>
                </w:r>
                <w:r w:rsidR="008A4ECF">
                  <w:rPr>
                    <w:noProof/>
                    <w:webHidden/>
                  </w:rPr>
                  <w:fldChar w:fldCharType="separate"/>
                </w:r>
                <w:r w:rsidR="008A4ECF">
                  <w:rPr>
                    <w:noProof/>
                    <w:webHidden/>
                  </w:rPr>
                  <w:t>3</w:t>
                </w:r>
                <w:r w:rsidR="008A4ECF">
                  <w:rPr>
                    <w:noProof/>
                    <w:webHidden/>
                  </w:rPr>
                  <w:fldChar w:fldCharType="end"/>
                </w:r>
              </w:hyperlink>
            </w:p>
            <w:p w14:paraId="1B973BDE" w14:textId="398D8727" w:rsidR="008A4ECF" w:rsidRDefault="00B21E2D">
              <w:pPr>
                <w:pStyle w:val="Turinys1"/>
                <w:rPr>
                  <w:noProof/>
                  <w:kern w:val="2"/>
                  <w:sz w:val="22"/>
                  <w:szCs w:val="22"/>
                  <w:lang w:val="en-GB" w:eastAsia="en-GB"/>
                  <w14:ligatures w14:val="standardContextual"/>
                </w:rPr>
              </w:pPr>
              <w:hyperlink w:anchor="_Toc181546449" w:history="1">
                <w:r w:rsidR="008A4ECF" w:rsidRPr="009C4B06">
                  <w:rPr>
                    <w:rStyle w:val="Hipersaitas"/>
                    <w:rFonts w:cstheme="minorHAnsi"/>
                    <w:noProof/>
                  </w:rPr>
                  <w:t xml:space="preserve">6. </w:t>
                </w:r>
                <w:r w:rsidR="008A4ECF">
                  <w:rPr>
                    <w:rStyle w:val="Hipersaitas"/>
                    <w:rFonts w:cstheme="minorHAnsi"/>
                    <w:noProof/>
                  </w:rPr>
                  <w:t xml:space="preserve">    </w:t>
                </w:r>
                <w:r w:rsidR="008A4ECF" w:rsidRPr="009C4B06">
                  <w:rPr>
                    <w:rStyle w:val="Hipersaitas"/>
                    <w:rFonts w:cstheme="minorHAnsi"/>
                    <w:noProof/>
                  </w:rPr>
                  <w:t>Pasiūlymo galiojimo užtikrinimas</w:t>
                </w:r>
                <w:r w:rsidR="008A4ECF">
                  <w:rPr>
                    <w:noProof/>
                    <w:webHidden/>
                  </w:rPr>
                  <w:tab/>
                </w:r>
                <w:r w:rsidR="008A4ECF">
                  <w:rPr>
                    <w:noProof/>
                    <w:webHidden/>
                  </w:rPr>
                  <w:fldChar w:fldCharType="begin"/>
                </w:r>
                <w:r w:rsidR="008A4ECF">
                  <w:rPr>
                    <w:noProof/>
                    <w:webHidden/>
                  </w:rPr>
                  <w:instrText xml:space="preserve"> PAGEREF _Toc181546449 \h </w:instrText>
                </w:r>
                <w:r w:rsidR="008A4ECF">
                  <w:rPr>
                    <w:noProof/>
                    <w:webHidden/>
                  </w:rPr>
                </w:r>
                <w:r w:rsidR="008A4ECF">
                  <w:rPr>
                    <w:noProof/>
                    <w:webHidden/>
                  </w:rPr>
                  <w:fldChar w:fldCharType="separate"/>
                </w:r>
                <w:r w:rsidR="008A4ECF">
                  <w:rPr>
                    <w:noProof/>
                    <w:webHidden/>
                  </w:rPr>
                  <w:t>4</w:t>
                </w:r>
                <w:r w:rsidR="008A4ECF">
                  <w:rPr>
                    <w:noProof/>
                    <w:webHidden/>
                  </w:rPr>
                  <w:fldChar w:fldCharType="end"/>
                </w:r>
              </w:hyperlink>
            </w:p>
            <w:p w14:paraId="13E085ED" w14:textId="0E202941" w:rsidR="008A4ECF" w:rsidRDefault="00B21E2D">
              <w:pPr>
                <w:pStyle w:val="Turinys1"/>
                <w:rPr>
                  <w:noProof/>
                  <w:kern w:val="2"/>
                  <w:sz w:val="22"/>
                  <w:szCs w:val="22"/>
                  <w:lang w:val="en-GB" w:eastAsia="en-GB"/>
                  <w14:ligatures w14:val="standardContextual"/>
                </w:rPr>
              </w:pPr>
              <w:hyperlink w:anchor="_Toc181546450" w:history="1">
                <w:r w:rsidR="008A4ECF" w:rsidRPr="009C4B06">
                  <w:rPr>
                    <w:rStyle w:val="Hipersaitas"/>
                    <w:rFonts w:cstheme="minorHAnsi"/>
                    <w:noProof/>
                  </w:rPr>
                  <w:t>7.</w:t>
                </w:r>
                <w:r w:rsidR="008A4ECF">
                  <w:rPr>
                    <w:noProof/>
                    <w:kern w:val="2"/>
                    <w:sz w:val="22"/>
                    <w:szCs w:val="22"/>
                    <w:lang w:val="en-GB" w:eastAsia="en-GB"/>
                    <w14:ligatures w14:val="standardContextual"/>
                  </w:rPr>
                  <w:tab/>
                </w:r>
                <w:r w:rsidR="008A4ECF" w:rsidRPr="009C4B06">
                  <w:rPr>
                    <w:rStyle w:val="Hipersaitas"/>
                    <w:rFonts w:cstheme="minorHAnsi"/>
                    <w:noProof/>
                  </w:rPr>
                  <w:t>Pasiūlymų vertinimas</w:t>
                </w:r>
                <w:r w:rsidR="008A4ECF">
                  <w:rPr>
                    <w:noProof/>
                    <w:webHidden/>
                  </w:rPr>
                  <w:tab/>
                </w:r>
                <w:r w:rsidR="008A4ECF">
                  <w:rPr>
                    <w:noProof/>
                    <w:webHidden/>
                  </w:rPr>
                  <w:fldChar w:fldCharType="begin"/>
                </w:r>
                <w:r w:rsidR="008A4ECF">
                  <w:rPr>
                    <w:noProof/>
                    <w:webHidden/>
                  </w:rPr>
                  <w:instrText xml:space="preserve"> PAGEREF _Toc181546450 \h </w:instrText>
                </w:r>
                <w:r w:rsidR="008A4ECF">
                  <w:rPr>
                    <w:noProof/>
                    <w:webHidden/>
                  </w:rPr>
                </w:r>
                <w:r w:rsidR="008A4ECF">
                  <w:rPr>
                    <w:noProof/>
                    <w:webHidden/>
                  </w:rPr>
                  <w:fldChar w:fldCharType="separate"/>
                </w:r>
                <w:r w:rsidR="008A4ECF">
                  <w:rPr>
                    <w:noProof/>
                    <w:webHidden/>
                  </w:rPr>
                  <w:t>4</w:t>
                </w:r>
                <w:r w:rsidR="008A4ECF">
                  <w:rPr>
                    <w:noProof/>
                    <w:webHidden/>
                  </w:rPr>
                  <w:fldChar w:fldCharType="end"/>
                </w:r>
              </w:hyperlink>
            </w:p>
            <w:p w14:paraId="277E7EA6" w14:textId="67E7A0A2" w:rsidR="008A4ECF" w:rsidRDefault="00B21E2D">
              <w:pPr>
                <w:pStyle w:val="Turinys1"/>
                <w:rPr>
                  <w:noProof/>
                  <w:kern w:val="2"/>
                  <w:sz w:val="22"/>
                  <w:szCs w:val="22"/>
                  <w:lang w:val="en-GB" w:eastAsia="en-GB"/>
                  <w14:ligatures w14:val="standardContextual"/>
                </w:rPr>
              </w:pPr>
              <w:hyperlink w:anchor="_Toc181546451" w:history="1">
                <w:r w:rsidR="008A4ECF" w:rsidRPr="009C4B06">
                  <w:rPr>
                    <w:rStyle w:val="Hipersaitas"/>
                    <w:rFonts w:cstheme="minorHAnsi"/>
                    <w:noProof/>
                  </w:rPr>
                  <w:t xml:space="preserve">8. </w:t>
                </w:r>
                <w:r w:rsidR="008A4ECF">
                  <w:rPr>
                    <w:rStyle w:val="Hipersaitas"/>
                    <w:rFonts w:cstheme="minorHAnsi"/>
                    <w:noProof/>
                  </w:rPr>
                  <w:t xml:space="preserve">    </w:t>
                </w:r>
                <w:r w:rsidR="008A4ECF" w:rsidRPr="009C4B06">
                  <w:rPr>
                    <w:rStyle w:val="Hipersaitas"/>
                    <w:rFonts w:cstheme="minorHAnsi"/>
                    <w:noProof/>
                  </w:rPr>
                  <w:t>Sutarties sudarymas</w:t>
                </w:r>
                <w:r w:rsidR="008A4ECF">
                  <w:rPr>
                    <w:noProof/>
                    <w:webHidden/>
                  </w:rPr>
                  <w:tab/>
                </w:r>
                <w:r w:rsidR="008A4ECF">
                  <w:rPr>
                    <w:noProof/>
                    <w:webHidden/>
                  </w:rPr>
                  <w:fldChar w:fldCharType="begin"/>
                </w:r>
                <w:r w:rsidR="008A4ECF">
                  <w:rPr>
                    <w:noProof/>
                    <w:webHidden/>
                  </w:rPr>
                  <w:instrText xml:space="preserve"> PAGEREF _Toc181546451 \h </w:instrText>
                </w:r>
                <w:r w:rsidR="008A4ECF">
                  <w:rPr>
                    <w:noProof/>
                    <w:webHidden/>
                  </w:rPr>
                </w:r>
                <w:r w:rsidR="008A4ECF">
                  <w:rPr>
                    <w:noProof/>
                    <w:webHidden/>
                  </w:rPr>
                  <w:fldChar w:fldCharType="separate"/>
                </w:r>
                <w:r w:rsidR="008A4ECF">
                  <w:rPr>
                    <w:noProof/>
                    <w:webHidden/>
                  </w:rPr>
                  <w:t>4</w:t>
                </w:r>
                <w:r w:rsidR="008A4ECF">
                  <w:rPr>
                    <w:noProof/>
                    <w:webHidden/>
                  </w:rPr>
                  <w:fldChar w:fldCharType="end"/>
                </w:r>
              </w:hyperlink>
            </w:p>
            <w:p w14:paraId="7ACF4EEF" w14:textId="3ACD6236" w:rsidR="00173FBA" w:rsidRPr="00341DF3" w:rsidRDefault="00173FBA">
              <w:pPr>
                <w:rPr>
                  <w:sz w:val="22"/>
                  <w:szCs w:val="22"/>
                </w:rPr>
              </w:pPr>
              <w:r w:rsidRPr="00341DF3">
                <w:rPr>
                  <w:noProof/>
                  <w:sz w:val="22"/>
                  <w:szCs w:val="22"/>
                </w:rPr>
                <w:fldChar w:fldCharType="end"/>
              </w:r>
            </w:p>
          </w:sdtContent>
        </w:sdt>
        <w:p w14:paraId="7E8074B3" w14:textId="4C816312" w:rsidR="00173FBA" w:rsidRPr="00341DF3" w:rsidRDefault="00173FBA" w:rsidP="007334EA">
          <w:pPr>
            <w:spacing w:after="120"/>
            <w:ind w:left="567" w:firstLine="0"/>
            <w:contextualSpacing/>
            <w:rPr>
              <w:rFonts w:ascii="Arial" w:hAnsi="Arial" w:cs="Arial"/>
              <w:sz w:val="22"/>
              <w:szCs w:val="22"/>
            </w:rPr>
          </w:pPr>
        </w:p>
        <w:p w14:paraId="1AC291EB" w14:textId="356498D2" w:rsidR="00173FBA" w:rsidRPr="00341DF3" w:rsidRDefault="00173FBA" w:rsidP="007334EA">
          <w:pPr>
            <w:spacing w:after="120"/>
            <w:ind w:left="567" w:firstLine="0"/>
            <w:contextualSpacing/>
            <w:rPr>
              <w:rFonts w:ascii="Arial" w:hAnsi="Arial" w:cs="Arial"/>
              <w:sz w:val="22"/>
              <w:szCs w:val="22"/>
            </w:rPr>
          </w:pPr>
        </w:p>
        <w:p w14:paraId="6F478FD2" w14:textId="27655BD5" w:rsidR="00173FBA" w:rsidRPr="00341DF3" w:rsidRDefault="00173FBA" w:rsidP="00A84437">
          <w:pPr>
            <w:spacing w:after="120"/>
            <w:ind w:left="567" w:firstLine="0"/>
            <w:contextualSpacing/>
            <w:jc w:val="center"/>
            <w:rPr>
              <w:rFonts w:ascii="Arial" w:hAnsi="Arial" w:cs="Arial"/>
              <w:sz w:val="22"/>
              <w:szCs w:val="22"/>
            </w:rPr>
          </w:pPr>
        </w:p>
        <w:p w14:paraId="7680CD9F" w14:textId="465D4565" w:rsidR="00173FBA" w:rsidRPr="00341DF3" w:rsidRDefault="00173FBA" w:rsidP="007334EA">
          <w:pPr>
            <w:spacing w:after="120"/>
            <w:ind w:left="567" w:firstLine="0"/>
            <w:contextualSpacing/>
            <w:rPr>
              <w:rFonts w:ascii="Arial" w:hAnsi="Arial" w:cs="Arial"/>
              <w:sz w:val="22"/>
              <w:szCs w:val="22"/>
            </w:rPr>
          </w:pPr>
        </w:p>
        <w:p w14:paraId="033C1E9E" w14:textId="346F4E98" w:rsidR="00173FBA" w:rsidRPr="00341DF3" w:rsidRDefault="00173FBA" w:rsidP="007334EA">
          <w:pPr>
            <w:spacing w:after="120"/>
            <w:ind w:left="567" w:firstLine="0"/>
            <w:contextualSpacing/>
            <w:rPr>
              <w:rFonts w:ascii="Arial" w:hAnsi="Arial" w:cs="Arial"/>
              <w:sz w:val="22"/>
              <w:szCs w:val="22"/>
            </w:rPr>
          </w:pPr>
        </w:p>
        <w:p w14:paraId="2D26E3BB" w14:textId="47FB447D" w:rsidR="00173FBA" w:rsidRPr="00341DF3" w:rsidRDefault="00173FBA" w:rsidP="007334EA">
          <w:pPr>
            <w:spacing w:after="120"/>
            <w:ind w:left="567" w:firstLine="0"/>
            <w:contextualSpacing/>
            <w:rPr>
              <w:rFonts w:ascii="Arial" w:hAnsi="Arial" w:cs="Arial"/>
              <w:sz w:val="22"/>
              <w:szCs w:val="22"/>
            </w:rPr>
          </w:pPr>
        </w:p>
        <w:p w14:paraId="0D7F5B29" w14:textId="69D8EF03" w:rsidR="00173FBA" w:rsidRPr="00341DF3" w:rsidRDefault="00173FBA" w:rsidP="007334EA">
          <w:pPr>
            <w:spacing w:after="120"/>
            <w:ind w:left="567" w:firstLine="0"/>
            <w:contextualSpacing/>
            <w:rPr>
              <w:rFonts w:ascii="Arial" w:hAnsi="Arial" w:cs="Arial"/>
              <w:sz w:val="22"/>
              <w:szCs w:val="22"/>
            </w:rPr>
          </w:pPr>
        </w:p>
        <w:p w14:paraId="42562BFE" w14:textId="7EE28A4F" w:rsidR="00173FBA" w:rsidRPr="00341DF3" w:rsidRDefault="00173FBA" w:rsidP="007334EA">
          <w:pPr>
            <w:spacing w:after="120"/>
            <w:ind w:left="567" w:firstLine="0"/>
            <w:contextualSpacing/>
            <w:rPr>
              <w:rFonts w:ascii="Arial" w:hAnsi="Arial" w:cs="Arial"/>
              <w:sz w:val="22"/>
              <w:szCs w:val="22"/>
            </w:rPr>
          </w:pPr>
        </w:p>
        <w:p w14:paraId="53E0ED23" w14:textId="76F63C0A" w:rsidR="00173FBA" w:rsidRPr="00341DF3" w:rsidRDefault="00173FBA" w:rsidP="007334EA">
          <w:pPr>
            <w:spacing w:after="120"/>
            <w:ind w:left="567" w:firstLine="0"/>
            <w:contextualSpacing/>
            <w:rPr>
              <w:rFonts w:ascii="Arial" w:hAnsi="Arial" w:cs="Arial"/>
              <w:sz w:val="22"/>
              <w:szCs w:val="22"/>
            </w:rPr>
          </w:pPr>
        </w:p>
        <w:p w14:paraId="5F6A5427" w14:textId="0D2B3436" w:rsidR="00173FBA" w:rsidRPr="00341DF3" w:rsidRDefault="00173FBA" w:rsidP="007334EA">
          <w:pPr>
            <w:spacing w:after="120"/>
            <w:ind w:left="567" w:firstLine="0"/>
            <w:contextualSpacing/>
            <w:rPr>
              <w:rFonts w:ascii="Arial" w:hAnsi="Arial" w:cs="Arial"/>
              <w:sz w:val="22"/>
              <w:szCs w:val="22"/>
            </w:rPr>
          </w:pPr>
        </w:p>
        <w:p w14:paraId="4D7EBF80" w14:textId="12858112" w:rsidR="00173FBA" w:rsidRPr="00341DF3" w:rsidRDefault="00173FBA" w:rsidP="007334EA">
          <w:pPr>
            <w:spacing w:after="120"/>
            <w:ind w:left="567" w:firstLine="0"/>
            <w:contextualSpacing/>
            <w:rPr>
              <w:rFonts w:ascii="Arial" w:hAnsi="Arial" w:cs="Arial"/>
              <w:sz w:val="22"/>
              <w:szCs w:val="22"/>
            </w:rPr>
          </w:pPr>
        </w:p>
        <w:p w14:paraId="26B554C6" w14:textId="1582037A" w:rsidR="00173FBA" w:rsidRPr="00341DF3" w:rsidRDefault="00173FBA" w:rsidP="007334EA">
          <w:pPr>
            <w:spacing w:after="120"/>
            <w:ind w:left="567" w:firstLine="0"/>
            <w:contextualSpacing/>
            <w:rPr>
              <w:rFonts w:ascii="Arial" w:hAnsi="Arial" w:cs="Arial"/>
              <w:sz w:val="22"/>
              <w:szCs w:val="22"/>
            </w:rPr>
          </w:pPr>
        </w:p>
        <w:p w14:paraId="37CC271A" w14:textId="2E04EABC" w:rsidR="00173FBA" w:rsidRPr="00341DF3" w:rsidRDefault="00173FBA" w:rsidP="007334EA">
          <w:pPr>
            <w:spacing w:after="120"/>
            <w:ind w:left="567" w:firstLine="0"/>
            <w:contextualSpacing/>
            <w:rPr>
              <w:rFonts w:ascii="Arial" w:hAnsi="Arial" w:cs="Arial"/>
              <w:sz w:val="22"/>
              <w:szCs w:val="22"/>
            </w:rPr>
          </w:pPr>
        </w:p>
        <w:p w14:paraId="0DAE036B" w14:textId="67C5E088" w:rsidR="00173FBA" w:rsidRPr="00341DF3" w:rsidRDefault="00173FBA" w:rsidP="007334EA">
          <w:pPr>
            <w:spacing w:after="120"/>
            <w:ind w:left="567" w:firstLine="0"/>
            <w:contextualSpacing/>
            <w:rPr>
              <w:rFonts w:ascii="Arial" w:hAnsi="Arial" w:cs="Arial"/>
              <w:sz w:val="22"/>
              <w:szCs w:val="22"/>
            </w:rPr>
          </w:pPr>
        </w:p>
        <w:p w14:paraId="2D43B83E" w14:textId="19FFFF83" w:rsidR="00173FBA" w:rsidRPr="00341DF3" w:rsidRDefault="00173FBA" w:rsidP="007334EA">
          <w:pPr>
            <w:spacing w:after="120"/>
            <w:ind w:left="567" w:firstLine="0"/>
            <w:contextualSpacing/>
            <w:rPr>
              <w:rFonts w:ascii="Arial" w:hAnsi="Arial" w:cs="Arial"/>
              <w:sz w:val="22"/>
              <w:szCs w:val="22"/>
            </w:rPr>
          </w:pPr>
        </w:p>
        <w:p w14:paraId="0CFA0807" w14:textId="6F12BA4C" w:rsidR="00173FBA" w:rsidRPr="00341DF3" w:rsidRDefault="00173FBA" w:rsidP="007334EA">
          <w:pPr>
            <w:spacing w:after="120"/>
            <w:ind w:left="567" w:firstLine="0"/>
            <w:contextualSpacing/>
            <w:rPr>
              <w:rFonts w:ascii="Arial" w:hAnsi="Arial" w:cs="Arial"/>
              <w:sz w:val="22"/>
              <w:szCs w:val="22"/>
            </w:rPr>
          </w:pPr>
        </w:p>
        <w:p w14:paraId="3C81F9EF" w14:textId="615E1745" w:rsidR="00173FBA" w:rsidRPr="00341DF3" w:rsidRDefault="00173FBA" w:rsidP="007334EA">
          <w:pPr>
            <w:spacing w:after="120"/>
            <w:ind w:left="567" w:firstLine="0"/>
            <w:contextualSpacing/>
            <w:rPr>
              <w:rFonts w:ascii="Arial" w:hAnsi="Arial" w:cs="Arial"/>
              <w:sz w:val="22"/>
              <w:szCs w:val="22"/>
            </w:rPr>
          </w:pPr>
        </w:p>
        <w:p w14:paraId="71AF9CE9" w14:textId="79239798" w:rsidR="00173FBA" w:rsidRPr="00341DF3" w:rsidRDefault="00173FBA" w:rsidP="007334EA">
          <w:pPr>
            <w:spacing w:after="120"/>
            <w:ind w:left="567" w:firstLine="0"/>
            <w:contextualSpacing/>
            <w:rPr>
              <w:rFonts w:ascii="Arial" w:hAnsi="Arial" w:cs="Arial"/>
              <w:sz w:val="22"/>
              <w:szCs w:val="22"/>
            </w:rPr>
          </w:pPr>
        </w:p>
        <w:p w14:paraId="657B9349" w14:textId="50CE351B" w:rsidR="00173FBA" w:rsidRPr="00341DF3" w:rsidRDefault="00173FBA" w:rsidP="007334EA">
          <w:pPr>
            <w:spacing w:after="120"/>
            <w:ind w:left="567" w:firstLine="0"/>
            <w:contextualSpacing/>
            <w:rPr>
              <w:rFonts w:ascii="Arial" w:hAnsi="Arial" w:cs="Arial"/>
              <w:sz w:val="22"/>
              <w:szCs w:val="22"/>
            </w:rPr>
          </w:pPr>
        </w:p>
        <w:p w14:paraId="11D821A1" w14:textId="2B8EE8A5" w:rsidR="00173FBA" w:rsidRPr="00341DF3" w:rsidRDefault="00173FBA" w:rsidP="007334EA">
          <w:pPr>
            <w:spacing w:after="120"/>
            <w:ind w:left="567" w:firstLine="0"/>
            <w:contextualSpacing/>
            <w:rPr>
              <w:rFonts w:ascii="Arial" w:hAnsi="Arial" w:cs="Arial"/>
              <w:sz w:val="22"/>
              <w:szCs w:val="22"/>
            </w:rPr>
          </w:pPr>
        </w:p>
        <w:p w14:paraId="247FBC8A" w14:textId="5370AF42" w:rsidR="00173FBA" w:rsidRPr="00341DF3" w:rsidRDefault="00173FBA" w:rsidP="007334EA">
          <w:pPr>
            <w:spacing w:after="120"/>
            <w:ind w:left="567" w:firstLine="0"/>
            <w:contextualSpacing/>
            <w:rPr>
              <w:rFonts w:ascii="Arial" w:hAnsi="Arial" w:cs="Arial"/>
              <w:sz w:val="22"/>
              <w:szCs w:val="22"/>
            </w:rPr>
          </w:pPr>
        </w:p>
        <w:p w14:paraId="25004880" w14:textId="16EA21F5" w:rsidR="00173FBA" w:rsidRPr="00341DF3" w:rsidRDefault="00173FBA" w:rsidP="007334EA">
          <w:pPr>
            <w:spacing w:after="120"/>
            <w:ind w:left="567" w:firstLine="0"/>
            <w:contextualSpacing/>
            <w:rPr>
              <w:rFonts w:ascii="Arial" w:hAnsi="Arial" w:cs="Arial"/>
              <w:sz w:val="22"/>
              <w:szCs w:val="22"/>
            </w:rPr>
          </w:pPr>
        </w:p>
        <w:p w14:paraId="2F25641C" w14:textId="487E512D" w:rsidR="00173FBA" w:rsidRPr="00341DF3" w:rsidRDefault="00173FBA" w:rsidP="007334EA">
          <w:pPr>
            <w:spacing w:after="120"/>
            <w:ind w:left="567" w:firstLine="0"/>
            <w:contextualSpacing/>
            <w:rPr>
              <w:rFonts w:ascii="Arial" w:hAnsi="Arial" w:cs="Arial"/>
              <w:sz w:val="22"/>
              <w:szCs w:val="22"/>
            </w:rPr>
          </w:pPr>
        </w:p>
        <w:p w14:paraId="30FCFE5F" w14:textId="74B73FE0" w:rsidR="00173FBA" w:rsidRPr="00341DF3" w:rsidRDefault="00173FBA" w:rsidP="007334EA">
          <w:pPr>
            <w:spacing w:after="120"/>
            <w:ind w:left="567" w:firstLine="0"/>
            <w:contextualSpacing/>
            <w:rPr>
              <w:rFonts w:ascii="Arial" w:hAnsi="Arial" w:cs="Arial"/>
              <w:sz w:val="22"/>
              <w:szCs w:val="22"/>
            </w:rPr>
          </w:pPr>
        </w:p>
        <w:p w14:paraId="351A6B83" w14:textId="519B533C" w:rsidR="00173FBA" w:rsidRPr="00341DF3" w:rsidRDefault="00173FBA" w:rsidP="007334EA">
          <w:pPr>
            <w:spacing w:after="120"/>
            <w:ind w:left="567" w:firstLine="0"/>
            <w:contextualSpacing/>
            <w:rPr>
              <w:rFonts w:ascii="Arial" w:hAnsi="Arial" w:cs="Arial"/>
              <w:sz w:val="22"/>
              <w:szCs w:val="22"/>
            </w:rPr>
          </w:pPr>
        </w:p>
        <w:p w14:paraId="4ED50C0C" w14:textId="5E3C0DBC" w:rsidR="00173FBA" w:rsidRPr="00341DF3" w:rsidRDefault="00173FBA" w:rsidP="007334EA">
          <w:pPr>
            <w:spacing w:after="120"/>
            <w:ind w:left="567" w:firstLine="0"/>
            <w:contextualSpacing/>
            <w:rPr>
              <w:rFonts w:ascii="Arial" w:hAnsi="Arial" w:cs="Arial"/>
              <w:sz w:val="22"/>
              <w:szCs w:val="22"/>
            </w:rPr>
          </w:pPr>
        </w:p>
        <w:p w14:paraId="40E7DC49" w14:textId="19FAA115" w:rsidR="00173FBA" w:rsidRPr="00341DF3" w:rsidRDefault="00173FBA" w:rsidP="007334EA">
          <w:pPr>
            <w:spacing w:after="120"/>
            <w:ind w:left="567" w:firstLine="0"/>
            <w:contextualSpacing/>
            <w:rPr>
              <w:rFonts w:ascii="Arial" w:hAnsi="Arial" w:cs="Arial"/>
              <w:sz w:val="22"/>
              <w:szCs w:val="22"/>
            </w:rPr>
          </w:pPr>
        </w:p>
        <w:p w14:paraId="2F205330" w14:textId="54BA64E5" w:rsidR="0051611C" w:rsidRPr="00341DF3" w:rsidRDefault="00B21E2D" w:rsidP="00957C46">
          <w:pPr>
            <w:spacing w:after="120"/>
            <w:ind w:firstLine="0"/>
            <w:contextualSpacing/>
            <w:rPr>
              <w:rFonts w:ascii="Arial" w:hAnsi="Arial" w:cs="Arial"/>
              <w:sz w:val="22"/>
              <w:szCs w:val="22"/>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B96126" w:rsidRDefault="00C31EC9" w:rsidP="009B4090">
      <w:pPr>
        <w:pStyle w:val="Antrat1"/>
        <w:numPr>
          <w:ilvl w:val="0"/>
          <w:numId w:val="14"/>
        </w:numPr>
        <w:spacing w:before="720" w:after="0" w:line="300" w:lineRule="auto"/>
        <w:ind w:left="357" w:hanging="357"/>
        <w:rPr>
          <w:rFonts w:ascii="Times New Roman" w:hAnsi="Times New Roman" w:cs="Times New Roman"/>
          <w:color w:val="auto"/>
          <w:sz w:val="28"/>
          <w:szCs w:val="28"/>
        </w:rPr>
      </w:pPr>
      <w:bookmarkStart w:id="5" w:name="_Toc181546444"/>
      <w:bookmarkStart w:id="6" w:name="_Ref39666794"/>
      <w:bookmarkStart w:id="7" w:name="_Ref39666796"/>
      <w:bookmarkStart w:id="8" w:name="_Toc48053171"/>
      <w:r w:rsidRPr="00B96126">
        <w:rPr>
          <w:rFonts w:ascii="Times New Roman" w:hAnsi="Times New Roman" w:cs="Times New Roman"/>
          <w:color w:val="auto"/>
          <w:sz w:val="28"/>
          <w:szCs w:val="28"/>
        </w:rPr>
        <w:lastRenderedPageBreak/>
        <w:t>Bendra informacij</w:t>
      </w:r>
      <w:r w:rsidR="00B076FD" w:rsidRPr="00B96126">
        <w:rPr>
          <w:rFonts w:ascii="Times New Roman" w:hAnsi="Times New Roman" w:cs="Times New Roman"/>
          <w:color w:val="auto"/>
          <w:sz w:val="28"/>
          <w:szCs w:val="28"/>
        </w:rPr>
        <w:t>a</w:t>
      </w:r>
      <w:bookmarkEnd w:id="5"/>
      <w:r w:rsidR="6B81CCAC" w:rsidRPr="00B96126">
        <w:rPr>
          <w:rFonts w:ascii="Times New Roman" w:hAnsi="Times New Roman" w:cs="Times New Roman"/>
          <w:color w:val="auto"/>
          <w:sz w:val="28"/>
          <w:szCs w:val="28"/>
        </w:rPr>
        <w:t xml:space="preserve"> </w:t>
      </w:r>
    </w:p>
    <w:p w14:paraId="698C5E70" w14:textId="490FD0EB" w:rsidR="00746BAF" w:rsidRPr="00341DF3" w:rsidRDefault="00746BAF" w:rsidP="00746BAF">
      <w:pPr>
        <w:ind w:firstLine="0"/>
        <w:rPr>
          <w:sz w:val="22"/>
          <w:szCs w:val="22"/>
        </w:rPr>
      </w:pPr>
    </w:p>
    <w:p w14:paraId="6AEFB9A2" w14:textId="7FFA7CAA" w:rsidR="007A31C5" w:rsidRPr="00C41CBD" w:rsidRDefault="007A31C5" w:rsidP="007A31C5">
      <w:pPr>
        <w:pStyle w:val="Sraopastraipa"/>
        <w:numPr>
          <w:ilvl w:val="1"/>
          <w:numId w:val="39"/>
        </w:numPr>
        <w:spacing w:line="240" w:lineRule="auto"/>
        <w:ind w:left="0" w:firstLine="737"/>
        <w:rPr>
          <w:rFonts w:ascii="Times New Roman" w:hAnsi="Times New Roman" w:cs="Times New Roman"/>
          <w:sz w:val="24"/>
          <w:szCs w:val="24"/>
        </w:rPr>
      </w:pPr>
      <w:r w:rsidRPr="007A31C5">
        <w:rPr>
          <w:rFonts w:ascii="Times New Roman" w:eastAsia="Calibri" w:hAnsi="Times New Roman" w:cs="Times New Roman"/>
          <w:sz w:val="24"/>
          <w:szCs w:val="24"/>
        </w:rPr>
        <w:t xml:space="preserve">Pirkimą atlieka centrinė perkančioji organizacija: </w:t>
      </w:r>
      <w:proofErr w:type="spellStart"/>
      <w:r w:rsidR="00C41CBD" w:rsidRPr="00C41CBD">
        <w:rPr>
          <w:rFonts w:ascii="Times New Roman" w:eastAsia="Calibri" w:hAnsi="Times New Roman" w:cs="Times New Roman"/>
          <w:sz w:val="24"/>
          <w:szCs w:val="24"/>
        </w:rPr>
        <w:t>Strūnos</w:t>
      </w:r>
      <w:proofErr w:type="spellEnd"/>
      <w:r w:rsidR="00C41CBD" w:rsidRPr="00C41CBD">
        <w:rPr>
          <w:rFonts w:ascii="Times New Roman" w:eastAsia="Calibri" w:hAnsi="Times New Roman" w:cs="Times New Roman"/>
          <w:sz w:val="24"/>
          <w:szCs w:val="24"/>
        </w:rPr>
        <w:t xml:space="preserve"> socialinės globos namai, </w:t>
      </w:r>
      <w:r w:rsidR="00C41CBD" w:rsidRPr="0075436A">
        <w:rPr>
          <w:rFonts w:ascii="Times New Roman" w:hAnsi="Times New Roman" w:cs="Times New Roman"/>
          <w:sz w:val="24"/>
          <w:szCs w:val="24"/>
        </w:rPr>
        <w:t xml:space="preserve">juridinio asmens kodas 190796562, adresas </w:t>
      </w:r>
      <w:proofErr w:type="spellStart"/>
      <w:r w:rsidR="00C41CBD" w:rsidRPr="0075436A">
        <w:rPr>
          <w:rFonts w:ascii="Times New Roman" w:hAnsi="Times New Roman" w:cs="Times New Roman"/>
          <w:sz w:val="24"/>
          <w:szCs w:val="24"/>
        </w:rPr>
        <w:t>Strūnos</w:t>
      </w:r>
      <w:proofErr w:type="spellEnd"/>
      <w:r w:rsidR="00C41CBD" w:rsidRPr="0075436A">
        <w:rPr>
          <w:rFonts w:ascii="Times New Roman" w:hAnsi="Times New Roman" w:cs="Times New Roman"/>
          <w:sz w:val="24"/>
          <w:szCs w:val="24"/>
        </w:rPr>
        <w:t xml:space="preserve"> </w:t>
      </w:r>
      <w:r w:rsidR="00AA7DA5" w:rsidRPr="0075436A">
        <w:rPr>
          <w:rFonts w:ascii="Times New Roman" w:hAnsi="Times New Roman" w:cs="Times New Roman"/>
          <w:sz w:val="24"/>
          <w:szCs w:val="24"/>
        </w:rPr>
        <w:t xml:space="preserve">k. 5, </w:t>
      </w:r>
      <w:proofErr w:type="spellStart"/>
      <w:r w:rsidR="00AA7DA5" w:rsidRPr="0075436A">
        <w:rPr>
          <w:rFonts w:ascii="Times New Roman" w:hAnsi="Times New Roman" w:cs="Times New Roman"/>
          <w:sz w:val="24"/>
          <w:szCs w:val="24"/>
        </w:rPr>
        <w:t>Strūnos</w:t>
      </w:r>
      <w:proofErr w:type="spellEnd"/>
      <w:r w:rsidR="00AA7DA5" w:rsidRPr="0075436A">
        <w:rPr>
          <w:rFonts w:ascii="Times New Roman" w:hAnsi="Times New Roman" w:cs="Times New Roman"/>
          <w:sz w:val="24"/>
          <w:szCs w:val="24"/>
        </w:rPr>
        <w:t xml:space="preserve"> k., Švenčionių raj. sav.</w:t>
      </w:r>
      <w:r w:rsidR="00AA7DA5">
        <w:rPr>
          <w:rFonts w:ascii="Times New Roman" w:hAnsi="Times New Roman" w:cs="Times New Roman"/>
          <w:b/>
          <w:bCs/>
          <w:sz w:val="24"/>
          <w:szCs w:val="24"/>
        </w:rPr>
        <w:t xml:space="preserve"> </w:t>
      </w:r>
    </w:p>
    <w:p w14:paraId="1A951BE4" w14:textId="1C16B795" w:rsidR="00DF01B8" w:rsidRPr="00245B43" w:rsidRDefault="00CA0CC5" w:rsidP="00DF01B8">
      <w:pPr>
        <w:pStyle w:val="Sraopastraipa"/>
        <w:numPr>
          <w:ilvl w:val="1"/>
          <w:numId w:val="39"/>
        </w:numPr>
        <w:spacing w:line="240" w:lineRule="auto"/>
        <w:ind w:left="0" w:firstLine="737"/>
        <w:rPr>
          <w:rFonts w:cstheme="minorHAnsi"/>
          <w:sz w:val="22"/>
          <w:szCs w:val="22"/>
        </w:rPr>
      </w:pPr>
      <w:r w:rsidRPr="00DF01B8">
        <w:rPr>
          <w:rFonts w:ascii="Times New Roman" w:hAnsi="Times New Roman" w:cs="Times New Roman"/>
          <w:sz w:val="24"/>
          <w:szCs w:val="24"/>
        </w:rPr>
        <w:t xml:space="preserve">Pirkimas neatliekamas naudojantis centralizuotų pirkimų katalogu, nes </w:t>
      </w:r>
      <w:r w:rsidR="00AA7DA5">
        <w:rPr>
          <w:rFonts w:ascii="Times New Roman" w:hAnsi="Times New Roman" w:cs="Times New Roman"/>
          <w:sz w:val="24"/>
          <w:szCs w:val="24"/>
        </w:rPr>
        <w:t>t</w:t>
      </w:r>
      <w:r w:rsidR="00957C46" w:rsidRPr="00DF01B8">
        <w:rPr>
          <w:rFonts w:ascii="Times New Roman" w:hAnsi="Times New Roman" w:cs="Times New Roman"/>
          <w:sz w:val="24"/>
          <w:szCs w:val="24"/>
        </w:rPr>
        <w:t xml:space="preserve">okio pirkimo objekto CPO kataloge </w:t>
      </w:r>
      <w:r w:rsidR="00DF01B8" w:rsidRPr="00DF01B8">
        <w:rPr>
          <w:rFonts w:ascii="Times New Roman" w:hAnsi="Times New Roman" w:cs="Times New Roman"/>
          <w:sz w:val="24"/>
          <w:szCs w:val="24"/>
        </w:rPr>
        <w:t>nėra.</w:t>
      </w:r>
    </w:p>
    <w:p w14:paraId="52EA068B" w14:textId="3966011D" w:rsidR="00C71C6F" w:rsidRPr="00DF01B8" w:rsidRDefault="00091F01" w:rsidP="00FC1B30">
      <w:pPr>
        <w:pStyle w:val="Sraopastraipa"/>
        <w:numPr>
          <w:ilvl w:val="1"/>
          <w:numId w:val="39"/>
        </w:numPr>
        <w:spacing w:line="240" w:lineRule="auto"/>
        <w:ind w:left="0" w:firstLine="737"/>
        <w:rPr>
          <w:rFonts w:ascii="Times New Roman" w:hAnsi="Times New Roman" w:cs="Times New Roman"/>
          <w:sz w:val="24"/>
          <w:szCs w:val="24"/>
        </w:rPr>
      </w:pPr>
      <w:r w:rsidRPr="00DF01B8">
        <w:rPr>
          <w:rFonts w:ascii="Times New Roman" w:hAnsi="Times New Roman" w:cs="Times New Roman"/>
          <w:sz w:val="24"/>
          <w:szCs w:val="24"/>
        </w:rPr>
        <w:t>Pirkimo Komisija</w:t>
      </w:r>
      <w:r w:rsidR="00790E0F">
        <w:rPr>
          <w:rFonts w:ascii="Times New Roman" w:hAnsi="Times New Roman" w:cs="Times New Roman"/>
          <w:sz w:val="24"/>
          <w:szCs w:val="24"/>
        </w:rPr>
        <w:t xml:space="preserve"> nėra</w:t>
      </w:r>
      <w:r w:rsidR="00930111" w:rsidRPr="00DF01B8">
        <w:rPr>
          <w:rFonts w:ascii="Times New Roman" w:hAnsi="Times New Roman" w:cs="Times New Roman"/>
          <w:sz w:val="24"/>
          <w:szCs w:val="24"/>
        </w:rPr>
        <w:t xml:space="preserve"> </w:t>
      </w:r>
      <w:r w:rsidRPr="00DF01B8">
        <w:rPr>
          <w:rFonts w:ascii="Times New Roman" w:hAnsi="Times New Roman" w:cs="Times New Roman"/>
          <w:sz w:val="24"/>
          <w:szCs w:val="24"/>
        </w:rPr>
        <w:t xml:space="preserve">sudaroma. </w:t>
      </w:r>
    </w:p>
    <w:p w14:paraId="4D23D091" w14:textId="70471F6F" w:rsidR="00824805" w:rsidRPr="00B96126" w:rsidRDefault="004F6423" w:rsidP="00A15971">
      <w:pPr>
        <w:pStyle w:val="Sraopastraipa"/>
        <w:spacing w:line="240" w:lineRule="auto"/>
        <w:ind w:left="0" w:firstLine="737"/>
        <w:rPr>
          <w:rFonts w:ascii="Times New Roman" w:hAnsi="Times New Roman" w:cs="Times New Roman"/>
          <w:sz w:val="24"/>
          <w:szCs w:val="24"/>
        </w:rPr>
      </w:pPr>
      <w:r w:rsidRPr="00B96126">
        <w:rPr>
          <w:rFonts w:ascii="Times New Roman" w:hAnsi="Times New Roman" w:cs="Times New Roman"/>
          <w:sz w:val="24"/>
          <w:szCs w:val="24"/>
        </w:rPr>
        <w:t>1.</w:t>
      </w:r>
      <w:r w:rsidR="00A15971" w:rsidRPr="00B96126">
        <w:rPr>
          <w:rFonts w:ascii="Times New Roman" w:hAnsi="Times New Roman" w:cs="Times New Roman"/>
          <w:sz w:val="24"/>
          <w:szCs w:val="24"/>
        </w:rPr>
        <w:t>4</w:t>
      </w:r>
      <w:r w:rsidRPr="00B96126">
        <w:rPr>
          <w:rFonts w:ascii="Times New Roman" w:hAnsi="Times New Roman" w:cs="Times New Roman"/>
          <w:sz w:val="24"/>
          <w:szCs w:val="24"/>
        </w:rPr>
        <w:t>.</w:t>
      </w:r>
      <w:r w:rsidRPr="00B96126">
        <w:rPr>
          <w:rFonts w:ascii="Times New Roman" w:hAnsi="Times New Roman" w:cs="Times New Roman"/>
          <w:i/>
          <w:iCs/>
          <w:sz w:val="24"/>
          <w:szCs w:val="24"/>
        </w:rPr>
        <w:t xml:space="preserve"> </w:t>
      </w:r>
      <w:r w:rsidR="00D459E3" w:rsidRPr="00B96126">
        <w:rPr>
          <w:rFonts w:ascii="Times New Roman" w:hAnsi="Times New Roman" w:cs="Times New Roman"/>
          <w:sz w:val="24"/>
          <w:szCs w:val="24"/>
        </w:rPr>
        <w:t xml:space="preserve">Atliekamas žaliasis pirkimas. Pirkimas vykdomas vadovaujantis </w:t>
      </w:r>
      <w:hyperlink r:id="rId8" w:history="1">
        <w:r w:rsidR="009B66AB" w:rsidRPr="00B9612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824805" w:rsidRPr="00B96126">
        <w:rPr>
          <w:rFonts w:ascii="Times New Roman" w:hAnsi="Times New Roman" w:cs="Times New Roman"/>
          <w:sz w:val="24"/>
          <w:szCs w:val="24"/>
        </w:rPr>
        <w:t xml:space="preserve"> </w:t>
      </w:r>
      <w:r w:rsidR="00703036" w:rsidRPr="00703036">
        <w:rPr>
          <w:rFonts w:ascii="Times New Roman" w:hAnsi="Times New Roman" w:cs="Times New Roman"/>
          <w:sz w:val="24"/>
          <w:szCs w:val="24"/>
        </w:rPr>
        <w:t xml:space="preserve">4.4.4.1. </w:t>
      </w:r>
      <w:r w:rsidR="00D8621D" w:rsidRPr="00B96126">
        <w:rPr>
          <w:rFonts w:ascii="Times New Roman" w:hAnsi="Times New Roman" w:cs="Times New Roman"/>
          <w:sz w:val="24"/>
          <w:szCs w:val="24"/>
        </w:rPr>
        <w:t>papunkčiu</w:t>
      </w:r>
      <w:bookmarkStart w:id="9" w:name="_Hlk163547301"/>
      <w:r w:rsidR="00703036">
        <w:rPr>
          <w:rFonts w:ascii="Times New Roman" w:hAnsi="Times New Roman" w:cs="Times New Roman"/>
          <w:sz w:val="24"/>
          <w:szCs w:val="24"/>
        </w:rPr>
        <w:t xml:space="preserve">. </w:t>
      </w:r>
      <w:r w:rsidR="00AA7DA5">
        <w:rPr>
          <w:rFonts w:ascii="Times New Roman" w:hAnsi="Times New Roman" w:cs="Times New Roman"/>
          <w:sz w:val="24"/>
          <w:szCs w:val="24"/>
        </w:rPr>
        <w:t xml:space="preserve">Aplinkosauginiai reikalavimai </w:t>
      </w:r>
    </w:p>
    <w:bookmarkEnd w:id="9"/>
    <w:p w14:paraId="15179C0E" w14:textId="51F02927" w:rsidR="00257685" w:rsidRPr="00B96126" w:rsidRDefault="003D3DF5" w:rsidP="00F920DB">
      <w:pPr>
        <w:pStyle w:val="Sraopastraipa"/>
        <w:spacing w:line="240" w:lineRule="auto"/>
        <w:ind w:left="0" w:firstLine="709"/>
        <w:rPr>
          <w:rFonts w:ascii="Times New Roman" w:eastAsia="Arial" w:hAnsi="Times New Roman" w:cs="Times New Roman"/>
          <w:sz w:val="24"/>
          <w:szCs w:val="24"/>
        </w:rPr>
      </w:pPr>
      <w:r w:rsidRPr="00B96126">
        <w:rPr>
          <w:rFonts w:ascii="Times New Roman" w:eastAsia="Arial" w:hAnsi="Times New Roman" w:cs="Times New Roman"/>
          <w:sz w:val="24"/>
          <w:szCs w:val="24"/>
        </w:rPr>
        <w:t>1.</w:t>
      </w:r>
      <w:r w:rsidR="00A15971" w:rsidRPr="00B96126">
        <w:rPr>
          <w:rFonts w:ascii="Times New Roman" w:eastAsia="Arial" w:hAnsi="Times New Roman" w:cs="Times New Roman"/>
          <w:sz w:val="24"/>
          <w:szCs w:val="24"/>
        </w:rPr>
        <w:t>5</w:t>
      </w:r>
      <w:r w:rsidRPr="00B96126">
        <w:rPr>
          <w:rFonts w:ascii="Times New Roman" w:eastAsia="Arial" w:hAnsi="Times New Roman" w:cs="Times New Roman"/>
          <w:sz w:val="24"/>
          <w:szCs w:val="24"/>
        </w:rPr>
        <w:t>.</w:t>
      </w:r>
      <w:r w:rsidR="00CA1A1C" w:rsidRPr="00B96126">
        <w:rPr>
          <w:rFonts w:ascii="Times New Roman" w:eastAsia="Arial" w:hAnsi="Times New Roman" w:cs="Times New Roman"/>
          <w:sz w:val="24"/>
          <w:szCs w:val="24"/>
        </w:rPr>
        <w:t xml:space="preserve"> </w:t>
      </w:r>
      <w:r w:rsidR="4B7098B6" w:rsidRPr="00B96126">
        <w:rPr>
          <w:rFonts w:ascii="Times New Roman" w:eastAsia="Arial" w:hAnsi="Times New Roman" w:cs="Times New Roman"/>
          <w:sz w:val="24"/>
          <w:szCs w:val="24"/>
        </w:rPr>
        <w:t>Bendrosios</w:t>
      </w:r>
      <w:r w:rsidR="00931CA2" w:rsidRPr="00B96126">
        <w:rPr>
          <w:rFonts w:ascii="Times New Roman" w:eastAsia="Arial" w:hAnsi="Times New Roman" w:cs="Times New Roman"/>
          <w:sz w:val="24"/>
          <w:szCs w:val="24"/>
        </w:rPr>
        <w:t xml:space="preserve"> pirkimo</w:t>
      </w:r>
      <w:r w:rsidR="4B7098B6" w:rsidRPr="00B96126">
        <w:rPr>
          <w:rFonts w:ascii="Times New Roman" w:eastAsia="Arial" w:hAnsi="Times New Roman" w:cs="Times New Roman"/>
          <w:sz w:val="24"/>
          <w:szCs w:val="24"/>
        </w:rPr>
        <w:t xml:space="preserve"> sąlygos yra neatskiriama ši</w:t>
      </w:r>
      <w:r w:rsidR="00931CA2" w:rsidRPr="00B96126">
        <w:rPr>
          <w:rFonts w:ascii="Times New Roman" w:eastAsia="Arial" w:hAnsi="Times New Roman" w:cs="Times New Roman"/>
          <w:sz w:val="24"/>
          <w:szCs w:val="24"/>
        </w:rPr>
        <w:t>ų</w:t>
      </w:r>
      <w:r w:rsidR="4B7098B6" w:rsidRPr="00B96126">
        <w:rPr>
          <w:rFonts w:ascii="Times New Roman" w:eastAsia="Arial" w:hAnsi="Times New Roman" w:cs="Times New Roman"/>
          <w:sz w:val="24"/>
          <w:szCs w:val="24"/>
        </w:rPr>
        <w:t xml:space="preserve"> pirkimo sąlygų dalis.</w:t>
      </w:r>
    </w:p>
    <w:p w14:paraId="422B850C" w14:textId="77777777" w:rsidR="00F920DB" w:rsidRDefault="00F920DB" w:rsidP="00F920DB">
      <w:pPr>
        <w:pStyle w:val="Sraopastraipa"/>
        <w:spacing w:line="240" w:lineRule="auto"/>
        <w:ind w:left="0" w:firstLine="709"/>
        <w:rPr>
          <w:rFonts w:eastAsia="Arial" w:cstheme="minorHAnsi"/>
          <w:sz w:val="22"/>
          <w:szCs w:val="22"/>
        </w:rPr>
      </w:pPr>
    </w:p>
    <w:p w14:paraId="6E7259A9" w14:textId="77777777" w:rsidR="00F920DB" w:rsidRPr="00914809" w:rsidRDefault="00F920DB" w:rsidP="00F920DB">
      <w:pPr>
        <w:pStyle w:val="Sraopastraipa"/>
        <w:spacing w:line="240" w:lineRule="auto"/>
        <w:ind w:left="0" w:firstLine="709"/>
        <w:rPr>
          <w:sz w:val="22"/>
          <w:szCs w:val="22"/>
        </w:rPr>
      </w:pPr>
    </w:p>
    <w:p w14:paraId="4ED932F3" w14:textId="2CE07367" w:rsidR="00FB3C75" w:rsidRPr="00B96126" w:rsidRDefault="00244994" w:rsidP="00F920DB">
      <w:pPr>
        <w:pStyle w:val="Antrat1"/>
        <w:numPr>
          <w:ilvl w:val="0"/>
          <w:numId w:val="21"/>
        </w:numPr>
        <w:spacing w:before="0" w:after="0"/>
        <w:rPr>
          <w:rFonts w:ascii="Times New Roman" w:hAnsi="Times New Roman" w:cs="Times New Roman"/>
          <w:color w:val="auto"/>
          <w:sz w:val="28"/>
          <w:szCs w:val="28"/>
        </w:rPr>
      </w:pPr>
      <w:bookmarkStart w:id="10" w:name="_Toc181546445"/>
      <w:r w:rsidRPr="00B96126">
        <w:rPr>
          <w:rFonts w:ascii="Times New Roman" w:hAnsi="Times New Roman" w:cs="Times New Roman"/>
          <w:color w:val="auto"/>
          <w:sz w:val="28"/>
          <w:szCs w:val="28"/>
        </w:rPr>
        <w:t>Pirkimo objektas</w:t>
      </w:r>
      <w:bookmarkEnd w:id="10"/>
    </w:p>
    <w:p w14:paraId="7D847502" w14:textId="77777777" w:rsidR="00FB3C75" w:rsidRPr="00341DF3" w:rsidRDefault="00FB3C75" w:rsidP="00E62E95">
      <w:pPr>
        <w:spacing w:line="240" w:lineRule="auto"/>
        <w:ind w:firstLine="0"/>
        <w:rPr>
          <w:sz w:val="22"/>
          <w:szCs w:val="22"/>
        </w:rPr>
      </w:pPr>
    </w:p>
    <w:p w14:paraId="4E2D12D9" w14:textId="75AED499" w:rsidR="00824805" w:rsidRPr="00506F33" w:rsidRDefault="00824805" w:rsidP="00824805">
      <w:pPr>
        <w:pStyle w:val="Sraopastraipa"/>
        <w:spacing w:line="240" w:lineRule="auto"/>
        <w:ind w:left="0" w:firstLine="709"/>
        <w:rPr>
          <w:rFonts w:ascii="Times New Roman" w:hAnsi="Times New Roman" w:cs="Times New Roman"/>
          <w:sz w:val="24"/>
          <w:szCs w:val="24"/>
        </w:rPr>
      </w:pPr>
      <w:r w:rsidRPr="00506F33">
        <w:rPr>
          <w:rFonts w:ascii="Times New Roman" w:hAnsi="Times New Roman" w:cs="Times New Roman"/>
          <w:sz w:val="22"/>
          <w:szCs w:val="22"/>
        </w:rPr>
        <w:t>2.1.</w:t>
      </w:r>
      <w:r w:rsidR="4A330118" w:rsidRPr="00506F33">
        <w:rPr>
          <w:rFonts w:ascii="Times New Roman" w:hAnsi="Times New Roman" w:cs="Times New Roman"/>
          <w:sz w:val="22"/>
          <w:szCs w:val="22"/>
        </w:rPr>
        <w:t xml:space="preserve"> </w:t>
      </w:r>
      <w:r w:rsidR="00651664" w:rsidRPr="00506F33">
        <w:rPr>
          <w:rFonts w:ascii="Times New Roman" w:hAnsi="Times New Roman" w:cs="Times New Roman"/>
          <w:sz w:val="24"/>
          <w:szCs w:val="24"/>
        </w:rPr>
        <w:t xml:space="preserve">Perkančioji organizacija </w:t>
      </w:r>
      <w:r w:rsidR="00FB3C75" w:rsidRPr="00506F33">
        <w:rPr>
          <w:rFonts w:ascii="Times New Roman" w:eastAsia="Calibri" w:hAnsi="Times New Roman" w:cs="Times New Roman"/>
          <w:color w:val="000000" w:themeColor="text1"/>
          <w:sz w:val="24"/>
          <w:szCs w:val="24"/>
        </w:rPr>
        <w:t xml:space="preserve">numato </w:t>
      </w:r>
      <w:r w:rsidR="00FB3C75" w:rsidRPr="00506F33">
        <w:rPr>
          <w:rFonts w:ascii="Times New Roman" w:eastAsia="Calibri" w:hAnsi="Times New Roman" w:cs="Times New Roman"/>
          <w:sz w:val="24"/>
          <w:szCs w:val="24"/>
        </w:rPr>
        <w:t xml:space="preserve">įsigyti </w:t>
      </w:r>
      <w:r w:rsidR="00506F33" w:rsidRPr="00506F33">
        <w:rPr>
          <w:rFonts w:ascii="Times New Roman" w:hAnsi="Times New Roman" w:cs="Times New Roman"/>
          <w:sz w:val="24"/>
          <w:szCs w:val="24"/>
        </w:rPr>
        <w:t>t</w:t>
      </w:r>
      <w:r w:rsidR="007A31C5" w:rsidRPr="00506F33">
        <w:rPr>
          <w:rFonts w:ascii="Times New Roman" w:hAnsi="Times New Roman" w:cs="Times New Roman"/>
          <w:sz w:val="24"/>
          <w:szCs w:val="24"/>
        </w:rPr>
        <w:t>raktorių</w:t>
      </w:r>
      <w:r w:rsidR="0075436A">
        <w:rPr>
          <w:rFonts w:ascii="Times New Roman" w:hAnsi="Times New Roman" w:cs="Times New Roman"/>
          <w:sz w:val="24"/>
          <w:szCs w:val="24"/>
        </w:rPr>
        <w:t xml:space="preserve"> su padargais</w:t>
      </w:r>
      <w:r w:rsidR="00B96126" w:rsidRPr="00506F33">
        <w:rPr>
          <w:rFonts w:ascii="Times New Roman" w:eastAsia="Calibri" w:hAnsi="Times New Roman" w:cs="Times New Roman"/>
          <w:b/>
          <w:bCs/>
          <w:sz w:val="24"/>
          <w:szCs w:val="24"/>
        </w:rPr>
        <w:t>.</w:t>
      </w:r>
      <w:r w:rsidR="00B96126" w:rsidRPr="00506F33">
        <w:rPr>
          <w:rFonts w:ascii="Times New Roman" w:hAnsi="Times New Roman" w:cs="Times New Roman"/>
          <w:sz w:val="24"/>
          <w:szCs w:val="24"/>
        </w:rPr>
        <w:t xml:space="preserve"> </w:t>
      </w:r>
      <w:r w:rsidR="00FB3C75" w:rsidRPr="00506F33">
        <w:rPr>
          <w:rFonts w:ascii="Times New Roman" w:hAnsi="Times New Roman" w:cs="Times New Roman"/>
          <w:sz w:val="24"/>
          <w:szCs w:val="24"/>
        </w:rPr>
        <w:t xml:space="preserve">Reikalavimai </w:t>
      </w:r>
      <w:r w:rsidR="00966703" w:rsidRPr="00506F33">
        <w:rPr>
          <w:rFonts w:ascii="Times New Roman" w:hAnsi="Times New Roman" w:cs="Times New Roman"/>
          <w:sz w:val="24"/>
          <w:szCs w:val="24"/>
        </w:rPr>
        <w:t>p</w:t>
      </w:r>
      <w:r w:rsidR="00FB3C75" w:rsidRPr="00506F33">
        <w:rPr>
          <w:rFonts w:ascii="Times New Roman" w:hAnsi="Times New Roman" w:cs="Times New Roman"/>
          <w:sz w:val="24"/>
          <w:szCs w:val="24"/>
        </w:rPr>
        <w:t>irkimo objektui nustatyti</w:t>
      </w:r>
      <w:r w:rsidR="00AE2AEF" w:rsidRPr="00506F33">
        <w:rPr>
          <w:rFonts w:ascii="Times New Roman" w:hAnsi="Times New Roman" w:cs="Times New Roman"/>
          <w:sz w:val="24"/>
          <w:szCs w:val="24"/>
        </w:rPr>
        <w:t xml:space="preserve"> </w:t>
      </w:r>
      <w:r w:rsidR="00966703" w:rsidRPr="00506F33">
        <w:rPr>
          <w:rFonts w:ascii="Times New Roman" w:hAnsi="Times New Roman" w:cs="Times New Roman"/>
          <w:sz w:val="24"/>
          <w:szCs w:val="24"/>
        </w:rPr>
        <w:t>s</w:t>
      </w:r>
      <w:r w:rsidR="00044836" w:rsidRPr="00506F33">
        <w:rPr>
          <w:rFonts w:ascii="Times New Roman" w:hAnsi="Times New Roman" w:cs="Times New Roman"/>
          <w:sz w:val="24"/>
          <w:szCs w:val="24"/>
        </w:rPr>
        <w:t>pecialiųjų p</w:t>
      </w:r>
      <w:r w:rsidR="00AE2AEF" w:rsidRPr="00506F33">
        <w:rPr>
          <w:rFonts w:ascii="Times New Roman" w:hAnsi="Times New Roman" w:cs="Times New Roman"/>
          <w:sz w:val="24"/>
          <w:szCs w:val="24"/>
        </w:rPr>
        <w:t xml:space="preserve">irkimo sąlygų </w:t>
      </w:r>
      <w:r w:rsidR="00ED5341" w:rsidRPr="00ED5341">
        <w:rPr>
          <w:rFonts w:ascii="Times New Roman" w:hAnsi="Times New Roman" w:cs="Times New Roman"/>
          <w:sz w:val="24"/>
          <w:szCs w:val="24"/>
        </w:rPr>
        <w:t>3</w:t>
      </w:r>
      <w:r w:rsidRPr="00ED5341">
        <w:rPr>
          <w:rFonts w:ascii="Times New Roman" w:hAnsi="Times New Roman" w:cs="Times New Roman"/>
          <w:sz w:val="24"/>
          <w:szCs w:val="24"/>
        </w:rPr>
        <w:t xml:space="preserve"> priede.</w:t>
      </w:r>
      <w:r w:rsidRPr="00506F33">
        <w:rPr>
          <w:rFonts w:ascii="Times New Roman" w:hAnsi="Times New Roman" w:cs="Times New Roman"/>
          <w:sz w:val="24"/>
          <w:szCs w:val="24"/>
        </w:rPr>
        <w:t xml:space="preserve"> </w:t>
      </w:r>
    </w:p>
    <w:p w14:paraId="49117D58" w14:textId="687BB919" w:rsidR="005D280D" w:rsidRPr="00506F33" w:rsidRDefault="002C41AA" w:rsidP="00F77A5D">
      <w:pPr>
        <w:pStyle w:val="Betarp"/>
        <w:contextualSpacing/>
        <w:rPr>
          <w:rFonts w:ascii="Times New Roman" w:hAnsi="Times New Roman" w:cs="Times New Roman"/>
          <w:color w:val="FF0000"/>
          <w:sz w:val="24"/>
          <w:szCs w:val="24"/>
        </w:rPr>
      </w:pPr>
      <w:r w:rsidRPr="00506F33">
        <w:rPr>
          <w:rFonts w:ascii="Times New Roman" w:hAnsi="Times New Roman" w:cs="Times New Roman"/>
          <w:sz w:val="24"/>
          <w:szCs w:val="24"/>
        </w:rPr>
        <w:t>2.2.</w:t>
      </w:r>
      <w:r w:rsidR="00ED1C85" w:rsidRPr="00506F33">
        <w:rPr>
          <w:rFonts w:ascii="Times New Roman" w:hAnsi="Times New Roman" w:cs="Times New Roman"/>
          <w:sz w:val="24"/>
          <w:szCs w:val="24"/>
        </w:rPr>
        <w:t xml:space="preserve"> </w:t>
      </w:r>
      <w:r w:rsidR="00FB3C75" w:rsidRPr="00506F33">
        <w:rPr>
          <w:rFonts w:ascii="Times New Roman" w:hAnsi="Times New Roman" w:cs="Times New Roman"/>
          <w:sz w:val="24"/>
          <w:szCs w:val="24"/>
        </w:rPr>
        <w:t>Pirkimo objektas į dalis neskaidomas.</w:t>
      </w:r>
      <w:r w:rsidR="00702B7B" w:rsidRPr="00506F33">
        <w:rPr>
          <w:rFonts w:ascii="Times New Roman" w:hAnsi="Times New Roman" w:cs="Times New Roman"/>
          <w:sz w:val="24"/>
          <w:szCs w:val="24"/>
        </w:rPr>
        <w:t xml:space="preserve"> </w:t>
      </w:r>
    </w:p>
    <w:p w14:paraId="2B9FCCA2" w14:textId="34073C68" w:rsidR="003943EC" w:rsidRPr="00506F33" w:rsidRDefault="003943EC" w:rsidP="00F77A5D">
      <w:pPr>
        <w:pStyle w:val="Sraopastraipa"/>
        <w:spacing w:line="240" w:lineRule="auto"/>
        <w:ind w:left="0" w:firstLine="709"/>
        <w:rPr>
          <w:rFonts w:ascii="Times New Roman" w:hAnsi="Times New Roman" w:cs="Times New Roman"/>
          <w:sz w:val="24"/>
          <w:szCs w:val="24"/>
        </w:rPr>
      </w:pPr>
      <w:r w:rsidRPr="00506F33">
        <w:rPr>
          <w:rFonts w:ascii="Times New Roman" w:hAnsi="Times New Roman" w:cs="Times New Roman"/>
          <w:sz w:val="24"/>
          <w:szCs w:val="24"/>
        </w:rPr>
        <w:t>2.</w:t>
      </w:r>
      <w:r w:rsidR="001F568A" w:rsidRPr="00506F33">
        <w:rPr>
          <w:rFonts w:ascii="Times New Roman" w:hAnsi="Times New Roman" w:cs="Times New Roman"/>
          <w:sz w:val="24"/>
          <w:szCs w:val="24"/>
        </w:rPr>
        <w:t>3</w:t>
      </w:r>
      <w:r w:rsidRPr="00506F3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506F33" w:rsidRDefault="003943EC" w:rsidP="00F77A5D">
      <w:pPr>
        <w:pStyle w:val="Sraopastraipa"/>
        <w:spacing w:line="240" w:lineRule="auto"/>
        <w:ind w:left="0" w:firstLine="709"/>
        <w:rPr>
          <w:rFonts w:ascii="Times New Roman" w:hAnsi="Times New Roman" w:cs="Times New Roman"/>
          <w:sz w:val="24"/>
          <w:szCs w:val="24"/>
        </w:rPr>
      </w:pPr>
      <w:r w:rsidRPr="00506F33">
        <w:rPr>
          <w:rFonts w:ascii="Times New Roman" w:hAnsi="Times New Roman" w:cs="Times New Roman"/>
          <w:sz w:val="24"/>
          <w:szCs w:val="24"/>
        </w:rPr>
        <w:t>2.</w:t>
      </w:r>
      <w:r w:rsidR="001F568A" w:rsidRPr="00506F33">
        <w:rPr>
          <w:rFonts w:ascii="Times New Roman" w:hAnsi="Times New Roman" w:cs="Times New Roman"/>
          <w:sz w:val="24"/>
          <w:szCs w:val="24"/>
        </w:rPr>
        <w:t>4</w:t>
      </w:r>
      <w:r w:rsidRPr="00506F33">
        <w:rPr>
          <w:rFonts w:ascii="Times New Roman" w:hAnsi="Times New Roman" w:cs="Times New Roman"/>
          <w:sz w:val="24"/>
          <w:szCs w:val="24"/>
        </w:rPr>
        <w:t xml:space="preserve">. Jeigu apibūdinant pirkimo objektą techninėje specifikacijoje nurodytas standartas, </w:t>
      </w:r>
      <w:r w:rsidRPr="00506F3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06F33">
        <w:rPr>
          <w:rFonts w:ascii="Times New Roman" w:hAnsi="Times New Roman" w:cs="Times New Roman"/>
          <w:sz w:val="24"/>
          <w:szCs w:val="24"/>
        </w:rPr>
        <w:t xml:space="preserve">turi būti laikoma, kad kiekviena tokia nuoroda yra pateikta su žodžiais „arba lygiavertis“. </w:t>
      </w:r>
    </w:p>
    <w:p w14:paraId="61921D73" w14:textId="77777777" w:rsidR="00F920DB" w:rsidRPr="00506F33" w:rsidRDefault="00F920DB" w:rsidP="00F77A5D">
      <w:pPr>
        <w:pStyle w:val="Sraopastraipa"/>
        <w:spacing w:line="240" w:lineRule="auto"/>
        <w:ind w:left="0" w:firstLine="709"/>
        <w:rPr>
          <w:rFonts w:ascii="Times New Roman" w:hAnsi="Times New Roman" w:cs="Times New Roman"/>
          <w:sz w:val="24"/>
          <w:szCs w:val="24"/>
        </w:rPr>
      </w:pPr>
    </w:p>
    <w:p w14:paraId="0F4B4BC8" w14:textId="77777777" w:rsidR="00F920DB" w:rsidRPr="00506F33" w:rsidRDefault="00F920DB" w:rsidP="00F77A5D">
      <w:pPr>
        <w:pStyle w:val="Sraopastraipa"/>
        <w:spacing w:line="240" w:lineRule="auto"/>
        <w:ind w:left="0" w:firstLine="709"/>
        <w:rPr>
          <w:rFonts w:ascii="Times New Roman" w:hAnsi="Times New Roman" w:cs="Times New Roman"/>
          <w:sz w:val="22"/>
          <w:szCs w:val="22"/>
        </w:rPr>
      </w:pPr>
    </w:p>
    <w:p w14:paraId="0CEA2D40" w14:textId="7FD38B57" w:rsidR="00FB3C75" w:rsidRPr="00506F33" w:rsidRDefault="00BF3638" w:rsidP="00F920DB">
      <w:pPr>
        <w:pStyle w:val="Antrat1"/>
        <w:numPr>
          <w:ilvl w:val="0"/>
          <w:numId w:val="21"/>
        </w:numPr>
        <w:spacing w:before="0" w:after="0"/>
        <w:ind w:left="357" w:hanging="357"/>
        <w:rPr>
          <w:rFonts w:ascii="Times New Roman" w:hAnsi="Times New Roman" w:cs="Times New Roman"/>
          <w:color w:val="auto"/>
          <w:sz w:val="28"/>
          <w:szCs w:val="28"/>
        </w:rPr>
      </w:pPr>
      <w:bookmarkStart w:id="11" w:name="_Toc181546446"/>
      <w:r w:rsidRPr="00506F33">
        <w:rPr>
          <w:rFonts w:ascii="Times New Roman" w:hAnsi="Times New Roman" w:cs="Times New Roman"/>
          <w:color w:val="auto"/>
          <w:sz w:val="28"/>
          <w:szCs w:val="28"/>
        </w:rPr>
        <w:t>Tiekėjų pašalinimo pagrindai</w:t>
      </w:r>
      <w:r w:rsidR="00E201D8" w:rsidRPr="00506F33">
        <w:rPr>
          <w:rFonts w:ascii="Times New Roman" w:hAnsi="Times New Roman" w:cs="Times New Roman"/>
          <w:color w:val="auto"/>
          <w:sz w:val="28"/>
          <w:szCs w:val="28"/>
        </w:rPr>
        <w:t>, kvalifikacijos reikalavimai ir reikalaujami kokybės vadybos sistemos ir (ar</w:t>
      </w:r>
      <w:r w:rsidR="00817AB9" w:rsidRPr="00506F33">
        <w:rPr>
          <w:rFonts w:ascii="Times New Roman" w:hAnsi="Times New Roman" w:cs="Times New Roman"/>
          <w:color w:val="auto"/>
          <w:sz w:val="28"/>
          <w:szCs w:val="28"/>
        </w:rPr>
        <w:t>ba</w:t>
      </w:r>
      <w:r w:rsidR="00E201D8" w:rsidRPr="00506F33">
        <w:rPr>
          <w:rFonts w:ascii="Times New Roman" w:hAnsi="Times New Roman" w:cs="Times New Roman"/>
          <w:color w:val="auto"/>
          <w:sz w:val="28"/>
          <w:szCs w:val="28"/>
        </w:rPr>
        <w:t xml:space="preserve">) </w:t>
      </w:r>
      <w:r w:rsidR="00817AB9" w:rsidRPr="00506F33">
        <w:rPr>
          <w:rFonts w:ascii="Times New Roman" w:hAnsi="Times New Roman" w:cs="Times New Roman"/>
          <w:color w:val="auto"/>
          <w:sz w:val="28"/>
          <w:szCs w:val="28"/>
        </w:rPr>
        <w:t>aplinkos apsaugos vadybos sistemos standartai</w:t>
      </w:r>
      <w:bookmarkEnd w:id="11"/>
      <w:r w:rsidR="00817AB9" w:rsidRPr="00506F33">
        <w:rPr>
          <w:rFonts w:ascii="Times New Roman" w:hAnsi="Times New Roman" w:cs="Times New Roman"/>
          <w:color w:val="auto"/>
          <w:sz w:val="28"/>
          <w:szCs w:val="28"/>
        </w:rPr>
        <w:t xml:space="preserve"> </w:t>
      </w:r>
    </w:p>
    <w:p w14:paraId="0ED6AD78" w14:textId="723DA34A" w:rsidR="00FB3C75" w:rsidRPr="00506F33" w:rsidRDefault="00FB3C75" w:rsidP="00E62E95">
      <w:pPr>
        <w:spacing w:line="240" w:lineRule="auto"/>
        <w:ind w:firstLine="0"/>
        <w:rPr>
          <w:rFonts w:ascii="Times New Roman" w:hAnsi="Times New Roman" w:cs="Times New Roman"/>
          <w:sz w:val="22"/>
          <w:szCs w:val="22"/>
        </w:rPr>
      </w:pPr>
    </w:p>
    <w:p w14:paraId="603A5358" w14:textId="2D8EE74C" w:rsidR="00AA5F07" w:rsidRPr="00506F33" w:rsidRDefault="005D280D" w:rsidP="00AC5A81">
      <w:pPr>
        <w:pStyle w:val="Sraopastraipa"/>
        <w:numPr>
          <w:ilvl w:val="1"/>
          <w:numId w:val="21"/>
        </w:numPr>
        <w:spacing w:line="240" w:lineRule="auto"/>
        <w:ind w:left="0" w:firstLine="709"/>
        <w:rPr>
          <w:rFonts w:ascii="Times New Roman" w:hAnsi="Times New Roman" w:cs="Times New Roman"/>
          <w:i/>
          <w:iCs/>
          <w:sz w:val="24"/>
          <w:szCs w:val="24"/>
        </w:rPr>
      </w:pPr>
      <w:r w:rsidRPr="00506F33">
        <w:rPr>
          <w:rFonts w:ascii="Times New Roman" w:hAnsi="Times New Roman" w:cs="Times New Roman"/>
          <w:sz w:val="24"/>
          <w:szCs w:val="24"/>
        </w:rPr>
        <w:t>Reikalavimai dėl tiekėjo ir</w:t>
      </w:r>
      <w:r w:rsidR="00F17EDA" w:rsidRPr="00506F33">
        <w:rPr>
          <w:rFonts w:ascii="Times New Roman" w:hAnsi="Times New Roman" w:cs="Times New Roman"/>
          <w:sz w:val="24"/>
          <w:szCs w:val="24"/>
        </w:rPr>
        <w:t xml:space="preserve"> </w:t>
      </w:r>
      <w:r w:rsidRPr="00506F33">
        <w:rPr>
          <w:rFonts w:ascii="Times New Roman" w:hAnsi="Times New Roman" w:cs="Times New Roman"/>
          <w:sz w:val="24"/>
          <w:szCs w:val="24"/>
        </w:rPr>
        <w:t>subtiekėjų</w:t>
      </w:r>
      <w:r w:rsidR="00DF6485" w:rsidRPr="00506F33">
        <w:rPr>
          <w:rFonts w:ascii="Times New Roman" w:hAnsi="Times New Roman" w:cs="Times New Roman"/>
          <w:sz w:val="24"/>
          <w:szCs w:val="24"/>
        </w:rPr>
        <w:t xml:space="preserve"> (jeigu taikoma)</w:t>
      </w:r>
      <w:r w:rsidR="00A857C4" w:rsidRPr="00506F33">
        <w:rPr>
          <w:rFonts w:ascii="Times New Roman" w:hAnsi="Times New Roman" w:cs="Times New Roman"/>
          <w:sz w:val="24"/>
          <w:szCs w:val="24"/>
        </w:rPr>
        <w:t xml:space="preserve">, ūkio subjektų, kurių pajėgumais </w:t>
      </w:r>
      <w:r w:rsidR="00CF1B69" w:rsidRPr="00506F33">
        <w:rPr>
          <w:rFonts w:ascii="Times New Roman" w:hAnsi="Times New Roman" w:cs="Times New Roman"/>
          <w:sz w:val="24"/>
          <w:szCs w:val="24"/>
        </w:rPr>
        <w:t>tiekėjas remiasi,</w:t>
      </w:r>
      <w:r w:rsidR="00FB4B5E" w:rsidRPr="00506F33">
        <w:rPr>
          <w:rFonts w:ascii="Times New Roman" w:hAnsi="Times New Roman" w:cs="Times New Roman"/>
          <w:sz w:val="24"/>
          <w:szCs w:val="24"/>
        </w:rPr>
        <w:t xml:space="preserve"> </w:t>
      </w:r>
      <w:r w:rsidRPr="00506F33">
        <w:rPr>
          <w:rFonts w:ascii="Times New Roman" w:hAnsi="Times New Roman" w:cs="Times New Roman"/>
          <w:sz w:val="24"/>
          <w:szCs w:val="24"/>
        </w:rPr>
        <w:t>pašalinimo pagrindų nebuvimo</w:t>
      </w:r>
      <w:r w:rsidR="004A415C" w:rsidRPr="00506F33">
        <w:rPr>
          <w:rFonts w:ascii="Times New Roman" w:hAnsi="Times New Roman" w:cs="Times New Roman"/>
          <w:sz w:val="24"/>
          <w:szCs w:val="24"/>
        </w:rPr>
        <w:t xml:space="preserve"> </w:t>
      </w:r>
      <w:r w:rsidRPr="00506F33">
        <w:rPr>
          <w:rFonts w:ascii="Times New Roman" w:hAnsi="Times New Roman" w:cs="Times New Roman"/>
          <w:sz w:val="24"/>
          <w:szCs w:val="24"/>
        </w:rPr>
        <w:t xml:space="preserve">bei jų nebuvimą patvirtinantys dokumentai nurodyti </w:t>
      </w:r>
      <w:r w:rsidR="00CF1B69" w:rsidRPr="00506F33">
        <w:rPr>
          <w:rFonts w:ascii="Times New Roman" w:hAnsi="Times New Roman" w:cs="Times New Roman"/>
          <w:sz w:val="24"/>
          <w:szCs w:val="24"/>
        </w:rPr>
        <w:t>s</w:t>
      </w:r>
      <w:r w:rsidR="0035091B" w:rsidRPr="00506F33">
        <w:rPr>
          <w:rFonts w:ascii="Times New Roman" w:hAnsi="Times New Roman" w:cs="Times New Roman"/>
          <w:sz w:val="24"/>
          <w:szCs w:val="24"/>
        </w:rPr>
        <w:t>pecialiųjų p</w:t>
      </w:r>
      <w:r w:rsidRPr="00506F33">
        <w:rPr>
          <w:rFonts w:ascii="Times New Roman" w:hAnsi="Times New Roman" w:cs="Times New Roman"/>
          <w:sz w:val="24"/>
          <w:szCs w:val="24"/>
        </w:rPr>
        <w:t xml:space="preserve">irkimo sąlygų </w:t>
      </w:r>
      <w:r w:rsidR="00824805" w:rsidRPr="00ED5341">
        <w:rPr>
          <w:rFonts w:ascii="Times New Roman" w:hAnsi="Times New Roman" w:cs="Times New Roman"/>
          <w:sz w:val="24"/>
          <w:szCs w:val="24"/>
        </w:rPr>
        <w:t>1</w:t>
      </w:r>
      <w:r w:rsidRPr="00ED5341">
        <w:rPr>
          <w:rFonts w:ascii="Times New Roman" w:hAnsi="Times New Roman" w:cs="Times New Roman"/>
          <w:sz w:val="24"/>
          <w:szCs w:val="24"/>
        </w:rPr>
        <w:t xml:space="preserve"> priede.</w:t>
      </w:r>
      <w:r w:rsidRPr="00506F33">
        <w:rPr>
          <w:rFonts w:ascii="Times New Roman" w:hAnsi="Times New Roman" w:cs="Times New Roman"/>
          <w:sz w:val="24"/>
          <w:szCs w:val="24"/>
        </w:rPr>
        <w:t xml:space="preserve"> </w:t>
      </w:r>
    </w:p>
    <w:p w14:paraId="694FBDAB" w14:textId="7DC3815B" w:rsidR="009905AD" w:rsidRPr="00506F33"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506F33">
        <w:rPr>
          <w:rFonts w:ascii="Times New Roman" w:hAnsi="Times New Roman" w:cs="Times New Roman"/>
          <w:sz w:val="24"/>
          <w:szCs w:val="24"/>
        </w:rPr>
        <w:t xml:space="preserve">Tiekėjams </w:t>
      </w:r>
      <w:r w:rsidR="00506F33" w:rsidRPr="00506F33">
        <w:rPr>
          <w:rFonts w:ascii="Times New Roman" w:hAnsi="Times New Roman" w:cs="Times New Roman"/>
          <w:sz w:val="24"/>
          <w:szCs w:val="24"/>
        </w:rPr>
        <w:t>ne</w:t>
      </w:r>
      <w:r w:rsidR="00243470" w:rsidRPr="00506F33">
        <w:rPr>
          <w:rFonts w:ascii="Times New Roman" w:hAnsi="Times New Roman" w:cs="Times New Roman"/>
          <w:sz w:val="24"/>
          <w:szCs w:val="24"/>
        </w:rPr>
        <w:t xml:space="preserve">nustatomi </w:t>
      </w:r>
      <w:r w:rsidRPr="00506F33">
        <w:rPr>
          <w:rFonts w:ascii="Times New Roman" w:hAnsi="Times New Roman" w:cs="Times New Roman"/>
          <w:sz w:val="24"/>
          <w:szCs w:val="24"/>
        </w:rPr>
        <w:t>kvalifikacijos reikalavimai</w:t>
      </w:r>
      <w:r w:rsidR="00506F33" w:rsidRPr="00506F33">
        <w:rPr>
          <w:rFonts w:ascii="Times New Roman" w:hAnsi="Times New Roman" w:cs="Times New Roman"/>
          <w:sz w:val="24"/>
          <w:szCs w:val="24"/>
        </w:rPr>
        <w:t xml:space="preserve"> ir r</w:t>
      </w:r>
      <w:r w:rsidRPr="00506F33">
        <w:rPr>
          <w:rFonts w:ascii="Times New Roman" w:hAnsi="Times New Roman" w:cs="Times New Roman"/>
          <w:sz w:val="24"/>
          <w:szCs w:val="24"/>
        </w:rPr>
        <w:t>eikalavim</w:t>
      </w:r>
      <w:r w:rsidR="001128FB" w:rsidRPr="00506F33">
        <w:rPr>
          <w:rFonts w:ascii="Times New Roman" w:hAnsi="Times New Roman" w:cs="Times New Roman"/>
          <w:sz w:val="24"/>
          <w:szCs w:val="24"/>
        </w:rPr>
        <w:t>ai</w:t>
      </w:r>
      <w:r w:rsidRPr="00506F33">
        <w:rPr>
          <w:rFonts w:ascii="Times New Roman" w:hAnsi="Times New Roman" w:cs="Times New Roman"/>
          <w:sz w:val="24"/>
          <w:szCs w:val="24"/>
        </w:rPr>
        <w:t xml:space="preserve"> dėl kokybės vadybos sistemos ir aplinkos apsaugos vadybos sistemos standartų laikymosi</w:t>
      </w:r>
      <w:r w:rsidR="009905AD" w:rsidRPr="00506F33">
        <w:rPr>
          <w:rFonts w:ascii="Times New Roman" w:hAnsi="Times New Roman" w:cs="Times New Roman"/>
          <w:sz w:val="24"/>
          <w:szCs w:val="24"/>
        </w:rPr>
        <w:t>.</w:t>
      </w:r>
      <w:r w:rsidR="003B3D2C" w:rsidRPr="00506F33">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0A9CA8F7" w:rsidR="00251635" w:rsidRPr="00506F33" w:rsidRDefault="009F7690" w:rsidP="00F920DB">
      <w:pPr>
        <w:pStyle w:val="Sraopastraipa"/>
        <w:spacing w:line="240" w:lineRule="auto"/>
        <w:ind w:left="0"/>
        <w:rPr>
          <w:rFonts w:ascii="Times New Roman" w:eastAsia="Arial" w:hAnsi="Times New Roman" w:cs="Times New Roman"/>
          <w:sz w:val="24"/>
          <w:szCs w:val="24"/>
        </w:rPr>
      </w:pPr>
      <w:r w:rsidRPr="00506F33">
        <w:rPr>
          <w:rFonts w:ascii="Times New Roman" w:hAnsi="Times New Roman" w:cs="Times New Roman"/>
          <w:sz w:val="24"/>
          <w:szCs w:val="24"/>
        </w:rPr>
        <w:t>3.</w:t>
      </w:r>
      <w:r w:rsidR="001B5CAB" w:rsidRPr="00506F33">
        <w:rPr>
          <w:rFonts w:ascii="Times New Roman" w:hAnsi="Times New Roman" w:cs="Times New Roman"/>
          <w:sz w:val="24"/>
          <w:szCs w:val="24"/>
        </w:rPr>
        <w:t xml:space="preserve">3. </w:t>
      </w:r>
      <w:r w:rsidR="0088336F" w:rsidRPr="00A82DE7">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24BB9A5D" w14:textId="77777777" w:rsidR="00F920DB" w:rsidRPr="00506F33" w:rsidRDefault="00F920DB" w:rsidP="00F920DB">
      <w:pPr>
        <w:pStyle w:val="Sraopastraipa"/>
        <w:spacing w:line="240" w:lineRule="auto"/>
        <w:ind w:left="0"/>
        <w:rPr>
          <w:rFonts w:ascii="Times New Roman" w:eastAsia="Arial" w:hAnsi="Times New Roman" w:cs="Times New Roman"/>
          <w:sz w:val="22"/>
          <w:szCs w:val="22"/>
        </w:rPr>
      </w:pPr>
    </w:p>
    <w:p w14:paraId="25FF7C7F" w14:textId="77777777" w:rsidR="00F920DB" w:rsidRPr="00506F33" w:rsidRDefault="00F920DB" w:rsidP="00F920DB">
      <w:pPr>
        <w:pStyle w:val="Sraopastraipa"/>
        <w:spacing w:line="240" w:lineRule="auto"/>
        <w:ind w:left="0"/>
        <w:rPr>
          <w:rFonts w:ascii="Times New Roman" w:hAnsi="Times New Roman" w:cs="Times New Roman"/>
          <w:sz w:val="22"/>
          <w:szCs w:val="22"/>
        </w:rPr>
      </w:pPr>
    </w:p>
    <w:p w14:paraId="69360CD7" w14:textId="6915587E" w:rsidR="00894FEF" w:rsidRPr="00506F33" w:rsidRDefault="00817AB9" w:rsidP="00F920DB">
      <w:pPr>
        <w:pStyle w:val="Antrat1"/>
        <w:numPr>
          <w:ilvl w:val="0"/>
          <w:numId w:val="21"/>
        </w:numPr>
        <w:spacing w:before="0" w:after="0"/>
        <w:ind w:left="357" w:hanging="357"/>
        <w:rPr>
          <w:rFonts w:ascii="Times New Roman" w:hAnsi="Times New Roman" w:cs="Times New Roman"/>
          <w:color w:val="auto"/>
          <w:sz w:val="28"/>
          <w:szCs w:val="28"/>
        </w:rPr>
      </w:pPr>
      <w:bookmarkStart w:id="12" w:name="_Toc181546447"/>
      <w:r w:rsidRPr="00506F33">
        <w:rPr>
          <w:rFonts w:ascii="Times New Roman" w:hAnsi="Times New Roman" w:cs="Times New Roman"/>
          <w:color w:val="auto"/>
          <w:sz w:val="28"/>
          <w:szCs w:val="28"/>
        </w:rPr>
        <w:lastRenderedPageBreak/>
        <w:t>Reikalavima</w:t>
      </w:r>
      <w:r w:rsidR="00202139" w:rsidRPr="00506F33">
        <w:rPr>
          <w:rFonts w:ascii="Times New Roman" w:hAnsi="Times New Roman" w:cs="Times New Roman"/>
          <w:color w:val="auto"/>
          <w:sz w:val="28"/>
          <w:szCs w:val="28"/>
        </w:rPr>
        <w:t xml:space="preserve">i, </w:t>
      </w:r>
      <w:r w:rsidRPr="00506F33">
        <w:rPr>
          <w:rFonts w:ascii="Times New Roman" w:hAnsi="Times New Roman" w:cs="Times New Roman"/>
          <w:color w:val="auto"/>
          <w:sz w:val="28"/>
          <w:szCs w:val="28"/>
        </w:rPr>
        <w:t>susiję su nacionaliniu saugumu</w:t>
      </w:r>
      <w:bookmarkEnd w:id="12"/>
      <w:r w:rsidRPr="00506F33">
        <w:rPr>
          <w:rFonts w:ascii="Times New Roman" w:hAnsi="Times New Roman" w:cs="Times New Roman"/>
          <w:color w:val="auto"/>
          <w:sz w:val="28"/>
          <w:szCs w:val="28"/>
        </w:rPr>
        <w:t xml:space="preserve"> </w:t>
      </w:r>
    </w:p>
    <w:p w14:paraId="0A3E7F23" w14:textId="2800E67D" w:rsidR="00894FEF" w:rsidRPr="00506F33" w:rsidRDefault="00894FEF" w:rsidP="009F7690">
      <w:pPr>
        <w:pStyle w:val="Sraopastraipa"/>
        <w:spacing w:line="20" w:lineRule="atLeast"/>
        <w:ind w:left="697" w:firstLine="0"/>
        <w:rPr>
          <w:rFonts w:ascii="Times New Roman" w:hAnsi="Times New Roman" w:cs="Times New Roman"/>
          <w:sz w:val="22"/>
          <w:szCs w:val="22"/>
        </w:rPr>
      </w:pPr>
    </w:p>
    <w:p w14:paraId="7D2E887E" w14:textId="27333DC6" w:rsidR="0008378B" w:rsidRPr="003D1447" w:rsidRDefault="00F84C15" w:rsidP="003D1447">
      <w:pPr>
        <w:spacing w:line="240" w:lineRule="auto"/>
        <w:ind w:firstLine="567"/>
        <w:rPr>
          <w:rFonts w:ascii="Times New Roman" w:hAnsi="Times New Roman" w:cs="Times New Roman"/>
          <w:iCs/>
          <w:sz w:val="24"/>
          <w:szCs w:val="24"/>
        </w:rPr>
      </w:pPr>
      <w:r w:rsidRPr="00506F33">
        <w:rPr>
          <w:rFonts w:ascii="Times New Roman" w:hAnsi="Times New Roman" w:cs="Times New Roman"/>
          <w:iCs/>
          <w:sz w:val="24"/>
          <w:szCs w:val="24"/>
        </w:rPr>
        <w:t xml:space="preserve">4.1. </w:t>
      </w:r>
      <w:r w:rsidR="0008378B" w:rsidRPr="00506F33">
        <w:rPr>
          <w:rFonts w:ascii="Times New Roman" w:hAnsi="Times New Roman" w:cs="Times New Roman"/>
          <w:iCs/>
          <w:sz w:val="24"/>
          <w:szCs w:val="24"/>
        </w:rPr>
        <w:t>P</w:t>
      </w:r>
      <w:r w:rsidR="000B297F" w:rsidRPr="00506F33">
        <w:rPr>
          <w:rFonts w:ascii="Times New Roman" w:hAnsi="Times New Roman" w:cs="Times New Roman"/>
          <w:iCs/>
          <w:sz w:val="24"/>
          <w:szCs w:val="24"/>
        </w:rPr>
        <w:t>erkančioji organizacija</w:t>
      </w:r>
      <w:r w:rsidR="0008378B" w:rsidRPr="00506F33">
        <w:rPr>
          <w:rFonts w:ascii="Times New Roman" w:hAnsi="Times New Roman" w:cs="Times New Roman"/>
          <w:iCs/>
          <w:sz w:val="24"/>
          <w:szCs w:val="24"/>
        </w:rPr>
        <w:t xml:space="preserve"> </w:t>
      </w:r>
      <w:r w:rsidR="003D1447">
        <w:rPr>
          <w:rFonts w:ascii="Times New Roman" w:hAnsi="Times New Roman" w:cs="Times New Roman"/>
          <w:iCs/>
          <w:sz w:val="24"/>
          <w:szCs w:val="24"/>
        </w:rPr>
        <w:t>nekelia reikalavimų tiekėjams, susijusių su nacionaliniu saugumu.</w:t>
      </w:r>
    </w:p>
    <w:p w14:paraId="650EB838" w14:textId="77777777" w:rsidR="00F920DB" w:rsidRPr="00506F33" w:rsidRDefault="00F920DB" w:rsidP="00F920DB">
      <w:pPr>
        <w:pStyle w:val="Sraopastraipa"/>
        <w:spacing w:line="240" w:lineRule="auto"/>
        <w:ind w:left="0" w:firstLine="567"/>
        <w:rPr>
          <w:rFonts w:ascii="Times New Roman" w:hAnsi="Times New Roman" w:cs="Times New Roman"/>
          <w:sz w:val="22"/>
          <w:szCs w:val="22"/>
        </w:rPr>
      </w:pPr>
    </w:p>
    <w:p w14:paraId="490591E3" w14:textId="4440F86E" w:rsidR="006D3202" w:rsidRPr="00506F33" w:rsidRDefault="003630A0" w:rsidP="00F920DB">
      <w:pPr>
        <w:pStyle w:val="Antrat1"/>
        <w:numPr>
          <w:ilvl w:val="0"/>
          <w:numId w:val="21"/>
        </w:numPr>
        <w:spacing w:before="0" w:after="0" w:line="300" w:lineRule="auto"/>
        <w:rPr>
          <w:rFonts w:ascii="Times New Roman" w:hAnsi="Times New Roman" w:cs="Times New Roman"/>
          <w:color w:val="auto"/>
          <w:sz w:val="28"/>
          <w:szCs w:val="28"/>
        </w:rPr>
      </w:pPr>
      <w:bookmarkStart w:id="13" w:name="_Toc181546448"/>
      <w:r w:rsidRPr="00506F33">
        <w:rPr>
          <w:rFonts w:ascii="Times New Roman" w:hAnsi="Times New Roman" w:cs="Times New Roman"/>
          <w:color w:val="auto"/>
          <w:sz w:val="28"/>
          <w:szCs w:val="28"/>
        </w:rPr>
        <w:t>Specialieji reikalavimai pasiūlymų rengimui ir pateikimui</w:t>
      </w:r>
      <w:bookmarkEnd w:id="6"/>
      <w:bookmarkEnd w:id="7"/>
      <w:bookmarkEnd w:id="8"/>
      <w:bookmarkEnd w:id="13"/>
    </w:p>
    <w:p w14:paraId="5971D0C7" w14:textId="77777777" w:rsidR="00E861F5" w:rsidRPr="00506F33" w:rsidRDefault="00E861F5" w:rsidP="00257685">
      <w:pPr>
        <w:ind w:firstLine="0"/>
        <w:rPr>
          <w:rFonts w:ascii="Times New Roman" w:hAnsi="Times New Roman" w:cs="Times New Roman"/>
          <w:b/>
          <w:bCs/>
          <w:sz w:val="22"/>
          <w:szCs w:val="22"/>
        </w:rPr>
      </w:pPr>
    </w:p>
    <w:p w14:paraId="42752441" w14:textId="2160CB6B" w:rsidR="008B12C0" w:rsidRPr="00506F33" w:rsidRDefault="000010DA" w:rsidP="009B4FB1">
      <w:pPr>
        <w:pStyle w:val="Sraopastraipa"/>
        <w:spacing w:line="240" w:lineRule="auto"/>
        <w:ind w:left="0" w:firstLine="709"/>
        <w:rPr>
          <w:rFonts w:ascii="Times New Roman" w:hAnsi="Times New Roman" w:cs="Times New Roman"/>
          <w:sz w:val="24"/>
          <w:szCs w:val="24"/>
        </w:rPr>
      </w:pPr>
      <w:r w:rsidRPr="00506F33">
        <w:rPr>
          <w:rFonts w:ascii="Times New Roman" w:hAnsi="Times New Roman" w:cs="Times New Roman"/>
          <w:sz w:val="22"/>
          <w:szCs w:val="22"/>
        </w:rPr>
        <w:t>5</w:t>
      </w:r>
      <w:r w:rsidR="00CC654F" w:rsidRPr="00506F33">
        <w:rPr>
          <w:rFonts w:ascii="Times New Roman" w:hAnsi="Times New Roman" w:cs="Times New Roman"/>
          <w:sz w:val="22"/>
          <w:szCs w:val="22"/>
        </w:rPr>
        <w:t>.</w:t>
      </w:r>
      <w:r w:rsidR="00BD2E81" w:rsidRPr="00506F33">
        <w:rPr>
          <w:rFonts w:ascii="Times New Roman" w:hAnsi="Times New Roman" w:cs="Times New Roman"/>
          <w:sz w:val="22"/>
          <w:szCs w:val="22"/>
        </w:rPr>
        <w:t>1</w:t>
      </w:r>
      <w:r w:rsidR="00CC654F" w:rsidRPr="00506F33">
        <w:rPr>
          <w:rFonts w:ascii="Times New Roman" w:hAnsi="Times New Roman" w:cs="Times New Roman"/>
          <w:sz w:val="22"/>
          <w:szCs w:val="22"/>
        </w:rPr>
        <w:t>.</w:t>
      </w:r>
      <w:r w:rsidR="00291C92" w:rsidRPr="00506F33">
        <w:rPr>
          <w:rFonts w:ascii="Times New Roman" w:hAnsi="Times New Roman" w:cs="Times New Roman"/>
          <w:sz w:val="22"/>
          <w:szCs w:val="22"/>
        </w:rPr>
        <w:t xml:space="preserve"> </w:t>
      </w:r>
      <w:r w:rsidR="00D41416" w:rsidRPr="00506F33">
        <w:rPr>
          <w:rFonts w:ascii="Times New Roman" w:hAnsi="Times New Roman" w:cs="Times New Roman"/>
          <w:b/>
          <w:bCs/>
          <w:sz w:val="24"/>
          <w:szCs w:val="24"/>
        </w:rPr>
        <w:t xml:space="preserve">CVP IS pasiūlymo lango </w:t>
      </w:r>
      <w:r w:rsidR="00F16BEB" w:rsidRPr="00506F33">
        <w:rPr>
          <w:rFonts w:ascii="Times New Roman" w:hAnsi="Times New Roman" w:cs="Times New Roman"/>
          <w:b/>
          <w:bCs/>
          <w:sz w:val="24"/>
          <w:szCs w:val="24"/>
        </w:rPr>
        <w:t xml:space="preserve">eilutėje </w:t>
      </w:r>
      <w:r w:rsidR="008D277C" w:rsidRPr="00506F33">
        <w:rPr>
          <w:rFonts w:ascii="Times New Roman" w:hAnsi="Times New Roman" w:cs="Times New Roman"/>
          <w:b/>
          <w:bCs/>
          <w:sz w:val="24"/>
          <w:szCs w:val="24"/>
        </w:rPr>
        <w:t>„Prisegti dokument</w:t>
      </w:r>
      <w:r w:rsidR="00B7716A" w:rsidRPr="00506F33">
        <w:rPr>
          <w:rFonts w:ascii="Times New Roman" w:hAnsi="Times New Roman" w:cs="Times New Roman"/>
          <w:b/>
          <w:bCs/>
          <w:sz w:val="24"/>
          <w:szCs w:val="24"/>
        </w:rPr>
        <w:t>us</w:t>
      </w:r>
      <w:r w:rsidR="008D277C" w:rsidRPr="00506F33">
        <w:rPr>
          <w:rFonts w:ascii="Times New Roman" w:hAnsi="Times New Roman" w:cs="Times New Roman"/>
          <w:b/>
          <w:bCs/>
          <w:sz w:val="24"/>
          <w:szCs w:val="24"/>
        </w:rPr>
        <w:t>“ pateikiama</w:t>
      </w:r>
      <w:r w:rsidR="005964CC" w:rsidRPr="00506F33">
        <w:rPr>
          <w:rFonts w:ascii="Times New Roman" w:hAnsi="Times New Roman" w:cs="Times New Roman"/>
          <w:b/>
          <w:bCs/>
          <w:sz w:val="24"/>
          <w:szCs w:val="24"/>
        </w:rPr>
        <w:t>s</w:t>
      </w:r>
      <w:r w:rsidR="005964CC" w:rsidRPr="00506F33">
        <w:rPr>
          <w:rFonts w:ascii="Times New Roman" w:hAnsi="Times New Roman" w:cs="Times New Roman"/>
          <w:sz w:val="24"/>
          <w:szCs w:val="24"/>
        </w:rPr>
        <w:t xml:space="preserve"> </w:t>
      </w:r>
      <w:r w:rsidR="005A5204" w:rsidRPr="00506F33">
        <w:rPr>
          <w:rFonts w:ascii="Times New Roman" w:hAnsi="Times New Roman" w:cs="Times New Roman"/>
          <w:sz w:val="24"/>
          <w:szCs w:val="24"/>
        </w:rPr>
        <w:t xml:space="preserve">tiekėjo pasirašytas pasiūlymas, parengtas pagal </w:t>
      </w:r>
      <w:r w:rsidR="00820787" w:rsidRPr="00506F33">
        <w:rPr>
          <w:rFonts w:ascii="Times New Roman" w:hAnsi="Times New Roman" w:cs="Times New Roman"/>
          <w:sz w:val="24"/>
          <w:szCs w:val="24"/>
        </w:rPr>
        <w:t>s</w:t>
      </w:r>
      <w:r w:rsidR="00D85943" w:rsidRPr="00506F33">
        <w:rPr>
          <w:rFonts w:ascii="Times New Roman" w:hAnsi="Times New Roman" w:cs="Times New Roman"/>
          <w:sz w:val="24"/>
          <w:szCs w:val="24"/>
        </w:rPr>
        <w:t xml:space="preserve">pecialiųjų </w:t>
      </w:r>
      <w:r w:rsidR="00ED5341">
        <w:rPr>
          <w:rFonts w:ascii="Times New Roman" w:hAnsi="Times New Roman" w:cs="Times New Roman"/>
          <w:sz w:val="24"/>
          <w:szCs w:val="24"/>
        </w:rPr>
        <w:t>4</w:t>
      </w:r>
      <w:r w:rsidR="00163FD1" w:rsidRPr="00506F33">
        <w:rPr>
          <w:rFonts w:ascii="Times New Roman" w:hAnsi="Times New Roman" w:cs="Times New Roman"/>
          <w:sz w:val="24"/>
          <w:szCs w:val="24"/>
        </w:rPr>
        <w:t xml:space="preserve"> </w:t>
      </w:r>
      <w:r w:rsidR="008339CC" w:rsidRPr="00ED5341">
        <w:rPr>
          <w:rFonts w:ascii="Times New Roman" w:hAnsi="Times New Roman" w:cs="Times New Roman"/>
          <w:sz w:val="24"/>
          <w:szCs w:val="24"/>
        </w:rPr>
        <w:t>priede</w:t>
      </w:r>
      <w:r w:rsidR="008339CC" w:rsidRPr="00506F33">
        <w:rPr>
          <w:rFonts w:ascii="Times New Roman" w:hAnsi="Times New Roman" w:cs="Times New Roman"/>
          <w:color w:val="FF0000"/>
          <w:sz w:val="24"/>
          <w:szCs w:val="24"/>
        </w:rPr>
        <w:t xml:space="preserve"> </w:t>
      </w:r>
      <w:r w:rsidR="005A5204" w:rsidRPr="00506F33">
        <w:rPr>
          <w:rFonts w:ascii="Times New Roman" w:hAnsi="Times New Roman" w:cs="Times New Roman"/>
          <w:sz w:val="24"/>
          <w:szCs w:val="24"/>
        </w:rPr>
        <w:t>pateiktą pasiūlymo formą</w:t>
      </w:r>
      <w:r w:rsidR="003D1447">
        <w:rPr>
          <w:rFonts w:ascii="Times New Roman" w:hAnsi="Times New Roman" w:cs="Times New Roman"/>
          <w:sz w:val="24"/>
          <w:szCs w:val="24"/>
        </w:rPr>
        <w:t xml:space="preserve"> ir kiti, </w:t>
      </w:r>
      <w:r w:rsidR="005A5204" w:rsidRPr="00506F33">
        <w:rPr>
          <w:rFonts w:ascii="Times New Roman" w:hAnsi="Times New Roman" w:cs="Times New Roman"/>
          <w:sz w:val="24"/>
          <w:szCs w:val="24"/>
        </w:rPr>
        <w:t>tiekėjo nuomone, būtini dokumentai (jų kopijos).</w:t>
      </w:r>
      <w:r w:rsidR="003D1447">
        <w:rPr>
          <w:rFonts w:ascii="Times New Roman" w:hAnsi="Times New Roman" w:cs="Times New Roman"/>
          <w:sz w:val="24"/>
          <w:szCs w:val="24"/>
        </w:rPr>
        <w:t xml:space="preserve"> Pasiūlyme</w:t>
      </w:r>
      <w:r w:rsidR="00926F5B" w:rsidRPr="00506F33">
        <w:rPr>
          <w:rFonts w:ascii="Times New Roman" w:hAnsi="Times New Roman" w:cs="Times New Roman"/>
          <w:color w:val="000000" w:themeColor="text1"/>
          <w:sz w:val="24"/>
          <w:szCs w:val="24"/>
        </w:rPr>
        <w:t xml:space="preserve"> turi būti </w:t>
      </w:r>
      <w:r w:rsidR="003D1447">
        <w:rPr>
          <w:rFonts w:ascii="Times New Roman" w:hAnsi="Times New Roman" w:cs="Times New Roman"/>
          <w:color w:val="000000" w:themeColor="text1"/>
          <w:sz w:val="24"/>
          <w:szCs w:val="24"/>
        </w:rPr>
        <w:t>nurodyta</w:t>
      </w:r>
      <w:r w:rsidR="00926F5B" w:rsidRPr="00506F33">
        <w:rPr>
          <w:rFonts w:ascii="Times New Roman" w:hAnsi="Times New Roman" w:cs="Times New Roman"/>
          <w:color w:val="000000" w:themeColor="text1"/>
          <w:sz w:val="24"/>
          <w:szCs w:val="24"/>
        </w:rPr>
        <w:t xml:space="preserve"> s</w:t>
      </w:r>
      <w:r w:rsidR="00926F5B" w:rsidRPr="00506F33">
        <w:rPr>
          <w:rFonts w:ascii="Times New Roman" w:hAnsi="Times New Roman" w:cs="Times New Roman"/>
          <w:sz w:val="24"/>
          <w:szCs w:val="24"/>
          <w:lang w:eastAsia="ar-SA"/>
        </w:rPr>
        <w:t>iūlomų prekių atitiktis techninės specifikacijos reikalavimams</w:t>
      </w:r>
      <w:r w:rsidR="00926F5B" w:rsidRPr="00506F33">
        <w:rPr>
          <w:rFonts w:ascii="Times New Roman" w:hAnsi="Times New Roman" w:cs="Times New Roman"/>
          <w:color w:val="000000" w:themeColor="text1"/>
          <w:sz w:val="24"/>
          <w:szCs w:val="24"/>
        </w:rPr>
        <w:t>.</w:t>
      </w:r>
    </w:p>
    <w:p w14:paraId="0A3C79F0" w14:textId="43D572A2" w:rsidR="001C1D32" w:rsidRPr="00506F33" w:rsidRDefault="005A52E6" w:rsidP="009B4FB1">
      <w:pPr>
        <w:pStyle w:val="Sraopastraipa"/>
        <w:spacing w:line="240" w:lineRule="auto"/>
        <w:ind w:left="0"/>
        <w:rPr>
          <w:rFonts w:ascii="Times New Roman" w:hAnsi="Times New Roman" w:cs="Times New Roman"/>
          <w:sz w:val="24"/>
          <w:szCs w:val="24"/>
          <w:u w:val="single"/>
        </w:rPr>
      </w:pPr>
      <w:r w:rsidRPr="00506F33">
        <w:rPr>
          <w:rFonts w:ascii="Times New Roman" w:eastAsia="Calibri" w:hAnsi="Times New Roman" w:cs="Times New Roman"/>
          <w:sz w:val="24"/>
          <w:szCs w:val="24"/>
        </w:rPr>
        <w:t xml:space="preserve">5.2. </w:t>
      </w:r>
      <w:r w:rsidR="00AD4F1A" w:rsidRPr="00506F33">
        <w:rPr>
          <w:rFonts w:ascii="Times New Roman" w:eastAsia="Calibri" w:hAnsi="Times New Roman" w:cs="Times New Roman"/>
          <w:sz w:val="24"/>
          <w:szCs w:val="24"/>
        </w:rPr>
        <w:t xml:space="preserve">Pasiūlymas gali būti pasirašytas </w:t>
      </w:r>
      <w:r w:rsidR="00FD5736" w:rsidRPr="00506F33">
        <w:rPr>
          <w:rFonts w:ascii="Times New Roman" w:eastAsia="Calibri" w:hAnsi="Times New Roman" w:cs="Times New Roman"/>
          <w:sz w:val="24"/>
          <w:szCs w:val="24"/>
        </w:rPr>
        <w:t xml:space="preserve">fiziniu arba </w:t>
      </w:r>
      <w:r w:rsidR="00AD4F1A" w:rsidRPr="00506F33">
        <w:rPr>
          <w:rFonts w:ascii="Times New Roman" w:eastAsia="Calibri" w:hAnsi="Times New Roman" w:cs="Times New Roman"/>
          <w:sz w:val="24"/>
          <w:szCs w:val="24"/>
        </w:rPr>
        <w:t xml:space="preserve">kvalifikuotu elektroniniu parašu. Jeigu </w:t>
      </w:r>
      <w:r w:rsidR="00FD5736" w:rsidRPr="00506F33">
        <w:rPr>
          <w:rFonts w:ascii="Times New Roman" w:eastAsia="Calibri" w:hAnsi="Times New Roman" w:cs="Times New Roman"/>
          <w:sz w:val="24"/>
          <w:szCs w:val="24"/>
        </w:rPr>
        <w:t xml:space="preserve">tiekėjas </w:t>
      </w:r>
      <w:r w:rsidR="00AD4F1A" w:rsidRPr="00506F33">
        <w:rPr>
          <w:rFonts w:ascii="Times New Roman" w:eastAsia="Calibri" w:hAnsi="Times New Roman" w:cs="Times New Roman"/>
          <w:sz w:val="24"/>
          <w:szCs w:val="24"/>
        </w:rPr>
        <w:t>dokumentus tvirtina naudodamas elektroninį, o ne fizinį parašą, elektroninis parašas turi atitikti VPĮ 22</w:t>
      </w:r>
      <w:r w:rsidR="006E2B14" w:rsidRPr="00506F33">
        <w:rPr>
          <w:rFonts w:ascii="Times New Roman" w:eastAsia="Calibri" w:hAnsi="Times New Roman" w:cs="Times New Roman"/>
          <w:sz w:val="24"/>
          <w:szCs w:val="24"/>
        </w:rPr>
        <w:t xml:space="preserve"> </w:t>
      </w:r>
      <w:r w:rsidR="00AD4F1A" w:rsidRPr="00506F33">
        <w:rPr>
          <w:rFonts w:ascii="Times New Roman" w:eastAsia="Calibri" w:hAnsi="Times New Roman" w:cs="Times New Roman"/>
          <w:sz w:val="24"/>
          <w:szCs w:val="24"/>
        </w:rPr>
        <w:t xml:space="preserve">straipsnio 11 dalies 2 ir 3 punktuose nustatytus reikalavimus. </w:t>
      </w:r>
      <w:r w:rsidR="7C928381" w:rsidRPr="00506F33">
        <w:rPr>
          <w:rFonts w:ascii="Times New Roman" w:hAnsi="Times New Roman" w:cs="Times New Roman"/>
          <w:sz w:val="24"/>
          <w:szCs w:val="24"/>
        </w:rPr>
        <w:t>P</w:t>
      </w:r>
      <w:r w:rsidR="007037F7" w:rsidRPr="00506F33">
        <w:rPr>
          <w:rFonts w:ascii="Times New Roman" w:hAnsi="Times New Roman" w:cs="Times New Roman"/>
          <w:sz w:val="24"/>
          <w:szCs w:val="24"/>
        </w:rPr>
        <w:t>erkančiajai organizacijai</w:t>
      </w:r>
      <w:r w:rsidR="00AD4F1A" w:rsidRPr="00506F33">
        <w:rPr>
          <w:rFonts w:ascii="Times New Roman" w:hAnsi="Times New Roman" w:cs="Times New Roman"/>
          <w:sz w:val="24"/>
          <w:szCs w:val="24"/>
        </w:rPr>
        <w:t xml:space="preserve"> kilus abejonių dėl dokumentų tikrumo, ji turi teisę reikalauti pateikti dokumentų originalus.</w:t>
      </w:r>
      <w:r w:rsidR="00AD4F1A" w:rsidRPr="00506F33">
        <w:rPr>
          <w:rFonts w:ascii="Times New Roman" w:eastAsia="Calibri" w:hAnsi="Times New Roman" w:cs="Times New Roman"/>
          <w:sz w:val="24"/>
          <w:szCs w:val="24"/>
        </w:rPr>
        <w:t xml:space="preserve"> Gali būti:</w:t>
      </w:r>
    </w:p>
    <w:p w14:paraId="2EE860FF" w14:textId="0B983AE4" w:rsidR="001C1D32" w:rsidRPr="00506F33" w:rsidRDefault="005A52E6" w:rsidP="009B4FB1">
      <w:pPr>
        <w:spacing w:line="240" w:lineRule="auto"/>
        <w:ind w:firstLine="709"/>
        <w:rPr>
          <w:rFonts w:ascii="Times New Roman" w:hAnsi="Times New Roman" w:cs="Times New Roman"/>
          <w:sz w:val="24"/>
          <w:szCs w:val="24"/>
        </w:rPr>
      </w:pPr>
      <w:r w:rsidRPr="00506F33">
        <w:rPr>
          <w:rFonts w:ascii="Times New Roman" w:eastAsia="Calibri" w:hAnsi="Times New Roman" w:cs="Times New Roman"/>
          <w:sz w:val="24"/>
          <w:szCs w:val="24"/>
        </w:rPr>
        <w:t>5</w:t>
      </w:r>
      <w:r w:rsidR="00713645" w:rsidRPr="00506F33">
        <w:rPr>
          <w:rFonts w:ascii="Times New Roman" w:eastAsia="Calibri" w:hAnsi="Times New Roman" w:cs="Times New Roman"/>
          <w:sz w:val="24"/>
          <w:szCs w:val="24"/>
        </w:rPr>
        <w:t>.</w:t>
      </w:r>
      <w:r w:rsidR="00C60621" w:rsidRPr="00506F33">
        <w:rPr>
          <w:rFonts w:ascii="Times New Roman" w:eastAsia="Calibri" w:hAnsi="Times New Roman" w:cs="Times New Roman"/>
          <w:sz w:val="24"/>
          <w:szCs w:val="24"/>
        </w:rPr>
        <w:t>2</w:t>
      </w:r>
      <w:r w:rsidR="00713645" w:rsidRPr="00506F33">
        <w:rPr>
          <w:rFonts w:ascii="Times New Roman" w:eastAsia="Calibri" w:hAnsi="Times New Roman" w:cs="Times New Roman"/>
          <w:sz w:val="24"/>
          <w:szCs w:val="24"/>
        </w:rPr>
        <w:t xml:space="preserve">.1. </w:t>
      </w:r>
      <w:r w:rsidR="00AD4F1A" w:rsidRPr="00506F33">
        <w:rPr>
          <w:rFonts w:ascii="Times New Roman" w:eastAsia="Calibri" w:hAnsi="Times New Roman" w:cs="Times New Roman"/>
          <w:sz w:val="24"/>
          <w:szCs w:val="24"/>
        </w:rPr>
        <w:t>pateikiami kvalifikuotu elektroniniu parašu pasirašyti elektroninėmis priemonėmis suformuoti dokumentai;</w:t>
      </w:r>
    </w:p>
    <w:p w14:paraId="07293A75" w14:textId="05064C69" w:rsidR="00C476D8" w:rsidRPr="00506F33" w:rsidRDefault="00C60621" w:rsidP="00163FD1">
      <w:pPr>
        <w:pStyle w:val="Sraopastraipa"/>
        <w:spacing w:line="240" w:lineRule="auto"/>
        <w:ind w:left="0"/>
        <w:rPr>
          <w:rFonts w:ascii="Times New Roman" w:hAnsi="Times New Roman" w:cs="Times New Roman"/>
          <w:sz w:val="24"/>
          <w:szCs w:val="24"/>
        </w:rPr>
      </w:pPr>
      <w:r w:rsidRPr="00506F33">
        <w:rPr>
          <w:rFonts w:ascii="Times New Roman" w:eastAsia="Calibri" w:hAnsi="Times New Roman" w:cs="Times New Roman"/>
          <w:sz w:val="24"/>
          <w:szCs w:val="24"/>
        </w:rPr>
        <w:t>5</w:t>
      </w:r>
      <w:r w:rsidR="00713645" w:rsidRPr="00506F33">
        <w:rPr>
          <w:rFonts w:ascii="Times New Roman" w:eastAsia="Calibri" w:hAnsi="Times New Roman" w:cs="Times New Roman"/>
          <w:sz w:val="24"/>
          <w:szCs w:val="24"/>
        </w:rPr>
        <w:t>.</w:t>
      </w:r>
      <w:r w:rsidRPr="00506F33">
        <w:rPr>
          <w:rFonts w:ascii="Times New Roman" w:eastAsia="Calibri" w:hAnsi="Times New Roman" w:cs="Times New Roman"/>
          <w:sz w:val="24"/>
          <w:szCs w:val="24"/>
        </w:rPr>
        <w:t>2</w:t>
      </w:r>
      <w:r w:rsidR="00713645" w:rsidRPr="00506F33">
        <w:rPr>
          <w:rFonts w:ascii="Times New Roman" w:eastAsia="Calibri" w:hAnsi="Times New Roman" w:cs="Times New Roman"/>
          <w:sz w:val="24"/>
          <w:szCs w:val="24"/>
        </w:rPr>
        <w:t xml:space="preserve">.2. </w:t>
      </w:r>
      <w:r w:rsidR="00AD4F1A" w:rsidRPr="00506F33">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20CF031" w:rsidR="00EB0E73" w:rsidRPr="00506F33" w:rsidRDefault="00392458" w:rsidP="00F77A5D">
      <w:pPr>
        <w:pStyle w:val="Sraopastraipa"/>
        <w:spacing w:line="240" w:lineRule="auto"/>
        <w:ind w:left="0"/>
        <w:rPr>
          <w:rFonts w:ascii="Times New Roman" w:hAnsi="Times New Roman" w:cs="Times New Roman"/>
          <w:sz w:val="24"/>
          <w:szCs w:val="24"/>
        </w:rPr>
      </w:pPr>
      <w:r w:rsidRPr="00506F33">
        <w:rPr>
          <w:rFonts w:ascii="Times New Roman" w:eastAsia="Arial" w:hAnsi="Times New Roman" w:cs="Times New Roman"/>
          <w:sz w:val="24"/>
          <w:szCs w:val="24"/>
        </w:rPr>
        <w:t xml:space="preserve">5.3. </w:t>
      </w:r>
      <w:r w:rsidR="00D61DED" w:rsidRPr="00506F33">
        <w:rPr>
          <w:rFonts w:ascii="Times New Roman" w:eastAsia="Arial" w:hAnsi="Times New Roman" w:cs="Times New Roman"/>
          <w:sz w:val="24"/>
          <w:szCs w:val="24"/>
        </w:rPr>
        <w:t>Pasiūlyma</w:t>
      </w:r>
      <w:r w:rsidR="00543400" w:rsidRPr="00506F33">
        <w:rPr>
          <w:rFonts w:ascii="Times New Roman" w:eastAsia="Arial" w:hAnsi="Times New Roman" w:cs="Times New Roman"/>
          <w:sz w:val="24"/>
          <w:szCs w:val="24"/>
        </w:rPr>
        <w:t>s turi būti parengtas</w:t>
      </w:r>
      <w:r w:rsidR="00D61DED" w:rsidRPr="00506F33">
        <w:rPr>
          <w:rFonts w:ascii="Times New Roman" w:eastAsia="Arial" w:hAnsi="Times New Roman" w:cs="Times New Roman"/>
          <w:sz w:val="24"/>
          <w:szCs w:val="24"/>
        </w:rPr>
        <w:t xml:space="preserve"> lietuvių </w:t>
      </w:r>
      <w:r w:rsidR="003D1447">
        <w:rPr>
          <w:rFonts w:ascii="Times New Roman" w:eastAsia="Arial" w:hAnsi="Times New Roman" w:cs="Times New Roman"/>
          <w:sz w:val="24"/>
          <w:szCs w:val="24"/>
        </w:rPr>
        <w:t>kalba</w:t>
      </w:r>
      <w:r w:rsidR="00D61DED" w:rsidRPr="00506F33">
        <w:rPr>
          <w:rFonts w:ascii="Times New Roman" w:eastAsia="Arial" w:hAnsi="Times New Roman" w:cs="Times New Roman"/>
          <w:sz w:val="24"/>
          <w:szCs w:val="24"/>
        </w:rPr>
        <w:t xml:space="preserve"> </w:t>
      </w:r>
      <w:r w:rsidR="000A3108" w:rsidRPr="00506F3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506F33" w:rsidRDefault="00AB0036" w:rsidP="00F77A5D">
      <w:pPr>
        <w:pStyle w:val="Sraopastraipa"/>
        <w:spacing w:line="240" w:lineRule="auto"/>
        <w:ind w:left="0"/>
        <w:rPr>
          <w:rFonts w:ascii="Times New Roman" w:hAnsi="Times New Roman" w:cs="Times New Roman"/>
          <w:sz w:val="24"/>
          <w:szCs w:val="24"/>
        </w:rPr>
      </w:pPr>
      <w:r w:rsidRPr="00506F33">
        <w:rPr>
          <w:rFonts w:ascii="Times New Roman" w:hAnsi="Times New Roman" w:cs="Times New Roman"/>
          <w:sz w:val="24"/>
          <w:szCs w:val="24"/>
        </w:rPr>
        <w:t xml:space="preserve">5.4. </w:t>
      </w:r>
      <w:r w:rsidR="0032046A" w:rsidRPr="00506F33">
        <w:rPr>
          <w:rFonts w:ascii="Times New Roman" w:hAnsi="Times New Roman" w:cs="Times New Roman"/>
          <w:sz w:val="24"/>
          <w:szCs w:val="24"/>
        </w:rPr>
        <w:t>Pasiūlym</w:t>
      </w:r>
      <w:r w:rsidR="00990A2D" w:rsidRPr="00506F33">
        <w:rPr>
          <w:rFonts w:ascii="Times New Roman" w:hAnsi="Times New Roman" w:cs="Times New Roman"/>
          <w:sz w:val="24"/>
          <w:szCs w:val="24"/>
        </w:rPr>
        <w:t xml:space="preserve">uose nurodytos kainos </w:t>
      </w:r>
      <w:r w:rsidR="003C09C7" w:rsidRPr="00506F33">
        <w:rPr>
          <w:rFonts w:ascii="Times New Roman" w:hAnsi="Times New Roman" w:cs="Times New Roman"/>
          <w:sz w:val="24"/>
          <w:szCs w:val="24"/>
        </w:rPr>
        <w:t xml:space="preserve">bus vertinamos </w:t>
      </w:r>
      <w:r w:rsidR="0032046A" w:rsidRPr="00506F33">
        <w:rPr>
          <w:rFonts w:ascii="Times New Roman" w:hAnsi="Times New Roman" w:cs="Times New Roman"/>
          <w:sz w:val="24"/>
          <w:szCs w:val="24"/>
        </w:rPr>
        <w:t>eurais</w:t>
      </w:r>
      <w:r w:rsidR="0032046A" w:rsidRPr="00506F33">
        <w:rPr>
          <w:rFonts w:ascii="Times New Roman" w:eastAsia="Calibri" w:hAnsi="Times New Roman" w:cs="Times New Roman"/>
          <w:sz w:val="24"/>
          <w:szCs w:val="24"/>
        </w:rPr>
        <w:t>.</w:t>
      </w:r>
      <w:r w:rsidR="0032046A" w:rsidRPr="00506F33">
        <w:rPr>
          <w:rFonts w:ascii="Times New Roman" w:hAnsi="Times New Roman" w:cs="Times New Roman"/>
          <w:sz w:val="24"/>
          <w:szCs w:val="24"/>
        </w:rPr>
        <w:t xml:space="preserve"> Jeigu </w:t>
      </w:r>
      <w:r w:rsidR="005B57A2" w:rsidRPr="00506F33">
        <w:rPr>
          <w:rFonts w:ascii="Times New Roman" w:hAnsi="Times New Roman" w:cs="Times New Roman"/>
          <w:sz w:val="24"/>
          <w:szCs w:val="24"/>
        </w:rPr>
        <w:t>p</w:t>
      </w:r>
      <w:r w:rsidR="0032046A" w:rsidRPr="00506F33">
        <w:rPr>
          <w:rFonts w:ascii="Times New Roman" w:hAnsi="Times New Roman" w:cs="Times New Roman"/>
          <w:sz w:val="24"/>
          <w:szCs w:val="24"/>
        </w:rPr>
        <w:t xml:space="preserve">asiūlymuose kainos nurodytos užsienio valiuta, jos </w:t>
      </w:r>
      <w:r w:rsidR="003C09C7" w:rsidRPr="00506F33">
        <w:rPr>
          <w:rFonts w:ascii="Times New Roman" w:hAnsi="Times New Roman" w:cs="Times New Roman"/>
          <w:sz w:val="24"/>
          <w:szCs w:val="24"/>
        </w:rPr>
        <w:t>bus</w:t>
      </w:r>
      <w:r w:rsidR="0032046A" w:rsidRPr="00506F33">
        <w:rPr>
          <w:rFonts w:ascii="Times New Roman" w:hAnsi="Times New Roman" w:cs="Times New Roman"/>
          <w:sz w:val="24"/>
          <w:szCs w:val="24"/>
        </w:rPr>
        <w:t xml:space="preserve"> perskaičiuojamos </w:t>
      </w:r>
      <w:r w:rsidR="003C09C7" w:rsidRPr="00506F33">
        <w:rPr>
          <w:rFonts w:ascii="Times New Roman" w:hAnsi="Times New Roman" w:cs="Times New Roman"/>
          <w:sz w:val="24"/>
          <w:szCs w:val="24"/>
        </w:rPr>
        <w:t>eurais</w:t>
      </w:r>
      <w:r w:rsidR="0032046A" w:rsidRPr="00506F3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w:t>
      </w:r>
      <w:r w:rsidR="0032046A" w:rsidRPr="00506F33">
        <w:rPr>
          <w:rFonts w:ascii="Times New Roman" w:hAnsi="Times New Roman" w:cs="Times New Roman"/>
          <w:sz w:val="22"/>
          <w:szCs w:val="22"/>
        </w:rPr>
        <w:t xml:space="preserve"> </w:t>
      </w:r>
      <w:r w:rsidR="0032046A" w:rsidRPr="00506F33">
        <w:rPr>
          <w:rFonts w:ascii="Times New Roman" w:hAnsi="Times New Roman" w:cs="Times New Roman"/>
          <w:sz w:val="24"/>
          <w:szCs w:val="24"/>
        </w:rPr>
        <w:t>neskelbia, – pagal Lietuvos banko nustatomą ir skelbiamą orientacinį euro ir užsienio valiutų santykį pasiūlymų pateikimo dieną</w:t>
      </w:r>
      <w:r w:rsidR="00CD38A0" w:rsidRPr="00506F33">
        <w:rPr>
          <w:rFonts w:ascii="Times New Roman" w:hAnsi="Times New Roman" w:cs="Times New Roman"/>
          <w:sz w:val="24"/>
          <w:szCs w:val="24"/>
        </w:rPr>
        <w:t>.</w:t>
      </w:r>
    </w:p>
    <w:p w14:paraId="4CC36FFA" w14:textId="13F7A863" w:rsidR="006A6A5B" w:rsidRPr="00506F33"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506F33">
        <w:rPr>
          <w:rFonts w:ascii="Times New Roman" w:eastAsia="Arial" w:hAnsi="Times New Roman" w:cs="Times New Roman"/>
          <w:sz w:val="24"/>
          <w:szCs w:val="24"/>
        </w:rPr>
        <w:t>5.5.</w:t>
      </w:r>
      <w:r w:rsidR="006A6A5B" w:rsidRPr="00506F33">
        <w:rPr>
          <w:rFonts w:ascii="Times New Roman" w:eastAsia="Arial" w:hAnsi="Times New Roman" w:cs="Times New Roman"/>
          <w:sz w:val="24"/>
          <w:szCs w:val="24"/>
        </w:rPr>
        <w:t xml:space="preserve"> Bendra pasiūlymo kaina (sąnaudos) su PVM turi būti nurodoma dviejų </w:t>
      </w:r>
      <w:r w:rsidR="00EE7D60" w:rsidRPr="00506F33">
        <w:rPr>
          <w:rFonts w:ascii="Times New Roman" w:eastAsia="Arial" w:hAnsi="Times New Roman" w:cs="Times New Roman"/>
          <w:sz w:val="24"/>
          <w:szCs w:val="24"/>
        </w:rPr>
        <w:t>skaitmenų</w:t>
      </w:r>
      <w:r w:rsidR="006A6A5B" w:rsidRPr="00506F33">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06F33">
        <w:rPr>
          <w:rFonts w:ascii="Times New Roman" w:eastAsia="Arial" w:hAnsi="Times New Roman" w:cs="Times New Roman"/>
          <w:sz w:val="24"/>
          <w:szCs w:val="24"/>
        </w:rPr>
        <w:t>i</w:t>
      </w:r>
      <w:r w:rsidR="006A6A5B" w:rsidRPr="00506F33">
        <w:rPr>
          <w:rFonts w:ascii="Times New Roman" w:eastAsia="Arial" w:hAnsi="Times New Roman" w:cs="Times New Roman"/>
          <w:sz w:val="24"/>
          <w:szCs w:val="24"/>
        </w:rPr>
        <w:t xml:space="preserve"> neribojant </w:t>
      </w:r>
      <w:r w:rsidR="00EE7D60" w:rsidRPr="00506F33">
        <w:rPr>
          <w:rFonts w:ascii="Times New Roman" w:eastAsia="Arial" w:hAnsi="Times New Roman" w:cs="Times New Roman"/>
          <w:sz w:val="24"/>
          <w:szCs w:val="24"/>
        </w:rPr>
        <w:t>skaitmenų</w:t>
      </w:r>
      <w:r w:rsidR="006A6A5B" w:rsidRPr="00506F33">
        <w:rPr>
          <w:rFonts w:ascii="Times New Roman" w:eastAsia="Arial" w:hAnsi="Times New Roman" w:cs="Times New Roman"/>
          <w:sz w:val="24"/>
          <w:szCs w:val="24"/>
        </w:rPr>
        <w:t xml:space="preserve"> po kablelio kiekio. </w:t>
      </w:r>
    </w:p>
    <w:p w14:paraId="4AC2116E" w14:textId="42E130E7" w:rsidR="00CD457C" w:rsidRPr="00506F33" w:rsidRDefault="009C66EF" w:rsidP="00A15971">
      <w:pPr>
        <w:pStyle w:val="Sraopastraipa"/>
        <w:spacing w:line="240" w:lineRule="auto"/>
        <w:ind w:left="0" w:firstLine="737"/>
        <w:rPr>
          <w:rFonts w:ascii="Times New Roman" w:hAnsi="Times New Roman" w:cs="Times New Roman"/>
          <w:sz w:val="24"/>
          <w:szCs w:val="24"/>
        </w:rPr>
      </w:pPr>
      <w:r w:rsidRPr="00506F33">
        <w:rPr>
          <w:rFonts w:ascii="Times New Roman" w:eastAsia="Arial" w:hAnsi="Times New Roman" w:cs="Times New Roman"/>
          <w:sz w:val="24"/>
          <w:szCs w:val="24"/>
        </w:rPr>
        <w:t xml:space="preserve">5.6. Tiekėjų pasiūlymuose nurodytos kainos bus vertinamos </w:t>
      </w:r>
      <w:r w:rsidRPr="00506F33">
        <w:rPr>
          <w:rFonts w:ascii="Times New Roman" w:hAnsi="Times New Roman" w:cs="Times New Roman"/>
          <w:sz w:val="24"/>
          <w:szCs w:val="24"/>
        </w:rPr>
        <w:t>ir lyginamos su visais mokesčiais, įskaitant PVM.</w:t>
      </w:r>
    </w:p>
    <w:p w14:paraId="76771895" w14:textId="77777777" w:rsidR="00F527B1" w:rsidRPr="00341DF3" w:rsidRDefault="00F527B1" w:rsidP="00F920DB">
      <w:pPr>
        <w:pStyle w:val="paragrafesrasas2lygis"/>
        <w:spacing w:after="0" w:line="240" w:lineRule="auto"/>
        <w:rPr>
          <w:rFonts w:asciiTheme="minorHAnsi" w:hAnsiTheme="minorHAnsi" w:cstheme="minorHAnsi"/>
        </w:rPr>
      </w:pPr>
    </w:p>
    <w:p w14:paraId="3946E33E" w14:textId="65B6C219" w:rsidR="00F527B1" w:rsidRPr="00162747" w:rsidRDefault="00E85882" w:rsidP="00162747">
      <w:pPr>
        <w:pStyle w:val="Antrat1"/>
        <w:spacing w:before="0" w:after="0" w:line="300" w:lineRule="auto"/>
        <w:ind w:firstLine="0"/>
        <w:rPr>
          <w:rFonts w:asciiTheme="minorHAnsi" w:hAnsiTheme="minorHAnsi" w:cstheme="minorHAnsi"/>
          <w:color w:val="auto"/>
          <w:sz w:val="28"/>
          <w:szCs w:val="28"/>
        </w:rPr>
      </w:pPr>
      <w:bookmarkStart w:id="14" w:name="_Toc181546449"/>
      <w:r w:rsidRPr="00162747">
        <w:rPr>
          <w:rFonts w:asciiTheme="minorHAnsi" w:hAnsiTheme="minorHAnsi" w:cstheme="minorHAnsi"/>
          <w:color w:val="auto"/>
          <w:sz w:val="28"/>
          <w:szCs w:val="28"/>
        </w:rPr>
        <w:t>6</w:t>
      </w:r>
      <w:r w:rsidR="003F5D40" w:rsidRPr="00162747">
        <w:rPr>
          <w:rFonts w:asciiTheme="minorHAnsi" w:hAnsiTheme="minorHAnsi" w:cstheme="minorHAnsi"/>
          <w:color w:val="auto"/>
          <w:sz w:val="28"/>
          <w:szCs w:val="28"/>
        </w:rPr>
        <w:t xml:space="preserve">. </w:t>
      </w:r>
      <w:r w:rsidR="00E62E95" w:rsidRPr="00B96126">
        <w:rPr>
          <w:rFonts w:ascii="Times New Roman" w:hAnsi="Times New Roman" w:cs="Times New Roman"/>
          <w:color w:val="auto"/>
          <w:sz w:val="28"/>
          <w:szCs w:val="28"/>
        </w:rPr>
        <w:t>Pasiūlymo galiojimo užtikrinimas</w:t>
      </w:r>
      <w:bookmarkEnd w:id="14"/>
    </w:p>
    <w:p w14:paraId="7A210472" w14:textId="77777777" w:rsidR="003D73C2" w:rsidRPr="00341DF3" w:rsidRDefault="003D73C2" w:rsidP="00162747">
      <w:pPr>
        <w:ind w:firstLine="0"/>
        <w:rPr>
          <w:rFonts w:ascii="Arial" w:hAnsi="Arial" w:cs="Arial"/>
          <w:i/>
          <w:iCs/>
          <w:color w:val="7030A0"/>
          <w:sz w:val="22"/>
          <w:szCs w:val="22"/>
        </w:rPr>
      </w:pPr>
    </w:p>
    <w:p w14:paraId="6B9596C1" w14:textId="6EC2B958" w:rsidR="00F527B1" w:rsidRPr="00BC6F78" w:rsidRDefault="007F65C2" w:rsidP="00BC6F78">
      <w:pPr>
        <w:pStyle w:val="Sraopastraipa"/>
        <w:spacing w:line="240" w:lineRule="auto"/>
        <w:ind w:left="0" w:firstLine="737"/>
        <w:rPr>
          <w:rFonts w:ascii="Times New Roman" w:eastAsia="Calibri" w:hAnsi="Times New Roman" w:cs="Times New Roman"/>
          <w:sz w:val="24"/>
          <w:szCs w:val="24"/>
        </w:rPr>
      </w:pPr>
      <w:r w:rsidRPr="00BC6F78">
        <w:rPr>
          <w:rFonts w:ascii="Times New Roman" w:hAnsi="Times New Roman" w:cs="Times New Roman"/>
          <w:sz w:val="24"/>
          <w:szCs w:val="24"/>
        </w:rPr>
        <w:t>6</w:t>
      </w:r>
      <w:r w:rsidR="003F5D40" w:rsidRPr="00BC6F78">
        <w:rPr>
          <w:rFonts w:ascii="Times New Roman" w:hAnsi="Times New Roman" w:cs="Times New Roman"/>
          <w:sz w:val="24"/>
          <w:szCs w:val="24"/>
        </w:rPr>
        <w:t xml:space="preserve">.1. </w:t>
      </w:r>
      <w:r w:rsidR="0AA88C09" w:rsidRPr="00BC6F78">
        <w:rPr>
          <w:rFonts w:ascii="Times New Roman" w:hAnsi="Times New Roman" w:cs="Times New Roman"/>
          <w:sz w:val="24"/>
          <w:szCs w:val="24"/>
        </w:rPr>
        <w:t xml:space="preserve"> </w:t>
      </w:r>
      <w:r w:rsidR="00504AD9" w:rsidRPr="00BC6F7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224637E" w14:textId="77777777" w:rsidR="00751E01" w:rsidRPr="00BC6F78" w:rsidRDefault="00751E01" w:rsidP="00BC6F78">
      <w:pPr>
        <w:spacing w:line="240" w:lineRule="auto"/>
        <w:ind w:firstLine="0"/>
        <w:rPr>
          <w:rFonts w:ascii="Times New Roman" w:hAnsi="Times New Roman" w:cs="Times New Roman"/>
          <w:sz w:val="24"/>
          <w:szCs w:val="24"/>
        </w:rPr>
      </w:pPr>
    </w:p>
    <w:p w14:paraId="5D02D1AD" w14:textId="08322900" w:rsidR="00831133" w:rsidRPr="00B96126" w:rsidRDefault="00B52705" w:rsidP="00162747">
      <w:pPr>
        <w:pStyle w:val="Antrat1"/>
        <w:numPr>
          <w:ilvl w:val="0"/>
          <w:numId w:val="18"/>
        </w:numPr>
        <w:spacing w:before="0" w:after="0" w:line="300" w:lineRule="auto"/>
        <w:ind w:left="0" w:firstLine="0"/>
        <w:rPr>
          <w:rFonts w:ascii="Times New Roman" w:hAnsi="Times New Roman" w:cs="Times New Roman"/>
          <w:sz w:val="28"/>
          <w:szCs w:val="28"/>
        </w:rPr>
      </w:pPr>
      <w:bookmarkStart w:id="15" w:name="_Toc15392775"/>
      <w:bookmarkStart w:id="16" w:name="_Toc181546450"/>
      <w:r w:rsidRPr="00B96126">
        <w:rPr>
          <w:rFonts w:ascii="Times New Roman" w:hAnsi="Times New Roman" w:cs="Times New Roman"/>
          <w:color w:val="auto"/>
          <w:sz w:val="28"/>
          <w:szCs w:val="28"/>
        </w:rPr>
        <w:t>P</w:t>
      </w:r>
      <w:bookmarkEnd w:id="15"/>
      <w:r w:rsidR="00E62E95" w:rsidRPr="00B96126">
        <w:rPr>
          <w:rFonts w:ascii="Times New Roman" w:hAnsi="Times New Roman" w:cs="Times New Roman"/>
          <w:color w:val="auto"/>
          <w:sz w:val="28"/>
          <w:szCs w:val="28"/>
        </w:rPr>
        <w:t xml:space="preserve">asiūlymų </w:t>
      </w:r>
      <w:r w:rsidR="00A84437" w:rsidRPr="00B96126">
        <w:rPr>
          <w:rFonts w:ascii="Times New Roman" w:hAnsi="Times New Roman" w:cs="Times New Roman"/>
          <w:color w:val="auto"/>
          <w:sz w:val="28"/>
          <w:szCs w:val="28"/>
        </w:rPr>
        <w:t>vertinimas</w:t>
      </w:r>
      <w:bookmarkEnd w:id="16"/>
    </w:p>
    <w:p w14:paraId="417D4E19" w14:textId="105621B0" w:rsidR="00571D6C" w:rsidRPr="00341DF3" w:rsidRDefault="00571D6C" w:rsidP="00F77A5D">
      <w:pPr>
        <w:spacing w:line="240" w:lineRule="auto"/>
        <w:ind w:firstLine="0"/>
        <w:rPr>
          <w:rFonts w:cstheme="minorHAnsi"/>
          <w:i/>
          <w:iCs/>
          <w:color w:val="FF0000"/>
          <w:sz w:val="22"/>
          <w:szCs w:val="22"/>
        </w:rPr>
      </w:pPr>
    </w:p>
    <w:p w14:paraId="0C1B0E3A" w14:textId="77777777" w:rsidR="00E85882" w:rsidRPr="00B96126" w:rsidRDefault="00E85882" w:rsidP="00BE6752">
      <w:pPr>
        <w:spacing w:line="240" w:lineRule="auto"/>
        <w:ind w:firstLine="0"/>
        <w:jc w:val="left"/>
        <w:rPr>
          <w:rFonts w:ascii="Times New Roman" w:hAnsi="Times New Roman" w:cs="Times New Roman"/>
          <w:vanish/>
          <w:sz w:val="24"/>
          <w:szCs w:val="24"/>
        </w:rPr>
      </w:pPr>
    </w:p>
    <w:p w14:paraId="15ECA14B" w14:textId="1F8CE8DC" w:rsidR="00BE6752" w:rsidRPr="003A4154" w:rsidRDefault="00BE6752" w:rsidP="003A4154">
      <w:pPr>
        <w:pStyle w:val="Sraopastraipa"/>
        <w:spacing w:line="240" w:lineRule="auto"/>
        <w:ind w:left="0"/>
        <w:rPr>
          <w:rFonts w:ascii="Times New Roman" w:eastAsia="Calibri" w:hAnsi="Times New Roman" w:cs="Times New Roman"/>
          <w:sz w:val="24"/>
          <w:szCs w:val="24"/>
        </w:rPr>
      </w:pPr>
      <w:r w:rsidRPr="00BE6752">
        <w:rPr>
          <w:rFonts w:ascii="Times New Roman" w:eastAsia="Calibri" w:hAnsi="Times New Roman" w:cs="Times New Roman"/>
          <w:sz w:val="24"/>
          <w:szCs w:val="24"/>
        </w:rPr>
        <w:t xml:space="preserve">7.1. Perkančioji organizacija ekonomiškai naudingiausią pasiūlymą išrenka pagal tiekėjo </w:t>
      </w:r>
      <w:r w:rsidRPr="00BE6752">
        <w:rPr>
          <w:rFonts w:ascii="Times New Roman" w:hAnsi="Times New Roman" w:cs="Times New Roman"/>
          <w:sz w:val="24"/>
          <w:szCs w:val="24"/>
        </w:rPr>
        <w:t>pasiūlyme nurodytą kainą</w:t>
      </w:r>
      <w:r w:rsidRPr="00BE675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E6752">
        <w:rPr>
          <w:rFonts w:ascii="Times New Roman" w:eastAsia="Calibri" w:hAnsi="Times New Roman" w:cs="Times New Roman"/>
          <w:sz w:val="24"/>
          <w:szCs w:val="24"/>
        </w:rPr>
        <w:t>kuri turi būti apskaičiuota ir nurodyta taip, kaip reikalaujama specialiųjų pirkimo</w:t>
      </w:r>
      <w:r>
        <w:rPr>
          <w:rFonts w:ascii="Times New Roman" w:eastAsia="Calibri" w:hAnsi="Times New Roman" w:cs="Times New Roman"/>
          <w:sz w:val="24"/>
          <w:szCs w:val="24"/>
        </w:rPr>
        <w:t xml:space="preserve"> </w:t>
      </w:r>
      <w:r w:rsidRPr="00BE6752">
        <w:rPr>
          <w:rFonts w:ascii="Times New Roman" w:eastAsia="Calibri" w:hAnsi="Times New Roman" w:cs="Times New Roman"/>
          <w:sz w:val="24"/>
          <w:szCs w:val="24"/>
        </w:rPr>
        <w:t xml:space="preserve"> sąlygų </w:t>
      </w:r>
      <w:r w:rsidRPr="00ED5341">
        <w:rPr>
          <w:rFonts w:ascii="Times New Roman" w:eastAsia="Calibri" w:hAnsi="Times New Roman" w:cs="Times New Roman"/>
          <w:sz w:val="24"/>
          <w:szCs w:val="24"/>
        </w:rPr>
        <w:t>5 priede.</w:t>
      </w:r>
      <w:r w:rsidR="00217053">
        <w:rPr>
          <w:rFonts w:ascii="Times New Roman" w:eastAsia="Calibri" w:hAnsi="Times New Roman" w:cs="Times New Roman"/>
          <w:sz w:val="24"/>
          <w:szCs w:val="24"/>
        </w:rPr>
        <w:t xml:space="preserve"> </w:t>
      </w:r>
    </w:p>
    <w:p w14:paraId="69CC295B" w14:textId="0D69263D" w:rsidR="009C5AA9" w:rsidRPr="00B96126" w:rsidRDefault="00660FD8" w:rsidP="003A4154">
      <w:pPr>
        <w:pStyle w:val="Sraopastraipa"/>
        <w:spacing w:line="240" w:lineRule="auto"/>
        <w:ind w:left="0" w:firstLine="737"/>
        <w:rPr>
          <w:rFonts w:ascii="Times New Roman" w:hAnsi="Times New Roman" w:cs="Times New Roman"/>
          <w:sz w:val="24"/>
          <w:szCs w:val="24"/>
        </w:rPr>
      </w:pPr>
      <w:r w:rsidRPr="00B96126">
        <w:rPr>
          <w:rFonts w:ascii="Times New Roman" w:hAnsi="Times New Roman" w:cs="Times New Roman"/>
          <w:color w:val="000000" w:themeColor="text1"/>
          <w:sz w:val="24"/>
          <w:szCs w:val="24"/>
        </w:rPr>
        <w:t>7</w:t>
      </w:r>
      <w:r w:rsidR="001404CC" w:rsidRPr="00B96126">
        <w:rPr>
          <w:rFonts w:ascii="Times New Roman" w:hAnsi="Times New Roman" w:cs="Times New Roman"/>
          <w:color w:val="000000" w:themeColor="text1"/>
          <w:sz w:val="24"/>
          <w:szCs w:val="24"/>
        </w:rPr>
        <w:t xml:space="preserve">.2. </w:t>
      </w:r>
      <w:r w:rsidR="00D734C6" w:rsidRPr="00B96126">
        <w:rPr>
          <w:rFonts w:ascii="Times New Roman" w:hAnsi="Times New Roman" w:cs="Times New Roman"/>
          <w:color w:val="000000" w:themeColor="text1"/>
          <w:sz w:val="24"/>
          <w:szCs w:val="24"/>
        </w:rPr>
        <w:t xml:space="preserve">Laimėjusiu </w:t>
      </w:r>
      <w:r w:rsidR="00996FBB" w:rsidRPr="00B96126">
        <w:rPr>
          <w:rFonts w:ascii="Times New Roman" w:hAnsi="Times New Roman" w:cs="Times New Roman"/>
          <w:color w:val="000000" w:themeColor="text1"/>
          <w:sz w:val="24"/>
          <w:szCs w:val="24"/>
        </w:rPr>
        <w:t>p</w:t>
      </w:r>
      <w:r w:rsidR="005D7D8C" w:rsidRPr="00B96126">
        <w:rPr>
          <w:rFonts w:ascii="Times New Roman" w:hAnsi="Times New Roman" w:cs="Times New Roman"/>
          <w:color w:val="000000" w:themeColor="text1"/>
          <w:sz w:val="24"/>
          <w:szCs w:val="24"/>
        </w:rPr>
        <w:t>asiūlymu</w:t>
      </w:r>
      <w:r w:rsidR="00D734C6" w:rsidRPr="00B96126">
        <w:rPr>
          <w:rFonts w:ascii="Times New Roman" w:hAnsi="Times New Roman" w:cs="Times New Roman"/>
          <w:color w:val="000000" w:themeColor="text1"/>
          <w:sz w:val="24"/>
          <w:szCs w:val="24"/>
        </w:rPr>
        <w:t xml:space="preserve"> galės būti pripažintas tik 1 (vienas) </w:t>
      </w:r>
      <w:r w:rsidR="005D7D8C" w:rsidRPr="00B96126">
        <w:rPr>
          <w:rFonts w:ascii="Times New Roman" w:hAnsi="Times New Roman" w:cs="Times New Roman"/>
          <w:color w:val="000000" w:themeColor="text1"/>
          <w:sz w:val="24"/>
          <w:szCs w:val="24"/>
        </w:rPr>
        <w:t xml:space="preserve">ekonomiškai naudingiausias </w:t>
      </w:r>
      <w:r w:rsidR="00A36CC9" w:rsidRPr="00B96126">
        <w:rPr>
          <w:rFonts w:ascii="Times New Roman" w:hAnsi="Times New Roman" w:cs="Times New Roman"/>
          <w:color w:val="000000" w:themeColor="text1"/>
          <w:sz w:val="24"/>
          <w:szCs w:val="24"/>
        </w:rPr>
        <w:t>p</w:t>
      </w:r>
      <w:r w:rsidR="005D7D8C" w:rsidRPr="00B96126">
        <w:rPr>
          <w:rFonts w:ascii="Times New Roman" w:hAnsi="Times New Roman" w:cs="Times New Roman"/>
          <w:color w:val="000000" w:themeColor="text1"/>
          <w:sz w:val="24"/>
          <w:szCs w:val="24"/>
        </w:rPr>
        <w:t>asiūlymas, esantis pasiūlymų eilės pirmojoje vietoje</w:t>
      </w:r>
      <w:r w:rsidR="00D734C6" w:rsidRPr="00B96126">
        <w:rPr>
          <w:rFonts w:ascii="Times New Roman" w:hAnsi="Times New Roman" w:cs="Times New Roman"/>
          <w:color w:val="000000" w:themeColor="text1"/>
          <w:sz w:val="24"/>
          <w:szCs w:val="24"/>
        </w:rPr>
        <w:t xml:space="preserve">. </w:t>
      </w:r>
    </w:p>
    <w:p w14:paraId="7E67ECB8" w14:textId="25A06AEC" w:rsidR="00EC790E" w:rsidRPr="00B96126" w:rsidRDefault="00F5411E" w:rsidP="006C7DED">
      <w:pPr>
        <w:pStyle w:val="Betarp"/>
        <w:ind w:firstLine="709"/>
        <w:contextualSpacing/>
        <w:rPr>
          <w:rFonts w:ascii="Times New Roman" w:hAnsi="Times New Roman" w:cs="Times New Roman"/>
          <w:color w:val="00B050"/>
          <w:sz w:val="24"/>
          <w:szCs w:val="24"/>
        </w:rPr>
      </w:pPr>
      <w:r w:rsidRPr="00B96126">
        <w:rPr>
          <w:rStyle w:val="cf01"/>
          <w:rFonts w:ascii="Times New Roman" w:hAnsi="Times New Roman" w:cs="Times New Roman"/>
          <w:sz w:val="24"/>
          <w:szCs w:val="24"/>
        </w:rPr>
        <w:lastRenderedPageBreak/>
        <w:t>7.3. P</w:t>
      </w:r>
      <w:r w:rsidR="0014359C" w:rsidRPr="00B96126">
        <w:rPr>
          <w:rStyle w:val="cf01"/>
          <w:rFonts w:ascii="Times New Roman" w:hAnsi="Times New Roman" w:cs="Times New Roman"/>
          <w:sz w:val="24"/>
          <w:szCs w:val="24"/>
        </w:rPr>
        <w:t xml:space="preserve">erkančioji organizacija </w:t>
      </w:r>
      <w:r w:rsidRPr="00B96126">
        <w:rPr>
          <w:rStyle w:val="cf01"/>
          <w:rFonts w:ascii="Times New Roman" w:hAnsi="Times New Roman" w:cs="Times New Roman"/>
          <w:sz w:val="24"/>
          <w:szCs w:val="24"/>
        </w:rPr>
        <w:t xml:space="preserve">atmes tiekėjo pasiūlymą, jeigu kartu su pasiūlymu nebus pateikti šie </w:t>
      </w:r>
      <w:r w:rsidR="0014359C" w:rsidRPr="00B96126">
        <w:rPr>
          <w:rStyle w:val="cf01"/>
          <w:rFonts w:ascii="Times New Roman" w:hAnsi="Times New Roman" w:cs="Times New Roman"/>
          <w:sz w:val="24"/>
          <w:szCs w:val="24"/>
        </w:rPr>
        <w:t>p</w:t>
      </w:r>
      <w:r w:rsidRPr="00B96126">
        <w:rPr>
          <w:rStyle w:val="cf01"/>
          <w:rFonts w:ascii="Times New Roman" w:hAnsi="Times New Roman" w:cs="Times New Roman"/>
          <w:sz w:val="24"/>
          <w:szCs w:val="24"/>
        </w:rPr>
        <w:t xml:space="preserve">irkimo sąlygose reikalaujami pateikti dokumentai: </w:t>
      </w:r>
    </w:p>
    <w:p w14:paraId="533E4A95" w14:textId="57DD8476" w:rsidR="000B5EDD" w:rsidRPr="003A4154" w:rsidRDefault="00751E01" w:rsidP="00E3769E">
      <w:pPr>
        <w:pStyle w:val="Betarp"/>
        <w:ind w:firstLine="709"/>
        <w:contextualSpacing/>
        <w:rPr>
          <w:rFonts w:ascii="Times New Roman" w:hAnsi="Times New Roman" w:cs="Times New Roman"/>
          <w:i/>
          <w:iCs/>
          <w:sz w:val="24"/>
          <w:szCs w:val="24"/>
        </w:rPr>
      </w:pPr>
      <w:r w:rsidRPr="003A4154">
        <w:rPr>
          <w:rFonts w:ascii="Times New Roman" w:hAnsi="Times New Roman" w:cs="Times New Roman"/>
          <w:i/>
          <w:iCs/>
          <w:sz w:val="24"/>
          <w:szCs w:val="24"/>
        </w:rPr>
        <w:t>7.3.1. Pasiūlymo forma</w:t>
      </w:r>
      <w:r w:rsidR="00600536" w:rsidRPr="003A4154">
        <w:rPr>
          <w:rFonts w:ascii="Times New Roman" w:hAnsi="Times New Roman" w:cs="Times New Roman"/>
          <w:i/>
          <w:iCs/>
          <w:sz w:val="24"/>
          <w:szCs w:val="24"/>
        </w:rPr>
        <w:t>;</w:t>
      </w:r>
    </w:p>
    <w:p w14:paraId="64CDF20C" w14:textId="5A690A1A" w:rsidR="003C49A9" w:rsidRPr="00217053" w:rsidRDefault="003C49A9" w:rsidP="00E3769E">
      <w:pPr>
        <w:pStyle w:val="Betarp"/>
        <w:ind w:firstLine="709"/>
        <w:contextualSpacing/>
        <w:rPr>
          <w:rFonts w:ascii="Times New Roman" w:hAnsi="Times New Roman" w:cs="Times New Roman"/>
          <w:i/>
          <w:iCs/>
          <w:sz w:val="24"/>
          <w:szCs w:val="24"/>
        </w:rPr>
      </w:pPr>
      <w:r w:rsidRPr="003A4154">
        <w:rPr>
          <w:rFonts w:ascii="Times New Roman" w:hAnsi="Times New Roman" w:cs="Times New Roman"/>
          <w:i/>
          <w:iCs/>
          <w:sz w:val="24"/>
          <w:szCs w:val="24"/>
        </w:rPr>
        <w:t>7.3.2.Pasiūlymo formos pried</w:t>
      </w:r>
      <w:r w:rsidR="003A4154" w:rsidRPr="003A4154">
        <w:rPr>
          <w:rFonts w:ascii="Times New Roman" w:hAnsi="Times New Roman" w:cs="Times New Roman"/>
          <w:i/>
          <w:iCs/>
          <w:sz w:val="24"/>
          <w:szCs w:val="24"/>
        </w:rPr>
        <w:t>as Nr. 1</w:t>
      </w:r>
      <w:r w:rsidRPr="003A4154">
        <w:rPr>
          <w:rFonts w:ascii="Times New Roman" w:hAnsi="Times New Roman" w:cs="Times New Roman"/>
          <w:i/>
          <w:iCs/>
          <w:sz w:val="24"/>
          <w:szCs w:val="24"/>
        </w:rPr>
        <w:t xml:space="preserve"> </w:t>
      </w:r>
      <w:r w:rsidRPr="003A4154">
        <w:rPr>
          <w:rFonts w:ascii="Times New Roman" w:hAnsi="Times New Roman" w:cs="Times New Roman"/>
          <w:i/>
          <w:iCs/>
          <w:sz w:val="24"/>
          <w:szCs w:val="24"/>
          <w:lang w:eastAsia="ar-SA"/>
        </w:rPr>
        <w:t>„Siūlomų prekių atitiktis techninės specifikacijos reikalavimams“</w:t>
      </w:r>
      <w:r w:rsidRPr="003A4154">
        <w:rPr>
          <w:rFonts w:ascii="Times New Roman" w:hAnsi="Times New Roman" w:cs="Times New Roman"/>
          <w:i/>
          <w:iCs/>
          <w:sz w:val="24"/>
          <w:szCs w:val="24"/>
        </w:rPr>
        <w:t>.</w:t>
      </w:r>
    </w:p>
    <w:p w14:paraId="4CFAC41F" w14:textId="2E09E076" w:rsidR="00D83C57" w:rsidRPr="002B7F37" w:rsidRDefault="00D83C57" w:rsidP="00F920DB">
      <w:pPr>
        <w:pStyle w:val="Antrat1"/>
        <w:tabs>
          <w:tab w:val="left" w:pos="567"/>
        </w:tabs>
        <w:ind w:firstLine="0"/>
        <w:contextualSpacing/>
        <w:rPr>
          <w:rFonts w:ascii="Times New Roman" w:hAnsi="Times New Roman" w:cs="Times New Roman"/>
          <w:sz w:val="28"/>
          <w:szCs w:val="28"/>
        </w:rPr>
      </w:pPr>
      <w:bookmarkStart w:id="17" w:name="_Ref39425999"/>
      <w:bookmarkStart w:id="18" w:name="_Ref39426005"/>
      <w:bookmarkStart w:id="19" w:name="_Toc126333937"/>
      <w:bookmarkStart w:id="20" w:name="_Toc181546451"/>
      <w:r w:rsidRPr="002B7F37">
        <w:rPr>
          <w:rFonts w:ascii="Times New Roman" w:hAnsi="Times New Roman" w:cs="Times New Roman"/>
          <w:sz w:val="28"/>
          <w:szCs w:val="28"/>
        </w:rPr>
        <w:t>8. Sutarties sudarymas</w:t>
      </w:r>
      <w:bookmarkEnd w:id="17"/>
      <w:bookmarkEnd w:id="18"/>
      <w:bookmarkEnd w:id="19"/>
      <w:bookmarkEnd w:id="20"/>
    </w:p>
    <w:p w14:paraId="4B42B3B3" w14:textId="00116B3B" w:rsidR="00D83C57" w:rsidRPr="00341DF3" w:rsidRDefault="00D83C57" w:rsidP="000003B6">
      <w:pPr>
        <w:spacing w:line="240" w:lineRule="auto"/>
        <w:ind w:left="284" w:hanging="284"/>
        <w:rPr>
          <w:rFonts w:cstheme="minorHAnsi"/>
          <w:color w:val="000000" w:themeColor="text1"/>
          <w:sz w:val="22"/>
          <w:szCs w:val="22"/>
        </w:rPr>
      </w:pPr>
    </w:p>
    <w:p w14:paraId="4006AD6A" w14:textId="32B6F8B7" w:rsidR="00D83C57" w:rsidRPr="002B7F37"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2B7F37">
        <w:rPr>
          <w:rFonts w:ascii="Times New Roman" w:hAnsi="Times New Roman" w:cs="Times New Roman"/>
          <w:color w:val="000000" w:themeColor="text1"/>
          <w:sz w:val="24"/>
          <w:szCs w:val="24"/>
        </w:rPr>
        <w:t xml:space="preserve">8.1. </w:t>
      </w:r>
      <w:r w:rsidR="00D83C57" w:rsidRPr="002B7F3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B7F37">
        <w:rPr>
          <w:rFonts w:ascii="Times New Roman" w:hAnsi="Times New Roman" w:cs="Times New Roman"/>
          <w:color w:val="0070C0"/>
          <w:sz w:val="24"/>
          <w:szCs w:val="24"/>
        </w:rPr>
        <w:t xml:space="preserve"> </w:t>
      </w:r>
      <w:r w:rsidR="00D83C57" w:rsidRPr="002B7F37">
        <w:rPr>
          <w:rFonts w:ascii="Times New Roman" w:hAnsi="Times New Roman" w:cs="Times New Roman"/>
          <w:color w:val="000000" w:themeColor="text1"/>
          <w:sz w:val="24"/>
          <w:szCs w:val="24"/>
        </w:rPr>
        <w:t xml:space="preserve">nustatyta tvarka, bus pripažintas laimėjęs, o jei pirkimas </w:t>
      </w:r>
      <w:r w:rsidR="00D83C57" w:rsidRPr="002B7F37">
        <w:rPr>
          <w:rFonts w:ascii="Times New Roman" w:hAnsi="Times New Roman" w:cs="Times New Roman"/>
          <w:sz w:val="24"/>
          <w:szCs w:val="24"/>
        </w:rPr>
        <w:t xml:space="preserve">skaidomas į dalis – su tiekėjais, kurių pasiūlymai bus pripažinti laimėję. Sutarties </w:t>
      </w:r>
      <w:r w:rsidR="003A4154">
        <w:rPr>
          <w:rFonts w:ascii="Times New Roman" w:hAnsi="Times New Roman" w:cs="Times New Roman"/>
          <w:sz w:val="24"/>
          <w:szCs w:val="24"/>
        </w:rPr>
        <w:t>projektas</w:t>
      </w:r>
      <w:r w:rsidR="00F56579" w:rsidRPr="002B7F37">
        <w:rPr>
          <w:rFonts w:ascii="Times New Roman" w:hAnsi="Times New Roman" w:cs="Times New Roman"/>
          <w:sz w:val="24"/>
          <w:szCs w:val="24"/>
        </w:rPr>
        <w:t xml:space="preserve"> specialiųjų pirkimo sąlygų</w:t>
      </w:r>
      <w:r w:rsidR="00D83C57" w:rsidRPr="002B7F37">
        <w:rPr>
          <w:rFonts w:ascii="Times New Roman" w:hAnsi="Times New Roman" w:cs="Times New Roman"/>
          <w:sz w:val="24"/>
          <w:szCs w:val="24"/>
        </w:rPr>
        <w:t xml:space="preserve"> </w:t>
      </w:r>
      <w:r w:rsidR="00ED5341" w:rsidRPr="00ED5341">
        <w:rPr>
          <w:rFonts w:ascii="Times New Roman" w:hAnsi="Times New Roman" w:cs="Times New Roman"/>
          <w:sz w:val="24"/>
          <w:szCs w:val="24"/>
        </w:rPr>
        <w:t>6</w:t>
      </w:r>
      <w:r w:rsidR="00F56579" w:rsidRPr="00ED5341">
        <w:rPr>
          <w:rFonts w:ascii="Times New Roman" w:hAnsi="Times New Roman" w:cs="Times New Roman"/>
          <w:sz w:val="24"/>
          <w:szCs w:val="24"/>
        </w:rPr>
        <w:t xml:space="preserve"> priede.</w:t>
      </w:r>
      <w:r w:rsidR="00F56579" w:rsidRPr="002B7F37">
        <w:rPr>
          <w:rFonts w:ascii="Times New Roman" w:hAnsi="Times New Roman" w:cs="Times New Roman"/>
          <w:sz w:val="24"/>
          <w:szCs w:val="24"/>
        </w:rPr>
        <w:t xml:space="preserve"> </w:t>
      </w:r>
    </w:p>
    <w:p w14:paraId="10559D25" w14:textId="77777777" w:rsidR="00F5411E" w:rsidRPr="002B7F37" w:rsidRDefault="00F5411E" w:rsidP="00F77A5D">
      <w:pPr>
        <w:pStyle w:val="Betarp"/>
        <w:contextualSpacing/>
        <w:rPr>
          <w:rFonts w:ascii="Times New Roman" w:hAnsi="Times New Roman" w:cs="Times New Roman"/>
          <w:color w:val="00B050"/>
          <w:sz w:val="24"/>
          <w:szCs w:val="24"/>
        </w:rPr>
      </w:pPr>
    </w:p>
    <w:p w14:paraId="7B6389DF" w14:textId="3463DB23" w:rsidR="00CB5907" w:rsidRPr="002B7F37" w:rsidRDefault="00CB5907" w:rsidP="00F77A5D">
      <w:pPr>
        <w:pStyle w:val="Betarp"/>
        <w:spacing w:line="276" w:lineRule="auto"/>
        <w:contextualSpacing/>
        <w:jc w:val="left"/>
        <w:rPr>
          <w:rFonts w:ascii="Times New Roman" w:eastAsiaTheme="minorHAnsi" w:hAnsi="Times New Roman" w:cs="Times New Roman"/>
          <w:sz w:val="24"/>
          <w:szCs w:val="24"/>
        </w:rPr>
      </w:pPr>
    </w:p>
    <w:p w14:paraId="12A01B89" w14:textId="77777777" w:rsidR="00AE7102" w:rsidRPr="00341DF3" w:rsidRDefault="00AE7102" w:rsidP="00F77A5D">
      <w:pPr>
        <w:pStyle w:val="Betarp"/>
        <w:spacing w:line="276" w:lineRule="auto"/>
        <w:contextualSpacing/>
        <w:jc w:val="left"/>
        <w:rPr>
          <w:rFonts w:ascii="Arial" w:eastAsiaTheme="minorHAnsi" w:hAnsi="Arial" w:cs="Arial"/>
          <w:sz w:val="22"/>
          <w:szCs w:val="22"/>
        </w:rPr>
      </w:pPr>
    </w:p>
    <w:p w14:paraId="4D042BD5"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6F0DF990"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57A9002D"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1D94E1E8" w14:textId="77777777" w:rsidR="005450B5" w:rsidRPr="00341DF3" w:rsidRDefault="005450B5" w:rsidP="00F77A5D">
      <w:pPr>
        <w:pStyle w:val="Betarp"/>
        <w:spacing w:line="276" w:lineRule="auto"/>
        <w:contextualSpacing/>
        <w:jc w:val="left"/>
        <w:rPr>
          <w:rFonts w:ascii="Arial" w:eastAsiaTheme="minorHAnsi" w:hAnsi="Arial" w:cs="Arial"/>
          <w:sz w:val="22"/>
          <w:szCs w:val="22"/>
        </w:rPr>
      </w:pPr>
    </w:p>
    <w:p w14:paraId="229A419C" w14:textId="77777777" w:rsidR="0008378B" w:rsidRPr="00341DF3" w:rsidRDefault="0008378B" w:rsidP="00E250DF">
      <w:pPr>
        <w:pStyle w:val="Betarp"/>
        <w:spacing w:line="300" w:lineRule="auto"/>
        <w:ind w:firstLine="0"/>
        <w:contextualSpacing/>
        <w:rPr>
          <w:rFonts w:eastAsiaTheme="minorHAnsi" w:cstheme="minorHAnsi"/>
          <w:sz w:val="22"/>
          <w:szCs w:val="22"/>
        </w:rPr>
      </w:pPr>
    </w:p>
    <w:p w14:paraId="711539D2" w14:textId="0FECBA2A" w:rsidR="002B7F37" w:rsidRPr="002B7F37" w:rsidRDefault="00EE68F7" w:rsidP="002B7F37">
      <w:pPr>
        <w:pStyle w:val="Betarp"/>
        <w:spacing w:line="276" w:lineRule="auto"/>
        <w:ind w:firstLine="0"/>
        <w:contextualSpacing/>
        <w:jc w:val="right"/>
        <w:rPr>
          <w:rFonts w:ascii="Times New Roman" w:hAnsi="Times New Roman" w:cs="Times New Roman"/>
          <w:sz w:val="24"/>
          <w:szCs w:val="24"/>
        </w:rPr>
      </w:pPr>
      <w:r w:rsidRPr="00341DF3">
        <w:rPr>
          <w:rFonts w:ascii="Arial" w:eastAsiaTheme="minorHAnsi" w:hAnsi="Arial" w:cs="Arial"/>
          <w:sz w:val="22"/>
          <w:szCs w:val="22"/>
        </w:rPr>
        <w:br w:type="page"/>
      </w:r>
      <w:r w:rsidR="002B7F37">
        <w:rPr>
          <w:rFonts w:ascii="Arial" w:eastAsiaTheme="minorHAnsi" w:hAnsi="Arial" w:cs="Arial"/>
          <w:sz w:val="22"/>
          <w:szCs w:val="22"/>
        </w:rPr>
        <w:lastRenderedPageBreak/>
        <w:t xml:space="preserve">                                                                                                                           </w:t>
      </w:r>
      <w:r w:rsidR="002B7F37" w:rsidRPr="002B7F37">
        <w:rPr>
          <w:rFonts w:ascii="Times New Roman" w:eastAsiaTheme="minorHAnsi" w:hAnsi="Times New Roman" w:cs="Times New Roman"/>
          <w:sz w:val="24"/>
          <w:szCs w:val="24"/>
        </w:rPr>
        <w:t>Pir</w:t>
      </w:r>
      <w:r w:rsidR="00112F92" w:rsidRPr="002B7F37">
        <w:rPr>
          <w:rFonts w:ascii="Times New Roman" w:hAnsi="Times New Roman" w:cs="Times New Roman"/>
          <w:sz w:val="24"/>
          <w:szCs w:val="24"/>
        </w:rPr>
        <w:t xml:space="preserve">kimo sąlygų 1 priedas </w:t>
      </w:r>
      <w:r w:rsidR="002B7F37" w:rsidRPr="002B7F37">
        <w:rPr>
          <w:rFonts w:ascii="Times New Roman" w:hAnsi="Times New Roman" w:cs="Times New Roman"/>
          <w:sz w:val="24"/>
          <w:szCs w:val="24"/>
        </w:rPr>
        <w:t xml:space="preserve">                                                    „Tiekėjų pašalinimo pagrindai“</w:t>
      </w:r>
    </w:p>
    <w:p w14:paraId="729EDC83" w14:textId="565826D2" w:rsidR="00112F92" w:rsidRPr="005B1A25" w:rsidRDefault="00112F92" w:rsidP="002B7F37">
      <w:pPr>
        <w:pStyle w:val="Betarp"/>
        <w:spacing w:line="276" w:lineRule="auto"/>
        <w:ind w:firstLine="0"/>
        <w:contextualSpacing/>
        <w:rPr>
          <w:rFonts w:ascii="Times New Roman" w:hAnsi="Times New Roman" w:cs="Times New Roman"/>
          <w:sz w:val="24"/>
          <w:szCs w:val="24"/>
        </w:rPr>
      </w:pPr>
    </w:p>
    <w:p w14:paraId="537E8F24" w14:textId="77777777" w:rsidR="00112F92" w:rsidRPr="005B1A25"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5B1A25" w:rsidRDefault="00112F92" w:rsidP="00112F92">
      <w:pPr>
        <w:spacing w:after="240" w:line="276" w:lineRule="auto"/>
        <w:jc w:val="center"/>
        <w:rPr>
          <w:rFonts w:ascii="Times New Roman" w:eastAsia="Arial" w:hAnsi="Times New Roman" w:cs="Times New Roman"/>
          <w:smallCaps/>
          <w:color w:val="404040"/>
          <w:sz w:val="24"/>
          <w:szCs w:val="24"/>
        </w:rPr>
      </w:pPr>
      <w:r w:rsidRPr="005B1A25">
        <w:rPr>
          <w:rFonts w:ascii="Times New Roman" w:eastAsia="Arial" w:hAnsi="Times New Roman" w:cs="Times New Roman"/>
          <w:smallCaps/>
          <w:color w:val="404040"/>
          <w:sz w:val="24"/>
          <w:szCs w:val="24"/>
        </w:rPr>
        <w:t>TIEKĖJŲ PAŠALINIMO PAGRINDAI</w:t>
      </w:r>
    </w:p>
    <w:p w14:paraId="185896D7" w14:textId="2FE3B5E4" w:rsidR="00CF4B8C" w:rsidRPr="005B1A25" w:rsidRDefault="00440E78" w:rsidP="00F77A5D">
      <w:pPr>
        <w:spacing w:line="240" w:lineRule="auto"/>
        <w:ind w:firstLine="720"/>
        <w:rPr>
          <w:rFonts w:ascii="Times New Roman" w:eastAsia="Arial" w:hAnsi="Times New Roman" w:cs="Times New Roman"/>
          <w:i/>
          <w:sz w:val="24"/>
          <w:szCs w:val="24"/>
        </w:rPr>
      </w:pPr>
      <w:r w:rsidRPr="005B1A25">
        <w:rPr>
          <w:rFonts w:ascii="Times New Roman" w:eastAsia="Arial" w:hAnsi="Times New Roman" w:cs="Times New Roman"/>
          <w:i/>
          <w:sz w:val="24"/>
          <w:szCs w:val="24"/>
        </w:rPr>
        <w:t>Perkančioji organizacija atmeta tiekėjo pasiūlym</w:t>
      </w:r>
      <w:r w:rsidR="00CB237B" w:rsidRPr="005B1A25">
        <w:rPr>
          <w:rFonts w:ascii="Times New Roman" w:eastAsia="Arial" w:hAnsi="Times New Roman" w:cs="Times New Roman"/>
          <w:i/>
          <w:sz w:val="24"/>
          <w:szCs w:val="24"/>
        </w:rPr>
        <w:t>ą</w:t>
      </w:r>
      <w:r w:rsidRPr="005B1A25">
        <w:rPr>
          <w:rFonts w:ascii="Times New Roman" w:eastAsia="Arial" w:hAnsi="Times New Roman" w:cs="Times New Roman"/>
          <w:i/>
          <w:sz w:val="24"/>
          <w:szCs w:val="24"/>
        </w:rPr>
        <w:t xml:space="preserve">, jeigu: </w:t>
      </w:r>
    </w:p>
    <w:p w14:paraId="5833966D" w14:textId="07260701" w:rsidR="006D67EE" w:rsidRPr="005B1A25" w:rsidRDefault="008B2E27" w:rsidP="00F77A5D">
      <w:pPr>
        <w:pStyle w:val="Betarp"/>
        <w:ind w:firstLine="720"/>
        <w:rPr>
          <w:rFonts w:ascii="Times New Roman" w:eastAsia="Yu Mincho" w:hAnsi="Times New Roman" w:cs="Times New Roman"/>
          <w:b/>
          <w:bCs/>
          <w:i/>
          <w:sz w:val="24"/>
          <w:szCs w:val="24"/>
        </w:rPr>
      </w:pPr>
      <w:r w:rsidRPr="005B1A25">
        <w:rPr>
          <w:rFonts w:ascii="Times New Roman" w:eastAsia="Arial" w:hAnsi="Times New Roman" w:cs="Times New Roman"/>
          <w:i/>
          <w:sz w:val="24"/>
          <w:szCs w:val="24"/>
        </w:rPr>
        <w:t xml:space="preserve">1. </w:t>
      </w:r>
      <w:r w:rsidR="00AC0420" w:rsidRPr="005B1A25">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5B1A25">
        <w:rPr>
          <w:rFonts w:ascii="Times New Roman" w:hAnsi="Times New Roman" w:cs="Times New Roman"/>
          <w:i/>
          <w:sz w:val="24"/>
          <w:szCs w:val="24"/>
        </w:rPr>
        <w:t xml:space="preserve"> </w:t>
      </w:r>
      <w:r w:rsidR="00C11375" w:rsidRPr="005B1A25">
        <w:rPr>
          <w:rFonts w:ascii="Times New Roman" w:hAnsi="Times New Roman" w:cs="Times New Roman"/>
          <w:b/>
          <w:i/>
          <w:color w:val="7030A0"/>
          <w:sz w:val="24"/>
          <w:szCs w:val="24"/>
        </w:rPr>
        <w:t>(</w:t>
      </w:r>
      <w:r w:rsidR="00C11375" w:rsidRPr="005B1A25">
        <w:rPr>
          <w:rFonts w:ascii="Times New Roman" w:eastAsia="Yu Mincho" w:hAnsi="Times New Roman" w:cs="Times New Roman"/>
          <w:b/>
          <w:i/>
          <w:color w:val="7030A0"/>
          <w:sz w:val="24"/>
          <w:szCs w:val="24"/>
        </w:rPr>
        <w:t>VPĮ 46 straipsnio 4 dalies 1 punktas</w:t>
      </w:r>
      <w:r w:rsidR="00C11375" w:rsidRPr="005B1A25">
        <w:rPr>
          <w:rFonts w:ascii="Times New Roman" w:eastAsia="Arial" w:hAnsi="Times New Roman" w:cs="Times New Roman"/>
          <w:i/>
          <w:color w:val="7030A0"/>
          <w:sz w:val="24"/>
          <w:szCs w:val="24"/>
        </w:rPr>
        <w:t>).</w:t>
      </w:r>
    </w:p>
    <w:p w14:paraId="3417C9CD" w14:textId="1083D667" w:rsidR="006D67EE" w:rsidRPr="005B1A25" w:rsidRDefault="006D67EE" w:rsidP="00762882">
      <w:pPr>
        <w:pStyle w:val="Betarp"/>
        <w:ind w:firstLine="720"/>
        <w:rPr>
          <w:rFonts w:ascii="Times New Roman" w:hAnsi="Times New Roman" w:cs="Times New Roman"/>
          <w:b/>
          <w:i/>
          <w:color w:val="7030A0"/>
          <w:sz w:val="24"/>
          <w:szCs w:val="24"/>
        </w:rPr>
      </w:pPr>
      <w:r w:rsidRPr="005B1A25">
        <w:rPr>
          <w:rFonts w:ascii="Times New Roman" w:eastAsia="Arial" w:hAnsi="Times New Roman" w:cs="Times New Roman"/>
          <w:i/>
          <w:sz w:val="24"/>
          <w:szCs w:val="24"/>
        </w:rPr>
        <w:t>2.</w:t>
      </w:r>
      <w:r w:rsidR="00C11375" w:rsidRPr="005B1A25">
        <w:rPr>
          <w:rFonts w:ascii="Times New Roman" w:eastAsia="Arial" w:hAnsi="Times New Roman" w:cs="Times New Roman"/>
          <w:i/>
          <w:sz w:val="24"/>
          <w:szCs w:val="24"/>
        </w:rPr>
        <w:t xml:space="preserve"> </w:t>
      </w:r>
      <w:r w:rsidR="00277655" w:rsidRPr="005B1A25">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5B1A25">
        <w:rPr>
          <w:rFonts w:ascii="Times New Roman" w:hAnsi="Times New Roman" w:cs="Times New Roman"/>
          <w:i/>
          <w:sz w:val="24"/>
          <w:szCs w:val="24"/>
        </w:rPr>
        <w:t xml:space="preserve"> </w:t>
      </w:r>
      <w:r w:rsidR="00277655" w:rsidRPr="005B1A25">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B1A25">
        <w:rPr>
          <w:rFonts w:ascii="Times New Roman" w:hAnsi="Times New Roman" w:cs="Times New Roman"/>
          <w:i/>
          <w:sz w:val="24"/>
          <w:szCs w:val="24"/>
        </w:rPr>
        <w:t xml:space="preserve"> </w:t>
      </w:r>
      <w:r w:rsidR="008A37DA" w:rsidRPr="005B1A25">
        <w:rPr>
          <w:rFonts w:ascii="Times New Roman" w:hAnsi="Times New Roman" w:cs="Times New Roman"/>
          <w:b/>
          <w:i/>
          <w:color w:val="7030A0"/>
          <w:sz w:val="24"/>
          <w:szCs w:val="24"/>
        </w:rPr>
        <w:t>(</w:t>
      </w:r>
      <w:r w:rsidR="008A37DA" w:rsidRPr="005B1A25">
        <w:rPr>
          <w:rFonts w:ascii="Times New Roman" w:eastAsia="Yu Mincho" w:hAnsi="Times New Roman" w:cs="Times New Roman"/>
          <w:b/>
          <w:i/>
          <w:color w:val="7030A0"/>
          <w:sz w:val="24"/>
          <w:szCs w:val="24"/>
        </w:rPr>
        <w:t>VPĮ 46 straipsnio 4 dalies 2 punktas)</w:t>
      </w:r>
      <w:r w:rsidR="00277655" w:rsidRPr="005B1A25">
        <w:rPr>
          <w:rFonts w:ascii="Times New Roman" w:hAnsi="Times New Roman" w:cs="Times New Roman"/>
          <w:i/>
          <w:color w:val="7030A0"/>
          <w:sz w:val="24"/>
          <w:szCs w:val="24"/>
        </w:rPr>
        <w:t>.</w:t>
      </w:r>
    </w:p>
    <w:p w14:paraId="4E7FF8EC" w14:textId="0143612F" w:rsidR="006D67EE" w:rsidRPr="005B1A25" w:rsidRDefault="006D67EE" w:rsidP="00762882">
      <w:pPr>
        <w:pStyle w:val="Betarp"/>
        <w:ind w:firstLine="720"/>
        <w:rPr>
          <w:rFonts w:ascii="Times New Roman" w:eastAsia="Yu Mincho" w:hAnsi="Times New Roman" w:cs="Times New Roman"/>
          <w:b/>
          <w:bCs/>
          <w:sz w:val="24"/>
          <w:szCs w:val="24"/>
        </w:rPr>
      </w:pPr>
      <w:r w:rsidRPr="005B1A25">
        <w:rPr>
          <w:rFonts w:ascii="Times New Roman" w:eastAsia="Arial" w:hAnsi="Times New Roman" w:cs="Times New Roman"/>
          <w:i/>
          <w:sz w:val="24"/>
          <w:szCs w:val="24"/>
        </w:rPr>
        <w:t>3.</w:t>
      </w:r>
      <w:r w:rsidR="008A37DA" w:rsidRPr="005B1A25">
        <w:rPr>
          <w:rFonts w:ascii="Times New Roman" w:eastAsia="Arial" w:hAnsi="Times New Roman" w:cs="Times New Roman"/>
          <w:i/>
          <w:sz w:val="24"/>
          <w:szCs w:val="24"/>
        </w:rPr>
        <w:t xml:space="preserve"> </w:t>
      </w:r>
      <w:r w:rsidR="00C95F80" w:rsidRPr="005B1A25">
        <w:rPr>
          <w:rFonts w:ascii="Times New Roman" w:hAnsi="Times New Roman" w:cs="Times New Roman"/>
          <w:sz w:val="24"/>
          <w:szCs w:val="24"/>
        </w:rPr>
        <w:t xml:space="preserve">Pažeista konkurencija, kaip nustatyta VPĮ 27 straipsnio 3 ir 4 dalyse, ir atitinkamos padėties negalima ištaisyti </w:t>
      </w:r>
      <w:r w:rsidR="00C95F80" w:rsidRPr="005B1A25">
        <w:rPr>
          <w:rFonts w:ascii="Times New Roman" w:hAnsi="Times New Roman" w:cs="Times New Roman"/>
          <w:b/>
          <w:color w:val="7030A0"/>
          <w:sz w:val="24"/>
          <w:szCs w:val="24"/>
        </w:rPr>
        <w:t>(</w:t>
      </w:r>
      <w:r w:rsidR="003878F0" w:rsidRPr="005B1A25">
        <w:rPr>
          <w:rFonts w:ascii="Times New Roman" w:eastAsia="Yu Mincho" w:hAnsi="Times New Roman" w:cs="Times New Roman"/>
          <w:b/>
          <w:color w:val="7030A0"/>
          <w:sz w:val="24"/>
          <w:szCs w:val="24"/>
        </w:rPr>
        <w:t>VPĮ 46 straipsnio 4 dalies 3 punktas).</w:t>
      </w:r>
    </w:p>
    <w:p w14:paraId="5D0561FC" w14:textId="77777777" w:rsidR="00DD10C2" w:rsidRPr="005B1A25" w:rsidRDefault="006D67EE" w:rsidP="00762882">
      <w:pPr>
        <w:pStyle w:val="Betarp"/>
        <w:ind w:firstLine="720"/>
        <w:rPr>
          <w:rFonts w:ascii="Times New Roman" w:hAnsi="Times New Roman" w:cs="Times New Roman"/>
          <w:sz w:val="24"/>
          <w:szCs w:val="24"/>
        </w:rPr>
      </w:pPr>
      <w:r w:rsidRPr="005B1A25">
        <w:rPr>
          <w:rFonts w:ascii="Times New Roman" w:eastAsia="Arial" w:hAnsi="Times New Roman" w:cs="Times New Roman"/>
          <w:i/>
          <w:sz w:val="24"/>
          <w:szCs w:val="24"/>
        </w:rPr>
        <w:t>4.</w:t>
      </w:r>
      <w:r w:rsidR="003878F0" w:rsidRPr="005B1A25">
        <w:rPr>
          <w:rFonts w:ascii="Times New Roman" w:eastAsia="Arial" w:hAnsi="Times New Roman" w:cs="Times New Roman"/>
          <w:i/>
          <w:sz w:val="24"/>
          <w:szCs w:val="24"/>
        </w:rPr>
        <w:t xml:space="preserve"> </w:t>
      </w:r>
      <w:r w:rsidR="00DD10C2" w:rsidRPr="005B1A2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5B1A25" w:rsidRDefault="006D67EE" w:rsidP="00762882">
      <w:pPr>
        <w:pStyle w:val="Betarp"/>
        <w:ind w:firstLine="720"/>
        <w:rPr>
          <w:rFonts w:ascii="Times New Roman" w:eastAsia="Yu Mincho" w:hAnsi="Times New Roman" w:cs="Times New Roman"/>
          <w:b/>
          <w:bCs/>
          <w:iCs/>
          <w:sz w:val="24"/>
          <w:szCs w:val="24"/>
        </w:rPr>
      </w:pPr>
      <w:r w:rsidRPr="005B1A25">
        <w:rPr>
          <w:rFonts w:ascii="Times New Roman" w:eastAsia="Arial" w:hAnsi="Times New Roman" w:cs="Times New Roman"/>
          <w:sz w:val="24"/>
          <w:szCs w:val="24"/>
        </w:rPr>
        <w:t>5.</w:t>
      </w:r>
      <w:r w:rsidR="0093234E" w:rsidRPr="005B1A2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B1A25">
        <w:rPr>
          <w:rFonts w:ascii="Times New Roman" w:hAnsi="Times New Roman" w:cs="Times New Roman"/>
          <w:color w:val="7030A0"/>
          <w:sz w:val="24"/>
          <w:szCs w:val="24"/>
        </w:rPr>
        <w:t>(</w:t>
      </w:r>
      <w:r w:rsidR="00E405E7" w:rsidRPr="005B1A25">
        <w:rPr>
          <w:rFonts w:ascii="Times New Roman" w:eastAsia="Yu Mincho" w:hAnsi="Times New Roman" w:cs="Times New Roman"/>
          <w:b/>
          <w:color w:val="7030A0"/>
          <w:sz w:val="24"/>
          <w:szCs w:val="24"/>
        </w:rPr>
        <w:t>VPĮ 46 straipsnio 4 dalies 5 punktas).</w:t>
      </w:r>
    </w:p>
    <w:p w14:paraId="18D738D4" w14:textId="77777777" w:rsidR="00215AB3" w:rsidRPr="005B1A25" w:rsidRDefault="00215AB3" w:rsidP="00215AB3">
      <w:pPr>
        <w:pStyle w:val="Betarp"/>
        <w:ind w:firstLine="720"/>
        <w:rPr>
          <w:rFonts w:ascii="Times New Roman" w:eastAsia="Yu Mincho" w:hAnsi="Times New Roman" w:cs="Times New Roman"/>
          <w:bCs/>
          <w:iCs/>
          <w:sz w:val="24"/>
          <w:szCs w:val="24"/>
        </w:rPr>
      </w:pPr>
      <w:r w:rsidRPr="005B1A25">
        <w:rPr>
          <w:rFonts w:ascii="Times New Roman" w:eastAsia="Yu Mincho" w:hAnsi="Times New Roman" w:cs="Times New Roman"/>
          <w:bCs/>
          <w:sz w:val="24"/>
          <w:szCs w:val="24"/>
        </w:rPr>
        <w:t xml:space="preserve">6. Tiekėjas yra neatlikęs jam teismo sprendimu paskirtos baudžiamojo poveikio priemonės – uždraudimo juridiniam asmeniui dalyvauti viešuosiuose pirkimuose </w:t>
      </w:r>
      <w:r w:rsidRPr="005B1A25">
        <w:rPr>
          <w:rFonts w:ascii="Times New Roman" w:eastAsia="Yu Mincho" w:hAnsi="Times New Roman" w:cs="Times New Roman"/>
          <w:b/>
          <w:color w:val="7030A0"/>
          <w:sz w:val="24"/>
          <w:szCs w:val="24"/>
        </w:rPr>
        <w:t>(VPĮ 46 str. 2</w:t>
      </w:r>
      <w:r w:rsidRPr="005B1A25">
        <w:rPr>
          <w:rFonts w:ascii="Times New Roman" w:eastAsia="Yu Mincho" w:hAnsi="Times New Roman" w:cs="Times New Roman"/>
          <w:b/>
          <w:color w:val="7030A0"/>
          <w:sz w:val="24"/>
          <w:szCs w:val="24"/>
          <w:vertAlign w:val="superscript"/>
        </w:rPr>
        <w:t>1 </w:t>
      </w:r>
      <w:r w:rsidRPr="005B1A25">
        <w:rPr>
          <w:rFonts w:ascii="Times New Roman" w:eastAsia="Yu Mincho" w:hAnsi="Times New Roman" w:cs="Times New Roman"/>
          <w:b/>
          <w:color w:val="7030A0"/>
          <w:sz w:val="24"/>
          <w:szCs w:val="24"/>
        </w:rPr>
        <w:t>nuostata)</w:t>
      </w:r>
      <w:r w:rsidRPr="005B1A25">
        <w:rPr>
          <w:rFonts w:ascii="Times New Roman" w:eastAsia="Yu Mincho" w:hAnsi="Times New Roman" w:cs="Times New Roman"/>
          <w:b/>
          <w:iCs/>
          <w:sz w:val="24"/>
          <w:szCs w:val="24"/>
        </w:rPr>
        <w:t>.</w:t>
      </w:r>
      <w:r w:rsidRPr="005B1A25">
        <w:rPr>
          <w:rFonts w:ascii="Times New Roman" w:eastAsia="Yu Mincho" w:hAnsi="Times New Roman" w:cs="Times New Roman"/>
          <w:bCs/>
          <w:iCs/>
          <w:sz w:val="24"/>
          <w:szCs w:val="24"/>
        </w:rPr>
        <w:t> </w:t>
      </w:r>
    </w:p>
    <w:p w14:paraId="628BCAD7" w14:textId="77777777" w:rsidR="006D67EE" w:rsidRPr="005B1A25"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5B1A25"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5B1A25" w:rsidRDefault="00112F92" w:rsidP="00992F47">
      <w:pPr>
        <w:spacing w:after="160" w:line="276" w:lineRule="auto"/>
        <w:ind w:firstLine="0"/>
        <w:jc w:val="center"/>
        <w:rPr>
          <w:rFonts w:ascii="Times New Roman" w:eastAsia="Arial" w:hAnsi="Times New Roman" w:cs="Times New Roman"/>
          <w:smallCaps/>
          <w:sz w:val="24"/>
          <w:szCs w:val="24"/>
        </w:rPr>
      </w:pPr>
      <w:r w:rsidRPr="005B1A25">
        <w:rPr>
          <w:rFonts w:ascii="Times New Roman" w:eastAsia="Arial" w:hAnsi="Times New Roman" w:cs="Times New Roman"/>
          <w:smallCaps/>
          <w:sz w:val="24"/>
          <w:szCs w:val="24"/>
        </w:rPr>
        <w:t>__________</w:t>
      </w:r>
    </w:p>
    <w:p w14:paraId="537EACFD" w14:textId="77777777" w:rsidR="00112F92" w:rsidRPr="00341DF3" w:rsidRDefault="00112F92" w:rsidP="00112F92">
      <w:pPr>
        <w:spacing w:line="200" w:lineRule="auto"/>
        <w:rPr>
          <w:rFonts w:ascii="Arial" w:eastAsia="Arial" w:hAnsi="Arial" w:cs="Arial"/>
          <w:sz w:val="22"/>
          <w:szCs w:val="22"/>
        </w:rPr>
      </w:pPr>
      <w:r w:rsidRPr="00341DF3">
        <w:rPr>
          <w:rFonts w:ascii="Arial" w:eastAsia="Arial" w:hAnsi="Arial" w:cs="Arial"/>
          <w:sz w:val="22"/>
          <w:szCs w:val="22"/>
        </w:rPr>
        <w:br w:type="page"/>
      </w:r>
    </w:p>
    <w:p w14:paraId="3DBF3DE0" w14:textId="77777777" w:rsidR="00112F92" w:rsidRPr="005B1A25" w:rsidRDefault="00112F92" w:rsidP="00112F92">
      <w:pPr>
        <w:spacing w:line="240" w:lineRule="auto"/>
        <w:ind w:left="7314" w:firstLine="0"/>
        <w:rPr>
          <w:rFonts w:ascii="Times New Roman" w:hAnsi="Times New Roman" w:cs="Times New Roman"/>
          <w:sz w:val="24"/>
          <w:szCs w:val="24"/>
        </w:rPr>
      </w:pPr>
      <w:r w:rsidRPr="005B1A25">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5B1A25" w:rsidRDefault="00112F92" w:rsidP="00112F92">
      <w:pPr>
        <w:spacing w:after="240"/>
        <w:rPr>
          <w:rFonts w:ascii="Times New Roman" w:hAnsi="Times New Roman" w:cs="Times New Roman"/>
          <w:smallCaps/>
          <w:color w:val="404040"/>
          <w:sz w:val="24"/>
          <w:szCs w:val="24"/>
        </w:rPr>
      </w:pPr>
    </w:p>
    <w:p w14:paraId="0E6E035C" w14:textId="14310670" w:rsidR="00112F92" w:rsidRPr="005B1A25" w:rsidRDefault="00112F92" w:rsidP="00EB0A5B">
      <w:pPr>
        <w:spacing w:after="240"/>
        <w:ind w:firstLine="0"/>
        <w:jc w:val="center"/>
        <w:rPr>
          <w:rFonts w:ascii="Times New Roman" w:eastAsia="Arial" w:hAnsi="Times New Roman" w:cs="Times New Roman"/>
          <w:smallCaps/>
          <w:color w:val="404040"/>
          <w:sz w:val="24"/>
          <w:szCs w:val="24"/>
        </w:rPr>
      </w:pPr>
      <w:r w:rsidRPr="005B1A25">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AC4C514" w14:textId="3F9BE96C" w:rsidR="00112F92" w:rsidRPr="005B1A25" w:rsidRDefault="00E85FDD" w:rsidP="00F77A5D">
      <w:pPr>
        <w:spacing w:line="240" w:lineRule="auto"/>
        <w:ind w:firstLine="567"/>
        <w:rPr>
          <w:rFonts w:ascii="Times New Roman" w:eastAsia="Arial" w:hAnsi="Times New Roman" w:cs="Times New Roman"/>
          <w:sz w:val="24"/>
          <w:szCs w:val="24"/>
        </w:rPr>
      </w:pPr>
      <w:r w:rsidRPr="005B1A25">
        <w:rPr>
          <w:rFonts w:ascii="Times New Roman" w:eastAsia="Arial" w:hAnsi="Times New Roman" w:cs="Times New Roman"/>
          <w:sz w:val="24"/>
          <w:szCs w:val="24"/>
        </w:rPr>
        <w:t>1.</w:t>
      </w:r>
      <w:r w:rsidR="00112F92" w:rsidRPr="005B1A25">
        <w:rPr>
          <w:rFonts w:ascii="Times New Roman" w:eastAsia="Arial" w:hAnsi="Times New Roman" w:cs="Times New Roman"/>
          <w:sz w:val="24"/>
          <w:szCs w:val="24"/>
        </w:rPr>
        <w:t>Reikalavimai tiekėjo kvalifikacijai</w:t>
      </w:r>
      <w:r w:rsidR="00EB0A5B">
        <w:rPr>
          <w:rFonts w:ascii="Times New Roman" w:eastAsia="Arial" w:hAnsi="Times New Roman" w:cs="Times New Roman"/>
          <w:sz w:val="24"/>
          <w:szCs w:val="24"/>
        </w:rPr>
        <w:t xml:space="preserve"> nėra nustatomi.</w:t>
      </w:r>
    </w:p>
    <w:p w14:paraId="0C11F122" w14:textId="77777777" w:rsidR="00200F15" w:rsidRPr="005B1A25" w:rsidRDefault="00200F15" w:rsidP="00F77A5D">
      <w:pPr>
        <w:spacing w:line="240" w:lineRule="auto"/>
        <w:ind w:firstLine="567"/>
        <w:rPr>
          <w:rFonts w:ascii="Times New Roman" w:eastAsia="Arial" w:hAnsi="Times New Roman" w:cs="Times New Roman"/>
          <w:sz w:val="24"/>
          <w:szCs w:val="24"/>
        </w:rPr>
      </w:pPr>
    </w:p>
    <w:p w14:paraId="1FA86D95" w14:textId="77777777" w:rsidR="00200F15" w:rsidRPr="00341DF3" w:rsidRDefault="00200F15" w:rsidP="00F77A5D">
      <w:pPr>
        <w:spacing w:line="240" w:lineRule="auto"/>
        <w:ind w:firstLine="567"/>
        <w:rPr>
          <w:rFonts w:eastAsia="Arial" w:cstheme="minorHAnsi"/>
          <w:sz w:val="22"/>
          <w:szCs w:val="22"/>
        </w:rPr>
      </w:pPr>
    </w:p>
    <w:p w14:paraId="37FDDEB4" w14:textId="77777777" w:rsidR="00AE7102" w:rsidRPr="00341DF3" w:rsidRDefault="00AE7102" w:rsidP="00CD2FF0">
      <w:pPr>
        <w:tabs>
          <w:tab w:val="left" w:pos="568"/>
        </w:tabs>
        <w:spacing w:line="276" w:lineRule="auto"/>
        <w:ind w:firstLine="0"/>
        <w:rPr>
          <w:rFonts w:cstheme="minorHAnsi"/>
          <w:i/>
          <w:iCs/>
          <w:color w:val="7030A0"/>
          <w:sz w:val="22"/>
          <w:szCs w:val="22"/>
        </w:rPr>
      </w:pPr>
    </w:p>
    <w:p w14:paraId="2FD049B3" w14:textId="77777777" w:rsidR="00AE7102" w:rsidRPr="00341DF3" w:rsidRDefault="00AE7102" w:rsidP="00114768">
      <w:pPr>
        <w:pStyle w:val="Sraopastraipa"/>
        <w:tabs>
          <w:tab w:val="left" w:pos="568"/>
        </w:tabs>
        <w:spacing w:line="276" w:lineRule="auto"/>
        <w:ind w:left="568" w:firstLine="0"/>
        <w:jc w:val="center"/>
        <w:rPr>
          <w:rFonts w:cstheme="minorHAnsi"/>
          <w:i/>
          <w:iCs/>
          <w:color w:val="7030A0"/>
          <w:sz w:val="22"/>
          <w:szCs w:val="22"/>
        </w:rPr>
      </w:pPr>
    </w:p>
    <w:p w14:paraId="3F52679F" w14:textId="5BE77E9C" w:rsidR="007C483C" w:rsidRPr="00341DF3" w:rsidRDefault="007C483C" w:rsidP="007C483C">
      <w:pPr>
        <w:spacing w:before="60" w:after="60" w:line="256" w:lineRule="auto"/>
        <w:jc w:val="center"/>
        <w:rPr>
          <w:rFonts w:eastAsiaTheme="minorHAnsi" w:cstheme="minorHAnsi"/>
          <w:b/>
          <w:bCs/>
          <w:sz w:val="22"/>
          <w:szCs w:val="22"/>
        </w:rPr>
        <w:sectPr w:rsidR="007C483C" w:rsidRPr="00341DF3" w:rsidSect="00957C46">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p>
    <w:p w14:paraId="708DD0AE" w14:textId="77777777" w:rsidR="00D26F9A" w:rsidRPr="005B1A25"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5B1A25">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5B1A25"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5B1A25"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1" w:name="_heading=h.3rdcrjn" w:colFirst="0" w:colLast="0"/>
      <w:bookmarkEnd w:id="21"/>
    </w:p>
    <w:p w14:paraId="0E8BDFBC" w14:textId="23154BD4" w:rsidR="00112F92" w:rsidRPr="005B1A25" w:rsidRDefault="00DC1269" w:rsidP="00F77A5D">
      <w:pPr>
        <w:spacing w:line="240" w:lineRule="auto"/>
        <w:ind w:left="567"/>
        <w:rPr>
          <w:rFonts w:ascii="Times New Roman" w:eastAsia="Arial" w:hAnsi="Times New Roman" w:cs="Times New Roman"/>
          <w:sz w:val="24"/>
          <w:szCs w:val="24"/>
        </w:rPr>
      </w:pPr>
      <w:r w:rsidRPr="005B1A25">
        <w:rPr>
          <w:rFonts w:ascii="Times New Roman" w:eastAsia="Arial" w:hAnsi="Times New Roman" w:cs="Times New Roman"/>
          <w:sz w:val="24"/>
          <w:szCs w:val="24"/>
        </w:rPr>
        <w:t>1</w:t>
      </w:r>
      <w:r w:rsidR="00C62A41" w:rsidRPr="005B1A25">
        <w:rPr>
          <w:rFonts w:ascii="Times New Roman" w:eastAsia="Arial" w:hAnsi="Times New Roman" w:cs="Times New Roman"/>
          <w:sz w:val="24"/>
          <w:szCs w:val="24"/>
        </w:rPr>
        <w:t>.</w:t>
      </w:r>
      <w:r w:rsidR="2976AC31" w:rsidRPr="005B1A25">
        <w:rPr>
          <w:rFonts w:ascii="Times New Roman" w:eastAsia="Arial" w:hAnsi="Times New Roman" w:cs="Times New Roman"/>
          <w:sz w:val="24"/>
          <w:szCs w:val="24"/>
        </w:rPr>
        <w:t xml:space="preserve"> </w:t>
      </w:r>
      <w:r w:rsidRPr="005B1A25">
        <w:rPr>
          <w:rFonts w:ascii="Times New Roman" w:eastAsia="Arial" w:hAnsi="Times New Roman" w:cs="Times New Roman"/>
          <w:sz w:val="24"/>
          <w:szCs w:val="24"/>
        </w:rPr>
        <w:t xml:space="preserve">Perkančioji organizacija </w:t>
      </w:r>
      <w:r w:rsidR="00112F92" w:rsidRPr="005B1A25">
        <w:rPr>
          <w:rFonts w:ascii="Times New Roman" w:eastAsia="Arial" w:hAnsi="Times New Roman" w:cs="Times New Roman"/>
          <w:sz w:val="24"/>
          <w:szCs w:val="24"/>
        </w:rPr>
        <w:t>nereikalauja, kad tiekėjai laikytųsi kokybės vadybos sistemos ir (arba) aplinkos apsaugos vadybos sistemos standartų.</w:t>
      </w:r>
    </w:p>
    <w:p w14:paraId="10688D3F" w14:textId="51F7F1CF" w:rsidR="00112F92" w:rsidRPr="00341DF3" w:rsidRDefault="00E71E41" w:rsidP="00341DF3">
      <w:pPr>
        <w:tabs>
          <w:tab w:val="left" w:pos="567"/>
        </w:tabs>
        <w:spacing w:line="240" w:lineRule="auto"/>
        <w:ind w:firstLine="0"/>
        <w:rPr>
          <w:rFonts w:ascii="Arial" w:eastAsia="Arial" w:hAnsi="Arial" w:cs="Arial"/>
          <w:sz w:val="22"/>
          <w:szCs w:val="22"/>
        </w:rPr>
      </w:pPr>
      <w:r w:rsidRPr="00341DF3">
        <w:rPr>
          <w:rFonts w:eastAsia="Arial" w:cstheme="minorHAnsi"/>
          <w:i/>
          <w:color w:val="FF0000"/>
          <w:sz w:val="22"/>
          <w:szCs w:val="22"/>
        </w:rPr>
        <w:tab/>
      </w:r>
    </w:p>
    <w:p w14:paraId="15FF68FB" w14:textId="77777777" w:rsidR="00112F92" w:rsidRPr="00341DF3" w:rsidRDefault="00112F92" w:rsidP="00112F92">
      <w:pPr>
        <w:jc w:val="center"/>
        <w:rPr>
          <w:rFonts w:ascii="Arial" w:eastAsia="Arial" w:hAnsi="Arial" w:cs="Arial"/>
          <w:sz w:val="22"/>
          <w:szCs w:val="22"/>
        </w:rPr>
      </w:pPr>
      <w:r w:rsidRPr="00341DF3">
        <w:rPr>
          <w:rFonts w:ascii="Arial" w:eastAsia="Arial" w:hAnsi="Arial" w:cs="Arial"/>
          <w:sz w:val="22"/>
          <w:szCs w:val="22"/>
        </w:rPr>
        <w:t>__________</w:t>
      </w:r>
    </w:p>
    <w:p w14:paraId="2CDE7EE1" w14:textId="77777777" w:rsidR="00A040B5" w:rsidRPr="00341DF3" w:rsidRDefault="00A040B5" w:rsidP="00112F92">
      <w:pPr>
        <w:jc w:val="center"/>
        <w:rPr>
          <w:rFonts w:ascii="Arial" w:eastAsia="Arial" w:hAnsi="Arial" w:cs="Arial"/>
          <w:b/>
          <w:smallCaps/>
          <w:sz w:val="22"/>
          <w:szCs w:val="22"/>
        </w:rPr>
      </w:pPr>
    </w:p>
    <w:p w14:paraId="2F58C0C6" w14:textId="5B826EE4" w:rsidR="00483B9F" w:rsidRPr="00341DF3" w:rsidRDefault="00483B9F" w:rsidP="00A040B5">
      <w:pPr>
        <w:pStyle w:val="Antrat2"/>
        <w:ind w:firstLine="0"/>
        <w:jc w:val="right"/>
        <w:rPr>
          <w:sz w:val="22"/>
          <w:szCs w:val="22"/>
        </w:rPr>
      </w:pPr>
      <w:bookmarkStart w:id="22" w:name="_heading=h.26in1rg" w:colFirst="0" w:colLast="0"/>
      <w:bookmarkStart w:id="23" w:name="ketvpriedas"/>
      <w:bookmarkStart w:id="24" w:name="_Toc85439812"/>
      <w:bookmarkEnd w:id="22"/>
    </w:p>
    <w:p w14:paraId="5F2B74ED" w14:textId="77777777" w:rsidR="00A040B5" w:rsidRPr="00341DF3" w:rsidRDefault="00A040B5" w:rsidP="00A040B5">
      <w:pPr>
        <w:rPr>
          <w:sz w:val="22"/>
          <w:szCs w:val="22"/>
        </w:rPr>
      </w:pPr>
    </w:p>
    <w:p w14:paraId="0028E1BB" w14:textId="77777777" w:rsidR="00A040B5" w:rsidRPr="00341DF3" w:rsidRDefault="00A040B5" w:rsidP="00A040B5">
      <w:pPr>
        <w:rPr>
          <w:sz w:val="22"/>
          <w:szCs w:val="22"/>
        </w:rPr>
      </w:pPr>
    </w:p>
    <w:p w14:paraId="7B5D4BA9" w14:textId="77777777" w:rsidR="00A040B5" w:rsidRPr="00341DF3" w:rsidRDefault="00A040B5" w:rsidP="00A040B5">
      <w:pPr>
        <w:rPr>
          <w:sz w:val="22"/>
          <w:szCs w:val="22"/>
        </w:rPr>
      </w:pPr>
    </w:p>
    <w:p w14:paraId="337DF235" w14:textId="77777777" w:rsidR="00A040B5" w:rsidRPr="00341DF3" w:rsidRDefault="00A040B5" w:rsidP="00A040B5">
      <w:pPr>
        <w:rPr>
          <w:sz w:val="22"/>
          <w:szCs w:val="22"/>
        </w:rPr>
      </w:pPr>
    </w:p>
    <w:p w14:paraId="5A285091" w14:textId="77777777" w:rsidR="00A040B5" w:rsidRPr="00341DF3" w:rsidRDefault="00A040B5" w:rsidP="00A040B5">
      <w:pPr>
        <w:rPr>
          <w:sz w:val="22"/>
          <w:szCs w:val="22"/>
        </w:rPr>
      </w:pPr>
    </w:p>
    <w:p w14:paraId="6EF20A02" w14:textId="77777777" w:rsidR="00A040B5" w:rsidRPr="00341DF3" w:rsidRDefault="00A040B5" w:rsidP="00A040B5">
      <w:pPr>
        <w:rPr>
          <w:sz w:val="22"/>
          <w:szCs w:val="22"/>
        </w:rPr>
      </w:pPr>
    </w:p>
    <w:p w14:paraId="362CFC3C" w14:textId="77777777" w:rsidR="00341DF3" w:rsidRPr="00341DF3" w:rsidRDefault="00341DF3" w:rsidP="00A040B5">
      <w:pPr>
        <w:rPr>
          <w:sz w:val="22"/>
          <w:szCs w:val="22"/>
        </w:rPr>
      </w:pPr>
    </w:p>
    <w:p w14:paraId="7242828F" w14:textId="77777777" w:rsidR="00341DF3" w:rsidRPr="00341DF3" w:rsidRDefault="00341DF3" w:rsidP="00A040B5">
      <w:pPr>
        <w:rPr>
          <w:sz w:val="22"/>
          <w:szCs w:val="22"/>
        </w:rPr>
      </w:pPr>
    </w:p>
    <w:p w14:paraId="5E51D1FC" w14:textId="77777777" w:rsidR="00341DF3" w:rsidRPr="00341DF3" w:rsidRDefault="00341DF3" w:rsidP="00A040B5">
      <w:pPr>
        <w:rPr>
          <w:sz w:val="22"/>
          <w:szCs w:val="22"/>
        </w:rPr>
      </w:pPr>
    </w:p>
    <w:p w14:paraId="690293D6" w14:textId="77777777" w:rsidR="00341DF3" w:rsidRPr="00341DF3" w:rsidRDefault="00341DF3" w:rsidP="00A040B5">
      <w:pPr>
        <w:rPr>
          <w:sz w:val="22"/>
          <w:szCs w:val="22"/>
        </w:rPr>
      </w:pPr>
    </w:p>
    <w:p w14:paraId="2D9D9BE3" w14:textId="77777777" w:rsidR="00341DF3" w:rsidRPr="00341DF3" w:rsidRDefault="00341DF3" w:rsidP="00A040B5">
      <w:pPr>
        <w:rPr>
          <w:sz w:val="22"/>
          <w:szCs w:val="22"/>
        </w:rPr>
      </w:pPr>
    </w:p>
    <w:p w14:paraId="3E107FBD" w14:textId="77777777" w:rsidR="00341DF3" w:rsidRPr="00341DF3" w:rsidRDefault="00341DF3" w:rsidP="00A040B5">
      <w:pPr>
        <w:rPr>
          <w:sz w:val="22"/>
          <w:szCs w:val="22"/>
        </w:rPr>
      </w:pPr>
    </w:p>
    <w:p w14:paraId="3C6E148A" w14:textId="77777777" w:rsidR="00341DF3" w:rsidRPr="00341DF3" w:rsidRDefault="00341DF3" w:rsidP="00A040B5">
      <w:pPr>
        <w:rPr>
          <w:sz w:val="22"/>
          <w:szCs w:val="22"/>
        </w:rPr>
      </w:pPr>
    </w:p>
    <w:p w14:paraId="11E6F4CA" w14:textId="77777777" w:rsidR="00341DF3" w:rsidRPr="00341DF3" w:rsidRDefault="00341DF3" w:rsidP="00A040B5">
      <w:pPr>
        <w:rPr>
          <w:sz w:val="22"/>
          <w:szCs w:val="22"/>
        </w:rPr>
      </w:pPr>
    </w:p>
    <w:p w14:paraId="78E520A4" w14:textId="77777777" w:rsidR="00341DF3" w:rsidRPr="00341DF3" w:rsidRDefault="00341DF3" w:rsidP="00A040B5">
      <w:pPr>
        <w:rPr>
          <w:sz w:val="22"/>
          <w:szCs w:val="22"/>
        </w:rPr>
      </w:pPr>
    </w:p>
    <w:p w14:paraId="7DC7ECD1" w14:textId="77777777" w:rsidR="00341DF3" w:rsidRPr="00341DF3" w:rsidRDefault="00341DF3" w:rsidP="00A040B5">
      <w:pPr>
        <w:rPr>
          <w:sz w:val="22"/>
          <w:szCs w:val="22"/>
        </w:rPr>
      </w:pPr>
    </w:p>
    <w:p w14:paraId="7D387D8F" w14:textId="77777777" w:rsidR="00341DF3" w:rsidRPr="00341DF3" w:rsidRDefault="00341DF3" w:rsidP="00A040B5">
      <w:pPr>
        <w:rPr>
          <w:sz w:val="22"/>
          <w:szCs w:val="22"/>
        </w:rPr>
      </w:pPr>
    </w:p>
    <w:p w14:paraId="587DE817" w14:textId="77777777" w:rsidR="00341DF3" w:rsidRPr="00341DF3" w:rsidRDefault="00341DF3" w:rsidP="00A040B5">
      <w:pPr>
        <w:rPr>
          <w:sz w:val="22"/>
          <w:szCs w:val="22"/>
        </w:rPr>
      </w:pPr>
    </w:p>
    <w:p w14:paraId="64A9F9F8" w14:textId="77777777" w:rsidR="00341DF3" w:rsidRPr="00341DF3" w:rsidRDefault="00341DF3" w:rsidP="00A040B5">
      <w:pPr>
        <w:rPr>
          <w:sz w:val="22"/>
          <w:szCs w:val="22"/>
        </w:rPr>
      </w:pPr>
    </w:p>
    <w:p w14:paraId="390298DF" w14:textId="77777777" w:rsidR="00341DF3" w:rsidRPr="00341DF3" w:rsidRDefault="00341DF3" w:rsidP="00A040B5">
      <w:pPr>
        <w:rPr>
          <w:sz w:val="22"/>
          <w:szCs w:val="22"/>
        </w:rPr>
      </w:pPr>
    </w:p>
    <w:p w14:paraId="6EABC4FC" w14:textId="77777777" w:rsidR="00341DF3" w:rsidRPr="00341DF3" w:rsidRDefault="00341DF3" w:rsidP="00A040B5">
      <w:pPr>
        <w:rPr>
          <w:sz w:val="22"/>
          <w:szCs w:val="22"/>
        </w:rPr>
      </w:pPr>
    </w:p>
    <w:p w14:paraId="74C46203" w14:textId="77777777" w:rsidR="00341DF3" w:rsidRPr="00341DF3" w:rsidRDefault="00341DF3" w:rsidP="00A040B5">
      <w:pPr>
        <w:rPr>
          <w:sz w:val="22"/>
          <w:szCs w:val="22"/>
        </w:rPr>
      </w:pPr>
    </w:p>
    <w:p w14:paraId="36F0E40F" w14:textId="77777777" w:rsidR="00341DF3" w:rsidRPr="00341DF3" w:rsidRDefault="00341DF3" w:rsidP="00A040B5">
      <w:pPr>
        <w:rPr>
          <w:sz w:val="22"/>
          <w:szCs w:val="22"/>
        </w:rPr>
      </w:pPr>
    </w:p>
    <w:p w14:paraId="44E0A022" w14:textId="77777777" w:rsidR="00341DF3" w:rsidRPr="00341DF3" w:rsidRDefault="00341DF3" w:rsidP="00A040B5">
      <w:pPr>
        <w:rPr>
          <w:sz w:val="22"/>
          <w:szCs w:val="22"/>
        </w:rPr>
      </w:pPr>
    </w:p>
    <w:p w14:paraId="63E62046" w14:textId="77777777" w:rsidR="00341DF3" w:rsidRPr="00341DF3" w:rsidRDefault="00341DF3" w:rsidP="00A040B5">
      <w:pPr>
        <w:rPr>
          <w:sz w:val="22"/>
          <w:szCs w:val="22"/>
        </w:rPr>
      </w:pPr>
    </w:p>
    <w:p w14:paraId="2262BA5B" w14:textId="77777777" w:rsidR="00341DF3" w:rsidRPr="00341DF3" w:rsidRDefault="00341DF3" w:rsidP="00A040B5">
      <w:pPr>
        <w:rPr>
          <w:sz w:val="22"/>
          <w:szCs w:val="22"/>
        </w:rPr>
      </w:pPr>
    </w:p>
    <w:p w14:paraId="08D338D6" w14:textId="77777777" w:rsidR="00341DF3" w:rsidRPr="00341DF3" w:rsidRDefault="00341DF3" w:rsidP="00A040B5">
      <w:pPr>
        <w:rPr>
          <w:sz w:val="22"/>
          <w:szCs w:val="22"/>
        </w:rPr>
      </w:pPr>
    </w:p>
    <w:p w14:paraId="47412DF2" w14:textId="77777777" w:rsidR="00341DF3" w:rsidRPr="00341DF3" w:rsidRDefault="00341DF3" w:rsidP="00A040B5">
      <w:pPr>
        <w:rPr>
          <w:sz w:val="22"/>
          <w:szCs w:val="22"/>
        </w:rPr>
      </w:pPr>
    </w:p>
    <w:p w14:paraId="689AE875" w14:textId="77777777" w:rsidR="00341DF3" w:rsidRPr="00341DF3" w:rsidRDefault="00341DF3" w:rsidP="00A040B5">
      <w:pPr>
        <w:rPr>
          <w:sz w:val="22"/>
          <w:szCs w:val="22"/>
        </w:rPr>
      </w:pPr>
    </w:p>
    <w:p w14:paraId="118EA180" w14:textId="77777777" w:rsidR="00341DF3" w:rsidRPr="00341DF3" w:rsidRDefault="00341DF3" w:rsidP="00A040B5">
      <w:pPr>
        <w:rPr>
          <w:sz w:val="22"/>
          <w:szCs w:val="22"/>
        </w:rPr>
      </w:pPr>
    </w:p>
    <w:p w14:paraId="4B815F12" w14:textId="77777777" w:rsidR="00A040B5" w:rsidRPr="00341DF3" w:rsidRDefault="00A040B5" w:rsidP="00A040B5">
      <w:pPr>
        <w:rPr>
          <w:sz w:val="22"/>
          <w:szCs w:val="22"/>
        </w:rPr>
      </w:pPr>
    </w:p>
    <w:p w14:paraId="6BCC2113" w14:textId="7E564D51" w:rsidR="00CB5907" w:rsidRPr="005B1A25" w:rsidRDefault="00DE051B" w:rsidP="005B1A25">
      <w:pPr>
        <w:spacing w:line="240" w:lineRule="auto"/>
        <w:ind w:left="7230" w:firstLine="0"/>
        <w:rPr>
          <w:rFonts w:ascii="Times New Roman" w:hAnsi="Times New Roman" w:cs="Times New Roman"/>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Start w:id="32" w:name="_Toc147739116"/>
      <w:bookmarkEnd w:id="23"/>
      <w:bookmarkEnd w:id="24"/>
      <w:r w:rsidRPr="005B1A25">
        <w:rPr>
          <w:rFonts w:ascii="Times New Roman" w:hAnsi="Times New Roman" w:cs="Times New Roman"/>
          <w:sz w:val="24"/>
          <w:szCs w:val="24"/>
        </w:rPr>
        <w:lastRenderedPageBreak/>
        <w:t>P</w:t>
      </w:r>
      <w:r w:rsidR="00CB5907" w:rsidRPr="005B1A25">
        <w:rPr>
          <w:rFonts w:ascii="Times New Roman" w:hAnsi="Times New Roman" w:cs="Times New Roman"/>
          <w:sz w:val="24"/>
          <w:szCs w:val="24"/>
        </w:rPr>
        <w:t xml:space="preserve">irkimo sąlygų </w:t>
      </w:r>
      <w:r w:rsidR="00971D1F">
        <w:rPr>
          <w:rFonts w:ascii="Times New Roman" w:hAnsi="Times New Roman" w:cs="Times New Roman"/>
          <w:sz w:val="24"/>
          <w:szCs w:val="24"/>
        </w:rPr>
        <w:t>3</w:t>
      </w:r>
      <w:r w:rsidR="00CB5907" w:rsidRPr="005B1A25">
        <w:rPr>
          <w:rFonts w:ascii="Times New Roman" w:hAnsi="Times New Roman" w:cs="Times New Roman"/>
          <w:sz w:val="24"/>
          <w:szCs w:val="24"/>
        </w:rPr>
        <w:t xml:space="preserve"> priedas</w:t>
      </w:r>
      <w:r w:rsidR="00105DAD" w:rsidRPr="005B1A25">
        <w:rPr>
          <w:rFonts w:ascii="Times New Roman" w:hAnsi="Times New Roman" w:cs="Times New Roman"/>
          <w:sz w:val="24"/>
          <w:szCs w:val="24"/>
        </w:rPr>
        <w:t xml:space="preserve"> </w:t>
      </w:r>
      <w:r w:rsidR="00CB5907" w:rsidRPr="005B1A25">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5B1A25" w:rsidRDefault="00CB5907" w:rsidP="00CB5907">
      <w:pPr>
        <w:jc w:val="center"/>
        <w:rPr>
          <w:rFonts w:ascii="Times New Roman" w:hAnsi="Times New Roman" w:cs="Times New Roman"/>
          <w:bCs/>
          <w:sz w:val="24"/>
          <w:szCs w:val="24"/>
        </w:rPr>
      </w:pPr>
    </w:p>
    <w:p w14:paraId="58BF1F52" w14:textId="306C9532" w:rsidR="00341DF3" w:rsidRPr="005B1A25" w:rsidRDefault="00341DF3" w:rsidP="00341DF3">
      <w:pPr>
        <w:ind w:right="-1"/>
        <w:rPr>
          <w:rFonts w:ascii="Times New Roman" w:hAnsi="Times New Roman" w:cs="Times New Roman"/>
          <w:bCs/>
          <w:sz w:val="24"/>
          <w:szCs w:val="24"/>
        </w:rPr>
      </w:pPr>
      <w:r w:rsidRPr="005B1A25">
        <w:rPr>
          <w:rFonts w:ascii="Times New Roman" w:hAnsi="Times New Roman" w:cs="Times New Roman"/>
          <w:bCs/>
          <w:sz w:val="24"/>
          <w:szCs w:val="24"/>
        </w:rPr>
        <w:t>Techninė specifikacija pateikiama papildomai prie pirkimo dokumentų.</w:t>
      </w:r>
    </w:p>
    <w:p w14:paraId="1A155BCC" w14:textId="77777777" w:rsidR="007154B7" w:rsidRPr="005B1A25" w:rsidRDefault="007154B7" w:rsidP="007154B7">
      <w:pPr>
        <w:rPr>
          <w:rFonts w:ascii="Times New Roman" w:hAnsi="Times New Roman" w:cs="Times New Roman"/>
          <w:color w:val="7030A0"/>
          <w:sz w:val="24"/>
          <w:szCs w:val="24"/>
        </w:rPr>
      </w:pPr>
      <w:r w:rsidRPr="005B1A25">
        <w:rPr>
          <w:rFonts w:ascii="Times New Roman" w:hAnsi="Times New Roman" w:cs="Times New Roman"/>
          <w:color w:val="7030A0"/>
          <w:sz w:val="24"/>
          <w:szCs w:val="24"/>
        </w:rPr>
        <w:t> </w:t>
      </w:r>
    </w:p>
    <w:p w14:paraId="6160E563" w14:textId="515A8F08" w:rsidR="00CB5907" w:rsidRPr="00341DF3" w:rsidRDefault="00CB5907" w:rsidP="00CB5907">
      <w:pPr>
        <w:tabs>
          <w:tab w:val="left" w:pos="810"/>
          <w:tab w:val="left" w:pos="990"/>
        </w:tabs>
        <w:rPr>
          <w:rFonts w:ascii="Arial" w:eastAsia="Calibri" w:hAnsi="Arial" w:cs="Arial"/>
          <w:color w:val="7030A0"/>
          <w:sz w:val="22"/>
          <w:szCs w:val="22"/>
        </w:rPr>
      </w:pPr>
    </w:p>
    <w:p w14:paraId="5D4CF94E" w14:textId="77777777" w:rsidR="00CB5907" w:rsidRPr="00341DF3" w:rsidRDefault="00CB5907" w:rsidP="00CB5907">
      <w:pPr>
        <w:jc w:val="center"/>
        <w:rPr>
          <w:rFonts w:ascii="Arial" w:hAnsi="Arial" w:cs="Arial"/>
          <w:sz w:val="22"/>
          <w:szCs w:val="22"/>
        </w:rPr>
      </w:pPr>
      <w:r w:rsidRPr="00341DF3">
        <w:rPr>
          <w:rFonts w:ascii="Arial" w:hAnsi="Arial" w:cs="Arial"/>
          <w:sz w:val="22"/>
          <w:szCs w:val="22"/>
        </w:rPr>
        <w:t>_________</w:t>
      </w:r>
    </w:p>
    <w:p w14:paraId="6D050637" w14:textId="77777777" w:rsidR="00CB5907" w:rsidRPr="00341DF3" w:rsidRDefault="00CB5907" w:rsidP="00CB5907">
      <w:pPr>
        <w:rPr>
          <w:rFonts w:ascii="Arial" w:hAnsi="Arial" w:cs="Arial"/>
          <w:b/>
          <w:bCs/>
          <w:smallCaps/>
          <w:sz w:val="22"/>
          <w:szCs w:val="22"/>
        </w:rPr>
      </w:pPr>
      <w:r w:rsidRPr="00341DF3">
        <w:rPr>
          <w:rFonts w:ascii="Arial" w:hAnsi="Arial" w:cs="Arial"/>
          <w:b/>
          <w:bCs/>
          <w:smallCaps/>
          <w:sz w:val="22"/>
          <w:szCs w:val="22"/>
        </w:rPr>
        <w:br w:type="page"/>
      </w:r>
    </w:p>
    <w:p w14:paraId="392E0F99" w14:textId="0C3EE534" w:rsidR="007C4DD4" w:rsidRPr="00B96126" w:rsidRDefault="00B96126" w:rsidP="00B96126">
      <w:pPr>
        <w:spacing w:line="240" w:lineRule="auto"/>
        <w:ind w:left="7314" w:firstLine="57"/>
        <w:rPr>
          <w:rFonts w:ascii="Times New Roman" w:hAnsi="Times New Roman" w:cs="Times New Roman"/>
          <w:sz w:val="24"/>
          <w:szCs w:val="24"/>
        </w:rPr>
      </w:pPr>
      <w:bookmarkStart w:id="33" w:name="_Pirkimo_sąlygų_2"/>
      <w:bookmarkStart w:id="34" w:name="_Hlk181730474"/>
      <w:bookmarkStart w:id="35" w:name="_Hlk86825377"/>
      <w:bookmarkStart w:id="36" w:name="_Ref38540913"/>
      <w:bookmarkStart w:id="37" w:name="_Ref38898051"/>
      <w:bookmarkStart w:id="38" w:name="_Ref38901392"/>
      <w:bookmarkStart w:id="39" w:name="_Toc48053189"/>
      <w:bookmarkStart w:id="40" w:name="_Toc85706892"/>
      <w:bookmarkEnd w:id="33"/>
      <w:r>
        <w:rPr>
          <w:rFonts w:ascii="Times New Roman" w:hAnsi="Times New Roman" w:cs="Times New Roman"/>
          <w:sz w:val="24"/>
          <w:szCs w:val="24"/>
        </w:rPr>
        <w:lastRenderedPageBreak/>
        <w:t xml:space="preserve">                  </w:t>
      </w:r>
      <w:r w:rsidR="00506996" w:rsidRPr="00B96126">
        <w:rPr>
          <w:rFonts w:ascii="Times New Roman" w:hAnsi="Times New Roman" w:cs="Times New Roman"/>
          <w:sz w:val="24"/>
          <w:szCs w:val="24"/>
        </w:rPr>
        <w:t xml:space="preserve">Pirkimo sąlygų </w:t>
      </w:r>
      <w:r w:rsidR="00971D1F">
        <w:rPr>
          <w:rFonts w:ascii="Times New Roman" w:hAnsi="Times New Roman" w:cs="Times New Roman"/>
          <w:sz w:val="24"/>
          <w:szCs w:val="24"/>
        </w:rPr>
        <w:t>4</w:t>
      </w:r>
      <w:r w:rsidR="00506996" w:rsidRPr="00B96126">
        <w:rPr>
          <w:rFonts w:ascii="Times New Roman" w:hAnsi="Times New Roman" w:cs="Times New Roman"/>
          <w:sz w:val="24"/>
          <w:szCs w:val="24"/>
        </w:rPr>
        <w:t xml:space="preserve"> priedas</w:t>
      </w:r>
    </w:p>
    <w:bookmarkEnd w:id="34"/>
    <w:p w14:paraId="12DA495F" w14:textId="3A19C9CA" w:rsidR="00506996" w:rsidRPr="00B96126" w:rsidRDefault="00B96126" w:rsidP="00B9612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06996" w:rsidRPr="00B96126">
        <w:rPr>
          <w:rFonts w:ascii="Times New Roman" w:hAnsi="Times New Roman" w:cs="Times New Roman"/>
          <w:sz w:val="24"/>
          <w:szCs w:val="24"/>
        </w:rPr>
        <w:t>„Pasiūlymo forma“</w:t>
      </w:r>
    </w:p>
    <w:bookmarkEnd w:id="35"/>
    <w:bookmarkEnd w:id="36"/>
    <w:bookmarkEnd w:id="37"/>
    <w:bookmarkEnd w:id="38"/>
    <w:bookmarkEnd w:id="39"/>
    <w:bookmarkEnd w:id="40"/>
    <w:p w14:paraId="02BDD29E" w14:textId="77777777" w:rsidR="00CB5907" w:rsidRPr="00B96126" w:rsidRDefault="00CB5907" w:rsidP="00CB5907">
      <w:pPr>
        <w:rPr>
          <w:rFonts w:ascii="Times New Roman" w:hAnsi="Times New Roman" w:cs="Times New Roman"/>
          <w:b/>
          <w:bCs/>
          <w:smallCaps/>
          <w:sz w:val="24"/>
          <w:szCs w:val="24"/>
        </w:rPr>
      </w:pPr>
    </w:p>
    <w:p w14:paraId="1F5A974B" w14:textId="13FD20FD" w:rsidR="00341DF3" w:rsidRPr="00B96126" w:rsidRDefault="00341DF3" w:rsidP="00341DF3">
      <w:pPr>
        <w:ind w:right="-1"/>
        <w:rPr>
          <w:rFonts w:ascii="Times New Roman" w:hAnsi="Times New Roman" w:cs="Times New Roman"/>
          <w:bCs/>
          <w:sz w:val="24"/>
          <w:szCs w:val="24"/>
        </w:rPr>
      </w:pPr>
      <w:r w:rsidRPr="00B96126">
        <w:rPr>
          <w:rFonts w:ascii="Times New Roman" w:hAnsi="Times New Roman" w:cs="Times New Roman"/>
          <w:bCs/>
          <w:sz w:val="24"/>
          <w:szCs w:val="24"/>
        </w:rPr>
        <w:t>Pasiūlymo forma pateikiama papildomai prie pirkimo dokumentų.</w:t>
      </w:r>
    </w:p>
    <w:p w14:paraId="1E8A1B49" w14:textId="77777777" w:rsidR="00A52BA0" w:rsidRPr="00341DF3" w:rsidRDefault="00A52BA0" w:rsidP="00E77D75">
      <w:pPr>
        <w:spacing w:line="240" w:lineRule="auto"/>
        <w:jc w:val="left"/>
        <w:rPr>
          <w:rFonts w:ascii="Arial" w:eastAsia="Calibri" w:hAnsi="Arial" w:cs="Arial"/>
          <w:b/>
          <w:bCs/>
          <w:color w:val="7030A0"/>
          <w:sz w:val="22"/>
          <w:szCs w:val="22"/>
        </w:rPr>
      </w:pPr>
    </w:p>
    <w:p w14:paraId="1BABFDEB" w14:textId="77777777" w:rsidR="00CB5907" w:rsidRPr="00341DF3" w:rsidRDefault="00CB5907" w:rsidP="00506996">
      <w:pPr>
        <w:pStyle w:val="Betarp"/>
        <w:spacing w:line="300" w:lineRule="auto"/>
        <w:ind w:firstLine="0"/>
        <w:contextualSpacing/>
        <w:rPr>
          <w:rFonts w:ascii="Arial" w:eastAsiaTheme="minorHAnsi" w:hAnsi="Arial" w:cs="Arial"/>
          <w:bCs/>
          <w:iCs/>
          <w:sz w:val="22"/>
          <w:szCs w:val="22"/>
        </w:rPr>
      </w:pPr>
      <w:bookmarkStart w:id="41" w:name="_Pirkimo_sąlygų_3"/>
      <w:bookmarkEnd w:id="41"/>
    </w:p>
    <w:p w14:paraId="3B35D96C" w14:textId="06EBCE6B" w:rsidR="00E078A0" w:rsidRPr="00341DF3" w:rsidRDefault="00060B51" w:rsidP="00341DF3">
      <w:pPr>
        <w:ind w:firstLine="0"/>
        <w:rPr>
          <w:rFonts w:ascii="Arial" w:hAnsi="Arial" w:cs="Arial"/>
          <w:sz w:val="22"/>
          <w:szCs w:val="22"/>
        </w:rPr>
      </w:pPr>
      <w:r w:rsidRPr="00341DF3">
        <w:rPr>
          <w:rFonts w:ascii="Arial" w:hAnsi="Arial" w:cs="Arial"/>
          <w:sz w:val="22"/>
          <w:szCs w:val="22"/>
        </w:rPr>
        <w:br w:type="page"/>
      </w:r>
    </w:p>
    <w:p w14:paraId="5707BE58" w14:textId="652C09E0" w:rsidR="007D6542" w:rsidRPr="00B96126" w:rsidRDefault="007D6542" w:rsidP="007D6542">
      <w:pPr>
        <w:spacing w:line="240" w:lineRule="auto"/>
        <w:ind w:left="7314" w:firstLine="0"/>
        <w:rPr>
          <w:rFonts w:ascii="Times New Roman" w:hAnsi="Times New Roman" w:cs="Times New Roman"/>
          <w:sz w:val="24"/>
          <w:szCs w:val="24"/>
        </w:rPr>
      </w:pPr>
      <w:r w:rsidRPr="00B96126">
        <w:rPr>
          <w:rFonts w:ascii="Times New Roman" w:hAnsi="Times New Roman" w:cs="Times New Roman"/>
          <w:sz w:val="24"/>
          <w:szCs w:val="24"/>
        </w:rPr>
        <w:lastRenderedPageBreak/>
        <w:t xml:space="preserve">Pirkimo sąlygų </w:t>
      </w:r>
      <w:r w:rsidR="00971D1F">
        <w:rPr>
          <w:rFonts w:ascii="Times New Roman" w:hAnsi="Times New Roman" w:cs="Times New Roman"/>
          <w:sz w:val="24"/>
          <w:szCs w:val="24"/>
        </w:rPr>
        <w:t>5</w:t>
      </w:r>
      <w:r w:rsidRPr="00B96126">
        <w:rPr>
          <w:rFonts w:ascii="Times New Roman" w:hAnsi="Times New Roman" w:cs="Times New Roman"/>
          <w:sz w:val="24"/>
          <w:szCs w:val="24"/>
        </w:rPr>
        <w:t xml:space="preserve"> priedas „Pasiūlymų vertinimo kriterijai ir sąlygos“</w:t>
      </w:r>
    </w:p>
    <w:p w14:paraId="416EE195" w14:textId="55D0FA67" w:rsidR="00DF53CC" w:rsidRPr="00B96126" w:rsidRDefault="00DF53CC" w:rsidP="007D6542">
      <w:pPr>
        <w:spacing w:line="240" w:lineRule="auto"/>
        <w:ind w:left="7314" w:firstLine="0"/>
        <w:rPr>
          <w:rFonts w:ascii="Times New Roman" w:hAnsi="Times New Roman" w:cs="Times New Roman"/>
          <w:sz w:val="24"/>
          <w:szCs w:val="24"/>
        </w:rPr>
      </w:pPr>
    </w:p>
    <w:p w14:paraId="1DCAE46B" w14:textId="77777777" w:rsidR="00A54EAE" w:rsidRPr="00B96126" w:rsidRDefault="00A54EAE" w:rsidP="00A54EAE">
      <w:pPr>
        <w:jc w:val="center"/>
        <w:rPr>
          <w:rFonts w:ascii="Times New Roman" w:hAnsi="Times New Roman" w:cs="Times New Roman"/>
          <w:b/>
          <w:sz w:val="24"/>
          <w:szCs w:val="24"/>
        </w:rPr>
      </w:pPr>
    </w:p>
    <w:p w14:paraId="0BA9918D" w14:textId="77777777" w:rsidR="00A54EAE" w:rsidRPr="00B96126" w:rsidRDefault="00A54EAE" w:rsidP="00A54EAE">
      <w:pPr>
        <w:pStyle w:val="Paantrat"/>
        <w:jc w:val="center"/>
        <w:rPr>
          <w:rFonts w:ascii="Times New Roman" w:hAnsi="Times New Roman" w:cs="Times New Roman"/>
          <w:bCs/>
          <w:smallCaps/>
          <w:sz w:val="24"/>
          <w:szCs w:val="24"/>
        </w:rPr>
      </w:pPr>
      <w:r w:rsidRPr="00B96126">
        <w:rPr>
          <w:rFonts w:ascii="Times New Roman" w:hAnsi="Times New Roman" w:cs="Times New Roman"/>
          <w:sz w:val="24"/>
          <w:szCs w:val="24"/>
        </w:rPr>
        <w:t>PASIŪLYMŲ VERTINIMO KRITERIJAI ir Sąlygos</w:t>
      </w:r>
    </w:p>
    <w:p w14:paraId="4D232320" w14:textId="58075711" w:rsidR="00DF53CC" w:rsidRPr="00B96126" w:rsidRDefault="00DF53CC" w:rsidP="00343C91">
      <w:pPr>
        <w:spacing w:line="240" w:lineRule="auto"/>
        <w:ind w:left="7314" w:firstLine="0"/>
        <w:rPr>
          <w:rFonts w:ascii="Times New Roman" w:hAnsi="Times New Roman" w:cs="Times New Roman"/>
          <w:sz w:val="24"/>
          <w:szCs w:val="24"/>
        </w:rPr>
      </w:pPr>
    </w:p>
    <w:p w14:paraId="242CECB2" w14:textId="77777777" w:rsidR="00762882" w:rsidRPr="00B96126" w:rsidRDefault="00762882" w:rsidP="00762882">
      <w:pPr>
        <w:spacing w:line="240" w:lineRule="auto"/>
        <w:rPr>
          <w:rFonts w:ascii="Times New Roman" w:hAnsi="Times New Roman" w:cs="Times New Roman"/>
          <w:color w:val="7030A0"/>
          <w:sz w:val="24"/>
          <w:szCs w:val="24"/>
        </w:rPr>
      </w:pPr>
      <w:r w:rsidRPr="00B96126">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p>
    <w:p w14:paraId="0B6088BF" w14:textId="7C896F14" w:rsidR="009B4090" w:rsidRPr="00B96126" w:rsidRDefault="009B4090" w:rsidP="00AD1D60">
      <w:pPr>
        <w:numPr>
          <w:ilvl w:val="0"/>
          <w:numId w:val="50"/>
        </w:numPr>
        <w:tabs>
          <w:tab w:val="left" w:pos="567"/>
          <w:tab w:val="left" w:pos="993"/>
        </w:tabs>
        <w:suppressAutoHyphens/>
        <w:spacing w:line="240" w:lineRule="auto"/>
        <w:ind w:left="0" w:firstLine="709"/>
        <w:rPr>
          <w:rFonts w:ascii="Times New Roman" w:eastAsiaTheme="minorHAnsi" w:hAnsi="Times New Roman" w:cs="Times New Roman"/>
          <w:bCs/>
          <w:iCs/>
          <w:sz w:val="24"/>
          <w:szCs w:val="24"/>
        </w:rPr>
      </w:pPr>
      <w:r w:rsidRPr="00B96126">
        <w:rPr>
          <w:rFonts w:ascii="Times New Roman" w:eastAsiaTheme="minorHAnsi" w:hAnsi="Times New Roman" w:cs="Times New Roman"/>
          <w:bCs/>
          <w:iCs/>
          <w:sz w:val="24"/>
          <w:szCs w:val="24"/>
        </w:rPr>
        <w:br w:type="page"/>
      </w:r>
    </w:p>
    <w:p w14:paraId="1B39481B" w14:textId="0D502300" w:rsidR="007C4DD4" w:rsidRPr="00B96126" w:rsidRDefault="00506996" w:rsidP="00B96126">
      <w:pPr>
        <w:spacing w:line="240" w:lineRule="auto"/>
        <w:ind w:left="8364" w:hanging="284"/>
        <w:rPr>
          <w:rFonts w:ascii="Times New Roman" w:hAnsi="Times New Roman" w:cs="Times New Roman"/>
          <w:sz w:val="24"/>
          <w:szCs w:val="24"/>
        </w:rPr>
      </w:pPr>
      <w:r w:rsidRPr="00B96126">
        <w:rPr>
          <w:rFonts w:ascii="Times New Roman" w:hAnsi="Times New Roman" w:cs="Times New Roman"/>
          <w:sz w:val="24"/>
          <w:szCs w:val="24"/>
        </w:rPr>
        <w:lastRenderedPageBreak/>
        <w:t xml:space="preserve">Pirkimo sąlygų </w:t>
      </w:r>
      <w:r w:rsidR="00971D1F">
        <w:rPr>
          <w:rFonts w:ascii="Times New Roman" w:hAnsi="Times New Roman" w:cs="Times New Roman"/>
          <w:sz w:val="24"/>
          <w:szCs w:val="24"/>
        </w:rPr>
        <w:t>6</w:t>
      </w:r>
      <w:r w:rsidRPr="00B96126">
        <w:rPr>
          <w:rFonts w:ascii="Times New Roman" w:hAnsi="Times New Roman" w:cs="Times New Roman"/>
          <w:sz w:val="24"/>
          <w:szCs w:val="24"/>
        </w:rPr>
        <w:t xml:space="preserve"> priedas </w:t>
      </w:r>
    </w:p>
    <w:p w14:paraId="282BAFD3" w14:textId="035D609A" w:rsidR="00506996" w:rsidRPr="00B96126" w:rsidRDefault="00B96126" w:rsidP="00B96126">
      <w:pPr>
        <w:spacing w:line="240" w:lineRule="auto"/>
        <w:ind w:left="7314" w:firstLine="766"/>
        <w:rPr>
          <w:rFonts w:ascii="Times New Roman" w:hAnsi="Times New Roman" w:cs="Times New Roman"/>
          <w:sz w:val="24"/>
          <w:szCs w:val="24"/>
        </w:rPr>
      </w:pPr>
      <w:r>
        <w:rPr>
          <w:rFonts w:ascii="Times New Roman" w:hAnsi="Times New Roman" w:cs="Times New Roman"/>
          <w:sz w:val="24"/>
          <w:szCs w:val="24"/>
        </w:rPr>
        <w:t>„</w:t>
      </w:r>
      <w:r w:rsidR="00506996" w:rsidRPr="00B96126">
        <w:rPr>
          <w:rFonts w:ascii="Times New Roman" w:hAnsi="Times New Roman" w:cs="Times New Roman"/>
          <w:sz w:val="24"/>
          <w:szCs w:val="24"/>
        </w:rPr>
        <w:t>Sutarties projektas“</w:t>
      </w:r>
    </w:p>
    <w:p w14:paraId="7CB80FF3" w14:textId="2C6CB943" w:rsidR="00506996" w:rsidRPr="00B96126"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B96126"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7224ADFA" w14:textId="77777777" w:rsidR="00341DF3" w:rsidRPr="00B96126" w:rsidRDefault="00341DF3" w:rsidP="00341DF3">
      <w:pPr>
        <w:ind w:right="-1"/>
        <w:rPr>
          <w:rFonts w:ascii="Times New Roman" w:hAnsi="Times New Roman" w:cs="Times New Roman"/>
          <w:bCs/>
          <w:sz w:val="24"/>
          <w:szCs w:val="24"/>
        </w:rPr>
      </w:pPr>
      <w:r w:rsidRPr="00B96126">
        <w:rPr>
          <w:rFonts w:ascii="Times New Roman" w:hAnsi="Times New Roman" w:cs="Times New Roman"/>
          <w:bCs/>
          <w:sz w:val="24"/>
          <w:szCs w:val="24"/>
        </w:rPr>
        <w:t>Sutarties projektas pateikiamas papildomai prie pirkimo dokumentų.</w:t>
      </w:r>
    </w:p>
    <w:p w14:paraId="3B1B44D5" w14:textId="0C7FAEF1" w:rsidR="00112F92" w:rsidRPr="00B96126"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341DF3" w:rsidRDefault="00112F92" w:rsidP="00E63A8A">
      <w:pPr>
        <w:pStyle w:val="Betarp"/>
        <w:spacing w:line="300" w:lineRule="auto"/>
        <w:ind w:firstLine="0"/>
        <w:contextualSpacing/>
        <w:rPr>
          <w:rFonts w:ascii="Arial" w:eastAsiaTheme="minorHAnsi" w:hAnsi="Arial" w:cs="Arial"/>
          <w:bCs/>
          <w:iCs/>
          <w:sz w:val="22"/>
          <w:szCs w:val="22"/>
        </w:rPr>
      </w:pPr>
    </w:p>
    <w:p w14:paraId="2C761178" w14:textId="4007C89A" w:rsidR="009B4090" w:rsidRPr="00341DF3" w:rsidRDefault="00112F92" w:rsidP="009B4090">
      <w:pPr>
        <w:rPr>
          <w:rFonts w:ascii="Arial" w:eastAsiaTheme="minorHAnsi" w:hAnsi="Arial" w:cs="Arial"/>
          <w:bCs/>
          <w:iCs/>
          <w:sz w:val="22"/>
          <w:szCs w:val="22"/>
        </w:rPr>
      </w:pPr>
      <w:r w:rsidRPr="00341DF3">
        <w:rPr>
          <w:rFonts w:ascii="Arial" w:eastAsiaTheme="minorHAnsi" w:hAnsi="Arial" w:cs="Arial"/>
          <w:bCs/>
          <w:iCs/>
          <w:sz w:val="22"/>
          <w:szCs w:val="22"/>
        </w:rPr>
        <w:br w:type="page"/>
      </w:r>
    </w:p>
    <w:p w14:paraId="05A79617" w14:textId="6267F2CA" w:rsidR="009B4090" w:rsidRPr="00B96126" w:rsidRDefault="009B4090" w:rsidP="009B4090">
      <w:pPr>
        <w:rPr>
          <w:rFonts w:ascii="Times New Roman" w:eastAsiaTheme="minorHAnsi" w:hAnsi="Times New Roman" w:cs="Times New Roman"/>
          <w:bCs/>
          <w:iCs/>
          <w:sz w:val="24"/>
          <w:szCs w:val="24"/>
        </w:rPr>
      </w:pPr>
    </w:p>
    <w:p w14:paraId="4A69856D" w14:textId="0F8E93C6" w:rsidR="00926F5B" w:rsidRPr="00D461D0" w:rsidRDefault="00926F5B" w:rsidP="00926F5B">
      <w:pPr>
        <w:ind w:firstLine="7371"/>
        <w:rPr>
          <w:rFonts w:ascii="Times New Roman" w:eastAsiaTheme="minorHAnsi" w:hAnsi="Times New Roman" w:cs="Times New Roman"/>
          <w:bCs/>
          <w:iCs/>
          <w:sz w:val="22"/>
          <w:szCs w:val="22"/>
        </w:rPr>
      </w:pPr>
      <w:r w:rsidRPr="00D461D0">
        <w:rPr>
          <w:rFonts w:ascii="Times New Roman" w:hAnsi="Times New Roman" w:cs="Times New Roman"/>
          <w:sz w:val="22"/>
          <w:szCs w:val="22"/>
        </w:rPr>
        <w:t xml:space="preserve">Pirkimo sąlygų </w:t>
      </w:r>
      <w:r w:rsidR="00971D1F">
        <w:rPr>
          <w:rFonts w:ascii="Times New Roman" w:hAnsi="Times New Roman" w:cs="Times New Roman"/>
          <w:sz w:val="22"/>
          <w:szCs w:val="22"/>
        </w:rPr>
        <w:t>7</w:t>
      </w:r>
      <w:r w:rsidRPr="00D461D0">
        <w:rPr>
          <w:rFonts w:ascii="Times New Roman" w:hAnsi="Times New Roman" w:cs="Times New Roman"/>
          <w:sz w:val="22"/>
          <w:szCs w:val="22"/>
        </w:rPr>
        <w:t xml:space="preserve"> priedas „Terminai“</w:t>
      </w:r>
    </w:p>
    <w:p w14:paraId="3C4C7BB6" w14:textId="5B1B043D" w:rsidR="009B4090" w:rsidRPr="00B96126"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96126" w14:paraId="555CDB78" w14:textId="77777777" w:rsidTr="00360A21">
        <w:trPr>
          <w:trHeight w:val="20"/>
        </w:trPr>
        <w:tc>
          <w:tcPr>
            <w:tcW w:w="600" w:type="dxa"/>
          </w:tcPr>
          <w:p w14:paraId="5159A1ED" w14:textId="77777777" w:rsidR="009B4090" w:rsidRPr="00B96126" w:rsidRDefault="009B4090" w:rsidP="003C138F">
            <w:pPr>
              <w:ind w:firstLine="0"/>
              <w:rPr>
                <w:sz w:val="24"/>
                <w:szCs w:val="24"/>
              </w:rPr>
            </w:pPr>
            <w:r w:rsidRPr="00B96126">
              <w:rPr>
                <w:sz w:val="24"/>
                <w:szCs w:val="24"/>
              </w:rPr>
              <w:t>Eil.</w:t>
            </w:r>
          </w:p>
          <w:p w14:paraId="76A5D3AA" w14:textId="77777777" w:rsidR="009B4090" w:rsidRPr="00B96126" w:rsidRDefault="009B4090" w:rsidP="003C138F">
            <w:pPr>
              <w:ind w:firstLine="0"/>
              <w:rPr>
                <w:sz w:val="24"/>
                <w:szCs w:val="24"/>
              </w:rPr>
            </w:pPr>
            <w:r w:rsidRPr="00B96126">
              <w:rPr>
                <w:sz w:val="24"/>
                <w:szCs w:val="24"/>
              </w:rPr>
              <w:t>Nr.</w:t>
            </w:r>
          </w:p>
        </w:tc>
        <w:tc>
          <w:tcPr>
            <w:tcW w:w="2660" w:type="dxa"/>
          </w:tcPr>
          <w:p w14:paraId="52B62767" w14:textId="77777777" w:rsidR="009B4090" w:rsidRPr="00B96126" w:rsidRDefault="009B4090" w:rsidP="003C138F">
            <w:pPr>
              <w:ind w:firstLine="0"/>
              <w:rPr>
                <w:sz w:val="24"/>
                <w:szCs w:val="24"/>
              </w:rPr>
            </w:pPr>
            <w:r w:rsidRPr="00B96126">
              <w:rPr>
                <w:b/>
                <w:sz w:val="24"/>
                <w:szCs w:val="24"/>
              </w:rPr>
              <w:t xml:space="preserve">VEIKSMAS </w:t>
            </w:r>
          </w:p>
        </w:tc>
        <w:tc>
          <w:tcPr>
            <w:tcW w:w="3685" w:type="dxa"/>
            <w:hideMark/>
          </w:tcPr>
          <w:p w14:paraId="311283FE" w14:textId="77777777" w:rsidR="009B4090" w:rsidRPr="00B96126" w:rsidRDefault="009B4090" w:rsidP="003C138F">
            <w:pPr>
              <w:ind w:firstLine="34"/>
              <w:rPr>
                <w:b/>
                <w:sz w:val="24"/>
                <w:szCs w:val="24"/>
              </w:rPr>
            </w:pPr>
            <w:r w:rsidRPr="00B96126">
              <w:rPr>
                <w:b/>
                <w:sz w:val="24"/>
                <w:szCs w:val="24"/>
              </w:rPr>
              <w:t>DATA/DIENŲ SKAIČIUS/ LAIKAS</w:t>
            </w:r>
          </w:p>
          <w:p w14:paraId="2E5E7E7E" w14:textId="77777777" w:rsidR="009B4090" w:rsidRPr="00B96126" w:rsidRDefault="009B4090" w:rsidP="003C138F">
            <w:pPr>
              <w:ind w:firstLine="34"/>
              <w:rPr>
                <w:sz w:val="24"/>
                <w:szCs w:val="24"/>
              </w:rPr>
            </w:pPr>
            <w:r w:rsidRPr="00B96126">
              <w:rPr>
                <w:sz w:val="24"/>
                <w:szCs w:val="24"/>
              </w:rPr>
              <w:t>(Lietuvos laiku)</w:t>
            </w:r>
          </w:p>
        </w:tc>
        <w:tc>
          <w:tcPr>
            <w:tcW w:w="3424" w:type="dxa"/>
            <w:hideMark/>
          </w:tcPr>
          <w:p w14:paraId="7A276BBB" w14:textId="77777777" w:rsidR="009B4090" w:rsidRPr="00B96126" w:rsidRDefault="009B4090" w:rsidP="003C138F">
            <w:pPr>
              <w:ind w:firstLine="34"/>
              <w:rPr>
                <w:b/>
                <w:sz w:val="24"/>
                <w:szCs w:val="24"/>
              </w:rPr>
            </w:pPr>
            <w:r w:rsidRPr="00B96126">
              <w:rPr>
                <w:b/>
                <w:sz w:val="24"/>
                <w:szCs w:val="24"/>
              </w:rPr>
              <w:t>PASTABOS</w:t>
            </w:r>
          </w:p>
        </w:tc>
      </w:tr>
      <w:tr w:rsidR="009B4090" w:rsidRPr="00B96126" w14:paraId="71291966" w14:textId="77777777" w:rsidTr="00360A21">
        <w:trPr>
          <w:trHeight w:val="20"/>
        </w:trPr>
        <w:tc>
          <w:tcPr>
            <w:tcW w:w="600" w:type="dxa"/>
          </w:tcPr>
          <w:p w14:paraId="36FA22B3" w14:textId="1DC35BF6" w:rsidR="009B4090" w:rsidRPr="00B96126" w:rsidRDefault="00517008" w:rsidP="003C138F">
            <w:pPr>
              <w:ind w:firstLine="0"/>
              <w:rPr>
                <w:bCs/>
                <w:sz w:val="24"/>
                <w:szCs w:val="24"/>
              </w:rPr>
            </w:pPr>
            <w:r w:rsidRPr="00B96126">
              <w:rPr>
                <w:bCs/>
                <w:sz w:val="24"/>
                <w:szCs w:val="24"/>
              </w:rPr>
              <w:t>1</w:t>
            </w:r>
            <w:r w:rsidR="00DC230B" w:rsidRPr="00B96126">
              <w:rPr>
                <w:bCs/>
                <w:sz w:val="24"/>
                <w:szCs w:val="24"/>
              </w:rPr>
              <w:t>.</w:t>
            </w:r>
          </w:p>
        </w:tc>
        <w:tc>
          <w:tcPr>
            <w:tcW w:w="2660" w:type="dxa"/>
          </w:tcPr>
          <w:p w14:paraId="3511EE24" w14:textId="0C005E1E" w:rsidR="009B4090" w:rsidRPr="00B96126" w:rsidRDefault="0070455D" w:rsidP="00B96126">
            <w:pPr>
              <w:ind w:firstLine="0"/>
              <w:jc w:val="left"/>
              <w:rPr>
                <w:bCs/>
                <w:sz w:val="24"/>
                <w:szCs w:val="24"/>
              </w:rPr>
            </w:pPr>
            <w:r w:rsidRPr="00B96126">
              <w:rPr>
                <w:bCs/>
                <w:sz w:val="24"/>
                <w:szCs w:val="24"/>
              </w:rPr>
              <w:t>P</w:t>
            </w:r>
            <w:r w:rsidR="009B4090" w:rsidRPr="00B96126">
              <w:rPr>
                <w:bCs/>
                <w:sz w:val="24"/>
                <w:szCs w:val="24"/>
              </w:rPr>
              <w:t>asiūlymų pateikimo terminas</w:t>
            </w:r>
          </w:p>
        </w:tc>
        <w:tc>
          <w:tcPr>
            <w:tcW w:w="3685" w:type="dxa"/>
          </w:tcPr>
          <w:p w14:paraId="0BE9AF00" w14:textId="267557D8" w:rsidR="009B4090" w:rsidRPr="00B96126" w:rsidRDefault="009B4090" w:rsidP="00B96126">
            <w:pPr>
              <w:ind w:firstLine="34"/>
              <w:jc w:val="left"/>
              <w:rPr>
                <w:sz w:val="24"/>
                <w:szCs w:val="24"/>
              </w:rPr>
            </w:pPr>
            <w:r w:rsidRPr="00B96126">
              <w:rPr>
                <w:sz w:val="24"/>
                <w:szCs w:val="24"/>
              </w:rPr>
              <w:t xml:space="preserve">Bus nurodytas </w:t>
            </w:r>
            <w:r w:rsidR="004F1A11" w:rsidRPr="00B96126">
              <w:rPr>
                <w:sz w:val="24"/>
                <w:szCs w:val="24"/>
              </w:rPr>
              <w:t>s</w:t>
            </w:r>
            <w:r w:rsidR="001A1301" w:rsidRPr="00B96126">
              <w:rPr>
                <w:sz w:val="24"/>
                <w:szCs w:val="24"/>
              </w:rPr>
              <w:t xml:space="preserve">kelbime apie pirkimą. </w:t>
            </w:r>
          </w:p>
        </w:tc>
        <w:tc>
          <w:tcPr>
            <w:tcW w:w="3424" w:type="dxa"/>
          </w:tcPr>
          <w:p w14:paraId="231B5F89" w14:textId="6454E8EE" w:rsidR="00115BB9" w:rsidRPr="00B96126" w:rsidRDefault="00115BB9" w:rsidP="00B96126">
            <w:pPr>
              <w:ind w:firstLine="0"/>
              <w:jc w:val="left"/>
              <w:rPr>
                <w:sz w:val="24"/>
                <w:szCs w:val="24"/>
              </w:rPr>
            </w:pPr>
            <w:r w:rsidRPr="00B96126">
              <w:rPr>
                <w:sz w:val="24"/>
                <w:szCs w:val="24"/>
              </w:rPr>
              <w:t>P</w:t>
            </w:r>
            <w:r w:rsidR="004F1A11" w:rsidRPr="00B96126">
              <w:rPr>
                <w:sz w:val="24"/>
                <w:szCs w:val="24"/>
              </w:rPr>
              <w:t>erkančioji organizacija</w:t>
            </w:r>
            <w:r w:rsidRPr="00B96126">
              <w:rPr>
                <w:sz w:val="24"/>
                <w:szCs w:val="24"/>
              </w:rPr>
              <w:t xml:space="preserve"> turi teisę pratęsti pasiūlymų pateikimo terminą.</w:t>
            </w:r>
          </w:p>
          <w:p w14:paraId="44399C2C" w14:textId="17368F12" w:rsidR="009B4090" w:rsidRPr="00B96126" w:rsidRDefault="009B4090" w:rsidP="00B96126">
            <w:pPr>
              <w:ind w:firstLine="34"/>
              <w:jc w:val="left"/>
              <w:rPr>
                <w:color w:val="7030A0"/>
                <w:sz w:val="24"/>
                <w:szCs w:val="24"/>
              </w:rPr>
            </w:pPr>
          </w:p>
        </w:tc>
      </w:tr>
      <w:tr w:rsidR="009B4090" w:rsidRPr="00B96126" w14:paraId="71C31B48" w14:textId="77777777" w:rsidTr="00360A21">
        <w:trPr>
          <w:trHeight w:val="20"/>
        </w:trPr>
        <w:tc>
          <w:tcPr>
            <w:tcW w:w="600" w:type="dxa"/>
          </w:tcPr>
          <w:p w14:paraId="50C060F4" w14:textId="636324E9" w:rsidR="009B4090" w:rsidRPr="00B96126" w:rsidRDefault="00517008" w:rsidP="003C138F">
            <w:pPr>
              <w:ind w:firstLine="0"/>
              <w:rPr>
                <w:bCs/>
                <w:sz w:val="24"/>
                <w:szCs w:val="24"/>
              </w:rPr>
            </w:pPr>
            <w:r w:rsidRPr="00B96126">
              <w:rPr>
                <w:bCs/>
                <w:sz w:val="24"/>
                <w:szCs w:val="24"/>
              </w:rPr>
              <w:t>2</w:t>
            </w:r>
            <w:r w:rsidR="00DC230B" w:rsidRPr="00B96126">
              <w:rPr>
                <w:bCs/>
                <w:sz w:val="24"/>
                <w:szCs w:val="24"/>
              </w:rPr>
              <w:t>.</w:t>
            </w:r>
          </w:p>
        </w:tc>
        <w:tc>
          <w:tcPr>
            <w:tcW w:w="2660" w:type="dxa"/>
          </w:tcPr>
          <w:p w14:paraId="7F545710" w14:textId="36BE22A0" w:rsidR="009B4090" w:rsidRPr="00B96126" w:rsidRDefault="004B219C" w:rsidP="00B96126">
            <w:pPr>
              <w:ind w:firstLine="0"/>
              <w:jc w:val="left"/>
              <w:rPr>
                <w:bCs/>
                <w:sz w:val="24"/>
                <w:szCs w:val="24"/>
              </w:rPr>
            </w:pPr>
            <w:r w:rsidRPr="00B96126">
              <w:rPr>
                <w:sz w:val="24"/>
                <w:szCs w:val="24"/>
              </w:rPr>
              <w:t xml:space="preserve">Pasiūlymą </w:t>
            </w:r>
            <w:r w:rsidR="009B4090" w:rsidRPr="00B96126">
              <w:rPr>
                <w:sz w:val="24"/>
                <w:szCs w:val="24"/>
              </w:rPr>
              <w:t>patikslinti pirkimo dokumentus</w:t>
            </w:r>
            <w:r w:rsidR="00BE5267" w:rsidRPr="00B96126">
              <w:rPr>
                <w:sz w:val="24"/>
                <w:szCs w:val="24"/>
              </w:rPr>
              <w:t xml:space="preserve"> arba</w:t>
            </w:r>
            <w:r w:rsidR="00665B16" w:rsidRPr="00B96126">
              <w:rPr>
                <w:sz w:val="24"/>
                <w:szCs w:val="24"/>
              </w:rPr>
              <w:t xml:space="preserve"> </w:t>
            </w:r>
            <w:r w:rsidR="00BE7123" w:rsidRPr="00B96126">
              <w:rPr>
                <w:sz w:val="24"/>
                <w:szCs w:val="24"/>
              </w:rPr>
              <w:t xml:space="preserve">prašymus </w:t>
            </w:r>
            <w:r w:rsidR="00BE5267" w:rsidRPr="00B96126">
              <w:rPr>
                <w:sz w:val="24"/>
                <w:szCs w:val="24"/>
              </w:rPr>
              <w:t xml:space="preserve">dėl pirkimo dokumentų </w:t>
            </w:r>
            <w:r w:rsidR="00BE7123" w:rsidRPr="00B96126">
              <w:rPr>
                <w:sz w:val="24"/>
                <w:szCs w:val="24"/>
              </w:rPr>
              <w:t xml:space="preserve">paaiškinimų </w:t>
            </w:r>
            <w:r w:rsidR="004F1A11" w:rsidRPr="00B96126">
              <w:rPr>
                <w:sz w:val="24"/>
                <w:szCs w:val="24"/>
              </w:rPr>
              <w:t xml:space="preserve">tiekėjas </w:t>
            </w:r>
            <w:r w:rsidR="009B4090" w:rsidRPr="00B96126">
              <w:rPr>
                <w:sz w:val="24"/>
                <w:szCs w:val="24"/>
              </w:rPr>
              <w:t>turi pateikti ne vėliau kaip:</w:t>
            </w:r>
          </w:p>
        </w:tc>
        <w:tc>
          <w:tcPr>
            <w:tcW w:w="3685" w:type="dxa"/>
          </w:tcPr>
          <w:p w14:paraId="619D0CA1" w14:textId="1F405E69" w:rsidR="00440809" w:rsidRPr="00B96126" w:rsidRDefault="004E6952" w:rsidP="00B96126">
            <w:pPr>
              <w:ind w:firstLine="0"/>
              <w:jc w:val="left"/>
              <w:rPr>
                <w:sz w:val="24"/>
                <w:szCs w:val="24"/>
              </w:rPr>
            </w:pPr>
            <w:r w:rsidRPr="00B96126">
              <w:rPr>
                <w:sz w:val="24"/>
                <w:szCs w:val="24"/>
              </w:rPr>
              <w:t>L</w:t>
            </w:r>
            <w:r w:rsidR="00440809" w:rsidRPr="00B96126">
              <w:rPr>
                <w:sz w:val="24"/>
                <w:szCs w:val="24"/>
              </w:rPr>
              <w:t xml:space="preserve">ikus </w:t>
            </w:r>
            <w:r w:rsidR="00440809" w:rsidRPr="00B96126">
              <w:rPr>
                <w:b/>
                <w:sz w:val="24"/>
                <w:szCs w:val="24"/>
              </w:rPr>
              <w:t>2 darbo dienoms</w:t>
            </w:r>
            <w:r w:rsidR="00440809" w:rsidRPr="00B96126">
              <w:rPr>
                <w:sz w:val="24"/>
                <w:szCs w:val="24"/>
              </w:rPr>
              <w:t xml:space="preserve"> iki pasiūlymų pateikimo termino pabaigos.</w:t>
            </w:r>
          </w:p>
        </w:tc>
        <w:tc>
          <w:tcPr>
            <w:tcW w:w="3424" w:type="dxa"/>
          </w:tcPr>
          <w:p w14:paraId="6BD1F7E9" w14:textId="6BF87FFC" w:rsidR="009B4090" w:rsidRPr="00B96126" w:rsidRDefault="009B4090" w:rsidP="00B96126">
            <w:pPr>
              <w:ind w:firstLine="34"/>
              <w:jc w:val="left"/>
              <w:rPr>
                <w:color w:val="7030A0"/>
                <w:sz w:val="24"/>
                <w:szCs w:val="24"/>
              </w:rPr>
            </w:pPr>
          </w:p>
          <w:p w14:paraId="521F3B49" w14:textId="77777777" w:rsidR="00B831AF" w:rsidRPr="00B96126" w:rsidRDefault="00B831AF" w:rsidP="00B96126">
            <w:pPr>
              <w:ind w:firstLine="34"/>
              <w:jc w:val="left"/>
              <w:rPr>
                <w:color w:val="7030A0"/>
                <w:sz w:val="24"/>
                <w:szCs w:val="24"/>
              </w:rPr>
            </w:pPr>
          </w:p>
          <w:p w14:paraId="7E071BD1" w14:textId="59BF4D55" w:rsidR="00B831AF" w:rsidRPr="00B96126" w:rsidRDefault="00B831AF" w:rsidP="00B96126">
            <w:pPr>
              <w:ind w:firstLine="34"/>
              <w:jc w:val="left"/>
              <w:rPr>
                <w:color w:val="7030A0"/>
                <w:sz w:val="24"/>
                <w:szCs w:val="24"/>
              </w:rPr>
            </w:pPr>
          </w:p>
        </w:tc>
      </w:tr>
      <w:tr w:rsidR="009B4090" w:rsidRPr="00B96126" w14:paraId="7760B2FE" w14:textId="77777777" w:rsidTr="00360A21">
        <w:trPr>
          <w:trHeight w:val="20"/>
        </w:trPr>
        <w:tc>
          <w:tcPr>
            <w:tcW w:w="600" w:type="dxa"/>
          </w:tcPr>
          <w:p w14:paraId="64FA8AD2" w14:textId="45B79B91" w:rsidR="009B4090" w:rsidRPr="00B96126" w:rsidRDefault="00517008" w:rsidP="003C138F">
            <w:pPr>
              <w:ind w:firstLine="0"/>
              <w:rPr>
                <w:bCs/>
                <w:sz w:val="24"/>
                <w:szCs w:val="24"/>
              </w:rPr>
            </w:pPr>
            <w:r w:rsidRPr="00B96126">
              <w:rPr>
                <w:bCs/>
                <w:sz w:val="24"/>
                <w:szCs w:val="24"/>
              </w:rPr>
              <w:t>3</w:t>
            </w:r>
            <w:r w:rsidR="00DC230B" w:rsidRPr="00B96126">
              <w:rPr>
                <w:bCs/>
                <w:sz w:val="24"/>
                <w:szCs w:val="24"/>
              </w:rPr>
              <w:t>.</w:t>
            </w:r>
          </w:p>
        </w:tc>
        <w:tc>
          <w:tcPr>
            <w:tcW w:w="2660" w:type="dxa"/>
          </w:tcPr>
          <w:p w14:paraId="7AAC8941" w14:textId="2FDA5814" w:rsidR="009B4090" w:rsidRPr="00B96126" w:rsidRDefault="004F1A11" w:rsidP="00B96126">
            <w:pPr>
              <w:ind w:firstLine="0"/>
              <w:jc w:val="left"/>
              <w:rPr>
                <w:sz w:val="24"/>
                <w:szCs w:val="24"/>
              </w:rPr>
            </w:pPr>
            <w:r w:rsidRPr="00B96126">
              <w:rPr>
                <w:rFonts w:eastAsia="Arial"/>
                <w:sz w:val="24"/>
                <w:szCs w:val="24"/>
              </w:rPr>
              <w:t xml:space="preserve">Perkančioji organizacija </w:t>
            </w:r>
            <w:r w:rsidRPr="00B96126">
              <w:rPr>
                <w:sz w:val="24"/>
                <w:szCs w:val="24"/>
              </w:rPr>
              <w:t>p</w:t>
            </w:r>
            <w:r w:rsidR="009B4090" w:rsidRPr="00B96126">
              <w:rPr>
                <w:sz w:val="24"/>
                <w:szCs w:val="24"/>
              </w:rPr>
              <w:t xml:space="preserve">irkimo dokumentų paaiškinimą, patikslinimą pateikia visiems </w:t>
            </w:r>
            <w:r w:rsidRPr="00B96126">
              <w:rPr>
                <w:sz w:val="24"/>
                <w:szCs w:val="24"/>
              </w:rPr>
              <w:t>dalyviams</w:t>
            </w:r>
            <w:r w:rsidR="004E6952" w:rsidRPr="00B96126">
              <w:rPr>
                <w:sz w:val="24"/>
                <w:szCs w:val="24"/>
              </w:rPr>
              <w:t>:</w:t>
            </w:r>
          </w:p>
        </w:tc>
        <w:tc>
          <w:tcPr>
            <w:tcW w:w="3685" w:type="dxa"/>
          </w:tcPr>
          <w:p w14:paraId="481A8331" w14:textId="0FB50278" w:rsidR="0054231A" w:rsidRPr="00B96126" w:rsidRDefault="004D59EA" w:rsidP="00B96126">
            <w:pPr>
              <w:ind w:firstLine="0"/>
              <w:jc w:val="left"/>
              <w:rPr>
                <w:sz w:val="24"/>
                <w:szCs w:val="24"/>
              </w:rPr>
            </w:pPr>
            <w:r w:rsidRPr="00B96126">
              <w:rPr>
                <w:bCs/>
                <w:sz w:val="24"/>
                <w:szCs w:val="24"/>
              </w:rPr>
              <w:t>Likus ne mažiau kaip</w:t>
            </w:r>
            <w:r w:rsidRPr="00B96126">
              <w:rPr>
                <w:b/>
                <w:sz w:val="24"/>
                <w:szCs w:val="24"/>
              </w:rPr>
              <w:t xml:space="preserve"> </w:t>
            </w:r>
            <w:r w:rsidR="0054231A" w:rsidRPr="00B96126">
              <w:rPr>
                <w:b/>
                <w:sz w:val="24"/>
                <w:szCs w:val="24"/>
              </w:rPr>
              <w:t>1 darbo dienai</w:t>
            </w:r>
            <w:r w:rsidR="0054231A" w:rsidRPr="00B96126">
              <w:rPr>
                <w:sz w:val="24"/>
                <w:szCs w:val="24"/>
              </w:rPr>
              <w:t xml:space="preserve"> iki pasiūlymų pateikimo termino pabaigos.</w:t>
            </w:r>
          </w:p>
        </w:tc>
        <w:tc>
          <w:tcPr>
            <w:tcW w:w="3424" w:type="dxa"/>
          </w:tcPr>
          <w:p w14:paraId="6BE0B5D2" w14:textId="0764BC27" w:rsidR="00A90821" w:rsidRPr="00B96126" w:rsidRDefault="00A90821" w:rsidP="00B96126">
            <w:pPr>
              <w:ind w:firstLine="0"/>
              <w:jc w:val="left"/>
              <w:rPr>
                <w:color w:val="7030A0"/>
                <w:sz w:val="24"/>
                <w:szCs w:val="24"/>
              </w:rPr>
            </w:pPr>
            <w:r w:rsidRPr="00B96126">
              <w:rPr>
                <w:color w:val="000000"/>
                <w:sz w:val="24"/>
                <w:szCs w:val="24"/>
              </w:rPr>
              <w:t xml:space="preserve">Jei paaiškinimai ar patikslinimai teikiami </w:t>
            </w:r>
            <w:r w:rsidR="004F1A11" w:rsidRPr="00B96126">
              <w:rPr>
                <w:color w:val="000000"/>
                <w:sz w:val="24"/>
                <w:szCs w:val="24"/>
              </w:rPr>
              <w:t xml:space="preserve">perkančiosios organizacijos </w:t>
            </w:r>
            <w:r w:rsidRPr="00B96126">
              <w:rPr>
                <w:color w:val="000000"/>
                <w:sz w:val="24"/>
                <w:szCs w:val="24"/>
              </w:rPr>
              <w:t>iniciatyva</w:t>
            </w:r>
            <w:r w:rsidR="00214E99" w:rsidRPr="00B96126">
              <w:rPr>
                <w:color w:val="000000"/>
                <w:sz w:val="24"/>
                <w:szCs w:val="24"/>
              </w:rPr>
              <w:t>,</w:t>
            </w:r>
            <w:r w:rsidR="005033DA" w:rsidRPr="00B96126">
              <w:rPr>
                <w:color w:val="000000"/>
                <w:sz w:val="24"/>
                <w:szCs w:val="24"/>
              </w:rPr>
              <w:t xml:space="preserve"> jų pateikimo</w:t>
            </w:r>
            <w:r w:rsidR="00214E99" w:rsidRPr="00B96126">
              <w:rPr>
                <w:color w:val="000000"/>
                <w:sz w:val="24"/>
                <w:szCs w:val="24"/>
              </w:rPr>
              <w:t xml:space="preserve"> terminas nesikeičia. </w:t>
            </w:r>
          </w:p>
          <w:p w14:paraId="754F1EE2" w14:textId="6B064B80" w:rsidR="001E4D4B" w:rsidRPr="00B96126" w:rsidRDefault="001E4D4B" w:rsidP="00B96126">
            <w:pPr>
              <w:ind w:firstLine="34"/>
              <w:jc w:val="left"/>
              <w:rPr>
                <w:color w:val="7030A0"/>
                <w:sz w:val="24"/>
                <w:szCs w:val="24"/>
              </w:rPr>
            </w:pPr>
          </w:p>
        </w:tc>
      </w:tr>
      <w:tr w:rsidR="009B4090" w:rsidRPr="00B96126" w14:paraId="791A4922" w14:textId="77777777" w:rsidTr="00732CB6">
        <w:trPr>
          <w:trHeight w:val="1055"/>
        </w:trPr>
        <w:tc>
          <w:tcPr>
            <w:tcW w:w="600" w:type="dxa"/>
          </w:tcPr>
          <w:p w14:paraId="461822DB" w14:textId="137D17A7" w:rsidR="009B4090" w:rsidRPr="00B96126" w:rsidRDefault="00517008" w:rsidP="003C138F">
            <w:pPr>
              <w:ind w:firstLine="0"/>
              <w:rPr>
                <w:bCs/>
                <w:sz w:val="24"/>
                <w:szCs w:val="24"/>
              </w:rPr>
            </w:pPr>
            <w:r w:rsidRPr="00B96126">
              <w:rPr>
                <w:bCs/>
                <w:sz w:val="24"/>
                <w:szCs w:val="24"/>
              </w:rPr>
              <w:t>4</w:t>
            </w:r>
            <w:r w:rsidR="00DC230B" w:rsidRPr="00B96126">
              <w:rPr>
                <w:bCs/>
                <w:sz w:val="24"/>
                <w:szCs w:val="24"/>
              </w:rPr>
              <w:t>.</w:t>
            </w:r>
          </w:p>
        </w:tc>
        <w:tc>
          <w:tcPr>
            <w:tcW w:w="2660" w:type="dxa"/>
            <w:hideMark/>
          </w:tcPr>
          <w:p w14:paraId="26FE1223" w14:textId="379DC869" w:rsidR="009B4090" w:rsidRPr="00B96126" w:rsidRDefault="009B4090" w:rsidP="00B96126">
            <w:pPr>
              <w:ind w:firstLine="0"/>
              <w:jc w:val="left"/>
              <w:rPr>
                <w:sz w:val="24"/>
                <w:szCs w:val="24"/>
              </w:rPr>
            </w:pPr>
            <w:r w:rsidRPr="00B96126">
              <w:rPr>
                <w:sz w:val="24"/>
                <w:szCs w:val="24"/>
              </w:rPr>
              <w:t xml:space="preserve">Pradinis susipažinimas su CVP IS priemonėmis gautais </w:t>
            </w:r>
            <w:r w:rsidR="004F1A11" w:rsidRPr="00B96126">
              <w:rPr>
                <w:sz w:val="24"/>
                <w:szCs w:val="24"/>
              </w:rPr>
              <w:t>p</w:t>
            </w:r>
            <w:r w:rsidRPr="00B96126">
              <w:rPr>
                <w:sz w:val="24"/>
                <w:szCs w:val="24"/>
              </w:rPr>
              <w:t>asiūlymais</w:t>
            </w:r>
          </w:p>
        </w:tc>
        <w:tc>
          <w:tcPr>
            <w:tcW w:w="3685" w:type="dxa"/>
            <w:hideMark/>
          </w:tcPr>
          <w:p w14:paraId="7C0A95BD" w14:textId="23D6B4F3" w:rsidR="009B4090" w:rsidRPr="00B96126" w:rsidRDefault="009B4090" w:rsidP="00B96126">
            <w:pPr>
              <w:ind w:firstLine="34"/>
              <w:jc w:val="left"/>
              <w:rPr>
                <w:sz w:val="24"/>
                <w:szCs w:val="24"/>
              </w:rPr>
            </w:pPr>
            <w:r w:rsidRPr="00B96126">
              <w:rPr>
                <w:sz w:val="24"/>
                <w:szCs w:val="24"/>
              </w:rPr>
              <w:t xml:space="preserve">Pradedamas ne anksčiau nei </w:t>
            </w:r>
            <w:r w:rsidRPr="00B96126">
              <w:rPr>
                <w:color w:val="000000" w:themeColor="text1"/>
                <w:sz w:val="24"/>
                <w:szCs w:val="24"/>
              </w:rPr>
              <w:t xml:space="preserve">po </w:t>
            </w:r>
            <w:r w:rsidR="001F739F" w:rsidRPr="00B96126">
              <w:rPr>
                <w:color w:val="000000" w:themeColor="text1"/>
                <w:sz w:val="24"/>
                <w:szCs w:val="24"/>
              </w:rPr>
              <w:t>30</w:t>
            </w:r>
            <w:r w:rsidRPr="00B96126">
              <w:rPr>
                <w:color w:val="000000" w:themeColor="text1"/>
                <w:sz w:val="24"/>
                <w:szCs w:val="24"/>
              </w:rPr>
              <w:t xml:space="preserve"> minučių</w:t>
            </w:r>
            <w:r w:rsidRPr="00B96126">
              <w:rPr>
                <w:sz w:val="24"/>
                <w:szCs w:val="24"/>
              </w:rPr>
              <w:t xml:space="preserve"> po </w:t>
            </w:r>
            <w:r w:rsidR="00D73763" w:rsidRPr="00B96126">
              <w:rPr>
                <w:sz w:val="24"/>
                <w:szCs w:val="24"/>
              </w:rPr>
              <w:t xml:space="preserve">galutinių </w:t>
            </w:r>
            <w:r w:rsidRPr="00B96126">
              <w:rPr>
                <w:sz w:val="24"/>
                <w:szCs w:val="24"/>
              </w:rPr>
              <w:t>pasiūlymų pateikimo termino pabaigos</w:t>
            </w:r>
          </w:p>
        </w:tc>
        <w:tc>
          <w:tcPr>
            <w:tcW w:w="3424" w:type="dxa"/>
            <w:hideMark/>
          </w:tcPr>
          <w:p w14:paraId="3D1F695F" w14:textId="77777777" w:rsidR="009B4090" w:rsidRPr="00B96126" w:rsidRDefault="009B4090" w:rsidP="003C138F">
            <w:pPr>
              <w:ind w:firstLine="34"/>
              <w:rPr>
                <w:iCs/>
                <w:sz w:val="24"/>
                <w:szCs w:val="24"/>
              </w:rPr>
            </w:pPr>
          </w:p>
        </w:tc>
      </w:tr>
      <w:tr w:rsidR="009B4090" w:rsidRPr="00B96126" w14:paraId="0138F2AB" w14:textId="77777777" w:rsidTr="00360A21">
        <w:trPr>
          <w:trHeight w:val="20"/>
        </w:trPr>
        <w:tc>
          <w:tcPr>
            <w:tcW w:w="600" w:type="dxa"/>
          </w:tcPr>
          <w:p w14:paraId="0074A593" w14:textId="589DB96D" w:rsidR="009B4090" w:rsidRPr="00B96126" w:rsidRDefault="00517008" w:rsidP="003C138F">
            <w:pPr>
              <w:ind w:firstLine="0"/>
              <w:rPr>
                <w:bCs/>
                <w:sz w:val="24"/>
                <w:szCs w:val="24"/>
              </w:rPr>
            </w:pPr>
            <w:r w:rsidRPr="00B96126">
              <w:rPr>
                <w:bCs/>
                <w:sz w:val="24"/>
                <w:szCs w:val="24"/>
              </w:rPr>
              <w:t>5</w:t>
            </w:r>
            <w:r w:rsidR="00DC230B" w:rsidRPr="00B96126">
              <w:rPr>
                <w:bCs/>
                <w:sz w:val="24"/>
                <w:szCs w:val="24"/>
              </w:rPr>
              <w:t>.</w:t>
            </w:r>
          </w:p>
        </w:tc>
        <w:tc>
          <w:tcPr>
            <w:tcW w:w="2660" w:type="dxa"/>
          </w:tcPr>
          <w:p w14:paraId="1600B493" w14:textId="77777777" w:rsidR="009B4090" w:rsidRPr="00B96126" w:rsidRDefault="009B4090" w:rsidP="00B96126">
            <w:pPr>
              <w:ind w:firstLine="0"/>
              <w:jc w:val="left"/>
              <w:rPr>
                <w:sz w:val="24"/>
                <w:szCs w:val="24"/>
              </w:rPr>
            </w:pPr>
            <w:r w:rsidRPr="00B96126">
              <w:rPr>
                <w:bCs/>
                <w:sz w:val="24"/>
                <w:szCs w:val="24"/>
              </w:rPr>
              <w:t>Pasiūlymo galiojimo ir pasiūlymo galiojimo užtikrinimo (jei taikoma) terminas ne trumpesnis kaip</w:t>
            </w:r>
          </w:p>
        </w:tc>
        <w:tc>
          <w:tcPr>
            <w:tcW w:w="3685" w:type="dxa"/>
          </w:tcPr>
          <w:p w14:paraId="341C1969" w14:textId="7F1C4BA4" w:rsidR="009B4090" w:rsidRPr="00B96126" w:rsidRDefault="009B4090" w:rsidP="00B96126">
            <w:pPr>
              <w:ind w:firstLine="34"/>
              <w:jc w:val="left"/>
              <w:rPr>
                <w:sz w:val="24"/>
                <w:szCs w:val="24"/>
              </w:rPr>
            </w:pPr>
            <w:r w:rsidRPr="00B96126">
              <w:rPr>
                <w:color w:val="00B050"/>
                <w:sz w:val="24"/>
                <w:szCs w:val="24"/>
              </w:rPr>
              <w:t xml:space="preserve">90 (devyniasdešimt) dienų </w:t>
            </w:r>
            <w:r w:rsidRPr="00B96126">
              <w:rPr>
                <w:sz w:val="24"/>
                <w:szCs w:val="24"/>
              </w:rPr>
              <w:t>nuo pasiūlymų pateikimo galutinio termino pabaigos</w:t>
            </w:r>
            <w:r w:rsidR="2F96E0D3" w:rsidRPr="00B96126">
              <w:rPr>
                <w:sz w:val="24"/>
                <w:szCs w:val="24"/>
              </w:rPr>
              <w:t xml:space="preserve">. </w:t>
            </w:r>
          </w:p>
        </w:tc>
        <w:tc>
          <w:tcPr>
            <w:tcW w:w="3424" w:type="dxa"/>
          </w:tcPr>
          <w:p w14:paraId="3507A45A" w14:textId="77777777" w:rsidR="009B4090" w:rsidRPr="00B96126" w:rsidRDefault="009B4090" w:rsidP="003C138F">
            <w:pPr>
              <w:ind w:firstLine="34"/>
              <w:rPr>
                <w:sz w:val="24"/>
                <w:szCs w:val="24"/>
              </w:rPr>
            </w:pPr>
          </w:p>
        </w:tc>
      </w:tr>
      <w:tr w:rsidR="009B4090" w:rsidRPr="00B96126" w14:paraId="343ACB13" w14:textId="77777777" w:rsidTr="00360A21">
        <w:trPr>
          <w:trHeight w:val="20"/>
        </w:trPr>
        <w:tc>
          <w:tcPr>
            <w:tcW w:w="600" w:type="dxa"/>
          </w:tcPr>
          <w:p w14:paraId="00C23D6A" w14:textId="4249A354" w:rsidR="009B4090" w:rsidRPr="00B96126" w:rsidRDefault="00517008" w:rsidP="003C138F">
            <w:pPr>
              <w:ind w:firstLine="0"/>
              <w:rPr>
                <w:bCs/>
                <w:sz w:val="24"/>
                <w:szCs w:val="24"/>
              </w:rPr>
            </w:pPr>
            <w:r w:rsidRPr="00B96126">
              <w:rPr>
                <w:bCs/>
                <w:sz w:val="24"/>
                <w:szCs w:val="24"/>
              </w:rPr>
              <w:t>6</w:t>
            </w:r>
            <w:r w:rsidR="00DC230B" w:rsidRPr="00B96126">
              <w:rPr>
                <w:bCs/>
                <w:sz w:val="24"/>
                <w:szCs w:val="24"/>
              </w:rPr>
              <w:t>.</w:t>
            </w:r>
          </w:p>
        </w:tc>
        <w:tc>
          <w:tcPr>
            <w:tcW w:w="2660" w:type="dxa"/>
          </w:tcPr>
          <w:p w14:paraId="36BAB894" w14:textId="7CDA103F" w:rsidR="009B4090" w:rsidRPr="00B96126" w:rsidRDefault="5AD43D29" w:rsidP="00B96126">
            <w:pPr>
              <w:ind w:firstLine="0"/>
              <w:jc w:val="left"/>
              <w:rPr>
                <w:sz w:val="24"/>
                <w:szCs w:val="24"/>
              </w:rPr>
            </w:pPr>
            <w:r w:rsidRPr="00B96126">
              <w:rPr>
                <w:rFonts w:eastAsia="Arial"/>
                <w:sz w:val="24"/>
                <w:szCs w:val="24"/>
              </w:rPr>
              <w:t>P</w:t>
            </w:r>
            <w:r w:rsidR="004F1A11" w:rsidRPr="00B96126">
              <w:rPr>
                <w:rFonts w:eastAsia="Arial"/>
                <w:sz w:val="24"/>
                <w:szCs w:val="24"/>
              </w:rPr>
              <w:t>erkančioji organizacija</w:t>
            </w:r>
            <w:r w:rsidR="009B4090" w:rsidRPr="00B96126">
              <w:rPr>
                <w:sz w:val="24"/>
                <w:szCs w:val="24"/>
              </w:rPr>
              <w:t xml:space="preserve"> atsako</w:t>
            </w:r>
            <w:r w:rsidR="00063554" w:rsidRPr="00B96126">
              <w:rPr>
                <w:sz w:val="24"/>
                <w:szCs w:val="24"/>
              </w:rPr>
              <w:t xml:space="preserve"> </w:t>
            </w:r>
            <w:r w:rsidR="004F1A11" w:rsidRPr="00B96126">
              <w:rPr>
                <w:sz w:val="24"/>
                <w:szCs w:val="24"/>
              </w:rPr>
              <w:t>d</w:t>
            </w:r>
            <w:r w:rsidR="00063554" w:rsidRPr="00B96126">
              <w:rPr>
                <w:sz w:val="24"/>
                <w:szCs w:val="24"/>
              </w:rPr>
              <w:t>alyviui</w:t>
            </w:r>
            <w:r w:rsidR="009B4090" w:rsidRPr="00B96126">
              <w:rPr>
                <w:sz w:val="24"/>
                <w:szCs w:val="24"/>
              </w:rPr>
              <w:t>, ar ji</w:t>
            </w:r>
            <w:r w:rsidR="000A1B88" w:rsidRPr="00B96126">
              <w:rPr>
                <w:sz w:val="24"/>
                <w:szCs w:val="24"/>
              </w:rPr>
              <w:t>s</w:t>
            </w:r>
            <w:r w:rsidR="009B4090" w:rsidRPr="00B96126">
              <w:rPr>
                <w:sz w:val="24"/>
                <w:szCs w:val="24"/>
              </w:rPr>
              <w:t xml:space="preserve"> sutinka priimti </w:t>
            </w:r>
            <w:r w:rsidR="004F1A11" w:rsidRPr="00B96126">
              <w:rPr>
                <w:sz w:val="24"/>
                <w:szCs w:val="24"/>
              </w:rPr>
              <w:t>d</w:t>
            </w:r>
            <w:r w:rsidR="00063554" w:rsidRPr="00B96126">
              <w:rPr>
                <w:sz w:val="24"/>
                <w:szCs w:val="24"/>
              </w:rPr>
              <w:t xml:space="preserve">alyvio </w:t>
            </w:r>
            <w:r w:rsidR="009B4090" w:rsidRPr="00B96126">
              <w:rPr>
                <w:sz w:val="24"/>
                <w:szCs w:val="24"/>
              </w:rPr>
              <w:t>siūlomą pasiūlymo galiojimo užtikrinimą patvirtinantį dokumentą ne vėliau kaip per</w:t>
            </w:r>
          </w:p>
        </w:tc>
        <w:tc>
          <w:tcPr>
            <w:tcW w:w="3685" w:type="dxa"/>
          </w:tcPr>
          <w:p w14:paraId="3447E1C7" w14:textId="77777777" w:rsidR="009B4090" w:rsidRPr="00B96126" w:rsidRDefault="009B4090" w:rsidP="00B96126">
            <w:pPr>
              <w:ind w:firstLine="34"/>
              <w:jc w:val="left"/>
              <w:rPr>
                <w:sz w:val="24"/>
                <w:szCs w:val="24"/>
              </w:rPr>
            </w:pPr>
            <w:r w:rsidRPr="00B96126">
              <w:rPr>
                <w:iCs/>
                <w:color w:val="00B050"/>
                <w:sz w:val="24"/>
                <w:szCs w:val="24"/>
              </w:rPr>
              <w:t xml:space="preserve">3 (tris) darbo dienas </w:t>
            </w:r>
            <w:r w:rsidRPr="00B96126">
              <w:rPr>
                <w:sz w:val="24"/>
                <w:szCs w:val="24"/>
              </w:rPr>
              <w:t>nuo prašymo gavimo dienos</w:t>
            </w:r>
          </w:p>
          <w:p w14:paraId="44AD543A" w14:textId="77777777" w:rsidR="009B4090" w:rsidRPr="00B96126" w:rsidRDefault="009B4090" w:rsidP="00B96126">
            <w:pPr>
              <w:ind w:firstLine="34"/>
              <w:jc w:val="left"/>
              <w:rPr>
                <w:sz w:val="24"/>
                <w:szCs w:val="24"/>
              </w:rPr>
            </w:pPr>
          </w:p>
        </w:tc>
        <w:tc>
          <w:tcPr>
            <w:tcW w:w="3424" w:type="dxa"/>
          </w:tcPr>
          <w:p w14:paraId="4885131B" w14:textId="72EAC481" w:rsidR="009B4090" w:rsidRPr="00B96126" w:rsidRDefault="00341DF3" w:rsidP="003C138F">
            <w:pPr>
              <w:ind w:firstLine="34"/>
              <w:rPr>
                <w:sz w:val="24"/>
                <w:szCs w:val="24"/>
              </w:rPr>
            </w:pPr>
            <w:r w:rsidRPr="00B96126">
              <w:rPr>
                <w:sz w:val="24"/>
                <w:szCs w:val="24"/>
              </w:rPr>
              <w:t>NETAIKOMA</w:t>
            </w:r>
          </w:p>
        </w:tc>
      </w:tr>
      <w:tr w:rsidR="009B4090" w:rsidRPr="00B96126" w14:paraId="0D67E0F5" w14:textId="77777777" w:rsidTr="00360A21">
        <w:trPr>
          <w:trHeight w:val="20"/>
        </w:trPr>
        <w:tc>
          <w:tcPr>
            <w:tcW w:w="600" w:type="dxa"/>
          </w:tcPr>
          <w:p w14:paraId="4E8D70B1" w14:textId="2C2E5DC3" w:rsidR="009B4090" w:rsidRPr="00B96126" w:rsidRDefault="00517008" w:rsidP="003C138F">
            <w:pPr>
              <w:ind w:firstLine="0"/>
              <w:rPr>
                <w:bCs/>
                <w:sz w:val="24"/>
                <w:szCs w:val="24"/>
              </w:rPr>
            </w:pPr>
            <w:r w:rsidRPr="00B96126">
              <w:rPr>
                <w:bCs/>
                <w:sz w:val="24"/>
                <w:szCs w:val="24"/>
              </w:rPr>
              <w:t>7</w:t>
            </w:r>
            <w:r w:rsidR="00DC230B" w:rsidRPr="00B96126">
              <w:rPr>
                <w:bCs/>
                <w:sz w:val="24"/>
                <w:szCs w:val="24"/>
              </w:rPr>
              <w:t>.</w:t>
            </w:r>
          </w:p>
        </w:tc>
        <w:tc>
          <w:tcPr>
            <w:tcW w:w="2660" w:type="dxa"/>
          </w:tcPr>
          <w:p w14:paraId="23291982" w14:textId="3BB92477" w:rsidR="009B4090" w:rsidRPr="00B96126" w:rsidRDefault="009B4090" w:rsidP="00B96126">
            <w:pPr>
              <w:ind w:firstLine="0"/>
              <w:jc w:val="left"/>
              <w:rPr>
                <w:sz w:val="24"/>
                <w:szCs w:val="24"/>
              </w:rPr>
            </w:pPr>
            <w:r w:rsidRPr="00B96126">
              <w:rPr>
                <w:sz w:val="24"/>
                <w:szCs w:val="24"/>
              </w:rPr>
              <w:t xml:space="preserve">Pasiūlymo galiojimo užtikrinimas pirkimo </w:t>
            </w:r>
            <w:r w:rsidR="004F1A11" w:rsidRPr="00B96126">
              <w:rPr>
                <w:sz w:val="24"/>
                <w:szCs w:val="24"/>
              </w:rPr>
              <w:t>d</w:t>
            </w:r>
            <w:r w:rsidRPr="00B96126">
              <w:rPr>
                <w:sz w:val="24"/>
                <w:szCs w:val="24"/>
              </w:rPr>
              <w:t>alyviui grąžinamas (arba atsisakoma teisių į jį) per</w:t>
            </w:r>
          </w:p>
        </w:tc>
        <w:tc>
          <w:tcPr>
            <w:tcW w:w="3685" w:type="dxa"/>
          </w:tcPr>
          <w:p w14:paraId="7AC45695" w14:textId="77777777" w:rsidR="009B4090" w:rsidRPr="00B96126" w:rsidRDefault="009B4090" w:rsidP="00B96126">
            <w:pPr>
              <w:ind w:firstLine="34"/>
              <w:jc w:val="left"/>
              <w:rPr>
                <w:sz w:val="24"/>
                <w:szCs w:val="24"/>
              </w:rPr>
            </w:pPr>
            <w:r w:rsidRPr="00B96126">
              <w:rPr>
                <w:iCs/>
                <w:color w:val="00B050"/>
                <w:sz w:val="24"/>
                <w:szCs w:val="24"/>
              </w:rPr>
              <w:t xml:space="preserve">5  (penkias) darbo dienas </w:t>
            </w:r>
            <w:r w:rsidRPr="00B96126">
              <w:rPr>
                <w:sz w:val="24"/>
                <w:szCs w:val="24"/>
              </w:rPr>
              <w:t>nuo prašymo gavimo dienos</w:t>
            </w:r>
          </w:p>
          <w:p w14:paraId="593A8179" w14:textId="77777777" w:rsidR="009B4090" w:rsidRPr="00B96126" w:rsidRDefault="009B4090" w:rsidP="00B96126">
            <w:pPr>
              <w:ind w:firstLine="34"/>
              <w:jc w:val="left"/>
              <w:rPr>
                <w:sz w:val="24"/>
                <w:szCs w:val="24"/>
              </w:rPr>
            </w:pPr>
          </w:p>
        </w:tc>
        <w:tc>
          <w:tcPr>
            <w:tcW w:w="3424" w:type="dxa"/>
          </w:tcPr>
          <w:p w14:paraId="3485D5CD" w14:textId="10459679" w:rsidR="009B4090" w:rsidRPr="00B96126" w:rsidRDefault="00341DF3" w:rsidP="003C138F">
            <w:pPr>
              <w:ind w:firstLine="34"/>
              <w:rPr>
                <w:sz w:val="24"/>
                <w:szCs w:val="24"/>
              </w:rPr>
            </w:pPr>
            <w:r w:rsidRPr="00B96126">
              <w:rPr>
                <w:sz w:val="24"/>
                <w:szCs w:val="24"/>
              </w:rPr>
              <w:t>NETAIKOMA</w:t>
            </w:r>
          </w:p>
        </w:tc>
      </w:tr>
      <w:tr w:rsidR="009B4090" w:rsidRPr="00B96126" w14:paraId="03C8EE25" w14:textId="77777777" w:rsidTr="00360A21">
        <w:trPr>
          <w:trHeight w:val="20"/>
        </w:trPr>
        <w:tc>
          <w:tcPr>
            <w:tcW w:w="600" w:type="dxa"/>
          </w:tcPr>
          <w:p w14:paraId="652DD56B" w14:textId="64F98F94" w:rsidR="009B4090" w:rsidRPr="00B96126" w:rsidRDefault="00517008" w:rsidP="003C138F">
            <w:pPr>
              <w:ind w:firstLine="0"/>
              <w:rPr>
                <w:bCs/>
                <w:sz w:val="24"/>
                <w:szCs w:val="24"/>
              </w:rPr>
            </w:pPr>
            <w:r w:rsidRPr="00B96126">
              <w:rPr>
                <w:bCs/>
                <w:sz w:val="24"/>
                <w:szCs w:val="24"/>
              </w:rPr>
              <w:t>8</w:t>
            </w:r>
            <w:r w:rsidR="00DC230B" w:rsidRPr="00B96126">
              <w:rPr>
                <w:bCs/>
                <w:sz w:val="24"/>
                <w:szCs w:val="24"/>
              </w:rPr>
              <w:t>.</w:t>
            </w:r>
          </w:p>
        </w:tc>
        <w:tc>
          <w:tcPr>
            <w:tcW w:w="2660" w:type="dxa"/>
          </w:tcPr>
          <w:p w14:paraId="2A614F7A" w14:textId="3C2DF842" w:rsidR="009B4090" w:rsidRPr="00B96126" w:rsidRDefault="77AB3985" w:rsidP="00B96126">
            <w:pPr>
              <w:ind w:firstLine="0"/>
              <w:jc w:val="left"/>
              <w:rPr>
                <w:sz w:val="24"/>
                <w:szCs w:val="24"/>
              </w:rPr>
            </w:pPr>
            <w:r w:rsidRPr="00B96126">
              <w:rPr>
                <w:rFonts w:eastAsia="Arial"/>
                <w:sz w:val="24"/>
                <w:szCs w:val="24"/>
              </w:rPr>
              <w:t>P</w:t>
            </w:r>
            <w:r w:rsidR="004F1A11" w:rsidRPr="00B96126">
              <w:rPr>
                <w:rFonts w:eastAsia="Arial"/>
                <w:sz w:val="24"/>
                <w:szCs w:val="24"/>
              </w:rPr>
              <w:t>erkančioji organizacija</w:t>
            </w:r>
            <w:r w:rsidR="009B4090" w:rsidRPr="00B96126">
              <w:rPr>
                <w:sz w:val="24"/>
                <w:szCs w:val="24"/>
              </w:rPr>
              <w:t xml:space="preserve"> informuoja</w:t>
            </w:r>
            <w:r w:rsidR="00063554" w:rsidRPr="00B96126">
              <w:rPr>
                <w:sz w:val="24"/>
                <w:szCs w:val="24"/>
              </w:rPr>
              <w:t xml:space="preserve"> </w:t>
            </w:r>
            <w:r w:rsidR="004F1A11" w:rsidRPr="00B96126">
              <w:rPr>
                <w:sz w:val="24"/>
                <w:szCs w:val="24"/>
              </w:rPr>
              <w:t>d</w:t>
            </w:r>
            <w:r w:rsidR="009B4090" w:rsidRPr="00B96126">
              <w:rPr>
                <w:sz w:val="24"/>
                <w:szCs w:val="24"/>
              </w:rPr>
              <w:t>alyvius apie EBVPD vertinimo rezultatus</w:t>
            </w:r>
            <w:r w:rsidR="0090570A" w:rsidRPr="00B96126">
              <w:rPr>
                <w:sz w:val="24"/>
                <w:szCs w:val="24"/>
              </w:rPr>
              <w:t>, jeigu taikoma,</w:t>
            </w:r>
            <w:r w:rsidR="009B4090" w:rsidRPr="00B96126">
              <w:rPr>
                <w:sz w:val="24"/>
                <w:szCs w:val="24"/>
              </w:rPr>
              <w:t xml:space="preserve"> ne vėliau kaip per</w:t>
            </w:r>
          </w:p>
        </w:tc>
        <w:tc>
          <w:tcPr>
            <w:tcW w:w="3685" w:type="dxa"/>
          </w:tcPr>
          <w:p w14:paraId="7232BA7B" w14:textId="77777777" w:rsidR="009B4090" w:rsidRPr="00B96126" w:rsidRDefault="009B4090" w:rsidP="00B96126">
            <w:pPr>
              <w:ind w:firstLine="34"/>
              <w:jc w:val="left"/>
              <w:rPr>
                <w:sz w:val="24"/>
                <w:szCs w:val="24"/>
              </w:rPr>
            </w:pPr>
            <w:r w:rsidRPr="00B96126">
              <w:rPr>
                <w:bCs/>
                <w:sz w:val="24"/>
                <w:szCs w:val="24"/>
              </w:rPr>
              <w:t>3 (tris) darbo dienas nuo sprendimo priėmimo dienos</w:t>
            </w:r>
          </w:p>
        </w:tc>
        <w:tc>
          <w:tcPr>
            <w:tcW w:w="3424" w:type="dxa"/>
          </w:tcPr>
          <w:p w14:paraId="1F29059C" w14:textId="77777777" w:rsidR="009B4090" w:rsidRPr="00B96126" w:rsidRDefault="009B4090" w:rsidP="003C138F">
            <w:pPr>
              <w:ind w:firstLine="34"/>
              <w:rPr>
                <w:sz w:val="24"/>
                <w:szCs w:val="24"/>
              </w:rPr>
            </w:pPr>
          </w:p>
        </w:tc>
      </w:tr>
      <w:tr w:rsidR="009B4090" w:rsidRPr="00B96126" w14:paraId="3C635DF5" w14:textId="77777777" w:rsidTr="00360A21">
        <w:trPr>
          <w:trHeight w:val="20"/>
        </w:trPr>
        <w:tc>
          <w:tcPr>
            <w:tcW w:w="600" w:type="dxa"/>
          </w:tcPr>
          <w:p w14:paraId="4E64A4F5" w14:textId="6F05E658" w:rsidR="009B4090" w:rsidRPr="00B96126" w:rsidRDefault="00517008" w:rsidP="003C138F">
            <w:pPr>
              <w:ind w:firstLine="0"/>
              <w:rPr>
                <w:bCs/>
                <w:sz w:val="24"/>
                <w:szCs w:val="24"/>
              </w:rPr>
            </w:pPr>
            <w:r w:rsidRPr="00B96126">
              <w:rPr>
                <w:bCs/>
                <w:sz w:val="24"/>
                <w:szCs w:val="24"/>
              </w:rPr>
              <w:lastRenderedPageBreak/>
              <w:t>9</w:t>
            </w:r>
            <w:r w:rsidR="00DC230B" w:rsidRPr="00B96126">
              <w:rPr>
                <w:bCs/>
                <w:sz w:val="24"/>
                <w:szCs w:val="24"/>
              </w:rPr>
              <w:t>.</w:t>
            </w:r>
          </w:p>
        </w:tc>
        <w:tc>
          <w:tcPr>
            <w:tcW w:w="2660" w:type="dxa"/>
            <w:hideMark/>
          </w:tcPr>
          <w:p w14:paraId="06192898" w14:textId="7CB436E6" w:rsidR="009B4090" w:rsidRPr="00B96126" w:rsidRDefault="001C3A07" w:rsidP="00B96126">
            <w:pPr>
              <w:ind w:firstLine="0"/>
              <w:jc w:val="left"/>
              <w:rPr>
                <w:sz w:val="24"/>
                <w:szCs w:val="24"/>
              </w:rPr>
            </w:pPr>
            <w:r w:rsidRPr="00B96126">
              <w:rPr>
                <w:rFonts w:eastAsia="Arial"/>
                <w:sz w:val="24"/>
                <w:szCs w:val="24"/>
              </w:rPr>
              <w:t>P</w:t>
            </w:r>
            <w:r w:rsidR="004F1A11" w:rsidRPr="00B96126">
              <w:rPr>
                <w:rFonts w:eastAsia="Arial"/>
                <w:sz w:val="24"/>
                <w:szCs w:val="24"/>
              </w:rPr>
              <w:t>erkančioji organizacija</w:t>
            </w:r>
            <w:r w:rsidR="009B4090" w:rsidRPr="00B96126">
              <w:rPr>
                <w:sz w:val="24"/>
                <w:szCs w:val="24"/>
              </w:rPr>
              <w:t xml:space="preserve"> </w:t>
            </w:r>
            <w:r w:rsidR="004F1A11" w:rsidRPr="00B96126">
              <w:rPr>
                <w:sz w:val="24"/>
                <w:szCs w:val="24"/>
              </w:rPr>
              <w:t>d</w:t>
            </w:r>
            <w:r w:rsidR="009B4090" w:rsidRPr="00B96126">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B96126" w:rsidRDefault="00DE23CA" w:rsidP="00B96126">
            <w:pPr>
              <w:ind w:firstLine="34"/>
              <w:jc w:val="left"/>
              <w:rPr>
                <w:bCs/>
                <w:sz w:val="24"/>
                <w:szCs w:val="24"/>
              </w:rPr>
            </w:pPr>
            <w:r w:rsidRPr="00B96126">
              <w:rPr>
                <w:bCs/>
                <w:sz w:val="24"/>
                <w:szCs w:val="24"/>
              </w:rPr>
              <w:t>3</w:t>
            </w:r>
            <w:r w:rsidR="003C180D" w:rsidRPr="00B96126">
              <w:rPr>
                <w:bCs/>
                <w:sz w:val="24"/>
                <w:szCs w:val="24"/>
              </w:rPr>
              <w:t xml:space="preserve"> </w:t>
            </w:r>
            <w:r w:rsidR="009B4090" w:rsidRPr="00B96126">
              <w:rPr>
                <w:bCs/>
                <w:sz w:val="24"/>
                <w:szCs w:val="24"/>
              </w:rPr>
              <w:t>(</w:t>
            </w:r>
            <w:r w:rsidRPr="00B96126">
              <w:rPr>
                <w:bCs/>
                <w:sz w:val="24"/>
                <w:szCs w:val="24"/>
              </w:rPr>
              <w:t>tris</w:t>
            </w:r>
            <w:r w:rsidR="009B4090" w:rsidRPr="00B96126">
              <w:rPr>
                <w:bCs/>
                <w:sz w:val="24"/>
                <w:szCs w:val="24"/>
              </w:rPr>
              <w:t>) darbo dienas nuo sprendimo priėmimo dienos</w:t>
            </w:r>
          </w:p>
        </w:tc>
        <w:tc>
          <w:tcPr>
            <w:tcW w:w="3424" w:type="dxa"/>
            <w:hideMark/>
          </w:tcPr>
          <w:p w14:paraId="6EAEA100" w14:textId="77777777" w:rsidR="009B4090" w:rsidRPr="00B96126" w:rsidRDefault="009B4090" w:rsidP="003C138F">
            <w:pPr>
              <w:ind w:firstLine="34"/>
              <w:rPr>
                <w:sz w:val="24"/>
                <w:szCs w:val="24"/>
              </w:rPr>
            </w:pPr>
          </w:p>
        </w:tc>
      </w:tr>
      <w:tr w:rsidR="009B4090" w:rsidRPr="00B96126" w14:paraId="10DD85A1" w14:textId="77777777" w:rsidTr="00360A21">
        <w:trPr>
          <w:trHeight w:val="20"/>
        </w:trPr>
        <w:tc>
          <w:tcPr>
            <w:tcW w:w="600" w:type="dxa"/>
          </w:tcPr>
          <w:p w14:paraId="78FFD3F0" w14:textId="36927D49" w:rsidR="009B4090" w:rsidRPr="00B96126" w:rsidRDefault="009B4090" w:rsidP="003C138F">
            <w:pPr>
              <w:ind w:firstLine="0"/>
              <w:rPr>
                <w:bCs/>
                <w:sz w:val="24"/>
                <w:szCs w:val="24"/>
              </w:rPr>
            </w:pPr>
            <w:r w:rsidRPr="00B96126">
              <w:rPr>
                <w:bCs/>
                <w:sz w:val="24"/>
                <w:szCs w:val="24"/>
              </w:rPr>
              <w:t>1</w:t>
            </w:r>
            <w:r w:rsidR="0090570A" w:rsidRPr="00B96126">
              <w:rPr>
                <w:bCs/>
                <w:sz w:val="24"/>
                <w:szCs w:val="24"/>
              </w:rPr>
              <w:t>0</w:t>
            </w:r>
            <w:r w:rsidR="00DC230B" w:rsidRPr="00B96126">
              <w:rPr>
                <w:bCs/>
                <w:sz w:val="24"/>
                <w:szCs w:val="24"/>
              </w:rPr>
              <w:t>.</w:t>
            </w:r>
          </w:p>
        </w:tc>
        <w:tc>
          <w:tcPr>
            <w:tcW w:w="2660" w:type="dxa"/>
            <w:hideMark/>
          </w:tcPr>
          <w:p w14:paraId="09729B52" w14:textId="2D7B14D7" w:rsidR="009B4090" w:rsidRPr="00B96126" w:rsidRDefault="0090570A" w:rsidP="00B96126">
            <w:pPr>
              <w:ind w:firstLine="0"/>
              <w:jc w:val="left"/>
              <w:rPr>
                <w:color w:val="000000"/>
                <w:sz w:val="24"/>
                <w:szCs w:val="24"/>
                <w:shd w:val="clear" w:color="auto" w:fill="FFFFFF"/>
              </w:rPr>
            </w:pPr>
            <w:r w:rsidRPr="00B96126">
              <w:rPr>
                <w:color w:val="000000"/>
                <w:sz w:val="24"/>
                <w:szCs w:val="24"/>
                <w:shd w:val="clear" w:color="auto" w:fill="FFFFFF"/>
              </w:rPr>
              <w:t>Dalyvis</w:t>
            </w:r>
            <w:r w:rsidR="009B4090" w:rsidRPr="00B96126">
              <w:rPr>
                <w:color w:val="000000"/>
                <w:sz w:val="24"/>
                <w:szCs w:val="24"/>
                <w:shd w:val="clear" w:color="auto" w:fill="FFFFFF"/>
              </w:rPr>
              <w:t xml:space="preserve"> turi teisę pateikti pretenziją </w:t>
            </w:r>
            <w:r w:rsidR="00B315BC" w:rsidRPr="00B96126">
              <w:rPr>
                <w:rFonts w:eastAsia="Arial"/>
                <w:sz w:val="24"/>
                <w:szCs w:val="24"/>
              </w:rPr>
              <w:t xml:space="preserve">perkančiajai organizacijai </w:t>
            </w:r>
            <w:r w:rsidR="009B4090" w:rsidRPr="00B96126">
              <w:rPr>
                <w:sz w:val="24"/>
                <w:szCs w:val="24"/>
                <w:shd w:val="clear" w:color="auto" w:fill="FFFFFF"/>
              </w:rPr>
              <w:t xml:space="preserve">pateikti prašymą ar </w:t>
            </w:r>
            <w:r w:rsidR="009B4090" w:rsidRPr="00B96126">
              <w:rPr>
                <w:color w:val="000000"/>
                <w:sz w:val="24"/>
                <w:szCs w:val="24"/>
                <w:shd w:val="clear" w:color="auto" w:fill="FFFFFF"/>
              </w:rPr>
              <w:t xml:space="preserve">pareikšti ieškinį teismui </w:t>
            </w:r>
            <w:r w:rsidR="009B4090" w:rsidRPr="00B96126">
              <w:rPr>
                <w:sz w:val="24"/>
                <w:szCs w:val="24"/>
              </w:rPr>
              <w:t>ne vėliau kaip per</w:t>
            </w:r>
          </w:p>
        </w:tc>
        <w:tc>
          <w:tcPr>
            <w:tcW w:w="3685" w:type="dxa"/>
            <w:hideMark/>
          </w:tcPr>
          <w:p w14:paraId="49F7FC9D" w14:textId="62157DC6" w:rsidR="009B4090" w:rsidRPr="00B96126" w:rsidRDefault="009B4090" w:rsidP="00B96126">
            <w:pPr>
              <w:ind w:firstLine="34"/>
              <w:jc w:val="left"/>
              <w:rPr>
                <w:sz w:val="24"/>
                <w:szCs w:val="24"/>
              </w:rPr>
            </w:pPr>
            <w:r w:rsidRPr="00B96126">
              <w:rPr>
                <w:sz w:val="24"/>
                <w:szCs w:val="24"/>
              </w:rPr>
              <w:t>5 (</w:t>
            </w:r>
            <w:r w:rsidR="00AB4E5F" w:rsidRPr="00B96126">
              <w:rPr>
                <w:sz w:val="24"/>
                <w:szCs w:val="24"/>
              </w:rPr>
              <w:t>penki</w:t>
            </w:r>
            <w:r w:rsidR="001F1A18" w:rsidRPr="00B96126">
              <w:rPr>
                <w:sz w:val="24"/>
                <w:szCs w:val="24"/>
              </w:rPr>
              <w:t>a</w:t>
            </w:r>
            <w:r w:rsidR="00AB4E5F" w:rsidRPr="00B96126">
              <w:rPr>
                <w:sz w:val="24"/>
                <w:szCs w:val="24"/>
              </w:rPr>
              <w:t>s</w:t>
            </w:r>
            <w:r w:rsidRPr="00B96126">
              <w:rPr>
                <w:sz w:val="24"/>
                <w:szCs w:val="24"/>
              </w:rPr>
              <w:t xml:space="preserve">) </w:t>
            </w:r>
            <w:r w:rsidR="001F1A18" w:rsidRPr="00B96126">
              <w:rPr>
                <w:sz w:val="24"/>
                <w:szCs w:val="24"/>
              </w:rPr>
              <w:t xml:space="preserve">darbo </w:t>
            </w:r>
            <w:r w:rsidRPr="00B96126">
              <w:rPr>
                <w:sz w:val="24"/>
                <w:szCs w:val="24"/>
              </w:rPr>
              <w:t>dien</w:t>
            </w:r>
            <w:r w:rsidR="00382455" w:rsidRPr="00B96126">
              <w:rPr>
                <w:sz w:val="24"/>
                <w:szCs w:val="24"/>
              </w:rPr>
              <w:t>as</w:t>
            </w:r>
          </w:p>
          <w:p w14:paraId="49A2FF28" w14:textId="77777777" w:rsidR="009B4090" w:rsidRPr="00B96126" w:rsidRDefault="009B4090" w:rsidP="00B96126">
            <w:pPr>
              <w:ind w:firstLine="34"/>
              <w:jc w:val="left"/>
              <w:rPr>
                <w:sz w:val="24"/>
                <w:szCs w:val="24"/>
              </w:rPr>
            </w:pPr>
          </w:p>
          <w:p w14:paraId="0D237F7F" w14:textId="65DB454F" w:rsidR="009B4090" w:rsidRPr="00B96126" w:rsidRDefault="009B4090" w:rsidP="00B96126">
            <w:pPr>
              <w:ind w:firstLine="34"/>
              <w:jc w:val="left"/>
              <w:rPr>
                <w:sz w:val="24"/>
                <w:szCs w:val="24"/>
              </w:rPr>
            </w:pPr>
            <w:r w:rsidRPr="00B96126">
              <w:rPr>
                <w:sz w:val="24"/>
                <w:szCs w:val="24"/>
              </w:rPr>
              <w:t xml:space="preserve">nuo </w:t>
            </w:r>
            <w:r w:rsidR="00B315BC" w:rsidRPr="00B96126">
              <w:rPr>
                <w:rFonts w:eastAsia="Arial"/>
                <w:sz w:val="24"/>
                <w:szCs w:val="24"/>
              </w:rPr>
              <w:t xml:space="preserve">perkančiosios organizacijos </w:t>
            </w:r>
            <w:r w:rsidRPr="00B96126">
              <w:rPr>
                <w:sz w:val="24"/>
                <w:szCs w:val="24"/>
              </w:rPr>
              <w:t xml:space="preserve">pranešimo raštu apie jos priimtą sprendimą išsiuntimo tiekėjams dienos arba nuo paskelbimo apie </w:t>
            </w:r>
            <w:r w:rsidR="6FD78633" w:rsidRPr="00B96126">
              <w:rPr>
                <w:rFonts w:eastAsia="Arial"/>
                <w:sz w:val="24"/>
                <w:szCs w:val="24"/>
              </w:rPr>
              <w:t xml:space="preserve"> </w:t>
            </w:r>
            <w:r w:rsidR="00B315BC" w:rsidRPr="00B96126">
              <w:rPr>
                <w:rFonts w:eastAsia="Arial"/>
                <w:sz w:val="24"/>
                <w:szCs w:val="24"/>
              </w:rPr>
              <w:t xml:space="preserve">perkančiosios organizacijos </w:t>
            </w:r>
            <w:r w:rsidRPr="00B96126">
              <w:rPr>
                <w:sz w:val="24"/>
                <w:szCs w:val="24"/>
              </w:rPr>
              <w:t xml:space="preserve">priimtus sprendimus dienos, jei VPĮ nenumato reikalavimo raštu informuoti tiekėjus apie </w:t>
            </w:r>
            <w:r w:rsidR="4283AFE5" w:rsidRPr="00B96126">
              <w:rPr>
                <w:rFonts w:eastAsia="Arial"/>
                <w:sz w:val="24"/>
                <w:szCs w:val="24"/>
              </w:rPr>
              <w:t xml:space="preserve"> </w:t>
            </w:r>
            <w:r w:rsidR="00B315BC" w:rsidRPr="00B96126">
              <w:rPr>
                <w:rFonts w:eastAsia="Arial"/>
                <w:sz w:val="24"/>
                <w:szCs w:val="24"/>
              </w:rPr>
              <w:t>perkančiosios or</w:t>
            </w:r>
            <w:r w:rsidR="006178F4" w:rsidRPr="00B96126">
              <w:rPr>
                <w:rFonts w:eastAsia="Arial"/>
                <w:sz w:val="24"/>
                <w:szCs w:val="24"/>
              </w:rPr>
              <w:t xml:space="preserve">ganizacijos </w:t>
            </w:r>
            <w:r w:rsidRPr="00B96126">
              <w:rPr>
                <w:sz w:val="24"/>
                <w:szCs w:val="24"/>
              </w:rPr>
              <w:t>priimtus sprendimus;</w:t>
            </w:r>
          </w:p>
          <w:p w14:paraId="55916AA6" w14:textId="77777777" w:rsidR="00EB1C0F" w:rsidRPr="00B96126" w:rsidRDefault="00EB1C0F" w:rsidP="00B96126">
            <w:pPr>
              <w:ind w:firstLine="34"/>
              <w:jc w:val="left"/>
              <w:rPr>
                <w:sz w:val="24"/>
                <w:szCs w:val="24"/>
              </w:rPr>
            </w:pPr>
          </w:p>
          <w:p w14:paraId="25DED613" w14:textId="77777777" w:rsidR="009B4090" w:rsidRPr="00B96126" w:rsidRDefault="009B4090" w:rsidP="00B96126">
            <w:pPr>
              <w:ind w:firstLine="34"/>
              <w:jc w:val="left"/>
              <w:rPr>
                <w:sz w:val="24"/>
                <w:szCs w:val="24"/>
              </w:rPr>
            </w:pPr>
            <w:r w:rsidRPr="00B96126">
              <w:rPr>
                <w:sz w:val="24"/>
                <w:szCs w:val="24"/>
              </w:rPr>
              <w:t xml:space="preserve">15 (penkiolika) dienų nuo pranešimo išsiuntimo tiekėjams dienos, jeigu šis pranešimas nebuvo siunčiamas elektroninėmis priemonėmis. </w:t>
            </w:r>
          </w:p>
          <w:p w14:paraId="70C74D73" w14:textId="77777777" w:rsidR="009B4090" w:rsidRPr="00B96126" w:rsidRDefault="009B4090" w:rsidP="00B96126">
            <w:pPr>
              <w:ind w:firstLine="34"/>
              <w:jc w:val="left"/>
              <w:rPr>
                <w:sz w:val="24"/>
                <w:szCs w:val="24"/>
              </w:rPr>
            </w:pPr>
          </w:p>
        </w:tc>
        <w:tc>
          <w:tcPr>
            <w:tcW w:w="3424" w:type="dxa"/>
            <w:hideMark/>
          </w:tcPr>
          <w:p w14:paraId="28F3179C" w14:textId="77777777" w:rsidR="009B4090" w:rsidRPr="00B96126" w:rsidRDefault="009B4090" w:rsidP="003C138F">
            <w:pPr>
              <w:ind w:firstLine="34"/>
              <w:rPr>
                <w:bCs/>
                <w:color w:val="7030A0"/>
                <w:sz w:val="24"/>
                <w:szCs w:val="24"/>
              </w:rPr>
            </w:pPr>
          </w:p>
        </w:tc>
      </w:tr>
      <w:tr w:rsidR="009B4090" w:rsidRPr="00B96126" w14:paraId="21A62B32" w14:textId="77777777" w:rsidTr="00360A21">
        <w:trPr>
          <w:trHeight w:val="20"/>
        </w:trPr>
        <w:tc>
          <w:tcPr>
            <w:tcW w:w="600" w:type="dxa"/>
          </w:tcPr>
          <w:p w14:paraId="1D5C2FAE" w14:textId="7B232924" w:rsidR="009B4090" w:rsidRPr="00B96126" w:rsidRDefault="009B4090" w:rsidP="003C138F">
            <w:pPr>
              <w:ind w:firstLine="0"/>
              <w:rPr>
                <w:sz w:val="24"/>
                <w:szCs w:val="24"/>
              </w:rPr>
            </w:pPr>
            <w:r w:rsidRPr="00B96126">
              <w:rPr>
                <w:sz w:val="24"/>
                <w:szCs w:val="24"/>
              </w:rPr>
              <w:t>1</w:t>
            </w:r>
            <w:r w:rsidR="0012726D" w:rsidRPr="00B96126">
              <w:rPr>
                <w:sz w:val="24"/>
                <w:szCs w:val="24"/>
              </w:rPr>
              <w:t>1</w:t>
            </w:r>
            <w:r w:rsidR="00DC230B" w:rsidRPr="00B96126">
              <w:rPr>
                <w:sz w:val="24"/>
                <w:szCs w:val="24"/>
              </w:rPr>
              <w:t>.</w:t>
            </w:r>
          </w:p>
        </w:tc>
        <w:tc>
          <w:tcPr>
            <w:tcW w:w="2660" w:type="dxa"/>
            <w:hideMark/>
          </w:tcPr>
          <w:p w14:paraId="749DF6E8" w14:textId="172D84B1" w:rsidR="009B4090" w:rsidRPr="00B96126" w:rsidRDefault="26E058E0" w:rsidP="00B96126">
            <w:pPr>
              <w:ind w:firstLine="0"/>
              <w:jc w:val="left"/>
              <w:rPr>
                <w:sz w:val="24"/>
                <w:szCs w:val="24"/>
              </w:rPr>
            </w:pPr>
            <w:r w:rsidRPr="00B96126">
              <w:rPr>
                <w:rFonts w:eastAsia="Arial"/>
                <w:color w:val="0078D4"/>
                <w:sz w:val="24"/>
                <w:szCs w:val="24"/>
              </w:rPr>
              <w:t xml:space="preserve"> </w:t>
            </w:r>
            <w:r w:rsidR="006178F4" w:rsidRPr="00B96126">
              <w:rPr>
                <w:rFonts w:eastAsia="Arial"/>
                <w:sz w:val="24"/>
                <w:szCs w:val="24"/>
              </w:rPr>
              <w:t xml:space="preserve">Perkančioji organizacija </w:t>
            </w:r>
            <w:r w:rsidR="009B4090" w:rsidRPr="00B96126">
              <w:rPr>
                <w:sz w:val="24"/>
                <w:szCs w:val="24"/>
              </w:rPr>
              <w:t xml:space="preserve">privalo išnagrinėti </w:t>
            </w:r>
            <w:r w:rsidR="006178F4" w:rsidRPr="00B96126">
              <w:rPr>
                <w:sz w:val="24"/>
                <w:szCs w:val="24"/>
              </w:rPr>
              <w:t>d</w:t>
            </w:r>
            <w:r w:rsidR="0090570A" w:rsidRPr="00B96126">
              <w:rPr>
                <w:sz w:val="24"/>
                <w:szCs w:val="24"/>
              </w:rPr>
              <w:t>alyvio</w:t>
            </w:r>
            <w:r w:rsidR="009B4090" w:rsidRPr="00B96126">
              <w:rPr>
                <w:sz w:val="24"/>
                <w:szCs w:val="24"/>
              </w:rPr>
              <w:t xml:space="preserve"> pretenziją</w:t>
            </w:r>
            <w:r w:rsidR="0090570A" w:rsidRPr="00B96126">
              <w:rPr>
                <w:sz w:val="24"/>
                <w:szCs w:val="24"/>
              </w:rPr>
              <w:t>,</w:t>
            </w:r>
            <w:r w:rsidR="009B4090" w:rsidRPr="00B96126">
              <w:rPr>
                <w:sz w:val="24"/>
                <w:szCs w:val="24"/>
              </w:rPr>
              <w:t xml:space="preserve"> priimti motyvuotą sprendimą ir apie jį, taip pat apie anksčiau praneštų pirkimo procedūros terminų pasikeitimą raštu pranešti pretenziją pateikusiam </w:t>
            </w:r>
            <w:r w:rsidR="006178F4" w:rsidRPr="00B96126">
              <w:rPr>
                <w:sz w:val="24"/>
                <w:szCs w:val="24"/>
              </w:rPr>
              <w:t>d</w:t>
            </w:r>
            <w:r w:rsidR="0090570A" w:rsidRPr="00B96126">
              <w:rPr>
                <w:sz w:val="24"/>
                <w:szCs w:val="24"/>
              </w:rPr>
              <w:t xml:space="preserve">alyviui </w:t>
            </w:r>
            <w:r w:rsidR="009B4090" w:rsidRPr="00B96126">
              <w:rPr>
                <w:sz w:val="24"/>
                <w:szCs w:val="24"/>
              </w:rPr>
              <w:t>ir suinteresuotiems</w:t>
            </w:r>
            <w:r w:rsidR="0012726D" w:rsidRPr="00B96126">
              <w:rPr>
                <w:sz w:val="24"/>
                <w:szCs w:val="24"/>
              </w:rPr>
              <w:t xml:space="preserve"> </w:t>
            </w:r>
            <w:r w:rsidR="006178F4" w:rsidRPr="00B96126">
              <w:rPr>
                <w:sz w:val="24"/>
                <w:szCs w:val="24"/>
              </w:rPr>
              <w:t>d</w:t>
            </w:r>
            <w:r w:rsidR="009B4090" w:rsidRPr="00B96126">
              <w:rPr>
                <w:sz w:val="24"/>
                <w:szCs w:val="24"/>
              </w:rPr>
              <w:t>alyviams ne vėliau kaip per</w:t>
            </w:r>
          </w:p>
        </w:tc>
        <w:tc>
          <w:tcPr>
            <w:tcW w:w="3685" w:type="dxa"/>
            <w:hideMark/>
          </w:tcPr>
          <w:p w14:paraId="6B16142C" w14:textId="77777777" w:rsidR="009B4090" w:rsidRPr="00B96126" w:rsidRDefault="009B4090" w:rsidP="00B96126">
            <w:pPr>
              <w:ind w:firstLine="34"/>
              <w:jc w:val="left"/>
              <w:rPr>
                <w:sz w:val="24"/>
                <w:szCs w:val="24"/>
              </w:rPr>
            </w:pPr>
            <w:r w:rsidRPr="00B96126">
              <w:rPr>
                <w:sz w:val="24"/>
                <w:szCs w:val="24"/>
              </w:rPr>
              <w:t>6 (šešias) darbo dienas nuo pretenzijos gavimo dienos</w:t>
            </w:r>
          </w:p>
        </w:tc>
        <w:tc>
          <w:tcPr>
            <w:tcW w:w="3424" w:type="dxa"/>
            <w:hideMark/>
          </w:tcPr>
          <w:p w14:paraId="4910B96B" w14:textId="77777777" w:rsidR="009B4090" w:rsidRPr="00B96126" w:rsidRDefault="009B4090" w:rsidP="003C138F">
            <w:pPr>
              <w:ind w:firstLine="34"/>
              <w:rPr>
                <w:sz w:val="24"/>
                <w:szCs w:val="24"/>
              </w:rPr>
            </w:pPr>
          </w:p>
        </w:tc>
      </w:tr>
      <w:tr w:rsidR="009B4090" w:rsidRPr="00B96126" w14:paraId="475FEE10" w14:textId="77777777" w:rsidTr="00360A21">
        <w:trPr>
          <w:trHeight w:val="20"/>
        </w:trPr>
        <w:tc>
          <w:tcPr>
            <w:tcW w:w="600" w:type="dxa"/>
          </w:tcPr>
          <w:p w14:paraId="7ED3D129" w14:textId="586E9721" w:rsidR="009B4090" w:rsidRPr="00B96126" w:rsidRDefault="009B4090" w:rsidP="003C138F">
            <w:pPr>
              <w:ind w:firstLine="0"/>
              <w:rPr>
                <w:bCs/>
                <w:sz w:val="24"/>
                <w:szCs w:val="24"/>
              </w:rPr>
            </w:pPr>
            <w:r w:rsidRPr="00B96126">
              <w:rPr>
                <w:bCs/>
                <w:sz w:val="24"/>
                <w:szCs w:val="24"/>
              </w:rPr>
              <w:t>1</w:t>
            </w:r>
            <w:r w:rsidR="0012726D" w:rsidRPr="00B96126">
              <w:rPr>
                <w:bCs/>
                <w:sz w:val="24"/>
                <w:szCs w:val="24"/>
              </w:rPr>
              <w:t>2</w:t>
            </w:r>
            <w:r w:rsidR="00DC230B" w:rsidRPr="00B96126">
              <w:rPr>
                <w:bCs/>
                <w:sz w:val="24"/>
                <w:szCs w:val="24"/>
              </w:rPr>
              <w:t>.</w:t>
            </w:r>
          </w:p>
        </w:tc>
        <w:tc>
          <w:tcPr>
            <w:tcW w:w="2660" w:type="dxa"/>
            <w:hideMark/>
          </w:tcPr>
          <w:p w14:paraId="1F0C1459" w14:textId="3D2C269F" w:rsidR="009B4090" w:rsidRPr="00B96126" w:rsidRDefault="009B4090" w:rsidP="00B96126">
            <w:pPr>
              <w:ind w:firstLine="0"/>
              <w:jc w:val="left"/>
              <w:rPr>
                <w:sz w:val="24"/>
                <w:szCs w:val="24"/>
              </w:rPr>
            </w:pPr>
            <w:r w:rsidRPr="00B96126">
              <w:rPr>
                <w:sz w:val="24"/>
                <w:szCs w:val="24"/>
              </w:rPr>
              <w:t xml:space="preserve">Jeigu </w:t>
            </w:r>
            <w:r w:rsidR="268D360D" w:rsidRPr="00B96126">
              <w:rPr>
                <w:rFonts w:eastAsia="Arial"/>
                <w:sz w:val="24"/>
                <w:szCs w:val="24"/>
              </w:rPr>
              <w:t xml:space="preserve"> </w:t>
            </w:r>
            <w:r w:rsidR="006178F4" w:rsidRPr="00B96126">
              <w:rPr>
                <w:rFonts w:eastAsia="Arial"/>
                <w:sz w:val="24"/>
                <w:szCs w:val="24"/>
              </w:rPr>
              <w:t xml:space="preserve">perkančioji organizacija </w:t>
            </w:r>
            <w:r w:rsidRPr="00B96126">
              <w:rPr>
                <w:sz w:val="24"/>
                <w:szCs w:val="24"/>
              </w:rPr>
              <w:t xml:space="preserve">per nustatytą terminą neišnagrinėja jai pateiktos pretenzijos, </w:t>
            </w:r>
            <w:r w:rsidR="006178F4" w:rsidRPr="00B96126">
              <w:rPr>
                <w:sz w:val="24"/>
                <w:szCs w:val="24"/>
              </w:rPr>
              <w:t>d</w:t>
            </w:r>
            <w:r w:rsidR="0012726D" w:rsidRPr="00B96126">
              <w:rPr>
                <w:sz w:val="24"/>
                <w:szCs w:val="24"/>
              </w:rPr>
              <w:t>alyvis</w:t>
            </w:r>
            <w:r w:rsidRPr="00B96126">
              <w:rPr>
                <w:sz w:val="24"/>
                <w:szCs w:val="24"/>
              </w:rPr>
              <w:t xml:space="preserve"> turi teisę pateikti prašymą ar pareikšti ieškinį teismui per </w:t>
            </w:r>
            <w:r w:rsidRPr="00B96126">
              <w:rPr>
                <w:sz w:val="24"/>
                <w:szCs w:val="24"/>
              </w:rPr>
              <w:lastRenderedPageBreak/>
              <w:t xml:space="preserve">(išskyrus ieškinį dėl sutarties pripažinimo negaliojančia) </w:t>
            </w:r>
          </w:p>
        </w:tc>
        <w:tc>
          <w:tcPr>
            <w:tcW w:w="3685" w:type="dxa"/>
            <w:hideMark/>
          </w:tcPr>
          <w:p w14:paraId="2D7556F3" w14:textId="27FED34C" w:rsidR="009B4090" w:rsidRPr="00B96126" w:rsidRDefault="009B4090" w:rsidP="00B96126">
            <w:pPr>
              <w:ind w:firstLine="34"/>
              <w:jc w:val="left"/>
              <w:rPr>
                <w:sz w:val="24"/>
                <w:szCs w:val="24"/>
                <w:highlight w:val="yellow"/>
              </w:rPr>
            </w:pPr>
            <w:r w:rsidRPr="00B96126">
              <w:rPr>
                <w:sz w:val="24"/>
                <w:szCs w:val="24"/>
              </w:rPr>
              <w:lastRenderedPageBreak/>
              <w:t xml:space="preserve">per 15 (penkiolika) dienų nuo dienos, kurią </w:t>
            </w:r>
            <w:r w:rsidR="006178F4" w:rsidRPr="00B96126">
              <w:rPr>
                <w:rFonts w:eastAsia="Arial"/>
                <w:sz w:val="24"/>
                <w:szCs w:val="24"/>
              </w:rPr>
              <w:t xml:space="preserve">perkančioji organizacija </w:t>
            </w:r>
            <w:r w:rsidRPr="00B96126">
              <w:rPr>
                <w:sz w:val="24"/>
                <w:szCs w:val="24"/>
              </w:rPr>
              <w:t xml:space="preserve">turėjo raštu pranešti apie priimtą sprendimą </w:t>
            </w:r>
          </w:p>
        </w:tc>
        <w:tc>
          <w:tcPr>
            <w:tcW w:w="3424" w:type="dxa"/>
            <w:hideMark/>
          </w:tcPr>
          <w:p w14:paraId="09958019" w14:textId="77777777" w:rsidR="009B4090" w:rsidRPr="00B96126" w:rsidRDefault="009B4090" w:rsidP="003C138F">
            <w:pPr>
              <w:ind w:firstLine="34"/>
              <w:rPr>
                <w:sz w:val="24"/>
                <w:szCs w:val="24"/>
              </w:rPr>
            </w:pPr>
          </w:p>
        </w:tc>
      </w:tr>
      <w:bookmarkEnd w:id="32"/>
    </w:tbl>
    <w:p w14:paraId="367E8661" w14:textId="77777777" w:rsidR="009B4090" w:rsidRPr="00B96126" w:rsidRDefault="009B4090" w:rsidP="003C138F">
      <w:pPr>
        <w:spacing w:line="240" w:lineRule="auto"/>
        <w:rPr>
          <w:rFonts w:ascii="Times New Roman" w:hAnsi="Times New Roman" w:cs="Times New Roman"/>
          <w:sz w:val="24"/>
          <w:szCs w:val="24"/>
        </w:rPr>
      </w:pPr>
    </w:p>
    <w:p w14:paraId="05D2C291" w14:textId="77777777" w:rsidR="002B7F37" w:rsidRDefault="002B7F37" w:rsidP="009253E0">
      <w:pPr>
        <w:spacing w:line="240" w:lineRule="auto"/>
        <w:ind w:firstLine="0"/>
        <w:rPr>
          <w:rFonts w:ascii="Arial" w:hAnsi="Arial" w:cs="Arial"/>
          <w:sz w:val="22"/>
          <w:szCs w:val="22"/>
        </w:rPr>
      </w:pPr>
    </w:p>
    <w:sectPr w:rsidR="002B7F37"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D217" w14:textId="77777777" w:rsidR="00336D2C" w:rsidRDefault="00336D2C" w:rsidP="00D05666">
      <w:r>
        <w:separator/>
      </w:r>
    </w:p>
  </w:endnote>
  <w:endnote w:type="continuationSeparator" w:id="0">
    <w:p w14:paraId="45AE250B" w14:textId="77777777" w:rsidR="00336D2C" w:rsidRDefault="00336D2C" w:rsidP="00D05666">
      <w:r>
        <w:continuationSeparator/>
      </w:r>
    </w:p>
  </w:endnote>
  <w:endnote w:type="continuationNotice" w:id="1">
    <w:p w14:paraId="79A1A48A" w14:textId="77777777" w:rsidR="00336D2C" w:rsidRDefault="00336D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F38A" w14:textId="77777777" w:rsidR="00336D2C" w:rsidRDefault="00336D2C" w:rsidP="00D05666">
      <w:r>
        <w:separator/>
      </w:r>
    </w:p>
  </w:footnote>
  <w:footnote w:type="continuationSeparator" w:id="0">
    <w:p w14:paraId="5B248916" w14:textId="77777777" w:rsidR="00336D2C" w:rsidRDefault="00336D2C" w:rsidP="00D05666">
      <w:r>
        <w:continuationSeparator/>
      </w:r>
    </w:p>
  </w:footnote>
  <w:footnote w:type="continuationNotice" w:id="1">
    <w:p w14:paraId="16B5AF89" w14:textId="77777777" w:rsidR="00336D2C" w:rsidRDefault="00336D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589D1F5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255CC216"/>
    <w:lvl w:ilvl="0">
      <w:start w:val="7"/>
      <w:numFmt w:val="decimal"/>
      <w:lvlText w:val="%1."/>
      <w:lvlJc w:val="left"/>
      <w:pPr>
        <w:ind w:left="1069" w:hanging="360"/>
      </w:pPr>
      <w:rPr>
        <w:rFonts w:asciiTheme="minorHAnsi" w:hAnsiTheme="minorHAnsi" w:cstheme="minorHAnsi"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CA6E81E8"/>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ABF8D792"/>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2997017">
    <w:abstractNumId w:val="4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90B"/>
    <w:rsid w:val="00001CCF"/>
    <w:rsid w:val="00002E89"/>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2F1"/>
    <w:rsid w:val="000315EB"/>
    <w:rsid w:val="00031A62"/>
    <w:rsid w:val="000321E6"/>
    <w:rsid w:val="000326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8EC"/>
    <w:rsid w:val="00072213"/>
    <w:rsid w:val="00072F31"/>
    <w:rsid w:val="00072FE6"/>
    <w:rsid w:val="000738C7"/>
    <w:rsid w:val="00073C31"/>
    <w:rsid w:val="00073FA6"/>
    <w:rsid w:val="000749D7"/>
    <w:rsid w:val="00074A01"/>
    <w:rsid w:val="0007511C"/>
    <w:rsid w:val="0007559C"/>
    <w:rsid w:val="00075D27"/>
    <w:rsid w:val="00077454"/>
    <w:rsid w:val="00077944"/>
    <w:rsid w:val="00077D24"/>
    <w:rsid w:val="00080396"/>
    <w:rsid w:val="00080F53"/>
    <w:rsid w:val="0008117D"/>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307"/>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EDD"/>
    <w:rsid w:val="000B5FE5"/>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5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E19"/>
    <w:rsid w:val="000F32EB"/>
    <w:rsid w:val="000F46E5"/>
    <w:rsid w:val="000F4AA3"/>
    <w:rsid w:val="000F513D"/>
    <w:rsid w:val="000F6EDF"/>
    <w:rsid w:val="000F7102"/>
    <w:rsid w:val="00100B38"/>
    <w:rsid w:val="001010F7"/>
    <w:rsid w:val="00101313"/>
    <w:rsid w:val="0010148D"/>
    <w:rsid w:val="0010196F"/>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AE4"/>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CB"/>
    <w:rsid w:val="00152306"/>
    <w:rsid w:val="0015376E"/>
    <w:rsid w:val="001538C5"/>
    <w:rsid w:val="00153D1C"/>
    <w:rsid w:val="00156AC9"/>
    <w:rsid w:val="00156C25"/>
    <w:rsid w:val="001607EC"/>
    <w:rsid w:val="00162747"/>
    <w:rsid w:val="00163FD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54"/>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524"/>
    <w:rsid w:val="001B370C"/>
    <w:rsid w:val="001B3BCE"/>
    <w:rsid w:val="001B3C7D"/>
    <w:rsid w:val="001B459E"/>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DE1"/>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39F"/>
    <w:rsid w:val="001F74B8"/>
    <w:rsid w:val="001F78B9"/>
    <w:rsid w:val="001F7C60"/>
    <w:rsid w:val="00200101"/>
    <w:rsid w:val="00200212"/>
    <w:rsid w:val="00200B47"/>
    <w:rsid w:val="00200F15"/>
    <w:rsid w:val="00200F5D"/>
    <w:rsid w:val="00201DC4"/>
    <w:rsid w:val="00202139"/>
    <w:rsid w:val="0020230F"/>
    <w:rsid w:val="00202A46"/>
    <w:rsid w:val="00203725"/>
    <w:rsid w:val="002037C0"/>
    <w:rsid w:val="002044E1"/>
    <w:rsid w:val="002058A4"/>
    <w:rsid w:val="00206179"/>
    <w:rsid w:val="0020663E"/>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AB3"/>
    <w:rsid w:val="002163DC"/>
    <w:rsid w:val="0021705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87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B43"/>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2CD"/>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8AC"/>
    <w:rsid w:val="002917EB"/>
    <w:rsid w:val="00291C92"/>
    <w:rsid w:val="00291DCB"/>
    <w:rsid w:val="00291EAC"/>
    <w:rsid w:val="00292169"/>
    <w:rsid w:val="0029216D"/>
    <w:rsid w:val="002926A1"/>
    <w:rsid w:val="00294BE3"/>
    <w:rsid w:val="002970CF"/>
    <w:rsid w:val="00297490"/>
    <w:rsid w:val="002974D4"/>
    <w:rsid w:val="00297F88"/>
    <w:rsid w:val="002A00F7"/>
    <w:rsid w:val="002A1445"/>
    <w:rsid w:val="002A1EB6"/>
    <w:rsid w:val="002A2A1D"/>
    <w:rsid w:val="002A3B3E"/>
    <w:rsid w:val="002A3C89"/>
    <w:rsid w:val="002A3E5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33"/>
    <w:rsid w:val="002B6B9E"/>
    <w:rsid w:val="002B7D13"/>
    <w:rsid w:val="002B7F37"/>
    <w:rsid w:val="002C14FC"/>
    <w:rsid w:val="002C250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533"/>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931"/>
    <w:rsid w:val="003049FC"/>
    <w:rsid w:val="00304E45"/>
    <w:rsid w:val="0030501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EB"/>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75C"/>
    <w:rsid w:val="00334EB8"/>
    <w:rsid w:val="0033575F"/>
    <w:rsid w:val="00335A01"/>
    <w:rsid w:val="00335DA5"/>
    <w:rsid w:val="00336B1D"/>
    <w:rsid w:val="00336D2C"/>
    <w:rsid w:val="00337DD6"/>
    <w:rsid w:val="003406FD"/>
    <w:rsid w:val="00340882"/>
    <w:rsid w:val="00340F7A"/>
    <w:rsid w:val="00341929"/>
    <w:rsid w:val="00341D9A"/>
    <w:rsid w:val="00341DF3"/>
    <w:rsid w:val="00342130"/>
    <w:rsid w:val="00342631"/>
    <w:rsid w:val="00342C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BE2"/>
    <w:rsid w:val="00355743"/>
    <w:rsid w:val="00355846"/>
    <w:rsid w:val="00355D42"/>
    <w:rsid w:val="00356CE0"/>
    <w:rsid w:val="00357BB8"/>
    <w:rsid w:val="003600F2"/>
    <w:rsid w:val="00360333"/>
    <w:rsid w:val="00360A21"/>
    <w:rsid w:val="00360DB9"/>
    <w:rsid w:val="00361675"/>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54"/>
    <w:rsid w:val="003A441C"/>
    <w:rsid w:val="003A65F9"/>
    <w:rsid w:val="003A6756"/>
    <w:rsid w:val="003A6BC4"/>
    <w:rsid w:val="003B0093"/>
    <w:rsid w:val="003B03D1"/>
    <w:rsid w:val="003B12DE"/>
    <w:rsid w:val="003B2617"/>
    <w:rsid w:val="003B26CD"/>
    <w:rsid w:val="003B2846"/>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9A9"/>
    <w:rsid w:val="003C4C02"/>
    <w:rsid w:val="003C4C53"/>
    <w:rsid w:val="003C5AB4"/>
    <w:rsid w:val="003C5AFB"/>
    <w:rsid w:val="003C5CA2"/>
    <w:rsid w:val="003C6328"/>
    <w:rsid w:val="003C6C3A"/>
    <w:rsid w:val="003C6C7B"/>
    <w:rsid w:val="003C7285"/>
    <w:rsid w:val="003C73E9"/>
    <w:rsid w:val="003C7763"/>
    <w:rsid w:val="003C7AFD"/>
    <w:rsid w:val="003C7CF1"/>
    <w:rsid w:val="003D03D9"/>
    <w:rsid w:val="003D11CB"/>
    <w:rsid w:val="003D12EA"/>
    <w:rsid w:val="003D1383"/>
    <w:rsid w:val="003D1447"/>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792"/>
    <w:rsid w:val="00407820"/>
    <w:rsid w:val="00407939"/>
    <w:rsid w:val="00410CE7"/>
    <w:rsid w:val="00411BD7"/>
    <w:rsid w:val="0041208A"/>
    <w:rsid w:val="0041359A"/>
    <w:rsid w:val="00413D2E"/>
    <w:rsid w:val="004147BD"/>
    <w:rsid w:val="0041544B"/>
    <w:rsid w:val="004157B6"/>
    <w:rsid w:val="004159FF"/>
    <w:rsid w:val="00415A37"/>
    <w:rsid w:val="00415AA1"/>
    <w:rsid w:val="0041685F"/>
    <w:rsid w:val="00416D08"/>
    <w:rsid w:val="00417604"/>
    <w:rsid w:val="00424C4C"/>
    <w:rsid w:val="004252AF"/>
    <w:rsid w:val="00427174"/>
    <w:rsid w:val="00427210"/>
    <w:rsid w:val="00430AF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1F3"/>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174"/>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FB7"/>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4D8"/>
    <w:rsid w:val="004B6BCA"/>
    <w:rsid w:val="004B6FBD"/>
    <w:rsid w:val="004B7455"/>
    <w:rsid w:val="004B75AF"/>
    <w:rsid w:val="004C03F1"/>
    <w:rsid w:val="004C076A"/>
    <w:rsid w:val="004C0C4F"/>
    <w:rsid w:val="004C0CCD"/>
    <w:rsid w:val="004C11AA"/>
    <w:rsid w:val="004C29F1"/>
    <w:rsid w:val="004C34F4"/>
    <w:rsid w:val="004C3894"/>
    <w:rsid w:val="004C40E5"/>
    <w:rsid w:val="004C42C8"/>
    <w:rsid w:val="004C4413"/>
    <w:rsid w:val="004C75B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F33"/>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5F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77F"/>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A25"/>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39"/>
    <w:rsid w:val="005E0667"/>
    <w:rsid w:val="005E25A4"/>
    <w:rsid w:val="005E2700"/>
    <w:rsid w:val="005E29E3"/>
    <w:rsid w:val="005E36FB"/>
    <w:rsid w:val="005E3B81"/>
    <w:rsid w:val="005E4667"/>
    <w:rsid w:val="005E5976"/>
    <w:rsid w:val="005E5FD0"/>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536"/>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2E5"/>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5F13"/>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C18"/>
    <w:rsid w:val="006A2DF5"/>
    <w:rsid w:val="006A3415"/>
    <w:rsid w:val="006A39B7"/>
    <w:rsid w:val="006A4AF7"/>
    <w:rsid w:val="006A539D"/>
    <w:rsid w:val="006A58FD"/>
    <w:rsid w:val="006A5D77"/>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E8"/>
    <w:rsid w:val="006C5FDC"/>
    <w:rsid w:val="006C613D"/>
    <w:rsid w:val="006C6272"/>
    <w:rsid w:val="006C63B5"/>
    <w:rsid w:val="006C7DED"/>
    <w:rsid w:val="006D04B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CB7"/>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036"/>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C2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2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E01"/>
    <w:rsid w:val="0075224D"/>
    <w:rsid w:val="0075257E"/>
    <w:rsid w:val="00753151"/>
    <w:rsid w:val="007538D2"/>
    <w:rsid w:val="00753948"/>
    <w:rsid w:val="00754305"/>
    <w:rsid w:val="0075436A"/>
    <w:rsid w:val="00754501"/>
    <w:rsid w:val="00754F0F"/>
    <w:rsid w:val="007552F1"/>
    <w:rsid w:val="007553E4"/>
    <w:rsid w:val="00755F3B"/>
    <w:rsid w:val="007560A1"/>
    <w:rsid w:val="007566CB"/>
    <w:rsid w:val="00757947"/>
    <w:rsid w:val="007611E9"/>
    <w:rsid w:val="00761429"/>
    <w:rsid w:val="0076284D"/>
    <w:rsid w:val="00762882"/>
    <w:rsid w:val="00764C54"/>
    <w:rsid w:val="00764FD6"/>
    <w:rsid w:val="007654C6"/>
    <w:rsid w:val="00765F24"/>
    <w:rsid w:val="00766211"/>
    <w:rsid w:val="00766335"/>
    <w:rsid w:val="00771A27"/>
    <w:rsid w:val="00771EC8"/>
    <w:rsid w:val="007720C2"/>
    <w:rsid w:val="007724D3"/>
    <w:rsid w:val="007731F0"/>
    <w:rsid w:val="007740AD"/>
    <w:rsid w:val="00774FA3"/>
    <w:rsid w:val="0077554C"/>
    <w:rsid w:val="00775BAA"/>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A"/>
    <w:rsid w:val="007909D9"/>
    <w:rsid w:val="00790A5E"/>
    <w:rsid w:val="00790D67"/>
    <w:rsid w:val="00790E0F"/>
    <w:rsid w:val="00790FAD"/>
    <w:rsid w:val="007912DE"/>
    <w:rsid w:val="00791E5B"/>
    <w:rsid w:val="00791FC9"/>
    <w:rsid w:val="0079488E"/>
    <w:rsid w:val="007948D0"/>
    <w:rsid w:val="00797526"/>
    <w:rsid w:val="007976F5"/>
    <w:rsid w:val="007A059A"/>
    <w:rsid w:val="007A0981"/>
    <w:rsid w:val="007A0F1C"/>
    <w:rsid w:val="007A130B"/>
    <w:rsid w:val="007A31C5"/>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DD4"/>
    <w:rsid w:val="007C4FA1"/>
    <w:rsid w:val="007C53E8"/>
    <w:rsid w:val="007C7480"/>
    <w:rsid w:val="007C7A8A"/>
    <w:rsid w:val="007C7D60"/>
    <w:rsid w:val="007D0225"/>
    <w:rsid w:val="007D0F6B"/>
    <w:rsid w:val="007D1221"/>
    <w:rsid w:val="007D1253"/>
    <w:rsid w:val="007D1BAE"/>
    <w:rsid w:val="007D205B"/>
    <w:rsid w:val="007D31B5"/>
    <w:rsid w:val="007D348D"/>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123"/>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EF6"/>
    <w:rsid w:val="00814153"/>
    <w:rsid w:val="0081425E"/>
    <w:rsid w:val="008142E7"/>
    <w:rsid w:val="00814A84"/>
    <w:rsid w:val="00814F72"/>
    <w:rsid w:val="008150F0"/>
    <w:rsid w:val="00816837"/>
    <w:rsid w:val="008176D9"/>
    <w:rsid w:val="00817AB9"/>
    <w:rsid w:val="00820787"/>
    <w:rsid w:val="0082094F"/>
    <w:rsid w:val="00821500"/>
    <w:rsid w:val="00821BB1"/>
    <w:rsid w:val="008221D5"/>
    <w:rsid w:val="008233DF"/>
    <w:rsid w:val="00823BF2"/>
    <w:rsid w:val="0082480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176"/>
    <w:rsid w:val="00861205"/>
    <w:rsid w:val="00861C17"/>
    <w:rsid w:val="00861F49"/>
    <w:rsid w:val="0086202D"/>
    <w:rsid w:val="00862ABA"/>
    <w:rsid w:val="00863604"/>
    <w:rsid w:val="008638DF"/>
    <w:rsid w:val="008640B1"/>
    <w:rsid w:val="00864390"/>
    <w:rsid w:val="008643DD"/>
    <w:rsid w:val="008656E1"/>
    <w:rsid w:val="00866474"/>
    <w:rsid w:val="00866E87"/>
    <w:rsid w:val="00867266"/>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F38"/>
    <w:rsid w:val="0088657A"/>
    <w:rsid w:val="00886C5B"/>
    <w:rsid w:val="00887B5D"/>
    <w:rsid w:val="008901DC"/>
    <w:rsid w:val="008903B1"/>
    <w:rsid w:val="008910AC"/>
    <w:rsid w:val="0089251E"/>
    <w:rsid w:val="0089307B"/>
    <w:rsid w:val="008930CD"/>
    <w:rsid w:val="008931B4"/>
    <w:rsid w:val="0089331B"/>
    <w:rsid w:val="008933BC"/>
    <w:rsid w:val="00893B29"/>
    <w:rsid w:val="00893C2B"/>
    <w:rsid w:val="00894CC5"/>
    <w:rsid w:val="00894FEF"/>
    <w:rsid w:val="00895FDB"/>
    <w:rsid w:val="008969D4"/>
    <w:rsid w:val="008A0157"/>
    <w:rsid w:val="008A1D5F"/>
    <w:rsid w:val="008A216D"/>
    <w:rsid w:val="008A2970"/>
    <w:rsid w:val="008A3657"/>
    <w:rsid w:val="008A37DA"/>
    <w:rsid w:val="008A3A6F"/>
    <w:rsid w:val="008A3C76"/>
    <w:rsid w:val="008A4ECF"/>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B04"/>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AD2"/>
    <w:rsid w:val="00904BC4"/>
    <w:rsid w:val="0090544A"/>
    <w:rsid w:val="0090570A"/>
    <w:rsid w:val="00905F9E"/>
    <w:rsid w:val="009122A7"/>
    <w:rsid w:val="00912795"/>
    <w:rsid w:val="00913EE3"/>
    <w:rsid w:val="00914809"/>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A39"/>
    <w:rsid w:val="00923A02"/>
    <w:rsid w:val="00924B58"/>
    <w:rsid w:val="00925348"/>
    <w:rsid w:val="009253E0"/>
    <w:rsid w:val="009265B6"/>
    <w:rsid w:val="00926F5B"/>
    <w:rsid w:val="00927D63"/>
    <w:rsid w:val="00927FB2"/>
    <w:rsid w:val="00927FFC"/>
    <w:rsid w:val="00930111"/>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309"/>
    <w:rsid w:val="00946722"/>
    <w:rsid w:val="0094708F"/>
    <w:rsid w:val="009502F5"/>
    <w:rsid w:val="0095251F"/>
    <w:rsid w:val="00952A6D"/>
    <w:rsid w:val="00952B2E"/>
    <w:rsid w:val="00953140"/>
    <w:rsid w:val="00954A8F"/>
    <w:rsid w:val="00955876"/>
    <w:rsid w:val="00955C87"/>
    <w:rsid w:val="00955F2F"/>
    <w:rsid w:val="0095653E"/>
    <w:rsid w:val="00956A4E"/>
    <w:rsid w:val="00956AB5"/>
    <w:rsid w:val="00956DE7"/>
    <w:rsid w:val="00957893"/>
    <w:rsid w:val="00957C46"/>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1F"/>
    <w:rsid w:val="00971D98"/>
    <w:rsid w:val="00973E16"/>
    <w:rsid w:val="0097609B"/>
    <w:rsid w:val="009761D3"/>
    <w:rsid w:val="0097687E"/>
    <w:rsid w:val="00976F37"/>
    <w:rsid w:val="009773F1"/>
    <w:rsid w:val="00980CB2"/>
    <w:rsid w:val="00980D68"/>
    <w:rsid w:val="009816E0"/>
    <w:rsid w:val="009820EF"/>
    <w:rsid w:val="009823C1"/>
    <w:rsid w:val="0098323B"/>
    <w:rsid w:val="00983A43"/>
    <w:rsid w:val="009841CD"/>
    <w:rsid w:val="00984F6B"/>
    <w:rsid w:val="009855D4"/>
    <w:rsid w:val="009857DC"/>
    <w:rsid w:val="00985A84"/>
    <w:rsid w:val="00985BB8"/>
    <w:rsid w:val="00985F55"/>
    <w:rsid w:val="009861F7"/>
    <w:rsid w:val="00986CE1"/>
    <w:rsid w:val="00986FE3"/>
    <w:rsid w:val="00987609"/>
    <w:rsid w:val="00987DE7"/>
    <w:rsid w:val="009905AD"/>
    <w:rsid w:val="00990A2D"/>
    <w:rsid w:val="00990D43"/>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679"/>
    <w:rsid w:val="009D2E13"/>
    <w:rsid w:val="009D2F4F"/>
    <w:rsid w:val="009D35B0"/>
    <w:rsid w:val="009D41AE"/>
    <w:rsid w:val="009D57A5"/>
    <w:rsid w:val="009D7222"/>
    <w:rsid w:val="009D7294"/>
    <w:rsid w:val="009D7770"/>
    <w:rsid w:val="009D779F"/>
    <w:rsid w:val="009E1BA4"/>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9E5"/>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971"/>
    <w:rsid w:val="00A1776F"/>
    <w:rsid w:val="00A215B6"/>
    <w:rsid w:val="00A23B71"/>
    <w:rsid w:val="00A24A76"/>
    <w:rsid w:val="00A24FC3"/>
    <w:rsid w:val="00A25751"/>
    <w:rsid w:val="00A26601"/>
    <w:rsid w:val="00A26794"/>
    <w:rsid w:val="00A26D56"/>
    <w:rsid w:val="00A26F11"/>
    <w:rsid w:val="00A2707D"/>
    <w:rsid w:val="00A27446"/>
    <w:rsid w:val="00A27846"/>
    <w:rsid w:val="00A312F1"/>
    <w:rsid w:val="00A32840"/>
    <w:rsid w:val="00A32BE9"/>
    <w:rsid w:val="00A32D6C"/>
    <w:rsid w:val="00A32FBD"/>
    <w:rsid w:val="00A33366"/>
    <w:rsid w:val="00A33684"/>
    <w:rsid w:val="00A363BD"/>
    <w:rsid w:val="00A3699B"/>
    <w:rsid w:val="00A36CC9"/>
    <w:rsid w:val="00A36D58"/>
    <w:rsid w:val="00A37373"/>
    <w:rsid w:val="00A408AD"/>
    <w:rsid w:val="00A41AC1"/>
    <w:rsid w:val="00A41CA4"/>
    <w:rsid w:val="00A42B33"/>
    <w:rsid w:val="00A42FE7"/>
    <w:rsid w:val="00A43140"/>
    <w:rsid w:val="00A432E9"/>
    <w:rsid w:val="00A436C9"/>
    <w:rsid w:val="00A43835"/>
    <w:rsid w:val="00A4394E"/>
    <w:rsid w:val="00A43C02"/>
    <w:rsid w:val="00A44560"/>
    <w:rsid w:val="00A44AE6"/>
    <w:rsid w:val="00A44B13"/>
    <w:rsid w:val="00A45433"/>
    <w:rsid w:val="00A4599F"/>
    <w:rsid w:val="00A466F1"/>
    <w:rsid w:val="00A47CF5"/>
    <w:rsid w:val="00A50B73"/>
    <w:rsid w:val="00A510B9"/>
    <w:rsid w:val="00A5253F"/>
    <w:rsid w:val="00A529EF"/>
    <w:rsid w:val="00A52B08"/>
    <w:rsid w:val="00A52BA0"/>
    <w:rsid w:val="00A5314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3F43"/>
    <w:rsid w:val="00A64641"/>
    <w:rsid w:val="00A646E1"/>
    <w:rsid w:val="00A64BEF"/>
    <w:rsid w:val="00A64E97"/>
    <w:rsid w:val="00A651E9"/>
    <w:rsid w:val="00A65A55"/>
    <w:rsid w:val="00A65B5C"/>
    <w:rsid w:val="00A65CD9"/>
    <w:rsid w:val="00A663F7"/>
    <w:rsid w:val="00A6728D"/>
    <w:rsid w:val="00A678F2"/>
    <w:rsid w:val="00A67ADC"/>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DE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A5"/>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EEA"/>
    <w:rsid w:val="00AC1757"/>
    <w:rsid w:val="00AC2788"/>
    <w:rsid w:val="00AC2A50"/>
    <w:rsid w:val="00AC32A3"/>
    <w:rsid w:val="00AC59AF"/>
    <w:rsid w:val="00AC6CCC"/>
    <w:rsid w:val="00AC6F14"/>
    <w:rsid w:val="00AC7575"/>
    <w:rsid w:val="00AC7C29"/>
    <w:rsid w:val="00AD0911"/>
    <w:rsid w:val="00AD0F22"/>
    <w:rsid w:val="00AD16FA"/>
    <w:rsid w:val="00AD1B88"/>
    <w:rsid w:val="00AD1D60"/>
    <w:rsid w:val="00AD2137"/>
    <w:rsid w:val="00AD3648"/>
    <w:rsid w:val="00AD3951"/>
    <w:rsid w:val="00AD3DCD"/>
    <w:rsid w:val="00AD4055"/>
    <w:rsid w:val="00AD482F"/>
    <w:rsid w:val="00AD4BED"/>
    <w:rsid w:val="00AD4F1A"/>
    <w:rsid w:val="00AD5069"/>
    <w:rsid w:val="00AD51F7"/>
    <w:rsid w:val="00AD53C9"/>
    <w:rsid w:val="00AD56F4"/>
    <w:rsid w:val="00AD5DD1"/>
    <w:rsid w:val="00AD7AA8"/>
    <w:rsid w:val="00AD7D83"/>
    <w:rsid w:val="00AE0354"/>
    <w:rsid w:val="00AE1244"/>
    <w:rsid w:val="00AE1A0D"/>
    <w:rsid w:val="00AE1C5F"/>
    <w:rsid w:val="00AE2AEF"/>
    <w:rsid w:val="00AE2B70"/>
    <w:rsid w:val="00AE2FC6"/>
    <w:rsid w:val="00AE3439"/>
    <w:rsid w:val="00AE34E5"/>
    <w:rsid w:val="00AE422D"/>
    <w:rsid w:val="00AE4E64"/>
    <w:rsid w:val="00AE5294"/>
    <w:rsid w:val="00AE55E5"/>
    <w:rsid w:val="00AE6014"/>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8FE"/>
    <w:rsid w:val="00B00C12"/>
    <w:rsid w:val="00B00E6F"/>
    <w:rsid w:val="00B012CF"/>
    <w:rsid w:val="00B01C30"/>
    <w:rsid w:val="00B03A5D"/>
    <w:rsid w:val="00B05A03"/>
    <w:rsid w:val="00B06374"/>
    <w:rsid w:val="00B07665"/>
    <w:rsid w:val="00B076FD"/>
    <w:rsid w:val="00B07D65"/>
    <w:rsid w:val="00B10963"/>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2D"/>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159"/>
    <w:rsid w:val="00B56D81"/>
    <w:rsid w:val="00B573C4"/>
    <w:rsid w:val="00B600AE"/>
    <w:rsid w:val="00B606C9"/>
    <w:rsid w:val="00B60CB8"/>
    <w:rsid w:val="00B610A6"/>
    <w:rsid w:val="00B62973"/>
    <w:rsid w:val="00B62D48"/>
    <w:rsid w:val="00B6316B"/>
    <w:rsid w:val="00B64536"/>
    <w:rsid w:val="00B6522C"/>
    <w:rsid w:val="00B672BA"/>
    <w:rsid w:val="00B6737C"/>
    <w:rsid w:val="00B706A6"/>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126"/>
    <w:rsid w:val="00B9652B"/>
    <w:rsid w:val="00B96ED5"/>
    <w:rsid w:val="00B970B0"/>
    <w:rsid w:val="00B97135"/>
    <w:rsid w:val="00B9748F"/>
    <w:rsid w:val="00B97B75"/>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9AB"/>
    <w:rsid w:val="00BB2F46"/>
    <w:rsid w:val="00BB3B0E"/>
    <w:rsid w:val="00BB3FAC"/>
    <w:rsid w:val="00BB45B4"/>
    <w:rsid w:val="00BB45DF"/>
    <w:rsid w:val="00BB4A57"/>
    <w:rsid w:val="00BB5270"/>
    <w:rsid w:val="00BB54F0"/>
    <w:rsid w:val="00BB6B79"/>
    <w:rsid w:val="00BC0EC9"/>
    <w:rsid w:val="00BC1ACB"/>
    <w:rsid w:val="00BC1CD4"/>
    <w:rsid w:val="00BC22EF"/>
    <w:rsid w:val="00BC2E44"/>
    <w:rsid w:val="00BC3440"/>
    <w:rsid w:val="00BC3DF9"/>
    <w:rsid w:val="00BC3EEA"/>
    <w:rsid w:val="00BC403A"/>
    <w:rsid w:val="00BC6411"/>
    <w:rsid w:val="00BC6F78"/>
    <w:rsid w:val="00BC7052"/>
    <w:rsid w:val="00BC74E7"/>
    <w:rsid w:val="00BC759E"/>
    <w:rsid w:val="00BC7964"/>
    <w:rsid w:val="00BD00CF"/>
    <w:rsid w:val="00BD290E"/>
    <w:rsid w:val="00BD2E81"/>
    <w:rsid w:val="00BD3D5D"/>
    <w:rsid w:val="00BD6221"/>
    <w:rsid w:val="00BE13D5"/>
    <w:rsid w:val="00BE1520"/>
    <w:rsid w:val="00BE1858"/>
    <w:rsid w:val="00BE3B73"/>
    <w:rsid w:val="00BE3C0E"/>
    <w:rsid w:val="00BE3EEA"/>
    <w:rsid w:val="00BE43A9"/>
    <w:rsid w:val="00BE4401"/>
    <w:rsid w:val="00BE5267"/>
    <w:rsid w:val="00BE598F"/>
    <w:rsid w:val="00BE6752"/>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A3"/>
    <w:rsid w:val="00C006CB"/>
    <w:rsid w:val="00C00BDF"/>
    <w:rsid w:val="00C00F86"/>
    <w:rsid w:val="00C013F9"/>
    <w:rsid w:val="00C01740"/>
    <w:rsid w:val="00C02B55"/>
    <w:rsid w:val="00C030E9"/>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5A5"/>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0C8C"/>
    <w:rsid w:val="00C31457"/>
    <w:rsid w:val="00C314B2"/>
    <w:rsid w:val="00C31EC9"/>
    <w:rsid w:val="00C32030"/>
    <w:rsid w:val="00C32101"/>
    <w:rsid w:val="00C327B5"/>
    <w:rsid w:val="00C32E53"/>
    <w:rsid w:val="00C338F5"/>
    <w:rsid w:val="00C35066"/>
    <w:rsid w:val="00C35228"/>
    <w:rsid w:val="00C357D8"/>
    <w:rsid w:val="00C3734E"/>
    <w:rsid w:val="00C373EA"/>
    <w:rsid w:val="00C37E50"/>
    <w:rsid w:val="00C41A7B"/>
    <w:rsid w:val="00C41CBD"/>
    <w:rsid w:val="00C42315"/>
    <w:rsid w:val="00C425B7"/>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E3"/>
    <w:rsid w:val="00C73BF6"/>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ED8"/>
    <w:rsid w:val="00CB21ED"/>
    <w:rsid w:val="00CB237B"/>
    <w:rsid w:val="00CB2A54"/>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5D"/>
    <w:rsid w:val="00CC1E27"/>
    <w:rsid w:val="00CC3925"/>
    <w:rsid w:val="00CC41D0"/>
    <w:rsid w:val="00CC45EE"/>
    <w:rsid w:val="00CC4E78"/>
    <w:rsid w:val="00CC4EEC"/>
    <w:rsid w:val="00CC52BB"/>
    <w:rsid w:val="00CC60FF"/>
    <w:rsid w:val="00CC654F"/>
    <w:rsid w:val="00CC6C5E"/>
    <w:rsid w:val="00CC7C6B"/>
    <w:rsid w:val="00CD0287"/>
    <w:rsid w:val="00CD03A8"/>
    <w:rsid w:val="00CD03AD"/>
    <w:rsid w:val="00CD0435"/>
    <w:rsid w:val="00CD1A51"/>
    <w:rsid w:val="00CD2536"/>
    <w:rsid w:val="00CD2678"/>
    <w:rsid w:val="00CD26EB"/>
    <w:rsid w:val="00CD2CC2"/>
    <w:rsid w:val="00CD2FF0"/>
    <w:rsid w:val="00CD38A0"/>
    <w:rsid w:val="00CD457C"/>
    <w:rsid w:val="00CD46EA"/>
    <w:rsid w:val="00CD4A66"/>
    <w:rsid w:val="00CD580D"/>
    <w:rsid w:val="00CD59E8"/>
    <w:rsid w:val="00CD5F1C"/>
    <w:rsid w:val="00CD651E"/>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DB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C8D"/>
    <w:rsid w:val="00D1581F"/>
    <w:rsid w:val="00D159D2"/>
    <w:rsid w:val="00D1609F"/>
    <w:rsid w:val="00D16DF2"/>
    <w:rsid w:val="00D17439"/>
    <w:rsid w:val="00D20B5F"/>
    <w:rsid w:val="00D22226"/>
    <w:rsid w:val="00D2324F"/>
    <w:rsid w:val="00D232F1"/>
    <w:rsid w:val="00D25189"/>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F74"/>
    <w:rsid w:val="00D73174"/>
    <w:rsid w:val="00D734C0"/>
    <w:rsid w:val="00D734C6"/>
    <w:rsid w:val="00D73763"/>
    <w:rsid w:val="00D73765"/>
    <w:rsid w:val="00D7377C"/>
    <w:rsid w:val="00D74236"/>
    <w:rsid w:val="00D75062"/>
    <w:rsid w:val="00D75609"/>
    <w:rsid w:val="00D774D8"/>
    <w:rsid w:val="00D77C78"/>
    <w:rsid w:val="00D80CDF"/>
    <w:rsid w:val="00D8178E"/>
    <w:rsid w:val="00D81E9E"/>
    <w:rsid w:val="00D8349A"/>
    <w:rsid w:val="00D8368E"/>
    <w:rsid w:val="00D83945"/>
    <w:rsid w:val="00D83C57"/>
    <w:rsid w:val="00D83F39"/>
    <w:rsid w:val="00D84542"/>
    <w:rsid w:val="00D85943"/>
    <w:rsid w:val="00D8621D"/>
    <w:rsid w:val="00D8625D"/>
    <w:rsid w:val="00D86756"/>
    <w:rsid w:val="00D86A7B"/>
    <w:rsid w:val="00D86CCF"/>
    <w:rsid w:val="00D87415"/>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1A86"/>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1B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A4"/>
    <w:rsid w:val="00E03B45"/>
    <w:rsid w:val="00E0425D"/>
    <w:rsid w:val="00E04919"/>
    <w:rsid w:val="00E0493C"/>
    <w:rsid w:val="00E05BD1"/>
    <w:rsid w:val="00E05E2D"/>
    <w:rsid w:val="00E076BB"/>
    <w:rsid w:val="00E078A0"/>
    <w:rsid w:val="00E10068"/>
    <w:rsid w:val="00E10741"/>
    <w:rsid w:val="00E110DE"/>
    <w:rsid w:val="00E11A25"/>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03C"/>
    <w:rsid w:val="00E36D55"/>
    <w:rsid w:val="00E375BF"/>
    <w:rsid w:val="00E3769E"/>
    <w:rsid w:val="00E3782C"/>
    <w:rsid w:val="00E37D44"/>
    <w:rsid w:val="00E405E7"/>
    <w:rsid w:val="00E407FC"/>
    <w:rsid w:val="00E41860"/>
    <w:rsid w:val="00E42587"/>
    <w:rsid w:val="00E4266A"/>
    <w:rsid w:val="00E42A6B"/>
    <w:rsid w:val="00E42B7C"/>
    <w:rsid w:val="00E43E61"/>
    <w:rsid w:val="00E448B7"/>
    <w:rsid w:val="00E4584D"/>
    <w:rsid w:val="00E45E98"/>
    <w:rsid w:val="00E46A71"/>
    <w:rsid w:val="00E5059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703"/>
    <w:rsid w:val="00E76E1F"/>
    <w:rsid w:val="00E77582"/>
    <w:rsid w:val="00E77D11"/>
    <w:rsid w:val="00E77D75"/>
    <w:rsid w:val="00E80C46"/>
    <w:rsid w:val="00E81834"/>
    <w:rsid w:val="00E81CD8"/>
    <w:rsid w:val="00E82E8F"/>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A5B"/>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987"/>
    <w:rsid w:val="00ED0C16"/>
    <w:rsid w:val="00ED0DC7"/>
    <w:rsid w:val="00ED1268"/>
    <w:rsid w:val="00ED199D"/>
    <w:rsid w:val="00ED1C85"/>
    <w:rsid w:val="00ED1D2F"/>
    <w:rsid w:val="00ED2787"/>
    <w:rsid w:val="00ED2CE2"/>
    <w:rsid w:val="00ED315B"/>
    <w:rsid w:val="00ED3C5E"/>
    <w:rsid w:val="00ED4A3A"/>
    <w:rsid w:val="00ED4CED"/>
    <w:rsid w:val="00ED51C8"/>
    <w:rsid w:val="00ED5341"/>
    <w:rsid w:val="00ED5775"/>
    <w:rsid w:val="00ED582C"/>
    <w:rsid w:val="00ED5EFF"/>
    <w:rsid w:val="00ED67E6"/>
    <w:rsid w:val="00ED697D"/>
    <w:rsid w:val="00ED6CEC"/>
    <w:rsid w:val="00ED7288"/>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9BC"/>
    <w:rsid w:val="00F166A2"/>
    <w:rsid w:val="00F16BEB"/>
    <w:rsid w:val="00F170D1"/>
    <w:rsid w:val="00F17EDA"/>
    <w:rsid w:val="00F20241"/>
    <w:rsid w:val="00F20A26"/>
    <w:rsid w:val="00F20E94"/>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2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6C"/>
    <w:rsid w:val="00F56E7D"/>
    <w:rsid w:val="00F5729B"/>
    <w:rsid w:val="00F57665"/>
    <w:rsid w:val="00F57868"/>
    <w:rsid w:val="00F60294"/>
    <w:rsid w:val="00F6063A"/>
    <w:rsid w:val="00F612BD"/>
    <w:rsid w:val="00F61A15"/>
    <w:rsid w:val="00F621F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9B8"/>
    <w:rsid w:val="00F76B1E"/>
    <w:rsid w:val="00F77250"/>
    <w:rsid w:val="00F7725C"/>
    <w:rsid w:val="00F77A5D"/>
    <w:rsid w:val="00F77B99"/>
    <w:rsid w:val="00F80768"/>
    <w:rsid w:val="00F81F56"/>
    <w:rsid w:val="00F8218F"/>
    <w:rsid w:val="00F82C3C"/>
    <w:rsid w:val="00F83243"/>
    <w:rsid w:val="00F83398"/>
    <w:rsid w:val="00F84093"/>
    <w:rsid w:val="00F84C15"/>
    <w:rsid w:val="00F8507A"/>
    <w:rsid w:val="00F85285"/>
    <w:rsid w:val="00F85F5F"/>
    <w:rsid w:val="00F869FF"/>
    <w:rsid w:val="00F86C6C"/>
    <w:rsid w:val="00F86D50"/>
    <w:rsid w:val="00F86F43"/>
    <w:rsid w:val="00F87DF1"/>
    <w:rsid w:val="00F91643"/>
    <w:rsid w:val="00F920DB"/>
    <w:rsid w:val="00F929B7"/>
    <w:rsid w:val="00F9327D"/>
    <w:rsid w:val="00F934E6"/>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6E1"/>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23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F1139E3-EB1C-491C-B9CB-69CD86DA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49974">
      <w:bodyDiv w:val="1"/>
      <w:marLeft w:val="0"/>
      <w:marRight w:val="0"/>
      <w:marTop w:val="0"/>
      <w:marBottom w:val="0"/>
      <w:divBdr>
        <w:top w:val="none" w:sz="0" w:space="0" w:color="auto"/>
        <w:left w:val="none" w:sz="0" w:space="0" w:color="auto"/>
        <w:bottom w:val="none" w:sz="0" w:space="0" w:color="auto"/>
        <w:right w:val="none" w:sz="0" w:space="0" w:color="auto"/>
      </w:divBdr>
      <w:divsChild>
        <w:div w:id="1194610257">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1015">
      <w:bodyDiv w:val="1"/>
      <w:marLeft w:val="0"/>
      <w:marRight w:val="0"/>
      <w:marTop w:val="0"/>
      <w:marBottom w:val="0"/>
      <w:divBdr>
        <w:top w:val="none" w:sz="0" w:space="0" w:color="auto"/>
        <w:left w:val="none" w:sz="0" w:space="0" w:color="auto"/>
        <w:bottom w:val="none" w:sz="0" w:space="0" w:color="auto"/>
        <w:right w:val="none" w:sz="0" w:space="0" w:color="auto"/>
      </w:divBdr>
      <w:divsChild>
        <w:div w:id="42061229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9160</Words>
  <Characters>5222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Karsokas</dc:creator>
  <cp:keywords/>
  <dc:description/>
  <cp:lastModifiedBy>Vytenis Karsokas</cp:lastModifiedBy>
  <cp:revision>3</cp:revision>
  <dcterms:created xsi:type="dcterms:W3CDTF">2026-05-29T07:10:00Z</dcterms:created>
  <dcterms:modified xsi:type="dcterms:W3CDTF">2026-05-29T07:10:00Z</dcterms:modified>
</cp:coreProperties>
</file>