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132268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51603" w:rsidRPr="00551603">
        <w:rPr>
          <w:rFonts w:ascii="Arial" w:eastAsia="Calibri" w:hAnsi="Arial" w:cs="Arial"/>
          <w:b/>
          <w:bCs/>
        </w:rPr>
        <w:t>33597 Statinių kadastrinių matavimų bylų tikslinimo ir naujų sudarymo, medžiagos parengimo bei bylų išankstinės patikros paslaugos</w:t>
      </w:r>
      <w:r w:rsidR="00266A53" w:rsidRPr="00266A53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F69A" w14:textId="77777777" w:rsidR="00203D52" w:rsidRDefault="00203D52" w:rsidP="00F34BBA">
      <w:pPr>
        <w:spacing w:after="0" w:line="240" w:lineRule="auto"/>
      </w:pPr>
      <w:r>
        <w:separator/>
      </w:r>
    </w:p>
  </w:endnote>
  <w:endnote w:type="continuationSeparator" w:id="0">
    <w:p w14:paraId="671AE70A" w14:textId="77777777" w:rsidR="00203D52" w:rsidRDefault="00203D5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99B8" w14:textId="77777777" w:rsidR="00203D52" w:rsidRDefault="00203D52" w:rsidP="00F34BBA">
      <w:pPr>
        <w:spacing w:after="0" w:line="240" w:lineRule="auto"/>
      </w:pPr>
      <w:r>
        <w:separator/>
      </w:r>
    </w:p>
  </w:footnote>
  <w:footnote w:type="continuationSeparator" w:id="0">
    <w:p w14:paraId="4B1395D3" w14:textId="77777777" w:rsidR="00203D52" w:rsidRDefault="00203D52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03D52"/>
    <w:rsid w:val="00265377"/>
    <w:rsid w:val="00266A53"/>
    <w:rsid w:val="002F2AB9"/>
    <w:rsid w:val="003F245C"/>
    <w:rsid w:val="0043557C"/>
    <w:rsid w:val="0048499A"/>
    <w:rsid w:val="004A684B"/>
    <w:rsid w:val="00517B00"/>
    <w:rsid w:val="00551603"/>
    <w:rsid w:val="005E43AC"/>
    <w:rsid w:val="00623CC1"/>
    <w:rsid w:val="00693977"/>
    <w:rsid w:val="006E7E40"/>
    <w:rsid w:val="0072210D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93A2F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E40884A8-105C-44E9-AF91-BA0E6C7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04295"/>
    <w:rsid w:val="00517B00"/>
    <w:rsid w:val="0055626B"/>
    <w:rsid w:val="00694A7C"/>
    <w:rsid w:val="00861570"/>
    <w:rsid w:val="00972063"/>
    <w:rsid w:val="00AF16DA"/>
    <w:rsid w:val="00B90D5F"/>
    <w:rsid w:val="00C9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04732-8351-4AD7-9CE2-0F67245E7746}"/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231</Characters>
  <Application>Microsoft Office Word</Application>
  <DocSecurity>0</DocSecurity>
  <Lines>1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5</cp:revision>
  <dcterms:created xsi:type="dcterms:W3CDTF">2023-10-09T12:45:00Z</dcterms:created>
  <dcterms:modified xsi:type="dcterms:W3CDTF">2026-05-21T11:49:00Z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