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6BB50E2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E7405E">
            <w:rPr>
              <w:rFonts w:ascii="Times New Roman" w:eastAsia="Times New Roman" w:hAnsi="Times New Roman" w:cs="Times New Roman"/>
              <w:sz w:val="20"/>
              <w:szCs w:val="20"/>
            </w:rPr>
            <w:t>502</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6EB8CD83"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CA43F3">
            <w:rPr>
              <w:rFonts w:ascii="Times New Roman" w:eastAsia="Times New Roman" w:hAnsi="Times New Roman" w:cs="Times New Roman"/>
              <w:noProof/>
              <w:sz w:val="24"/>
              <w:szCs w:val="24"/>
            </w:rPr>
            <w:t>6</w:t>
          </w:r>
          <w:r w:rsidR="000F5BE7" w:rsidRPr="00D51822">
            <w:rPr>
              <w:rFonts w:ascii="Times New Roman" w:eastAsia="Times New Roman" w:hAnsi="Times New Roman" w:cs="Times New Roman"/>
              <w:noProof/>
              <w:sz w:val="24"/>
              <w:szCs w:val="24"/>
            </w:rPr>
            <w:t>-</w:t>
          </w:r>
          <w:r w:rsidR="00CA43F3">
            <w:rPr>
              <w:rFonts w:ascii="Times New Roman" w:eastAsia="Times New Roman" w:hAnsi="Times New Roman" w:cs="Times New Roman"/>
              <w:noProof/>
              <w:sz w:val="24"/>
              <w:szCs w:val="24"/>
            </w:rPr>
            <w:t>0</w:t>
          </w:r>
          <w:r w:rsidR="009C6BB4">
            <w:rPr>
              <w:rFonts w:ascii="Times New Roman" w:eastAsia="Times New Roman" w:hAnsi="Times New Roman" w:cs="Times New Roman"/>
              <w:noProof/>
              <w:sz w:val="24"/>
              <w:szCs w:val="24"/>
            </w:rPr>
            <w:t>7</w:t>
          </w:r>
          <w:r w:rsidR="000F5BE7" w:rsidRPr="00D51822">
            <w:rPr>
              <w:rFonts w:ascii="Times New Roman" w:eastAsia="Times New Roman" w:hAnsi="Times New Roman" w:cs="Times New Roman"/>
              <w:noProof/>
              <w:sz w:val="24"/>
              <w:szCs w:val="24"/>
            </w:rPr>
            <w:t>-</w:t>
          </w:r>
          <w:r w:rsidR="009C6BB4">
            <w:rPr>
              <w:rFonts w:ascii="Times New Roman" w:eastAsia="Times New Roman" w:hAnsi="Times New Roman" w:cs="Times New Roman"/>
              <w:noProof/>
              <w:sz w:val="24"/>
              <w:szCs w:val="24"/>
            </w:rPr>
            <w:t>1</w:t>
          </w:r>
          <w:r w:rsidR="00067245">
            <w:rPr>
              <w:rFonts w:ascii="Times New Roman" w:eastAsia="Times New Roman" w:hAnsi="Times New Roman" w:cs="Times New Roman"/>
              <w:noProof/>
              <w:sz w:val="24"/>
              <w:szCs w:val="24"/>
            </w:rPr>
            <w:t>0</w:t>
          </w:r>
          <w:r w:rsidR="006935B4" w:rsidRPr="00D51822">
            <w:rPr>
              <w:rFonts w:ascii="Times New Roman" w:eastAsia="Times New Roman" w:hAnsi="Times New Roman" w:cs="Times New Roman"/>
              <w:noProof/>
              <w:sz w:val="24"/>
              <w:szCs w:val="24"/>
            </w:rPr>
            <w:t xml:space="preserve"> </w:t>
          </w:r>
        </w:p>
        <w:p w14:paraId="2B84068B" w14:textId="311A214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264E4D">
            <w:rPr>
              <w:rFonts w:ascii="Times New Roman" w:eastAsia="Times New Roman" w:hAnsi="Times New Roman" w:cs="Times New Roman"/>
              <w:noProof/>
              <w:sz w:val="24"/>
              <w:szCs w:val="24"/>
            </w:rPr>
            <w:t xml:space="preserve"> </w:t>
          </w:r>
          <w:r w:rsidR="00927522">
            <w:rPr>
              <w:rFonts w:ascii="Times New Roman" w:eastAsia="Times New Roman" w:hAnsi="Times New Roman" w:cs="Times New Roman"/>
              <w:noProof/>
              <w:sz w:val="24"/>
              <w:szCs w:val="24"/>
            </w:rPr>
            <w:t xml:space="preserve"> </w:t>
          </w:r>
          <w:r w:rsidR="00A95F56">
            <w:rPr>
              <w:rFonts w:ascii="Times New Roman" w:eastAsia="Times New Roman" w:hAnsi="Times New Roman" w:cs="Times New Roman"/>
              <w:noProof/>
              <w:sz w:val="24"/>
              <w:szCs w:val="24"/>
            </w:rPr>
            <w:t xml:space="preserve"> </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743C02D9"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093EBC" w:rsidRPr="00093EBC">
            <w:rPr>
              <w:rFonts w:ascii="Times New Roman" w:hAnsi="Times New Roman"/>
              <w:b/>
              <w:bCs/>
              <w:caps/>
              <w:color w:val="000000"/>
              <w:sz w:val="28"/>
              <w:szCs w:val="28"/>
              <w:shd w:val="clear" w:color="auto" w:fill="FFFFFF"/>
            </w:rPr>
            <w:t>Vienkartin</w:t>
          </w:r>
          <w:r w:rsidR="00093EBC" w:rsidRPr="00093EBC">
            <w:rPr>
              <w:rFonts w:ascii="Times New Roman" w:hAnsi="Times New Roman" w:hint="eastAsia"/>
              <w:b/>
              <w:bCs/>
              <w:caps/>
              <w:color w:val="000000"/>
              <w:sz w:val="28"/>
              <w:szCs w:val="28"/>
              <w:shd w:val="clear" w:color="auto" w:fill="FFFFFF"/>
            </w:rPr>
            <w:t>ė</w:t>
          </w:r>
          <w:r w:rsidR="00093EBC" w:rsidRPr="00093EBC">
            <w:rPr>
              <w:rFonts w:ascii="Times New Roman" w:hAnsi="Times New Roman"/>
              <w:b/>
              <w:bCs/>
              <w:caps/>
              <w:color w:val="000000"/>
              <w:sz w:val="28"/>
              <w:szCs w:val="28"/>
              <w:shd w:val="clear" w:color="auto" w:fill="FFFFFF"/>
            </w:rPr>
            <w:t xml:space="preserve">s </w:t>
          </w:r>
          <w:r w:rsidR="009C6BB4">
            <w:rPr>
              <w:rFonts w:ascii="Times New Roman" w:hAnsi="Times New Roman"/>
              <w:b/>
              <w:bCs/>
              <w:caps/>
              <w:color w:val="000000"/>
              <w:sz w:val="28"/>
              <w:szCs w:val="28"/>
              <w:shd w:val="clear" w:color="auto" w:fill="FFFFFF"/>
            </w:rPr>
            <w:t xml:space="preserve">MEDICINOS </w:t>
          </w:r>
          <w:r w:rsidR="00093EBC" w:rsidRPr="00093EBC">
            <w:rPr>
              <w:rFonts w:ascii="Times New Roman" w:hAnsi="Times New Roman"/>
              <w:b/>
              <w:bCs/>
              <w:caps/>
              <w:color w:val="000000"/>
              <w:sz w:val="28"/>
              <w:szCs w:val="28"/>
              <w:shd w:val="clear" w:color="auto" w:fill="FFFFFF"/>
            </w:rPr>
            <w:t>priemon</w:t>
          </w:r>
          <w:r w:rsidR="00093EBC" w:rsidRPr="00093EBC">
            <w:rPr>
              <w:rFonts w:ascii="Times New Roman" w:hAnsi="Times New Roman" w:hint="eastAsia"/>
              <w:b/>
              <w:bCs/>
              <w:caps/>
              <w:color w:val="000000"/>
              <w:sz w:val="28"/>
              <w:szCs w:val="28"/>
              <w:shd w:val="clear" w:color="auto" w:fill="FFFFFF"/>
            </w:rPr>
            <w:t>ė</w:t>
          </w:r>
          <w:r w:rsidR="00093EBC" w:rsidRPr="00093EBC">
            <w:rPr>
              <w:rFonts w:ascii="Times New Roman" w:hAnsi="Times New Roman"/>
              <w:b/>
              <w:bCs/>
              <w:caps/>
              <w:color w:val="000000"/>
              <w:sz w:val="28"/>
              <w:szCs w:val="28"/>
              <w:shd w:val="clear" w:color="auto" w:fill="FFFFFF"/>
            </w:rPr>
            <w:t xml:space="preserve">s </w:t>
          </w:r>
          <w:r w:rsidR="009C6BB4">
            <w:rPr>
              <w:rFonts w:ascii="Times New Roman" w:hAnsi="Times New Roman"/>
              <w:b/>
              <w:bCs/>
              <w:caps/>
              <w:color w:val="000000"/>
              <w:sz w:val="28"/>
              <w:szCs w:val="28"/>
              <w:shd w:val="clear" w:color="auto" w:fill="FFFFFF"/>
            </w:rPr>
            <w:t>STUBURO CHIRURGINĖMS OPERACIJOMS</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16F58EE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65787BD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5A333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7B0B35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78134A4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1714713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0647F7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11DFEC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568E2E7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2798E80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3009AD0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7E40D67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1871628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hyperlink>
            </w:p>
            <w:p w14:paraId="398C44A0" w14:textId="50DDF59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6E246BB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06442F1C"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733604C4" w14:textId="00CFF581"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hyperlink>
            </w:p>
            <w:p w14:paraId="511FDCED" w14:textId="450A0F6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hyperlink>
            </w:p>
            <w:p w14:paraId="310325C0" w14:textId="2C1A7E3A" w:rsidR="00093EBC" w:rsidRDefault="001C24BC" w:rsidP="00093EBC">
              <w:pPr>
                <w:pStyle w:val="Turinys2"/>
                <w:rPr>
                  <w:noProof/>
                  <w:kern w:val="2"/>
                  <w:sz w:val="22"/>
                  <w:szCs w:val="22"/>
                  <w14:ligatures w14:val="standardContextual"/>
                </w:rPr>
              </w:pPr>
              <w:r w:rsidRPr="00D51822">
                <w:rPr>
                  <w:rFonts w:ascii="Times New Roman" w:hAnsi="Times New Roman" w:cs="Times New Roman"/>
                  <w:b/>
                  <w:bCs/>
                  <w:color w:val="FF0000"/>
                  <w:sz w:val="24"/>
                  <w:szCs w:val="24"/>
                  <w:shd w:val="clear" w:color="auto" w:fill="E6E6E6"/>
                </w:rPr>
                <w:fldChar w:fldCharType="end"/>
              </w:r>
              <w:hyperlink w:anchor="_Toc166755536" w:history="1">
                <w:r w:rsidR="00093EBC" w:rsidRPr="00BE251C">
                  <w:rPr>
                    <w:rStyle w:val="Hipersaitas"/>
                    <w:rFonts w:ascii="Times New Roman" w:hAnsi="Times New Roman" w:cs="Times New Roman"/>
                    <w:b/>
                    <w:bCs/>
                    <w:noProof/>
                  </w:rPr>
                  <w:t xml:space="preserve">Pirkimo sąlygų </w:t>
                </w:r>
                <w:r w:rsidR="00093EBC">
                  <w:rPr>
                    <w:rStyle w:val="Hipersaitas"/>
                    <w:rFonts w:ascii="Times New Roman" w:hAnsi="Times New Roman" w:cs="Times New Roman"/>
                    <w:b/>
                    <w:bCs/>
                    <w:noProof/>
                  </w:rPr>
                  <w:t>8</w:t>
                </w:r>
                <w:r w:rsidR="00093EBC" w:rsidRPr="00BE251C">
                  <w:rPr>
                    <w:rStyle w:val="Hipersaitas"/>
                    <w:rFonts w:ascii="Times New Roman" w:hAnsi="Times New Roman" w:cs="Times New Roman"/>
                    <w:b/>
                    <w:bCs/>
                    <w:noProof/>
                  </w:rPr>
                  <w:t xml:space="preserve"> priedas „</w:t>
                </w:r>
                <w:r w:rsidR="00093EBC">
                  <w:rPr>
                    <w:rStyle w:val="Hipersaitas"/>
                    <w:rFonts w:ascii="Times New Roman" w:hAnsi="Times New Roman" w:cs="Times New Roman"/>
                    <w:b/>
                    <w:bCs/>
                    <w:noProof/>
                  </w:rPr>
                  <w:t>Panaudos s</w:t>
                </w:r>
                <w:r w:rsidR="00093EBC" w:rsidRPr="00BE251C">
                  <w:rPr>
                    <w:rStyle w:val="Hipersaitas"/>
                    <w:rFonts w:ascii="Times New Roman" w:hAnsi="Times New Roman" w:cs="Times New Roman"/>
                    <w:b/>
                    <w:bCs/>
                    <w:noProof/>
                  </w:rPr>
                  <w:t>utarties projektas“</w:t>
                </w:r>
                <w:r w:rsidR="00093EBC">
                  <w:rPr>
                    <w:noProof/>
                    <w:webHidden/>
                  </w:rPr>
                  <w:tab/>
                </w:r>
              </w:hyperlink>
            </w:p>
            <w:p w14:paraId="0DDC40AE" w14:textId="60CC0A71" w:rsidR="001C24BC" w:rsidRPr="00D51822" w:rsidRDefault="00E50024"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4133883" w:rsidR="00B41C66" w:rsidRPr="00093EBC" w:rsidRDefault="00B76FBB" w:rsidP="00842406">
      <w:pPr>
        <w:pStyle w:val="Betarp"/>
        <w:spacing w:after="120"/>
        <w:ind w:firstLine="567"/>
        <w:contextualSpacing/>
        <w:jc w:val="both"/>
        <w:rPr>
          <w:rFonts w:ascii="Times New Roman" w:hAnsi="Times New Roman" w:cs="Times New Roman"/>
          <w:color w:val="FF0000"/>
          <w:sz w:val="24"/>
          <w:szCs w:val="24"/>
        </w:rPr>
      </w:pPr>
      <w:r w:rsidRPr="00093EBC">
        <w:rPr>
          <w:rFonts w:ascii="Times New Roman" w:eastAsia="Calibri" w:hAnsi="Times New Roman" w:cs="Times New Roman"/>
          <w:color w:val="000000" w:themeColor="text1"/>
          <w:sz w:val="24"/>
          <w:szCs w:val="24"/>
        </w:rPr>
        <w:t>2.1.</w:t>
      </w:r>
      <w:r w:rsidR="00842406" w:rsidRPr="00093EBC">
        <w:rPr>
          <w:rFonts w:ascii="Times New Roman" w:eastAsia="Calibri" w:hAnsi="Times New Roman" w:cs="Times New Roman"/>
          <w:color w:val="000000" w:themeColor="text1"/>
          <w:sz w:val="24"/>
          <w:szCs w:val="24"/>
        </w:rPr>
        <w:t xml:space="preserve"> </w:t>
      </w:r>
      <w:r w:rsidR="00B41C66" w:rsidRPr="00093EBC">
        <w:rPr>
          <w:rFonts w:ascii="Times New Roman" w:eastAsia="Calibri" w:hAnsi="Times New Roman" w:cs="Times New Roman"/>
          <w:color w:val="000000" w:themeColor="text1"/>
          <w:sz w:val="24"/>
          <w:szCs w:val="24"/>
        </w:rPr>
        <w:t xml:space="preserve">Perkančioji organizacija numato įsigyti </w:t>
      </w:r>
      <w:r w:rsidR="00093EBC" w:rsidRPr="00093EBC">
        <w:rPr>
          <w:rFonts w:ascii="Times New Roman" w:eastAsia="Calibri" w:hAnsi="Times New Roman" w:cs="Times New Roman"/>
          <w:color w:val="000000" w:themeColor="text1"/>
          <w:sz w:val="24"/>
          <w:szCs w:val="24"/>
        </w:rPr>
        <w:t>v</w:t>
      </w:r>
      <w:r w:rsidR="00093EBC" w:rsidRPr="00093EBC">
        <w:rPr>
          <w:rFonts w:ascii="Times New Roman" w:hAnsi="Times New Roman"/>
          <w:color w:val="000000"/>
          <w:sz w:val="24"/>
          <w:szCs w:val="24"/>
          <w:shd w:val="clear" w:color="auto" w:fill="FFFFFF"/>
        </w:rPr>
        <w:t xml:space="preserve">ienkartines </w:t>
      </w:r>
      <w:r w:rsidR="009C6BB4">
        <w:rPr>
          <w:rFonts w:ascii="Times New Roman" w:hAnsi="Times New Roman"/>
          <w:color w:val="000000"/>
          <w:sz w:val="24"/>
          <w:szCs w:val="24"/>
          <w:shd w:val="clear" w:color="auto" w:fill="FFFFFF"/>
        </w:rPr>
        <w:t xml:space="preserve">medicinos </w:t>
      </w:r>
      <w:r w:rsidR="00093EBC" w:rsidRPr="00093EBC">
        <w:rPr>
          <w:rFonts w:ascii="Times New Roman" w:hAnsi="Times New Roman"/>
          <w:color w:val="000000"/>
          <w:sz w:val="24"/>
          <w:szCs w:val="24"/>
          <w:shd w:val="clear" w:color="auto" w:fill="FFFFFF"/>
        </w:rPr>
        <w:t xml:space="preserve">priemones </w:t>
      </w:r>
      <w:r w:rsidR="009C6BB4">
        <w:rPr>
          <w:rFonts w:ascii="Times New Roman" w:hAnsi="Times New Roman"/>
          <w:color w:val="000000"/>
          <w:sz w:val="24"/>
          <w:szCs w:val="24"/>
          <w:shd w:val="clear" w:color="auto" w:fill="FFFFFF"/>
        </w:rPr>
        <w:t>stuburo chirurginėms operacijoms</w:t>
      </w:r>
      <w:r w:rsidR="00B41C66" w:rsidRPr="00093EBC">
        <w:rPr>
          <w:rFonts w:ascii="Times New Roman" w:eastAsia="Calibri" w:hAnsi="Times New Roman" w:cs="Times New Roman"/>
          <w:sz w:val="24"/>
          <w:szCs w:val="24"/>
        </w:rPr>
        <w:t>.</w:t>
      </w:r>
      <w:r w:rsidR="00B41C66" w:rsidRPr="00093EBC">
        <w:rPr>
          <w:rFonts w:ascii="Times New Roman" w:hAnsi="Times New Roman" w:cs="Times New Roman"/>
          <w:sz w:val="24"/>
          <w:szCs w:val="24"/>
        </w:rPr>
        <w:t xml:space="preserve"> Reikalavimai pirkimo objektui nustatyti </w:t>
      </w:r>
      <w:r w:rsidR="00704310" w:rsidRPr="00093EBC">
        <w:rPr>
          <w:rFonts w:ascii="Times New Roman" w:hAnsi="Times New Roman" w:cs="Times New Roman"/>
          <w:sz w:val="24"/>
          <w:szCs w:val="24"/>
        </w:rPr>
        <w:t>s</w:t>
      </w:r>
      <w:r w:rsidR="00444CAF" w:rsidRPr="00093EBC">
        <w:rPr>
          <w:rFonts w:ascii="Times New Roman" w:hAnsi="Times New Roman" w:cs="Times New Roman"/>
          <w:sz w:val="24"/>
          <w:szCs w:val="24"/>
        </w:rPr>
        <w:t xml:space="preserve">pecialiųjų </w:t>
      </w:r>
      <w:r w:rsidR="00CE7209" w:rsidRPr="00093EBC">
        <w:rPr>
          <w:rFonts w:ascii="Times New Roman" w:hAnsi="Times New Roman" w:cs="Times New Roman"/>
          <w:sz w:val="24"/>
          <w:szCs w:val="24"/>
        </w:rPr>
        <w:t xml:space="preserve">pirkimo </w:t>
      </w:r>
      <w:r w:rsidR="00444CAF" w:rsidRPr="00093EBC">
        <w:rPr>
          <w:rFonts w:ascii="Times New Roman" w:hAnsi="Times New Roman" w:cs="Times New Roman"/>
          <w:sz w:val="24"/>
          <w:szCs w:val="24"/>
        </w:rPr>
        <w:t xml:space="preserve">sąlygų </w:t>
      </w:r>
      <w:r w:rsidR="00763835" w:rsidRPr="00093EBC">
        <w:rPr>
          <w:rFonts w:ascii="Times New Roman" w:hAnsi="Times New Roman" w:cs="Times New Roman"/>
          <w:sz w:val="24"/>
          <w:szCs w:val="24"/>
        </w:rPr>
        <w:t>2</w:t>
      </w:r>
      <w:r w:rsidR="00FA7D78" w:rsidRPr="00093EBC">
        <w:rPr>
          <w:rFonts w:ascii="Times New Roman" w:hAnsi="Times New Roman" w:cs="Times New Roman"/>
          <w:color w:val="00B050"/>
          <w:sz w:val="24"/>
          <w:szCs w:val="24"/>
        </w:rPr>
        <w:t xml:space="preserve"> </w:t>
      </w:r>
      <w:r w:rsidR="00444CAF" w:rsidRPr="00093EBC">
        <w:rPr>
          <w:rFonts w:ascii="Times New Roman" w:hAnsi="Times New Roman" w:cs="Times New Roman"/>
          <w:sz w:val="24"/>
          <w:szCs w:val="24"/>
        </w:rPr>
        <w:t>priede</w:t>
      </w:r>
      <w:r w:rsidR="00B41C66" w:rsidRPr="00093EBC">
        <w:rPr>
          <w:rFonts w:ascii="Times New Roman" w:hAnsi="Times New Roman" w:cs="Times New Roman"/>
          <w:sz w:val="24"/>
          <w:szCs w:val="24"/>
        </w:rPr>
        <w:t>.</w:t>
      </w:r>
      <w:r w:rsidR="00835FFB" w:rsidRPr="00093EBC">
        <w:rPr>
          <w:rFonts w:ascii="Times New Roman" w:hAnsi="Times New Roman" w:cs="Times New Roman"/>
          <w:sz w:val="24"/>
          <w:szCs w:val="24"/>
        </w:rPr>
        <w:t xml:space="preserve"> </w:t>
      </w:r>
    </w:p>
    <w:p w14:paraId="49B1DD57" w14:textId="6533EF42" w:rsidR="00E93F89" w:rsidRPr="00715582" w:rsidRDefault="00507DC9" w:rsidP="00842406">
      <w:pPr>
        <w:pStyle w:val="Betarp"/>
        <w:spacing w:after="120"/>
        <w:ind w:firstLine="567"/>
        <w:contextualSpacing/>
        <w:jc w:val="both"/>
        <w:rPr>
          <w:rFonts w:ascii="Times New Roman" w:hAnsi="Times New Roman" w:cs="Times New Roman"/>
          <w:sz w:val="24"/>
          <w:szCs w:val="24"/>
        </w:rPr>
      </w:pPr>
      <w:r w:rsidRPr="00715582">
        <w:rPr>
          <w:rFonts w:ascii="Times New Roman" w:hAnsi="Times New Roman" w:cs="Times New Roman"/>
          <w:sz w:val="24"/>
          <w:szCs w:val="24"/>
        </w:rPr>
        <w:t>2.2</w:t>
      </w:r>
      <w:r w:rsidR="000A54E8">
        <w:rPr>
          <w:rFonts w:ascii="Times New Roman" w:hAnsi="Times New Roman" w:cs="Times New Roman"/>
          <w:sz w:val="24"/>
          <w:szCs w:val="24"/>
        </w:rPr>
        <w:t>.</w:t>
      </w:r>
      <w:r w:rsidR="00200EBC" w:rsidRPr="00715582">
        <w:rPr>
          <w:rFonts w:ascii="Times New Roman" w:hAnsi="Times New Roman" w:cs="Times New Roman"/>
          <w:sz w:val="24"/>
          <w:szCs w:val="24"/>
        </w:rPr>
        <w:t xml:space="preserve"> </w:t>
      </w:r>
      <w:r w:rsidR="00920E0B" w:rsidRPr="00715582">
        <w:rPr>
          <w:rFonts w:ascii="Times New Roman" w:hAnsi="Times New Roman" w:cs="Times New Roman"/>
          <w:sz w:val="24"/>
          <w:szCs w:val="24"/>
        </w:rPr>
        <w:t xml:space="preserve">Pirkimo objektas į dalis neskaidomas. </w:t>
      </w:r>
      <w:bookmarkStart w:id="7" w:name="_Hlk91152632"/>
      <w:r w:rsidR="00920E0B" w:rsidRPr="00715582">
        <w:rPr>
          <w:rFonts w:ascii="Times New Roman" w:hAnsi="Times New Roman" w:cs="Times New Roman"/>
          <w:sz w:val="24"/>
          <w:szCs w:val="24"/>
        </w:rPr>
        <w:t>Pirkimo apimtys, reikalavimai ir techninė specifikacija apibrėžti specialiųjų pirkimo sąlygų 2 priede</w:t>
      </w:r>
      <w:bookmarkEnd w:id="7"/>
      <w:r w:rsidR="00BD3C2F" w:rsidRPr="00715582">
        <w:rPr>
          <w:rFonts w:ascii="Times New Roman" w:hAnsi="Times New Roman" w:cs="Times New Roman"/>
          <w:sz w:val="24"/>
          <w:szCs w:val="24"/>
        </w:rPr>
        <w:t>.</w:t>
      </w:r>
    </w:p>
    <w:p w14:paraId="5377C0D3" w14:textId="62EC3E24" w:rsidR="00715582" w:rsidRPr="00715582" w:rsidRDefault="00325243" w:rsidP="00715582">
      <w:pPr>
        <w:pStyle w:val="Betarp"/>
        <w:ind w:firstLine="567"/>
        <w:contextualSpacing/>
        <w:jc w:val="both"/>
        <w:rPr>
          <w:rFonts w:ascii="Times New Roman" w:eastAsia="Arial Unicode MS" w:hAnsi="Times New Roman" w:cs="Arial Unicode MS"/>
          <w:sz w:val="24"/>
          <w:szCs w:val="24"/>
          <w:bdr w:val="nil"/>
        </w:rPr>
      </w:pPr>
      <w:r w:rsidRPr="00715582">
        <w:rPr>
          <w:rFonts w:ascii="Times New Roman" w:hAnsi="Times New Roman" w:cs="Times New Roman"/>
          <w:sz w:val="24"/>
          <w:szCs w:val="24"/>
        </w:rPr>
        <w:t>2.</w:t>
      </w:r>
      <w:r w:rsidR="00C70DD0" w:rsidRPr="00715582">
        <w:rPr>
          <w:rFonts w:ascii="Times New Roman" w:hAnsi="Times New Roman" w:cs="Times New Roman"/>
          <w:sz w:val="24"/>
          <w:szCs w:val="24"/>
        </w:rPr>
        <w:t>3</w:t>
      </w:r>
      <w:r w:rsidRPr="00715582">
        <w:rPr>
          <w:rFonts w:ascii="Times New Roman" w:hAnsi="Times New Roman" w:cs="Times New Roman"/>
          <w:sz w:val="24"/>
          <w:szCs w:val="24"/>
        </w:rPr>
        <w:t>.</w:t>
      </w:r>
      <w:r w:rsidR="00E53E12" w:rsidRPr="00715582">
        <w:rPr>
          <w:rFonts w:ascii="Times New Roman" w:hAnsi="Times New Roman" w:cs="Times New Roman"/>
          <w:sz w:val="24"/>
          <w:szCs w:val="24"/>
        </w:rPr>
        <w:t xml:space="preserve"> </w:t>
      </w:r>
      <w:r w:rsidR="00715582" w:rsidRPr="00715582">
        <w:rPr>
          <w:rFonts w:ascii="Times New Roman" w:hAnsi="Times New Roman" w:cs="Times New Roman"/>
          <w:sz w:val="24"/>
          <w:szCs w:val="24"/>
        </w:rPr>
        <w:t xml:space="preserve">Sutartis bus sudaroma </w:t>
      </w:r>
      <w:r w:rsidR="00E50024">
        <w:rPr>
          <w:rFonts w:ascii="Times New Roman" w:hAnsi="Times New Roman" w:cs="Times New Roman"/>
          <w:sz w:val="24"/>
          <w:szCs w:val="24"/>
        </w:rPr>
        <w:t>25</w:t>
      </w:r>
      <w:r w:rsidR="00715582" w:rsidRPr="00715582">
        <w:rPr>
          <w:rFonts w:ascii="Times New Roman" w:hAnsi="Times New Roman" w:cs="Times New Roman"/>
          <w:sz w:val="24"/>
          <w:szCs w:val="24"/>
        </w:rPr>
        <w:t xml:space="preserve"> mėnesių laikotarpiui, iš jų </w:t>
      </w:r>
      <w:r w:rsidR="00E50024">
        <w:rPr>
          <w:rFonts w:ascii="Times New Roman" w:hAnsi="Times New Roman" w:cs="Times New Roman"/>
          <w:sz w:val="24"/>
          <w:szCs w:val="24"/>
        </w:rPr>
        <w:t>24</w:t>
      </w:r>
      <w:r w:rsidR="00715582" w:rsidRPr="00715582">
        <w:rPr>
          <w:rFonts w:ascii="Times New Roman" w:hAnsi="Times New Roman" w:cs="Times New Roman"/>
          <w:sz w:val="24"/>
          <w:szCs w:val="24"/>
        </w:rPr>
        <w:t xml:space="preserve"> mėn. prekių pristatymui ir 1 mėn. apmokėjimui. </w:t>
      </w:r>
      <w:r w:rsidR="00715582" w:rsidRPr="00715582">
        <w:rPr>
          <w:rFonts w:ascii="Times New Roman" w:eastAsia="Arial Unicode MS" w:hAnsi="Times New Roman" w:cs="Arial Unicode MS"/>
          <w:sz w:val="24"/>
          <w:szCs w:val="24"/>
          <w:bdr w:val="nil"/>
        </w:rPr>
        <w:t>Prekės bus užsakomos dalimis, pagal Perkančiosios organizacijos poreikį visą viešojo pirkimo sutarties galiojimo laikotarpį. Perkančioji organizacija dėl nenumatytų aplinkybių pasilieka teisę neišpirkti visos sutarties sumos.</w:t>
      </w:r>
    </w:p>
    <w:p w14:paraId="342D48D4" w14:textId="4980481B" w:rsidR="00715582" w:rsidRDefault="00715582" w:rsidP="00715582">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sz w:val="24"/>
          <w:szCs w:val="24"/>
          <w:bdr w:val="nil"/>
        </w:rPr>
      </w:pPr>
      <w:r w:rsidRPr="00715582">
        <w:rPr>
          <w:rFonts w:ascii="Times New Roman" w:eastAsia="Arial Unicode MS" w:hAnsi="Times New Roman" w:cs="Arial Unicode MS"/>
          <w:sz w:val="24"/>
          <w:szCs w:val="24"/>
          <w:bdr w:val="nil"/>
        </w:rPr>
        <w:t xml:space="preserve">2.4. Techninėje specifikacijoje nurodyti preliminarūs </w:t>
      </w:r>
      <w:r w:rsidR="000A54E8">
        <w:rPr>
          <w:rFonts w:ascii="Times New Roman" w:eastAsia="Arial Unicode MS" w:hAnsi="Times New Roman" w:cs="Arial Unicode MS"/>
          <w:sz w:val="24"/>
          <w:szCs w:val="24"/>
          <w:bdr w:val="nil"/>
        </w:rPr>
        <w:t>prekių</w:t>
      </w:r>
      <w:r w:rsidRPr="00715582">
        <w:rPr>
          <w:rFonts w:ascii="Times New Roman" w:eastAsia="Arial Unicode MS" w:hAnsi="Times New Roman" w:cs="Arial Unicode MS"/>
          <w:sz w:val="24"/>
          <w:szCs w:val="24"/>
          <w:bdr w:val="nil"/>
        </w:rPr>
        <w:t xml:space="preserve"> kiekiai, kurie nelaikomi maksimaliais ir bus naudojami tik pasiūlymų vertinimui. Vertinant pasiūlymą, bus vertinama įkainių, padaugintų iš preliminariai planuojamų įsigyti prekių kiekių sum</w:t>
      </w:r>
      <w:r w:rsidR="000A54E8">
        <w:rPr>
          <w:rFonts w:ascii="Times New Roman" w:eastAsia="Arial Unicode MS" w:hAnsi="Times New Roman" w:cs="Arial Unicode MS"/>
          <w:sz w:val="24"/>
          <w:szCs w:val="24"/>
          <w:bdr w:val="nil"/>
        </w:rPr>
        <w:t>os</w:t>
      </w:r>
      <w:r w:rsidRPr="00715582">
        <w:rPr>
          <w:rFonts w:ascii="Times New Roman" w:eastAsia="Arial Unicode MS" w:hAnsi="Times New Roman" w:cs="Arial Unicode MS"/>
          <w:sz w:val="24"/>
          <w:szCs w:val="24"/>
          <w:bdr w:val="nil"/>
        </w:rPr>
        <w:t>. Sutarties vertė lygi pirkimui skirtų lėšų sumai.</w:t>
      </w:r>
    </w:p>
    <w:p w14:paraId="015D0BA6" w14:textId="0045DDCA" w:rsidR="00093EBC" w:rsidRPr="00093EBC" w:rsidRDefault="00093EBC" w:rsidP="00715582">
      <w:pPr>
        <w:pBdr>
          <w:top w:val="nil"/>
          <w:left w:val="nil"/>
          <w:bottom w:val="nil"/>
          <w:right w:val="nil"/>
          <w:between w:val="nil"/>
          <w:bar w:val="nil"/>
        </w:pBdr>
        <w:suppressAutoHyphens/>
        <w:spacing w:after="40" w:line="240" w:lineRule="auto"/>
        <w:ind w:firstLine="567"/>
        <w:jc w:val="both"/>
        <w:rPr>
          <w:rFonts w:ascii="Times New Roman" w:hAnsi="Times New Roman" w:cs="Times New Roman"/>
          <w:sz w:val="24"/>
          <w:szCs w:val="24"/>
        </w:rPr>
      </w:pPr>
      <w:r w:rsidRPr="00093EBC">
        <w:rPr>
          <w:rFonts w:ascii="Times New Roman" w:eastAsia="Arial Unicode MS" w:hAnsi="Times New Roman" w:cs="Arial Unicode MS"/>
          <w:sz w:val="24"/>
          <w:szCs w:val="24"/>
          <w:bdr w:val="nil"/>
        </w:rPr>
        <w:t xml:space="preserve">2.5. </w:t>
      </w:r>
      <w:r w:rsidR="00E50024" w:rsidRPr="00E50024">
        <w:rPr>
          <w:rFonts w:ascii="Times New Roman" w:eastAsia="Arial Unicode MS" w:hAnsi="Times New Roman" w:cs="Arial Unicode MS"/>
          <w:sz w:val="24"/>
          <w:szCs w:val="24"/>
          <w:bdr w:val="nil"/>
        </w:rPr>
        <w:t>Gavęs implantų užsakymą, tiekėjas privalo ne vėliau kaip per 5 savaites nuo užsakymo gavimo dienos panaudos būdu neatlygintinai perduoti gydymo įstaigai siūlomų implantų naudojimui reikalingus specifinius instrumentus, sudėtus gamintojo numatytuose metaliniuose, sterilizavimui pritaikytuose konteineriuose</w:t>
      </w:r>
      <w:r w:rsidRPr="00093EBC">
        <w:rPr>
          <w:rFonts w:ascii="Times New Roman" w:eastAsia="Arial Unicode MS" w:hAnsi="Times New Roman" w:cs="Arial Unicode MS"/>
          <w:sz w:val="24"/>
          <w:szCs w:val="24"/>
          <w:bdr w:val="nil"/>
        </w:rPr>
        <w:t>, atitinkant</w:t>
      </w:r>
      <w:r w:rsidR="00E50024">
        <w:rPr>
          <w:rFonts w:ascii="Times New Roman" w:eastAsia="Arial Unicode MS" w:hAnsi="Times New Roman" w:cs="Arial Unicode MS"/>
          <w:sz w:val="24"/>
          <w:szCs w:val="24"/>
          <w:bdr w:val="nil"/>
        </w:rPr>
        <w:t>čius</w:t>
      </w:r>
      <w:r w:rsidRPr="00093EBC">
        <w:rPr>
          <w:rFonts w:ascii="Times New Roman" w:eastAsia="Arial Unicode MS" w:hAnsi="Times New Roman" w:cs="Arial Unicode MS"/>
          <w:sz w:val="24"/>
          <w:szCs w:val="24"/>
          <w:bdr w:val="nil"/>
        </w:rPr>
        <w:t xml:space="preserve"> šių pirkimo sąlygų priede „</w:t>
      </w:r>
      <w:r>
        <w:rPr>
          <w:rFonts w:ascii="Times New Roman" w:eastAsia="Arial Unicode MS" w:hAnsi="Times New Roman" w:cs="Arial Unicode MS"/>
          <w:sz w:val="24"/>
          <w:szCs w:val="24"/>
          <w:bdr w:val="nil"/>
        </w:rPr>
        <w:t>Pasiūlymo forma, techninė specifikacija</w:t>
      </w:r>
      <w:r w:rsidRPr="00093EBC">
        <w:rPr>
          <w:rFonts w:ascii="Times New Roman" w:eastAsia="Arial Unicode MS" w:hAnsi="Times New Roman" w:cs="Arial Unicode MS"/>
          <w:sz w:val="24"/>
          <w:szCs w:val="24"/>
          <w:bdr w:val="nil"/>
        </w:rPr>
        <w:t xml:space="preserve">“ nustatytus reikalavimus ir pasirašyti Panaudos sutartį (Specialiųjų pirkimo sąlygų </w:t>
      </w:r>
      <w:r>
        <w:rPr>
          <w:rFonts w:ascii="Times New Roman" w:eastAsia="Arial Unicode MS" w:hAnsi="Times New Roman" w:cs="Arial Unicode MS"/>
          <w:sz w:val="24"/>
          <w:szCs w:val="24"/>
          <w:bdr w:val="nil"/>
        </w:rPr>
        <w:t>8</w:t>
      </w:r>
      <w:r w:rsidRPr="00093EBC">
        <w:rPr>
          <w:rFonts w:ascii="Times New Roman" w:eastAsia="Arial Unicode MS" w:hAnsi="Times New Roman" w:cs="Arial Unicode MS"/>
          <w:sz w:val="24"/>
          <w:szCs w:val="24"/>
          <w:bdr w:val="nil"/>
        </w:rPr>
        <w:t xml:space="preserve"> priedas).</w:t>
      </w:r>
    </w:p>
    <w:p w14:paraId="0CA81FB8" w14:textId="53C3AB28" w:rsidR="00325243" w:rsidRPr="000C296D" w:rsidRDefault="000A54E8" w:rsidP="00DE7037">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w:t>
      </w:r>
      <w:r w:rsidR="00093EBC">
        <w:rPr>
          <w:rFonts w:ascii="Times New Roman" w:hAnsi="Times New Roman" w:cs="Times New Roman"/>
          <w:sz w:val="24"/>
          <w:szCs w:val="24"/>
        </w:rPr>
        <w:t>6</w:t>
      </w:r>
      <w:r>
        <w:rPr>
          <w:rFonts w:ascii="Times New Roman" w:hAnsi="Times New Roman" w:cs="Times New Roman"/>
          <w:sz w:val="24"/>
          <w:szCs w:val="24"/>
        </w:rPr>
        <w:t xml:space="preserve">. </w:t>
      </w:r>
      <w:r w:rsidR="00E53E12" w:rsidRPr="000C296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AFAF3AA"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093EBC">
        <w:rPr>
          <w:rFonts w:ascii="Times New Roman" w:hAnsi="Times New Roman" w:cs="Times New Roman"/>
          <w:sz w:val="24"/>
          <w:szCs w:val="24"/>
        </w:rPr>
        <w:t>7</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lastRenderedPageBreak/>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w:t>
      </w:r>
      <w:r w:rsidRPr="00BF11E7">
        <w:rPr>
          <w:rFonts w:ascii="Times New Roman" w:hAnsi="Times New Roman" w:cs="Times New Roman"/>
          <w:sz w:val="24"/>
          <w:szCs w:val="24"/>
        </w:rPr>
        <w:lastRenderedPageBreak/>
        <w:t>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2 priedo techninės specifikacijos lentelėje nurodomas dokumento puslapis.</w:t>
      </w:r>
    </w:p>
    <w:p w14:paraId="72AB1CE4" w14:textId="347C4503" w:rsidR="00386479" w:rsidRPr="00BF11E7" w:rsidRDefault="00A64BB0" w:rsidP="002E7496">
      <w:pPr>
        <w:tabs>
          <w:tab w:val="left" w:pos="1418"/>
        </w:tabs>
        <w:spacing w:after="0" w:line="240" w:lineRule="auto"/>
        <w:ind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59EC62A1"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 xml:space="preserve">Laimėjusiu pasiūlymu kiekvienoje pirkimo objekto dalyje galės būti pripažinti tik po 1 (vieną) ekonomiškai naudingiausią pasiūlymą, esantį atitinkamos pirkimo objekto dalies pasiūlymų eilės </w:t>
      </w:r>
      <w:r w:rsidRPr="000C296D">
        <w:rPr>
          <w:rFonts w:ascii="Times New Roman" w:hAnsi="Times New Roman" w:cs="Times New Roman"/>
          <w:color w:val="000000" w:themeColor="text1"/>
          <w:sz w:val="24"/>
          <w:szCs w:val="24"/>
        </w:rPr>
        <w:lastRenderedPageBreak/>
        <w:t>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413B996F" w14:textId="77777777" w:rsidR="00093EBC" w:rsidRPr="00604429" w:rsidRDefault="00093EBC" w:rsidP="00093EBC">
      <w:pPr>
        <w:pStyle w:val="Body2"/>
        <w:numPr>
          <w:ilvl w:val="1"/>
          <w:numId w:val="31"/>
        </w:numPr>
        <w:tabs>
          <w:tab w:val="left" w:pos="851"/>
        </w:tabs>
        <w:ind w:left="0" w:firstLine="573"/>
        <w:rPr>
          <w:rFonts w:cs="Times New Roman"/>
          <w:color w:val="auto"/>
          <w:sz w:val="24"/>
          <w:szCs w:val="24"/>
          <w:lang w:val="lt-LT"/>
        </w:rPr>
      </w:pPr>
      <w:r w:rsidRPr="00604429">
        <w:rPr>
          <w:rFonts w:cs="Times New Roman"/>
          <w:color w:val="auto"/>
          <w:sz w:val="24"/>
          <w:szCs w:val="24"/>
          <w:lang w:val="lt-LT"/>
        </w:rPr>
        <w:t xml:space="preserve">Tiekėjas, perkančiajai organizacijai paprašius, per 5 darbo dienas neatlygintinai turi perkančiajai organizacijai pristatyti  prekių pavyzdžius. </w:t>
      </w:r>
      <w:r w:rsidRPr="00604429">
        <w:rPr>
          <w:rFonts w:cs="Times New Roman"/>
          <w:sz w:val="24"/>
          <w:szCs w:val="24"/>
          <w:lang w:val="lt-LT"/>
        </w:rPr>
        <w:t>Nepateikus pavyzdžių – pasiūlymai bus atmesti.</w:t>
      </w:r>
    </w:p>
    <w:p w14:paraId="267A0C85" w14:textId="77777777" w:rsidR="00093EBC" w:rsidRPr="00604429" w:rsidRDefault="00093EBC" w:rsidP="00093EBC">
      <w:pPr>
        <w:pStyle w:val="Body2"/>
        <w:numPr>
          <w:ilvl w:val="1"/>
          <w:numId w:val="31"/>
        </w:numPr>
        <w:tabs>
          <w:tab w:val="left" w:pos="851"/>
        </w:tabs>
        <w:ind w:left="0" w:firstLine="573"/>
        <w:rPr>
          <w:rFonts w:cs="Times New Roman"/>
          <w:color w:val="auto"/>
          <w:sz w:val="24"/>
          <w:szCs w:val="24"/>
          <w:lang w:val="lt-LT"/>
        </w:rPr>
      </w:pPr>
      <w:r w:rsidRPr="00604429">
        <w:rPr>
          <w:rFonts w:cs="Times New Roman"/>
          <w:color w:val="auto"/>
          <w:sz w:val="24"/>
          <w:szCs w:val="24"/>
          <w:lang w:val="lt-LT"/>
        </w:rPr>
        <w:t xml:space="preserve"> Jei prekės susideda iš komplektuojančių dalių, visos dalys pristačius prekės pavyzdžius turi būti surinktos taip, kad prekę galima būtų naudoti pagal paskirtį.</w:t>
      </w:r>
    </w:p>
    <w:p w14:paraId="333F11F3" w14:textId="77777777" w:rsidR="00093EBC" w:rsidRPr="00604429" w:rsidRDefault="00093EBC" w:rsidP="00093EBC">
      <w:pPr>
        <w:pStyle w:val="Body2"/>
        <w:numPr>
          <w:ilvl w:val="1"/>
          <w:numId w:val="31"/>
        </w:numPr>
        <w:tabs>
          <w:tab w:val="left" w:pos="851"/>
        </w:tabs>
        <w:ind w:left="0" w:firstLine="573"/>
        <w:rPr>
          <w:rFonts w:cs="Times New Roman"/>
          <w:color w:val="auto"/>
          <w:sz w:val="24"/>
          <w:szCs w:val="24"/>
          <w:lang w:val="lt-LT"/>
        </w:rPr>
      </w:pPr>
      <w:r w:rsidRPr="00604429">
        <w:rPr>
          <w:rFonts w:cs="Times New Roman"/>
          <w:color w:val="auto"/>
          <w:sz w:val="24"/>
          <w:szCs w:val="24"/>
          <w:lang w:val="lt-LT"/>
        </w:rPr>
        <w:t xml:space="preserve"> Prekių pavyzdžių pristatymo laikas turi būti suderinamas su pirkimo sąlygose nurodytu perkančiosios organizacijos atstovu, atsakingu už bendravimą su tiekėjais.</w:t>
      </w:r>
    </w:p>
    <w:p w14:paraId="15A063A2" w14:textId="77777777" w:rsidR="00093EBC" w:rsidRPr="00604429" w:rsidRDefault="00093EBC" w:rsidP="00093EBC">
      <w:pPr>
        <w:pStyle w:val="Body2"/>
        <w:numPr>
          <w:ilvl w:val="1"/>
          <w:numId w:val="31"/>
        </w:numPr>
        <w:tabs>
          <w:tab w:val="left" w:pos="851"/>
        </w:tabs>
        <w:ind w:left="0" w:firstLine="567"/>
        <w:rPr>
          <w:rFonts w:eastAsia="Calibri" w:cs="Times New Roman"/>
          <w:sz w:val="24"/>
          <w:szCs w:val="24"/>
        </w:rPr>
      </w:pPr>
      <w:r w:rsidRPr="00604429">
        <w:rPr>
          <w:rFonts w:cs="Times New Roman"/>
          <w:color w:val="auto"/>
          <w:sz w:val="24"/>
          <w:szCs w:val="24"/>
          <w:lang w:val="lt-LT"/>
        </w:rPr>
        <w:t xml:space="preserve"> Prekių pavyzdžių pateikimo išlaidas dengia tiekėjai. Perkančioji organizacija neprisiima prekių pavyzdžių atsitiktinio sugadinimo ar sunaikinimo išlaidų. </w:t>
      </w:r>
    </w:p>
    <w:p w14:paraId="316AA62D" w14:textId="451AF4D9" w:rsidR="001A28D4" w:rsidRPr="00604429" w:rsidRDefault="00093EBC" w:rsidP="00093EBC">
      <w:pPr>
        <w:pStyle w:val="Body2"/>
        <w:numPr>
          <w:ilvl w:val="1"/>
          <w:numId w:val="31"/>
        </w:numPr>
        <w:tabs>
          <w:tab w:val="left" w:pos="851"/>
        </w:tabs>
        <w:ind w:left="0" w:firstLine="573"/>
        <w:rPr>
          <w:rFonts w:cs="Times New Roman"/>
          <w:color w:val="auto"/>
          <w:sz w:val="24"/>
          <w:szCs w:val="24"/>
          <w:lang w:val="lt-LT"/>
        </w:rPr>
      </w:pPr>
      <w:r w:rsidRPr="00604429">
        <w:rPr>
          <w:rFonts w:cs="Times New Roman"/>
          <w:color w:val="auto"/>
          <w:sz w:val="24"/>
          <w:szCs w:val="24"/>
          <w:lang w:val="lt-LT"/>
        </w:rPr>
        <w:t>P</w:t>
      </w:r>
      <w:r w:rsidRPr="00604429">
        <w:rPr>
          <w:rFonts w:cs="Times New Roman"/>
          <w:sz w:val="24"/>
          <w:szCs w:val="24"/>
          <w:lang w:val="lt-LT"/>
        </w:rPr>
        <w:t>ateikti pavyzdžiai tiekėjams negražinami, kadangi reikalingi išbandymui</w:t>
      </w:r>
      <w:r w:rsidR="001A28D4" w:rsidRPr="00604429">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093EBC" w:rsidRPr="00D51822" w14:paraId="595801DB" w14:textId="7A4FE76F" w:rsidTr="00AA727A">
        <w:trPr>
          <w:trHeight w:val="20"/>
        </w:trPr>
        <w:tc>
          <w:tcPr>
            <w:tcW w:w="747" w:type="dxa"/>
            <w:tcMar>
              <w:top w:w="0" w:type="dxa"/>
              <w:left w:w="108" w:type="dxa"/>
              <w:bottom w:w="0" w:type="dxa"/>
              <w:right w:w="108" w:type="dxa"/>
            </w:tcMar>
          </w:tcPr>
          <w:p w14:paraId="7834A329" w14:textId="7F92BE74" w:rsidR="00093EBC" w:rsidRPr="00D51822" w:rsidRDefault="00093EBC" w:rsidP="00093EBC">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093EBC" w:rsidRPr="00D51822" w:rsidRDefault="00093EBC" w:rsidP="00093EBC">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032E880D" w:rsidR="00093EBC" w:rsidRPr="00D51822" w:rsidRDefault="00093EBC" w:rsidP="00093EBC">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Pr>
                <w:rFonts w:ascii="Times New Roman" w:hAnsi="Times New Roman" w:cs="Times New Roman"/>
                <w:iCs/>
                <w:sz w:val="22"/>
                <w:szCs w:val="22"/>
              </w:rPr>
              <w:t>5</w:t>
            </w:r>
            <w:r w:rsidRPr="00F97C4F">
              <w:rPr>
                <w:rFonts w:ascii="Times New Roman" w:hAnsi="Times New Roman" w:cs="Times New Roman"/>
                <w:iCs/>
                <w:sz w:val="22"/>
                <w:szCs w:val="22"/>
              </w:rPr>
              <w:t xml:space="preserve"> darbo dienas</w:t>
            </w:r>
          </w:p>
        </w:tc>
        <w:tc>
          <w:tcPr>
            <w:tcW w:w="2737" w:type="dxa"/>
          </w:tcPr>
          <w:p w14:paraId="666E941E" w14:textId="77777777" w:rsidR="00093EBC" w:rsidRPr="00D51822" w:rsidRDefault="00093EBC" w:rsidP="00093EBC">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6F102AF1" w14:textId="77777777" w:rsidR="00604429" w:rsidRDefault="00604429" w:rsidP="00463465">
      <w:pPr>
        <w:jc w:val="both"/>
        <w:rPr>
          <w:rFonts w:ascii="Times New Roman" w:eastAsia="Calibri" w:hAnsi="Times New Roman" w:cs="Times New Roman"/>
          <w:i/>
          <w:iCs/>
          <w:color w:val="FF0000"/>
          <w:sz w:val="24"/>
          <w:szCs w:val="24"/>
        </w:rPr>
      </w:pPr>
    </w:p>
    <w:p w14:paraId="0A35989F" w14:textId="77777777" w:rsidR="00604429" w:rsidRDefault="00604429" w:rsidP="00463465">
      <w:pPr>
        <w:jc w:val="both"/>
        <w:rPr>
          <w:rFonts w:ascii="Times New Roman" w:eastAsia="Calibri" w:hAnsi="Times New Roman" w:cs="Times New Roman"/>
          <w:i/>
          <w:iCs/>
          <w:color w:val="FF0000"/>
          <w:sz w:val="24"/>
          <w:szCs w:val="24"/>
        </w:rPr>
      </w:pPr>
    </w:p>
    <w:p w14:paraId="61AB6D94" w14:textId="77777777" w:rsidR="00604429" w:rsidRDefault="00604429" w:rsidP="00463465">
      <w:pPr>
        <w:jc w:val="both"/>
        <w:rPr>
          <w:rFonts w:ascii="Times New Roman" w:eastAsia="Calibri" w:hAnsi="Times New Roman" w:cs="Times New Roman"/>
          <w:i/>
          <w:iCs/>
          <w:color w:val="FF0000"/>
          <w:sz w:val="24"/>
          <w:szCs w:val="24"/>
        </w:rPr>
      </w:pPr>
    </w:p>
    <w:p w14:paraId="3FAAE16F" w14:textId="77777777" w:rsidR="00604429" w:rsidRDefault="00604429" w:rsidP="00463465">
      <w:pPr>
        <w:jc w:val="both"/>
        <w:rPr>
          <w:rFonts w:ascii="Times New Roman" w:eastAsia="Calibri" w:hAnsi="Times New Roman" w:cs="Times New Roman"/>
          <w:i/>
          <w:iCs/>
          <w:color w:val="FF0000"/>
          <w:sz w:val="24"/>
          <w:szCs w:val="24"/>
        </w:rPr>
      </w:pPr>
    </w:p>
    <w:p w14:paraId="57708956" w14:textId="77777777" w:rsidR="00604429" w:rsidRDefault="00604429" w:rsidP="00463465">
      <w:pPr>
        <w:jc w:val="both"/>
        <w:rPr>
          <w:rFonts w:ascii="Times New Roman" w:eastAsia="Calibri" w:hAnsi="Times New Roman" w:cs="Times New Roman"/>
          <w:i/>
          <w:iCs/>
          <w:color w:val="FF0000"/>
          <w:sz w:val="24"/>
          <w:szCs w:val="24"/>
        </w:rPr>
      </w:pPr>
    </w:p>
    <w:p w14:paraId="3B7374B8" w14:textId="77777777" w:rsidR="00604429" w:rsidRDefault="00604429" w:rsidP="00463465">
      <w:pPr>
        <w:jc w:val="both"/>
        <w:rPr>
          <w:rFonts w:ascii="Times New Roman" w:eastAsia="Calibri" w:hAnsi="Times New Roman" w:cs="Times New Roman"/>
          <w:i/>
          <w:iCs/>
          <w:color w:val="FF0000"/>
          <w:sz w:val="24"/>
          <w:szCs w:val="24"/>
        </w:rPr>
      </w:pPr>
    </w:p>
    <w:p w14:paraId="70956AD2" w14:textId="77777777" w:rsidR="00604429" w:rsidRDefault="00604429" w:rsidP="00463465">
      <w:pPr>
        <w:jc w:val="both"/>
        <w:rPr>
          <w:rFonts w:ascii="Times New Roman" w:eastAsia="Calibri" w:hAnsi="Times New Roman" w:cs="Times New Roman"/>
          <w:i/>
          <w:iCs/>
          <w:color w:val="FF0000"/>
          <w:sz w:val="24"/>
          <w:szCs w:val="24"/>
        </w:rPr>
      </w:pPr>
    </w:p>
    <w:p w14:paraId="5AE690C5" w14:textId="77777777" w:rsidR="00604429" w:rsidRDefault="00604429" w:rsidP="00463465">
      <w:pPr>
        <w:jc w:val="both"/>
        <w:rPr>
          <w:rFonts w:ascii="Times New Roman" w:eastAsia="Calibri" w:hAnsi="Times New Roman" w:cs="Times New Roman"/>
          <w:i/>
          <w:iCs/>
          <w:color w:val="FF0000"/>
          <w:sz w:val="24"/>
          <w:szCs w:val="24"/>
        </w:rPr>
      </w:pPr>
    </w:p>
    <w:p w14:paraId="4ACC9C22" w14:textId="77777777" w:rsidR="00604429" w:rsidRDefault="00604429" w:rsidP="00463465">
      <w:pPr>
        <w:jc w:val="both"/>
        <w:rPr>
          <w:rFonts w:ascii="Times New Roman" w:eastAsia="Calibri" w:hAnsi="Times New Roman" w:cs="Times New Roman"/>
          <w:i/>
          <w:iCs/>
          <w:color w:val="FF0000"/>
          <w:sz w:val="24"/>
          <w:szCs w:val="24"/>
        </w:rPr>
      </w:pPr>
    </w:p>
    <w:p w14:paraId="4A8DD5FF" w14:textId="77777777" w:rsidR="00604429" w:rsidRDefault="00604429" w:rsidP="00463465">
      <w:pPr>
        <w:jc w:val="both"/>
        <w:rPr>
          <w:rFonts w:ascii="Times New Roman" w:eastAsia="Calibri" w:hAnsi="Times New Roman" w:cs="Times New Roman"/>
          <w:i/>
          <w:iCs/>
          <w:color w:val="FF0000"/>
          <w:sz w:val="24"/>
          <w:szCs w:val="24"/>
        </w:rPr>
      </w:pPr>
    </w:p>
    <w:p w14:paraId="3AA95281" w14:textId="77777777" w:rsidR="00604429" w:rsidRDefault="00604429" w:rsidP="00463465">
      <w:pPr>
        <w:jc w:val="both"/>
        <w:rPr>
          <w:rFonts w:ascii="Times New Roman" w:eastAsia="Calibri" w:hAnsi="Times New Roman" w:cs="Times New Roman"/>
          <w:i/>
          <w:iCs/>
          <w:color w:val="FF0000"/>
          <w:sz w:val="24"/>
          <w:szCs w:val="24"/>
        </w:rPr>
      </w:pPr>
    </w:p>
    <w:p w14:paraId="788FE0EF" w14:textId="77777777" w:rsidR="00604429" w:rsidRDefault="00604429" w:rsidP="00463465">
      <w:pPr>
        <w:jc w:val="both"/>
        <w:rPr>
          <w:rFonts w:ascii="Times New Roman" w:eastAsia="Calibri" w:hAnsi="Times New Roman" w:cs="Times New Roman"/>
          <w:i/>
          <w:iCs/>
          <w:color w:val="FF0000"/>
          <w:sz w:val="24"/>
          <w:szCs w:val="24"/>
        </w:rPr>
      </w:pPr>
    </w:p>
    <w:p w14:paraId="3B04586D" w14:textId="77777777" w:rsidR="00604429" w:rsidRDefault="00604429" w:rsidP="00463465">
      <w:pPr>
        <w:jc w:val="both"/>
        <w:rPr>
          <w:rFonts w:ascii="Times New Roman" w:eastAsia="Calibri" w:hAnsi="Times New Roman" w:cs="Times New Roman"/>
          <w:i/>
          <w:iCs/>
          <w:color w:val="FF0000"/>
          <w:sz w:val="24"/>
          <w:szCs w:val="24"/>
        </w:rPr>
      </w:pPr>
    </w:p>
    <w:p w14:paraId="7E3AD809" w14:textId="77777777" w:rsidR="00604429" w:rsidRDefault="00604429" w:rsidP="00463465">
      <w:pPr>
        <w:jc w:val="both"/>
        <w:rPr>
          <w:rFonts w:ascii="Times New Roman" w:eastAsia="Calibri" w:hAnsi="Times New Roman" w:cs="Times New Roman"/>
          <w:i/>
          <w:iCs/>
          <w:color w:val="FF0000"/>
          <w:sz w:val="24"/>
          <w:szCs w:val="24"/>
        </w:rPr>
      </w:pPr>
    </w:p>
    <w:p w14:paraId="45C6C5AC" w14:textId="77777777" w:rsidR="00604429" w:rsidRDefault="00604429" w:rsidP="00463465">
      <w:pPr>
        <w:jc w:val="both"/>
        <w:rPr>
          <w:rFonts w:ascii="Times New Roman" w:eastAsia="Calibri" w:hAnsi="Times New Roman" w:cs="Times New Roman"/>
          <w:i/>
          <w:iCs/>
          <w:color w:val="FF0000"/>
          <w:sz w:val="24"/>
          <w:szCs w:val="24"/>
        </w:rPr>
      </w:pPr>
    </w:p>
    <w:p w14:paraId="3868A30E" w14:textId="77777777" w:rsidR="00604429" w:rsidRDefault="00604429" w:rsidP="00463465">
      <w:pPr>
        <w:jc w:val="both"/>
        <w:rPr>
          <w:rFonts w:ascii="Times New Roman" w:eastAsia="Calibri" w:hAnsi="Times New Roman" w:cs="Times New Roman"/>
          <w:i/>
          <w:iCs/>
          <w:color w:val="FF0000"/>
          <w:sz w:val="24"/>
          <w:szCs w:val="24"/>
        </w:rPr>
      </w:pPr>
    </w:p>
    <w:p w14:paraId="50456C8B" w14:textId="77777777" w:rsidR="00604429" w:rsidRDefault="00604429" w:rsidP="00463465">
      <w:pPr>
        <w:jc w:val="both"/>
        <w:rPr>
          <w:rFonts w:ascii="Times New Roman" w:eastAsia="Calibri" w:hAnsi="Times New Roman" w:cs="Times New Roman"/>
          <w:i/>
          <w:iCs/>
          <w:color w:val="FF0000"/>
          <w:sz w:val="24"/>
          <w:szCs w:val="24"/>
        </w:rPr>
      </w:pPr>
    </w:p>
    <w:p w14:paraId="5264AB88" w14:textId="77777777" w:rsidR="00604429" w:rsidRDefault="00604429" w:rsidP="00463465">
      <w:pPr>
        <w:jc w:val="both"/>
        <w:rPr>
          <w:rFonts w:ascii="Times New Roman" w:eastAsia="Calibri" w:hAnsi="Times New Roman" w:cs="Times New Roman"/>
          <w:i/>
          <w:iCs/>
          <w:color w:val="FF0000"/>
          <w:sz w:val="24"/>
          <w:szCs w:val="24"/>
        </w:rPr>
      </w:pPr>
    </w:p>
    <w:p w14:paraId="00479121" w14:textId="77777777" w:rsidR="00604429" w:rsidRDefault="00604429" w:rsidP="00463465">
      <w:pPr>
        <w:jc w:val="both"/>
        <w:rPr>
          <w:rFonts w:ascii="Times New Roman" w:eastAsia="Calibri" w:hAnsi="Times New Roman" w:cs="Times New Roman"/>
          <w:i/>
          <w:iCs/>
          <w:color w:val="FF0000"/>
          <w:sz w:val="24"/>
          <w:szCs w:val="24"/>
        </w:rPr>
      </w:pPr>
    </w:p>
    <w:p w14:paraId="49B40E64" w14:textId="77777777" w:rsidR="00604429" w:rsidRDefault="00604429" w:rsidP="00463465">
      <w:pPr>
        <w:jc w:val="both"/>
        <w:rPr>
          <w:rFonts w:ascii="Times New Roman" w:eastAsia="Calibri" w:hAnsi="Times New Roman" w:cs="Times New Roman"/>
          <w:i/>
          <w:iCs/>
          <w:color w:val="FF0000"/>
          <w:sz w:val="24"/>
          <w:szCs w:val="24"/>
        </w:rPr>
      </w:pPr>
    </w:p>
    <w:p w14:paraId="53D448DD" w14:textId="77777777" w:rsidR="00604429" w:rsidRDefault="00604429" w:rsidP="00463465">
      <w:pPr>
        <w:jc w:val="both"/>
        <w:rPr>
          <w:rFonts w:ascii="Times New Roman" w:eastAsia="Calibri" w:hAnsi="Times New Roman" w:cs="Times New Roman"/>
          <w:i/>
          <w:iCs/>
          <w:color w:val="FF0000"/>
          <w:sz w:val="24"/>
          <w:szCs w:val="24"/>
        </w:rPr>
      </w:pPr>
    </w:p>
    <w:p w14:paraId="100D4170" w14:textId="77777777" w:rsidR="00604429" w:rsidRDefault="00604429" w:rsidP="00463465">
      <w:pPr>
        <w:jc w:val="both"/>
        <w:rPr>
          <w:rFonts w:ascii="Times New Roman" w:eastAsia="Calibri" w:hAnsi="Times New Roman" w:cs="Times New Roman"/>
          <w:i/>
          <w:iCs/>
          <w:color w:val="FF0000"/>
          <w:sz w:val="24"/>
          <w:szCs w:val="24"/>
        </w:rPr>
      </w:pPr>
    </w:p>
    <w:p w14:paraId="3A08D5BD" w14:textId="77777777" w:rsidR="00604429" w:rsidRDefault="00604429" w:rsidP="00463465">
      <w:pPr>
        <w:jc w:val="both"/>
        <w:rPr>
          <w:rFonts w:ascii="Times New Roman" w:eastAsia="Calibri" w:hAnsi="Times New Roman" w:cs="Times New Roman"/>
          <w:i/>
          <w:iCs/>
          <w:color w:val="FF0000"/>
          <w:sz w:val="24"/>
          <w:szCs w:val="24"/>
        </w:rPr>
      </w:pPr>
    </w:p>
    <w:p w14:paraId="1454D5A0" w14:textId="77777777" w:rsidR="00604429" w:rsidRDefault="00604429" w:rsidP="00463465">
      <w:pPr>
        <w:jc w:val="both"/>
        <w:rPr>
          <w:rFonts w:ascii="Times New Roman" w:eastAsia="Calibri" w:hAnsi="Times New Roman" w:cs="Times New Roman"/>
          <w:i/>
          <w:iCs/>
          <w:color w:val="FF0000"/>
          <w:sz w:val="24"/>
          <w:szCs w:val="24"/>
        </w:rPr>
      </w:pPr>
    </w:p>
    <w:p w14:paraId="6F98D23B" w14:textId="77777777" w:rsidR="00604429" w:rsidRDefault="00604429" w:rsidP="00463465">
      <w:pPr>
        <w:jc w:val="both"/>
        <w:rPr>
          <w:rFonts w:ascii="Times New Roman" w:eastAsia="Calibri" w:hAnsi="Times New Roman" w:cs="Times New Roman"/>
          <w:i/>
          <w:iCs/>
          <w:color w:val="FF0000"/>
          <w:sz w:val="24"/>
          <w:szCs w:val="24"/>
        </w:rPr>
      </w:pPr>
    </w:p>
    <w:p w14:paraId="4DCC1591" w14:textId="77777777" w:rsidR="00604429" w:rsidRDefault="00604429" w:rsidP="00463465">
      <w:pPr>
        <w:jc w:val="both"/>
        <w:rPr>
          <w:rFonts w:ascii="Times New Roman" w:eastAsia="Calibri" w:hAnsi="Times New Roman" w:cs="Times New Roman"/>
          <w:i/>
          <w:iCs/>
          <w:color w:val="FF0000"/>
          <w:sz w:val="24"/>
          <w:szCs w:val="24"/>
        </w:rPr>
      </w:pPr>
    </w:p>
    <w:p w14:paraId="3E6416EA" w14:textId="5D88D68D" w:rsidR="00604429" w:rsidRPr="00C43C7A" w:rsidRDefault="00604429" w:rsidP="00604429">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w:t>
      </w:r>
      <w:r>
        <w:rPr>
          <w:rFonts w:ascii="Times New Roman" w:hAnsi="Times New Roman" w:cs="Times New Roman"/>
          <w:b/>
          <w:bCs/>
          <w:color w:val="auto"/>
          <w:sz w:val="24"/>
          <w:szCs w:val="24"/>
        </w:rPr>
        <w:t>Panaudos s</w:t>
      </w:r>
      <w:r w:rsidRPr="00C43C7A">
        <w:rPr>
          <w:rFonts w:ascii="Times New Roman" w:hAnsi="Times New Roman" w:cs="Times New Roman"/>
          <w:b/>
          <w:bCs/>
          <w:color w:val="auto"/>
          <w:sz w:val="24"/>
          <w:szCs w:val="24"/>
        </w:rPr>
        <w:t>utarties projektas“</w:t>
      </w:r>
    </w:p>
    <w:p w14:paraId="20CFE4CE" w14:textId="77777777" w:rsidR="00604429" w:rsidRPr="00D51822" w:rsidRDefault="00604429" w:rsidP="00604429">
      <w:pPr>
        <w:rPr>
          <w:rFonts w:ascii="Times New Roman" w:hAnsi="Times New Roman" w:cs="Times New Roman"/>
          <w:sz w:val="24"/>
          <w:szCs w:val="24"/>
        </w:rPr>
      </w:pPr>
    </w:p>
    <w:p w14:paraId="6289657C" w14:textId="77777777" w:rsidR="00604429" w:rsidRPr="00D51822" w:rsidRDefault="00604429" w:rsidP="00604429">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06EC9D88" w14:textId="77777777" w:rsidR="00604429" w:rsidRPr="00D51822" w:rsidRDefault="00604429" w:rsidP="00463465">
      <w:pPr>
        <w:jc w:val="both"/>
        <w:rPr>
          <w:rFonts w:ascii="Times New Roman" w:eastAsia="Calibri" w:hAnsi="Times New Roman" w:cs="Times New Roman"/>
          <w:i/>
          <w:iCs/>
          <w:color w:val="FF0000"/>
          <w:sz w:val="24"/>
          <w:szCs w:val="24"/>
        </w:rPr>
      </w:pPr>
    </w:p>
    <w:sectPr w:rsidR="00604429"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8C4"/>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245"/>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3EBC"/>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4E8"/>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AE"/>
    <w:rsid w:val="00116A84"/>
    <w:rsid w:val="0011798C"/>
    <w:rsid w:val="00117DD0"/>
    <w:rsid w:val="00117E75"/>
    <w:rsid w:val="00120F58"/>
    <w:rsid w:val="00121867"/>
    <w:rsid w:val="00121982"/>
    <w:rsid w:val="001221E7"/>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892"/>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01E1"/>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4D"/>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49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27A02"/>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5E57"/>
    <w:rsid w:val="003C6C3A"/>
    <w:rsid w:val="003C6C7B"/>
    <w:rsid w:val="003C7285"/>
    <w:rsid w:val="003C73E9"/>
    <w:rsid w:val="003C7763"/>
    <w:rsid w:val="003C7AFD"/>
    <w:rsid w:val="003C7CF1"/>
    <w:rsid w:val="003D0037"/>
    <w:rsid w:val="003D03D9"/>
    <w:rsid w:val="003D11CB"/>
    <w:rsid w:val="003D1383"/>
    <w:rsid w:val="003D33F6"/>
    <w:rsid w:val="003D346C"/>
    <w:rsid w:val="003D3570"/>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C7C"/>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634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8D9"/>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5A6"/>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429"/>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58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35"/>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4AB"/>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0E0B"/>
    <w:rsid w:val="009216C5"/>
    <w:rsid w:val="00922326"/>
    <w:rsid w:val="00922922"/>
    <w:rsid w:val="0092330D"/>
    <w:rsid w:val="00923A02"/>
    <w:rsid w:val="00924445"/>
    <w:rsid w:val="00925348"/>
    <w:rsid w:val="00925B89"/>
    <w:rsid w:val="009265B6"/>
    <w:rsid w:val="0092752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67C6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BB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993"/>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09"/>
    <w:rsid w:val="00A84566"/>
    <w:rsid w:val="00A84687"/>
    <w:rsid w:val="00A84D66"/>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2E80"/>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347"/>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2F"/>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3F3"/>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0A"/>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024"/>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405E"/>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36"/>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37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486"/>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23</Pages>
  <Words>27533</Words>
  <Characters>15694</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13</cp:revision>
  <cp:lastPrinted>2025-08-25T11:57:00Z</cp:lastPrinted>
  <dcterms:created xsi:type="dcterms:W3CDTF">2026-02-11T16:14:00Z</dcterms:created>
  <dcterms:modified xsi:type="dcterms:W3CDTF">2026-07-10T09:51:00Z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