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9A3C7FA"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AB168E">
        <w:rPr>
          <w:rFonts w:ascii="Times New Roman" w:hAnsi="Times New Roman"/>
          <w:bCs/>
          <w:sz w:val="24"/>
          <w:szCs w:val="24"/>
        </w:rPr>
        <w:t>7</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17F99CDC"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611E683F" w:rsidR="005858A6" w:rsidRPr="00335FB9" w:rsidRDefault="00631F7D"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 xml:space="preserve">ADMINISTRACINĖS PASKIRTIES PASTATO, KĘSTUČIO A. 3, UKMERGĖJE, </w:t>
      </w:r>
      <w:r w:rsidR="00D1048F">
        <w:rPr>
          <w:rFonts w:ascii="Times New Roman" w:hAnsi="Times New Roman"/>
          <w:b/>
          <w:caps/>
          <w:sz w:val="24"/>
          <w:szCs w:val="24"/>
          <w:shd w:val="clear" w:color="auto" w:fill="FFFFFF"/>
        </w:rPr>
        <w:t>FASADO (SIENŲ)</w:t>
      </w:r>
      <w:r w:rsidR="00D1048F">
        <w:rPr>
          <w:rFonts w:ascii="Times New Roman" w:hAnsi="Times New Roman" w:cs="Times New Roman"/>
          <w:b/>
          <w:caps/>
          <w:sz w:val="24"/>
          <w:szCs w:val="24"/>
          <w:shd w:val="clear" w:color="auto" w:fill="FFFFFF"/>
        </w:rPr>
        <w:t xml:space="preserve"> ŠILTINIMO IR MŪRINĖS PERTVAROS ĮRENGIMO D</w:t>
      </w:r>
      <w:r w:rsidR="008F0391">
        <w:rPr>
          <w:rFonts w:ascii="Times New Roman" w:hAnsi="Times New Roman" w:cs="Times New Roman"/>
          <w:b/>
          <w:caps/>
          <w:sz w:val="24"/>
          <w:szCs w:val="24"/>
          <w:shd w:val="clear" w:color="auto" w:fill="FFFFFF"/>
        </w:rPr>
        <w:t xml:space="preserve">ARBŲ </w:t>
      </w:r>
      <w:r w:rsidR="00335FB9">
        <w:rPr>
          <w:rFonts w:ascii="Times New Roman" w:hAnsi="Times New Roman" w:cs="Times New Roman"/>
          <w:b/>
          <w:caps/>
          <w:sz w:val="24"/>
          <w:szCs w:val="24"/>
          <w:shd w:val="clear" w:color="auto" w:fill="FFFFFF"/>
        </w:rPr>
        <w:t xml:space="preserve">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67A8A304"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CA38ED">
        <w:rPr>
          <w:rFonts w:ascii="Times New Roman" w:eastAsia="Times New Roman" w:hAnsi="Times New Roman" w:cs="Times New Roman"/>
          <w:sz w:val="24"/>
          <w:szCs w:val="24"/>
          <w:lang w:eastAsia="lt-LT"/>
        </w:rPr>
        <w:t>6</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145DA49C" w14:textId="0D601E53" w:rsidR="00826E58" w:rsidRPr="00631F7D" w:rsidRDefault="00826E58" w:rsidP="00335FB9">
      <w:pPr>
        <w:spacing w:after="0" w:line="240" w:lineRule="auto"/>
        <w:jc w:val="both"/>
        <w:rPr>
          <w:rFonts w:ascii="Times New Roman" w:eastAsia="Calibri" w:hAnsi="Times New Roman" w:cs="Times New Roman"/>
          <w:sz w:val="24"/>
          <w:szCs w:val="24"/>
          <w:lang w:eastAsia="lt-LT"/>
        </w:rPr>
      </w:pPr>
    </w:p>
    <w:p w14:paraId="3A8FAEA9" w14:textId="77777777" w:rsidR="00631F7D"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352C596B" w14:textId="77777777" w:rsidR="00631F7D"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016F376A" w14:textId="4E703083" w:rsidR="00631F7D" w:rsidRPr="001A16AE"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Pr="00631F7D">
        <w:rPr>
          <w:rFonts w:ascii="Times New Roman" w:eastAsia="Calibri" w:hAnsi="Times New Roman" w:cs="Times New Roman"/>
          <w:b/>
          <w:spacing w:val="-8"/>
          <w:sz w:val="24"/>
          <w:szCs w:val="24"/>
          <w:bdr w:val="nil"/>
        </w:rPr>
        <w:t xml:space="preserve">Administracinės paskirties pastato, Kęstučio a. 3, Ukmergėje, </w:t>
      </w:r>
      <w:r w:rsidR="00CA38ED">
        <w:rPr>
          <w:rFonts w:ascii="Times New Roman" w:eastAsia="Calibri" w:hAnsi="Times New Roman" w:cs="Times New Roman"/>
          <w:b/>
          <w:spacing w:val="-8"/>
          <w:sz w:val="24"/>
          <w:szCs w:val="24"/>
          <w:bdr w:val="nil"/>
        </w:rPr>
        <w:t>fasado (sienų) šiltinimo ir mūrinės pertvaros įrengimo darbų</w:t>
      </w:r>
      <w:r w:rsidR="005C7B04">
        <w:rPr>
          <w:rFonts w:ascii="Times New Roman" w:eastAsia="Calibri" w:hAnsi="Times New Roman" w:cs="Times New Roman"/>
          <w:b/>
          <w:spacing w:val="-8"/>
          <w:sz w:val="24"/>
          <w:szCs w:val="24"/>
          <w:bdr w:val="nil"/>
        </w:rPr>
        <w:t xml:space="preserve"> </w:t>
      </w:r>
      <w:r w:rsidR="00CA38ED">
        <w:rPr>
          <w:rFonts w:ascii="Times New Roman" w:eastAsia="Calibri" w:hAnsi="Times New Roman" w:cs="Times New Roman"/>
          <w:b/>
          <w:spacing w:val="-8"/>
          <w:sz w:val="24"/>
          <w:szCs w:val="24"/>
          <w:bdr w:val="nil"/>
        </w:rPr>
        <w:t xml:space="preserve">pirkimas </w:t>
      </w:r>
      <w:r w:rsidRPr="002C38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3B780429" w14:textId="1727CD7A" w:rsidR="00631F7D" w:rsidRPr="00631F7D" w:rsidRDefault="00631F7D"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6BB28EC7" w14:textId="727D5915" w:rsidR="00631F7D" w:rsidRPr="002D6A81" w:rsidRDefault="005858A6"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126EF5">
        <w:rPr>
          <w:rFonts w:ascii="Times New Roman" w:eastAsia="Times New Roman" w:hAnsi="Times New Roman" w:cs="Times New Roman"/>
          <w:bCs/>
          <w:noProof/>
          <w:sz w:val="24"/>
          <w:szCs w:val="24"/>
        </w:rPr>
        <w:t xml:space="preserve">1.1. </w:t>
      </w:r>
      <w:r w:rsidR="00631F7D"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631F7D" w:rsidRPr="002D6A81">
        <w:rPr>
          <w:rFonts w:ascii="Times New Roman" w:hAnsi="Times New Roman" w:cs="Times New Roman"/>
          <w:sz w:val="24"/>
          <w:szCs w:val="24"/>
        </w:rPr>
        <w:t xml:space="preserve"> ir susijusiuose įstatymų įgyvendinamuosiuose teisės aktuose.</w:t>
      </w:r>
    </w:p>
    <w:p w14:paraId="3C1C5A8F" w14:textId="77777777" w:rsidR="00631F7D" w:rsidRPr="002D6A81" w:rsidRDefault="00631F7D"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26CAF9F1" w14:textId="5C086CD7" w:rsidR="00631F7D" w:rsidRPr="002C3856" w:rsidRDefault="00631F7D" w:rsidP="00631F7D">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Pr>
          <w:rFonts w:ascii="Times New Roman" w:eastAsia="Times New Roman" w:hAnsi="Times New Roman" w:cs="Times New Roman"/>
          <w:sz w:val="24"/>
          <w:szCs w:val="24"/>
        </w:rPr>
        <w:t xml:space="preserve">Ukmergės rajono savivaldybės administracijos biudžeto </w:t>
      </w:r>
      <w:r w:rsidRPr="002C3856">
        <w:rPr>
          <w:rFonts w:ascii="Times New Roman" w:eastAsia="Calibri" w:hAnsi="Times New Roman" w:cs="Times New Roman"/>
          <w:sz w:val="24"/>
          <w:szCs w:val="24"/>
          <w:lang w:eastAsia="lt-LT"/>
        </w:rPr>
        <w:t>lėšomis.</w:t>
      </w:r>
    </w:p>
    <w:p w14:paraId="53E34BCC" w14:textId="77777777" w:rsidR="00631F7D" w:rsidRPr="009A1B37"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4A446C37" w:rsidR="005858A6" w:rsidRPr="00631F7D" w:rsidRDefault="00631F7D" w:rsidP="00631F7D">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1D96CAAE"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A405EF">
        <w:rPr>
          <w:rFonts w:ascii="Times New Roman" w:eastAsia="Calibri" w:hAnsi="Times New Roman" w:cs="Times New Roman"/>
          <w:sz w:val="24"/>
          <w:szCs w:val="24"/>
          <w:lang w:eastAsia="lt-LT"/>
        </w:rPr>
        <w:t xml:space="preserve">, </w:t>
      </w:r>
      <w:r w:rsidR="00A405EF" w:rsidRPr="00A405EF">
        <w:rPr>
          <w:rFonts w:ascii="Times New Roman" w:hAnsi="Times New Roman" w:cs="Times New Roman"/>
          <w:sz w:val="24"/>
          <w:szCs w:val="24"/>
        </w:rPr>
        <w:t>vadovaudamasis Techninio projekto</w:t>
      </w:r>
      <w:r w:rsidR="001F6608">
        <w:rPr>
          <w:rFonts w:ascii="Times New Roman" w:hAnsi="Times New Roman" w:cs="Times New Roman"/>
          <w:sz w:val="24"/>
          <w:szCs w:val="24"/>
        </w:rPr>
        <w:t xml:space="preserve"> „Administracinės paskirties pastato, Kęstučio a. 3, Ukmergėje, rekonstravimo projektas“, Nr. 20-09-TP-SA, 202</w:t>
      </w:r>
      <w:r w:rsidR="00CA38ED">
        <w:rPr>
          <w:rFonts w:ascii="Times New Roman" w:hAnsi="Times New Roman" w:cs="Times New Roman"/>
          <w:sz w:val="24"/>
          <w:szCs w:val="24"/>
        </w:rPr>
        <w:t>4</w:t>
      </w:r>
      <w:r w:rsidR="001F6608">
        <w:rPr>
          <w:rFonts w:ascii="Times New Roman" w:hAnsi="Times New Roman" w:cs="Times New Roman"/>
          <w:sz w:val="24"/>
          <w:szCs w:val="24"/>
        </w:rPr>
        <w:t xml:space="preserve"> m.</w:t>
      </w:r>
      <w:r w:rsidR="00A405EF" w:rsidRPr="00A405EF">
        <w:rPr>
          <w:rFonts w:ascii="Times New Roman" w:hAnsi="Times New Roman" w:cs="Times New Roman"/>
          <w:sz w:val="24"/>
          <w:szCs w:val="24"/>
        </w:rPr>
        <w:t xml:space="preserve"> (</w:t>
      </w:r>
      <w:r w:rsidR="00A405EF"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7</w:t>
      </w:r>
      <w:r w:rsidR="00A405EF" w:rsidRPr="001F6608">
        <w:rPr>
          <w:rFonts w:ascii="Times New Roman" w:hAnsi="Times New Roman" w:cs="Times New Roman"/>
          <w:sz w:val="24"/>
          <w:szCs w:val="24"/>
        </w:rPr>
        <w:t xml:space="preserve"> p</w:t>
      </w:r>
      <w:r w:rsidR="00A405EF" w:rsidRPr="00A405EF">
        <w:rPr>
          <w:rFonts w:ascii="Times New Roman" w:hAnsi="Times New Roman" w:cs="Times New Roman"/>
          <w:sz w:val="24"/>
          <w:szCs w:val="24"/>
        </w:rPr>
        <w:t>riedas) sprendiniais</w:t>
      </w:r>
      <w:r w:rsidR="004A6D14">
        <w:rPr>
          <w:rFonts w:ascii="Times New Roman" w:hAnsi="Times New Roman" w:cs="Times New Roman"/>
          <w:sz w:val="24"/>
          <w:szCs w:val="24"/>
        </w:rPr>
        <w:t>,</w:t>
      </w:r>
      <w:r w:rsidR="00A405EF" w:rsidRPr="00A405EF">
        <w:rPr>
          <w:rFonts w:ascii="Times New Roman" w:hAnsi="Times New Roman" w:cs="Times New Roman"/>
          <w:sz w:val="24"/>
          <w:szCs w:val="24"/>
        </w:rPr>
        <w:t xml:space="preserve"> parengti </w:t>
      </w:r>
      <w:r w:rsidR="00CA38ED">
        <w:rPr>
          <w:rFonts w:ascii="Times New Roman" w:hAnsi="Times New Roman" w:cs="Times New Roman"/>
          <w:sz w:val="24"/>
          <w:szCs w:val="24"/>
        </w:rPr>
        <w:t>D</w:t>
      </w:r>
      <w:r w:rsidR="00A405EF" w:rsidRPr="00A405EF">
        <w:rPr>
          <w:rFonts w:ascii="Times New Roman" w:hAnsi="Times New Roman" w:cs="Times New Roman"/>
          <w:sz w:val="24"/>
          <w:szCs w:val="24"/>
        </w:rPr>
        <w:t>arbo projekt</w:t>
      </w:r>
      <w:r w:rsidR="00CA38ED">
        <w:rPr>
          <w:rFonts w:ascii="Times New Roman" w:hAnsi="Times New Roman" w:cs="Times New Roman"/>
          <w:sz w:val="24"/>
          <w:szCs w:val="24"/>
        </w:rPr>
        <w:t>ą</w:t>
      </w:r>
      <w:r w:rsidR="00A405EF" w:rsidRPr="00A405EF">
        <w:rPr>
          <w:rFonts w:ascii="Times New Roman" w:hAnsi="Times New Roman" w:cs="Times New Roman"/>
          <w:sz w:val="24"/>
          <w:szCs w:val="24"/>
        </w:rPr>
        <w:t xml:space="preserve"> ir atlikti</w:t>
      </w:r>
      <w:r w:rsidR="004A6D14">
        <w:rPr>
          <w:rFonts w:ascii="Times New Roman" w:hAnsi="Times New Roman" w:cs="Times New Roman"/>
          <w:sz w:val="24"/>
          <w:szCs w:val="24"/>
        </w:rPr>
        <w:t xml:space="preserve"> bei perduoti</w:t>
      </w:r>
      <w:r w:rsidR="00A405EF" w:rsidRPr="00A405EF">
        <w:rPr>
          <w:rFonts w:ascii="Times New Roman" w:hAnsi="Times New Roman" w:cs="Times New Roman"/>
          <w:sz w:val="24"/>
          <w:szCs w:val="24"/>
        </w:rPr>
        <w:t xml:space="preserve"> Techniniame projekte suprojektuotus</w:t>
      </w:r>
      <w:r w:rsidR="004A6D14">
        <w:rPr>
          <w:rFonts w:ascii="Times New Roman" w:hAnsi="Times New Roman" w:cs="Times New Roman"/>
          <w:sz w:val="24"/>
          <w:szCs w:val="24"/>
        </w:rPr>
        <w:t xml:space="preserve"> ir Techninėje specifikacijoje (</w:t>
      </w:r>
      <w:r w:rsidR="004A6D14"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2</w:t>
      </w:r>
      <w:r w:rsidR="004A6D14" w:rsidRPr="001F6608">
        <w:rPr>
          <w:rFonts w:ascii="Times New Roman" w:hAnsi="Times New Roman" w:cs="Times New Roman"/>
          <w:sz w:val="24"/>
          <w:szCs w:val="24"/>
        </w:rPr>
        <w:t xml:space="preserve"> priedas</w:t>
      </w:r>
      <w:r w:rsidR="004A6D14">
        <w:rPr>
          <w:rFonts w:ascii="Times New Roman" w:hAnsi="Times New Roman" w:cs="Times New Roman"/>
          <w:sz w:val="24"/>
          <w:szCs w:val="24"/>
        </w:rPr>
        <w:t>) nustatytus reikalavimus atitinkančius</w:t>
      </w:r>
      <w:r w:rsidR="00A405EF" w:rsidRPr="00A405EF">
        <w:rPr>
          <w:rFonts w:ascii="Times New Roman" w:hAnsi="Times New Roman" w:cs="Times New Roman"/>
          <w:sz w:val="24"/>
          <w:szCs w:val="24"/>
        </w:rPr>
        <w:t xml:space="preserve"> rekonstrukcijos darbus</w:t>
      </w:r>
      <w:bookmarkStart w:id="3" w:name="_Hlk184652967"/>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6666B926"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lastRenderedPageBreak/>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D1048F" w:rsidRPr="00D1048F">
        <w:rPr>
          <w:rFonts w:ascii="Times New Roman" w:eastAsia="Times New Roman" w:hAnsi="Times New Roman" w:cs="Times New Roman"/>
          <w:sz w:val="24"/>
          <w:szCs w:val="24"/>
        </w:rPr>
        <w:t>Ukmergės rajono savivaldybės administracijos pastatas, Kęstučio a. 3,  20114 Ukmergė.</w:t>
      </w:r>
    </w:p>
    <w:p w14:paraId="526451F3" w14:textId="5442B519"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D1-508 „Dėl Aplinkos apsaugos kriterijų taikymo, vykdant žaliuosius pirkimus, tvarkos aprašo patvirtinimo“</w:t>
      </w:r>
      <w:r w:rsidR="00F56CE1">
        <w:rPr>
          <w:rFonts w:cs="Times New Roman"/>
          <w:color w:val="auto"/>
          <w:sz w:val="24"/>
          <w:szCs w:val="24"/>
        </w:rPr>
        <w:t xml:space="preserve"> (toliau – Tvarkos aprašas) </w:t>
      </w:r>
      <w:r w:rsidRPr="001F6608">
        <w:rPr>
          <w:rStyle w:val="Hipersaitas"/>
          <w:rFonts w:cs="Times New Roman"/>
          <w:color w:val="auto"/>
          <w:sz w:val="24"/>
          <w:szCs w:val="24"/>
          <w:u w:val="none"/>
        </w:rPr>
        <w:t>4.</w:t>
      </w:r>
      <w:r w:rsidR="00712A06" w:rsidRPr="001F6608">
        <w:rPr>
          <w:rStyle w:val="Hipersaitas"/>
          <w:rFonts w:cs="Times New Roman"/>
          <w:color w:val="auto"/>
          <w:sz w:val="24"/>
          <w:szCs w:val="24"/>
          <w:u w:val="none"/>
        </w:rPr>
        <w:t xml:space="preserve">1 </w:t>
      </w:r>
      <w:r w:rsidRPr="001F6608">
        <w:rPr>
          <w:rStyle w:val="Hipersaitas"/>
          <w:rFonts w:cs="Times New Roman"/>
          <w:color w:val="auto"/>
          <w:sz w:val="24"/>
          <w:szCs w:val="24"/>
          <w:u w:val="none"/>
        </w:rPr>
        <w:t>punkt</w:t>
      </w:r>
      <w:r w:rsidR="00712A06" w:rsidRPr="001F6608">
        <w:rPr>
          <w:rStyle w:val="Hipersaitas"/>
          <w:rFonts w:cs="Times New Roman"/>
          <w:color w:val="auto"/>
          <w:sz w:val="24"/>
          <w:szCs w:val="24"/>
          <w:u w:val="none"/>
        </w:rPr>
        <w:t>u</w:t>
      </w:r>
      <w:r w:rsidR="001F6608" w:rsidRPr="001F6608">
        <w:rPr>
          <w:rStyle w:val="Hipersaitas"/>
          <w:rFonts w:cs="Times New Roman"/>
          <w:color w:val="auto"/>
          <w:sz w:val="24"/>
          <w:szCs w:val="24"/>
          <w:u w:val="none"/>
        </w:rPr>
        <w:t>, 2 priedo 15.1 ir 15.4 papunkčiais.</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5ED9330C"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21 %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01F958E6"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xml:space="preserv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bookmarkEnd w:id="5"/>
    <w:p w14:paraId="53B4DF3A" w14:textId="2AC71509"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5C26A7">
        <w:rPr>
          <w:rFonts w:ascii="Times New Roman" w:eastAsia="Times New Roman" w:hAnsi="Times New Roman" w:cs="Times New Roman"/>
          <w:sz w:val="24"/>
        </w:rPr>
        <w:t>7</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D0AE122"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5C26A7">
        <w:rPr>
          <w:rFonts w:ascii="Times New Roman" w:eastAsia="Times New Roman" w:hAnsi="Times New Roman" w:cs="Times New Roman"/>
          <w:sz w:val="24"/>
        </w:rPr>
        <w:t>8f</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4929252A"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w:t>
      </w:r>
      <w:r w:rsidR="001F6608">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szCs w:val="24"/>
        </w:rPr>
        <w:t xml:space="preserve">SUTARTIES </w:t>
      </w:r>
      <w:r w:rsidR="006D2172">
        <w:rPr>
          <w:rFonts w:ascii="Times New Roman" w:eastAsia="Times New Roman" w:hAnsi="Times New Roman" w:cs="Times New Roman"/>
          <w:b/>
          <w:bCs/>
          <w:sz w:val="24"/>
          <w:szCs w:val="24"/>
        </w:rPr>
        <w:t>SUDARYMO</w:t>
      </w:r>
      <w:r w:rsidR="00305D32">
        <w:rPr>
          <w:rFonts w:ascii="Times New Roman" w:eastAsia="Times New Roman" w:hAnsi="Times New Roman" w:cs="Times New Roman"/>
          <w:b/>
          <w:bCs/>
          <w:sz w:val="24"/>
          <w:szCs w:val="24"/>
        </w:rPr>
        <w:t xml:space="preserve"> </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GALIOJIMO</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 xml:space="preserve">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08B52C2C" w14:textId="6F55EB21" w:rsidR="00305D32" w:rsidRPr="007C467F" w:rsidRDefault="005858A6" w:rsidP="00305D32">
      <w:pPr>
        <w:pStyle w:val="Sraopastraipa"/>
        <w:ind w:left="0" w:firstLine="709"/>
        <w:jc w:val="both"/>
        <w:rPr>
          <w:rFonts w:ascii="Calibri" w:eastAsia="Calibri" w:hAnsi="Calibri"/>
          <w:szCs w:val="24"/>
        </w:rPr>
      </w:pPr>
      <w:r w:rsidRPr="000719BF">
        <w:rPr>
          <w:rFonts w:eastAsia="Calibri"/>
          <w:sz w:val="24"/>
          <w:szCs w:val="24"/>
          <w:lang w:eastAsia="lt-LT"/>
        </w:rPr>
        <w:t>4.</w:t>
      </w:r>
      <w:r w:rsidR="00262A60" w:rsidRPr="000719BF">
        <w:rPr>
          <w:rFonts w:eastAsia="Calibri"/>
          <w:sz w:val="24"/>
          <w:szCs w:val="24"/>
          <w:lang w:eastAsia="lt-LT"/>
        </w:rPr>
        <w:t>1</w:t>
      </w:r>
      <w:r w:rsidRPr="000719BF">
        <w:rPr>
          <w:rFonts w:eastAsia="Calibri"/>
          <w:sz w:val="24"/>
          <w:szCs w:val="24"/>
          <w:lang w:eastAsia="lt-LT"/>
        </w:rPr>
        <w:t xml:space="preserve">. </w:t>
      </w:r>
      <w:r w:rsidR="00305D32" w:rsidRPr="00BF6A46">
        <w:rPr>
          <w:rFonts w:eastAsia="Calibri"/>
          <w:b/>
          <w:sz w:val="24"/>
          <w:szCs w:val="24"/>
          <w:lang w:eastAsia="lt-LT"/>
        </w:rPr>
        <w:t>Darbų atlikimo terminas</w:t>
      </w:r>
      <w:r w:rsidR="00305D32" w:rsidRPr="00BF6A46">
        <w:rPr>
          <w:rFonts w:eastAsia="Calibri"/>
          <w:sz w:val="24"/>
          <w:szCs w:val="24"/>
          <w:lang w:eastAsia="lt-LT"/>
        </w:rPr>
        <w:t xml:space="preserve"> – </w:t>
      </w:r>
      <w:r w:rsidR="005C7B04">
        <w:rPr>
          <w:rFonts w:eastAsia="Calibri"/>
          <w:b/>
          <w:sz w:val="24"/>
          <w:szCs w:val="24"/>
          <w:lang w:eastAsia="lt-LT"/>
        </w:rPr>
        <w:t>4</w:t>
      </w:r>
      <w:r w:rsidR="00305D32" w:rsidRPr="007C467F">
        <w:rPr>
          <w:rFonts w:eastAsia="Calibri"/>
          <w:b/>
          <w:sz w:val="24"/>
          <w:szCs w:val="24"/>
          <w:lang w:eastAsia="lt-LT"/>
        </w:rPr>
        <w:t xml:space="preserve"> (</w:t>
      </w:r>
      <w:r w:rsidR="005C7B04">
        <w:rPr>
          <w:rFonts w:eastAsia="Calibri"/>
          <w:b/>
          <w:sz w:val="24"/>
          <w:szCs w:val="24"/>
          <w:lang w:eastAsia="lt-LT"/>
        </w:rPr>
        <w:t>keturi</w:t>
      </w:r>
      <w:r w:rsidR="00305D32" w:rsidRPr="007C467F">
        <w:rPr>
          <w:rFonts w:eastAsia="Calibri"/>
          <w:b/>
          <w:sz w:val="24"/>
          <w:szCs w:val="24"/>
          <w:lang w:eastAsia="lt-LT"/>
        </w:rPr>
        <w:t>) mėnesiai</w:t>
      </w:r>
      <w:r w:rsidR="00305D32" w:rsidRPr="007C467F">
        <w:rPr>
          <w:rFonts w:eastAsia="Calibri"/>
          <w:sz w:val="24"/>
          <w:szCs w:val="24"/>
          <w:lang w:eastAsia="lt-LT"/>
        </w:rPr>
        <w:t xml:space="preserve"> nuo </w:t>
      </w:r>
      <w:r w:rsidR="00305D32">
        <w:rPr>
          <w:rFonts w:eastAsia="Calibri"/>
          <w:sz w:val="24"/>
          <w:szCs w:val="24"/>
          <w:lang w:eastAsia="lt-LT"/>
        </w:rPr>
        <w:t xml:space="preserve">Sutarties </w:t>
      </w:r>
      <w:r w:rsidR="00BA6F54">
        <w:rPr>
          <w:rFonts w:eastAsia="Calibri"/>
          <w:sz w:val="24"/>
          <w:szCs w:val="24"/>
          <w:lang w:eastAsia="lt-LT"/>
        </w:rPr>
        <w:t>sudarymo</w:t>
      </w:r>
      <w:r w:rsidR="00305D32">
        <w:rPr>
          <w:rFonts w:eastAsia="Calibri"/>
          <w:sz w:val="24"/>
          <w:szCs w:val="24"/>
          <w:lang w:eastAsia="lt-LT"/>
        </w:rPr>
        <w:t xml:space="preserve"> dienos.</w:t>
      </w:r>
    </w:p>
    <w:p w14:paraId="3FFA0236" w14:textId="20A27E1D" w:rsidR="005858A6" w:rsidRPr="00305D32" w:rsidRDefault="00305D32" w:rsidP="00305D32">
      <w:pPr>
        <w:suppressAutoHyphen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 Sutartis laikoma sudaryta</w:t>
      </w:r>
      <w:r w:rsidR="00BA6F54">
        <w:rPr>
          <w:rFonts w:ascii="Times New Roman" w:eastAsia="Calibri" w:hAnsi="Times New Roman" w:cs="Times New Roman"/>
          <w:sz w:val="24"/>
          <w:szCs w:val="24"/>
          <w:lang w:eastAsia="lt-LT"/>
        </w:rPr>
        <w:t xml:space="preserve"> (galiojanti)</w:t>
      </w:r>
      <w:r>
        <w:rPr>
          <w:rFonts w:ascii="Times New Roman" w:eastAsia="Calibri" w:hAnsi="Times New Roman" w:cs="Times New Roman"/>
          <w:sz w:val="24"/>
          <w:szCs w:val="24"/>
          <w:lang w:eastAsia="lt-LT"/>
        </w:rPr>
        <w:t>, kai Šalys ranka arba kvalifikuotu elektroniniu parašu pasirašo Sutartį. Sutartis laikoma sudaryta</w:t>
      </w:r>
      <w:r w:rsidR="00BA6F54">
        <w:rPr>
          <w:rFonts w:ascii="Times New Roman" w:eastAsia="Calibri" w:hAnsi="Times New Roman" w:cs="Times New Roman"/>
          <w:sz w:val="24"/>
          <w:szCs w:val="24"/>
          <w:lang w:eastAsia="lt-LT"/>
        </w:rPr>
        <w:t xml:space="preserve"> (įsigalioja)</w:t>
      </w:r>
      <w:r>
        <w:rPr>
          <w:rFonts w:ascii="Times New Roman" w:eastAsia="Calibri" w:hAnsi="Times New Roman" w:cs="Times New Roman"/>
          <w:sz w:val="24"/>
          <w:szCs w:val="24"/>
          <w:lang w:eastAsia="lt-LT"/>
        </w:rPr>
        <w:t xml:space="preserve"> tą dieną, kai Sutarties sąlygas pasirašo </w:t>
      </w:r>
      <w:r>
        <w:rPr>
          <w:rFonts w:ascii="Times New Roman" w:eastAsia="Calibri" w:hAnsi="Times New Roman" w:cs="Times New Roman"/>
          <w:sz w:val="24"/>
          <w:szCs w:val="24"/>
          <w:lang w:eastAsia="lt-LT"/>
        </w:rPr>
        <w:lastRenderedPageBreak/>
        <w:t>paskutinioji Šalis.</w:t>
      </w:r>
      <w:r w:rsidR="007C467F" w:rsidRPr="002A1B54">
        <w:rPr>
          <w:rFonts w:ascii="Times New Roman" w:hAnsi="Times New Roman"/>
          <w:sz w:val="24"/>
          <w:szCs w:val="24"/>
        </w:rPr>
        <w:t xml:space="preserve">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5C7B04">
        <w:rPr>
          <w:rFonts w:ascii="Times New Roman" w:hAnsi="Times New Roman"/>
          <w:sz w:val="24"/>
          <w:szCs w:val="24"/>
        </w:rPr>
        <w:t>5</w:t>
      </w:r>
      <w:r w:rsidR="007C467F" w:rsidRPr="002A1B54">
        <w:rPr>
          <w:rFonts w:ascii="Times New Roman" w:hAnsi="Times New Roman"/>
          <w:sz w:val="24"/>
          <w:szCs w:val="24"/>
        </w:rPr>
        <w:t xml:space="preserve"> (</w:t>
      </w:r>
      <w:r w:rsidR="005C7B04">
        <w:rPr>
          <w:rFonts w:ascii="Times New Roman" w:hAnsi="Times New Roman"/>
          <w:sz w:val="24"/>
          <w:szCs w:val="24"/>
        </w:rPr>
        <w:t>penkis</w:t>
      </w:r>
      <w:r w:rsidR="007C467F" w:rsidRPr="002A1B54">
        <w:rPr>
          <w:rFonts w:ascii="Times New Roman" w:hAnsi="Times New Roman"/>
          <w:sz w:val="24"/>
          <w:szCs w:val="24"/>
        </w:rPr>
        <w:t>) mė</w:t>
      </w:r>
      <w:r w:rsidR="00DE28EA">
        <w:rPr>
          <w:rFonts w:ascii="Times New Roman" w:hAnsi="Times New Roman"/>
          <w:sz w:val="24"/>
          <w:szCs w:val="24"/>
        </w:rPr>
        <w:t>nesius</w:t>
      </w:r>
      <w:r w:rsidR="007C467F" w:rsidRPr="002A1B54">
        <w:rPr>
          <w:rFonts w:ascii="Times New Roman" w:hAnsi="Times New Roman"/>
          <w:sz w:val="24"/>
          <w:szCs w:val="24"/>
        </w:rPr>
        <w:t>, arba kai Sutarties Šalys sutaria ją nutraukti arba ji nutraukiama Sutartyje nustatytais atvejais.</w:t>
      </w:r>
    </w:p>
    <w:p w14:paraId="30645748" w14:textId="75F1EE1A"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A00A09">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78117208"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00305D32">
        <w:rPr>
          <w:rFonts w:ascii="Times New Roman" w:eastAsia="Arial Unicode MS" w:hAnsi="Times New Roman" w:cs="Arial Unicode MS"/>
          <w:bCs/>
          <w:sz w:val="24"/>
          <w:szCs w:val="24"/>
          <w:bdr w:val="nil"/>
          <w:lang w:eastAsia="lt-LT"/>
        </w:rPr>
        <w:t xml:space="preserve"> </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300117C2"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r w:rsidR="00305D32">
        <w:rPr>
          <w:rFonts w:ascii="Times New Roman" w:eastAsia="Times New Roman" w:hAnsi="Times New Roman" w:cs="Times New Roman"/>
          <w:sz w:val="24"/>
          <w:szCs w:val="24"/>
        </w:rPr>
        <w:t xml:space="preserve"> Visi nurodyti dokumentai privalo būti pasirašyti techninio prižiūrėtojo.</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w:t>
      </w:r>
      <w:r w:rsidRPr="00126EF5">
        <w:rPr>
          <w:rFonts w:ascii="Times New Roman" w:eastAsia="Calibri" w:hAnsi="Times New Roman" w:cs="Times New Roman"/>
          <w:sz w:val="24"/>
          <w:szCs w:val="24"/>
          <w:lang w:eastAsia="lt-LT"/>
        </w:rPr>
        <w:lastRenderedPageBreak/>
        <w:t>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4A60F487" w14:textId="77777777" w:rsidR="00DE28EA" w:rsidRPr="007D08C2" w:rsidRDefault="00DE28EA"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40A8FC89"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DECFC98" w14:textId="13CE7C33" w:rsidR="008F6E71" w:rsidRPr="00B711FA" w:rsidRDefault="008F6E71" w:rsidP="00FA22CA">
      <w:pPr>
        <w:spacing w:after="0" w:line="240" w:lineRule="auto"/>
        <w:ind w:firstLine="709"/>
        <w:jc w:val="both"/>
        <w:rPr>
          <w:rFonts w:ascii="Times New Roman" w:eastAsia="Calibri" w:hAnsi="Times New Roman" w:cs="Times New Roman"/>
          <w:bCs/>
          <w:sz w:val="24"/>
          <w:szCs w:val="24"/>
          <w:lang w:eastAsia="lt-LT"/>
        </w:rPr>
      </w:pPr>
      <w:r w:rsidRPr="00B711FA">
        <w:rPr>
          <w:rFonts w:ascii="Times New Roman" w:eastAsia="Calibri" w:hAnsi="Times New Roman" w:cs="Times New Roman"/>
          <w:bCs/>
          <w:sz w:val="24"/>
          <w:szCs w:val="24"/>
          <w:lang w:eastAsia="lt-LT"/>
        </w:rPr>
        <w:t xml:space="preserve">6.4. </w:t>
      </w:r>
      <w:bookmarkStart w:id="6" w:name="_Hlk196203162"/>
      <w:r w:rsidR="00FA22CA" w:rsidRPr="00B711FA">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6"/>
    </w:p>
    <w:p w14:paraId="35364351" w14:textId="22C1AA61" w:rsidR="000930CE" w:rsidRPr="00DE28EA" w:rsidRDefault="000930CE" w:rsidP="000930CE">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bCs/>
          <w:sz w:val="24"/>
          <w:szCs w:val="24"/>
          <w:lang w:eastAsia="lt-LT"/>
        </w:rPr>
        <w:t>6.</w:t>
      </w:r>
      <w:r w:rsidR="008F6E71" w:rsidRPr="00B711FA">
        <w:rPr>
          <w:rFonts w:ascii="Times New Roman" w:eastAsia="Calibri" w:hAnsi="Times New Roman" w:cs="Times New Roman"/>
          <w:bCs/>
          <w:sz w:val="24"/>
          <w:szCs w:val="24"/>
          <w:lang w:eastAsia="lt-LT"/>
        </w:rPr>
        <w:t>5</w:t>
      </w:r>
      <w:r w:rsidRPr="00B711FA">
        <w:rPr>
          <w:rFonts w:ascii="Times New Roman" w:eastAsia="Calibri" w:hAnsi="Times New Roman" w:cs="Times New Roman"/>
          <w:bCs/>
          <w:sz w:val="24"/>
          <w:szCs w:val="24"/>
          <w:lang w:eastAsia="lt-LT"/>
        </w:rPr>
        <w:t xml:space="preserve">. </w:t>
      </w:r>
      <w:r w:rsidRPr="00B711FA">
        <w:rPr>
          <w:rFonts w:ascii="Times New Roman" w:hAnsi="Times New Roman" w:cs="Times New Roman"/>
          <w:sz w:val="24"/>
          <w:szCs w:val="24"/>
        </w:rPr>
        <w:t xml:space="preserve">Rangovas </w:t>
      </w:r>
      <w:r w:rsidR="00115AD2" w:rsidRPr="00B711FA">
        <w:rPr>
          <w:rFonts w:ascii="Times New Roman" w:hAnsi="Times New Roman" w:cs="Times New Roman"/>
          <w:sz w:val="24"/>
          <w:szCs w:val="24"/>
        </w:rPr>
        <w:t xml:space="preserve">vidaus </w:t>
      </w:r>
      <w:r w:rsidRPr="00B711FA">
        <w:rPr>
          <w:rFonts w:ascii="Times New Roman" w:hAnsi="Times New Roman" w:cs="Times New Roman"/>
          <w:sz w:val="24"/>
          <w:szCs w:val="24"/>
        </w:rPr>
        <w:t>pa</w:t>
      </w:r>
      <w:r w:rsidR="00115AD2" w:rsidRPr="00B711FA">
        <w:rPr>
          <w:rFonts w:ascii="Times New Roman" w:hAnsi="Times New Roman" w:cs="Times New Roman"/>
          <w:sz w:val="24"/>
          <w:szCs w:val="24"/>
        </w:rPr>
        <w:t>talpose</w:t>
      </w:r>
      <w:r w:rsidRPr="00B711FA">
        <w:rPr>
          <w:rFonts w:ascii="Times New Roman" w:hAnsi="Times New Roman" w:cs="Times New Roman"/>
          <w:sz w:val="24"/>
          <w:szCs w:val="24"/>
        </w:rPr>
        <w:t xml:space="preserve"> įrengtiems įrenginiams (oro kondicionieriams) suteikia</w:t>
      </w:r>
      <w:r w:rsidR="009B6948" w:rsidRPr="00B711FA">
        <w:rPr>
          <w:rFonts w:ascii="Times New Roman" w:hAnsi="Times New Roman" w:cs="Times New Roman"/>
          <w:sz w:val="24"/>
          <w:szCs w:val="24"/>
        </w:rPr>
        <w:t xml:space="preserve"> ne trumpesnį kaip</w:t>
      </w:r>
      <w:r w:rsidRPr="00B711FA">
        <w:rPr>
          <w:rFonts w:ascii="Times New Roman" w:hAnsi="Times New Roman" w:cs="Times New Roman"/>
          <w:sz w:val="24"/>
          <w:szCs w:val="24"/>
        </w:rPr>
        <w:t xml:space="preserve"> </w:t>
      </w:r>
      <w:r w:rsidRPr="00B711FA">
        <w:rPr>
          <w:rFonts w:ascii="Times New Roman" w:hAnsi="Times New Roman" w:cs="Times New Roman"/>
          <w:b/>
          <w:sz w:val="24"/>
          <w:szCs w:val="24"/>
        </w:rPr>
        <w:t xml:space="preserve">2 </w:t>
      </w:r>
      <w:r w:rsidR="009B6948" w:rsidRPr="00B711FA">
        <w:rPr>
          <w:rFonts w:ascii="Times New Roman" w:hAnsi="Times New Roman" w:cs="Times New Roman"/>
          <w:b/>
          <w:sz w:val="24"/>
          <w:szCs w:val="24"/>
        </w:rPr>
        <w:t xml:space="preserve">(dviejų) </w:t>
      </w:r>
      <w:r w:rsidRPr="00B711FA">
        <w:rPr>
          <w:rFonts w:ascii="Times New Roman" w:hAnsi="Times New Roman" w:cs="Times New Roman"/>
          <w:b/>
          <w:sz w:val="24"/>
          <w:szCs w:val="24"/>
        </w:rPr>
        <w:t>metų</w:t>
      </w:r>
      <w:r w:rsidRPr="00B711FA">
        <w:rPr>
          <w:rFonts w:ascii="Times New Roman" w:hAnsi="Times New Roman" w:cs="Times New Roman"/>
          <w:sz w:val="24"/>
          <w:szCs w:val="24"/>
        </w:rPr>
        <w:t xml:space="preserve"> garantinį terminą.</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.1.2. reikalauti, kad Rangovas Darbus vykdytų laikydamasis normatyvinių statybos dokumentų reikalavimų. Jeigu Rangovas nukrypsta nuo sutartinių įsipareigojimų, nesilaiko </w:t>
      </w:r>
      <w:r w:rsidR="005858A6" w:rsidRPr="00126EF5">
        <w:rPr>
          <w:rFonts w:ascii="Times New Roman" w:eastAsia="Times New Roman" w:hAnsi="Times New Roman" w:cs="Times New Roman"/>
          <w:sz w:val="24"/>
          <w:szCs w:val="24"/>
        </w:rPr>
        <w:lastRenderedPageBreak/>
        <w:t>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619E971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0B53DC">
        <w:rPr>
          <w:rFonts w:ascii="Times New Roman" w:eastAsia="Times New Roman" w:hAnsi="Times New Roman" w:cs="Times New Roman"/>
          <w:sz w:val="24"/>
          <w:szCs w:val="24"/>
        </w:rPr>
        <w:t>;</w:t>
      </w:r>
    </w:p>
    <w:p w14:paraId="1C184FC3" w14:textId="0FF8050C" w:rsidR="00832839" w:rsidRDefault="00832839"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7.1.6. </w:t>
      </w:r>
      <w:r w:rsidR="008B41CF">
        <w:rPr>
          <w:rFonts w:ascii="Times New Roman" w:eastAsia="Times New Roman" w:hAnsi="Times New Roman" w:cs="Times New Roman"/>
          <w:sz w:val="24"/>
          <w:szCs w:val="24"/>
        </w:rPr>
        <w:t xml:space="preserve">prieš priimdamas </w:t>
      </w:r>
      <w:r w:rsidR="005C7B04">
        <w:rPr>
          <w:rFonts w:ascii="Times New Roman" w:eastAsia="Times New Roman" w:hAnsi="Times New Roman" w:cs="Times New Roman"/>
          <w:sz w:val="24"/>
          <w:szCs w:val="24"/>
        </w:rPr>
        <w:t>D</w:t>
      </w:r>
      <w:r w:rsidR="008B41CF">
        <w:rPr>
          <w:rFonts w:ascii="Times New Roman" w:eastAsia="Times New Roman" w:hAnsi="Times New Roman" w:cs="Times New Roman"/>
          <w:sz w:val="24"/>
          <w:szCs w:val="24"/>
        </w:rPr>
        <w:t xml:space="preserve">arbo projekto parengimo paslaugas reikalauti, kad parengtame </w:t>
      </w:r>
      <w:r w:rsidR="005C7B04">
        <w:rPr>
          <w:rFonts w:ascii="Times New Roman" w:eastAsia="Times New Roman" w:hAnsi="Times New Roman" w:cs="Times New Roman"/>
          <w:sz w:val="24"/>
          <w:szCs w:val="24"/>
        </w:rPr>
        <w:t>D</w:t>
      </w:r>
      <w:r w:rsidR="008B41CF">
        <w:rPr>
          <w:rFonts w:ascii="Times New Roman" w:eastAsia="Times New Roman" w:hAnsi="Times New Roman" w:cs="Times New Roman"/>
          <w:sz w:val="24"/>
          <w:szCs w:val="24"/>
        </w:rPr>
        <w:t>arbo projekte būtų numatyt</w:t>
      </w:r>
      <w:r w:rsidR="008E7B3F">
        <w:rPr>
          <w:rFonts w:ascii="Times New Roman" w:eastAsia="Times New Roman" w:hAnsi="Times New Roman" w:cs="Times New Roman"/>
          <w:sz w:val="24"/>
          <w:szCs w:val="24"/>
        </w:rPr>
        <w:t>a</w:t>
      </w:r>
      <w:r w:rsidR="008B41CF">
        <w:rPr>
          <w:rFonts w:ascii="Times New Roman" w:eastAsia="Times New Roman" w:hAnsi="Times New Roman" w:cs="Times New Roman"/>
          <w:sz w:val="24"/>
          <w:szCs w:val="24"/>
        </w:rPr>
        <w:t xml:space="preserve">, </w:t>
      </w:r>
      <w:r w:rsidR="008E7B3F">
        <w:rPr>
          <w:rFonts w:ascii="Times New Roman" w:eastAsia="Times New Roman" w:hAnsi="Times New Roman" w:cs="Times New Roman"/>
          <w:sz w:val="24"/>
          <w:szCs w:val="24"/>
        </w:rPr>
        <w:t>jog</w:t>
      </w:r>
      <w:r w:rsidR="008B41CF">
        <w:rPr>
          <w:rFonts w:ascii="Times New Roman" w:eastAsia="Times New Roman" w:hAnsi="Times New Roman" w:cs="Times New Roman"/>
          <w:sz w:val="24"/>
          <w:szCs w:val="24"/>
        </w:rPr>
        <w:t xml:space="preserve"> statyboje naudojamos statybinės medžiagos ir kiti su pastato projektu susiję produktai </w:t>
      </w:r>
      <w:r w:rsidR="008E7B3F">
        <w:rPr>
          <w:rFonts w:ascii="Times New Roman" w:eastAsia="Times New Roman" w:hAnsi="Times New Roman" w:cs="Times New Roman"/>
          <w:sz w:val="24"/>
          <w:szCs w:val="24"/>
        </w:rPr>
        <w:t>(</w:t>
      </w:r>
      <w:r w:rsidR="008B41CF">
        <w:rPr>
          <w:rFonts w:ascii="Times New Roman" w:eastAsia="Times New Roman" w:hAnsi="Times New Roman" w:cs="Times New Roman"/>
          <w:sz w:val="24"/>
          <w:szCs w:val="24"/>
        </w:rPr>
        <w:t xml:space="preserve">jei taikoma) atitiktų minimalius aplinkos apsaugos kriterijus, nurodytus </w:t>
      </w:r>
      <w:r w:rsidR="008E7B3F">
        <w:rPr>
          <w:rFonts w:ascii="Times New Roman" w:eastAsia="Times New Roman" w:hAnsi="Times New Roman" w:cs="Times New Roman"/>
          <w:sz w:val="24"/>
          <w:szCs w:val="24"/>
        </w:rPr>
        <w:t xml:space="preserve">Tvarkos aprašo 2 priedo XIII – </w:t>
      </w:r>
      <w:r w:rsidR="00041B52">
        <w:rPr>
          <w:rFonts w:ascii="Times New Roman" w:eastAsia="Times New Roman" w:hAnsi="Times New Roman" w:cs="Times New Roman"/>
          <w:sz w:val="24"/>
          <w:szCs w:val="24"/>
        </w:rPr>
        <w:t>XVI</w:t>
      </w:r>
      <w:r w:rsidR="008E7B3F">
        <w:rPr>
          <w:rFonts w:ascii="Times New Roman" w:eastAsia="Times New Roman" w:hAnsi="Times New Roman" w:cs="Times New Roman"/>
          <w:sz w:val="24"/>
          <w:szCs w:val="24"/>
        </w:rPr>
        <w:t xml:space="preserve"> skyriuose;</w:t>
      </w:r>
    </w:p>
    <w:p w14:paraId="19F2F6A1" w14:textId="3003826E" w:rsidR="000B53DC" w:rsidRPr="00126EF5" w:rsidRDefault="000B53DC" w:rsidP="005858A6">
      <w:pPr>
        <w:spacing w:after="0" w:line="240" w:lineRule="auto"/>
        <w:ind w:firstLine="709"/>
        <w:jc w:val="both"/>
        <w:rPr>
          <w:rFonts w:ascii="Times New Roman" w:eastAsia="Times New Roman" w:hAnsi="Times New Roman" w:cs="Times New Roman"/>
          <w:sz w:val="24"/>
          <w:szCs w:val="24"/>
        </w:rPr>
      </w:pPr>
      <w:r w:rsidRPr="008E7B3F">
        <w:rPr>
          <w:rFonts w:ascii="Times New Roman" w:eastAsia="Times New Roman" w:hAnsi="Times New Roman" w:cs="Times New Roman"/>
          <w:sz w:val="24"/>
          <w:szCs w:val="24"/>
        </w:rPr>
        <w:t>7.1.</w:t>
      </w:r>
      <w:r w:rsidR="00832839" w:rsidRPr="008E7B3F">
        <w:rPr>
          <w:rFonts w:ascii="Times New Roman" w:eastAsia="Times New Roman" w:hAnsi="Times New Roman" w:cs="Times New Roman"/>
          <w:sz w:val="24"/>
          <w:szCs w:val="24"/>
        </w:rPr>
        <w:t>7</w:t>
      </w:r>
      <w:r w:rsidRPr="008E7B3F">
        <w:rPr>
          <w:rFonts w:ascii="Times New Roman" w:eastAsia="Times New Roman" w:hAnsi="Times New Roman" w:cs="Times New Roman"/>
          <w:sz w:val="24"/>
          <w:szCs w:val="24"/>
        </w:rPr>
        <w:t>. reikalauti, kad Rangovas pateiktų naudojamų statybinių medžiagų ir kitų su pastato projektu susijusių produktų (jei taikoma) dokumentus,</w:t>
      </w:r>
      <w:r w:rsidR="00832839" w:rsidRPr="008E7B3F">
        <w:rPr>
          <w:rFonts w:ascii="Times New Roman" w:eastAsia="Times New Roman" w:hAnsi="Times New Roman" w:cs="Times New Roman"/>
          <w:sz w:val="24"/>
          <w:szCs w:val="24"/>
        </w:rPr>
        <w:t xml:space="preserve"> nurodytus šios Sutarties 7.4.2</w:t>
      </w:r>
      <w:r w:rsidR="00016912">
        <w:rPr>
          <w:rFonts w:ascii="Times New Roman" w:eastAsia="Times New Roman" w:hAnsi="Times New Roman" w:cs="Times New Roman"/>
          <w:sz w:val="24"/>
          <w:szCs w:val="24"/>
        </w:rPr>
        <w:t>6</w:t>
      </w:r>
      <w:r w:rsidR="00832839" w:rsidRPr="008E7B3F">
        <w:rPr>
          <w:rFonts w:ascii="Times New Roman" w:eastAsia="Times New Roman" w:hAnsi="Times New Roman" w:cs="Times New Roman"/>
          <w:sz w:val="24"/>
          <w:szCs w:val="24"/>
        </w:rPr>
        <w:t xml:space="preserve"> papunktyje,</w:t>
      </w:r>
      <w:r w:rsidRPr="008E7B3F">
        <w:rPr>
          <w:rFonts w:ascii="Times New Roman" w:eastAsia="Times New Roman" w:hAnsi="Times New Roman" w:cs="Times New Roman"/>
          <w:sz w:val="24"/>
          <w:szCs w:val="24"/>
        </w:rPr>
        <w:t xml:space="preserve"> įrodančius jų atitiktį Techninės specifikacijos 10.2 punkte nustatytus minimal</w:t>
      </w:r>
      <w:r w:rsidR="00832839" w:rsidRPr="008E7B3F">
        <w:rPr>
          <w:rFonts w:ascii="Times New Roman" w:eastAsia="Times New Roman" w:hAnsi="Times New Roman" w:cs="Times New Roman"/>
          <w:sz w:val="24"/>
          <w:szCs w:val="24"/>
        </w:rPr>
        <w:t>ius</w:t>
      </w:r>
      <w:r w:rsidRPr="008E7B3F">
        <w:rPr>
          <w:rFonts w:ascii="Times New Roman" w:eastAsia="Times New Roman" w:hAnsi="Times New Roman" w:cs="Times New Roman"/>
          <w:sz w:val="24"/>
          <w:szCs w:val="24"/>
        </w:rPr>
        <w:t xml:space="preserve"> aplinkos apsaugos kriterij</w:t>
      </w:r>
      <w:r w:rsidR="00832839" w:rsidRPr="008E7B3F">
        <w:rPr>
          <w:rFonts w:ascii="Times New Roman" w:eastAsia="Times New Roman" w:hAnsi="Times New Roman" w:cs="Times New Roman"/>
          <w:sz w:val="24"/>
          <w:szCs w:val="24"/>
        </w:rPr>
        <w:t>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32DF067C"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b/>
          <w:sz w:val="24"/>
          <w:szCs w:val="24"/>
          <w:lang w:eastAsia="lt-LT"/>
        </w:rPr>
        <w:t>7</w:t>
      </w:r>
      <w:r w:rsidR="005858A6" w:rsidRPr="00B711FA">
        <w:rPr>
          <w:rFonts w:ascii="Times New Roman" w:eastAsia="Calibri" w:hAnsi="Times New Roman" w:cs="Times New Roman"/>
          <w:b/>
          <w:sz w:val="24"/>
          <w:szCs w:val="24"/>
          <w:lang w:eastAsia="lt-LT"/>
        </w:rPr>
        <w:t>.4. Rangovas įsipareigoja</w:t>
      </w:r>
      <w:r w:rsidR="005858A6" w:rsidRPr="00B711FA">
        <w:rPr>
          <w:rFonts w:ascii="Times New Roman" w:eastAsia="Calibri" w:hAnsi="Times New Roman" w:cs="Times New Roman"/>
          <w:sz w:val="24"/>
          <w:szCs w:val="24"/>
          <w:lang w:eastAsia="lt-LT"/>
        </w:rPr>
        <w:t>:</w:t>
      </w:r>
    </w:p>
    <w:p w14:paraId="7094F0B4" w14:textId="2DF4091F"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 xml:space="preserve">.4.1. per 10 (dešimt) </w:t>
      </w:r>
      <w:r w:rsidR="00D66499" w:rsidRPr="00B711FA">
        <w:rPr>
          <w:rFonts w:ascii="Times New Roman" w:eastAsia="Calibri" w:hAnsi="Times New Roman" w:cs="Times New Roman"/>
          <w:sz w:val="24"/>
          <w:szCs w:val="24"/>
          <w:lang w:eastAsia="lt-LT"/>
        </w:rPr>
        <w:t xml:space="preserve">darbo </w:t>
      </w:r>
      <w:r w:rsidR="005858A6" w:rsidRPr="00B711FA">
        <w:rPr>
          <w:rFonts w:ascii="Times New Roman" w:eastAsia="Calibri" w:hAnsi="Times New Roman" w:cs="Times New Roman"/>
          <w:sz w:val="24"/>
          <w:szCs w:val="24"/>
          <w:lang w:eastAsia="lt-LT"/>
        </w:rPr>
        <w:t xml:space="preserve">dienų nuo Sutarties įsigaliojimo pateikti </w:t>
      </w:r>
      <w:r w:rsidR="005858A6" w:rsidRPr="00B711FA">
        <w:rPr>
          <w:rFonts w:ascii="Times New Roman" w:eastAsia="Calibri" w:hAnsi="Times New Roman" w:cs="Times New Roman"/>
          <w:b/>
          <w:sz w:val="24"/>
          <w:szCs w:val="24"/>
          <w:lang w:eastAsia="lt-LT"/>
        </w:rPr>
        <w:t>Kalendorinį darbų vykdymo grafiką</w:t>
      </w:r>
      <w:r w:rsidR="005858A6" w:rsidRPr="00B711FA">
        <w:rPr>
          <w:rFonts w:ascii="Times New Roman" w:eastAsia="Calibri" w:hAnsi="Times New Roman" w:cs="Times New Roman"/>
          <w:sz w:val="24"/>
          <w:szCs w:val="24"/>
          <w:lang w:eastAsia="lt-LT"/>
        </w:rPr>
        <w:t xml:space="preserve">, </w:t>
      </w:r>
      <w:r w:rsidR="005858A6" w:rsidRPr="00B711FA">
        <w:rPr>
          <w:rFonts w:ascii="Times New Roman" w:eastAsia="Calibri" w:hAnsi="Times New Roman" w:cs="Times New Roman"/>
          <w:bCs/>
          <w:sz w:val="24"/>
          <w:szCs w:val="24"/>
          <w:lang w:eastAsia="lt-LT"/>
        </w:rPr>
        <w:t>suderintą</w:t>
      </w:r>
      <w:r w:rsidR="00C01BDB" w:rsidRPr="00B711FA">
        <w:rPr>
          <w:rFonts w:ascii="Times New Roman" w:eastAsia="Calibri" w:hAnsi="Times New Roman" w:cs="Times New Roman"/>
          <w:bCs/>
          <w:sz w:val="24"/>
          <w:szCs w:val="24"/>
          <w:lang w:eastAsia="lt-LT"/>
        </w:rPr>
        <w:t xml:space="preserve"> su </w:t>
      </w:r>
      <w:r w:rsidR="007A05BF" w:rsidRPr="00B711FA">
        <w:rPr>
          <w:rFonts w:ascii="Times New Roman" w:eastAsia="Calibri" w:hAnsi="Times New Roman" w:cs="Times New Roman"/>
          <w:bCs/>
          <w:sz w:val="24"/>
          <w:szCs w:val="24"/>
          <w:lang w:eastAsia="lt-LT"/>
        </w:rPr>
        <w:t>Užsakovo atstovu</w:t>
      </w:r>
      <w:r w:rsidR="005858A6" w:rsidRPr="00B711FA">
        <w:rPr>
          <w:rFonts w:ascii="Times New Roman" w:eastAsia="Calibri" w:hAnsi="Times New Roman" w:cs="Times New Roman"/>
          <w:bCs/>
          <w:sz w:val="24"/>
          <w:szCs w:val="24"/>
          <w:lang w:eastAsia="lt-LT"/>
        </w:rPr>
        <w:t xml:space="preserve"> ir patvirtiną Sutarties Šalių įgaliotų atstovų</w:t>
      </w:r>
      <w:r w:rsidR="00045921" w:rsidRPr="00B711FA">
        <w:rPr>
          <w:rFonts w:ascii="Times New Roman" w:eastAsia="Calibri" w:hAnsi="Times New Roman" w:cs="Times New Roman"/>
          <w:bCs/>
          <w:sz w:val="24"/>
          <w:szCs w:val="24"/>
          <w:lang w:eastAsia="lt-LT"/>
        </w:rPr>
        <w:t>.</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4B413637" w:rsidR="00274C0C" w:rsidRPr="00B711FA" w:rsidRDefault="00CB7E52" w:rsidP="002E5057">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274C0C" w:rsidRPr="00B711FA">
        <w:rPr>
          <w:rFonts w:ascii="Times New Roman" w:eastAsia="Calibri" w:hAnsi="Times New Roman" w:cs="Times New Roman"/>
          <w:sz w:val="24"/>
          <w:szCs w:val="24"/>
          <w:lang w:eastAsia="lt-LT"/>
        </w:rPr>
        <w:t xml:space="preserve">.4.3. </w:t>
      </w:r>
      <w:r w:rsidR="002B14FA" w:rsidRPr="00B711FA">
        <w:rPr>
          <w:rFonts w:ascii="Times New Roman" w:eastAsia="Calibri" w:hAnsi="Times New Roman" w:cs="Times New Roman"/>
          <w:sz w:val="24"/>
          <w:szCs w:val="24"/>
          <w:lang w:eastAsia="lt-LT"/>
        </w:rPr>
        <w:t xml:space="preserve">per 10 (dešimt) </w:t>
      </w:r>
      <w:r w:rsidR="00731FF9" w:rsidRPr="00B711FA">
        <w:rPr>
          <w:rFonts w:ascii="Times New Roman" w:eastAsia="Calibri" w:hAnsi="Times New Roman" w:cs="Times New Roman"/>
          <w:sz w:val="24"/>
          <w:szCs w:val="24"/>
          <w:lang w:eastAsia="lt-LT"/>
        </w:rPr>
        <w:t>darbo</w:t>
      </w:r>
      <w:r w:rsidR="00C01BDB" w:rsidRPr="00B711FA">
        <w:rPr>
          <w:rFonts w:ascii="Times New Roman" w:eastAsia="Calibri" w:hAnsi="Times New Roman" w:cs="Times New Roman"/>
          <w:sz w:val="24"/>
          <w:szCs w:val="24"/>
          <w:lang w:eastAsia="lt-LT"/>
        </w:rPr>
        <w:t xml:space="preserve"> </w:t>
      </w:r>
      <w:r w:rsidR="002B14FA" w:rsidRPr="00B711FA">
        <w:rPr>
          <w:rFonts w:ascii="Times New Roman" w:eastAsia="Calibri" w:hAnsi="Times New Roman" w:cs="Times New Roman"/>
          <w:sz w:val="24"/>
          <w:szCs w:val="24"/>
          <w:lang w:eastAsia="lt-LT"/>
        </w:rPr>
        <w:t>dienų nuo Sutarties įsigaliojimo</w:t>
      </w:r>
      <w:r w:rsidR="00235A75" w:rsidRPr="00B711FA">
        <w:rPr>
          <w:rFonts w:ascii="Times New Roman" w:eastAsia="Calibri" w:hAnsi="Times New Roman" w:cs="Times New Roman"/>
          <w:sz w:val="24"/>
          <w:szCs w:val="24"/>
          <w:lang w:eastAsia="lt-LT"/>
        </w:rPr>
        <w:t>,</w:t>
      </w:r>
      <w:r w:rsidR="00731FF9" w:rsidRPr="00B711FA">
        <w:rPr>
          <w:rFonts w:ascii="Times New Roman" w:eastAsia="Times New Roman" w:hAnsi="Times New Roman" w:cs="Times New Roman"/>
          <w:sz w:val="24"/>
          <w:szCs w:val="24"/>
          <w:lang w:eastAsia="x-none"/>
        </w:rPr>
        <w:t xml:space="preserve"> </w:t>
      </w:r>
      <w:r w:rsidR="00731FF9" w:rsidRPr="00B711FA">
        <w:rPr>
          <w:rFonts w:ascii="Times New Roman" w:eastAsia="Calibri" w:hAnsi="Times New Roman" w:cs="Times New Roman"/>
          <w:sz w:val="24"/>
          <w:szCs w:val="24"/>
          <w:lang w:eastAsia="lt-LT"/>
        </w:rPr>
        <w:t xml:space="preserve">2 skaitmenų po kablelio tikslumu </w:t>
      </w:r>
      <w:r w:rsidR="00731FF9" w:rsidRPr="00B711FA">
        <w:rPr>
          <w:rFonts w:ascii="Times New Roman" w:eastAsia="Times New Roman" w:hAnsi="Times New Roman" w:cs="Times New Roman"/>
          <w:sz w:val="24"/>
          <w:szCs w:val="24"/>
          <w:lang w:eastAsia="x-none"/>
        </w:rPr>
        <w:t>parengti ir pateikti Užsakovui Rangovo pasiūlymo Darbų kainos (kiekvienos</w:t>
      </w:r>
      <w:r w:rsidR="00F05D8E" w:rsidRPr="00B711FA">
        <w:rPr>
          <w:rFonts w:ascii="Times New Roman" w:eastAsia="Times New Roman" w:hAnsi="Times New Roman" w:cs="Times New Roman"/>
          <w:sz w:val="24"/>
          <w:szCs w:val="24"/>
          <w:lang w:eastAsia="x-none"/>
        </w:rPr>
        <w:t xml:space="preserve"> Sustambintame veiklų </w:t>
      </w:r>
      <w:r w:rsidR="00731FF9" w:rsidRPr="00B711FA">
        <w:rPr>
          <w:rFonts w:ascii="Times New Roman" w:eastAsia="Times New Roman" w:hAnsi="Times New Roman" w:cs="Times New Roman"/>
          <w:sz w:val="24"/>
          <w:szCs w:val="24"/>
          <w:lang w:eastAsia="x-none"/>
        </w:rPr>
        <w:t>sąraše esančios Darbų grupės kainos)</w:t>
      </w:r>
      <w:r w:rsidR="00F05D8E" w:rsidRPr="00B711FA">
        <w:rPr>
          <w:rFonts w:ascii="Times New Roman" w:eastAsia="Times New Roman" w:hAnsi="Times New Roman" w:cs="Times New Roman"/>
          <w:sz w:val="24"/>
          <w:szCs w:val="24"/>
          <w:lang w:eastAsia="x-none"/>
        </w:rPr>
        <w:t xml:space="preserve"> (Sutarties 2 priedas) </w:t>
      </w:r>
      <w:r w:rsidR="00731FF9" w:rsidRPr="00B711FA">
        <w:rPr>
          <w:rFonts w:ascii="Times New Roman" w:eastAsia="Times New Roman" w:hAnsi="Times New Roman" w:cs="Times New Roman"/>
          <w:sz w:val="24"/>
          <w:szCs w:val="24"/>
          <w:lang w:eastAsia="x-none"/>
        </w:rPr>
        <w:t xml:space="preserve">išskaidymą (visų Darbų lokalines sąmatas), </w:t>
      </w:r>
      <w:r w:rsidR="00731FF9" w:rsidRPr="00B711FA">
        <w:rPr>
          <w:rFonts w:ascii="Times New Roman" w:eastAsia="Times New Roman" w:hAnsi="Times New Roman" w:cs="Times New Roman"/>
          <w:sz w:val="24"/>
          <w:szCs w:val="24"/>
          <w:lang w:eastAsia="x-none"/>
        </w:rPr>
        <w:lastRenderedPageBreak/>
        <w:t>vadovaujantis Techninio projekto sprendiniais. Rangovo parengt</w:t>
      </w:r>
      <w:r w:rsidR="007B59D0" w:rsidRPr="00B711FA">
        <w:rPr>
          <w:rFonts w:ascii="Times New Roman" w:eastAsia="Times New Roman" w:hAnsi="Times New Roman" w:cs="Times New Roman"/>
          <w:sz w:val="24"/>
          <w:szCs w:val="24"/>
          <w:lang w:eastAsia="x-none"/>
        </w:rPr>
        <w:t>a</w:t>
      </w:r>
      <w:r w:rsidR="00731FF9" w:rsidRPr="00B711FA">
        <w:rPr>
          <w:rFonts w:ascii="Times New Roman" w:eastAsia="Times New Roman" w:hAnsi="Times New Roman" w:cs="Times New Roman"/>
          <w:sz w:val="24"/>
          <w:szCs w:val="24"/>
          <w:lang w:eastAsia="x-none"/>
        </w:rPr>
        <w:t>s Darbų kainos išskaidymas (visų Darbų lokalinės sąmatos) bus naudojamas Sutarties (užsakomų Darbų) kainai nustatyti, įsigyjamų papildomų Darbų ir (ar) atsisakomų Darbų įkainavimui. Pateiktos detalizuotos lokalinės sąmatos privalo atitikti Rangovo pateiktame pasiūlyme nurodytą bendrą kainą</w:t>
      </w:r>
      <w:r w:rsidR="007B59D0" w:rsidRPr="00B711FA">
        <w:rPr>
          <w:rFonts w:ascii="Times New Roman" w:eastAsia="Times New Roman" w:hAnsi="Times New Roman" w:cs="Times New Roman"/>
          <w:sz w:val="24"/>
          <w:szCs w:val="24"/>
          <w:lang w:eastAsia="x-none"/>
        </w:rPr>
        <w:t>.</w:t>
      </w:r>
    </w:p>
    <w:p w14:paraId="4DD16B3B" w14:textId="4FB6488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.4.</w:t>
      </w:r>
      <w:r w:rsidR="00274C0C" w:rsidRPr="00B711FA">
        <w:rPr>
          <w:rFonts w:ascii="Times New Roman" w:eastAsia="Calibri" w:hAnsi="Times New Roman" w:cs="Times New Roman"/>
          <w:sz w:val="24"/>
          <w:szCs w:val="24"/>
          <w:lang w:eastAsia="lt-LT"/>
        </w:rPr>
        <w:t>4</w:t>
      </w:r>
      <w:r w:rsidR="005858A6" w:rsidRPr="00B711FA">
        <w:rPr>
          <w:rFonts w:ascii="Times New Roman" w:eastAsia="Calibri" w:hAnsi="Times New Roman" w:cs="Times New Roman"/>
          <w:sz w:val="24"/>
          <w:szCs w:val="24"/>
          <w:lang w:eastAsia="lt-LT"/>
        </w:rPr>
        <w:t xml:space="preserve">. vykdyti Darbus pagal Sutartį, Techninės specifikacijos, statybos </w:t>
      </w:r>
      <w:r w:rsidR="005858A6" w:rsidRPr="00126EF5">
        <w:rPr>
          <w:rFonts w:ascii="Times New Roman" w:eastAsia="Calibri" w:hAnsi="Times New Roman" w:cs="Times New Roman"/>
          <w:sz w:val="24"/>
          <w:szCs w:val="24"/>
          <w:lang w:eastAsia="lt-LT"/>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344CA2E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686F5165"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7A05BF">
        <w:rPr>
          <w:rFonts w:ascii="Times New Roman" w:hAnsi="Times New Roman" w:cs="Times New Roman"/>
          <w:sz w:val="24"/>
          <w:szCs w:val="24"/>
        </w:rPr>
        <w:t xml:space="preserve"> bei įdiegtos aplinkos apsaugos vadybos sistemos reikalavimus taikyti atliekant rekonstravimo darbus</w:t>
      </w:r>
      <w:r w:rsidR="00376199">
        <w:rPr>
          <w:rFonts w:ascii="Times New Roman" w:hAnsi="Times New Roman" w:cs="Times New Roman"/>
          <w:sz w:val="24"/>
          <w:szCs w:val="24"/>
        </w:rPr>
        <w:t xml:space="preserve"> </w:t>
      </w:r>
      <w:r w:rsidR="005F74C8">
        <w:rPr>
          <w:rFonts w:ascii="Times New Roman" w:hAnsi="Times New Roman" w:cs="Times New Roman"/>
          <w:sz w:val="24"/>
          <w:szCs w:val="24"/>
        </w:rPr>
        <w:t>arba taikyti lygiavertes aplinkos apsaugos vadybos užtikrinimo priemones, kurias nurodė savo pasiūlyme</w:t>
      </w:r>
      <w:r w:rsidR="00376199">
        <w:rPr>
          <w:rFonts w:ascii="Times New Roman" w:hAnsi="Times New Roman" w:cs="Times New Roman"/>
          <w:sz w:val="24"/>
          <w:szCs w:val="24"/>
        </w:rPr>
        <w:t>;</w:t>
      </w:r>
    </w:p>
    <w:p w14:paraId="0D636D3C" w14:textId="5609CF0C"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7.4.21. užtikrinti, kad statybvietėje Darbus atliekantys asmenys turėtų </w:t>
      </w:r>
      <w:bookmarkStart w:id="7"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7"/>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6A188358"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7.4.22.</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r w:rsidR="00832D08">
        <w:rPr>
          <w:rFonts w:ascii="Times New Roman" w:hAnsi="Times New Roman" w:cs="Times New Roman"/>
          <w:sz w:val="24"/>
          <w:szCs w:val="24"/>
        </w:rPr>
        <w:t>;</w:t>
      </w:r>
    </w:p>
    <w:p w14:paraId="18E222BC" w14:textId="2A2A2582" w:rsidR="00A93694" w:rsidRDefault="00A93694"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hAnsi="Times New Roman" w:cs="Times New Roman"/>
          <w:sz w:val="24"/>
          <w:szCs w:val="24"/>
        </w:rPr>
        <w:t>7.4.23.</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376199">
        <w:rPr>
          <w:rFonts w:ascii="Times New Roman" w:eastAsia="Cambria" w:hAnsi="Times New Roman" w:cs="Times New Roman"/>
          <w:sz w:val="24"/>
          <w:szCs w:val="24"/>
        </w:rPr>
        <w:t>;</w:t>
      </w:r>
    </w:p>
    <w:p w14:paraId="2DEDBFEC" w14:textId="6D3EF41F" w:rsidR="00016912" w:rsidRDefault="00016912"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7.4.24.</w:t>
      </w:r>
      <w:r w:rsidR="00DC65BF">
        <w:rPr>
          <w:rFonts w:ascii="Times New Roman" w:eastAsia="Cambria" w:hAnsi="Times New Roman" w:cs="Times New Roman"/>
          <w:sz w:val="24"/>
          <w:szCs w:val="24"/>
        </w:rPr>
        <w:t xml:space="preserve"> </w:t>
      </w:r>
      <w:r w:rsidR="0027542F">
        <w:rPr>
          <w:rFonts w:ascii="Times New Roman" w:eastAsia="Cambria" w:hAnsi="Times New Roman" w:cs="Times New Roman"/>
          <w:sz w:val="24"/>
          <w:szCs w:val="24"/>
        </w:rPr>
        <w:t>D</w:t>
      </w:r>
      <w:r w:rsidR="00DC65BF">
        <w:rPr>
          <w:rFonts w:ascii="Times New Roman" w:eastAsia="Cambria" w:hAnsi="Times New Roman" w:cs="Times New Roman"/>
          <w:sz w:val="24"/>
          <w:szCs w:val="24"/>
        </w:rPr>
        <w:t>arbo projekte numatyti, ka</w:t>
      </w:r>
      <w:r w:rsidR="00475860">
        <w:rPr>
          <w:rFonts w:ascii="Times New Roman" w:eastAsia="Cambria" w:hAnsi="Times New Roman" w:cs="Times New Roman"/>
          <w:sz w:val="24"/>
          <w:szCs w:val="24"/>
        </w:rPr>
        <w:t>d</w:t>
      </w:r>
      <w:r w:rsidR="00DC65BF">
        <w:rPr>
          <w:rFonts w:ascii="Times New Roman" w:eastAsia="Cambria" w:hAnsi="Times New Roman" w:cs="Times New Roman"/>
          <w:sz w:val="24"/>
          <w:szCs w:val="24"/>
        </w:rPr>
        <w:t xml:space="preserve"> statyboje naudojamos statybinės medžiagos atitiktų minimalius aplinkos apsaugos kriterijus (Tvarkos aprašo 2 priedo XIII skyrius „Statybinės medžiagos“) ir kad kiti su pastato projektu susiję produktai</w:t>
      </w:r>
      <w:r w:rsidR="0027542F">
        <w:rPr>
          <w:rFonts w:ascii="Times New Roman" w:eastAsia="Cambria" w:hAnsi="Times New Roman" w:cs="Times New Roman"/>
          <w:sz w:val="24"/>
          <w:szCs w:val="24"/>
        </w:rPr>
        <w:t xml:space="preserve"> (jei taikoma)</w:t>
      </w:r>
      <w:r w:rsidR="00DC65BF">
        <w:rPr>
          <w:rFonts w:ascii="Times New Roman" w:eastAsia="Cambria" w:hAnsi="Times New Roman" w:cs="Times New Roman"/>
          <w:sz w:val="24"/>
          <w:szCs w:val="24"/>
        </w:rPr>
        <w:t xml:space="preserve"> atitiktų jiems taikomus minimalius</w:t>
      </w:r>
      <w:r w:rsidR="00475860">
        <w:rPr>
          <w:rFonts w:ascii="Times New Roman" w:eastAsia="Cambria" w:hAnsi="Times New Roman" w:cs="Times New Roman"/>
          <w:sz w:val="24"/>
          <w:szCs w:val="24"/>
        </w:rPr>
        <w:t xml:space="preserve"> aplinkos apsaugos kriterijus</w:t>
      </w:r>
      <w:r w:rsidR="0027542F">
        <w:rPr>
          <w:rFonts w:ascii="Times New Roman" w:eastAsia="Cambria" w:hAnsi="Times New Roman" w:cs="Times New Roman"/>
          <w:sz w:val="24"/>
          <w:szCs w:val="24"/>
        </w:rPr>
        <w:t xml:space="preserve"> </w:t>
      </w:r>
      <w:r w:rsidR="00475860">
        <w:rPr>
          <w:rFonts w:ascii="Times New Roman" w:eastAsia="Cambria" w:hAnsi="Times New Roman" w:cs="Times New Roman"/>
          <w:sz w:val="24"/>
          <w:szCs w:val="24"/>
        </w:rPr>
        <w:t>(Tvarkos aprašo 2 priedo XIV skyrius „Patalpų apšvietimas</w:t>
      </w:r>
      <w:r w:rsidR="005C7B04">
        <w:rPr>
          <w:rFonts w:ascii="Times New Roman" w:eastAsia="Cambria" w:hAnsi="Times New Roman" w:cs="Times New Roman"/>
          <w:sz w:val="24"/>
          <w:szCs w:val="24"/>
        </w:rPr>
        <w:t>“</w:t>
      </w:r>
      <w:r w:rsidR="0027542F">
        <w:rPr>
          <w:rFonts w:ascii="Times New Roman" w:eastAsia="Cambria" w:hAnsi="Times New Roman" w:cs="Times New Roman"/>
          <w:sz w:val="24"/>
          <w:szCs w:val="24"/>
        </w:rPr>
        <w:t>, XV skyrius „Vandens maišytuvai ir dušai“, XVI skyrius „Vandens šildytuvai“</w:t>
      </w:r>
      <w:r w:rsidR="00475860">
        <w:rPr>
          <w:rFonts w:ascii="Times New Roman" w:eastAsia="Cambria" w:hAnsi="Times New Roman" w:cs="Times New Roman"/>
          <w:sz w:val="24"/>
          <w:szCs w:val="24"/>
        </w:rPr>
        <w:t>);</w:t>
      </w:r>
    </w:p>
    <w:p w14:paraId="7BAA508B" w14:textId="2B867B5D" w:rsidR="00832839" w:rsidRDefault="0037619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016912">
        <w:rPr>
          <w:rFonts w:ascii="Times New Roman" w:hAnsi="Times New Roman" w:cs="Times New Roman"/>
          <w:sz w:val="24"/>
          <w:szCs w:val="24"/>
        </w:rPr>
        <w:t>5</w:t>
      </w:r>
      <w:r>
        <w:rPr>
          <w:rFonts w:ascii="Times New Roman" w:hAnsi="Times New Roman" w:cs="Times New Roman"/>
          <w:sz w:val="24"/>
          <w:szCs w:val="24"/>
        </w:rPr>
        <w:t>.</w:t>
      </w:r>
      <w:r w:rsidR="00832839">
        <w:rPr>
          <w:rFonts w:ascii="Times New Roman" w:hAnsi="Times New Roman" w:cs="Times New Roman"/>
          <w:sz w:val="24"/>
          <w:szCs w:val="24"/>
        </w:rPr>
        <w:t xml:space="preserve"> Darbų vykdymui naudoti statybines medžiagas ir kitus su pastato projektu susijusius produktus, atitinkančius Techninėje specifikacijoje (projektinėje dokumentacijoje) jiems nustatytus aplinkos apsaugos reikalavimus. Visos statybinės medžiagos ir kiti su pastato projektu susisiję produktai iki Darbų vykdymo pradžios turi būti suderinti su Užsakovu;</w:t>
      </w:r>
    </w:p>
    <w:p w14:paraId="227B5043" w14:textId="79E7C234" w:rsidR="00832839" w:rsidRDefault="0083283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175D6">
        <w:rPr>
          <w:rFonts w:ascii="Times New Roman" w:hAnsi="Times New Roman" w:cs="Times New Roman"/>
          <w:sz w:val="24"/>
          <w:szCs w:val="24"/>
        </w:rPr>
        <w:t>4</w:t>
      </w:r>
      <w:r>
        <w:rPr>
          <w:rFonts w:ascii="Times New Roman" w:hAnsi="Times New Roman" w:cs="Times New Roman"/>
          <w:sz w:val="24"/>
          <w:szCs w:val="24"/>
        </w:rPr>
        <w:t>.2</w:t>
      </w:r>
      <w:r w:rsidR="00016912">
        <w:rPr>
          <w:rFonts w:ascii="Times New Roman" w:hAnsi="Times New Roman" w:cs="Times New Roman"/>
          <w:sz w:val="24"/>
          <w:szCs w:val="24"/>
        </w:rPr>
        <w:t>6</w:t>
      </w:r>
      <w:r>
        <w:rPr>
          <w:rFonts w:ascii="Times New Roman" w:hAnsi="Times New Roman" w:cs="Times New Roman"/>
          <w:sz w:val="24"/>
          <w:szCs w:val="24"/>
        </w:rPr>
        <w:t>. pateikti Užsakovui numatomų panaudoti statybinių medžiagų ir kitų su pastato projektu susijusių produktų gamintojų parengtus aprašymus ar medžiagų (produktų) eksploatacinių savybių deklaracijas (kur pateikiami techniniai parametrai ir savybės), ar sertifikatų kopijas ar kitus dokumentus</w:t>
      </w:r>
      <w:r w:rsidR="00FA22CA">
        <w:rPr>
          <w:rFonts w:ascii="Times New Roman" w:hAnsi="Times New Roman" w:cs="Times New Roman"/>
          <w:sz w:val="24"/>
          <w:szCs w:val="24"/>
        </w:rPr>
        <w:t>;</w:t>
      </w:r>
    </w:p>
    <w:p w14:paraId="70845625" w14:textId="1353E51D" w:rsidR="00FA22CA" w:rsidRPr="00B711FA" w:rsidRDefault="00FA22CA" w:rsidP="00FA22CA">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hAnsi="Times New Roman" w:cs="Times New Roman"/>
          <w:sz w:val="24"/>
          <w:szCs w:val="24"/>
        </w:rPr>
        <w:t>7.</w:t>
      </w:r>
      <w:r w:rsidR="00E175D6" w:rsidRPr="00B711FA">
        <w:rPr>
          <w:rFonts w:ascii="Times New Roman" w:hAnsi="Times New Roman" w:cs="Times New Roman"/>
          <w:sz w:val="24"/>
          <w:szCs w:val="24"/>
        </w:rPr>
        <w:t>4</w:t>
      </w:r>
      <w:r w:rsidRPr="00B711FA">
        <w:rPr>
          <w:rFonts w:ascii="Times New Roman" w:hAnsi="Times New Roman" w:cs="Times New Roman"/>
          <w:sz w:val="24"/>
          <w:szCs w:val="24"/>
        </w:rPr>
        <w:t xml:space="preserve">.27. </w:t>
      </w:r>
      <w:r w:rsidRPr="00B711FA">
        <w:rPr>
          <w:rFonts w:ascii="Times New Roman" w:eastAsia="Calibri" w:hAnsi="Times New Roman" w:cs="Times New Roman"/>
          <w:sz w:val="24"/>
          <w:szCs w:val="24"/>
          <w:lang w:eastAsia="lt-LT"/>
        </w:rPr>
        <w:t>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711FA">
        <w:rPr>
          <w:rFonts w:ascii="Times New Roman" w:hAnsi="Times New Roman" w:cs="Times New Roman"/>
          <w:sz w:val="24"/>
          <w:szCs w:val="24"/>
        </w:rPr>
        <w:lastRenderedPageBreak/>
        <w:t>7.5. Rangovas patvirtina</w:t>
      </w:r>
      <w:r w:rsidRPr="00B4276A">
        <w:rPr>
          <w:rFonts w:ascii="Times New Roman" w:hAnsi="Times New Roman" w:cs="Times New Roman"/>
          <w:sz w:val="24"/>
          <w:szCs w:val="24"/>
        </w:rPr>
        <w:t>,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0FEA519E"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8" w:name="_Ref87553785"/>
      <w:bookmarkStart w:id="9"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10" w:name="_Hlk520120516"/>
      <w:bookmarkEnd w:id="8"/>
      <w:bookmarkEnd w:id="9"/>
    </w:p>
    <w:bookmarkEnd w:id="10"/>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0DA32897" w14:textId="75645293" w:rsidR="001913E0" w:rsidRDefault="00B77875" w:rsidP="00B77875">
      <w:pPr>
        <w:spacing w:after="0" w:line="240" w:lineRule="auto"/>
        <w:ind w:firstLine="709"/>
        <w:jc w:val="both"/>
        <w:rPr>
          <w:rFonts w:ascii="Times New Roman" w:eastAsia="Calibri" w:hAnsi="Times New Roman" w:cs="Times New Roman"/>
          <w:sz w:val="24"/>
          <w:szCs w:val="24"/>
          <w:lang w:eastAsia="lt-LT"/>
        </w:rPr>
      </w:pPr>
      <w:r w:rsidRPr="00E175D6">
        <w:rPr>
          <w:rFonts w:ascii="Times New Roman" w:eastAsia="Calibri" w:hAnsi="Times New Roman" w:cs="Times New Roman"/>
          <w:sz w:val="24"/>
          <w:szCs w:val="24"/>
          <w:lang w:eastAsia="lt-LT"/>
        </w:rPr>
        <w:t xml:space="preserve">8.9. Rangovas, Užsakovui paprašius, privalo pateikti dokumentus, </w:t>
      </w:r>
      <w:r w:rsidR="00305D32">
        <w:rPr>
          <w:rFonts w:ascii="Times New Roman" w:eastAsia="Calibri" w:hAnsi="Times New Roman" w:cs="Times New Roman"/>
          <w:sz w:val="24"/>
          <w:szCs w:val="24"/>
          <w:lang w:eastAsia="lt-LT"/>
        </w:rPr>
        <w:t>atitinkančius</w:t>
      </w:r>
      <w:r w:rsidR="00E175D6" w:rsidRPr="00E175D6">
        <w:rPr>
          <w:rFonts w:ascii="Times New Roman" w:eastAsia="Calibri" w:hAnsi="Times New Roman" w:cs="Times New Roman"/>
          <w:sz w:val="24"/>
          <w:szCs w:val="24"/>
          <w:lang w:eastAsia="lt-LT"/>
        </w:rPr>
        <w:t xml:space="preserve"> Sutarties 7.4.19</w:t>
      </w:r>
      <w:r w:rsidR="00305D32">
        <w:rPr>
          <w:rFonts w:ascii="Times New Roman" w:eastAsia="Calibri" w:hAnsi="Times New Roman" w:cs="Times New Roman"/>
          <w:sz w:val="24"/>
          <w:szCs w:val="24"/>
          <w:lang w:eastAsia="lt-LT"/>
        </w:rPr>
        <w:t xml:space="preserve"> ir (ar) 7.4.26</w:t>
      </w:r>
      <w:r w:rsidRPr="00E175D6">
        <w:rPr>
          <w:rFonts w:ascii="Times New Roman" w:eastAsia="Calibri" w:hAnsi="Times New Roman" w:cs="Times New Roman"/>
          <w:sz w:val="24"/>
          <w:szCs w:val="24"/>
          <w:lang w:eastAsia="lt-LT"/>
        </w:rPr>
        <w:t xml:space="preserve"> </w:t>
      </w:r>
      <w:r w:rsidR="00E175D6" w:rsidRPr="00E175D6">
        <w:rPr>
          <w:rFonts w:ascii="Times New Roman" w:eastAsia="Calibri" w:hAnsi="Times New Roman" w:cs="Times New Roman"/>
          <w:sz w:val="24"/>
          <w:szCs w:val="24"/>
          <w:lang w:eastAsia="lt-LT"/>
        </w:rPr>
        <w:t>papunk</w:t>
      </w:r>
      <w:r w:rsidR="00305D32">
        <w:rPr>
          <w:rFonts w:ascii="Times New Roman" w:eastAsia="Calibri" w:hAnsi="Times New Roman" w:cs="Times New Roman"/>
          <w:sz w:val="24"/>
          <w:szCs w:val="24"/>
          <w:lang w:eastAsia="lt-LT"/>
        </w:rPr>
        <w:t>čiuose</w:t>
      </w:r>
      <w:r w:rsidR="00E175D6" w:rsidRPr="00E175D6">
        <w:rPr>
          <w:rFonts w:ascii="Times New Roman" w:eastAsia="Calibri" w:hAnsi="Times New Roman" w:cs="Times New Roman"/>
          <w:sz w:val="24"/>
          <w:szCs w:val="24"/>
          <w:lang w:eastAsia="lt-LT"/>
        </w:rPr>
        <w:t xml:space="preserve"> nustatytus reikalavimus</w:t>
      </w:r>
      <w:r w:rsidR="005F74C8" w:rsidRPr="00E175D6">
        <w:rPr>
          <w:rFonts w:ascii="Times New Roman" w:eastAsia="Calibri" w:hAnsi="Times New Roman" w:cs="Times New Roman"/>
          <w:sz w:val="24"/>
          <w:szCs w:val="24"/>
          <w:lang w:eastAsia="lt-LT"/>
        </w:rPr>
        <w:t>.</w:t>
      </w:r>
      <w:r w:rsidRPr="00E175D6">
        <w:rPr>
          <w:rFonts w:ascii="Times New Roman" w:eastAsia="Calibri" w:hAnsi="Times New Roman" w:cs="Times New Roman"/>
          <w:sz w:val="24"/>
          <w:szCs w:val="24"/>
          <w:lang w:eastAsia="lt-LT"/>
        </w:rPr>
        <w:t xml:space="preserve"> Rangovas, Užsakovo prašymu nepateikęs dokumentų, moka Užsakovui </w:t>
      </w:r>
      <w:r w:rsidR="002420F2">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sidR="002420F2">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sidR="002420F2">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3C1BFC64" w14:textId="59255CA7" w:rsidR="001913E0" w:rsidRPr="00B711FA" w:rsidRDefault="00E175D6" w:rsidP="00104907">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sz w:val="24"/>
          <w:szCs w:val="24"/>
          <w:lang w:eastAsia="lt-LT"/>
        </w:rPr>
        <w:t xml:space="preserve">8.10. </w:t>
      </w:r>
      <w:r w:rsidR="001913E0" w:rsidRPr="00B711FA">
        <w:rPr>
          <w:rFonts w:ascii="Times New Roman" w:hAnsi="Times New Roman" w:cs="Times New Roman"/>
          <w:sz w:val="24"/>
          <w:szCs w:val="24"/>
        </w:rPr>
        <w:t xml:space="preserve">Rangovui pažeidus </w:t>
      </w:r>
      <w:r w:rsidRPr="00B711FA">
        <w:rPr>
          <w:rFonts w:ascii="Times New Roman" w:hAnsi="Times New Roman" w:cs="Times New Roman"/>
          <w:sz w:val="24"/>
          <w:szCs w:val="24"/>
        </w:rPr>
        <w:t>Sutarties 7.4.25 papunk</w:t>
      </w:r>
      <w:r w:rsidR="00104907" w:rsidRPr="00B711FA">
        <w:rPr>
          <w:rFonts w:ascii="Times New Roman" w:hAnsi="Times New Roman" w:cs="Times New Roman"/>
          <w:sz w:val="24"/>
          <w:szCs w:val="24"/>
        </w:rPr>
        <w:t>tyje</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nustatyt</w:t>
      </w:r>
      <w:r w:rsidR="00104907" w:rsidRPr="00B711FA">
        <w:rPr>
          <w:rFonts w:ascii="Times New Roman" w:hAnsi="Times New Roman" w:cs="Times New Roman"/>
          <w:sz w:val="24"/>
          <w:szCs w:val="24"/>
        </w:rPr>
        <w:t>ą</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prievol</w:t>
      </w:r>
      <w:r w:rsidR="00104907" w:rsidRPr="00B711FA">
        <w:rPr>
          <w:rFonts w:ascii="Times New Roman" w:hAnsi="Times New Roman" w:cs="Times New Roman"/>
          <w:sz w:val="24"/>
          <w:szCs w:val="24"/>
        </w:rPr>
        <w:t>ę</w:t>
      </w:r>
      <w:r w:rsidR="001913E0" w:rsidRPr="00B711FA">
        <w:rPr>
          <w:rFonts w:ascii="Times New Roman" w:hAnsi="Times New Roman" w:cs="Times New Roman"/>
          <w:sz w:val="24"/>
          <w:szCs w:val="24"/>
        </w:rPr>
        <w:t xml:space="preserve">, bus taikomos netesybos. Rangovui neužtikrinus, kad Darbams naudojamos statybinės medžiagos </w:t>
      </w:r>
      <w:r w:rsidR="001913E0" w:rsidRPr="00B711FA">
        <w:rPr>
          <w:rFonts w:ascii="Times New Roman" w:hAnsi="Times New Roman" w:cs="Times New Roman"/>
          <w:sz w:val="24"/>
          <w:szCs w:val="24"/>
          <w:bdr w:val="none" w:sz="0" w:space="0" w:color="auto" w:frame="1"/>
        </w:rPr>
        <w:t>ir montuojama įranga</w:t>
      </w:r>
      <w:r w:rsidR="001913E0" w:rsidRPr="00B711FA">
        <w:rPr>
          <w:rFonts w:ascii="Times New Roman" w:hAnsi="Times New Roman" w:cs="Times New Roman"/>
          <w:sz w:val="24"/>
          <w:szCs w:val="24"/>
        </w:rPr>
        <w:t xml:space="preserve"> atitiktų minimalius aplinkos apsaugos </w:t>
      </w:r>
      <w:r w:rsidR="00104907" w:rsidRPr="00B711FA">
        <w:rPr>
          <w:rFonts w:ascii="Times New Roman" w:hAnsi="Times New Roman" w:cs="Times New Roman"/>
          <w:sz w:val="24"/>
          <w:szCs w:val="24"/>
        </w:rPr>
        <w:t xml:space="preserve">reikalavimus – </w:t>
      </w:r>
      <w:r w:rsidR="001913E0" w:rsidRPr="00B711FA">
        <w:rPr>
          <w:rFonts w:ascii="Times New Roman" w:hAnsi="Times New Roman" w:cs="Times New Roman"/>
          <w:bCs/>
          <w:iCs/>
          <w:sz w:val="24"/>
          <w:szCs w:val="24"/>
        </w:rPr>
        <w:t xml:space="preserve">skiriama 1 proc. </w:t>
      </w:r>
      <w:r w:rsidR="001913E0" w:rsidRPr="00B711FA">
        <w:rPr>
          <w:rFonts w:ascii="Times New Roman" w:hAnsi="Times New Roman" w:cs="Times New Roman"/>
          <w:sz w:val="24"/>
          <w:szCs w:val="24"/>
        </w:rPr>
        <w:t xml:space="preserve">bauda nuo </w:t>
      </w:r>
      <w:r w:rsidR="00104907" w:rsidRPr="00B711FA">
        <w:rPr>
          <w:rFonts w:ascii="Times New Roman" w:hAnsi="Times New Roman" w:cs="Times New Roman"/>
          <w:sz w:val="24"/>
          <w:szCs w:val="24"/>
        </w:rPr>
        <w:t>S</w:t>
      </w:r>
      <w:r w:rsidR="001913E0" w:rsidRPr="00B711FA">
        <w:rPr>
          <w:rFonts w:ascii="Times New Roman" w:hAnsi="Times New Roman" w:cs="Times New Roman"/>
          <w:sz w:val="24"/>
          <w:szCs w:val="24"/>
        </w:rPr>
        <w:t xml:space="preserve">utarties vertės. Ji skiriama tiek kartų, kiek yra pažeidžiamas šis kriterijus, tačiau po 5 įspėjimų Užsakovas </w:t>
      </w:r>
      <w:r w:rsidR="002420F2" w:rsidRPr="00B711FA">
        <w:rPr>
          <w:rFonts w:ascii="Times New Roman" w:hAnsi="Times New Roman" w:cs="Times New Roman"/>
          <w:sz w:val="24"/>
          <w:szCs w:val="24"/>
        </w:rPr>
        <w:t xml:space="preserve">turi </w:t>
      </w:r>
      <w:r w:rsidR="002420F2" w:rsidRPr="00B711FA">
        <w:rPr>
          <w:rFonts w:ascii="Times New Roman" w:hAnsi="Times New Roman" w:cs="Times New Roman"/>
          <w:sz w:val="24"/>
          <w:szCs w:val="24"/>
        </w:rPr>
        <w:lastRenderedPageBreak/>
        <w:t xml:space="preserve">teisę nutraukti </w:t>
      </w:r>
      <w:r w:rsidR="001913E0" w:rsidRPr="00B711FA">
        <w:rPr>
          <w:rFonts w:ascii="Times New Roman" w:hAnsi="Times New Roman" w:cs="Times New Roman"/>
          <w:sz w:val="24"/>
          <w:szCs w:val="24"/>
        </w:rPr>
        <w:t>Sutart</w:t>
      </w:r>
      <w:r w:rsidR="00104907" w:rsidRPr="00B711FA">
        <w:rPr>
          <w:rFonts w:ascii="Times New Roman" w:hAnsi="Times New Roman" w:cs="Times New Roman"/>
          <w:sz w:val="24"/>
          <w:szCs w:val="24"/>
        </w:rPr>
        <w:t>į ir tai bus laikoma</w:t>
      </w:r>
      <w:r w:rsidR="001913E0" w:rsidRPr="00B711FA">
        <w:rPr>
          <w:rFonts w:ascii="Times New Roman" w:hAnsi="Times New Roman" w:cs="Times New Roman"/>
          <w:sz w:val="24"/>
          <w:szCs w:val="24"/>
        </w:rPr>
        <w:t xml:space="preserve"> esminiu Sutarties pažeidimu</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Baudos sumokėjimas neatleidžia Rangovo nuo prievolės įvykdymo. Išskirtiniais atvejais, kai dėl objektyvių priežasčių, nepriklausančių nuo Rangovo (pvz., nutraukta įrangos ar medžiagų gamyba), nėra galimybės naudoti</w:t>
      </w:r>
      <w:r w:rsidR="00104907" w:rsidRPr="00B711FA">
        <w:rPr>
          <w:rFonts w:ascii="Times New Roman" w:hAnsi="Times New Roman" w:cs="Times New Roman"/>
          <w:sz w:val="24"/>
          <w:szCs w:val="24"/>
        </w:rPr>
        <w:t xml:space="preserve"> Techninėje specifikacijoje (projektinėje dokumentacijoje) nurodytos </w:t>
      </w:r>
      <w:r w:rsidR="001913E0" w:rsidRPr="00B711FA">
        <w:rPr>
          <w:rFonts w:ascii="Times New Roman" w:hAnsi="Times New Roman" w:cs="Times New Roman"/>
          <w:sz w:val="24"/>
          <w:szCs w:val="24"/>
        </w:rPr>
        <w:t>medžiagos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įrangos, Rangovas gali tokią medžiagą/įrangą pakeisti kita, ne prastesnių techninių parametrų, medžiaga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įranga. </w:t>
      </w:r>
    </w:p>
    <w:p w14:paraId="6E7189BB" w14:textId="60E4D0D4"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w:t>
      </w:r>
      <w:r w:rsidR="00104907">
        <w:rPr>
          <w:rFonts w:ascii="Times New Roman" w:eastAsia="Times New Roman" w:hAnsi="Times New Roman" w:cs="Times New Roman"/>
          <w:kern w:val="2"/>
          <w:sz w:val="24"/>
          <w:szCs w:val="24"/>
        </w:rPr>
        <w:t>1</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4C110D97"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2</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16EBCABC"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 Esminiais Sutarties pažeidimais </w:t>
      </w:r>
      <w:r w:rsidR="002420F2">
        <w:rPr>
          <w:rFonts w:ascii="Times New Roman" w:eastAsia="Times New Roman" w:hAnsi="Times New Roman" w:cs="Times New Roman"/>
          <w:sz w:val="24"/>
          <w:szCs w:val="24"/>
          <w:lang w:eastAsia="zh-CN"/>
        </w:rPr>
        <w:t xml:space="preserve">taip pat </w:t>
      </w:r>
      <w:r w:rsidR="007350EF">
        <w:rPr>
          <w:rFonts w:ascii="Times New Roman" w:eastAsia="Times New Roman" w:hAnsi="Times New Roman" w:cs="Times New Roman"/>
          <w:sz w:val="24"/>
          <w:szCs w:val="24"/>
          <w:lang w:eastAsia="zh-CN"/>
        </w:rPr>
        <w:t>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3677E023"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2FB2C6AE" w14:textId="57C38067" w:rsidR="00104907" w:rsidRDefault="00CB7E52" w:rsidP="0010490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104907">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104907">
        <w:rPr>
          <w:rFonts w:ascii="Times New Roman" w:eastAsia="Calibri" w:hAnsi="Times New Roman" w:cs="Times New Roman"/>
          <w:sz w:val="24"/>
          <w:szCs w:val="24"/>
          <w:lang w:eastAsia="lt-LT"/>
        </w:rPr>
        <w:t>.</w:t>
      </w:r>
    </w:p>
    <w:p w14:paraId="30B6C3F7" w14:textId="6C4FE83C" w:rsidR="00AC44C7" w:rsidRDefault="00AC44C7" w:rsidP="003575BD">
      <w:pPr>
        <w:spacing w:after="0" w:line="240" w:lineRule="auto"/>
        <w:jc w:val="both"/>
        <w:rPr>
          <w:rFonts w:ascii="Times New Roman" w:eastAsia="Calibri" w:hAnsi="Times New Roman" w:cs="Times New Roman"/>
          <w:sz w:val="16"/>
          <w:szCs w:val="16"/>
          <w:lang w:eastAsia="lt-LT"/>
        </w:rPr>
      </w:pPr>
    </w:p>
    <w:p w14:paraId="25CFBB33" w14:textId="2D4D608E" w:rsidR="00B711FA" w:rsidRDefault="00B711FA" w:rsidP="003575BD">
      <w:pPr>
        <w:spacing w:after="0" w:line="240" w:lineRule="auto"/>
        <w:jc w:val="both"/>
        <w:rPr>
          <w:rFonts w:ascii="Times New Roman" w:eastAsia="Calibri" w:hAnsi="Times New Roman" w:cs="Times New Roman"/>
          <w:sz w:val="16"/>
          <w:szCs w:val="16"/>
          <w:lang w:eastAsia="lt-LT"/>
        </w:rPr>
      </w:pPr>
    </w:p>
    <w:p w14:paraId="0C7DF6F0" w14:textId="77777777" w:rsidR="00B711FA" w:rsidRPr="006F5F5E" w:rsidRDefault="00B711FA"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B711FA" w:rsidRDefault="00826E58" w:rsidP="005858A6">
      <w:pPr>
        <w:spacing w:after="0" w:line="240" w:lineRule="auto"/>
        <w:jc w:val="both"/>
        <w:rPr>
          <w:rFonts w:ascii="Times New Roman" w:eastAsia="Calibri" w:hAnsi="Times New Roman" w:cs="Times New Roman"/>
          <w:color w:val="FF0000"/>
          <w:sz w:val="16"/>
          <w:szCs w:val="16"/>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44AB321F"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2420F2">
        <w:rPr>
          <w:rFonts w:ascii="Times New Roman" w:eastAsia="Calibri" w:hAnsi="Times New Roman" w:cs="Times New Roman"/>
          <w:sz w:val="24"/>
          <w:szCs w:val="24"/>
          <w:lang w:eastAsia="lt-LT"/>
        </w:rPr>
        <w:t xml:space="preserve"> (projektinėje dokumentacijoje)</w:t>
      </w:r>
      <w:r w:rsidR="005858A6" w:rsidRPr="00126EF5">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lastRenderedPageBreak/>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074CA32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xml:space="preserve">. būtinas papildomas laikas įvykdyti papildomų darbų </w:t>
      </w:r>
      <w:r w:rsidR="004C1EAB">
        <w:rPr>
          <w:rFonts w:ascii="Times New Roman" w:eastAsia="Calibri" w:hAnsi="Times New Roman" w:cs="Times New Roman"/>
          <w:sz w:val="24"/>
          <w:szCs w:val="24"/>
        </w:rPr>
        <w:t xml:space="preserve">ir (ar) paslaugų </w:t>
      </w:r>
      <w:r w:rsidRPr="00126EF5">
        <w:rPr>
          <w:rFonts w:ascii="Times New Roman" w:eastAsia="Calibri" w:hAnsi="Times New Roman" w:cs="Times New Roman"/>
          <w:sz w:val="24"/>
          <w:szCs w:val="24"/>
        </w:rPr>
        <w:t>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126EF5">
        <w:rPr>
          <w:rFonts w:ascii="Times New Roman" w:eastAsia="Calibri" w:hAnsi="Times New Roman" w:cs="Times New Roman"/>
          <w:sz w:val="24"/>
          <w:szCs w:val="24"/>
        </w:rPr>
        <w:lastRenderedPageBreak/>
        <w:t>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lastRenderedPageBreak/>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1"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1"/>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2"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2"/>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26AE0FB4" w14:textId="1ECB1DEE" w:rsidR="002420F2" w:rsidRDefault="005858A6" w:rsidP="002420F2">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420F2">
        <w:rPr>
          <w:rFonts w:ascii="Times New Roman" w:eastAsia="Calibri" w:hAnsi="Times New Roman" w:cs="Times New Roman"/>
          <w:spacing w:val="-3"/>
          <w:sz w:val="24"/>
          <w:szCs w:val="24"/>
          <w:lang w:eastAsia="lt-LT"/>
        </w:rPr>
        <w:t xml:space="preserve"> </w:t>
      </w:r>
      <w:r w:rsidR="002420F2" w:rsidRPr="002420F2">
        <w:rPr>
          <w:rFonts w:ascii="Times New Roman" w:eastAsia="Calibri" w:hAnsi="Times New Roman" w:cs="Times New Roman"/>
          <w:spacing w:val="-3"/>
          <w:sz w:val="24"/>
          <w:szCs w:val="24"/>
          <w:lang w:eastAsia="lt-LT"/>
        </w:rPr>
        <w:t xml:space="preserve">Techninis projektas – Sutarties </w:t>
      </w:r>
      <w:r w:rsidR="008A7EFB">
        <w:rPr>
          <w:rFonts w:ascii="Times New Roman" w:eastAsia="Calibri" w:hAnsi="Times New Roman" w:cs="Times New Roman"/>
          <w:spacing w:val="-3"/>
          <w:sz w:val="24"/>
          <w:szCs w:val="24"/>
          <w:lang w:eastAsia="lt-LT"/>
        </w:rPr>
        <w:t>7</w:t>
      </w:r>
      <w:r w:rsidR="002420F2" w:rsidRPr="002420F2">
        <w:rPr>
          <w:rFonts w:ascii="Times New Roman" w:eastAsia="Calibri" w:hAnsi="Times New Roman" w:cs="Times New Roman"/>
          <w:spacing w:val="-3"/>
          <w:sz w:val="24"/>
          <w:szCs w:val="24"/>
          <w:lang w:eastAsia="lt-LT"/>
        </w:rPr>
        <w:t xml:space="preserve"> priedas (perduotas Rangovui);</w:t>
      </w:r>
    </w:p>
    <w:p w14:paraId="4612C2E4"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0FA7F03D"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08B6169F"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12806800"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3CA5ABF8"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6803C051"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5CB1DA1A"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28794B0E"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6D900083" w14:textId="77777777" w:rsidR="003D4261" w:rsidRDefault="003D4261" w:rsidP="002420F2">
      <w:pPr>
        <w:spacing w:after="0" w:line="240" w:lineRule="auto"/>
        <w:ind w:firstLine="709"/>
        <w:jc w:val="both"/>
        <w:rPr>
          <w:rFonts w:ascii="Times New Roman" w:eastAsia="Calibri" w:hAnsi="Times New Roman" w:cs="Times New Roman"/>
          <w:spacing w:val="-3"/>
          <w:sz w:val="24"/>
          <w:szCs w:val="24"/>
          <w:lang w:eastAsia="lt-LT"/>
        </w:rPr>
      </w:pPr>
    </w:p>
    <w:p w14:paraId="7147EB81" w14:textId="504120B1" w:rsidR="004D088E" w:rsidRDefault="004D088E" w:rsidP="002420F2">
      <w:pPr>
        <w:spacing w:after="0" w:line="240" w:lineRule="auto"/>
        <w:ind w:firstLine="709"/>
        <w:jc w:val="both"/>
        <w:rPr>
          <w:rFonts w:ascii="Times New Roman" w:eastAsia="Calibri" w:hAnsi="Times New Roman" w:cs="Times New Roman"/>
          <w:spacing w:val="-3"/>
          <w:sz w:val="24"/>
          <w:szCs w:val="24"/>
          <w:lang w:eastAsia="lt-LT"/>
        </w:rPr>
      </w:pPr>
      <w:bookmarkStart w:id="13" w:name="_GoBack"/>
      <w:bookmarkEnd w:id="13"/>
      <w:r>
        <w:rPr>
          <w:rFonts w:ascii="Times New Roman" w:eastAsia="Calibri" w:hAnsi="Times New Roman" w:cs="Times New Roman"/>
          <w:spacing w:val="-3"/>
          <w:sz w:val="24"/>
          <w:szCs w:val="24"/>
          <w:lang w:eastAsia="lt-LT"/>
        </w:rPr>
        <w:lastRenderedPageBreak/>
        <w:t>17.1.8. Sustambintas veiklų sąrašas – Sustambintas veiklų sąrašas;</w:t>
      </w:r>
    </w:p>
    <w:p w14:paraId="631031AA" w14:textId="176547F0" w:rsidR="005858A6" w:rsidRPr="002420F2" w:rsidRDefault="002420F2" w:rsidP="002420F2">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17.1.8.</w:t>
      </w:r>
      <w:r w:rsidR="005858A6" w:rsidRPr="00126EF5">
        <w:rPr>
          <w:rFonts w:ascii="Times New Roman" w:eastAsia="Calibri" w:hAnsi="Times New Roman" w:cs="Times New Roman"/>
          <w:spacing w:val="-3"/>
          <w:sz w:val="24"/>
          <w:szCs w:val="24"/>
          <w:lang w:eastAsia="lt-LT"/>
        </w:rPr>
        <w:t xml:space="preserve"> </w:t>
      </w:r>
      <w:r w:rsidR="005858A6"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3E4ECC8"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w:t>
            </w:r>
            <w:r w:rsidR="00F05D8E">
              <w:rPr>
                <w:rFonts w:ascii="Times New Roman" w:eastAsia="Times New Roman" w:hAnsi="Times New Roman" w:cs="Times New Roman"/>
                <w:sz w:val="24"/>
                <w:szCs w:val="24"/>
                <w:lang w:eastAsia="ar-SA"/>
              </w:rPr>
              <w:t>. s.</w:t>
            </w:r>
            <w:r w:rsidRPr="001D2FD5">
              <w:rPr>
                <w:rFonts w:ascii="Times New Roman" w:eastAsia="Times New Roman" w:hAnsi="Times New Roman" w:cs="Times New Roman"/>
                <w:sz w:val="24"/>
                <w:szCs w:val="24"/>
                <w:lang w:eastAsia="ar-SA"/>
              </w:rPr>
              <w:t xml:space="preserve"> Nr. LT174010</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0429</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0042</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62450D3E" w14:textId="77777777" w:rsidR="007B0DF5" w:rsidRPr="000E3624" w:rsidRDefault="007B0DF5" w:rsidP="005858A6">
      <w:pPr>
        <w:spacing w:after="0" w:line="240" w:lineRule="auto"/>
        <w:ind w:left="5184" w:firstLine="1296"/>
        <w:rPr>
          <w:rFonts w:ascii="Times New Roman" w:eastAsia="Calibri" w:hAnsi="Times New Roman" w:cs="Times New Roman"/>
          <w:b/>
          <w:bCs/>
          <w:sz w:val="24"/>
          <w:szCs w:val="24"/>
        </w:rPr>
      </w:pPr>
    </w:p>
    <w:p w14:paraId="14AF4388" w14:textId="37799C1D" w:rsidR="007B0DF5" w:rsidRPr="004D088E" w:rsidRDefault="007B0DF5" w:rsidP="004D088E">
      <w:pPr>
        <w:pStyle w:val="Betarp"/>
        <w:jc w:val="center"/>
        <w:rPr>
          <w:b/>
          <w:shd w:val="clear" w:color="auto" w:fill="FFFFFF"/>
        </w:rPr>
      </w:pPr>
      <w:r w:rsidRPr="004D088E">
        <w:rPr>
          <w:b/>
          <w:shd w:val="clear" w:color="auto" w:fill="FFFFFF"/>
        </w:rPr>
        <w:t>ADMINISTRACINĖS PASKIRTIES PASTATO, KĘSTUČIO A. 3, UKMERGĖJE,</w:t>
      </w:r>
    </w:p>
    <w:p w14:paraId="32420B24" w14:textId="3493E6E8" w:rsidR="004D088E" w:rsidRDefault="004D088E" w:rsidP="004D088E">
      <w:pPr>
        <w:pStyle w:val="Betarp"/>
        <w:jc w:val="center"/>
        <w:rPr>
          <w:rFonts w:eastAsia="Times New Roman"/>
          <w:b/>
        </w:rPr>
      </w:pPr>
      <w:r w:rsidRPr="004D088E">
        <w:rPr>
          <w:rFonts w:eastAsia="Times New Roman"/>
          <w:b/>
        </w:rPr>
        <w:t>FASADO (SIENŲ) ŠILTINIMNO IR MŪRINĖS PERTVAROS ĮRENGIMO DARBŲ PIRKIMAS</w:t>
      </w:r>
    </w:p>
    <w:p w14:paraId="290E25C1" w14:textId="77777777" w:rsidR="004D088E" w:rsidRPr="004D088E" w:rsidRDefault="004D088E" w:rsidP="004D088E">
      <w:pPr>
        <w:pStyle w:val="Betarp"/>
        <w:jc w:val="center"/>
        <w:rPr>
          <w:rFonts w:eastAsia="Times New Roman"/>
          <w:b/>
        </w:rPr>
      </w:pPr>
    </w:p>
    <w:p w14:paraId="669FE329" w14:textId="4F66C4AC" w:rsidR="005858A6" w:rsidRPr="004D088E" w:rsidRDefault="005858A6" w:rsidP="004D088E">
      <w:pPr>
        <w:pStyle w:val="Betarp"/>
        <w:jc w:val="center"/>
        <w:rPr>
          <w:rFonts w:eastAsia="Times New Roman"/>
          <w:b/>
        </w:rPr>
      </w:pPr>
      <w:r w:rsidRPr="004D088E">
        <w:rPr>
          <w:rFonts w:eastAsia="Times New Roman"/>
          <w:b/>
        </w:rPr>
        <w:t>RANGOV</w:t>
      </w:r>
      <w:r w:rsidR="00674DE2" w:rsidRPr="004D088E">
        <w:rPr>
          <w:rFonts w:eastAsia="Times New Roman"/>
          <w:b/>
        </w:rPr>
        <w:t>O PASIŪLYMAS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50D4CAF9" w:rsidR="001D2FD5" w:rsidRDefault="00C07913" w:rsidP="00C07913">
      <w:pPr>
        <w:spacing w:after="0" w:line="240" w:lineRule="auto"/>
        <w:ind w:left="5184" w:firstLine="1296"/>
        <w:rPr>
          <w:rFonts w:ascii="Times New Roman" w:eastAsia="Calibri" w:hAnsi="Times New Roman" w:cs="Times New Roman"/>
          <w:sz w:val="24"/>
          <w:szCs w:val="24"/>
        </w:rPr>
      </w:pPr>
      <w:bookmarkStart w:id="14"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0E7B8508" w14:textId="77777777" w:rsidR="008A7EFB" w:rsidRPr="000E3624" w:rsidRDefault="008A7EFB" w:rsidP="00C07913">
      <w:pPr>
        <w:spacing w:after="0" w:line="240" w:lineRule="auto"/>
        <w:ind w:left="5184" w:firstLine="1296"/>
        <w:rPr>
          <w:rFonts w:ascii="Times New Roman" w:eastAsia="Calibri" w:hAnsi="Times New Roman" w:cs="Times New Roman"/>
          <w:sz w:val="24"/>
          <w:szCs w:val="24"/>
        </w:rPr>
      </w:pPr>
    </w:p>
    <w:p w14:paraId="0A097668" w14:textId="77777777" w:rsidR="004D088E" w:rsidRPr="004D088E" w:rsidRDefault="004D088E" w:rsidP="004D088E">
      <w:pPr>
        <w:pStyle w:val="Betarp"/>
        <w:jc w:val="center"/>
        <w:rPr>
          <w:b/>
          <w:shd w:val="clear" w:color="auto" w:fill="FFFFFF"/>
        </w:rPr>
      </w:pPr>
      <w:r w:rsidRPr="004D088E">
        <w:rPr>
          <w:b/>
          <w:shd w:val="clear" w:color="auto" w:fill="FFFFFF"/>
        </w:rPr>
        <w:t>ADMINISTRACINĖS PASKIRTIES PASTATO, KĘSTUČIO A. 3, UKMERGĖJE,</w:t>
      </w:r>
    </w:p>
    <w:p w14:paraId="28103BDD" w14:textId="77777777" w:rsidR="004D088E" w:rsidRDefault="004D088E" w:rsidP="004D088E">
      <w:pPr>
        <w:pStyle w:val="Betarp"/>
        <w:jc w:val="center"/>
        <w:rPr>
          <w:rFonts w:eastAsia="Times New Roman"/>
          <w:b/>
        </w:rPr>
      </w:pPr>
      <w:r w:rsidRPr="004D088E">
        <w:rPr>
          <w:rFonts w:eastAsia="Times New Roman"/>
          <w:b/>
        </w:rPr>
        <w:t>FASADO (SIENŲ) ŠILTINIMNO IR MŪRINĖS PERTVAROS ĮRENGIMO DARBŲ PIRKIMAS</w:t>
      </w: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11D55D16" w14:textId="77777777" w:rsidR="004D088E" w:rsidRPr="004D088E" w:rsidRDefault="004D088E" w:rsidP="004D088E">
      <w:pPr>
        <w:pStyle w:val="Betarp"/>
        <w:jc w:val="center"/>
        <w:rPr>
          <w:b/>
          <w:shd w:val="clear" w:color="auto" w:fill="FFFFFF"/>
        </w:rPr>
      </w:pPr>
      <w:r w:rsidRPr="004D088E">
        <w:rPr>
          <w:b/>
          <w:shd w:val="clear" w:color="auto" w:fill="FFFFFF"/>
        </w:rPr>
        <w:t>ADMINISTRACINĖS PASKIRTIES PASTATO, KĘSTUČIO A. 3, UKMERGĖJE,</w:t>
      </w:r>
    </w:p>
    <w:p w14:paraId="4160D9A0" w14:textId="77777777" w:rsidR="004D088E" w:rsidRDefault="004D088E" w:rsidP="004D088E">
      <w:pPr>
        <w:pStyle w:val="Betarp"/>
        <w:jc w:val="center"/>
        <w:rPr>
          <w:rFonts w:eastAsia="Times New Roman"/>
          <w:b/>
        </w:rPr>
      </w:pPr>
      <w:r w:rsidRPr="004D088E">
        <w:rPr>
          <w:rFonts w:eastAsia="Times New Roman"/>
          <w:b/>
        </w:rPr>
        <w:t>FASADO (SIENŲ) ŠILTINIMNO IR MŪRINĖS PERTVAROS ĮRENGIMO DARBŲ PIRKIMAS</w:t>
      </w:r>
    </w:p>
    <w:p w14:paraId="71A76359" w14:textId="7532D1F3"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5"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5"/>
    <w:p w14:paraId="6CBBA245" w14:textId="754D34CA" w:rsidR="001D2FD5" w:rsidRDefault="001D2FD5" w:rsidP="00674DE2">
      <w:pPr>
        <w:spacing w:after="0" w:line="240" w:lineRule="auto"/>
        <w:rPr>
          <w:rFonts w:ascii="Times New Roman" w:eastAsia="Calibri" w:hAnsi="Times New Roman" w:cs="Times New Roman"/>
          <w:sz w:val="24"/>
          <w:szCs w:val="24"/>
        </w:rPr>
      </w:pPr>
    </w:p>
    <w:p w14:paraId="3B89B7A7" w14:textId="77777777" w:rsidR="004D088E" w:rsidRPr="004D088E" w:rsidRDefault="004D088E" w:rsidP="004D088E">
      <w:pPr>
        <w:pStyle w:val="Betarp"/>
        <w:jc w:val="center"/>
        <w:rPr>
          <w:b/>
          <w:shd w:val="clear" w:color="auto" w:fill="FFFFFF"/>
        </w:rPr>
      </w:pPr>
      <w:r w:rsidRPr="004D088E">
        <w:rPr>
          <w:b/>
          <w:shd w:val="clear" w:color="auto" w:fill="FFFFFF"/>
        </w:rPr>
        <w:t>ADMINISTRACINĖS PASKIRTIES PASTATO, KĘSTUČIO A. 3, UKMERGĖJE,</w:t>
      </w:r>
    </w:p>
    <w:p w14:paraId="2D57440E" w14:textId="77777777" w:rsidR="004D088E" w:rsidRDefault="004D088E" w:rsidP="004D088E">
      <w:pPr>
        <w:pStyle w:val="Betarp"/>
        <w:jc w:val="center"/>
        <w:rPr>
          <w:rFonts w:eastAsia="Times New Roman"/>
          <w:b/>
        </w:rPr>
      </w:pPr>
      <w:r w:rsidRPr="004D088E">
        <w:rPr>
          <w:rFonts w:eastAsia="Times New Roman"/>
          <w:b/>
        </w:rPr>
        <w:t>FASADO (SIENŲ) ŠILTINIMNO IR MŪRINĖS PERTVAROS ĮRENGIMO DARBŲ PIRKIMAS</w:t>
      </w:r>
    </w:p>
    <w:p w14:paraId="7592A30C" w14:textId="77777777" w:rsidR="008A7EFB" w:rsidRDefault="008A7EFB" w:rsidP="00E97268">
      <w:pPr>
        <w:shd w:val="clear" w:color="auto" w:fill="FFFFFF"/>
        <w:spacing w:after="0" w:line="240" w:lineRule="auto"/>
        <w:ind w:right="-1"/>
        <w:jc w:val="center"/>
        <w:rPr>
          <w:rFonts w:ascii="Times New Roman" w:eastAsia="Times New Roman" w:hAnsi="Times New Roman" w:cs="Times New Roman"/>
          <w:b/>
          <w:sz w:val="24"/>
          <w:szCs w:val="24"/>
        </w:rPr>
      </w:pPr>
    </w:p>
    <w:p w14:paraId="3B0990E8" w14:textId="60C817EE"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DC65BF">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DC65BF">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4"/>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0A150EAE" w14:textId="77777777" w:rsidR="008A7EFB" w:rsidRDefault="008A7EFB" w:rsidP="008A7EFB">
      <w:pPr>
        <w:spacing w:after="0" w:line="240" w:lineRule="auto"/>
        <w:rPr>
          <w:rFonts w:ascii="Times New Roman" w:eastAsia="Calibri" w:hAnsi="Times New Roman" w:cs="Times New Roman"/>
          <w:i/>
          <w:sz w:val="24"/>
          <w:szCs w:val="24"/>
        </w:rPr>
      </w:pPr>
    </w:p>
    <w:p w14:paraId="662B77C8" w14:textId="5055E3E8" w:rsidR="008A7EFB" w:rsidRPr="0071011F"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1C5C26D8" w14:textId="39B25C01" w:rsidR="00362327" w:rsidRPr="008A7EFB"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743785AC" w14:textId="77777777" w:rsidR="004D088E" w:rsidRDefault="004D088E" w:rsidP="009F3906">
      <w:pPr>
        <w:spacing w:after="0" w:line="240" w:lineRule="auto"/>
        <w:sectPr w:rsidR="004D088E" w:rsidSect="00FC3C53">
          <w:pgSz w:w="16838" w:h="11906" w:orient="landscape"/>
          <w:pgMar w:top="993" w:right="678" w:bottom="567" w:left="1134" w:header="567" w:footer="567" w:gutter="0"/>
          <w:cols w:space="1296"/>
          <w:docGrid w:linePitch="360"/>
        </w:sectPr>
      </w:pPr>
    </w:p>
    <w:p w14:paraId="09145A75" w14:textId="43410423" w:rsidR="009F3906" w:rsidRDefault="004D088E" w:rsidP="004D088E">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Sutarties Nr. _________7 priedas </w:t>
      </w:r>
    </w:p>
    <w:p w14:paraId="30488630" w14:textId="6950A040" w:rsidR="004D088E" w:rsidRDefault="004D088E" w:rsidP="004D088E">
      <w:pPr>
        <w:spacing w:after="0" w:line="240" w:lineRule="auto"/>
        <w:rPr>
          <w:rFonts w:ascii="Times New Roman" w:eastAsia="Calibri" w:hAnsi="Times New Roman" w:cs="Times New Roman"/>
          <w:sz w:val="24"/>
          <w:szCs w:val="24"/>
        </w:rPr>
      </w:pPr>
    </w:p>
    <w:p w14:paraId="5E1A4923" w14:textId="77777777" w:rsidR="004D088E" w:rsidRDefault="004D088E" w:rsidP="004D088E">
      <w:pPr>
        <w:spacing w:after="0" w:line="240" w:lineRule="auto"/>
        <w:rPr>
          <w:rFonts w:ascii="Times New Roman" w:eastAsia="Calibri" w:hAnsi="Times New Roman" w:cs="Times New Roman"/>
          <w:sz w:val="24"/>
          <w:szCs w:val="24"/>
        </w:rPr>
      </w:pPr>
    </w:p>
    <w:p w14:paraId="3174AE44" w14:textId="6E3418AF" w:rsidR="004D088E" w:rsidRPr="004D088E" w:rsidRDefault="004D088E" w:rsidP="004D088E">
      <w:pPr>
        <w:pStyle w:val="Betarp"/>
        <w:jc w:val="center"/>
        <w:rPr>
          <w:b/>
          <w:shd w:val="clear" w:color="auto" w:fill="FFFFFF"/>
        </w:rPr>
      </w:pPr>
      <w:r>
        <w:rPr>
          <w:b/>
          <w:shd w:val="clear" w:color="auto" w:fill="FFFFFF"/>
        </w:rPr>
        <w:t xml:space="preserve">                             </w:t>
      </w:r>
      <w:r w:rsidRPr="004D088E">
        <w:rPr>
          <w:b/>
          <w:shd w:val="clear" w:color="auto" w:fill="FFFFFF"/>
        </w:rPr>
        <w:t>ADMINISTRACINĖS PASKIRTIES PASTATO, KĘSTUČIO A. 3, UKMERGĖJE,</w:t>
      </w:r>
    </w:p>
    <w:p w14:paraId="2DF282E3" w14:textId="4FFDADBA" w:rsidR="004D088E" w:rsidRDefault="004D088E" w:rsidP="004D088E">
      <w:pPr>
        <w:pStyle w:val="Betarp"/>
        <w:jc w:val="center"/>
        <w:rPr>
          <w:rFonts w:eastAsia="Times New Roman"/>
          <w:b/>
        </w:rPr>
      </w:pPr>
      <w:r>
        <w:rPr>
          <w:rFonts w:eastAsia="Times New Roman"/>
          <w:b/>
        </w:rPr>
        <w:t xml:space="preserve">                          F</w:t>
      </w:r>
      <w:r w:rsidRPr="004D088E">
        <w:rPr>
          <w:rFonts w:eastAsia="Times New Roman"/>
          <w:b/>
        </w:rPr>
        <w:t xml:space="preserve">ASADO (SIENŲ) ŠILTINIMNO IR MŪRINĖS PERTVAROS </w:t>
      </w:r>
    </w:p>
    <w:p w14:paraId="644E256B" w14:textId="113C3D38" w:rsidR="004D088E" w:rsidRDefault="004D088E" w:rsidP="004D088E">
      <w:pPr>
        <w:pStyle w:val="Betarp"/>
        <w:jc w:val="center"/>
        <w:rPr>
          <w:rFonts w:eastAsia="Times New Roman"/>
          <w:b/>
        </w:rPr>
      </w:pPr>
      <w:r>
        <w:rPr>
          <w:rFonts w:eastAsia="Times New Roman"/>
          <w:b/>
        </w:rPr>
        <w:t xml:space="preserve">                     </w:t>
      </w:r>
      <w:r w:rsidRPr="004D088E">
        <w:rPr>
          <w:rFonts w:eastAsia="Times New Roman"/>
          <w:b/>
        </w:rPr>
        <w:t>ĮRENGIMO DARBŲ PIRKIMAS</w:t>
      </w:r>
    </w:p>
    <w:p w14:paraId="552095A9" w14:textId="4F0543E4" w:rsidR="004D088E" w:rsidRDefault="004D088E" w:rsidP="004D088E">
      <w:pPr>
        <w:spacing w:after="0" w:line="240" w:lineRule="auto"/>
        <w:jc w:val="center"/>
        <w:rPr>
          <w:rFonts w:ascii="Times New Roman" w:eastAsia="Calibri" w:hAnsi="Times New Roman" w:cs="Times New Roman"/>
          <w:sz w:val="24"/>
          <w:szCs w:val="24"/>
        </w:rPr>
      </w:pPr>
    </w:p>
    <w:p w14:paraId="180A64A9" w14:textId="1495ACE6" w:rsidR="004D088E" w:rsidRPr="004D088E" w:rsidRDefault="004D088E" w:rsidP="004D088E">
      <w:pPr>
        <w:spacing w:after="0" w:line="240" w:lineRule="auto"/>
        <w:jc w:val="center"/>
        <w:rPr>
          <w:rFonts w:ascii="Times New Roman" w:eastAsia="Calibri" w:hAnsi="Times New Roman" w:cs="Times New Roman"/>
          <w:b/>
          <w:sz w:val="24"/>
          <w:szCs w:val="24"/>
        </w:rPr>
      </w:pPr>
      <w:r w:rsidRPr="004D088E">
        <w:rPr>
          <w:rFonts w:ascii="Times New Roman" w:eastAsia="Calibri" w:hAnsi="Times New Roman" w:cs="Times New Roman"/>
          <w:b/>
          <w:sz w:val="24"/>
          <w:szCs w:val="24"/>
        </w:rPr>
        <w:t xml:space="preserve">                SUSTAMBINTŲ VEIKLŲ SĄRAŠAS</w:t>
      </w:r>
    </w:p>
    <w:sectPr w:rsidR="004D088E" w:rsidRPr="004D088E" w:rsidSect="004D088E">
      <w:pgSz w:w="11906" w:h="16838"/>
      <w:pgMar w:top="1134" w:right="992" w:bottom="68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305D32" w:rsidRDefault="00305D32">
      <w:pPr>
        <w:spacing w:after="0" w:line="240" w:lineRule="auto"/>
      </w:pPr>
      <w:r>
        <w:separator/>
      </w:r>
    </w:p>
  </w:endnote>
  <w:endnote w:type="continuationSeparator" w:id="0">
    <w:p w14:paraId="45D802F6" w14:textId="77777777" w:rsidR="00305D32" w:rsidRDefault="0030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305D32" w:rsidRDefault="00305D32">
      <w:pPr>
        <w:spacing w:after="0" w:line="240" w:lineRule="auto"/>
      </w:pPr>
      <w:r>
        <w:separator/>
      </w:r>
    </w:p>
  </w:footnote>
  <w:footnote w:type="continuationSeparator" w:id="0">
    <w:p w14:paraId="3A8B7D9D" w14:textId="77777777" w:rsidR="00305D32" w:rsidRDefault="0030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305D32" w:rsidRDefault="00305D32">
        <w:pPr>
          <w:pStyle w:val="Antrats"/>
          <w:jc w:val="center"/>
        </w:pPr>
        <w:r>
          <w:fldChar w:fldCharType="begin"/>
        </w:r>
        <w:r>
          <w:instrText>PAGE   \* MERGEFORMAT</w:instrText>
        </w:r>
        <w:r>
          <w:fldChar w:fldCharType="separate"/>
        </w:r>
        <w:r>
          <w:t>2</w:t>
        </w:r>
        <w:r>
          <w:fldChar w:fldCharType="end"/>
        </w:r>
      </w:p>
    </w:sdtContent>
  </w:sdt>
  <w:p w14:paraId="3154F0C0" w14:textId="77777777" w:rsidR="00305D32" w:rsidRDefault="00305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23084"/>
    <w:multiLevelType w:val="multilevel"/>
    <w:tmpl w:val="1C22C266"/>
    <w:lvl w:ilvl="0">
      <w:start w:val="1"/>
      <w:numFmt w:val="decimal"/>
      <w:pStyle w:val="Stilius1"/>
      <w:lvlText w:val="%1."/>
      <w:lvlJc w:val="left"/>
      <w:pPr>
        <w:ind w:left="5040"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16912"/>
    <w:rsid w:val="000218AA"/>
    <w:rsid w:val="00031FAA"/>
    <w:rsid w:val="00041B52"/>
    <w:rsid w:val="00042835"/>
    <w:rsid w:val="00045921"/>
    <w:rsid w:val="00061710"/>
    <w:rsid w:val="000649F4"/>
    <w:rsid w:val="00070B37"/>
    <w:rsid w:val="000719BF"/>
    <w:rsid w:val="00087350"/>
    <w:rsid w:val="000905F7"/>
    <w:rsid w:val="000930CE"/>
    <w:rsid w:val="000A0D18"/>
    <w:rsid w:val="000A38D5"/>
    <w:rsid w:val="000A57A9"/>
    <w:rsid w:val="000B53DC"/>
    <w:rsid w:val="000C592E"/>
    <w:rsid w:val="000C749D"/>
    <w:rsid w:val="000D64B2"/>
    <w:rsid w:val="000E3624"/>
    <w:rsid w:val="000F5A70"/>
    <w:rsid w:val="001045DA"/>
    <w:rsid w:val="00104907"/>
    <w:rsid w:val="00104DF7"/>
    <w:rsid w:val="00107601"/>
    <w:rsid w:val="00115AD2"/>
    <w:rsid w:val="00126EF5"/>
    <w:rsid w:val="00132AF4"/>
    <w:rsid w:val="00137AFC"/>
    <w:rsid w:val="00144A84"/>
    <w:rsid w:val="001607D3"/>
    <w:rsid w:val="001660A2"/>
    <w:rsid w:val="00177076"/>
    <w:rsid w:val="00186162"/>
    <w:rsid w:val="00190341"/>
    <w:rsid w:val="001913E0"/>
    <w:rsid w:val="001A346D"/>
    <w:rsid w:val="001A4CF7"/>
    <w:rsid w:val="001C007D"/>
    <w:rsid w:val="001D2FD5"/>
    <w:rsid w:val="001D726B"/>
    <w:rsid w:val="001E4E99"/>
    <w:rsid w:val="001F6608"/>
    <w:rsid w:val="00210E2F"/>
    <w:rsid w:val="00235A75"/>
    <w:rsid w:val="00241EDF"/>
    <w:rsid w:val="002420F2"/>
    <w:rsid w:val="002471C0"/>
    <w:rsid w:val="00247FFA"/>
    <w:rsid w:val="002524CE"/>
    <w:rsid w:val="00262A60"/>
    <w:rsid w:val="0026536F"/>
    <w:rsid w:val="002746D1"/>
    <w:rsid w:val="00274C0C"/>
    <w:rsid w:val="0027542F"/>
    <w:rsid w:val="00280778"/>
    <w:rsid w:val="00284689"/>
    <w:rsid w:val="0029170B"/>
    <w:rsid w:val="002B14FA"/>
    <w:rsid w:val="002C136D"/>
    <w:rsid w:val="002C3182"/>
    <w:rsid w:val="002D44FD"/>
    <w:rsid w:val="002D5653"/>
    <w:rsid w:val="002E0D4F"/>
    <w:rsid w:val="002E5057"/>
    <w:rsid w:val="002E73F5"/>
    <w:rsid w:val="002F74AE"/>
    <w:rsid w:val="00305D32"/>
    <w:rsid w:val="00325DC2"/>
    <w:rsid w:val="00335FB9"/>
    <w:rsid w:val="003376B9"/>
    <w:rsid w:val="00342CFD"/>
    <w:rsid w:val="00345089"/>
    <w:rsid w:val="003575BD"/>
    <w:rsid w:val="00362327"/>
    <w:rsid w:val="00364778"/>
    <w:rsid w:val="003659FD"/>
    <w:rsid w:val="00367054"/>
    <w:rsid w:val="003760B4"/>
    <w:rsid w:val="00376199"/>
    <w:rsid w:val="00382B93"/>
    <w:rsid w:val="00387807"/>
    <w:rsid w:val="00387A3F"/>
    <w:rsid w:val="00387C12"/>
    <w:rsid w:val="003A4B12"/>
    <w:rsid w:val="003D07E2"/>
    <w:rsid w:val="003D4261"/>
    <w:rsid w:val="003E29C2"/>
    <w:rsid w:val="003F1FEF"/>
    <w:rsid w:val="00401184"/>
    <w:rsid w:val="0041563D"/>
    <w:rsid w:val="00416A3B"/>
    <w:rsid w:val="00421549"/>
    <w:rsid w:val="00441CD9"/>
    <w:rsid w:val="004529D4"/>
    <w:rsid w:val="00472DBD"/>
    <w:rsid w:val="00475860"/>
    <w:rsid w:val="00475EAD"/>
    <w:rsid w:val="00475F7F"/>
    <w:rsid w:val="00476BD5"/>
    <w:rsid w:val="00484DA8"/>
    <w:rsid w:val="004A0FFE"/>
    <w:rsid w:val="004A12F4"/>
    <w:rsid w:val="004A6D14"/>
    <w:rsid w:val="004B1A87"/>
    <w:rsid w:val="004C1EAB"/>
    <w:rsid w:val="004D088E"/>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3423"/>
    <w:rsid w:val="00583ADA"/>
    <w:rsid w:val="005858A6"/>
    <w:rsid w:val="00590BFF"/>
    <w:rsid w:val="005A29C0"/>
    <w:rsid w:val="005B08FA"/>
    <w:rsid w:val="005B3509"/>
    <w:rsid w:val="005B4FEC"/>
    <w:rsid w:val="005B6FE4"/>
    <w:rsid w:val="005C26A7"/>
    <w:rsid w:val="005C3AD2"/>
    <w:rsid w:val="005C7B04"/>
    <w:rsid w:val="005D0991"/>
    <w:rsid w:val="005F65A3"/>
    <w:rsid w:val="005F74C8"/>
    <w:rsid w:val="00621128"/>
    <w:rsid w:val="00621526"/>
    <w:rsid w:val="00627E7E"/>
    <w:rsid w:val="00631F7D"/>
    <w:rsid w:val="006405C4"/>
    <w:rsid w:val="00653949"/>
    <w:rsid w:val="006630D0"/>
    <w:rsid w:val="00670114"/>
    <w:rsid w:val="00674DE2"/>
    <w:rsid w:val="006A3206"/>
    <w:rsid w:val="006D2172"/>
    <w:rsid w:val="006E1E62"/>
    <w:rsid w:val="006F5F5E"/>
    <w:rsid w:val="007019E6"/>
    <w:rsid w:val="00702585"/>
    <w:rsid w:val="00706B46"/>
    <w:rsid w:val="00707CEA"/>
    <w:rsid w:val="0071011F"/>
    <w:rsid w:val="00712A06"/>
    <w:rsid w:val="0072699E"/>
    <w:rsid w:val="00731FF9"/>
    <w:rsid w:val="007350EF"/>
    <w:rsid w:val="00735196"/>
    <w:rsid w:val="00753747"/>
    <w:rsid w:val="00762A8E"/>
    <w:rsid w:val="00766067"/>
    <w:rsid w:val="00770011"/>
    <w:rsid w:val="007850B5"/>
    <w:rsid w:val="007A05BF"/>
    <w:rsid w:val="007B0222"/>
    <w:rsid w:val="007B0DF5"/>
    <w:rsid w:val="007B48F1"/>
    <w:rsid w:val="007B59D0"/>
    <w:rsid w:val="007C279A"/>
    <w:rsid w:val="007C467F"/>
    <w:rsid w:val="007D08C2"/>
    <w:rsid w:val="007D73F6"/>
    <w:rsid w:val="007F1F8A"/>
    <w:rsid w:val="007F22AE"/>
    <w:rsid w:val="00826E58"/>
    <w:rsid w:val="008318CC"/>
    <w:rsid w:val="00832839"/>
    <w:rsid w:val="00832D08"/>
    <w:rsid w:val="008349C9"/>
    <w:rsid w:val="00836BA6"/>
    <w:rsid w:val="00843EE0"/>
    <w:rsid w:val="00844E65"/>
    <w:rsid w:val="00845294"/>
    <w:rsid w:val="00847517"/>
    <w:rsid w:val="0085054B"/>
    <w:rsid w:val="00851F5D"/>
    <w:rsid w:val="008724EC"/>
    <w:rsid w:val="008A4072"/>
    <w:rsid w:val="008A7EFB"/>
    <w:rsid w:val="008B41CF"/>
    <w:rsid w:val="008C5959"/>
    <w:rsid w:val="008C7FA5"/>
    <w:rsid w:val="008D2EFA"/>
    <w:rsid w:val="008E7B3F"/>
    <w:rsid w:val="008F0391"/>
    <w:rsid w:val="008F6E7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3906"/>
    <w:rsid w:val="00A00A09"/>
    <w:rsid w:val="00A04C48"/>
    <w:rsid w:val="00A06E74"/>
    <w:rsid w:val="00A06F3A"/>
    <w:rsid w:val="00A2257E"/>
    <w:rsid w:val="00A2329A"/>
    <w:rsid w:val="00A405EF"/>
    <w:rsid w:val="00A50B26"/>
    <w:rsid w:val="00A51485"/>
    <w:rsid w:val="00A549D0"/>
    <w:rsid w:val="00A6421B"/>
    <w:rsid w:val="00A718A2"/>
    <w:rsid w:val="00A93694"/>
    <w:rsid w:val="00AB168E"/>
    <w:rsid w:val="00AC44C7"/>
    <w:rsid w:val="00AE03DE"/>
    <w:rsid w:val="00AE2E6C"/>
    <w:rsid w:val="00AF1ECF"/>
    <w:rsid w:val="00AF6DCF"/>
    <w:rsid w:val="00B06A77"/>
    <w:rsid w:val="00B14E1A"/>
    <w:rsid w:val="00B33A49"/>
    <w:rsid w:val="00B355F9"/>
    <w:rsid w:val="00B4276A"/>
    <w:rsid w:val="00B537ED"/>
    <w:rsid w:val="00B55CFB"/>
    <w:rsid w:val="00B67D97"/>
    <w:rsid w:val="00B7035E"/>
    <w:rsid w:val="00B711FA"/>
    <w:rsid w:val="00B76867"/>
    <w:rsid w:val="00B77875"/>
    <w:rsid w:val="00B95F08"/>
    <w:rsid w:val="00BA6F54"/>
    <w:rsid w:val="00BC7AAC"/>
    <w:rsid w:val="00BD011E"/>
    <w:rsid w:val="00BD3EA8"/>
    <w:rsid w:val="00BE040F"/>
    <w:rsid w:val="00BF308C"/>
    <w:rsid w:val="00BF6A46"/>
    <w:rsid w:val="00C01BDB"/>
    <w:rsid w:val="00C07913"/>
    <w:rsid w:val="00C15555"/>
    <w:rsid w:val="00C21E16"/>
    <w:rsid w:val="00C21ECD"/>
    <w:rsid w:val="00C541BC"/>
    <w:rsid w:val="00C56367"/>
    <w:rsid w:val="00C65B92"/>
    <w:rsid w:val="00C730F6"/>
    <w:rsid w:val="00C7363E"/>
    <w:rsid w:val="00CA1FA7"/>
    <w:rsid w:val="00CA38ED"/>
    <w:rsid w:val="00CB7E52"/>
    <w:rsid w:val="00CC4EB6"/>
    <w:rsid w:val="00CD7F04"/>
    <w:rsid w:val="00D03D3C"/>
    <w:rsid w:val="00D05B1E"/>
    <w:rsid w:val="00D1048F"/>
    <w:rsid w:val="00D11EA3"/>
    <w:rsid w:val="00D21327"/>
    <w:rsid w:val="00D21E01"/>
    <w:rsid w:val="00D27252"/>
    <w:rsid w:val="00D2771A"/>
    <w:rsid w:val="00D315C9"/>
    <w:rsid w:val="00D32949"/>
    <w:rsid w:val="00D344FC"/>
    <w:rsid w:val="00D42251"/>
    <w:rsid w:val="00D653BF"/>
    <w:rsid w:val="00D66499"/>
    <w:rsid w:val="00D668DA"/>
    <w:rsid w:val="00D87EC2"/>
    <w:rsid w:val="00DA2810"/>
    <w:rsid w:val="00DA461B"/>
    <w:rsid w:val="00DA6E07"/>
    <w:rsid w:val="00DB3474"/>
    <w:rsid w:val="00DC65BF"/>
    <w:rsid w:val="00DD0A21"/>
    <w:rsid w:val="00DE28EA"/>
    <w:rsid w:val="00DE71D4"/>
    <w:rsid w:val="00DF1CE8"/>
    <w:rsid w:val="00DF2F74"/>
    <w:rsid w:val="00E0172F"/>
    <w:rsid w:val="00E175D6"/>
    <w:rsid w:val="00E25417"/>
    <w:rsid w:val="00E30263"/>
    <w:rsid w:val="00E3463D"/>
    <w:rsid w:val="00E376A1"/>
    <w:rsid w:val="00E452C7"/>
    <w:rsid w:val="00E679D9"/>
    <w:rsid w:val="00E77CC1"/>
    <w:rsid w:val="00E83ECE"/>
    <w:rsid w:val="00E97268"/>
    <w:rsid w:val="00EB5622"/>
    <w:rsid w:val="00EC2D24"/>
    <w:rsid w:val="00ED557B"/>
    <w:rsid w:val="00EE214E"/>
    <w:rsid w:val="00EF34B6"/>
    <w:rsid w:val="00EF672D"/>
    <w:rsid w:val="00F0159C"/>
    <w:rsid w:val="00F03B52"/>
    <w:rsid w:val="00F04699"/>
    <w:rsid w:val="00F04B39"/>
    <w:rsid w:val="00F05D8E"/>
    <w:rsid w:val="00F326BC"/>
    <w:rsid w:val="00F435AB"/>
    <w:rsid w:val="00F56CE1"/>
    <w:rsid w:val="00F57BD3"/>
    <w:rsid w:val="00F7488D"/>
    <w:rsid w:val="00F756BA"/>
    <w:rsid w:val="00F82628"/>
    <w:rsid w:val="00F9637D"/>
    <w:rsid w:val="00FA22CA"/>
    <w:rsid w:val="00FA23D3"/>
    <w:rsid w:val="00FA38D5"/>
    <w:rsid w:val="00FA6B98"/>
    <w:rsid w:val="00FB369E"/>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Stilius3Diagrama">
    <w:name w:val="Stilius3 Diagrama"/>
    <w:link w:val="Stilius3"/>
    <w:locked/>
    <w:rsid w:val="001913E0"/>
    <w:rPr>
      <w:rFonts w:ascii="Times New Roman" w:eastAsia="Times New Roman" w:hAnsi="Times New Roman" w:cs="Times New Roman"/>
      <w:lang w:val="x-none"/>
    </w:rPr>
  </w:style>
  <w:style w:type="paragraph" w:customStyle="1" w:styleId="Stilius3">
    <w:name w:val="Stilius3"/>
    <w:basedOn w:val="prastasis"/>
    <w:link w:val="Stilius3Diagrama"/>
    <w:qFormat/>
    <w:rsid w:val="001913E0"/>
    <w:pPr>
      <w:spacing w:before="200" w:after="0" w:line="240" w:lineRule="auto"/>
      <w:jc w:val="both"/>
    </w:pPr>
    <w:rPr>
      <w:rFonts w:ascii="Times New Roman" w:eastAsia="Times New Roman" w:hAnsi="Times New Roman" w:cs="Times New Roman"/>
      <w:lang w:val="x-none"/>
    </w:rPr>
  </w:style>
  <w:style w:type="paragraph" w:customStyle="1" w:styleId="Stilius1">
    <w:name w:val="Stilius1"/>
    <w:basedOn w:val="prastasis"/>
    <w:autoRedefine/>
    <w:qFormat/>
    <w:rsid w:val="007D73F6"/>
    <w:pPr>
      <w:numPr>
        <w:numId w:val="8"/>
      </w:numPr>
      <w:spacing w:before="240" w:after="240" w:line="240" w:lineRule="auto"/>
      <w:ind w:left="181" w:firstLine="0"/>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39209791">
      <w:bodyDiv w:val="1"/>
      <w:marLeft w:val="0"/>
      <w:marRight w:val="0"/>
      <w:marTop w:val="0"/>
      <w:marBottom w:val="0"/>
      <w:divBdr>
        <w:top w:val="none" w:sz="0" w:space="0" w:color="auto"/>
        <w:left w:val="none" w:sz="0" w:space="0" w:color="auto"/>
        <w:bottom w:val="none" w:sz="0" w:space="0" w:color="auto"/>
        <w:right w:val="none" w:sz="0" w:space="0" w:color="auto"/>
      </w:divBdr>
    </w:div>
    <w:div w:id="1356729639">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1458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37810</Words>
  <Characters>21553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10</cp:revision>
  <cp:lastPrinted>2025-07-10T11:41:00Z</cp:lastPrinted>
  <dcterms:created xsi:type="dcterms:W3CDTF">2026-07-09T07:54:00Z</dcterms:created>
  <dcterms:modified xsi:type="dcterms:W3CDTF">2026-07-09T08:39:00Z</dcterms:modified>
</cp:coreProperties>
</file>