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29BA401F" w:rsidR="008D704D" w:rsidRPr="00640400" w:rsidRDefault="008D704D" w:rsidP="00186ED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640400">
        <w:rPr>
          <w:rFonts w:ascii="Verdana" w:eastAsia="Calibri" w:hAnsi="Verdana" w:cstheme="minorHAnsi"/>
          <w:color w:val="auto"/>
          <w:sz w:val="20"/>
          <w:szCs w:val="20"/>
        </w:rPr>
        <w:t xml:space="preserve">Pirkimo sąlygų </w:t>
      </w:r>
      <w:r w:rsidR="00463EF6" w:rsidRPr="00640400">
        <w:rPr>
          <w:rFonts w:ascii="Verdana" w:eastAsia="Calibri" w:hAnsi="Verdana" w:cstheme="minorHAnsi"/>
          <w:color w:val="auto"/>
          <w:sz w:val="20"/>
          <w:szCs w:val="20"/>
        </w:rPr>
        <w:t>7</w:t>
      </w:r>
      <w:r w:rsidRPr="00640400">
        <w:rPr>
          <w:rFonts w:ascii="Verdana" w:eastAsia="Calibri" w:hAnsi="Verdana" w:cstheme="minorHAnsi"/>
          <w:color w:val="auto"/>
          <w:sz w:val="20"/>
          <w:szCs w:val="20"/>
        </w:rPr>
        <w:t xml:space="preserve"> priedas „Pasiūlymų vertinimo kriterijai ir sąlygos“</w:t>
      </w:r>
      <w:bookmarkEnd w:id="0"/>
      <w:bookmarkEnd w:id="1"/>
      <w:bookmarkEnd w:id="2"/>
    </w:p>
    <w:p w14:paraId="6A0BFF9D" w14:textId="77777777" w:rsidR="00FE3D7C" w:rsidRPr="00640400" w:rsidRDefault="00FE3D7C" w:rsidP="00FE3D7C">
      <w:pPr>
        <w:jc w:val="center"/>
        <w:rPr>
          <w:rFonts w:ascii="Verdana" w:hAnsi="Verdana"/>
          <w:b/>
          <w:sz w:val="20"/>
          <w:szCs w:val="20"/>
        </w:rPr>
      </w:pPr>
    </w:p>
    <w:p w14:paraId="5D3ED609" w14:textId="627F213F" w:rsidR="00203725" w:rsidRPr="00640400" w:rsidRDefault="00FE3D7C" w:rsidP="002058A4">
      <w:pPr>
        <w:pStyle w:val="Subtitle"/>
        <w:jc w:val="center"/>
        <w:rPr>
          <w:rFonts w:ascii="Verdana" w:hAnsi="Verdana" w:cstheme="minorHAnsi"/>
          <w:bCs/>
          <w:smallCaps/>
          <w:color w:val="auto"/>
          <w:sz w:val="20"/>
          <w:szCs w:val="20"/>
        </w:rPr>
      </w:pPr>
      <w:r w:rsidRPr="00640400">
        <w:rPr>
          <w:rFonts w:ascii="Verdana" w:hAnsi="Verdana"/>
          <w:color w:val="auto"/>
          <w:sz w:val="20"/>
          <w:szCs w:val="20"/>
        </w:rPr>
        <w:t>PASIŪLYMŲ VERTINIMO KRITERIJAI</w:t>
      </w:r>
      <w:r w:rsidR="00031A62" w:rsidRPr="00640400">
        <w:rPr>
          <w:rFonts w:ascii="Verdana" w:hAnsi="Verdana"/>
          <w:color w:val="auto"/>
          <w:sz w:val="20"/>
          <w:szCs w:val="20"/>
        </w:rPr>
        <w:t xml:space="preserve"> ir Sąlygos</w:t>
      </w:r>
    </w:p>
    <w:p w14:paraId="5B9A8B59" w14:textId="688702C6" w:rsidR="00FC662B" w:rsidRPr="00640400" w:rsidRDefault="00FC662B" w:rsidP="00186ED1">
      <w:pPr>
        <w:pStyle w:val="paragrafesrasas2lygis"/>
        <w:numPr>
          <w:ilvl w:val="0"/>
          <w:numId w:val="22"/>
        </w:numPr>
        <w:rPr>
          <w:rFonts w:ascii="Verdana" w:hAnsi="Verdana" w:cstheme="minorHAnsi"/>
          <w:sz w:val="20"/>
          <w:szCs w:val="20"/>
        </w:rPr>
      </w:pPr>
      <w:r w:rsidRPr="00640400">
        <w:rPr>
          <w:rFonts w:ascii="Verdana" w:hAnsi="Verdana" w:cstheme="minorHAnsi"/>
          <w:sz w:val="20"/>
          <w:szCs w:val="20"/>
        </w:rPr>
        <w:t xml:space="preserve">Perkančioji organizacija ekonomiškai naudingiausią pasiūlymą išrenka pagal </w:t>
      </w:r>
      <w:r w:rsidR="002D2762" w:rsidRPr="00640400">
        <w:rPr>
          <w:rFonts w:ascii="Verdana" w:hAnsi="Verdana" w:cstheme="minorHAnsi"/>
          <w:sz w:val="20"/>
          <w:szCs w:val="20"/>
        </w:rPr>
        <w:t>tiekėjo pasiūlymo kainą</w:t>
      </w:r>
      <w:r w:rsidRPr="00640400">
        <w:rPr>
          <w:rFonts w:ascii="Verdana" w:hAnsi="Verdana" w:cstheme="minorHAnsi"/>
          <w:sz w:val="20"/>
          <w:szCs w:val="20"/>
        </w:rPr>
        <w:t xml:space="preserve">. Ekonomiškai naudingiausiu pasiūlymu laikomas mažiausios </w:t>
      </w:r>
      <w:r w:rsidR="002D2762" w:rsidRPr="00640400">
        <w:rPr>
          <w:rFonts w:ascii="Verdana" w:hAnsi="Verdana" w:cstheme="minorHAnsi"/>
          <w:sz w:val="20"/>
          <w:szCs w:val="20"/>
        </w:rPr>
        <w:t>kainos pasiūlymas</w:t>
      </w:r>
      <w:r w:rsidRPr="00640400">
        <w:rPr>
          <w:rFonts w:ascii="Verdana" w:hAnsi="Verdana" w:cstheme="minorHAnsi"/>
          <w:sz w:val="20"/>
          <w:szCs w:val="20"/>
        </w:rPr>
        <w:t>.</w:t>
      </w:r>
    </w:p>
    <w:p w14:paraId="3A024621" w14:textId="54FF6745" w:rsidR="00210870" w:rsidRPr="00640400" w:rsidRDefault="00FC662B" w:rsidP="004D0842">
      <w:pPr>
        <w:pStyle w:val="paragrafesrasas2lygis"/>
        <w:numPr>
          <w:ilvl w:val="0"/>
          <w:numId w:val="22"/>
        </w:numPr>
        <w:rPr>
          <w:rFonts w:ascii="Verdana" w:hAnsi="Verdana" w:cstheme="minorHAnsi"/>
          <w:sz w:val="20"/>
          <w:szCs w:val="20"/>
        </w:rPr>
      </w:pPr>
      <w:r w:rsidRPr="00640400">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640400">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640400">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EE920F4" w14:textId="3DC3AD05" w:rsidR="00A4599F" w:rsidRPr="00640400" w:rsidRDefault="009B6F95" w:rsidP="00A5751B">
      <w:pPr>
        <w:jc w:val="center"/>
        <w:rPr>
          <w:rFonts w:ascii="Verdana" w:hAnsi="Verdana" w:cstheme="minorHAnsi"/>
          <w:b/>
          <w:bCs/>
          <w:smallCaps/>
          <w:sz w:val="20"/>
          <w:szCs w:val="20"/>
        </w:rPr>
      </w:pPr>
      <w:r w:rsidRPr="00640400">
        <w:rPr>
          <w:rFonts w:ascii="Verdana" w:hAnsi="Verdana" w:cstheme="minorHAnsi"/>
          <w:sz w:val="20"/>
          <w:szCs w:val="20"/>
        </w:rPr>
        <w:t>__________</w:t>
      </w:r>
    </w:p>
    <w:sectPr w:rsidR="00A4599F" w:rsidRPr="00640400" w:rsidSect="002814ED">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94424" w14:textId="77777777" w:rsidR="00771C03" w:rsidRDefault="00771C03" w:rsidP="00D05666">
      <w:r>
        <w:separator/>
      </w:r>
    </w:p>
  </w:endnote>
  <w:endnote w:type="continuationSeparator" w:id="0">
    <w:p w14:paraId="40E7DF46" w14:textId="77777777" w:rsidR="00771C03" w:rsidRDefault="00771C03" w:rsidP="00D05666">
      <w:r>
        <w:continuationSeparator/>
      </w:r>
    </w:p>
  </w:endnote>
  <w:endnote w:type="continuationNotice" w:id="1">
    <w:p w14:paraId="720CE523" w14:textId="77777777" w:rsidR="00771C03" w:rsidRDefault="00771C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71B7D" w14:textId="77777777" w:rsidR="00771C03" w:rsidRDefault="00771C03" w:rsidP="00D05666">
      <w:r>
        <w:separator/>
      </w:r>
    </w:p>
  </w:footnote>
  <w:footnote w:type="continuationSeparator" w:id="0">
    <w:p w14:paraId="080F373C" w14:textId="77777777" w:rsidR="00771C03" w:rsidRDefault="00771C03" w:rsidP="00D05666">
      <w:r>
        <w:continuationSeparator/>
      </w:r>
    </w:p>
  </w:footnote>
  <w:footnote w:type="continuationNotice" w:id="1">
    <w:p w14:paraId="444CF9C6" w14:textId="77777777" w:rsidR="00771C03" w:rsidRDefault="00771C0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623923777">
    <w:abstractNumId w:val="4"/>
  </w:num>
  <w:num w:numId="24" w16cid:durableId="341711953">
    <w:abstractNumId w:val="9"/>
  </w:num>
  <w:num w:numId="25" w16cid:durableId="206131784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2B9"/>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4ED"/>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3C3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56D8"/>
    <w:rsid w:val="004C606C"/>
    <w:rsid w:val="004C7DC4"/>
    <w:rsid w:val="004C7E0B"/>
    <w:rsid w:val="004C7E53"/>
    <w:rsid w:val="004D017C"/>
    <w:rsid w:val="004D0842"/>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400"/>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C0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49A"/>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862"/>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E3C"/>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4EE"/>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5E7"/>
    <w:rsid w:val="00D51C5E"/>
    <w:rsid w:val="00D52566"/>
    <w:rsid w:val="00D526C8"/>
    <w:rsid w:val="00D52D0D"/>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0FE"/>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2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2D3C3B"/>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907C68D5-D176-448F-8675-042541F7CDC5}"/>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41</TotalTime>
  <Pages>1</Pages>
  <Words>166</Words>
  <Characters>1147</Characters>
  <Application>Microsoft Office Word</Application>
  <DocSecurity>0</DocSecurity>
  <Lines>35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22</cp:revision>
  <dcterms:created xsi:type="dcterms:W3CDTF">2023-05-23T12:39:00Z</dcterms:created>
  <dcterms:modified xsi:type="dcterms:W3CDTF">2026-06-19T10:33:00Z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