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eastAsia="Times New Roman" w:cstheme="minorHAnsi"/>
                    <w:bCs/>
                    <w:caps/>
                    <w:sz w:val="28"/>
                    <w:szCs w:val="2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54E242E" w:rsidR="00D07746" w:rsidRPr="00CE0EC9" w:rsidRDefault="00CE0EC9" w:rsidP="00CE0EC9">
                    <w:pPr>
                      <w:pStyle w:val="Betarp"/>
                      <w:spacing w:line="216" w:lineRule="auto"/>
                      <w:jc w:val="center"/>
                      <w:rPr>
                        <w:rFonts w:asciiTheme="majorHAnsi" w:eastAsiaTheme="majorEastAsia" w:hAnsiTheme="majorHAnsi" w:cstheme="majorHAnsi"/>
                        <w:bCs/>
                        <w:caps/>
                        <w:color w:val="4472C4" w:themeColor="accent1"/>
                        <w:sz w:val="36"/>
                        <w:szCs w:val="36"/>
                      </w:rPr>
                    </w:pPr>
                    <w:r w:rsidRPr="00CE0EC9">
                      <w:rPr>
                        <w:rFonts w:eastAsia="Times New Roman" w:cstheme="minorHAnsi"/>
                        <w:bCs/>
                        <w:caps/>
                        <w:sz w:val="28"/>
                        <w:szCs w:val="28"/>
                      </w:rPr>
                      <w:t>Viešojo pirkimo „</w:t>
                    </w:r>
                    <w:r w:rsidRPr="00CE0EC9">
                      <w:rPr>
                        <w:rFonts w:eastAsia="Times New Roman" w:cstheme="minorHAnsi"/>
                        <w:bCs/>
                        <w:caps/>
                        <w:sz w:val="28"/>
                        <w:szCs w:val="28"/>
                      </w:rPr>
                      <w:t xml:space="preserve"> </w:t>
                    </w:r>
                    <w:r w:rsidRPr="00CE0EC9">
                      <w:rPr>
                        <w:rFonts w:eastAsia="Times New Roman" w:cstheme="minorHAnsi"/>
                        <w:bCs/>
                        <w:caps/>
                        <w:sz w:val="28"/>
                        <w:szCs w:val="28"/>
                      </w:rPr>
                      <w:t>KLAIPĖDOS UNIVERSITETO NEKILNOJAMOJO IR KILNOJAMOJO TURTO PASLAUGŲ “ 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1EAD4693"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51C74" w14:textId="77777777" w:rsidR="00661B0E" w:rsidRDefault="00661B0E" w:rsidP="00D05666">
      <w:r>
        <w:separator/>
      </w:r>
    </w:p>
  </w:endnote>
  <w:endnote w:type="continuationSeparator" w:id="0">
    <w:p w14:paraId="4D638C09" w14:textId="77777777" w:rsidR="00661B0E" w:rsidRDefault="00661B0E" w:rsidP="00D05666">
      <w:r>
        <w:continuationSeparator/>
      </w:r>
    </w:p>
  </w:endnote>
  <w:endnote w:type="continuationNotice" w:id="1">
    <w:p w14:paraId="3E6D8C92" w14:textId="77777777" w:rsidR="00661B0E" w:rsidRDefault="00661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0FD9" w14:textId="77777777" w:rsidR="00661B0E" w:rsidRDefault="00661B0E" w:rsidP="00D05666">
      <w:r>
        <w:separator/>
      </w:r>
    </w:p>
  </w:footnote>
  <w:footnote w:type="continuationSeparator" w:id="0">
    <w:p w14:paraId="5FA58402" w14:textId="77777777" w:rsidR="00661B0E" w:rsidRDefault="00661B0E" w:rsidP="00D05666">
      <w:r>
        <w:continuationSeparator/>
      </w:r>
    </w:p>
  </w:footnote>
  <w:footnote w:type="continuationNotice" w:id="1">
    <w:p w14:paraId="2B15716B" w14:textId="77777777" w:rsidR="00661B0E" w:rsidRDefault="00661B0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2D91"/>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04C"/>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81"/>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9D2"/>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2E86"/>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14B"/>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3C"/>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C24"/>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70D"/>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44B5"/>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1B0E"/>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4C8"/>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430"/>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686"/>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929"/>
    <w:rsid w:val="00CD2D0A"/>
    <w:rsid w:val="00CD3BEC"/>
    <w:rsid w:val="00CD46EA"/>
    <w:rsid w:val="00CD4A66"/>
    <w:rsid w:val="00CD5F1C"/>
    <w:rsid w:val="00CD6537"/>
    <w:rsid w:val="00CD6AAD"/>
    <w:rsid w:val="00CD6F6C"/>
    <w:rsid w:val="00CD6F81"/>
    <w:rsid w:val="00CD73FF"/>
    <w:rsid w:val="00CE0A3E"/>
    <w:rsid w:val="00CE0EC9"/>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3E"/>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86D"/>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05D4"/>
    <w:rsid w:val="0012470A"/>
    <w:rsid w:val="0019685B"/>
    <w:rsid w:val="002329D2"/>
    <w:rsid w:val="00256A57"/>
    <w:rsid w:val="002A3887"/>
    <w:rsid w:val="002F626E"/>
    <w:rsid w:val="00340889"/>
    <w:rsid w:val="00395C7C"/>
    <w:rsid w:val="003A1E59"/>
    <w:rsid w:val="003F7726"/>
    <w:rsid w:val="004674D2"/>
    <w:rsid w:val="00475F4D"/>
    <w:rsid w:val="00485E2C"/>
    <w:rsid w:val="00574E40"/>
    <w:rsid w:val="00594ABB"/>
    <w:rsid w:val="005F2398"/>
    <w:rsid w:val="006A23CE"/>
    <w:rsid w:val="006A54C8"/>
    <w:rsid w:val="006B5500"/>
    <w:rsid w:val="00790430"/>
    <w:rsid w:val="008641DC"/>
    <w:rsid w:val="008E218A"/>
    <w:rsid w:val="00902E29"/>
    <w:rsid w:val="00951837"/>
    <w:rsid w:val="00A7767E"/>
    <w:rsid w:val="00A8439B"/>
    <w:rsid w:val="00AC5AA8"/>
    <w:rsid w:val="00B643E0"/>
    <w:rsid w:val="00BA4686"/>
    <w:rsid w:val="00BF2A58"/>
    <w:rsid w:val="00C05394"/>
    <w:rsid w:val="00C27E46"/>
    <w:rsid w:val="00CA42B0"/>
    <w:rsid w:val="00CF63A1"/>
    <w:rsid w:val="00D413D5"/>
    <w:rsid w:val="00D62AFB"/>
    <w:rsid w:val="00DE686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33294</Words>
  <Characters>18978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KLAIPĖDOS UNIVERSITETO NEKILNOJAMOJO IR KILNOJAMOJO TURTO PASLAUGŲ “ skelbiamos apklausos bendrosios sąlygos</dc:title>
  <dc:subject>2024-12 versija, skelbiama https://vpt.lrv.lt/</dc:subject>
  <dc:creator>Asta Šimkuvienė</dc:creator>
  <cp:keywords/>
  <dc:description/>
  <cp:lastModifiedBy>Tomas Mataitis</cp:lastModifiedBy>
  <cp:revision>9</cp:revision>
  <dcterms:created xsi:type="dcterms:W3CDTF">2024-11-27T12:11:00Z</dcterms:created>
  <dcterms:modified xsi:type="dcterms:W3CDTF">2026-08-14T06:23:00Z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