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6F3AE0" w14:textId="77777777" w:rsidR="00574595" w:rsidRPr="005D7CF4" w:rsidRDefault="00574595" w:rsidP="00574595">
      <w:pPr>
        <w:spacing w:line="240" w:lineRule="auto"/>
        <w:jc w:val="center"/>
        <w:rPr>
          <w:rFonts w:ascii="Cambria" w:hAnsi="Cambria" w:cs="Times New Roman"/>
          <w:b/>
          <w:sz w:val="28"/>
          <w:szCs w:val="24"/>
        </w:rPr>
      </w:pPr>
      <w:r w:rsidRPr="005D7CF4">
        <w:rPr>
          <w:rFonts w:ascii="Cambria" w:hAnsi="Cambria" w:cs="Times New Roman"/>
          <w:b/>
          <w:noProof/>
          <w:sz w:val="28"/>
          <w:szCs w:val="24"/>
        </w:rPr>
        <w:t>TECHNINĖ SPECIFIKACIJA MEDICINOS PAGALBOS PRIEMONĖMS ĮS</w:t>
      </w:r>
      <w:r w:rsidRPr="005D7CF4">
        <w:rPr>
          <w:rFonts w:ascii="Cambria" w:hAnsi="Cambria" w:cs="Times New Roman"/>
          <w:b/>
          <w:sz w:val="28"/>
          <w:szCs w:val="24"/>
        </w:rPr>
        <w:t>IGYTI</w:t>
      </w:r>
    </w:p>
    <w:p w14:paraId="09326EE8" w14:textId="77777777" w:rsidR="00574595" w:rsidRPr="006452A6" w:rsidRDefault="00574595" w:rsidP="003F0860">
      <w:pPr>
        <w:spacing w:after="0" w:line="240" w:lineRule="auto"/>
        <w:jc w:val="center"/>
        <w:rPr>
          <w:rFonts w:ascii="Cambria" w:hAnsi="Cambria"/>
          <w:i/>
          <w:sz w:val="24"/>
          <w:szCs w:val="24"/>
        </w:rPr>
      </w:pPr>
      <w:r w:rsidRPr="006452A6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6452A6">
        <w:rPr>
          <w:rFonts w:ascii="Cambria" w:hAnsi="Cambria"/>
        </w:rPr>
        <w:t xml:space="preserve"> 2026-05-1</w:t>
      </w:r>
      <w:r w:rsidR="00A73C47" w:rsidRPr="006452A6">
        <w:rPr>
          <w:rFonts w:ascii="Cambria" w:hAnsi="Cambria"/>
        </w:rPr>
        <w:t>5</w:t>
      </w:r>
      <w:r w:rsidRPr="006452A6">
        <w:rPr>
          <w:rFonts w:ascii="Cambria" w:hAnsi="Cambria"/>
        </w:rPr>
        <w:t xml:space="preserve"> Nr. VPP-32</w:t>
      </w:r>
      <w:r w:rsidR="00A73C47" w:rsidRPr="006452A6">
        <w:rPr>
          <w:rFonts w:ascii="Cambria" w:hAnsi="Cambria"/>
        </w:rPr>
        <w:t>43.</w:t>
      </w:r>
    </w:p>
    <w:p w14:paraId="6ED5715A" w14:textId="77777777" w:rsidR="00574595" w:rsidRPr="006452A6" w:rsidRDefault="00574595" w:rsidP="003F0860">
      <w:pPr>
        <w:spacing w:after="0" w:line="240" w:lineRule="auto"/>
        <w:jc w:val="center"/>
        <w:rPr>
          <w:rFonts w:ascii="Cambria" w:hAnsi="Cambria"/>
        </w:rPr>
      </w:pPr>
      <w:r w:rsidRPr="006452A6">
        <w:rPr>
          <w:rFonts w:ascii="Cambria" w:hAnsi="Cambria" w:cs="Times New Roman"/>
          <w:i/>
          <w:iCs/>
          <w:sz w:val="24"/>
          <w:szCs w:val="24"/>
        </w:rPr>
        <w:t>Posėdžio protokolas 2026-</w:t>
      </w:r>
      <w:r w:rsidRPr="006452A6">
        <w:rPr>
          <w:rFonts w:ascii="Cambria" w:hAnsi="Cambria" w:cs="Times New Roman"/>
          <w:i/>
          <w:iCs/>
          <w:sz w:val="24"/>
          <w:szCs w:val="24"/>
          <w:lang w:val="en-US"/>
        </w:rPr>
        <w:t>05-25.</w:t>
      </w:r>
      <w:r w:rsidRPr="006452A6">
        <w:rPr>
          <w:rFonts w:ascii="Cambria" w:hAnsi="Cambria" w:cs="Times New Roman"/>
          <w:i/>
          <w:iCs/>
          <w:sz w:val="24"/>
          <w:szCs w:val="24"/>
        </w:rPr>
        <w:t xml:space="preserve"> Nr. 35. Viešojo pirkimo komisija Nr. 5.</w:t>
      </w:r>
    </w:p>
    <w:p w14:paraId="4861CF18" w14:textId="77777777" w:rsidR="00574595" w:rsidRPr="003F0860" w:rsidRDefault="00574595" w:rsidP="003F0860">
      <w:pPr>
        <w:spacing w:after="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6B52B9DC" w14:textId="77777777" w:rsidR="0013663D" w:rsidRPr="003F0860" w:rsidRDefault="0013663D" w:rsidP="003F086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  <w:r w:rsidRPr="003F0860">
        <w:rPr>
          <w:rFonts w:ascii="Cambria" w:hAnsi="Cambria"/>
          <w:b/>
          <w:sz w:val="24"/>
          <w:szCs w:val="24"/>
          <w:u w:val="single"/>
        </w:rPr>
        <w:t>Adatos periferinių nervų ir rezginių anestezijai 22G x 35 ±5 mm su ultragarso reflektoriais ir elektros stimuliacijos laidu:</w:t>
      </w:r>
      <w:r w:rsidR="006C501D" w:rsidRPr="003F0860">
        <w:rPr>
          <w:rFonts w:ascii="Cambria" w:hAnsi="Cambria"/>
          <w:b/>
          <w:sz w:val="24"/>
          <w:szCs w:val="24"/>
          <w:u w:val="single"/>
        </w:rPr>
        <w:t xml:space="preserve">     </w:t>
      </w:r>
    </w:p>
    <w:p w14:paraId="5FB12D92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sterilios (simbolis ant pakuotės);</w:t>
      </w:r>
    </w:p>
    <w:p w14:paraId="2B2E3599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vienkartinės (pažymėta simboliu);</w:t>
      </w:r>
    </w:p>
    <w:p w14:paraId="26CAF637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ant pakuotės pažymėtas produkto galiojimo laikas;</w:t>
      </w:r>
    </w:p>
    <w:p w14:paraId="53546855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su nurodyta pakuotės atidarymo vieta;</w:t>
      </w:r>
    </w:p>
    <w:p w14:paraId="6833623D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 xml:space="preserve">izoliuota metalinė adata su neizoliuotu </w:t>
      </w:r>
      <w:proofErr w:type="spellStart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atraumatiniu</w:t>
      </w:r>
      <w:proofErr w:type="spellEnd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, nervo pažaidos nesukeliančiu, kampu nupjautu adatos distaliniu galu – elektrodu;</w:t>
      </w:r>
    </w:p>
    <w:p w14:paraId="164CA471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 xml:space="preserve">su laidu </w:t>
      </w:r>
      <w:proofErr w:type="spellStart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elektrostimuliatoriui</w:t>
      </w:r>
      <w:proofErr w:type="spellEnd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 xml:space="preserve"> prijungti (tinkama saugiai naudoti su „</w:t>
      </w:r>
      <w:proofErr w:type="spellStart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Stimuplex</w:t>
      </w:r>
      <w:proofErr w:type="spellEnd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“ tipo elektriniu stimuliatoriumi, adatos pavadinimas turi būti pažymėtas aparato vartotojo vadove)</w:t>
      </w:r>
      <w:r w:rsidRPr="003F0860"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lt-LT"/>
        </w:rPr>
        <w:t xml:space="preserve"> </w:t>
      </w:r>
      <w:r w:rsidRPr="003F0860">
        <w:rPr>
          <w:rFonts w:ascii="Cambria" w:eastAsia="Times New Roman" w:hAnsi="Cambria" w:cs="Times New Roman"/>
          <w:bCs/>
          <w:iCs/>
          <w:sz w:val="24"/>
          <w:szCs w:val="24"/>
          <w:lang w:eastAsia="lt-LT"/>
        </w:rPr>
        <w:t>arba būtina pateikti gamintojo patvirtinimą apie adatų suderinamumą</w:t>
      </w:r>
    </w:p>
    <w:p w14:paraId="154D3435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su prailginimo linija (permatomu vamzdeliu) pagamintu iš PVC ar lygiavertės medžiagos anestetiko sušvirkštimui;</w:t>
      </w:r>
    </w:p>
    <w:p w14:paraId="4DD88EB9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dydis: 22G x 35 ± 5 mm;</w:t>
      </w:r>
    </w:p>
    <w:p w14:paraId="07E83543" w14:textId="77777777" w:rsidR="0013663D" w:rsidRPr="003F0860" w:rsidRDefault="0013663D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įpakuota po 1 vnt.</w:t>
      </w:r>
    </w:p>
    <w:p w14:paraId="72500DF3" w14:textId="77777777" w:rsidR="0013663D" w:rsidRPr="003F0860" w:rsidRDefault="00F156B6" w:rsidP="003F0860">
      <w:pPr>
        <w:shd w:val="clear" w:color="auto" w:fill="FFFFFF"/>
        <w:spacing w:after="0" w:line="240" w:lineRule="auto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i/>
          <w:iCs/>
          <w:sz w:val="24"/>
          <w:szCs w:val="24"/>
          <w:lang w:eastAsia="lt-LT"/>
        </w:rPr>
        <w:t>Orientacinis poreikis: 1</w:t>
      </w:r>
      <w:r w:rsidR="0013663D" w:rsidRPr="003F0860">
        <w:rPr>
          <w:rFonts w:ascii="Cambria" w:eastAsia="Times New Roman" w:hAnsi="Cambria" w:cs="Calibri"/>
          <w:i/>
          <w:iCs/>
          <w:sz w:val="24"/>
          <w:szCs w:val="24"/>
          <w:lang w:eastAsia="lt-LT"/>
        </w:rPr>
        <w:t>00 vnt.</w:t>
      </w:r>
    </w:p>
    <w:p w14:paraId="04340F7A" w14:textId="77777777" w:rsidR="0013663D" w:rsidRPr="003F0860" w:rsidRDefault="0013663D" w:rsidP="003F0860">
      <w:pPr>
        <w:spacing w:after="0" w:line="240" w:lineRule="auto"/>
        <w:ind w:left="360"/>
      </w:pPr>
    </w:p>
    <w:p w14:paraId="5C4279E2" w14:textId="77777777" w:rsidR="00F156B6" w:rsidRPr="003F0860" w:rsidRDefault="00F156B6" w:rsidP="003F086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  <w:r w:rsidRPr="003F0860">
        <w:rPr>
          <w:rFonts w:ascii="Cambria" w:hAnsi="Cambria"/>
          <w:b/>
          <w:sz w:val="24"/>
          <w:szCs w:val="24"/>
          <w:u w:val="single"/>
        </w:rPr>
        <w:t>Adatos periferinių nervų ir rezginių anestezijai 2</w:t>
      </w:r>
      <w:r w:rsidR="00F65AE6" w:rsidRPr="003F0860">
        <w:rPr>
          <w:rFonts w:ascii="Cambria" w:hAnsi="Cambria"/>
          <w:b/>
          <w:sz w:val="24"/>
          <w:szCs w:val="24"/>
          <w:u w:val="single"/>
        </w:rPr>
        <w:t>4</w:t>
      </w:r>
      <w:r w:rsidRPr="003F0860">
        <w:rPr>
          <w:rFonts w:ascii="Cambria" w:hAnsi="Cambria"/>
          <w:b/>
          <w:sz w:val="24"/>
          <w:szCs w:val="24"/>
          <w:u w:val="single"/>
        </w:rPr>
        <w:t>G x 25 ±5 mm su ultragarso reflektoriais ir elektros stimuliacijos laidu:</w:t>
      </w:r>
      <w:r w:rsidR="000A76AD" w:rsidRPr="003F0860">
        <w:rPr>
          <w:rFonts w:ascii="Cambria" w:hAnsi="Cambria"/>
          <w:b/>
          <w:sz w:val="24"/>
          <w:szCs w:val="24"/>
          <w:u w:val="single"/>
        </w:rPr>
        <w:t xml:space="preserve">   </w:t>
      </w:r>
    </w:p>
    <w:p w14:paraId="7D4AC6A3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sterilios (simbolis ant pakuotės);</w:t>
      </w:r>
    </w:p>
    <w:p w14:paraId="38B35EDD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vienkartinės (pažymėta simboliu);</w:t>
      </w:r>
    </w:p>
    <w:p w14:paraId="544B23AB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ant pakuotės pažymėtas produkto galiojimo laikas;</w:t>
      </w:r>
    </w:p>
    <w:p w14:paraId="61A439BA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su nurodyta pakuotės atidarymo vieta;</w:t>
      </w:r>
    </w:p>
    <w:p w14:paraId="74476FE8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 xml:space="preserve">izoliuota metalinė adata su neizoliuotu </w:t>
      </w:r>
      <w:proofErr w:type="spellStart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atraumatiniu</w:t>
      </w:r>
      <w:proofErr w:type="spellEnd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, nervo pažaidos nesukeliančiu, kampu nupjautu adatos distaliniu galu – elektrodu;</w:t>
      </w:r>
    </w:p>
    <w:p w14:paraId="739D013A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 xml:space="preserve">su laidu </w:t>
      </w:r>
      <w:proofErr w:type="spellStart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elektrostimuliatoriui</w:t>
      </w:r>
      <w:proofErr w:type="spellEnd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 xml:space="preserve"> prijungti (tinkama saugiai naudoti su „</w:t>
      </w:r>
      <w:proofErr w:type="spellStart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Stimuplex</w:t>
      </w:r>
      <w:proofErr w:type="spellEnd"/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“ tipo elektriniu stimuliatoriumi, adatos pavadinimas turi būti pažymėtas aparato vartotojo vadove)</w:t>
      </w:r>
      <w:r w:rsidRPr="003F0860">
        <w:rPr>
          <w:rFonts w:ascii="Cambria" w:eastAsia="Times New Roman" w:hAnsi="Cambria" w:cs="Times New Roman"/>
          <w:b/>
          <w:bCs/>
          <w:i/>
          <w:iCs/>
          <w:sz w:val="24"/>
          <w:szCs w:val="24"/>
          <w:lang w:eastAsia="lt-LT"/>
        </w:rPr>
        <w:t xml:space="preserve"> </w:t>
      </w:r>
      <w:r w:rsidRPr="003F0860">
        <w:rPr>
          <w:rFonts w:ascii="Cambria" w:eastAsia="Times New Roman" w:hAnsi="Cambria" w:cs="Times New Roman"/>
          <w:bCs/>
          <w:iCs/>
          <w:sz w:val="24"/>
          <w:szCs w:val="24"/>
          <w:lang w:eastAsia="lt-LT"/>
        </w:rPr>
        <w:t>arba būtina pateikti gamintojo patvirtinimą apie adatų suderinamumą</w:t>
      </w:r>
    </w:p>
    <w:p w14:paraId="69450847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su prailginimo linija (permatomu vamzdeliu) pagamintu iš PVC ar lygiavertės medžiagos anestetiko sušvirkštimui;</w:t>
      </w:r>
    </w:p>
    <w:p w14:paraId="185B6F86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dydis: 22G x 25 ± 5 mm;</w:t>
      </w:r>
    </w:p>
    <w:p w14:paraId="06D23875" w14:textId="77777777" w:rsidR="00F156B6" w:rsidRPr="003F0860" w:rsidRDefault="00F156B6" w:rsidP="003F086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sz w:val="24"/>
          <w:szCs w:val="24"/>
          <w:lang w:eastAsia="lt-LT"/>
        </w:rPr>
        <w:t>įpakuota po 1 vnt.</w:t>
      </w:r>
    </w:p>
    <w:p w14:paraId="49CC8CA3" w14:textId="77777777" w:rsidR="00F156B6" w:rsidRPr="003F0860" w:rsidRDefault="00F156B6" w:rsidP="003F0860">
      <w:pPr>
        <w:shd w:val="clear" w:color="auto" w:fill="FFFFFF"/>
        <w:spacing w:after="0" w:line="240" w:lineRule="auto"/>
        <w:jc w:val="both"/>
        <w:rPr>
          <w:rFonts w:ascii="Cambria" w:eastAsia="Times New Roman" w:hAnsi="Cambria" w:cs="Calibri"/>
          <w:sz w:val="24"/>
          <w:szCs w:val="24"/>
          <w:lang w:eastAsia="lt-LT"/>
        </w:rPr>
      </w:pPr>
      <w:r w:rsidRPr="003F0860">
        <w:rPr>
          <w:rFonts w:ascii="Cambria" w:eastAsia="Times New Roman" w:hAnsi="Cambria" w:cs="Calibri"/>
          <w:i/>
          <w:iCs/>
          <w:sz w:val="24"/>
          <w:szCs w:val="24"/>
          <w:lang w:eastAsia="lt-LT"/>
        </w:rPr>
        <w:t>Orientacinis poreikis: 100 vnt.</w:t>
      </w:r>
    </w:p>
    <w:p w14:paraId="473C2287" w14:textId="77777777" w:rsidR="00377385" w:rsidRPr="003F0860" w:rsidRDefault="00377385" w:rsidP="003F0860">
      <w:pPr>
        <w:spacing w:after="0" w:line="240" w:lineRule="auto"/>
        <w:rPr>
          <w:sz w:val="24"/>
          <w:szCs w:val="24"/>
        </w:rPr>
      </w:pPr>
    </w:p>
    <w:p w14:paraId="690582A9" w14:textId="77777777" w:rsidR="00B319AB" w:rsidRPr="003F0860" w:rsidRDefault="00B319AB" w:rsidP="003F086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r w:rsidRPr="003F0860">
        <w:rPr>
          <w:rFonts w:ascii="Cambria" w:hAnsi="Cambria"/>
          <w:b/>
          <w:bCs/>
          <w:sz w:val="24"/>
          <w:szCs w:val="24"/>
          <w:u w:val="single"/>
        </w:rPr>
        <w:t>Buteliukai spiritui su pritrinamu kamšteliu (100-200 ml talpos):</w:t>
      </w:r>
    </w:p>
    <w:p w14:paraId="137283A2" w14:textId="77777777" w:rsidR="00B319AB" w:rsidRPr="003F0860" w:rsidRDefault="00B319AB" w:rsidP="003F0860">
      <w:pPr>
        <w:numPr>
          <w:ilvl w:val="0"/>
          <w:numId w:val="8"/>
        </w:numPr>
        <w:tabs>
          <w:tab w:val="num" w:pos="324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pagaminti iš stiklo ar lygiavertės medžiagos;</w:t>
      </w:r>
    </w:p>
    <w:p w14:paraId="2B30A975" w14:textId="77777777" w:rsidR="00B319AB" w:rsidRPr="003F0860" w:rsidRDefault="00B319AB" w:rsidP="003F0860">
      <w:pPr>
        <w:numPr>
          <w:ilvl w:val="0"/>
          <w:numId w:val="8"/>
        </w:numPr>
        <w:tabs>
          <w:tab w:val="num" w:pos="324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100 – 200 ml talpos;</w:t>
      </w:r>
    </w:p>
    <w:p w14:paraId="04E1AB8C" w14:textId="77777777" w:rsidR="00B319AB" w:rsidRPr="003F0860" w:rsidRDefault="00B319AB" w:rsidP="003F0860">
      <w:pPr>
        <w:numPr>
          <w:ilvl w:val="0"/>
          <w:numId w:val="8"/>
        </w:numPr>
        <w:tabs>
          <w:tab w:val="num" w:pos="324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su pritrinamu kamšteliu.</w:t>
      </w:r>
    </w:p>
    <w:p w14:paraId="607EDC9E" w14:textId="77777777" w:rsidR="00B319AB" w:rsidRPr="003F0860" w:rsidRDefault="00B319AB" w:rsidP="003F0860">
      <w:pPr>
        <w:spacing w:after="0" w:line="240" w:lineRule="auto"/>
        <w:rPr>
          <w:rFonts w:ascii="Cambria" w:hAnsi="Cambria"/>
          <w:i/>
          <w:sz w:val="24"/>
          <w:szCs w:val="24"/>
        </w:rPr>
      </w:pPr>
      <w:r w:rsidRPr="003F0860">
        <w:rPr>
          <w:rFonts w:ascii="Cambria" w:hAnsi="Cambria"/>
          <w:i/>
          <w:sz w:val="24"/>
          <w:szCs w:val="24"/>
        </w:rPr>
        <w:t>Orientacinis poreikis: 100 vnt.</w:t>
      </w:r>
    </w:p>
    <w:p w14:paraId="7DE29387" w14:textId="77777777" w:rsidR="00377385" w:rsidRPr="003F0860" w:rsidRDefault="00377385" w:rsidP="003F0860">
      <w:pPr>
        <w:spacing w:after="0" w:line="240" w:lineRule="auto"/>
        <w:rPr>
          <w:sz w:val="24"/>
          <w:szCs w:val="24"/>
        </w:rPr>
      </w:pPr>
    </w:p>
    <w:p w14:paraId="7842A517" w14:textId="77777777" w:rsidR="008649D8" w:rsidRPr="003F0860" w:rsidRDefault="008649D8" w:rsidP="003F086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proofErr w:type="spellStart"/>
      <w:r w:rsidRPr="003F0860">
        <w:rPr>
          <w:rFonts w:ascii="Times New Roman" w:hAnsi="Times New Roman" w:cs="Times New Roman"/>
          <w:b/>
          <w:sz w:val="24"/>
          <w:u w:val="single"/>
        </w:rPr>
        <w:t>Endotrachėjiniai</w:t>
      </w:r>
      <w:proofErr w:type="spellEnd"/>
      <w:r w:rsidRPr="003F0860">
        <w:rPr>
          <w:rFonts w:ascii="Times New Roman" w:hAnsi="Times New Roman" w:cs="Times New Roman"/>
          <w:b/>
          <w:sz w:val="24"/>
          <w:u w:val="single"/>
        </w:rPr>
        <w:t xml:space="preserve"> vamzdeliai su integruotu </w:t>
      </w:r>
      <w:proofErr w:type="spellStart"/>
      <w:r w:rsidRPr="003F0860">
        <w:rPr>
          <w:rFonts w:ascii="Times New Roman" w:hAnsi="Times New Roman" w:cs="Times New Roman"/>
          <w:b/>
          <w:sz w:val="24"/>
          <w:u w:val="single"/>
        </w:rPr>
        <w:t>viršmoviniu</w:t>
      </w:r>
      <w:proofErr w:type="spellEnd"/>
      <w:r w:rsidRPr="003F0860">
        <w:rPr>
          <w:rFonts w:ascii="Times New Roman" w:hAnsi="Times New Roman" w:cs="Times New Roman"/>
          <w:b/>
          <w:sz w:val="24"/>
          <w:u w:val="single"/>
        </w:rPr>
        <w:t xml:space="preserve"> atsiurbimo kanalu Nr. 6; Nr. 6,5; Nr. 7; Nr. 7,5; Nr. 8; Nr. 8,5; Nr. 9:</w:t>
      </w:r>
      <w:r w:rsidR="006C501D" w:rsidRPr="003F0860">
        <w:rPr>
          <w:rFonts w:ascii="Times New Roman" w:hAnsi="Times New Roman" w:cs="Times New Roman"/>
          <w:b/>
          <w:sz w:val="24"/>
          <w:u w:val="single"/>
        </w:rPr>
        <w:t xml:space="preserve">       </w:t>
      </w:r>
    </w:p>
    <w:p w14:paraId="2FC457B8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sterilūs (simbolis ant pakuotės);</w:t>
      </w:r>
    </w:p>
    <w:p w14:paraId="1A660B22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vienkartiniai (pažymėta simboliu);</w:t>
      </w:r>
    </w:p>
    <w:p w14:paraId="57C5D04C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proofErr w:type="spellStart"/>
      <w:r w:rsidRPr="003F0860">
        <w:rPr>
          <w:rFonts w:ascii="Times New Roman" w:hAnsi="Times New Roman" w:cs="Times New Roman"/>
          <w:sz w:val="24"/>
        </w:rPr>
        <w:t>apirogeniški</w:t>
      </w:r>
      <w:proofErr w:type="spellEnd"/>
      <w:r w:rsidRPr="003F0860">
        <w:rPr>
          <w:rFonts w:ascii="Times New Roman" w:hAnsi="Times New Roman" w:cs="Times New Roman"/>
          <w:sz w:val="24"/>
        </w:rPr>
        <w:t>;</w:t>
      </w:r>
    </w:p>
    <w:p w14:paraId="5AD4CF3F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lastRenderedPageBreak/>
        <w:t>pagaminti iš skaidraus, permatomo PVC ar lygiavertės medžiagos;</w:t>
      </w:r>
    </w:p>
    <w:p w14:paraId="311F8359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be latekso (simbolis ant pakuotės arba pateikti tai įrodančius dokumentus);</w:t>
      </w:r>
    </w:p>
    <w:p w14:paraId="20FEB08C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distaliniame gale turi būti anga (</w:t>
      </w:r>
      <w:proofErr w:type="spellStart"/>
      <w:r w:rsidRPr="003F0860">
        <w:rPr>
          <w:rFonts w:ascii="Times New Roman" w:hAnsi="Times New Roman" w:cs="Times New Roman"/>
          <w:sz w:val="24"/>
        </w:rPr>
        <w:t>Murphy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ar lygiavertė anga);</w:t>
      </w:r>
    </w:p>
    <w:p w14:paraId="65C79BB6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 xml:space="preserve">turi turėti didelio tūrio žemo slėgio pripučiamą skaidrią permatomą </w:t>
      </w:r>
      <w:proofErr w:type="spellStart"/>
      <w:r w:rsidRPr="003F0860">
        <w:rPr>
          <w:rFonts w:ascii="Times New Roman" w:hAnsi="Times New Roman" w:cs="Times New Roman"/>
          <w:sz w:val="24"/>
        </w:rPr>
        <w:t>manžetę</w:t>
      </w:r>
      <w:proofErr w:type="spellEnd"/>
      <w:r w:rsidRPr="003F0860">
        <w:rPr>
          <w:rFonts w:ascii="Times New Roman" w:hAnsi="Times New Roman" w:cs="Times New Roman"/>
          <w:sz w:val="24"/>
        </w:rPr>
        <w:t>;</w:t>
      </w:r>
    </w:p>
    <w:p w14:paraId="35AD7F71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proofErr w:type="spellStart"/>
      <w:r w:rsidRPr="003F0860">
        <w:rPr>
          <w:rFonts w:ascii="Times New Roman" w:hAnsi="Times New Roman" w:cs="Times New Roman"/>
          <w:sz w:val="24"/>
        </w:rPr>
        <w:t>manžetė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privalo turėti kūgio formą </w:t>
      </w:r>
      <w:proofErr w:type="spellStart"/>
      <w:r w:rsidRPr="003F0860">
        <w:rPr>
          <w:rFonts w:ascii="Times New Roman" w:hAnsi="Times New Roman" w:cs="Times New Roman"/>
          <w:sz w:val="24"/>
        </w:rPr>
        <w:t>t.y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. tolygų diametro mažėjimą per visą </w:t>
      </w:r>
      <w:proofErr w:type="spellStart"/>
      <w:r w:rsidRPr="003F0860">
        <w:rPr>
          <w:rFonts w:ascii="Times New Roman" w:hAnsi="Times New Roman" w:cs="Times New Roman"/>
          <w:sz w:val="24"/>
        </w:rPr>
        <w:t>manžetės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ilgį;</w:t>
      </w:r>
    </w:p>
    <w:p w14:paraId="5BFEE239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proofErr w:type="spellStart"/>
      <w:r w:rsidRPr="003F0860">
        <w:rPr>
          <w:rFonts w:ascii="Times New Roman" w:hAnsi="Times New Roman" w:cs="Times New Roman"/>
          <w:sz w:val="24"/>
        </w:rPr>
        <w:t>manžetės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sienelės storis centrinėje dalyje neturi viršyti 0,04 ± 0,01 mm;</w:t>
      </w:r>
    </w:p>
    <w:p w14:paraId="5C398C2E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proofErr w:type="spellStart"/>
      <w:r w:rsidRPr="003F0860">
        <w:rPr>
          <w:rFonts w:ascii="Times New Roman" w:hAnsi="Times New Roman" w:cs="Times New Roman"/>
          <w:sz w:val="24"/>
        </w:rPr>
        <w:t>manžetės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pripūtimo vamzdelis turi turėti skaidrų </w:t>
      </w:r>
      <w:proofErr w:type="spellStart"/>
      <w:r w:rsidRPr="003F0860">
        <w:rPr>
          <w:rFonts w:ascii="Times New Roman" w:hAnsi="Times New Roman" w:cs="Times New Roman"/>
          <w:sz w:val="24"/>
        </w:rPr>
        <w:t>manžetės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pripūtimo lygio kontrolės balionėlį, </w:t>
      </w:r>
      <w:proofErr w:type="spellStart"/>
      <w:r w:rsidRPr="003F0860">
        <w:rPr>
          <w:rFonts w:ascii="Times New Roman" w:hAnsi="Times New Roman" w:cs="Times New Roman"/>
          <w:sz w:val="24"/>
        </w:rPr>
        <w:t>manžetės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pripūtimo vamzdelio </w:t>
      </w:r>
      <w:proofErr w:type="spellStart"/>
      <w:r w:rsidRPr="003F0860">
        <w:rPr>
          <w:rFonts w:ascii="Times New Roman" w:hAnsi="Times New Roman" w:cs="Times New Roman"/>
          <w:sz w:val="24"/>
        </w:rPr>
        <w:t>proksimaliniame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gale turi būti vožtuvas </w:t>
      </w:r>
      <w:proofErr w:type="spellStart"/>
      <w:r w:rsidRPr="003F0860">
        <w:rPr>
          <w:rFonts w:ascii="Times New Roman" w:hAnsi="Times New Roman" w:cs="Times New Roman"/>
          <w:sz w:val="24"/>
        </w:rPr>
        <w:t>Luer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ir </w:t>
      </w:r>
      <w:proofErr w:type="spellStart"/>
      <w:r w:rsidRPr="003F0860">
        <w:rPr>
          <w:rFonts w:ascii="Times New Roman" w:hAnsi="Times New Roman" w:cs="Times New Roman"/>
          <w:sz w:val="24"/>
        </w:rPr>
        <w:t>Luer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F0860">
        <w:rPr>
          <w:rFonts w:ascii="Times New Roman" w:hAnsi="Times New Roman" w:cs="Times New Roman"/>
          <w:sz w:val="24"/>
        </w:rPr>
        <w:t>Lock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švirkštams;</w:t>
      </w:r>
    </w:p>
    <w:p w14:paraId="26C3BAFF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 xml:space="preserve">vamzdelio sienelėje turi būti integruotas siurbimui skirtas kanalas, kurio vienas galas atsiveria virš </w:t>
      </w:r>
      <w:proofErr w:type="spellStart"/>
      <w:r w:rsidRPr="003F0860">
        <w:rPr>
          <w:rFonts w:ascii="Times New Roman" w:hAnsi="Times New Roman" w:cs="Times New Roman"/>
          <w:sz w:val="24"/>
        </w:rPr>
        <w:t>manžetės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, kitas – vamzdelio </w:t>
      </w:r>
      <w:proofErr w:type="spellStart"/>
      <w:r w:rsidRPr="003F0860">
        <w:rPr>
          <w:rFonts w:ascii="Times New Roman" w:hAnsi="Times New Roman" w:cs="Times New Roman"/>
          <w:sz w:val="24"/>
        </w:rPr>
        <w:t>ekstraoralinėje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dalyje;</w:t>
      </w:r>
    </w:p>
    <w:p w14:paraId="3DE98CE6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proofErr w:type="spellStart"/>
      <w:r w:rsidRPr="003F0860">
        <w:rPr>
          <w:rFonts w:ascii="Times New Roman" w:hAnsi="Times New Roman" w:cs="Times New Roman"/>
          <w:sz w:val="24"/>
        </w:rPr>
        <w:t>ekstraoralinėje</w:t>
      </w:r>
      <w:proofErr w:type="spellEnd"/>
      <w:r w:rsidRPr="003F0860">
        <w:rPr>
          <w:rFonts w:ascii="Times New Roman" w:hAnsi="Times New Roman" w:cs="Times New Roman"/>
          <w:sz w:val="24"/>
        </w:rPr>
        <w:t xml:space="preserve"> dalyje atsiveriantis galas turi būti su jungtimi prie atsiurbimo vamzdelio, turi turėti dangtelį;</w:t>
      </w:r>
    </w:p>
    <w:p w14:paraId="43CF193D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ant vamzdelio turi būti plati spalvota (pageidautina juoda) žymė įvedimo gylio vizualizacijai;</w:t>
      </w:r>
    </w:p>
    <w:p w14:paraId="7B081026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ant vamzdelio turi būti aiškiai pažymėta gradacija kas 1-2 cm, taip pat vamzdelio dydis, vidinis diametras, išorinis diametras;</w:t>
      </w:r>
    </w:p>
    <w:p w14:paraId="7F607D95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dydžiai nuo 6,0 iki 9,0 (galimybė užsisakyti visų dydžių pagal poreikį);</w:t>
      </w:r>
    </w:p>
    <w:p w14:paraId="33BEC008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ant pakuotės pažymėtas produkto galiojimo laikas;</w:t>
      </w:r>
    </w:p>
    <w:p w14:paraId="37D9B2F9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su numatyta pakuotės atidarymo vieta;</w:t>
      </w:r>
    </w:p>
    <w:p w14:paraId="35B3B98C" w14:textId="77777777" w:rsidR="008649D8" w:rsidRPr="003F0860" w:rsidRDefault="008649D8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įpakuoti po 1 vnt.;</w:t>
      </w:r>
    </w:p>
    <w:p w14:paraId="4AE20773" w14:textId="77777777" w:rsidR="008649D8" w:rsidRPr="003F0860" w:rsidRDefault="008649D8" w:rsidP="003F0860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3F0860">
        <w:rPr>
          <w:rFonts w:ascii="Times New Roman" w:hAnsi="Times New Roman" w:cs="Times New Roman"/>
          <w:i/>
          <w:sz w:val="24"/>
        </w:rPr>
        <w:t>Orientacinis poreikis:1 800 vnt.</w:t>
      </w:r>
    </w:p>
    <w:p w14:paraId="5C44AD94" w14:textId="77777777" w:rsidR="00377385" w:rsidRPr="003F0860" w:rsidRDefault="00377385" w:rsidP="003F0860">
      <w:pPr>
        <w:spacing w:after="0" w:line="240" w:lineRule="auto"/>
      </w:pPr>
    </w:p>
    <w:p w14:paraId="51C3E8B2" w14:textId="77777777" w:rsidR="009D0CB5" w:rsidRPr="003F0860" w:rsidRDefault="00C029F6" w:rsidP="003F0860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F0860">
        <w:rPr>
          <w:rFonts w:ascii="Times New Roman" w:hAnsi="Times New Roman" w:cs="Times New Roman"/>
          <w:b/>
          <w:sz w:val="24"/>
          <w:szCs w:val="24"/>
          <w:u w:val="single"/>
        </w:rPr>
        <w:t>Endotrachėjinio</w:t>
      </w:r>
      <w:proofErr w:type="spellEnd"/>
      <w:r w:rsidRPr="003F0860">
        <w:rPr>
          <w:rFonts w:ascii="Times New Roman" w:hAnsi="Times New Roman" w:cs="Times New Roman"/>
          <w:b/>
          <w:sz w:val="24"/>
          <w:szCs w:val="24"/>
          <w:u w:val="single"/>
        </w:rPr>
        <w:t xml:space="preserve"> vamzdelio pakeitimo kateteris:</w:t>
      </w:r>
      <w:r w:rsidR="00F64E82" w:rsidRPr="003F0860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63C2DE03" w14:textId="77777777" w:rsidR="009D0CB5" w:rsidRPr="003F0860" w:rsidRDefault="009D0CB5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sterilūs (simbolis ant pakuotės);</w:t>
      </w:r>
    </w:p>
    <w:p w14:paraId="45CC01C4" w14:textId="77777777" w:rsidR="009D0CB5" w:rsidRPr="003F0860" w:rsidRDefault="009D0CB5" w:rsidP="003F0860">
      <w:pPr>
        <w:pStyle w:val="ListParagraph"/>
        <w:numPr>
          <w:ilvl w:val="0"/>
          <w:numId w:val="10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vienkartiniai (pažymėta simboliu);</w:t>
      </w:r>
    </w:p>
    <w:p w14:paraId="3E6C8C87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pagamintas iš plastiko ar lygiavertės medžiagos, buku, minkštu, lanksčiu galiuku;</w:t>
      </w:r>
    </w:p>
    <w:p w14:paraId="6557E617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distalinis kateterio galas 7 ± 0,01  cm;</w:t>
      </w:r>
    </w:p>
    <w:p w14:paraId="7822F265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lankstus;</w:t>
      </w:r>
    </w:p>
    <w:p w14:paraId="6FB9F810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jc w:val="both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 xml:space="preserve">distalinio galo šonuose skylutės, užtikrinančios pakankamą dujų tėkmę, skiriant deguonį per </w:t>
      </w:r>
      <w:proofErr w:type="spellStart"/>
      <w:r w:rsidRPr="003F0860">
        <w:rPr>
          <w:rFonts w:ascii="Times New Roman" w:hAnsi="Times New Roman" w:cs="Times New Roman"/>
          <w:i/>
          <w:sz w:val="24"/>
          <w:szCs w:val="24"/>
        </w:rPr>
        <w:t>Rapi</w:t>
      </w:r>
      <w:proofErr w:type="spellEnd"/>
      <w:r w:rsidRPr="003F0860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3F0860">
        <w:rPr>
          <w:rFonts w:ascii="Times New Roman" w:hAnsi="Times New Roman" w:cs="Times New Roman"/>
          <w:i/>
          <w:sz w:val="24"/>
          <w:szCs w:val="24"/>
        </w:rPr>
        <w:t>Fit</w:t>
      </w:r>
      <w:proofErr w:type="spellEnd"/>
      <w:r w:rsidRPr="003F0860">
        <w:rPr>
          <w:rFonts w:ascii="Times New Roman" w:hAnsi="Times New Roman" w:cs="Times New Roman"/>
          <w:sz w:val="24"/>
          <w:szCs w:val="24"/>
        </w:rPr>
        <w:t xml:space="preserve"> ar lygiavertį adapterį;</w:t>
      </w:r>
    </w:p>
    <w:p w14:paraId="4C6E62E4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jc w:val="both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ilgis sugraduotas centimetrais;</w:t>
      </w:r>
    </w:p>
    <w:p w14:paraId="41D4A004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jc w:val="both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bendras ilgis 100 ± 0,5 cm;</w:t>
      </w:r>
    </w:p>
    <w:p w14:paraId="150B9578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jc w:val="both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 xml:space="preserve">kateterio skersmuo 14 </w:t>
      </w:r>
      <w:proofErr w:type="spellStart"/>
      <w:r w:rsidRPr="003F0860">
        <w:rPr>
          <w:rFonts w:ascii="Times New Roman" w:hAnsi="Times New Roman" w:cs="Times New Roman"/>
          <w:sz w:val="24"/>
          <w:szCs w:val="24"/>
        </w:rPr>
        <w:t>Fr</w:t>
      </w:r>
      <w:proofErr w:type="spellEnd"/>
      <w:r w:rsidRPr="003F0860">
        <w:rPr>
          <w:rFonts w:ascii="Times New Roman" w:hAnsi="Times New Roman" w:cs="Times New Roman"/>
          <w:sz w:val="24"/>
          <w:szCs w:val="24"/>
        </w:rPr>
        <w:t>;</w:t>
      </w:r>
    </w:p>
    <w:p w14:paraId="7871D22A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jc w:val="both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kateterio vidinis diametras 3 ± 0,01 mm;</w:t>
      </w:r>
    </w:p>
    <w:p w14:paraId="41989097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0860">
        <w:rPr>
          <w:rFonts w:ascii="Times New Roman" w:hAnsi="Times New Roman" w:cs="Times New Roman"/>
          <w:sz w:val="24"/>
          <w:szCs w:val="24"/>
        </w:rPr>
        <w:t>rentgenokontrastinis</w:t>
      </w:r>
      <w:proofErr w:type="spellEnd"/>
      <w:r w:rsidRPr="003F086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EFCA19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jc w:val="both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 xml:space="preserve">nuimamas </w:t>
      </w:r>
      <w:proofErr w:type="spellStart"/>
      <w:r w:rsidRPr="003F0860">
        <w:rPr>
          <w:rFonts w:ascii="Times New Roman" w:hAnsi="Times New Roman" w:cs="Times New Roman"/>
          <w:i/>
          <w:sz w:val="24"/>
          <w:szCs w:val="24"/>
        </w:rPr>
        <w:t>Rapi</w:t>
      </w:r>
      <w:proofErr w:type="spellEnd"/>
      <w:r w:rsidRPr="003F0860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3F0860">
        <w:rPr>
          <w:rFonts w:ascii="Times New Roman" w:hAnsi="Times New Roman" w:cs="Times New Roman"/>
          <w:i/>
          <w:sz w:val="24"/>
          <w:szCs w:val="24"/>
        </w:rPr>
        <w:t>Fit</w:t>
      </w:r>
      <w:proofErr w:type="spellEnd"/>
      <w:r w:rsidRPr="003F0860">
        <w:rPr>
          <w:rFonts w:ascii="Times New Roman" w:hAnsi="Times New Roman" w:cs="Times New Roman"/>
          <w:sz w:val="24"/>
          <w:szCs w:val="24"/>
        </w:rPr>
        <w:t xml:space="preserve"> ar lygiavertis adapteris su 15 mm ir </w:t>
      </w:r>
      <w:proofErr w:type="spellStart"/>
      <w:r w:rsidRPr="003F0860">
        <w:rPr>
          <w:rFonts w:ascii="Times New Roman" w:hAnsi="Times New Roman" w:cs="Times New Roman"/>
          <w:i/>
          <w:sz w:val="24"/>
          <w:szCs w:val="24"/>
        </w:rPr>
        <w:t>Luer</w:t>
      </w:r>
      <w:proofErr w:type="spellEnd"/>
      <w:r w:rsidRPr="003F08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F0860">
        <w:rPr>
          <w:rFonts w:ascii="Times New Roman" w:hAnsi="Times New Roman" w:cs="Times New Roman"/>
          <w:i/>
          <w:sz w:val="24"/>
          <w:szCs w:val="24"/>
        </w:rPr>
        <w:t>lock</w:t>
      </w:r>
      <w:proofErr w:type="spellEnd"/>
      <w:r w:rsidRPr="003F08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F0860">
        <w:rPr>
          <w:rFonts w:ascii="Times New Roman" w:hAnsi="Times New Roman" w:cs="Times New Roman"/>
          <w:sz w:val="24"/>
          <w:szCs w:val="24"/>
        </w:rPr>
        <w:t>ar lygiaverčiais</w:t>
      </w:r>
      <w:r w:rsidRPr="003F08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F0860">
        <w:rPr>
          <w:rFonts w:ascii="Times New Roman" w:hAnsi="Times New Roman" w:cs="Times New Roman"/>
          <w:sz w:val="24"/>
          <w:szCs w:val="24"/>
        </w:rPr>
        <w:t>konektoriais</w:t>
      </w:r>
      <w:proofErr w:type="spellEnd"/>
      <w:r w:rsidRPr="003F0860">
        <w:rPr>
          <w:rFonts w:ascii="Times New Roman" w:hAnsi="Times New Roman" w:cs="Times New Roman"/>
          <w:sz w:val="24"/>
          <w:szCs w:val="24"/>
        </w:rPr>
        <w:t>;</w:t>
      </w:r>
    </w:p>
    <w:p w14:paraId="4E28E15F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 xml:space="preserve">tinkamas  ≥ 5 mm ID </w:t>
      </w:r>
      <w:proofErr w:type="spellStart"/>
      <w:r w:rsidRPr="003F0860">
        <w:rPr>
          <w:rFonts w:ascii="Times New Roman" w:hAnsi="Times New Roman" w:cs="Times New Roman"/>
          <w:sz w:val="24"/>
          <w:szCs w:val="24"/>
        </w:rPr>
        <w:t>endotrachėjiniams</w:t>
      </w:r>
      <w:proofErr w:type="spellEnd"/>
      <w:r w:rsidRPr="003F0860">
        <w:rPr>
          <w:rFonts w:ascii="Times New Roman" w:hAnsi="Times New Roman" w:cs="Times New Roman"/>
          <w:sz w:val="24"/>
          <w:szCs w:val="24"/>
        </w:rPr>
        <w:t xml:space="preserve"> vamzdeliams;</w:t>
      </w:r>
    </w:p>
    <w:p w14:paraId="115ACD82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supakuotas po 1 vnt.;</w:t>
      </w:r>
    </w:p>
    <w:p w14:paraId="638ABF74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ant pakuotės pažymėtas produkto galiojimo laikas;</w:t>
      </w:r>
    </w:p>
    <w:p w14:paraId="5CDFAD11" w14:textId="77777777" w:rsidR="00C029F6" w:rsidRPr="003F0860" w:rsidRDefault="00C029F6" w:rsidP="003F0860">
      <w:pPr>
        <w:pStyle w:val="ListParagraph"/>
        <w:numPr>
          <w:ilvl w:val="0"/>
          <w:numId w:val="11"/>
        </w:numPr>
        <w:spacing w:after="0" w:line="240" w:lineRule="auto"/>
        <w:ind w:left="426" w:hanging="450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sz w:val="24"/>
          <w:szCs w:val="24"/>
        </w:rPr>
        <w:t>su nu</w:t>
      </w:r>
      <w:r w:rsidR="00782B08" w:rsidRPr="003F0860">
        <w:rPr>
          <w:rFonts w:ascii="Times New Roman" w:hAnsi="Times New Roman" w:cs="Times New Roman"/>
          <w:sz w:val="24"/>
          <w:szCs w:val="24"/>
        </w:rPr>
        <w:t>matyta pakuotės atidarymo vieta.</w:t>
      </w:r>
    </w:p>
    <w:p w14:paraId="0BFF3C8C" w14:textId="77777777" w:rsidR="00C029F6" w:rsidRPr="003F0860" w:rsidRDefault="00C029F6" w:rsidP="003F0860">
      <w:pPr>
        <w:pStyle w:val="ListParagraph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3F0860">
        <w:rPr>
          <w:rFonts w:ascii="Times New Roman" w:hAnsi="Times New Roman" w:cs="Times New Roman"/>
          <w:i/>
          <w:sz w:val="24"/>
          <w:szCs w:val="24"/>
        </w:rPr>
        <w:t>Orientacinis poreikis: 60 vnt.</w:t>
      </w:r>
    </w:p>
    <w:p w14:paraId="59C27264" w14:textId="77777777" w:rsidR="00C029F6" w:rsidRPr="003F0860" w:rsidRDefault="00C029F6" w:rsidP="003F0860">
      <w:pPr>
        <w:spacing w:after="0" w:line="240" w:lineRule="auto"/>
      </w:pPr>
    </w:p>
    <w:p w14:paraId="13AB54A0" w14:textId="77777777" w:rsidR="00C029F6" w:rsidRPr="003F0860" w:rsidRDefault="00C029F6" w:rsidP="003F0860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Juostelės 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Širmerio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:</w:t>
      </w:r>
      <w:r w:rsidR="00F64E82"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</w:t>
      </w:r>
      <w:r w:rsidR="00F64E82" w:rsidRPr="003F0860">
        <w:rPr>
          <w:rFonts w:ascii="Cambria" w:hAnsi="Cambria" w:cs="Times New Roman"/>
          <w:b/>
          <w:bCs/>
          <w:sz w:val="24"/>
          <w:szCs w:val="24"/>
        </w:rPr>
        <w:t xml:space="preserve">   </w:t>
      </w:r>
    </w:p>
    <w:p w14:paraId="2EDA3FFD" w14:textId="77777777" w:rsidR="00C029F6" w:rsidRPr="003F0860" w:rsidRDefault="00C029F6" w:rsidP="003F0860">
      <w:pPr>
        <w:numPr>
          <w:ilvl w:val="0"/>
          <w:numId w:val="13"/>
        </w:numPr>
        <w:tabs>
          <w:tab w:val="clear" w:pos="2160"/>
          <w:tab w:val="left" w:pos="284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sterilios (simbolis ant pakuotės);</w:t>
      </w:r>
    </w:p>
    <w:p w14:paraId="05D599CA" w14:textId="77777777" w:rsidR="00C029F6" w:rsidRPr="003F0860" w:rsidRDefault="00C029F6" w:rsidP="003F0860">
      <w:pPr>
        <w:numPr>
          <w:ilvl w:val="0"/>
          <w:numId w:val="13"/>
        </w:numPr>
        <w:tabs>
          <w:tab w:val="clear" w:pos="2160"/>
          <w:tab w:val="left" w:pos="284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baltas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filtrinis</w:t>
      </w:r>
      <w:proofErr w:type="spellEnd"/>
      <w:r w:rsidRPr="003F0860">
        <w:rPr>
          <w:rFonts w:ascii="Cambria" w:hAnsi="Cambria" w:cs="Times New Roman"/>
          <w:sz w:val="24"/>
          <w:szCs w:val="24"/>
        </w:rPr>
        <w:t>, graduotas, milimetrinis popierius;</w:t>
      </w:r>
    </w:p>
    <w:p w14:paraId="6E799BCB" w14:textId="77777777" w:rsidR="00C029F6" w:rsidRPr="003F0860" w:rsidRDefault="00C029F6" w:rsidP="003F0860">
      <w:pPr>
        <w:numPr>
          <w:ilvl w:val="0"/>
          <w:numId w:val="13"/>
        </w:numPr>
        <w:tabs>
          <w:tab w:val="clear" w:pos="2160"/>
          <w:tab w:val="left" w:pos="284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išmatavimai: ilgis: 4 ±  0,1 cm; </w:t>
      </w:r>
    </w:p>
    <w:p w14:paraId="4A5AAA8A" w14:textId="77777777" w:rsidR="00C029F6" w:rsidRPr="003F0860" w:rsidRDefault="00C029F6" w:rsidP="003F0860">
      <w:pPr>
        <w:numPr>
          <w:ilvl w:val="0"/>
          <w:numId w:val="13"/>
        </w:numPr>
        <w:tabs>
          <w:tab w:val="clear" w:pos="2160"/>
          <w:tab w:val="left" w:pos="284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su 35 įverčių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graduote</w:t>
      </w:r>
      <w:proofErr w:type="spellEnd"/>
      <w:r w:rsidRPr="003F0860">
        <w:rPr>
          <w:rFonts w:ascii="Cambria" w:hAnsi="Cambria" w:cs="Times New Roman"/>
          <w:sz w:val="24"/>
          <w:szCs w:val="24"/>
        </w:rPr>
        <w:t>;</w:t>
      </w:r>
    </w:p>
    <w:p w14:paraId="134D4A46" w14:textId="77777777" w:rsidR="00C029F6" w:rsidRPr="003F0860" w:rsidRDefault="00C029F6" w:rsidP="003F0860">
      <w:pPr>
        <w:pStyle w:val="ListParagraph"/>
        <w:numPr>
          <w:ilvl w:val="0"/>
          <w:numId w:val="13"/>
        </w:numPr>
        <w:tabs>
          <w:tab w:val="clear" w:pos="2160"/>
          <w:tab w:val="left" w:pos="284"/>
          <w:tab w:val="left" w:pos="426"/>
          <w:tab w:val="num" w:pos="3240"/>
        </w:tabs>
        <w:spacing w:after="0" w:line="240" w:lineRule="auto"/>
        <w:ind w:hanging="2160"/>
        <w:contextualSpacing w:val="0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3F0860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 mėnesiais;</w:t>
      </w:r>
    </w:p>
    <w:p w14:paraId="1727269D" w14:textId="77777777" w:rsidR="00C029F6" w:rsidRPr="003F0860" w:rsidRDefault="00C029F6" w:rsidP="003F0860">
      <w:pPr>
        <w:numPr>
          <w:ilvl w:val="0"/>
          <w:numId w:val="13"/>
        </w:numPr>
        <w:tabs>
          <w:tab w:val="clear" w:pos="2160"/>
          <w:tab w:val="left" w:pos="284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54011DF1" w14:textId="77777777" w:rsidR="00C029F6" w:rsidRPr="003F0860" w:rsidRDefault="00C029F6" w:rsidP="003F0860">
      <w:pPr>
        <w:spacing w:after="0" w:line="240" w:lineRule="auto"/>
        <w:rPr>
          <w:rFonts w:ascii="Cambria" w:hAnsi="Cambria" w:cs="Times New Roman"/>
          <w:b/>
          <w:bCs/>
          <w:i/>
          <w:sz w:val="24"/>
          <w:szCs w:val="24"/>
          <w:u w:val="single"/>
        </w:rPr>
      </w:pPr>
      <w:r w:rsidRPr="003F0860">
        <w:rPr>
          <w:rFonts w:ascii="Cambria" w:hAnsi="Cambria" w:cs="Times New Roman"/>
          <w:i/>
          <w:sz w:val="24"/>
          <w:szCs w:val="24"/>
        </w:rPr>
        <w:t>Orientacinis poreikis: 12 500 vnt.</w:t>
      </w:r>
    </w:p>
    <w:p w14:paraId="49E67646" w14:textId="77777777" w:rsidR="00C029F6" w:rsidRPr="003F0860" w:rsidRDefault="00C029F6" w:rsidP="003F0860">
      <w:pPr>
        <w:spacing w:after="0" w:line="240" w:lineRule="auto"/>
        <w:rPr>
          <w:u w:val="single"/>
        </w:rPr>
      </w:pPr>
    </w:p>
    <w:p w14:paraId="29543F76" w14:textId="77777777" w:rsidR="00C029F6" w:rsidRPr="003F0860" w:rsidRDefault="00C029F6" w:rsidP="003F0860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3F0860">
        <w:rPr>
          <w:rFonts w:ascii="Cambria" w:hAnsi="Cambria"/>
          <w:b/>
          <w:sz w:val="24"/>
          <w:szCs w:val="24"/>
          <w:u w:val="single"/>
        </w:rPr>
        <w:t xml:space="preserve">Indeliai vatai laikyti (su dangteliu): </w:t>
      </w:r>
    </w:p>
    <w:p w14:paraId="20135827" w14:textId="77777777" w:rsidR="00C029F6" w:rsidRPr="003F0860" w:rsidRDefault="00C029F6" w:rsidP="003F0860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metaliniai ar plastikiniai arba lygiavertės medžiagos;</w:t>
      </w:r>
    </w:p>
    <w:p w14:paraId="2129922F" w14:textId="77777777" w:rsidR="00C029F6" w:rsidRPr="003F0860" w:rsidRDefault="00C029F6" w:rsidP="003F0860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su dangteliu;</w:t>
      </w:r>
    </w:p>
    <w:p w14:paraId="52D9C986" w14:textId="77777777" w:rsidR="00C029F6" w:rsidRPr="003F0860" w:rsidRDefault="00C029F6" w:rsidP="003F0860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vatą patogu įdėti ir išimti;</w:t>
      </w:r>
    </w:p>
    <w:p w14:paraId="0814F938" w14:textId="77777777" w:rsidR="00C029F6" w:rsidRPr="003F0860" w:rsidRDefault="00C029F6" w:rsidP="003F0860">
      <w:pPr>
        <w:pStyle w:val="ListParagraph"/>
        <w:numPr>
          <w:ilvl w:val="0"/>
          <w:numId w:val="16"/>
        </w:numPr>
        <w:spacing w:after="0" w:line="240" w:lineRule="auto"/>
        <w:ind w:left="714" w:hanging="357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 xml:space="preserve">0,5-0,75 litro talpos; </w:t>
      </w:r>
    </w:p>
    <w:p w14:paraId="27A97D29" w14:textId="77777777" w:rsidR="00C029F6" w:rsidRPr="003F0860" w:rsidRDefault="00C029F6" w:rsidP="003F0860">
      <w:pPr>
        <w:pStyle w:val="ListParagraph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atsparūs plovimo, dezinfekcinėms priemonėms, sterilizacijai garais.</w:t>
      </w:r>
    </w:p>
    <w:p w14:paraId="2C3360FE" w14:textId="77777777" w:rsidR="00C029F6" w:rsidRPr="003F0860" w:rsidRDefault="00C029F6" w:rsidP="003F0860">
      <w:pPr>
        <w:spacing w:after="0" w:line="240" w:lineRule="auto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i/>
          <w:sz w:val="24"/>
          <w:szCs w:val="24"/>
        </w:rPr>
        <w:t>Orientacinis poreikis</w:t>
      </w:r>
      <w:r w:rsidRPr="003F0860">
        <w:rPr>
          <w:rFonts w:ascii="Cambria" w:hAnsi="Cambria"/>
          <w:sz w:val="24"/>
          <w:szCs w:val="24"/>
        </w:rPr>
        <w:t>: 100 vnt.</w:t>
      </w:r>
    </w:p>
    <w:p w14:paraId="4A1CB49C" w14:textId="77777777" w:rsidR="005303C4" w:rsidRPr="003F0860" w:rsidRDefault="005303C4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A499153" w14:textId="77777777" w:rsidR="005303C4" w:rsidRPr="003F0860" w:rsidRDefault="005303C4" w:rsidP="003F0860">
      <w:pPr>
        <w:pStyle w:val="ListParagraph"/>
        <w:numPr>
          <w:ilvl w:val="0"/>
          <w:numId w:val="42"/>
        </w:numPr>
        <w:tabs>
          <w:tab w:val="left" w:pos="36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Invazinio KS matavimo daviklio kameros, pritaikytos </w:t>
      </w:r>
      <w:proofErr w:type="spellStart"/>
      <w:r w:rsidRPr="003F0860">
        <w:rPr>
          <w:rFonts w:ascii="Cambria" w:hAnsi="Cambria" w:cs="Times New Roman"/>
          <w:b/>
          <w:sz w:val="24"/>
          <w:szCs w:val="24"/>
          <w:u w:val="single"/>
        </w:rPr>
        <w:t>Senso</w:t>
      </w:r>
      <w:proofErr w:type="spellEnd"/>
      <w:r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  <w:proofErr w:type="spellStart"/>
      <w:r w:rsidRPr="003F0860">
        <w:rPr>
          <w:rFonts w:ascii="Cambria" w:hAnsi="Cambria" w:cs="Times New Roman"/>
          <w:b/>
          <w:sz w:val="24"/>
          <w:szCs w:val="24"/>
          <w:u w:val="single"/>
        </w:rPr>
        <w:t>Nor</w:t>
      </w:r>
      <w:proofErr w:type="spellEnd"/>
      <w:r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 844 tipo davikliui:</w:t>
      </w:r>
    </w:p>
    <w:p w14:paraId="0358F007" w14:textId="77777777" w:rsidR="005303C4" w:rsidRPr="003F0860" w:rsidRDefault="005303C4" w:rsidP="003F0860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 xml:space="preserve">vienkartinės </w:t>
      </w:r>
      <w:r w:rsidRPr="003F0860">
        <w:rPr>
          <w:rFonts w:ascii="Cambria" w:hAnsi="Cambria"/>
          <w:sz w:val="24"/>
          <w:szCs w:val="24"/>
          <w:shd w:val="clear" w:color="auto" w:fill="FFFFFF"/>
        </w:rPr>
        <w:t>(pažymėta simboliu)</w:t>
      </w:r>
      <w:r w:rsidRPr="003F0860">
        <w:rPr>
          <w:rFonts w:ascii="Cambria" w:hAnsi="Cambria"/>
          <w:sz w:val="24"/>
          <w:szCs w:val="24"/>
        </w:rPr>
        <w:t xml:space="preserve">; </w:t>
      </w:r>
    </w:p>
    <w:p w14:paraId="05FCEBFA" w14:textId="77777777" w:rsidR="00782B08" w:rsidRPr="003F0860" w:rsidRDefault="00782B08" w:rsidP="003F0860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F0860">
        <w:rPr>
          <w:rFonts w:ascii="Times New Roman" w:hAnsi="Times New Roman" w:cs="Times New Roman"/>
          <w:sz w:val="24"/>
        </w:rPr>
        <w:t>sterilios (simbolis ant pakuotės);</w:t>
      </w:r>
    </w:p>
    <w:p w14:paraId="52F58879" w14:textId="77777777" w:rsidR="005303C4" w:rsidRPr="003F0860" w:rsidRDefault="005303C4" w:rsidP="003F0860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30815BB4" w14:textId="77777777" w:rsidR="005303C4" w:rsidRPr="003F0860" w:rsidRDefault="005303C4" w:rsidP="003F0860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 w:cs="Times New Roman"/>
          <w:bCs/>
          <w:sz w:val="24"/>
          <w:szCs w:val="24"/>
        </w:rPr>
        <w:t>su numatyta pakuotės atidarymo vieta;</w:t>
      </w:r>
    </w:p>
    <w:p w14:paraId="6DA7E8BF" w14:textId="77777777" w:rsidR="005303C4" w:rsidRPr="003F0860" w:rsidRDefault="005303C4" w:rsidP="003F0860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pagamintos iš PVC ar lygiavertės medžiagos su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polikarbonatine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ar silikonine, ar lygiaverte, membrana;</w:t>
      </w:r>
    </w:p>
    <w:p w14:paraId="5D98D7DA" w14:textId="77777777" w:rsidR="005303C4" w:rsidRPr="003F0860" w:rsidRDefault="005303C4" w:rsidP="003F0860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įpakuota po 1 vnt.</w:t>
      </w:r>
    </w:p>
    <w:p w14:paraId="4B9DB8C3" w14:textId="77777777" w:rsidR="005303C4" w:rsidRPr="003F0860" w:rsidRDefault="005303C4" w:rsidP="003F0860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i/>
          <w:sz w:val="24"/>
          <w:szCs w:val="24"/>
        </w:rPr>
        <w:t>Orientacinis poreikis: 4 400 vnt.</w:t>
      </w:r>
    </w:p>
    <w:p w14:paraId="7CC5E043" w14:textId="77777777" w:rsidR="00377385" w:rsidRPr="003F0860" w:rsidRDefault="00377385" w:rsidP="003F0860">
      <w:pPr>
        <w:spacing w:after="0" w:line="240" w:lineRule="auto"/>
      </w:pPr>
    </w:p>
    <w:p w14:paraId="4E3958DC" w14:textId="77777777" w:rsidR="00544C0F" w:rsidRPr="003F0860" w:rsidRDefault="00544C0F" w:rsidP="003F0860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/>
          <w:b/>
          <w:bCs/>
          <w:color w:val="70AD47" w:themeColor="accent6"/>
          <w:sz w:val="24"/>
          <w:szCs w:val="24"/>
          <w:u w:val="single"/>
        </w:rPr>
      </w:pPr>
      <w:proofErr w:type="spellStart"/>
      <w:r w:rsidRPr="003F0860">
        <w:rPr>
          <w:rFonts w:ascii="Cambria" w:hAnsi="Cambria"/>
          <w:b/>
          <w:bCs/>
          <w:sz w:val="24"/>
          <w:szCs w:val="24"/>
          <w:u w:val="single"/>
        </w:rPr>
        <w:t>Kiuvetės</w:t>
      </w:r>
      <w:proofErr w:type="spellEnd"/>
      <w:r w:rsidRPr="003F0860">
        <w:rPr>
          <w:rFonts w:ascii="Cambria" w:hAnsi="Cambria"/>
          <w:b/>
          <w:bCs/>
          <w:sz w:val="24"/>
          <w:szCs w:val="24"/>
          <w:u w:val="single"/>
        </w:rPr>
        <w:t xml:space="preserve"> 27-31x20-25 cm:</w:t>
      </w:r>
      <w:r w:rsidR="00F75397" w:rsidRPr="003F0860">
        <w:rPr>
          <w:rFonts w:ascii="Cambria" w:hAnsi="Cambria"/>
          <w:b/>
          <w:bCs/>
          <w:sz w:val="24"/>
          <w:szCs w:val="24"/>
          <w:u w:val="single"/>
        </w:rPr>
        <w:t xml:space="preserve"> </w:t>
      </w:r>
      <w:r w:rsidR="00F75397" w:rsidRPr="003F0860">
        <w:rPr>
          <w:rFonts w:ascii="Cambria" w:hAnsi="Cambria"/>
          <w:b/>
          <w:bCs/>
          <w:sz w:val="24"/>
          <w:szCs w:val="24"/>
        </w:rPr>
        <w:t xml:space="preserve"> </w:t>
      </w:r>
    </w:p>
    <w:p w14:paraId="0912C6C4" w14:textId="77777777" w:rsidR="00544C0F" w:rsidRPr="003F0860" w:rsidRDefault="00544C0F" w:rsidP="003F0860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neaštriomis briaunomis;</w:t>
      </w:r>
    </w:p>
    <w:p w14:paraId="306014B0" w14:textId="77777777" w:rsidR="00544C0F" w:rsidRPr="003F0860" w:rsidRDefault="00544C0F" w:rsidP="003F0860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keturkampės;</w:t>
      </w:r>
    </w:p>
    <w:p w14:paraId="7106625A" w14:textId="77777777" w:rsidR="00544C0F" w:rsidRPr="003F0860" w:rsidRDefault="00544C0F" w:rsidP="003F0860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pagamintos iš nerūdijančio plieno ar lygiavertės arba padengtos emaliu arba lygiaverčiu;</w:t>
      </w:r>
    </w:p>
    <w:p w14:paraId="1CF7FC4D" w14:textId="77777777" w:rsidR="00544C0F" w:rsidRPr="003F0860" w:rsidRDefault="00544C0F" w:rsidP="003F0860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atsparios dezinfekcinėms medžiagoms;</w:t>
      </w:r>
    </w:p>
    <w:p w14:paraId="7096D522" w14:textId="77777777" w:rsidR="00544C0F" w:rsidRPr="003F0860" w:rsidRDefault="00544C0F" w:rsidP="003F0860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atsparios sterilizacijai garais;</w:t>
      </w:r>
    </w:p>
    <w:p w14:paraId="657B7E46" w14:textId="77777777" w:rsidR="00544C0F" w:rsidRPr="003F0860" w:rsidRDefault="00544C0F" w:rsidP="003F0860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dydis 27-31 cm x 20 ± 25 cm</w:t>
      </w:r>
    </w:p>
    <w:p w14:paraId="4DA82642" w14:textId="77777777" w:rsidR="00544C0F" w:rsidRPr="003F0860" w:rsidRDefault="00544C0F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i/>
          <w:sz w:val="24"/>
          <w:szCs w:val="24"/>
        </w:rPr>
        <w:t>Orientacinis poreikis: 150 vnt.</w:t>
      </w:r>
    </w:p>
    <w:p w14:paraId="46D0A238" w14:textId="77777777" w:rsidR="00377385" w:rsidRPr="003F0860" w:rsidRDefault="00377385" w:rsidP="003F0860">
      <w:pPr>
        <w:spacing w:after="0" w:line="240" w:lineRule="auto"/>
        <w:rPr>
          <w:sz w:val="24"/>
          <w:szCs w:val="24"/>
        </w:rPr>
      </w:pPr>
    </w:p>
    <w:p w14:paraId="4CEC1BEE" w14:textId="77777777" w:rsidR="00111AFC" w:rsidRPr="003F0860" w:rsidRDefault="00111AFC" w:rsidP="003F0860">
      <w:pPr>
        <w:pStyle w:val="ListParagraph"/>
        <w:numPr>
          <w:ilvl w:val="0"/>
          <w:numId w:val="42"/>
        </w:numPr>
        <w:tabs>
          <w:tab w:val="left" w:pos="5812"/>
        </w:tabs>
        <w:spacing w:after="0" w:line="240" w:lineRule="auto"/>
        <w:jc w:val="both"/>
        <w:rPr>
          <w:rFonts w:ascii="Cambria" w:hAnsi="Cambria" w:cs="Times New Roman"/>
          <w:b/>
          <w:sz w:val="24"/>
          <w:u w:val="single"/>
        </w:rPr>
      </w:pPr>
      <w:r w:rsidRPr="003F0860">
        <w:rPr>
          <w:rFonts w:ascii="Cambria" w:hAnsi="Cambria" w:cs="Times New Roman"/>
          <w:b/>
          <w:sz w:val="24"/>
          <w:u w:val="single"/>
        </w:rPr>
        <w:t>Kateteriai šlapimo pūslės „</w:t>
      </w:r>
      <w:proofErr w:type="spellStart"/>
      <w:r w:rsidRPr="003F0860">
        <w:rPr>
          <w:rFonts w:ascii="Cambria" w:hAnsi="Cambria" w:cs="Times New Roman"/>
          <w:b/>
          <w:sz w:val="24"/>
          <w:u w:val="single"/>
        </w:rPr>
        <w:t>Foley</w:t>
      </w:r>
      <w:proofErr w:type="spellEnd"/>
      <w:r w:rsidRPr="003F0860">
        <w:rPr>
          <w:rFonts w:ascii="Cambria" w:hAnsi="Cambria" w:cs="Times New Roman"/>
          <w:b/>
          <w:sz w:val="24"/>
          <w:u w:val="single"/>
        </w:rPr>
        <w:t>” arba lygiaverčiai CH12  2-jų kanalų vyriški (su 20 - 50) ml balionėliu):</w:t>
      </w:r>
      <w:r w:rsidR="00EE0102" w:rsidRPr="003F0860">
        <w:rPr>
          <w:rFonts w:ascii="Cambria" w:hAnsi="Cambria" w:cs="Times New Roman"/>
          <w:b/>
          <w:sz w:val="24"/>
          <w:u w:val="single"/>
        </w:rPr>
        <w:t xml:space="preserve"> </w:t>
      </w:r>
    </w:p>
    <w:p w14:paraId="18F84E48" w14:textId="77777777" w:rsidR="00111AFC" w:rsidRPr="003F0860" w:rsidRDefault="00111AFC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sterilūs (simbolis ant pakuotės);</w:t>
      </w:r>
    </w:p>
    <w:p w14:paraId="08DFEB50" w14:textId="77777777" w:rsidR="00111AFC" w:rsidRPr="003F0860" w:rsidRDefault="00111AFC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vienkartiniai (pažymėta simboliu);</w:t>
      </w:r>
    </w:p>
    <w:p w14:paraId="115316A9" w14:textId="77777777" w:rsidR="00111AFC" w:rsidRPr="003F0860" w:rsidRDefault="00111AFC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dydis: CH12;</w:t>
      </w:r>
    </w:p>
    <w:p w14:paraId="3B990685" w14:textId="77777777" w:rsidR="00111AFC" w:rsidRPr="003F0860" w:rsidRDefault="00111AFC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dviejų kanalų su (20 - 50 ml balionėliu);</w:t>
      </w:r>
    </w:p>
    <w:p w14:paraId="789BEDD6" w14:textId="77777777" w:rsidR="00111AFC" w:rsidRPr="003F0860" w:rsidRDefault="00111AFC" w:rsidP="003F0860">
      <w:pPr>
        <w:numPr>
          <w:ilvl w:val="0"/>
          <w:numId w:val="19"/>
        </w:numPr>
        <w:tabs>
          <w:tab w:val="clear" w:pos="1800"/>
          <w:tab w:val="num" w:pos="426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proofErr w:type="spellStart"/>
      <w:r w:rsidRPr="003F0860">
        <w:rPr>
          <w:rFonts w:ascii="Cambria" w:hAnsi="Cambria" w:cs="Times New Roman"/>
          <w:sz w:val="24"/>
        </w:rPr>
        <w:t>apirogeniški</w:t>
      </w:r>
      <w:proofErr w:type="spellEnd"/>
      <w:r w:rsidRPr="003F0860">
        <w:rPr>
          <w:rFonts w:ascii="Cambria" w:hAnsi="Cambria" w:cs="Times New Roman"/>
          <w:sz w:val="24"/>
        </w:rPr>
        <w:t>;</w:t>
      </w:r>
    </w:p>
    <w:p w14:paraId="11001C90" w14:textId="77777777" w:rsidR="00111AFC" w:rsidRPr="003F0860" w:rsidRDefault="00111AFC" w:rsidP="003F0860">
      <w:pPr>
        <w:numPr>
          <w:ilvl w:val="0"/>
          <w:numId w:val="19"/>
        </w:numPr>
        <w:tabs>
          <w:tab w:val="num" w:pos="426"/>
          <w:tab w:val="num" w:pos="72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pagaminti iš latekso ar lygiavertės medžiagos, padengti silikonu ar lygiaverte medžiaga;</w:t>
      </w:r>
    </w:p>
    <w:p w14:paraId="4C54707E" w14:textId="77777777" w:rsidR="00111AFC" w:rsidRPr="003F0860" w:rsidRDefault="00111AFC" w:rsidP="003F0860">
      <w:pPr>
        <w:numPr>
          <w:ilvl w:val="0"/>
          <w:numId w:val="19"/>
        </w:numPr>
        <w:tabs>
          <w:tab w:val="clear" w:pos="1800"/>
          <w:tab w:val="num" w:pos="426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 xml:space="preserve">galas ovalus su </w:t>
      </w:r>
      <w:proofErr w:type="spellStart"/>
      <w:r w:rsidRPr="003F0860">
        <w:rPr>
          <w:rFonts w:ascii="Cambria" w:hAnsi="Cambria" w:cs="Times New Roman"/>
          <w:sz w:val="24"/>
        </w:rPr>
        <w:t>šoninėm</w:t>
      </w:r>
      <w:proofErr w:type="spellEnd"/>
      <w:r w:rsidRPr="003F0860">
        <w:rPr>
          <w:rFonts w:ascii="Cambria" w:hAnsi="Cambria" w:cs="Times New Roman"/>
          <w:sz w:val="24"/>
        </w:rPr>
        <w:t xml:space="preserve"> </w:t>
      </w:r>
      <w:proofErr w:type="spellStart"/>
      <w:r w:rsidRPr="003F0860">
        <w:rPr>
          <w:rFonts w:ascii="Cambria" w:hAnsi="Cambria" w:cs="Times New Roman"/>
          <w:sz w:val="24"/>
        </w:rPr>
        <w:t>skylutėm</w:t>
      </w:r>
      <w:proofErr w:type="spellEnd"/>
      <w:r w:rsidRPr="003F0860">
        <w:rPr>
          <w:rFonts w:ascii="Cambria" w:hAnsi="Cambria" w:cs="Times New Roman"/>
          <w:sz w:val="24"/>
        </w:rPr>
        <w:t>;</w:t>
      </w:r>
    </w:p>
    <w:p w14:paraId="5E6C63BE" w14:textId="77777777" w:rsidR="00111AFC" w:rsidRPr="003F0860" w:rsidRDefault="00111AFC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/>
          <w:bCs/>
          <w:sz w:val="24"/>
          <w:u w:val="single"/>
        </w:rPr>
      </w:pPr>
      <w:r w:rsidRPr="003F0860">
        <w:rPr>
          <w:rFonts w:ascii="Cambria" w:hAnsi="Cambria" w:cs="Times New Roman"/>
          <w:sz w:val="24"/>
        </w:rPr>
        <w:t>įpakuoti po 1 vnt.</w:t>
      </w:r>
      <w:r w:rsidRPr="003F0860">
        <w:rPr>
          <w:rFonts w:ascii="Cambria" w:hAnsi="Cambria" w:cs="Times New Roman"/>
          <w:bCs/>
          <w:sz w:val="24"/>
        </w:rPr>
        <w:t>;</w:t>
      </w:r>
    </w:p>
    <w:p w14:paraId="7F3B6548" w14:textId="77777777" w:rsidR="00111AFC" w:rsidRPr="003F0860" w:rsidRDefault="00111AFC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4"/>
        </w:rPr>
      </w:pPr>
      <w:r w:rsidRPr="003F0860">
        <w:rPr>
          <w:rFonts w:ascii="Cambria" w:hAnsi="Cambria" w:cs="Times New Roman"/>
          <w:bCs/>
          <w:sz w:val="24"/>
        </w:rPr>
        <w:t>ant pakuotės pažymėtas produkto galiojimo laikas;</w:t>
      </w:r>
    </w:p>
    <w:p w14:paraId="24A985A0" w14:textId="77777777" w:rsidR="00111AFC" w:rsidRPr="003F0860" w:rsidRDefault="00111AFC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4"/>
        </w:rPr>
      </w:pPr>
      <w:r w:rsidRPr="003F0860">
        <w:rPr>
          <w:rFonts w:ascii="Cambria" w:hAnsi="Cambria" w:cs="Times New Roman"/>
          <w:bCs/>
          <w:sz w:val="24"/>
        </w:rPr>
        <w:t>su numatyta pakuotės atidarymo vieta.</w:t>
      </w:r>
    </w:p>
    <w:p w14:paraId="16781861" w14:textId="77777777" w:rsidR="00111AFC" w:rsidRPr="003F0860" w:rsidRDefault="00BD3ED8" w:rsidP="003F0860">
      <w:pPr>
        <w:tabs>
          <w:tab w:val="num" w:pos="1800"/>
          <w:tab w:val="num" w:pos="3240"/>
        </w:tabs>
        <w:spacing w:after="0" w:line="240" w:lineRule="auto"/>
        <w:jc w:val="both"/>
        <w:rPr>
          <w:rFonts w:ascii="Cambria" w:hAnsi="Cambria"/>
          <w:b/>
          <w:bCs/>
          <w:i/>
          <w:sz w:val="24"/>
          <w:u w:val="single"/>
        </w:rPr>
      </w:pPr>
      <w:r w:rsidRPr="003F0860">
        <w:rPr>
          <w:rFonts w:ascii="Cambria" w:hAnsi="Cambria" w:cs="Times New Roman"/>
          <w:i/>
          <w:sz w:val="24"/>
        </w:rPr>
        <w:t>Orientacinis poreikis: 2</w:t>
      </w:r>
      <w:r w:rsidR="00111AFC" w:rsidRPr="003F0860">
        <w:rPr>
          <w:rFonts w:ascii="Cambria" w:hAnsi="Cambria" w:cs="Times New Roman"/>
          <w:i/>
          <w:sz w:val="24"/>
        </w:rPr>
        <w:t xml:space="preserve"> 000 vnt</w:t>
      </w:r>
      <w:r w:rsidR="00111AFC" w:rsidRPr="003F0860">
        <w:rPr>
          <w:rFonts w:ascii="Cambria" w:hAnsi="Cambria"/>
          <w:i/>
          <w:sz w:val="24"/>
        </w:rPr>
        <w:t>.</w:t>
      </w:r>
    </w:p>
    <w:p w14:paraId="184BFF22" w14:textId="77777777" w:rsidR="00377385" w:rsidRPr="003F0860" w:rsidRDefault="00377385" w:rsidP="003F0860">
      <w:pPr>
        <w:spacing w:after="0" w:line="240" w:lineRule="auto"/>
        <w:rPr>
          <w:sz w:val="24"/>
        </w:rPr>
      </w:pPr>
    </w:p>
    <w:p w14:paraId="3687702D" w14:textId="77777777" w:rsidR="00EB53FF" w:rsidRPr="003F0860" w:rsidRDefault="00EB53FF" w:rsidP="003F0860">
      <w:pPr>
        <w:pStyle w:val="ListParagraph"/>
        <w:numPr>
          <w:ilvl w:val="0"/>
          <w:numId w:val="42"/>
        </w:numPr>
        <w:tabs>
          <w:tab w:val="left" w:pos="5812"/>
        </w:tabs>
        <w:spacing w:after="0" w:line="240" w:lineRule="auto"/>
        <w:jc w:val="both"/>
        <w:rPr>
          <w:rFonts w:ascii="Cambria" w:hAnsi="Cambria" w:cs="Times New Roman"/>
          <w:b/>
          <w:sz w:val="24"/>
          <w:u w:val="single"/>
        </w:rPr>
      </w:pPr>
      <w:r w:rsidRPr="003F0860">
        <w:rPr>
          <w:rFonts w:ascii="Cambria" w:hAnsi="Cambria" w:cs="Times New Roman"/>
          <w:b/>
          <w:sz w:val="24"/>
          <w:u w:val="single"/>
        </w:rPr>
        <w:t>Kateteriai šlapimo pūslės „</w:t>
      </w:r>
      <w:proofErr w:type="spellStart"/>
      <w:r w:rsidRPr="003F0860">
        <w:rPr>
          <w:rFonts w:ascii="Cambria" w:hAnsi="Cambria" w:cs="Times New Roman"/>
          <w:b/>
          <w:sz w:val="24"/>
          <w:u w:val="single"/>
        </w:rPr>
        <w:t>Foley</w:t>
      </w:r>
      <w:proofErr w:type="spellEnd"/>
      <w:r w:rsidRPr="003F0860">
        <w:rPr>
          <w:rFonts w:ascii="Cambria" w:hAnsi="Cambria" w:cs="Times New Roman"/>
          <w:b/>
          <w:sz w:val="24"/>
          <w:u w:val="single"/>
        </w:rPr>
        <w:t>” arba lygiaverčiai CH14  2-jų kanalų vyriški (su 20 - 50) ml balionėliu):</w:t>
      </w:r>
    </w:p>
    <w:p w14:paraId="04E74A5D" w14:textId="77777777" w:rsidR="00EB53FF" w:rsidRPr="003F0860" w:rsidRDefault="00EB53FF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sterilūs (simbolis ant pakuotės);</w:t>
      </w:r>
    </w:p>
    <w:p w14:paraId="381C875C" w14:textId="77777777" w:rsidR="00EB53FF" w:rsidRPr="003F0860" w:rsidRDefault="00EB53FF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vienkartiniai (pažymėta simboliu);</w:t>
      </w:r>
    </w:p>
    <w:p w14:paraId="3981A964" w14:textId="77777777" w:rsidR="00EB53FF" w:rsidRPr="003F0860" w:rsidRDefault="00EB53FF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dydis: CH14;</w:t>
      </w:r>
    </w:p>
    <w:p w14:paraId="3E4C3A6B" w14:textId="77777777" w:rsidR="00EB53FF" w:rsidRPr="003F0860" w:rsidRDefault="00EB53FF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dviejų kanalų su (20 - 50 ml balionėliu);</w:t>
      </w:r>
    </w:p>
    <w:p w14:paraId="0D69F397" w14:textId="77777777" w:rsidR="00EB53FF" w:rsidRPr="003F0860" w:rsidRDefault="00EB53FF" w:rsidP="003F0860">
      <w:pPr>
        <w:numPr>
          <w:ilvl w:val="0"/>
          <w:numId w:val="19"/>
        </w:numPr>
        <w:tabs>
          <w:tab w:val="clear" w:pos="1800"/>
          <w:tab w:val="num" w:pos="426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proofErr w:type="spellStart"/>
      <w:r w:rsidRPr="003F0860">
        <w:rPr>
          <w:rFonts w:ascii="Cambria" w:hAnsi="Cambria" w:cs="Times New Roman"/>
          <w:sz w:val="24"/>
        </w:rPr>
        <w:lastRenderedPageBreak/>
        <w:t>apirogeniški</w:t>
      </w:r>
      <w:proofErr w:type="spellEnd"/>
      <w:r w:rsidRPr="003F0860">
        <w:rPr>
          <w:rFonts w:ascii="Cambria" w:hAnsi="Cambria" w:cs="Times New Roman"/>
          <w:sz w:val="24"/>
        </w:rPr>
        <w:t>;</w:t>
      </w:r>
    </w:p>
    <w:p w14:paraId="34B29DBB" w14:textId="77777777" w:rsidR="00EB53FF" w:rsidRPr="003F0860" w:rsidRDefault="00EB53FF" w:rsidP="003F0860">
      <w:pPr>
        <w:numPr>
          <w:ilvl w:val="0"/>
          <w:numId w:val="19"/>
        </w:numPr>
        <w:tabs>
          <w:tab w:val="num" w:pos="426"/>
          <w:tab w:val="num" w:pos="72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>pagaminti iš latekso ar lygiavertės medžiagos, padengti silikonu ar lygiaverte medžiaga;</w:t>
      </w:r>
    </w:p>
    <w:p w14:paraId="4359D96A" w14:textId="77777777" w:rsidR="00EB53FF" w:rsidRPr="003F0860" w:rsidRDefault="00EB53FF" w:rsidP="003F0860">
      <w:pPr>
        <w:numPr>
          <w:ilvl w:val="0"/>
          <w:numId w:val="19"/>
        </w:numPr>
        <w:tabs>
          <w:tab w:val="clear" w:pos="1800"/>
          <w:tab w:val="num" w:pos="426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</w:rPr>
      </w:pPr>
      <w:r w:rsidRPr="003F0860">
        <w:rPr>
          <w:rFonts w:ascii="Cambria" w:hAnsi="Cambria" w:cs="Times New Roman"/>
          <w:sz w:val="24"/>
        </w:rPr>
        <w:t xml:space="preserve">galas ovalus su </w:t>
      </w:r>
      <w:proofErr w:type="spellStart"/>
      <w:r w:rsidRPr="003F0860">
        <w:rPr>
          <w:rFonts w:ascii="Cambria" w:hAnsi="Cambria" w:cs="Times New Roman"/>
          <w:sz w:val="24"/>
        </w:rPr>
        <w:t>šoninėm</w:t>
      </w:r>
      <w:proofErr w:type="spellEnd"/>
      <w:r w:rsidRPr="003F0860">
        <w:rPr>
          <w:rFonts w:ascii="Cambria" w:hAnsi="Cambria" w:cs="Times New Roman"/>
          <w:sz w:val="24"/>
        </w:rPr>
        <w:t xml:space="preserve"> </w:t>
      </w:r>
      <w:proofErr w:type="spellStart"/>
      <w:r w:rsidRPr="003F0860">
        <w:rPr>
          <w:rFonts w:ascii="Cambria" w:hAnsi="Cambria" w:cs="Times New Roman"/>
          <w:sz w:val="24"/>
        </w:rPr>
        <w:t>skylutėm</w:t>
      </w:r>
      <w:proofErr w:type="spellEnd"/>
      <w:r w:rsidRPr="003F0860">
        <w:rPr>
          <w:rFonts w:ascii="Cambria" w:hAnsi="Cambria" w:cs="Times New Roman"/>
          <w:sz w:val="24"/>
        </w:rPr>
        <w:t>;</w:t>
      </w:r>
    </w:p>
    <w:p w14:paraId="68F6801C" w14:textId="77777777" w:rsidR="00EB53FF" w:rsidRPr="003F0860" w:rsidRDefault="00EB53FF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/>
          <w:bCs/>
          <w:sz w:val="24"/>
          <w:u w:val="single"/>
        </w:rPr>
      </w:pPr>
      <w:r w:rsidRPr="003F0860">
        <w:rPr>
          <w:rFonts w:ascii="Cambria" w:hAnsi="Cambria" w:cs="Times New Roman"/>
          <w:sz w:val="24"/>
        </w:rPr>
        <w:t>įpakuoti po 1 vnt.</w:t>
      </w:r>
      <w:r w:rsidRPr="003F0860">
        <w:rPr>
          <w:rFonts w:ascii="Cambria" w:hAnsi="Cambria" w:cs="Times New Roman"/>
          <w:bCs/>
          <w:sz w:val="24"/>
        </w:rPr>
        <w:t>;</w:t>
      </w:r>
    </w:p>
    <w:p w14:paraId="539DB2BF" w14:textId="77777777" w:rsidR="00EB53FF" w:rsidRPr="003F0860" w:rsidRDefault="00EB53FF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4"/>
        </w:rPr>
      </w:pPr>
      <w:r w:rsidRPr="003F0860">
        <w:rPr>
          <w:rFonts w:ascii="Cambria" w:hAnsi="Cambria" w:cs="Times New Roman"/>
          <w:bCs/>
          <w:sz w:val="24"/>
        </w:rPr>
        <w:t>ant pakuotės pažymėtas produkto galiojimo laikas;</w:t>
      </w:r>
    </w:p>
    <w:p w14:paraId="63DF3DE6" w14:textId="77777777" w:rsidR="00EB53FF" w:rsidRPr="003F0860" w:rsidRDefault="00EB53FF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4"/>
        </w:rPr>
      </w:pPr>
      <w:r w:rsidRPr="003F0860">
        <w:rPr>
          <w:rFonts w:ascii="Cambria" w:hAnsi="Cambria" w:cs="Times New Roman"/>
          <w:bCs/>
          <w:sz w:val="24"/>
        </w:rPr>
        <w:t>su numatyta pakuotės atidarymo vieta.</w:t>
      </w:r>
    </w:p>
    <w:p w14:paraId="06568BB5" w14:textId="77777777" w:rsidR="00EB53FF" w:rsidRPr="003F0860" w:rsidRDefault="00EB53FF" w:rsidP="003F0860">
      <w:pPr>
        <w:tabs>
          <w:tab w:val="num" w:pos="1800"/>
          <w:tab w:val="num" w:pos="3240"/>
        </w:tabs>
        <w:spacing w:after="0" w:line="240" w:lineRule="auto"/>
        <w:jc w:val="both"/>
        <w:rPr>
          <w:rFonts w:ascii="Cambria" w:hAnsi="Cambria"/>
          <w:b/>
          <w:bCs/>
          <w:i/>
          <w:sz w:val="24"/>
          <w:u w:val="single"/>
        </w:rPr>
      </w:pPr>
      <w:r w:rsidRPr="003F0860">
        <w:rPr>
          <w:rFonts w:ascii="Cambria" w:hAnsi="Cambria" w:cs="Times New Roman"/>
          <w:i/>
          <w:sz w:val="24"/>
        </w:rPr>
        <w:t>Orientacinis poreikis: 7 500 vnt</w:t>
      </w:r>
      <w:r w:rsidRPr="003F0860">
        <w:rPr>
          <w:rFonts w:ascii="Cambria" w:hAnsi="Cambria"/>
          <w:i/>
          <w:sz w:val="24"/>
        </w:rPr>
        <w:t>.</w:t>
      </w:r>
    </w:p>
    <w:p w14:paraId="413A487D" w14:textId="77777777" w:rsidR="00377385" w:rsidRPr="003F0860" w:rsidRDefault="00377385" w:rsidP="003F0860">
      <w:pPr>
        <w:spacing w:after="0" w:line="240" w:lineRule="auto"/>
        <w:rPr>
          <w:sz w:val="24"/>
        </w:rPr>
      </w:pPr>
    </w:p>
    <w:p w14:paraId="73FBC3EA" w14:textId="77777777" w:rsidR="0075557E" w:rsidRPr="003F0860" w:rsidRDefault="0075557E" w:rsidP="003F0860">
      <w:pPr>
        <w:pStyle w:val="ListParagraph"/>
        <w:numPr>
          <w:ilvl w:val="0"/>
          <w:numId w:val="42"/>
        </w:numPr>
        <w:tabs>
          <w:tab w:val="left" w:pos="5812"/>
        </w:tabs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b/>
          <w:sz w:val="24"/>
          <w:szCs w:val="24"/>
          <w:u w:val="single"/>
        </w:rPr>
        <w:t>Kateteriai šlapimo pūslės „</w:t>
      </w:r>
      <w:proofErr w:type="spellStart"/>
      <w:r w:rsidRPr="003F0860">
        <w:rPr>
          <w:rFonts w:ascii="Cambria" w:hAnsi="Cambria" w:cs="Times New Roman"/>
          <w:b/>
          <w:sz w:val="24"/>
          <w:szCs w:val="24"/>
          <w:u w:val="single"/>
        </w:rPr>
        <w:t>Foley</w:t>
      </w:r>
      <w:proofErr w:type="spellEnd"/>
      <w:r w:rsidRPr="003F0860">
        <w:rPr>
          <w:rFonts w:ascii="Cambria" w:hAnsi="Cambria" w:cs="Times New Roman"/>
          <w:b/>
          <w:sz w:val="24"/>
          <w:szCs w:val="24"/>
          <w:u w:val="single"/>
        </w:rPr>
        <w:t>” arba lygiaverčiai CH22  2-jų kanalų vyriški (su 5 - 15) ml balionėliu):</w:t>
      </w:r>
    </w:p>
    <w:p w14:paraId="1C97E66A" w14:textId="77777777" w:rsidR="0075557E" w:rsidRPr="003F0860" w:rsidRDefault="0075557E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sterilūs (simbolis ant pakuotės);</w:t>
      </w:r>
    </w:p>
    <w:p w14:paraId="0A6F3479" w14:textId="77777777" w:rsidR="0075557E" w:rsidRPr="003F0860" w:rsidRDefault="0075557E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vienkartiniai (pažymėta simboliu);</w:t>
      </w:r>
    </w:p>
    <w:p w14:paraId="673CAFC4" w14:textId="77777777" w:rsidR="0075557E" w:rsidRPr="003F0860" w:rsidRDefault="0075557E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dydis: CH22;</w:t>
      </w:r>
    </w:p>
    <w:p w14:paraId="1E2FD9AE" w14:textId="77777777" w:rsidR="0075557E" w:rsidRPr="003F0860" w:rsidRDefault="0075557E" w:rsidP="003F0860">
      <w:pPr>
        <w:numPr>
          <w:ilvl w:val="0"/>
          <w:numId w:val="19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dviejų kanalų su (5 - 15 ml balionėliu);</w:t>
      </w:r>
    </w:p>
    <w:p w14:paraId="2CBEBC22" w14:textId="77777777" w:rsidR="0075557E" w:rsidRPr="003F0860" w:rsidRDefault="0075557E" w:rsidP="003F0860">
      <w:pPr>
        <w:numPr>
          <w:ilvl w:val="0"/>
          <w:numId w:val="19"/>
        </w:numPr>
        <w:tabs>
          <w:tab w:val="clear" w:pos="1800"/>
          <w:tab w:val="num" w:pos="426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3F0860">
        <w:rPr>
          <w:rFonts w:ascii="Cambria" w:hAnsi="Cambria" w:cs="Times New Roman"/>
          <w:sz w:val="24"/>
          <w:szCs w:val="24"/>
        </w:rPr>
        <w:t>apirogeniški</w:t>
      </w:r>
      <w:proofErr w:type="spellEnd"/>
      <w:r w:rsidRPr="003F0860">
        <w:rPr>
          <w:rFonts w:ascii="Cambria" w:hAnsi="Cambria" w:cs="Times New Roman"/>
          <w:sz w:val="24"/>
          <w:szCs w:val="24"/>
        </w:rPr>
        <w:t>;</w:t>
      </w:r>
    </w:p>
    <w:p w14:paraId="2C44289D" w14:textId="77777777" w:rsidR="0075557E" w:rsidRPr="003F0860" w:rsidRDefault="0075557E" w:rsidP="003F0860">
      <w:pPr>
        <w:numPr>
          <w:ilvl w:val="0"/>
          <w:numId w:val="19"/>
        </w:numPr>
        <w:tabs>
          <w:tab w:val="num" w:pos="426"/>
          <w:tab w:val="num" w:pos="72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pagaminti iš latekso ar lygiavertės medžiagos, padengti silikonu ar lygiaverte medžiaga;</w:t>
      </w:r>
    </w:p>
    <w:p w14:paraId="4DD6D4B8" w14:textId="77777777" w:rsidR="0075557E" w:rsidRPr="003F0860" w:rsidRDefault="0075557E" w:rsidP="003F0860">
      <w:pPr>
        <w:numPr>
          <w:ilvl w:val="0"/>
          <w:numId w:val="19"/>
        </w:numPr>
        <w:tabs>
          <w:tab w:val="clear" w:pos="1800"/>
          <w:tab w:val="num" w:pos="426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galas ovalus su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šoninėm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skylutėm</w:t>
      </w:r>
      <w:proofErr w:type="spellEnd"/>
      <w:r w:rsidRPr="003F0860">
        <w:rPr>
          <w:rFonts w:ascii="Cambria" w:hAnsi="Cambria" w:cs="Times New Roman"/>
          <w:sz w:val="24"/>
          <w:szCs w:val="24"/>
        </w:rPr>
        <w:t>;</w:t>
      </w:r>
    </w:p>
    <w:p w14:paraId="45AB6DD6" w14:textId="77777777" w:rsidR="0075557E" w:rsidRPr="003F0860" w:rsidRDefault="0075557E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3F0860">
        <w:rPr>
          <w:rFonts w:ascii="Cambria" w:hAnsi="Cambria" w:cs="Times New Roman"/>
          <w:sz w:val="24"/>
          <w:szCs w:val="24"/>
        </w:rPr>
        <w:t>įpakuoti po 1 vnt.</w:t>
      </w:r>
      <w:r w:rsidRPr="003F0860">
        <w:rPr>
          <w:rFonts w:ascii="Cambria" w:hAnsi="Cambria" w:cs="Times New Roman"/>
          <w:bCs/>
          <w:sz w:val="24"/>
          <w:szCs w:val="24"/>
        </w:rPr>
        <w:t>;</w:t>
      </w:r>
    </w:p>
    <w:p w14:paraId="5CA18029" w14:textId="77777777" w:rsidR="0075557E" w:rsidRPr="003F0860" w:rsidRDefault="0075557E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4"/>
          <w:szCs w:val="24"/>
        </w:rPr>
      </w:pPr>
      <w:r w:rsidRPr="003F0860">
        <w:rPr>
          <w:rFonts w:ascii="Cambria" w:hAnsi="Cambria" w:cs="Times New Roman"/>
          <w:bCs/>
          <w:sz w:val="24"/>
          <w:szCs w:val="24"/>
        </w:rPr>
        <w:t>ant pakuotės pažymėtas produkto galiojimo laikas;</w:t>
      </w:r>
    </w:p>
    <w:p w14:paraId="3ABE816E" w14:textId="77777777" w:rsidR="0075557E" w:rsidRPr="003F0860" w:rsidRDefault="0075557E" w:rsidP="003F0860">
      <w:pPr>
        <w:numPr>
          <w:ilvl w:val="0"/>
          <w:numId w:val="19"/>
        </w:numPr>
        <w:tabs>
          <w:tab w:val="clear" w:pos="1800"/>
          <w:tab w:val="num" w:pos="426"/>
          <w:tab w:val="num" w:pos="720"/>
          <w:tab w:val="num" w:pos="3240"/>
        </w:tabs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4"/>
          <w:szCs w:val="24"/>
        </w:rPr>
      </w:pPr>
      <w:r w:rsidRPr="003F0860">
        <w:rPr>
          <w:rFonts w:ascii="Cambria" w:hAnsi="Cambria" w:cs="Times New Roman"/>
          <w:bCs/>
          <w:sz w:val="24"/>
          <w:szCs w:val="24"/>
        </w:rPr>
        <w:t>su numatyta pakuotės atidarymo vieta.</w:t>
      </w:r>
    </w:p>
    <w:p w14:paraId="39783F50" w14:textId="77777777" w:rsidR="0075557E" w:rsidRPr="003F0860" w:rsidRDefault="00297A17" w:rsidP="003F0860">
      <w:pPr>
        <w:tabs>
          <w:tab w:val="num" w:pos="1800"/>
          <w:tab w:val="num" w:pos="3240"/>
        </w:tabs>
        <w:spacing w:after="0" w:line="240" w:lineRule="auto"/>
        <w:jc w:val="both"/>
        <w:rPr>
          <w:rFonts w:ascii="Cambria" w:hAnsi="Cambria"/>
          <w:b/>
          <w:bCs/>
          <w:i/>
          <w:sz w:val="24"/>
          <w:szCs w:val="24"/>
          <w:u w:val="single"/>
        </w:rPr>
      </w:pPr>
      <w:r w:rsidRPr="003F0860">
        <w:rPr>
          <w:rFonts w:ascii="Cambria" w:hAnsi="Cambria" w:cs="Times New Roman"/>
          <w:i/>
          <w:sz w:val="24"/>
          <w:szCs w:val="24"/>
        </w:rPr>
        <w:t>Orientacinis poreikis: 65</w:t>
      </w:r>
      <w:r w:rsidR="0075557E" w:rsidRPr="003F0860">
        <w:rPr>
          <w:rFonts w:ascii="Cambria" w:hAnsi="Cambria" w:cs="Times New Roman"/>
          <w:i/>
          <w:sz w:val="24"/>
          <w:szCs w:val="24"/>
        </w:rPr>
        <w:t>0 vnt</w:t>
      </w:r>
      <w:r w:rsidR="0075557E" w:rsidRPr="003F0860">
        <w:rPr>
          <w:rFonts w:ascii="Cambria" w:hAnsi="Cambria"/>
          <w:i/>
          <w:sz w:val="24"/>
          <w:szCs w:val="24"/>
        </w:rPr>
        <w:t>.</w:t>
      </w:r>
    </w:p>
    <w:p w14:paraId="5521BE8C" w14:textId="77777777" w:rsidR="00513D83" w:rsidRPr="003F0860" w:rsidRDefault="00513D83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A97DC93" w14:textId="77777777" w:rsidR="00513D83" w:rsidRPr="003F0860" w:rsidRDefault="00513D83" w:rsidP="003F0860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Kaukės deguonies, skirtos kvėpavimui per 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tracheostominį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vamzdelį:</w:t>
      </w:r>
      <w:r w:rsidR="00EE0102"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</w:t>
      </w:r>
    </w:p>
    <w:p w14:paraId="7EF5B376" w14:textId="77777777" w:rsidR="00513D83" w:rsidRPr="003F0860" w:rsidRDefault="00513D83" w:rsidP="003F086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sterilios </w:t>
      </w:r>
      <w:r w:rsidRPr="003F0860">
        <w:rPr>
          <w:rFonts w:ascii="Cambria" w:hAnsi="Cambria" w:cs="Times New Roman"/>
          <w:sz w:val="24"/>
          <w:szCs w:val="24"/>
          <w:shd w:val="clear" w:color="auto" w:fill="FFFFFF"/>
        </w:rPr>
        <w:t>(simbolis ant pakuotės);</w:t>
      </w:r>
    </w:p>
    <w:p w14:paraId="32F2C1AF" w14:textId="77777777" w:rsidR="00513D83" w:rsidRPr="003F0860" w:rsidRDefault="00513D83" w:rsidP="003F086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pagamintos iš skaidraus, bespalvio plastiko ar lygiavertės medžiagos;</w:t>
      </w:r>
    </w:p>
    <w:p w14:paraId="25FD2E51" w14:textId="77777777" w:rsidR="00513D83" w:rsidRPr="003F0860" w:rsidRDefault="00513D83" w:rsidP="003F086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turi iškvėpimo angą;</w:t>
      </w:r>
    </w:p>
    <w:p w14:paraId="7CE6A7CC" w14:textId="77777777" w:rsidR="00513D83" w:rsidRPr="003F0860" w:rsidRDefault="00513D83" w:rsidP="003F086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turi </w:t>
      </w:r>
      <w:smartTag w:uri="schemas-tilde-lv/tildestengine" w:element="metric2">
        <w:smartTagPr>
          <w:attr w:name="metric_text" w:val="mm"/>
          <w:attr w:name="metric_value" w:val="22"/>
        </w:smartTagPr>
        <w:r w:rsidRPr="003F0860">
          <w:rPr>
            <w:rFonts w:ascii="Cambria" w:hAnsi="Cambria" w:cs="Times New Roman"/>
            <w:sz w:val="24"/>
            <w:szCs w:val="24"/>
          </w:rPr>
          <w:t>22 mm</w:t>
        </w:r>
      </w:smartTag>
      <w:r w:rsidRPr="003F0860">
        <w:rPr>
          <w:rFonts w:ascii="Cambria" w:hAnsi="Cambria" w:cs="Times New Roman"/>
          <w:sz w:val="24"/>
          <w:szCs w:val="24"/>
        </w:rPr>
        <w:t xml:space="preserve"> išorinį ir vidinį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konektorių</w:t>
      </w:r>
      <w:proofErr w:type="spellEnd"/>
      <w:r w:rsidRPr="003F0860">
        <w:rPr>
          <w:rFonts w:ascii="Cambria" w:hAnsi="Cambria" w:cs="Times New Roman"/>
          <w:sz w:val="24"/>
          <w:szCs w:val="24"/>
        </w:rPr>
        <w:t>;</w:t>
      </w:r>
    </w:p>
    <w:p w14:paraId="37C03D2A" w14:textId="77777777" w:rsidR="00513D83" w:rsidRPr="003F0860" w:rsidRDefault="00513D83" w:rsidP="003F086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abiejose pusėse ąselės juostelei tvirtinti;</w:t>
      </w:r>
    </w:p>
    <w:p w14:paraId="64F73811" w14:textId="77777777" w:rsidR="00513D83" w:rsidRPr="003F0860" w:rsidRDefault="00513D83" w:rsidP="003F086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juostelė, skirta fiksacijai prie paciento kaklo;</w:t>
      </w:r>
    </w:p>
    <w:p w14:paraId="7B2ECCC6" w14:textId="77777777" w:rsidR="00513D83" w:rsidRPr="003F0860" w:rsidRDefault="00513D83" w:rsidP="003F0860">
      <w:pPr>
        <w:numPr>
          <w:ilvl w:val="0"/>
          <w:numId w:val="21"/>
        </w:numPr>
        <w:tabs>
          <w:tab w:val="num" w:pos="1200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  <w:u w:val="single"/>
        </w:rPr>
      </w:pPr>
      <w:r w:rsidRPr="003F0860">
        <w:rPr>
          <w:rFonts w:ascii="Cambria" w:hAnsi="Cambria" w:cs="Times New Roman"/>
          <w:sz w:val="24"/>
          <w:szCs w:val="24"/>
        </w:rPr>
        <w:t>įpakuota po 1 vnt.;</w:t>
      </w:r>
    </w:p>
    <w:p w14:paraId="4D72B7A6" w14:textId="77777777" w:rsidR="00513D83" w:rsidRPr="003F0860" w:rsidRDefault="00513D83" w:rsidP="003F0860">
      <w:pPr>
        <w:pStyle w:val="ListParagraph"/>
        <w:numPr>
          <w:ilvl w:val="0"/>
          <w:numId w:val="21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su numatyta pakuotės atidarymo vieta</w:t>
      </w:r>
    </w:p>
    <w:p w14:paraId="44FC2E8D" w14:textId="77777777" w:rsidR="00513D83" w:rsidRPr="003F0860" w:rsidRDefault="00513D83" w:rsidP="003F0860">
      <w:pPr>
        <w:spacing w:after="0" w:line="240" w:lineRule="auto"/>
        <w:jc w:val="both"/>
        <w:rPr>
          <w:rFonts w:ascii="Cambria" w:hAnsi="Cambria" w:cs="Times New Roman"/>
          <w:i/>
          <w:iCs/>
          <w:sz w:val="24"/>
          <w:szCs w:val="24"/>
        </w:rPr>
      </w:pPr>
      <w:r w:rsidRPr="003F0860">
        <w:rPr>
          <w:rFonts w:ascii="Cambria" w:hAnsi="Cambria" w:cs="Times New Roman"/>
          <w:i/>
          <w:iCs/>
          <w:sz w:val="24"/>
          <w:szCs w:val="24"/>
        </w:rPr>
        <w:t>Orientacinis poreikis:  3 300 vnt.</w:t>
      </w:r>
    </w:p>
    <w:p w14:paraId="1992A97F" w14:textId="77777777" w:rsidR="00513D83" w:rsidRPr="003F0860" w:rsidRDefault="00513D83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A7D318C" w14:textId="77777777" w:rsidR="00513D83" w:rsidRPr="003F0860" w:rsidRDefault="00513D83" w:rsidP="003F0860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Kepurės (su raišteliais): </w:t>
      </w:r>
      <w:r w:rsidR="00EE0102"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</w:t>
      </w:r>
    </w:p>
    <w:p w14:paraId="1FE29B7B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- pagaminta iš neaustinės viskozės ir polipropileno ar lygiavertės medžiagos;</w:t>
      </w:r>
    </w:p>
    <w:p w14:paraId="53738C6F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 xml:space="preserve">- neaustinė medžiaga be latekso, </w:t>
      </w:r>
      <w:proofErr w:type="spellStart"/>
      <w:r w:rsidRPr="003F0860">
        <w:rPr>
          <w:rFonts w:ascii="Cambria" w:hAnsi="Cambria"/>
          <w:sz w:val="24"/>
          <w:szCs w:val="24"/>
        </w:rPr>
        <w:t>formaldehido</w:t>
      </w:r>
      <w:proofErr w:type="spellEnd"/>
      <w:r w:rsidRPr="003F0860">
        <w:rPr>
          <w:rFonts w:ascii="Cambria" w:hAnsi="Cambria"/>
          <w:sz w:val="24"/>
          <w:szCs w:val="24"/>
        </w:rPr>
        <w:t>;</w:t>
      </w:r>
    </w:p>
    <w:p w14:paraId="12DF547F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- neskatina prakaitavimo, nedirgina kaklo ir veido odos, nesukelia alerginių reakcijų;</w:t>
      </w:r>
    </w:p>
    <w:p w14:paraId="1CB93B45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 xml:space="preserve">- kepurės dydis </w:t>
      </w:r>
      <w:proofErr w:type="spellStart"/>
      <w:r w:rsidRPr="003F0860">
        <w:rPr>
          <w:rFonts w:ascii="Cambria" w:hAnsi="Cambria"/>
          <w:sz w:val="24"/>
          <w:szCs w:val="24"/>
        </w:rPr>
        <w:t>cirkuliariai</w:t>
      </w:r>
      <w:proofErr w:type="spellEnd"/>
      <w:r w:rsidRPr="003F0860">
        <w:rPr>
          <w:rFonts w:ascii="Cambria" w:hAnsi="Cambria"/>
          <w:sz w:val="24"/>
          <w:szCs w:val="24"/>
        </w:rPr>
        <w:t>: 60 cm ± 2cm;</w:t>
      </w:r>
    </w:p>
    <w:p w14:paraId="09238336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- kepurės aukštis iš priekio: 13,5 – 15,5 cm;</w:t>
      </w:r>
    </w:p>
    <w:p w14:paraId="326D6A7C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- šoninės dalies aukštis: 13,5cm ± 2cm;</w:t>
      </w:r>
    </w:p>
    <w:p w14:paraId="2A9AF5E8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- nugarinės dalies aukštis: 11,5 cm ± 2cm;</w:t>
      </w:r>
    </w:p>
    <w:p w14:paraId="15D89D7A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- viršutinės dalies ilgis: 23,5 cm ± 2cm;</w:t>
      </w:r>
    </w:p>
    <w:p w14:paraId="321DFCC8" w14:textId="77777777" w:rsidR="00846DB4" w:rsidRPr="003F0860" w:rsidRDefault="00846DB4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- viršutinės dalies plotis: 15,5cm ± 2cm.</w:t>
      </w:r>
    </w:p>
    <w:p w14:paraId="4377459F" w14:textId="77777777" w:rsidR="00513D83" w:rsidRPr="003F0860" w:rsidRDefault="00513D83" w:rsidP="003F0860">
      <w:pPr>
        <w:spacing w:after="0" w:line="240" w:lineRule="auto"/>
        <w:jc w:val="both"/>
        <w:rPr>
          <w:rFonts w:ascii="Cambria" w:hAnsi="Cambria" w:cs="Times New Roman"/>
          <w:i/>
          <w:color w:val="FF0000"/>
          <w:sz w:val="24"/>
          <w:szCs w:val="24"/>
        </w:rPr>
      </w:pPr>
      <w:r w:rsidRPr="003F0860">
        <w:rPr>
          <w:rFonts w:ascii="Cambria" w:hAnsi="Cambria" w:cs="Times New Roman"/>
          <w:i/>
          <w:sz w:val="24"/>
          <w:szCs w:val="24"/>
        </w:rPr>
        <w:t>Orientacinis poreikis: 50 000 vnt.</w:t>
      </w:r>
    </w:p>
    <w:p w14:paraId="51B6AABE" w14:textId="77777777" w:rsidR="00377385" w:rsidRPr="003F0860" w:rsidRDefault="00377385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7C12DE3" w14:textId="77777777" w:rsidR="00513D83" w:rsidRPr="003F0860" w:rsidRDefault="00513D83" w:rsidP="003F0860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3F0860">
        <w:rPr>
          <w:rFonts w:ascii="Cambria" w:hAnsi="Cambria" w:cs="Times New Roman"/>
          <w:b/>
          <w:sz w:val="24"/>
          <w:szCs w:val="24"/>
          <w:u w:val="single"/>
        </w:rPr>
        <w:t>Krūtinės drenavimo sistema suaugusiems</w:t>
      </w:r>
      <w:r w:rsidRPr="003F0860">
        <w:rPr>
          <w:rFonts w:ascii="Cambria" w:hAnsi="Cambria" w:cs="Times New Roman"/>
          <w:b/>
          <w:sz w:val="24"/>
          <w:szCs w:val="24"/>
        </w:rPr>
        <w:t>:</w:t>
      </w:r>
      <w:r w:rsidR="00EE0102" w:rsidRPr="003F0860">
        <w:rPr>
          <w:rFonts w:ascii="Cambria" w:hAnsi="Cambria" w:cs="Times New Roman"/>
          <w:b/>
          <w:sz w:val="24"/>
          <w:szCs w:val="24"/>
        </w:rPr>
        <w:t xml:space="preserve"> </w:t>
      </w:r>
    </w:p>
    <w:p w14:paraId="790A48C2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sterili (simbolis ant pakuotės);</w:t>
      </w:r>
    </w:p>
    <w:p w14:paraId="1A963EE1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vienkartinė (pažymėta simboliu);</w:t>
      </w:r>
    </w:p>
    <w:p w14:paraId="10F6EFB8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ne mažesnė nei 2000 ml graduota skysčių surinkimo talpa;</w:t>
      </w:r>
    </w:p>
    <w:p w14:paraId="6C571F3D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lastRenderedPageBreak/>
        <w:t>vakuumo/siurbimo kranelis skirtas siurbimo kontrolei;</w:t>
      </w:r>
    </w:p>
    <w:p w14:paraId="6556463E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krūtinės drenavimo sistema sudaryta iš 3-ių kamerų;</w:t>
      </w:r>
    </w:p>
    <w:p w14:paraId="39D1A5B2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vandens vožtuvas graduotas ne mažiau kaip iki -20cm H</w:t>
      </w:r>
      <w:r w:rsidRPr="003F0860">
        <w:rPr>
          <w:rFonts w:ascii="Cambria" w:hAnsi="Cambria" w:cs="Times New Roman"/>
          <w:sz w:val="24"/>
          <w:szCs w:val="24"/>
          <w:vertAlign w:val="subscript"/>
        </w:rPr>
        <w:t>2</w:t>
      </w:r>
      <w:r w:rsidRPr="003F0860">
        <w:rPr>
          <w:rFonts w:ascii="Cambria" w:hAnsi="Cambria" w:cs="Times New Roman"/>
          <w:sz w:val="24"/>
          <w:szCs w:val="24"/>
        </w:rPr>
        <w:t>0;</w:t>
      </w:r>
    </w:p>
    <w:p w14:paraId="3ACE6A17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turi turėti aukšto neigiamo slėgio atleidimo automatinę sklendę ir aukšto neigiamo slėgio mechaninę atleidimo sklendę;</w:t>
      </w:r>
    </w:p>
    <w:p w14:paraId="1BC8D8B0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drenavimo jungiamasis vamzdelis ne trumpesnis nei 110 cm ilgio;</w:t>
      </w:r>
    </w:p>
    <w:p w14:paraId="032D93BC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atsparus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užlinkimams</w:t>
      </w:r>
      <w:proofErr w:type="spellEnd"/>
      <w:r w:rsidRPr="003F0860">
        <w:rPr>
          <w:rFonts w:ascii="Cambria" w:hAnsi="Cambria" w:cs="Times New Roman"/>
          <w:sz w:val="24"/>
          <w:szCs w:val="24"/>
        </w:rPr>
        <w:t>;</w:t>
      </w:r>
    </w:p>
    <w:p w14:paraId="068944D4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sistema turi turėti rankenėlę ar lygiavertę, skirtą pacientui nešiotis ir turi turėti kojelę ar lygiavertę, kad galima būtų esant poreikiui, sistemą pastatyti prie lovos;</w:t>
      </w:r>
    </w:p>
    <w:p w14:paraId="5B222EF7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sistema su nuimamu slankiojančiu ar lygiaverčiu spaustuku, esant poreikiui galima lengvai be papildomų priemonių užspausti drenavimo jungiamąjį vamzdelį;</w:t>
      </w:r>
    </w:p>
    <w:p w14:paraId="4970A22C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oro srauto pratekėjimo detektorius vizualiai matomas ant prietaiso/ prietaise;</w:t>
      </w:r>
    </w:p>
    <w:p w14:paraId="010A447C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sistema pritaikyta naudoti MRT sąlygomis;</w:t>
      </w:r>
    </w:p>
    <w:p w14:paraId="01F1FC01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eastAsia="Times New Roman" w:hAnsi="Cambria" w:cs="Times New Roman"/>
          <w:sz w:val="24"/>
          <w:szCs w:val="24"/>
          <w:lang w:eastAsia="lt-LT"/>
        </w:rPr>
        <w:t>ant pakuotės pažymėtas produkto galiojimo laikas;</w:t>
      </w:r>
    </w:p>
    <w:p w14:paraId="3B5D5342" w14:textId="77777777" w:rsidR="00513D83" w:rsidRPr="003F0860" w:rsidRDefault="00513D83" w:rsidP="003F0860">
      <w:pPr>
        <w:pStyle w:val="ListParagraph"/>
        <w:numPr>
          <w:ilvl w:val="0"/>
          <w:numId w:val="23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eastAsia="Times New Roman" w:hAnsi="Cambria" w:cs="Times New Roman"/>
          <w:sz w:val="24"/>
          <w:szCs w:val="24"/>
          <w:lang w:eastAsia="lt-LT"/>
        </w:rPr>
        <w:t>su numatyta pakuotės atidarymo vieta.</w:t>
      </w:r>
    </w:p>
    <w:p w14:paraId="064FE65A" w14:textId="77777777" w:rsidR="00513D83" w:rsidRPr="003F0860" w:rsidRDefault="00513D83" w:rsidP="003F0860">
      <w:pPr>
        <w:spacing w:after="0" w:line="240" w:lineRule="auto"/>
        <w:jc w:val="both"/>
        <w:rPr>
          <w:rFonts w:ascii="Cambria" w:hAnsi="Cambria" w:cs="Times New Roman"/>
          <w:i/>
          <w:iCs/>
          <w:sz w:val="24"/>
          <w:szCs w:val="24"/>
        </w:rPr>
      </w:pPr>
      <w:r w:rsidRPr="003F0860">
        <w:rPr>
          <w:rFonts w:ascii="Cambria" w:hAnsi="Cambria" w:cs="Times New Roman"/>
          <w:i/>
          <w:iCs/>
          <w:sz w:val="24"/>
          <w:szCs w:val="24"/>
        </w:rPr>
        <w:t>Orientacinis poreikis: 200 vnt.</w:t>
      </w:r>
    </w:p>
    <w:p w14:paraId="4244CDFB" w14:textId="77777777" w:rsidR="00513D83" w:rsidRPr="003F0860" w:rsidRDefault="00513D83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49EF45E" w14:textId="77777777" w:rsidR="00FE568E" w:rsidRPr="003F0860" w:rsidRDefault="00FE568E" w:rsidP="003F0860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Pirštinės 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polipropileninės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arba lygiavertės:</w:t>
      </w:r>
    </w:p>
    <w:p w14:paraId="4111A05A" w14:textId="77777777" w:rsidR="00FE568E" w:rsidRPr="003F0860" w:rsidRDefault="00FE568E" w:rsidP="003F0860">
      <w:pPr>
        <w:pStyle w:val="ListParagraph"/>
        <w:numPr>
          <w:ilvl w:val="0"/>
          <w:numId w:val="24"/>
        </w:numPr>
        <w:spacing w:after="0" w:line="240" w:lineRule="auto"/>
        <w:ind w:left="426" w:hanging="426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vienkartinės (pažymėta simboliu);</w:t>
      </w:r>
    </w:p>
    <w:p w14:paraId="5C416D3E" w14:textId="77777777" w:rsidR="00FE568E" w:rsidRPr="003F0860" w:rsidRDefault="00FE568E" w:rsidP="003F0860">
      <w:pPr>
        <w:pStyle w:val="ListParagraph"/>
        <w:numPr>
          <w:ilvl w:val="0"/>
          <w:numId w:val="24"/>
        </w:numPr>
        <w:spacing w:after="0" w:line="240" w:lineRule="auto"/>
        <w:ind w:left="426" w:hanging="426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nesterilios;</w:t>
      </w:r>
    </w:p>
    <w:p w14:paraId="5508C77A" w14:textId="77777777" w:rsidR="00FE568E" w:rsidRPr="003F0860" w:rsidRDefault="00FE568E" w:rsidP="003F0860">
      <w:pPr>
        <w:pStyle w:val="ListParagraph"/>
        <w:numPr>
          <w:ilvl w:val="0"/>
          <w:numId w:val="24"/>
        </w:numPr>
        <w:spacing w:after="0" w:line="240" w:lineRule="auto"/>
        <w:ind w:left="426" w:hanging="426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bCs/>
          <w:sz w:val="24"/>
          <w:szCs w:val="24"/>
        </w:rPr>
        <w:t>dydis L;</w:t>
      </w:r>
    </w:p>
    <w:p w14:paraId="4CD978FF" w14:textId="77777777" w:rsidR="00FE568E" w:rsidRPr="003F0860" w:rsidRDefault="00FE568E" w:rsidP="003F0860">
      <w:pPr>
        <w:numPr>
          <w:ilvl w:val="0"/>
          <w:numId w:val="25"/>
        </w:numPr>
        <w:tabs>
          <w:tab w:val="clear" w:pos="1080"/>
          <w:tab w:val="num" w:pos="374"/>
        </w:tabs>
        <w:spacing w:after="0" w:line="240" w:lineRule="auto"/>
        <w:ind w:left="709" w:hanging="709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pagamintos iš polipropileno,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polivinilo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ar lygiavertės medžiagos.</w:t>
      </w:r>
    </w:p>
    <w:p w14:paraId="4E03BB22" w14:textId="77777777" w:rsidR="00FE568E" w:rsidRPr="003F0860" w:rsidRDefault="00FE568E" w:rsidP="003F0860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  <w:r w:rsidRPr="003F0860">
        <w:rPr>
          <w:rFonts w:ascii="Cambria" w:hAnsi="Cambria" w:cs="Times New Roman"/>
          <w:i/>
          <w:sz w:val="24"/>
          <w:szCs w:val="24"/>
        </w:rPr>
        <w:t>Orientacinis poreikis: 210 000 vnt.</w:t>
      </w:r>
    </w:p>
    <w:p w14:paraId="002EE1CB" w14:textId="77777777" w:rsidR="00FE568E" w:rsidRPr="003F0860" w:rsidRDefault="00FE568E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198E571" w14:textId="77777777" w:rsidR="00FE568E" w:rsidRPr="003F0860" w:rsidRDefault="00FE568E" w:rsidP="003F0860">
      <w:pPr>
        <w:pStyle w:val="Header"/>
        <w:numPr>
          <w:ilvl w:val="0"/>
          <w:numId w:val="42"/>
        </w:numPr>
        <w:tabs>
          <w:tab w:val="clear" w:pos="4153"/>
          <w:tab w:val="clear" w:pos="8306"/>
        </w:tabs>
        <w:rPr>
          <w:rFonts w:ascii="Cambria" w:hAnsi="Cambria"/>
          <w:b/>
          <w:bCs/>
          <w:u w:val="single"/>
        </w:rPr>
      </w:pPr>
      <w:r w:rsidRPr="003F0860">
        <w:rPr>
          <w:rFonts w:ascii="Cambria" w:hAnsi="Cambria"/>
          <w:b/>
          <w:bCs/>
          <w:u w:val="single"/>
        </w:rPr>
        <w:t xml:space="preserve">Popierius </w:t>
      </w:r>
      <w:proofErr w:type="spellStart"/>
      <w:r w:rsidRPr="003F0860">
        <w:rPr>
          <w:rFonts w:ascii="Cambria" w:hAnsi="Cambria"/>
          <w:b/>
          <w:bCs/>
          <w:u w:val="single"/>
        </w:rPr>
        <w:t>elektrokardiografui</w:t>
      </w:r>
      <w:proofErr w:type="spellEnd"/>
      <w:r w:rsidRPr="003F0860">
        <w:rPr>
          <w:rFonts w:ascii="Cambria" w:hAnsi="Cambria"/>
          <w:b/>
          <w:bCs/>
          <w:u w:val="single"/>
        </w:rPr>
        <w:t xml:space="preserve"> AT101: </w:t>
      </w:r>
    </w:p>
    <w:p w14:paraId="01A6D87A" w14:textId="77777777" w:rsidR="00FE568E" w:rsidRPr="003F0860" w:rsidRDefault="00FE568E" w:rsidP="003F0860">
      <w:pPr>
        <w:pStyle w:val="Header"/>
        <w:numPr>
          <w:ilvl w:val="0"/>
          <w:numId w:val="26"/>
        </w:numPr>
        <w:tabs>
          <w:tab w:val="clear" w:pos="2880"/>
          <w:tab w:val="clear" w:pos="4153"/>
          <w:tab w:val="clear" w:pos="8306"/>
          <w:tab w:val="num" w:pos="426"/>
        </w:tabs>
        <w:ind w:hanging="2738"/>
        <w:rPr>
          <w:rFonts w:ascii="Cambria" w:hAnsi="Cambria"/>
        </w:rPr>
      </w:pPr>
      <w:r w:rsidRPr="003F0860">
        <w:rPr>
          <w:rFonts w:ascii="Cambria" w:hAnsi="Cambria"/>
        </w:rPr>
        <w:t xml:space="preserve">popierius skirtas elektrokardiogramoms; </w:t>
      </w:r>
    </w:p>
    <w:p w14:paraId="78CB7990" w14:textId="77777777" w:rsidR="00FE568E" w:rsidRPr="003F0860" w:rsidRDefault="00FE568E" w:rsidP="003F0860">
      <w:pPr>
        <w:pStyle w:val="Header"/>
        <w:numPr>
          <w:ilvl w:val="0"/>
          <w:numId w:val="26"/>
        </w:numPr>
        <w:tabs>
          <w:tab w:val="clear" w:pos="2880"/>
          <w:tab w:val="clear" w:pos="4153"/>
          <w:tab w:val="clear" w:pos="8306"/>
          <w:tab w:val="num" w:pos="426"/>
        </w:tabs>
        <w:ind w:hanging="2738"/>
        <w:rPr>
          <w:rFonts w:ascii="Cambria" w:hAnsi="Cambria"/>
        </w:rPr>
      </w:pPr>
      <w:r w:rsidRPr="003F0860">
        <w:rPr>
          <w:rFonts w:ascii="Cambria" w:hAnsi="Cambria"/>
        </w:rPr>
        <w:t xml:space="preserve">tinkantis </w:t>
      </w:r>
      <w:proofErr w:type="spellStart"/>
      <w:r w:rsidRPr="003F0860">
        <w:rPr>
          <w:rFonts w:ascii="Cambria" w:hAnsi="Cambria"/>
        </w:rPr>
        <w:t>elektrokardiografams</w:t>
      </w:r>
      <w:proofErr w:type="spellEnd"/>
      <w:r w:rsidRPr="003F0860">
        <w:rPr>
          <w:rFonts w:ascii="Cambria" w:hAnsi="Cambria"/>
        </w:rPr>
        <w:t xml:space="preserve"> </w:t>
      </w:r>
      <w:proofErr w:type="spellStart"/>
      <w:r w:rsidRPr="003F0860">
        <w:rPr>
          <w:rFonts w:ascii="Cambria" w:hAnsi="Cambria"/>
        </w:rPr>
        <w:t>Cardiovit</w:t>
      </w:r>
      <w:proofErr w:type="spellEnd"/>
      <w:r w:rsidRPr="003F0860">
        <w:rPr>
          <w:rFonts w:ascii="Cambria" w:hAnsi="Cambria"/>
        </w:rPr>
        <w:t xml:space="preserve"> – AT101 ir </w:t>
      </w:r>
      <w:proofErr w:type="spellStart"/>
      <w:r w:rsidRPr="003F0860">
        <w:rPr>
          <w:rFonts w:ascii="Cambria" w:hAnsi="Cambria"/>
        </w:rPr>
        <w:t>Schiller</w:t>
      </w:r>
      <w:proofErr w:type="spellEnd"/>
      <w:r w:rsidRPr="003F0860">
        <w:rPr>
          <w:rFonts w:ascii="Cambria" w:hAnsi="Cambria"/>
        </w:rPr>
        <w:t>;</w:t>
      </w:r>
    </w:p>
    <w:p w14:paraId="310380D3" w14:textId="77777777" w:rsidR="00FE568E" w:rsidRPr="003F0860" w:rsidRDefault="00FE568E" w:rsidP="003F0860">
      <w:pPr>
        <w:pStyle w:val="Header"/>
        <w:numPr>
          <w:ilvl w:val="0"/>
          <w:numId w:val="26"/>
        </w:numPr>
        <w:tabs>
          <w:tab w:val="clear" w:pos="2880"/>
          <w:tab w:val="clear" w:pos="4153"/>
          <w:tab w:val="clear" w:pos="8306"/>
          <w:tab w:val="num" w:pos="426"/>
        </w:tabs>
        <w:ind w:hanging="2738"/>
        <w:rPr>
          <w:rFonts w:ascii="Cambria" w:hAnsi="Cambria"/>
        </w:rPr>
      </w:pPr>
      <w:r w:rsidRPr="003F0860">
        <w:rPr>
          <w:rFonts w:ascii="Cambria" w:hAnsi="Cambria"/>
        </w:rPr>
        <w:t>dydis: 80x70x</w:t>
      </w:r>
      <w:smartTag w:uri="schemas-tilde-lv/tildestengine" w:element="metric2">
        <w:smartTagPr>
          <w:attr w:name="metric_text" w:val="mm"/>
          <w:attr w:name="metric_value" w:val="315"/>
        </w:smartTagPr>
        <w:r w:rsidRPr="003F0860">
          <w:rPr>
            <w:rFonts w:ascii="Cambria" w:hAnsi="Cambria"/>
          </w:rPr>
          <w:t>315 mm</w:t>
        </w:r>
      </w:smartTag>
      <w:r w:rsidRPr="003F0860">
        <w:rPr>
          <w:rFonts w:ascii="Cambria" w:hAnsi="Cambria"/>
        </w:rPr>
        <w:t>.</w:t>
      </w:r>
    </w:p>
    <w:p w14:paraId="6E71F93D" w14:textId="77777777" w:rsidR="00377385" w:rsidRPr="003F0860" w:rsidRDefault="00FE568E" w:rsidP="003F0860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  <w:r w:rsidRPr="003F0860">
        <w:rPr>
          <w:rFonts w:ascii="Cambria" w:hAnsi="Cambria" w:cs="Times New Roman"/>
          <w:i/>
          <w:sz w:val="24"/>
          <w:szCs w:val="24"/>
        </w:rPr>
        <w:t>Orientacinis poreikis: 2 000 vnt.</w:t>
      </w:r>
    </w:p>
    <w:p w14:paraId="25738A27" w14:textId="77777777" w:rsidR="003D4BC1" w:rsidRPr="003F0860" w:rsidRDefault="003D4BC1" w:rsidP="003F0860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</w:p>
    <w:p w14:paraId="5C87D0B5" w14:textId="77777777" w:rsidR="005303C4" w:rsidRPr="003F0860" w:rsidRDefault="005303C4" w:rsidP="003F0860">
      <w:pPr>
        <w:pStyle w:val="ListParagraph"/>
        <w:numPr>
          <w:ilvl w:val="0"/>
          <w:numId w:val="44"/>
        </w:num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Prailginimo linija ne trumpesnė 30 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cm,aukšto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slėgio, 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nemaž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. 8,3 (1200 PSI) suderinta darbui su "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Medral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" ir "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Ulrich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medical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" </w:t>
      </w:r>
      <w:proofErr w:type="spellStart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>injekavimo</w:t>
      </w:r>
      <w:proofErr w:type="spellEnd"/>
      <w:r w:rsidRPr="003F0860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Sistema:</w:t>
      </w:r>
    </w:p>
    <w:p w14:paraId="615EA816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sterili (simbolis ant pakuotės); </w:t>
      </w:r>
    </w:p>
    <w:p w14:paraId="07634942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vienkartinė (pažymėta simboliu);</w:t>
      </w:r>
    </w:p>
    <w:p w14:paraId="06FE26B9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minkšta; </w:t>
      </w:r>
    </w:p>
    <w:p w14:paraId="5F202E18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lanksti; </w:t>
      </w:r>
    </w:p>
    <w:p w14:paraId="709532F8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permatoma; </w:t>
      </w:r>
    </w:p>
    <w:p w14:paraId="26D155A6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30 ± 5 cm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cm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ilgio linija; </w:t>
      </w:r>
    </w:p>
    <w:p w14:paraId="47CF7707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jungtis su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konektoriais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ir  apsauginiais kamšteliais galuose; </w:t>
      </w:r>
    </w:p>
    <w:p w14:paraId="7D162A72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viename gale sandariai jungiama prie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Medrad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CT tipo vienkartinio švirkšto su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Luer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Lock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ar lygiaverte jungtimi; </w:t>
      </w:r>
    </w:p>
    <w:p w14:paraId="56674EA0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kitame gale sandariai jungiama prie intraveninio kateterio;</w:t>
      </w:r>
    </w:p>
    <w:p w14:paraId="544029AA" w14:textId="77777777" w:rsidR="005303C4" w:rsidRPr="003F0860" w:rsidRDefault="005303C4" w:rsidP="003F0860">
      <w:pPr>
        <w:numPr>
          <w:ilvl w:val="0"/>
          <w:numId w:val="4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atlaikanti ne mažiau 8.3 (1200 PSI) slėgį;</w:t>
      </w:r>
    </w:p>
    <w:p w14:paraId="3C8B3AEC" w14:textId="77777777" w:rsidR="005303C4" w:rsidRPr="003F0860" w:rsidRDefault="005303C4" w:rsidP="003F086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3F0860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ant pakuotės pažymėta produkto pagaminimo data ir galiojimo laikas;</w:t>
      </w:r>
    </w:p>
    <w:p w14:paraId="4460333F" w14:textId="77777777" w:rsidR="005303C4" w:rsidRPr="003F0860" w:rsidRDefault="005303C4" w:rsidP="003F086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3F0860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su numatyta pakuotės atidarymo vieta.</w:t>
      </w:r>
    </w:p>
    <w:p w14:paraId="399AC49D" w14:textId="77777777" w:rsidR="005303C4" w:rsidRPr="003F0860" w:rsidRDefault="005303C4" w:rsidP="003F0860">
      <w:pPr>
        <w:spacing w:after="0" w:line="240" w:lineRule="auto"/>
        <w:rPr>
          <w:rFonts w:ascii="Cambria" w:hAnsi="Cambria" w:cs="Times New Roman"/>
          <w:i/>
          <w:iCs/>
          <w:sz w:val="24"/>
          <w:szCs w:val="24"/>
        </w:rPr>
      </w:pPr>
      <w:r w:rsidRPr="003F0860">
        <w:rPr>
          <w:rFonts w:ascii="Cambria" w:hAnsi="Cambria" w:cs="Times New Roman"/>
          <w:i/>
          <w:iCs/>
          <w:sz w:val="24"/>
          <w:szCs w:val="24"/>
        </w:rPr>
        <w:t>Orientacinis poreikis: 140 000 vnt.</w:t>
      </w:r>
    </w:p>
    <w:p w14:paraId="017594E1" w14:textId="77777777" w:rsidR="00377385" w:rsidRPr="003F0860" w:rsidRDefault="00377385" w:rsidP="003F0860">
      <w:pPr>
        <w:spacing w:after="0" w:line="240" w:lineRule="auto"/>
        <w:rPr>
          <w:rFonts w:ascii="Cambria" w:hAnsi="Cambria"/>
          <w:color w:val="FF0000"/>
          <w:sz w:val="24"/>
          <w:szCs w:val="24"/>
        </w:rPr>
      </w:pPr>
    </w:p>
    <w:p w14:paraId="16DD270D" w14:textId="77777777" w:rsidR="007F0B23" w:rsidRPr="003F0860" w:rsidRDefault="007F0B23" w:rsidP="003F0860">
      <w:pPr>
        <w:pStyle w:val="ListParagraph"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/>
          <w:b/>
          <w:bCs/>
          <w:sz w:val="24"/>
          <w:szCs w:val="24"/>
          <w:u w:val="single"/>
          <w:lang w:eastAsia="lt-LT"/>
        </w:rPr>
      </w:pPr>
      <w:r w:rsidRPr="003F0860">
        <w:rPr>
          <w:rFonts w:ascii="Cambria" w:eastAsia="Times New Roman" w:hAnsi="Cambria"/>
          <w:b/>
          <w:bCs/>
          <w:sz w:val="24"/>
          <w:szCs w:val="24"/>
          <w:u w:val="single"/>
          <w:lang w:eastAsia="lt-LT"/>
        </w:rPr>
        <w:t>Prailginimo linijos šviesios (ilgis 30 – 35 cm 2,7-</w:t>
      </w:r>
      <w:r w:rsidRPr="003F0860">
        <w:rPr>
          <w:rFonts w:ascii="Cambria" w:eastAsia="Times New Roman" w:hAnsi="Cambria"/>
          <w:b/>
          <w:sz w:val="24"/>
          <w:szCs w:val="24"/>
          <w:u w:val="single"/>
          <w:lang w:eastAsia="lt-LT"/>
        </w:rPr>
        <w:t xml:space="preserve">3,0/4,0-4,1 mm </w:t>
      </w:r>
      <w:r w:rsidRPr="003F0860">
        <w:rPr>
          <w:rFonts w:ascii="Cambria" w:eastAsia="Times New Roman" w:hAnsi="Cambria"/>
          <w:b/>
          <w:bCs/>
          <w:sz w:val="24"/>
          <w:szCs w:val="24"/>
          <w:u w:val="single"/>
          <w:lang w:eastAsia="lt-LT"/>
        </w:rPr>
        <w:t>prie kaniulių):</w:t>
      </w:r>
    </w:p>
    <w:p w14:paraId="3D2FD0C0" w14:textId="77777777" w:rsidR="007F0B23" w:rsidRPr="003F0860" w:rsidRDefault="007F0B23" w:rsidP="003F0860">
      <w:pPr>
        <w:pStyle w:val="ListParagraph"/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bCs/>
          <w:sz w:val="24"/>
          <w:szCs w:val="24"/>
        </w:rPr>
        <w:t xml:space="preserve">sterilios </w:t>
      </w:r>
      <w:r w:rsidRPr="003F0860">
        <w:rPr>
          <w:rFonts w:ascii="Cambria" w:hAnsi="Cambria"/>
          <w:sz w:val="24"/>
          <w:szCs w:val="24"/>
          <w:shd w:val="clear" w:color="auto" w:fill="FFFFFF"/>
        </w:rPr>
        <w:t>(</w:t>
      </w:r>
      <w:r w:rsidRPr="003F0860">
        <w:rPr>
          <w:rFonts w:ascii="Cambria" w:hAnsi="Cambria"/>
          <w:sz w:val="24"/>
          <w:szCs w:val="24"/>
        </w:rPr>
        <w:t>simbolis ant pakuotės</w:t>
      </w:r>
      <w:r w:rsidRPr="003F0860">
        <w:rPr>
          <w:rFonts w:ascii="Cambria" w:hAnsi="Cambria"/>
          <w:sz w:val="24"/>
          <w:szCs w:val="24"/>
          <w:shd w:val="clear" w:color="auto" w:fill="FFFFFF"/>
        </w:rPr>
        <w:t>)</w:t>
      </w:r>
      <w:r w:rsidRPr="003F0860">
        <w:rPr>
          <w:rFonts w:ascii="Cambria" w:hAnsi="Cambria"/>
          <w:bCs/>
          <w:sz w:val="24"/>
          <w:szCs w:val="24"/>
        </w:rPr>
        <w:t>;</w:t>
      </w:r>
    </w:p>
    <w:p w14:paraId="6E682F79" w14:textId="77777777" w:rsidR="007F0B23" w:rsidRPr="003F0860" w:rsidRDefault="007F0B23" w:rsidP="003F0860">
      <w:pPr>
        <w:pStyle w:val="ListParagraph"/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bCs/>
          <w:sz w:val="24"/>
          <w:szCs w:val="24"/>
        </w:rPr>
        <w:lastRenderedPageBreak/>
        <w:t>vienkartinės (pažymėta simboliu);</w:t>
      </w:r>
    </w:p>
    <w:p w14:paraId="2DF235AF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lanksčios, permatomos;</w:t>
      </w:r>
    </w:p>
    <w:p w14:paraId="400256D0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sandarus prisitvirtinimas prie intraveninių kaniulių, kranelių, vienkartinių švirkštų, infuzinių sistemų (galai MF);</w:t>
      </w:r>
    </w:p>
    <w:p w14:paraId="34C9340B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įpakuotos po 1 vnt.;</w:t>
      </w:r>
    </w:p>
    <w:p w14:paraId="25DE529B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laikas;</w:t>
      </w:r>
    </w:p>
    <w:p w14:paraId="5D13B828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su numatyta pakuotės atidarymo vieta.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1956"/>
        <w:gridCol w:w="3858"/>
        <w:gridCol w:w="1980"/>
      </w:tblGrid>
      <w:tr w:rsidR="007F0B23" w:rsidRPr="003F0860" w14:paraId="6132049E" w14:textId="77777777" w:rsidTr="00E27E66">
        <w:trPr>
          <w:trHeight w:val="566"/>
        </w:trPr>
        <w:tc>
          <w:tcPr>
            <w:tcW w:w="936" w:type="dxa"/>
            <w:tcBorders>
              <w:right w:val="single" w:sz="6" w:space="0" w:color="auto"/>
            </w:tcBorders>
          </w:tcPr>
          <w:p w14:paraId="588CCB0B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proofErr w:type="spellStart"/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>Poz</w:t>
            </w:r>
            <w:proofErr w:type="spellEnd"/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 xml:space="preserve"> Nr.</w:t>
            </w:r>
          </w:p>
        </w:tc>
        <w:tc>
          <w:tcPr>
            <w:tcW w:w="1956" w:type="dxa"/>
            <w:tcBorders>
              <w:left w:val="single" w:sz="6" w:space="0" w:color="auto"/>
              <w:right w:val="single" w:sz="4" w:space="0" w:color="auto"/>
            </w:tcBorders>
          </w:tcPr>
          <w:p w14:paraId="2C565025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b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Ilgis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064D6B8B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Dydis prie kaniulių</w:t>
            </w:r>
          </w:p>
        </w:tc>
        <w:tc>
          <w:tcPr>
            <w:tcW w:w="1980" w:type="dxa"/>
          </w:tcPr>
          <w:p w14:paraId="63236DA3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7F0B23" w:rsidRPr="003F0860" w14:paraId="5386344F" w14:textId="77777777" w:rsidTr="00E27E66">
        <w:tc>
          <w:tcPr>
            <w:tcW w:w="936" w:type="dxa"/>
          </w:tcPr>
          <w:p w14:paraId="56E80BA5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19.</w:t>
            </w:r>
          </w:p>
        </w:tc>
        <w:tc>
          <w:tcPr>
            <w:tcW w:w="1956" w:type="dxa"/>
          </w:tcPr>
          <w:p w14:paraId="1F13A883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30-35 cm</w:t>
            </w:r>
          </w:p>
        </w:tc>
        <w:tc>
          <w:tcPr>
            <w:tcW w:w="3858" w:type="dxa"/>
          </w:tcPr>
          <w:p w14:paraId="50346ED3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eastAsia="Times New Roman" w:hAnsi="Cambria" w:cs="Calibri"/>
                <w:color w:val="212121"/>
                <w:sz w:val="24"/>
                <w:szCs w:val="24"/>
              </w:rPr>
              <w:t>2,7-3,0/ 4,0-4,1 mm prie kaniulių</w:t>
            </w:r>
          </w:p>
        </w:tc>
        <w:tc>
          <w:tcPr>
            <w:tcW w:w="1980" w:type="dxa"/>
          </w:tcPr>
          <w:p w14:paraId="068C6834" w14:textId="77777777" w:rsidR="007F0B23" w:rsidRPr="003F0860" w:rsidRDefault="007F0B23" w:rsidP="003F0860">
            <w:pPr>
              <w:spacing w:after="0" w:line="240" w:lineRule="auto"/>
              <w:ind w:left="270" w:hanging="270"/>
              <w:jc w:val="center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500</w:t>
            </w:r>
          </w:p>
        </w:tc>
      </w:tr>
    </w:tbl>
    <w:p w14:paraId="120D8308" w14:textId="77777777" w:rsidR="00377385" w:rsidRPr="003F0860" w:rsidRDefault="00377385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B688A92" w14:textId="77777777" w:rsidR="00377385" w:rsidRPr="003F0860" w:rsidRDefault="00377385" w:rsidP="003F0860">
      <w:pPr>
        <w:pStyle w:val="ListParagraph"/>
        <w:numPr>
          <w:ilvl w:val="0"/>
          <w:numId w:val="44"/>
        </w:num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3F0860">
        <w:rPr>
          <w:rFonts w:ascii="Cambria" w:hAnsi="Cambria"/>
          <w:b/>
          <w:sz w:val="24"/>
          <w:szCs w:val="24"/>
          <w:u w:val="single"/>
        </w:rPr>
        <w:t>Prailginimo linijos šviesios (ilgis 90 - 95 cm,   3,0± 0,1/4,1± 0,1 mm prie kaniulių)</w:t>
      </w:r>
      <w:r w:rsidR="007F0B23" w:rsidRPr="003F0860">
        <w:rPr>
          <w:rFonts w:ascii="Cambria" w:hAnsi="Cambria"/>
          <w:b/>
          <w:sz w:val="24"/>
          <w:szCs w:val="24"/>
          <w:u w:val="single"/>
        </w:rPr>
        <w:t>:</w:t>
      </w:r>
    </w:p>
    <w:p w14:paraId="6498D383" w14:textId="77777777" w:rsidR="007F0B23" w:rsidRPr="003F0860" w:rsidRDefault="007F0B23" w:rsidP="003F0860">
      <w:pPr>
        <w:pStyle w:val="ListParagraph"/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bCs/>
          <w:sz w:val="24"/>
          <w:szCs w:val="24"/>
        </w:rPr>
        <w:t xml:space="preserve">sterilios </w:t>
      </w:r>
      <w:r w:rsidRPr="003F0860">
        <w:rPr>
          <w:rFonts w:ascii="Cambria" w:hAnsi="Cambria"/>
          <w:sz w:val="24"/>
          <w:szCs w:val="24"/>
          <w:shd w:val="clear" w:color="auto" w:fill="FFFFFF"/>
        </w:rPr>
        <w:t>(</w:t>
      </w:r>
      <w:r w:rsidRPr="003F0860">
        <w:rPr>
          <w:rFonts w:ascii="Cambria" w:hAnsi="Cambria"/>
          <w:sz w:val="24"/>
          <w:szCs w:val="24"/>
        </w:rPr>
        <w:t>simbolis ant pakuotės</w:t>
      </w:r>
      <w:r w:rsidRPr="003F0860">
        <w:rPr>
          <w:rFonts w:ascii="Cambria" w:hAnsi="Cambria"/>
          <w:sz w:val="24"/>
          <w:szCs w:val="24"/>
          <w:shd w:val="clear" w:color="auto" w:fill="FFFFFF"/>
        </w:rPr>
        <w:t>)</w:t>
      </w:r>
      <w:r w:rsidRPr="003F0860">
        <w:rPr>
          <w:rFonts w:ascii="Cambria" w:hAnsi="Cambria"/>
          <w:bCs/>
          <w:sz w:val="24"/>
          <w:szCs w:val="24"/>
        </w:rPr>
        <w:t>;</w:t>
      </w:r>
    </w:p>
    <w:p w14:paraId="55F72593" w14:textId="77777777" w:rsidR="007F0B23" w:rsidRPr="003F0860" w:rsidRDefault="007F0B23" w:rsidP="003F0860">
      <w:pPr>
        <w:pStyle w:val="ListParagraph"/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bCs/>
          <w:sz w:val="24"/>
          <w:szCs w:val="24"/>
        </w:rPr>
        <w:t>vienkartinės (pažymėta simboliu);</w:t>
      </w:r>
    </w:p>
    <w:p w14:paraId="05696234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lanksčios, permatomos;</w:t>
      </w:r>
    </w:p>
    <w:p w14:paraId="36E92AA6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sandarus prisitvirtinimas prie intraveninių kaniulių, kranelių, vienkartinių švirkštų, infuzinių sistemų (galai MF);</w:t>
      </w:r>
    </w:p>
    <w:p w14:paraId="2A160044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įpakuotos po 1 vnt.;</w:t>
      </w:r>
    </w:p>
    <w:p w14:paraId="29150201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laikas;</w:t>
      </w:r>
    </w:p>
    <w:p w14:paraId="25FA96EA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su numatyta pakuotės atidarymo vieta.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1956"/>
        <w:gridCol w:w="3858"/>
        <w:gridCol w:w="1980"/>
      </w:tblGrid>
      <w:tr w:rsidR="007F0B23" w:rsidRPr="003F0860" w14:paraId="366B6E36" w14:textId="77777777" w:rsidTr="00E27E66">
        <w:trPr>
          <w:trHeight w:val="566"/>
        </w:trPr>
        <w:tc>
          <w:tcPr>
            <w:tcW w:w="936" w:type="dxa"/>
            <w:tcBorders>
              <w:right w:val="single" w:sz="6" w:space="0" w:color="auto"/>
            </w:tcBorders>
          </w:tcPr>
          <w:p w14:paraId="197C4B7A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proofErr w:type="spellStart"/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>Poz</w:t>
            </w:r>
            <w:proofErr w:type="spellEnd"/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 xml:space="preserve"> Nr.</w:t>
            </w:r>
          </w:p>
        </w:tc>
        <w:tc>
          <w:tcPr>
            <w:tcW w:w="1956" w:type="dxa"/>
            <w:tcBorders>
              <w:left w:val="single" w:sz="6" w:space="0" w:color="auto"/>
              <w:right w:val="single" w:sz="4" w:space="0" w:color="auto"/>
            </w:tcBorders>
          </w:tcPr>
          <w:p w14:paraId="50685133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b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Ilgis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4CFFEF1D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Dydis prie kaniulių</w:t>
            </w:r>
          </w:p>
        </w:tc>
        <w:tc>
          <w:tcPr>
            <w:tcW w:w="1980" w:type="dxa"/>
          </w:tcPr>
          <w:p w14:paraId="1185005B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7F0B23" w:rsidRPr="003F0860" w14:paraId="0AA04447" w14:textId="77777777" w:rsidTr="00E27E66">
        <w:tc>
          <w:tcPr>
            <w:tcW w:w="936" w:type="dxa"/>
          </w:tcPr>
          <w:p w14:paraId="526FEE93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20.</w:t>
            </w:r>
          </w:p>
        </w:tc>
        <w:tc>
          <w:tcPr>
            <w:tcW w:w="1956" w:type="dxa"/>
          </w:tcPr>
          <w:p w14:paraId="2B2058E4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90-95 cm</w:t>
            </w:r>
          </w:p>
        </w:tc>
        <w:tc>
          <w:tcPr>
            <w:tcW w:w="3858" w:type="dxa"/>
          </w:tcPr>
          <w:p w14:paraId="12FEF45A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eastAsia="Times New Roman" w:hAnsi="Cambria" w:cs="Calibri"/>
                <w:color w:val="212121"/>
                <w:sz w:val="24"/>
                <w:szCs w:val="24"/>
              </w:rPr>
              <w:t>3,0±0,1 / 4,1±0,1mm prie kaniulių</w:t>
            </w:r>
          </w:p>
        </w:tc>
        <w:tc>
          <w:tcPr>
            <w:tcW w:w="1980" w:type="dxa"/>
          </w:tcPr>
          <w:p w14:paraId="59F0EC26" w14:textId="77777777" w:rsidR="007F0B23" w:rsidRPr="003F0860" w:rsidRDefault="007F0B23" w:rsidP="003F0860">
            <w:pPr>
              <w:spacing w:after="0" w:line="240" w:lineRule="auto"/>
              <w:ind w:left="270" w:hanging="270"/>
              <w:jc w:val="center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500</w:t>
            </w:r>
          </w:p>
        </w:tc>
      </w:tr>
    </w:tbl>
    <w:p w14:paraId="5EDC53CC" w14:textId="77777777" w:rsidR="003D4BC1" w:rsidRPr="003F0860" w:rsidRDefault="003D4BC1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587B21E" w14:textId="77777777" w:rsidR="00377385" w:rsidRPr="003F0860" w:rsidRDefault="00377385" w:rsidP="003F0860">
      <w:pPr>
        <w:pStyle w:val="ListParagraph"/>
        <w:numPr>
          <w:ilvl w:val="0"/>
          <w:numId w:val="44"/>
        </w:num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3F0860">
        <w:rPr>
          <w:rFonts w:ascii="Cambria" w:hAnsi="Cambria"/>
          <w:b/>
          <w:sz w:val="24"/>
          <w:szCs w:val="24"/>
          <w:u w:val="single"/>
        </w:rPr>
        <w:t>Prailginimo linijos šviesios (ilgis 60 - 65 cm 3,0± 0,1/4,1± 0,1 mm prie kaniulių)</w:t>
      </w:r>
      <w:r w:rsidR="00623373" w:rsidRPr="003F0860">
        <w:rPr>
          <w:rFonts w:ascii="Cambria" w:hAnsi="Cambria"/>
          <w:b/>
          <w:sz w:val="24"/>
          <w:szCs w:val="24"/>
          <w:u w:val="single"/>
        </w:rPr>
        <w:t>:</w:t>
      </w:r>
    </w:p>
    <w:p w14:paraId="01C91027" w14:textId="77777777" w:rsidR="007F0B23" w:rsidRPr="003F0860" w:rsidRDefault="007F0B23" w:rsidP="003F0860">
      <w:pPr>
        <w:pStyle w:val="ListParagraph"/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bCs/>
          <w:sz w:val="24"/>
          <w:szCs w:val="24"/>
        </w:rPr>
        <w:t xml:space="preserve">sterilios </w:t>
      </w:r>
      <w:r w:rsidRPr="003F0860">
        <w:rPr>
          <w:rFonts w:ascii="Cambria" w:hAnsi="Cambria"/>
          <w:sz w:val="24"/>
          <w:szCs w:val="24"/>
          <w:shd w:val="clear" w:color="auto" w:fill="FFFFFF"/>
        </w:rPr>
        <w:t>(</w:t>
      </w:r>
      <w:r w:rsidRPr="003F0860">
        <w:rPr>
          <w:rFonts w:ascii="Cambria" w:hAnsi="Cambria"/>
          <w:sz w:val="24"/>
          <w:szCs w:val="24"/>
        </w:rPr>
        <w:t>simbolis ant pakuotės</w:t>
      </w:r>
      <w:r w:rsidRPr="003F0860">
        <w:rPr>
          <w:rFonts w:ascii="Cambria" w:hAnsi="Cambria"/>
          <w:sz w:val="24"/>
          <w:szCs w:val="24"/>
          <w:shd w:val="clear" w:color="auto" w:fill="FFFFFF"/>
        </w:rPr>
        <w:t>)</w:t>
      </w:r>
      <w:r w:rsidRPr="003F0860">
        <w:rPr>
          <w:rFonts w:ascii="Cambria" w:hAnsi="Cambria"/>
          <w:bCs/>
          <w:sz w:val="24"/>
          <w:szCs w:val="24"/>
        </w:rPr>
        <w:t>;</w:t>
      </w:r>
    </w:p>
    <w:p w14:paraId="197D672F" w14:textId="77777777" w:rsidR="007F0B23" w:rsidRPr="003F0860" w:rsidRDefault="007F0B23" w:rsidP="003F0860">
      <w:pPr>
        <w:pStyle w:val="ListParagraph"/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bCs/>
          <w:sz w:val="24"/>
          <w:szCs w:val="24"/>
        </w:rPr>
        <w:t>vienkartinės (pažymėta simboliu);</w:t>
      </w:r>
    </w:p>
    <w:p w14:paraId="7AEC46B2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lanksčios, permatomos;</w:t>
      </w:r>
    </w:p>
    <w:p w14:paraId="55611C97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sandarus prisitvirtinimas prie intraveninių kaniulių, kranelių, vienkartinių švirkštų, infuzinių sistemų (galai MF);</w:t>
      </w:r>
    </w:p>
    <w:p w14:paraId="0992A580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įpakuotos po 1 vnt.;</w:t>
      </w:r>
    </w:p>
    <w:p w14:paraId="59E3CE67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laikas;</w:t>
      </w:r>
    </w:p>
    <w:p w14:paraId="13723A62" w14:textId="77777777" w:rsidR="007F0B23" w:rsidRPr="003F0860" w:rsidRDefault="007F0B23" w:rsidP="003F0860">
      <w:pPr>
        <w:numPr>
          <w:ilvl w:val="0"/>
          <w:numId w:val="28"/>
        </w:numPr>
        <w:tabs>
          <w:tab w:val="clear" w:pos="1800"/>
        </w:tabs>
        <w:spacing w:after="0" w:line="240" w:lineRule="auto"/>
        <w:ind w:left="426" w:hanging="568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su numatyta pakuotės atidarymo vieta.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1956"/>
        <w:gridCol w:w="3858"/>
        <w:gridCol w:w="1980"/>
      </w:tblGrid>
      <w:tr w:rsidR="007F0B23" w:rsidRPr="003F0860" w14:paraId="0E6DF93E" w14:textId="77777777" w:rsidTr="00E27E66">
        <w:trPr>
          <w:trHeight w:val="566"/>
        </w:trPr>
        <w:tc>
          <w:tcPr>
            <w:tcW w:w="936" w:type="dxa"/>
            <w:tcBorders>
              <w:right w:val="single" w:sz="6" w:space="0" w:color="auto"/>
            </w:tcBorders>
          </w:tcPr>
          <w:p w14:paraId="203689D6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proofErr w:type="spellStart"/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>Poz</w:t>
            </w:r>
            <w:proofErr w:type="spellEnd"/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 xml:space="preserve"> Nr.</w:t>
            </w:r>
          </w:p>
        </w:tc>
        <w:tc>
          <w:tcPr>
            <w:tcW w:w="1956" w:type="dxa"/>
            <w:tcBorders>
              <w:left w:val="single" w:sz="6" w:space="0" w:color="auto"/>
              <w:right w:val="single" w:sz="4" w:space="0" w:color="auto"/>
            </w:tcBorders>
          </w:tcPr>
          <w:p w14:paraId="67528E1D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b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Ilgis</w:t>
            </w:r>
          </w:p>
        </w:tc>
        <w:tc>
          <w:tcPr>
            <w:tcW w:w="3858" w:type="dxa"/>
            <w:tcBorders>
              <w:left w:val="single" w:sz="4" w:space="0" w:color="auto"/>
            </w:tcBorders>
          </w:tcPr>
          <w:p w14:paraId="6522D14A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Dydis prie kaniulių</w:t>
            </w:r>
          </w:p>
        </w:tc>
        <w:tc>
          <w:tcPr>
            <w:tcW w:w="1980" w:type="dxa"/>
          </w:tcPr>
          <w:p w14:paraId="03C3ED29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7F0B23" w:rsidRPr="003F0860" w14:paraId="55E9AA98" w14:textId="77777777" w:rsidTr="00E27E66">
        <w:tc>
          <w:tcPr>
            <w:tcW w:w="936" w:type="dxa"/>
          </w:tcPr>
          <w:p w14:paraId="2BFF6D9B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21.</w:t>
            </w:r>
          </w:p>
        </w:tc>
        <w:tc>
          <w:tcPr>
            <w:tcW w:w="1956" w:type="dxa"/>
          </w:tcPr>
          <w:p w14:paraId="011CA1FD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60-65 cm</w:t>
            </w:r>
          </w:p>
        </w:tc>
        <w:tc>
          <w:tcPr>
            <w:tcW w:w="3858" w:type="dxa"/>
          </w:tcPr>
          <w:p w14:paraId="427F0FBF" w14:textId="77777777" w:rsidR="007F0B23" w:rsidRPr="003F0860" w:rsidRDefault="007F0B23" w:rsidP="003F0860">
            <w:pPr>
              <w:spacing w:after="0" w:line="240" w:lineRule="auto"/>
              <w:ind w:left="270" w:hanging="270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eastAsia="Times New Roman" w:hAnsi="Cambria" w:cs="Calibri"/>
                <w:color w:val="212121"/>
                <w:sz w:val="24"/>
                <w:szCs w:val="24"/>
              </w:rPr>
              <w:t>3,0±0,1 / 4,1±0,1 mm prie kaniulių</w:t>
            </w:r>
          </w:p>
        </w:tc>
        <w:tc>
          <w:tcPr>
            <w:tcW w:w="1980" w:type="dxa"/>
          </w:tcPr>
          <w:p w14:paraId="1F8BEC01" w14:textId="77777777" w:rsidR="007F0B23" w:rsidRPr="003F0860" w:rsidRDefault="007F0B23" w:rsidP="003F0860">
            <w:pPr>
              <w:spacing w:after="0" w:line="240" w:lineRule="auto"/>
              <w:ind w:left="270" w:hanging="270"/>
              <w:jc w:val="center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500</w:t>
            </w:r>
          </w:p>
        </w:tc>
      </w:tr>
    </w:tbl>
    <w:p w14:paraId="004266F5" w14:textId="77777777" w:rsidR="002D58FE" w:rsidRPr="003F0860" w:rsidRDefault="002D58FE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E748166" w14:textId="77777777" w:rsidR="002D58FE" w:rsidRPr="003F0860" w:rsidRDefault="002D58FE" w:rsidP="003F0860">
      <w:pPr>
        <w:pStyle w:val="ListParagraph"/>
        <w:numPr>
          <w:ilvl w:val="0"/>
          <w:numId w:val="44"/>
        </w:numPr>
        <w:spacing w:after="0" w:line="240" w:lineRule="auto"/>
        <w:rPr>
          <w:rFonts w:ascii="Cambria" w:hAnsi="Cambria"/>
          <w:color w:val="FF0000"/>
          <w:sz w:val="24"/>
          <w:szCs w:val="24"/>
        </w:rPr>
      </w:pPr>
      <w:r w:rsidRPr="003F0860">
        <w:rPr>
          <w:rFonts w:ascii="Cambria" w:hAnsi="Cambria" w:cs="Times New Roman"/>
          <w:b/>
          <w:sz w:val="24"/>
          <w:szCs w:val="24"/>
          <w:u w:val="single"/>
        </w:rPr>
        <w:t>Pūslės ledui:</w:t>
      </w:r>
    </w:p>
    <w:p w14:paraId="2694E8F8" w14:textId="77777777" w:rsidR="002D58FE" w:rsidRPr="003F0860" w:rsidRDefault="002D58FE" w:rsidP="003F0860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567" w:hanging="709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guminės ar lygiavertės medžiagos;</w:t>
      </w:r>
    </w:p>
    <w:p w14:paraId="39BA3BCE" w14:textId="77777777" w:rsidR="002D58FE" w:rsidRPr="003F0860" w:rsidRDefault="002D58FE" w:rsidP="003F0860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567" w:hanging="709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apvalios formos su sandariai užsukamu plastmasiniu ar </w:t>
      </w:r>
    </w:p>
    <w:p w14:paraId="3895255A" w14:textId="77777777" w:rsidR="002D58FE" w:rsidRPr="003F0860" w:rsidRDefault="002D58FE" w:rsidP="003F0860">
      <w:pPr>
        <w:pStyle w:val="ListParagraph"/>
        <w:numPr>
          <w:ilvl w:val="0"/>
          <w:numId w:val="29"/>
        </w:numPr>
        <w:tabs>
          <w:tab w:val="left" w:pos="142"/>
        </w:tabs>
        <w:spacing w:after="0" w:line="240" w:lineRule="auto"/>
        <w:ind w:left="567" w:hanging="709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lygiavertės medžiagos kamščiu;</w:t>
      </w:r>
    </w:p>
    <w:p w14:paraId="4CC6CD87" w14:textId="77777777" w:rsidR="002D58FE" w:rsidRPr="003F0860" w:rsidRDefault="002D58FE" w:rsidP="003F0860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567" w:hanging="709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atsparios dezinfekcinėms medžiagoms;</w:t>
      </w:r>
    </w:p>
    <w:p w14:paraId="01C79A19" w14:textId="77777777" w:rsidR="002D58FE" w:rsidRPr="003F0860" w:rsidRDefault="002D58FE" w:rsidP="003F0860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567" w:hanging="709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talpa: 250 ml - 500 ml.</w:t>
      </w:r>
    </w:p>
    <w:p w14:paraId="616F73B1" w14:textId="77777777" w:rsidR="00377385" w:rsidRPr="003F0860" w:rsidRDefault="002D58FE" w:rsidP="003F0860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i/>
          <w:sz w:val="24"/>
          <w:szCs w:val="24"/>
        </w:rPr>
        <w:t>Orientacinis poreikis: 40 vnt.</w:t>
      </w:r>
    </w:p>
    <w:p w14:paraId="0BB63981" w14:textId="77777777" w:rsidR="003D4BC1" w:rsidRPr="003F0860" w:rsidRDefault="003D4BC1" w:rsidP="003F0860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68C8B911" w14:textId="77777777" w:rsidR="002D58FE" w:rsidRPr="003F0860" w:rsidRDefault="002D58FE" w:rsidP="003F0860">
      <w:pPr>
        <w:pStyle w:val="ListParagraph"/>
        <w:numPr>
          <w:ilvl w:val="0"/>
          <w:numId w:val="44"/>
        </w:numPr>
        <w:spacing w:after="0" w:line="240" w:lineRule="auto"/>
        <w:rPr>
          <w:rFonts w:ascii="Cambria" w:hAnsi="Cambria"/>
          <w:b/>
          <w:color w:val="FF0000"/>
          <w:sz w:val="24"/>
          <w:szCs w:val="24"/>
          <w:u w:val="single"/>
        </w:rPr>
      </w:pPr>
      <w:proofErr w:type="spellStart"/>
      <w:r w:rsidRPr="003F0860">
        <w:rPr>
          <w:rFonts w:ascii="Cambria" w:hAnsi="Cambria"/>
          <w:b/>
          <w:sz w:val="24"/>
          <w:szCs w:val="24"/>
          <w:u w:val="single"/>
        </w:rPr>
        <w:t>Ptozės</w:t>
      </w:r>
      <w:proofErr w:type="spellEnd"/>
      <w:r w:rsidRPr="003F0860">
        <w:rPr>
          <w:rFonts w:ascii="Cambria" w:hAnsi="Cambria"/>
          <w:b/>
          <w:sz w:val="24"/>
          <w:szCs w:val="24"/>
          <w:u w:val="single"/>
        </w:rPr>
        <w:t xml:space="preserve"> zondas:</w:t>
      </w:r>
      <w:r w:rsidR="00CE79AB" w:rsidRPr="003F0860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7770ABA5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 xml:space="preserve">sterilus </w:t>
      </w:r>
      <w:r w:rsidRPr="003F0860">
        <w:rPr>
          <w:rFonts w:ascii="Cambria" w:hAnsi="Cambria"/>
          <w:sz w:val="24"/>
          <w:szCs w:val="24"/>
          <w:shd w:val="clear" w:color="auto" w:fill="FFFFFF"/>
        </w:rPr>
        <w:t>(simbolis ant pakuotės);</w:t>
      </w:r>
    </w:p>
    <w:p w14:paraId="3875DD6A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</w:rPr>
        <w:t>vienkartinis (pažymėta simboliu);</w:t>
      </w:r>
    </w:p>
    <w:p w14:paraId="1CBC0ABF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lastRenderedPageBreak/>
        <w:t>silikoninis arba lygiavertės medžiagos;</w:t>
      </w:r>
    </w:p>
    <w:p w14:paraId="74F4EFB1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ypatingai aštrios 2 metalinės ar lygiavertės medžiagos adatos;</w:t>
      </w:r>
    </w:p>
    <w:p w14:paraId="739C3CE1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adatos ilgis 80 mm;</w:t>
      </w:r>
    </w:p>
    <w:p w14:paraId="4BD86D03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adatos storis 0,8 mm;</w:t>
      </w:r>
    </w:p>
    <w:p w14:paraId="48DAEDDF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ant pakuotės pažymėta produkto galiojimo laikas;</w:t>
      </w:r>
    </w:p>
    <w:p w14:paraId="11E45F6D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su numatyta pakuotės atidarymo vieta;</w:t>
      </w:r>
    </w:p>
    <w:p w14:paraId="012DA328" w14:textId="77777777" w:rsidR="002D58FE" w:rsidRPr="003F0860" w:rsidRDefault="002D58FE" w:rsidP="003F0860">
      <w:pPr>
        <w:pStyle w:val="ListParagraph"/>
        <w:numPr>
          <w:ilvl w:val="0"/>
          <w:numId w:val="30"/>
        </w:numPr>
        <w:tabs>
          <w:tab w:val="clear" w:pos="1080"/>
          <w:tab w:val="num" w:pos="426"/>
        </w:tabs>
        <w:spacing w:after="0" w:line="240" w:lineRule="auto"/>
        <w:ind w:left="0" w:firstLine="0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bus vertinama tik tiekėjo pasiūlyta ir gamintojo originaliame kataloge nurodyta produkcija (nurodant prekių kodus).</w:t>
      </w:r>
    </w:p>
    <w:p w14:paraId="4ED8DEBE" w14:textId="77777777" w:rsidR="00377385" w:rsidRPr="003F0860" w:rsidRDefault="002D58FE" w:rsidP="003F0860">
      <w:pPr>
        <w:pStyle w:val="ListParagraph"/>
        <w:spacing w:after="0" w:line="240" w:lineRule="auto"/>
        <w:ind w:left="0"/>
        <w:contextualSpacing w:val="0"/>
        <w:jc w:val="both"/>
        <w:rPr>
          <w:rFonts w:ascii="Cambria" w:hAnsi="Cambria"/>
          <w:i/>
          <w:sz w:val="24"/>
          <w:szCs w:val="24"/>
          <w:shd w:val="clear" w:color="auto" w:fill="FFFFFF"/>
        </w:rPr>
      </w:pPr>
      <w:r w:rsidRPr="003F0860">
        <w:rPr>
          <w:rFonts w:ascii="Cambria" w:hAnsi="Cambria"/>
          <w:i/>
          <w:sz w:val="24"/>
          <w:szCs w:val="24"/>
          <w:shd w:val="clear" w:color="auto" w:fill="FFFFFF"/>
        </w:rPr>
        <w:t>Orientacinis poreikis: 10 vnt.</w:t>
      </w:r>
    </w:p>
    <w:p w14:paraId="70E5F51D" w14:textId="77777777" w:rsidR="002D58FE" w:rsidRPr="003F0860" w:rsidRDefault="002D58FE" w:rsidP="003F0860">
      <w:pPr>
        <w:pStyle w:val="ListParagraph"/>
        <w:spacing w:after="0" w:line="240" w:lineRule="auto"/>
        <w:ind w:left="0"/>
        <w:contextualSpacing w:val="0"/>
        <w:rPr>
          <w:rFonts w:ascii="Cambria" w:hAnsi="Cambria"/>
          <w:i/>
          <w:sz w:val="24"/>
          <w:szCs w:val="24"/>
          <w:shd w:val="clear" w:color="auto" w:fill="FFFFFF"/>
        </w:rPr>
      </w:pPr>
    </w:p>
    <w:p w14:paraId="40F959E3" w14:textId="77777777" w:rsidR="00377385" w:rsidRPr="003F0860" w:rsidRDefault="00377385" w:rsidP="003F0860">
      <w:pPr>
        <w:pStyle w:val="ListParagraph"/>
        <w:numPr>
          <w:ilvl w:val="0"/>
          <w:numId w:val="44"/>
        </w:numPr>
        <w:spacing w:after="0" w:line="240" w:lineRule="auto"/>
        <w:ind w:left="357" w:hanging="357"/>
        <w:rPr>
          <w:rFonts w:ascii="Cambria" w:hAnsi="Cambria"/>
          <w:b/>
          <w:sz w:val="24"/>
          <w:szCs w:val="24"/>
          <w:u w:val="single"/>
        </w:rPr>
      </w:pPr>
      <w:r w:rsidRPr="003F0860">
        <w:rPr>
          <w:rFonts w:ascii="Cambria" w:hAnsi="Cambria"/>
          <w:b/>
          <w:sz w:val="24"/>
          <w:szCs w:val="24"/>
          <w:u w:val="single"/>
        </w:rPr>
        <w:t xml:space="preserve">Rinkiniai </w:t>
      </w:r>
      <w:proofErr w:type="spellStart"/>
      <w:r w:rsidRPr="003F0860">
        <w:rPr>
          <w:rFonts w:ascii="Cambria" w:hAnsi="Cambria"/>
          <w:b/>
          <w:sz w:val="24"/>
          <w:szCs w:val="24"/>
          <w:u w:val="single"/>
        </w:rPr>
        <w:t>punkcinei</w:t>
      </w:r>
      <w:proofErr w:type="spellEnd"/>
      <w:r w:rsidRPr="003F0860">
        <w:rPr>
          <w:rFonts w:ascii="Cambria" w:hAnsi="Cambria"/>
          <w:b/>
          <w:sz w:val="24"/>
          <w:szCs w:val="24"/>
          <w:u w:val="single"/>
        </w:rPr>
        <w:t xml:space="preserve"> </w:t>
      </w:r>
      <w:proofErr w:type="spellStart"/>
      <w:r w:rsidRPr="003F0860">
        <w:rPr>
          <w:rFonts w:ascii="Cambria" w:hAnsi="Cambria"/>
          <w:b/>
          <w:sz w:val="24"/>
          <w:szCs w:val="24"/>
          <w:u w:val="single"/>
        </w:rPr>
        <w:t>cistostomijai</w:t>
      </w:r>
      <w:proofErr w:type="spellEnd"/>
      <w:r w:rsidRPr="003F0860">
        <w:rPr>
          <w:rFonts w:ascii="Cambria" w:hAnsi="Cambria"/>
          <w:b/>
          <w:sz w:val="24"/>
          <w:szCs w:val="24"/>
          <w:u w:val="single"/>
        </w:rPr>
        <w:t xml:space="preserve"> CH 10</w:t>
      </w:r>
      <w:r w:rsidR="002D58FE" w:rsidRPr="003F0860">
        <w:rPr>
          <w:rFonts w:ascii="Cambria" w:hAnsi="Cambria"/>
          <w:b/>
          <w:sz w:val="24"/>
          <w:szCs w:val="24"/>
          <w:u w:val="single"/>
        </w:rPr>
        <w:t>:</w:t>
      </w:r>
      <w:r w:rsidR="00CE79AB" w:rsidRPr="003F0860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38FA3926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vienkartinis (pažymėta simboliu)</w:t>
      </w:r>
    </w:p>
    <w:p w14:paraId="726F3EEB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sterilus (simbolis ant pakuotės);</w:t>
      </w:r>
    </w:p>
    <w:p w14:paraId="30CDAE97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Cambria" w:hAnsi="Cambria"/>
          <w:sz w:val="24"/>
          <w:szCs w:val="24"/>
        </w:rPr>
      </w:pPr>
      <w:proofErr w:type="spellStart"/>
      <w:r w:rsidRPr="003F0860">
        <w:rPr>
          <w:rFonts w:ascii="Cambria" w:hAnsi="Cambria"/>
          <w:sz w:val="24"/>
          <w:szCs w:val="24"/>
        </w:rPr>
        <w:t>dvikanalis</w:t>
      </w:r>
      <w:proofErr w:type="spellEnd"/>
      <w:r w:rsidRPr="003F0860">
        <w:rPr>
          <w:rFonts w:ascii="Cambria" w:hAnsi="Cambria"/>
          <w:sz w:val="24"/>
          <w:szCs w:val="24"/>
        </w:rPr>
        <w:t xml:space="preserve"> kateteris su balionu (talpos 5 – 10 ml) su 2 – 6 angelėmis.</w:t>
      </w:r>
    </w:p>
    <w:p w14:paraId="5DAF9C03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ilgis 40-51 cm;</w:t>
      </w:r>
    </w:p>
    <w:p w14:paraId="35011208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pagamintas iš silikono (100%) ar lygiavertės medžiagos (pateikti patvirtinančius dokumentus);</w:t>
      </w:r>
    </w:p>
    <w:p w14:paraId="051D88D0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 xml:space="preserve">nerūdijančio plieno ar lygiavertė </w:t>
      </w:r>
      <w:proofErr w:type="spellStart"/>
      <w:r w:rsidRPr="003F0860">
        <w:rPr>
          <w:rFonts w:ascii="Cambria" w:hAnsi="Cambria"/>
          <w:sz w:val="24"/>
          <w:szCs w:val="24"/>
        </w:rPr>
        <w:t>cistostominė</w:t>
      </w:r>
      <w:proofErr w:type="spellEnd"/>
      <w:r w:rsidRPr="003F0860">
        <w:rPr>
          <w:rFonts w:ascii="Cambria" w:hAnsi="Cambria"/>
          <w:sz w:val="24"/>
          <w:szCs w:val="24"/>
        </w:rPr>
        <w:t xml:space="preserve"> kaniulė;</w:t>
      </w:r>
    </w:p>
    <w:p w14:paraId="5916471D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kateterio kamštelis;</w:t>
      </w:r>
    </w:p>
    <w:p w14:paraId="46B2FC2D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laikas;</w:t>
      </w:r>
    </w:p>
    <w:p w14:paraId="5B811F9D" w14:textId="77777777" w:rsidR="002D58FE" w:rsidRPr="003F0860" w:rsidRDefault="002D58FE" w:rsidP="003F0860">
      <w:pPr>
        <w:numPr>
          <w:ilvl w:val="0"/>
          <w:numId w:val="32"/>
        </w:numPr>
        <w:spacing w:after="0" w:line="240" w:lineRule="auto"/>
        <w:ind w:left="284" w:hanging="284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su numatyta pakuotės atidarymo vieta.</w:t>
      </w:r>
    </w:p>
    <w:p w14:paraId="03A6BF01" w14:textId="77777777" w:rsidR="00BC64A1" w:rsidRPr="003F0860" w:rsidRDefault="002D58FE" w:rsidP="003F0860">
      <w:pPr>
        <w:spacing w:after="0" w:line="240" w:lineRule="auto"/>
        <w:rPr>
          <w:rFonts w:ascii="Cambria" w:hAnsi="Cambria"/>
          <w:i/>
          <w:sz w:val="24"/>
          <w:szCs w:val="24"/>
        </w:rPr>
      </w:pPr>
      <w:r w:rsidRPr="003F0860">
        <w:rPr>
          <w:rFonts w:ascii="Cambria" w:hAnsi="Cambria"/>
          <w:i/>
          <w:sz w:val="24"/>
          <w:szCs w:val="24"/>
        </w:rPr>
        <w:t>Orientacinis poreikis: 30 vnt.</w:t>
      </w:r>
    </w:p>
    <w:p w14:paraId="2EFA2B3B" w14:textId="77777777" w:rsidR="00BC64A1" w:rsidRPr="003F0860" w:rsidRDefault="00BC64A1" w:rsidP="003F0860">
      <w:pPr>
        <w:pStyle w:val="ListParagraph"/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</w:p>
    <w:p w14:paraId="4E59542B" w14:textId="09A7E907" w:rsidR="00BC64A1" w:rsidRPr="003F0860" w:rsidRDefault="00BC64A1" w:rsidP="003F0860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proofErr w:type="spellStart"/>
      <w:r w:rsidRPr="003F0860">
        <w:rPr>
          <w:rFonts w:ascii="Cambria" w:hAnsi="Cambria" w:cs="Times New Roman"/>
          <w:b/>
          <w:sz w:val="24"/>
          <w:szCs w:val="24"/>
          <w:u w:val="single"/>
        </w:rPr>
        <w:t>Stentai</w:t>
      </w:r>
      <w:proofErr w:type="spellEnd"/>
      <w:r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  <w:proofErr w:type="spellStart"/>
      <w:r w:rsidRPr="003F0860">
        <w:rPr>
          <w:rFonts w:ascii="Cambria" w:hAnsi="Cambria" w:cs="Times New Roman"/>
          <w:b/>
          <w:sz w:val="24"/>
          <w:szCs w:val="24"/>
          <w:u w:val="single"/>
        </w:rPr>
        <w:t>ureteriniai</w:t>
      </w:r>
      <w:proofErr w:type="spellEnd"/>
      <w:r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 CH5</w:t>
      </w:r>
      <w:r w:rsidR="000E508D"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  <w:r w:rsidR="000E508D" w:rsidRPr="003F0860">
        <w:rPr>
          <w:rFonts w:ascii="Cambria" w:hAnsi="Cambria"/>
          <w:b/>
          <w:iCs/>
          <w:szCs w:val="24"/>
          <w:u w:val="single"/>
        </w:rPr>
        <w:t>± 0,5 CH</w:t>
      </w:r>
      <w:r w:rsidRPr="003F0860">
        <w:rPr>
          <w:rFonts w:ascii="Cambria" w:hAnsi="Cambria" w:cs="Times New Roman"/>
          <w:b/>
          <w:sz w:val="24"/>
          <w:szCs w:val="24"/>
          <w:u w:val="single"/>
        </w:rPr>
        <w:t>:</w:t>
      </w:r>
      <w:r w:rsidR="00CE79AB"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</w:p>
    <w:p w14:paraId="53FED860" w14:textId="77777777" w:rsidR="00BC64A1" w:rsidRPr="003F0860" w:rsidRDefault="00BC64A1" w:rsidP="003F0860">
      <w:pPr>
        <w:numPr>
          <w:ilvl w:val="0"/>
          <w:numId w:val="33"/>
        </w:numPr>
        <w:tabs>
          <w:tab w:val="clear" w:pos="360"/>
          <w:tab w:val="num" w:pos="284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vienkartiniai </w:t>
      </w:r>
      <w:r w:rsidRPr="003F0860">
        <w:rPr>
          <w:rFonts w:ascii="Cambria" w:hAnsi="Cambria" w:cs="Times New Roman"/>
          <w:sz w:val="24"/>
          <w:szCs w:val="24"/>
          <w:shd w:val="clear" w:color="auto" w:fill="FFFFFF"/>
        </w:rPr>
        <w:t>(pažymėta simboliu)</w:t>
      </w:r>
      <w:r w:rsidRPr="003F0860">
        <w:rPr>
          <w:rFonts w:ascii="Cambria" w:hAnsi="Cambria" w:cs="Times New Roman"/>
          <w:sz w:val="24"/>
          <w:szCs w:val="24"/>
        </w:rPr>
        <w:t>;</w:t>
      </w:r>
    </w:p>
    <w:p w14:paraId="72BFC425" w14:textId="77777777" w:rsidR="00BC64A1" w:rsidRPr="003F0860" w:rsidRDefault="00BC64A1" w:rsidP="003F0860">
      <w:pPr>
        <w:numPr>
          <w:ilvl w:val="0"/>
          <w:numId w:val="33"/>
        </w:numPr>
        <w:tabs>
          <w:tab w:val="clear" w:pos="360"/>
          <w:tab w:val="num" w:pos="284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sterilūs </w:t>
      </w:r>
      <w:r w:rsidRPr="003F0860">
        <w:rPr>
          <w:rFonts w:ascii="Cambria" w:hAnsi="Cambria" w:cs="Times New Roman"/>
          <w:sz w:val="24"/>
          <w:szCs w:val="24"/>
          <w:shd w:val="clear" w:color="auto" w:fill="FFFFFF"/>
        </w:rPr>
        <w:t>(simbolis ant pakuotės)</w:t>
      </w:r>
      <w:r w:rsidRPr="003F0860">
        <w:rPr>
          <w:rFonts w:ascii="Cambria" w:hAnsi="Cambria" w:cs="Times New Roman"/>
          <w:sz w:val="24"/>
          <w:szCs w:val="24"/>
        </w:rPr>
        <w:t>;</w:t>
      </w:r>
    </w:p>
    <w:p w14:paraId="41D4C783" w14:textId="77777777" w:rsidR="00BC64A1" w:rsidRPr="003F0860" w:rsidRDefault="00BC64A1" w:rsidP="003F0860">
      <w:pPr>
        <w:numPr>
          <w:ilvl w:val="0"/>
          <w:numId w:val="33"/>
        </w:numPr>
        <w:tabs>
          <w:tab w:val="clear" w:pos="360"/>
          <w:tab w:val="num" w:pos="284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3F0860">
        <w:rPr>
          <w:rFonts w:ascii="Cambria" w:hAnsi="Cambria" w:cs="Times New Roman"/>
          <w:sz w:val="24"/>
          <w:szCs w:val="24"/>
        </w:rPr>
        <w:t>poliuretaniniai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ar lygiavertės medžiagos;</w:t>
      </w:r>
    </w:p>
    <w:p w14:paraId="1AF6C109" w14:textId="77777777" w:rsidR="00BC64A1" w:rsidRPr="003F0860" w:rsidRDefault="00BC64A1" w:rsidP="003F0860">
      <w:pPr>
        <w:numPr>
          <w:ilvl w:val="0"/>
          <w:numId w:val="33"/>
        </w:numPr>
        <w:tabs>
          <w:tab w:val="clear" w:pos="360"/>
          <w:tab w:val="num" w:pos="284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3F0860">
        <w:rPr>
          <w:rFonts w:ascii="Cambria" w:hAnsi="Cambria" w:cs="Times New Roman"/>
          <w:sz w:val="24"/>
          <w:szCs w:val="24"/>
        </w:rPr>
        <w:t>stentas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kateteris (vienas galas uždaras);</w:t>
      </w:r>
    </w:p>
    <w:p w14:paraId="075844F3" w14:textId="77777777" w:rsidR="00BC64A1" w:rsidRPr="003F0860" w:rsidRDefault="00BC64A1" w:rsidP="003F0860">
      <w:pPr>
        <w:numPr>
          <w:ilvl w:val="0"/>
          <w:numId w:val="33"/>
        </w:numPr>
        <w:tabs>
          <w:tab w:val="clear" w:pos="360"/>
          <w:tab w:val="num" w:pos="284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3F0860">
        <w:rPr>
          <w:rFonts w:ascii="Cambria" w:hAnsi="Cambria" w:cs="Times New Roman"/>
          <w:sz w:val="24"/>
          <w:szCs w:val="24"/>
        </w:rPr>
        <w:t>nustūmėjas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vidinis (spalvotas);</w:t>
      </w:r>
    </w:p>
    <w:p w14:paraId="6059C71D" w14:textId="77777777" w:rsidR="00BC64A1" w:rsidRPr="003F0860" w:rsidRDefault="00BC64A1" w:rsidP="003F0860">
      <w:pPr>
        <w:numPr>
          <w:ilvl w:val="0"/>
          <w:numId w:val="33"/>
        </w:numPr>
        <w:tabs>
          <w:tab w:val="clear" w:pos="360"/>
          <w:tab w:val="num" w:pos="284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styga vedlys ne trumpesnis nei 150 cm su lanksčia šerdimi; </w:t>
      </w:r>
    </w:p>
    <w:p w14:paraId="6F387D26" w14:textId="77777777" w:rsidR="00BC64A1" w:rsidRPr="003F0860" w:rsidRDefault="00BC64A1" w:rsidP="003F0860">
      <w:pPr>
        <w:numPr>
          <w:ilvl w:val="0"/>
          <w:numId w:val="33"/>
        </w:numPr>
        <w:tabs>
          <w:tab w:val="clear" w:pos="360"/>
          <w:tab w:val="num" w:pos="284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spaustukas;</w:t>
      </w:r>
    </w:p>
    <w:p w14:paraId="6525FDEF" w14:textId="77777777" w:rsidR="00BC64A1" w:rsidRPr="003F0860" w:rsidRDefault="00BC64A1" w:rsidP="003F0860">
      <w:pPr>
        <w:pStyle w:val="ListParagraph"/>
        <w:numPr>
          <w:ilvl w:val="0"/>
          <w:numId w:val="33"/>
        </w:numPr>
        <w:spacing w:after="0" w:line="240" w:lineRule="auto"/>
        <w:ind w:left="284" w:hanging="284"/>
        <w:contextualSpacing w:val="0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3F0860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7D8B9FA6" w14:textId="77777777" w:rsidR="00BC64A1" w:rsidRPr="003F0860" w:rsidRDefault="00BC64A1" w:rsidP="003F0860">
      <w:pPr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su numatyta pakuotės atidarymo vieta.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3368"/>
        <w:gridCol w:w="3011"/>
      </w:tblGrid>
      <w:tr w:rsidR="00BC64A1" w:rsidRPr="003F0860" w14:paraId="0307912F" w14:textId="77777777" w:rsidTr="00E27E66">
        <w:tc>
          <w:tcPr>
            <w:tcW w:w="1418" w:type="dxa"/>
          </w:tcPr>
          <w:p w14:paraId="70789DBC" w14:textId="77777777" w:rsidR="00BC64A1" w:rsidRPr="003F0860" w:rsidRDefault="00BC64A1" w:rsidP="003F0860">
            <w:pPr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Dydis</w:t>
            </w:r>
          </w:p>
        </w:tc>
        <w:tc>
          <w:tcPr>
            <w:tcW w:w="3368" w:type="dxa"/>
          </w:tcPr>
          <w:p w14:paraId="5E482E01" w14:textId="77777777" w:rsidR="00BC64A1" w:rsidRPr="003F0860" w:rsidRDefault="00BC64A1" w:rsidP="003F0860">
            <w:pPr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Ilgis</w:t>
            </w:r>
          </w:p>
        </w:tc>
        <w:tc>
          <w:tcPr>
            <w:tcW w:w="3011" w:type="dxa"/>
          </w:tcPr>
          <w:p w14:paraId="1219CE2F" w14:textId="77777777" w:rsidR="00BC64A1" w:rsidRPr="003F0860" w:rsidRDefault="00BC64A1" w:rsidP="003F0860">
            <w:pPr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Orientacinis poreikis (vnt.)</w:t>
            </w:r>
          </w:p>
        </w:tc>
      </w:tr>
      <w:tr w:rsidR="00BC64A1" w:rsidRPr="003F0860" w14:paraId="0F95ED82" w14:textId="77777777" w:rsidTr="00E27E66">
        <w:tc>
          <w:tcPr>
            <w:tcW w:w="1418" w:type="dxa"/>
          </w:tcPr>
          <w:p w14:paraId="54595CB7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CH5</w:t>
            </w:r>
          </w:p>
        </w:tc>
        <w:tc>
          <w:tcPr>
            <w:tcW w:w="3368" w:type="dxa"/>
          </w:tcPr>
          <w:p w14:paraId="0346AB82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22 ± 0,1 cm</w:t>
            </w:r>
          </w:p>
        </w:tc>
        <w:tc>
          <w:tcPr>
            <w:tcW w:w="3011" w:type="dxa"/>
            <w:vMerge w:val="restart"/>
            <w:vAlign w:val="center"/>
          </w:tcPr>
          <w:p w14:paraId="492E483B" w14:textId="77777777" w:rsidR="00BC64A1" w:rsidRPr="003F0860" w:rsidRDefault="00BC64A1" w:rsidP="003F086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70</w:t>
            </w:r>
          </w:p>
        </w:tc>
      </w:tr>
      <w:tr w:rsidR="00BC64A1" w:rsidRPr="003F0860" w14:paraId="71FD2ECC" w14:textId="77777777" w:rsidTr="00E27E66">
        <w:tc>
          <w:tcPr>
            <w:tcW w:w="1418" w:type="dxa"/>
          </w:tcPr>
          <w:p w14:paraId="05C55831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CH5</w:t>
            </w:r>
          </w:p>
        </w:tc>
        <w:tc>
          <w:tcPr>
            <w:tcW w:w="3368" w:type="dxa"/>
          </w:tcPr>
          <w:p w14:paraId="7ED4F99B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24 ± 0,1 cm</w:t>
            </w:r>
          </w:p>
        </w:tc>
        <w:tc>
          <w:tcPr>
            <w:tcW w:w="3011" w:type="dxa"/>
            <w:vMerge/>
          </w:tcPr>
          <w:p w14:paraId="4B78BD26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BC64A1" w:rsidRPr="003F0860" w14:paraId="6A590D9F" w14:textId="77777777" w:rsidTr="00E27E66">
        <w:tc>
          <w:tcPr>
            <w:tcW w:w="1418" w:type="dxa"/>
          </w:tcPr>
          <w:p w14:paraId="18F939B4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CH5</w:t>
            </w:r>
          </w:p>
        </w:tc>
        <w:tc>
          <w:tcPr>
            <w:tcW w:w="3368" w:type="dxa"/>
          </w:tcPr>
          <w:p w14:paraId="2C276FF4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26 ± 0,1 cm</w:t>
            </w:r>
          </w:p>
        </w:tc>
        <w:tc>
          <w:tcPr>
            <w:tcW w:w="3011" w:type="dxa"/>
            <w:vMerge/>
          </w:tcPr>
          <w:p w14:paraId="7FFEBB01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BC64A1" w:rsidRPr="003F0860" w14:paraId="220F642B" w14:textId="77777777" w:rsidTr="00E27E66">
        <w:tc>
          <w:tcPr>
            <w:tcW w:w="1418" w:type="dxa"/>
          </w:tcPr>
          <w:p w14:paraId="756C7B21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CH5</w:t>
            </w:r>
          </w:p>
        </w:tc>
        <w:tc>
          <w:tcPr>
            <w:tcW w:w="3368" w:type="dxa"/>
          </w:tcPr>
          <w:p w14:paraId="5DBC902E" w14:textId="77777777" w:rsidR="00BC64A1" w:rsidRPr="003F0860" w:rsidRDefault="00BC64A1" w:rsidP="003F0860">
            <w:pPr>
              <w:pStyle w:val="ListParagraph"/>
              <w:numPr>
                <w:ilvl w:val="0"/>
                <w:numId w:val="35"/>
              </w:numPr>
              <w:ind w:left="425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± 0,1 cm</w:t>
            </w:r>
          </w:p>
        </w:tc>
        <w:tc>
          <w:tcPr>
            <w:tcW w:w="3011" w:type="dxa"/>
            <w:vMerge/>
          </w:tcPr>
          <w:p w14:paraId="25F423D5" w14:textId="77777777" w:rsidR="00BC64A1" w:rsidRPr="003F0860" w:rsidRDefault="00BC64A1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3828B88" w14:textId="77777777" w:rsidR="00377385" w:rsidRPr="003F0860" w:rsidRDefault="00377385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22FA5F2" w14:textId="77777777" w:rsidR="00BC64A1" w:rsidRPr="003F0860" w:rsidRDefault="00BC64A1" w:rsidP="003F0860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proofErr w:type="spellStart"/>
      <w:r w:rsidRPr="003F0860">
        <w:rPr>
          <w:rFonts w:ascii="Cambria" w:hAnsi="Cambria"/>
          <w:b/>
          <w:bCs/>
          <w:sz w:val="24"/>
          <w:szCs w:val="24"/>
          <w:u w:val="single"/>
        </w:rPr>
        <w:t>Stentai</w:t>
      </w:r>
      <w:proofErr w:type="spellEnd"/>
      <w:r w:rsidRPr="003F0860">
        <w:rPr>
          <w:rFonts w:ascii="Cambria" w:hAnsi="Cambria"/>
          <w:b/>
          <w:bCs/>
          <w:sz w:val="24"/>
          <w:szCs w:val="24"/>
          <w:u w:val="single"/>
        </w:rPr>
        <w:t xml:space="preserve"> </w:t>
      </w:r>
      <w:proofErr w:type="spellStart"/>
      <w:r w:rsidRPr="003F0860">
        <w:rPr>
          <w:rFonts w:ascii="Cambria" w:hAnsi="Cambria"/>
          <w:b/>
          <w:bCs/>
          <w:sz w:val="24"/>
          <w:szCs w:val="24"/>
          <w:u w:val="single"/>
        </w:rPr>
        <w:t>ureteriniai</w:t>
      </w:r>
      <w:proofErr w:type="spellEnd"/>
      <w:r w:rsidRPr="003F0860">
        <w:rPr>
          <w:rFonts w:ascii="Cambria" w:hAnsi="Cambria"/>
          <w:b/>
          <w:bCs/>
          <w:sz w:val="24"/>
          <w:szCs w:val="24"/>
          <w:u w:val="single"/>
        </w:rPr>
        <w:t xml:space="preserve"> CH7:</w:t>
      </w:r>
    </w:p>
    <w:p w14:paraId="78FDD79A" w14:textId="77777777" w:rsidR="00BC64A1" w:rsidRPr="003F0860" w:rsidRDefault="00BC64A1" w:rsidP="003F0860">
      <w:pPr>
        <w:numPr>
          <w:ilvl w:val="0"/>
          <w:numId w:val="37"/>
        </w:numPr>
        <w:tabs>
          <w:tab w:val="clear" w:pos="1800"/>
          <w:tab w:val="num" w:pos="284"/>
        </w:tabs>
        <w:spacing w:after="0" w:line="240" w:lineRule="auto"/>
        <w:ind w:hanging="1800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sterilūs (simbolis ant pakuotės);</w:t>
      </w:r>
    </w:p>
    <w:p w14:paraId="3D4532F9" w14:textId="77777777" w:rsidR="00BC64A1" w:rsidRPr="003F0860" w:rsidRDefault="00BC64A1" w:rsidP="003F0860">
      <w:pPr>
        <w:pStyle w:val="ListParagraph"/>
        <w:numPr>
          <w:ilvl w:val="0"/>
          <w:numId w:val="37"/>
        </w:numPr>
        <w:tabs>
          <w:tab w:val="clear" w:pos="1800"/>
          <w:tab w:val="num" w:pos="284"/>
        </w:tabs>
        <w:spacing w:after="0" w:line="240" w:lineRule="auto"/>
        <w:ind w:hanging="1800"/>
        <w:jc w:val="both"/>
        <w:rPr>
          <w:rFonts w:ascii="Cambria" w:hAnsi="Cambria"/>
          <w:bCs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 xml:space="preserve">vienkartiniai </w:t>
      </w:r>
      <w:r w:rsidRPr="003F0860">
        <w:rPr>
          <w:rFonts w:ascii="Cambria" w:hAnsi="Cambria"/>
          <w:bCs/>
          <w:sz w:val="24"/>
          <w:szCs w:val="24"/>
        </w:rPr>
        <w:t>(pažymėta simboliu);</w:t>
      </w:r>
    </w:p>
    <w:p w14:paraId="22C146F6" w14:textId="77777777" w:rsidR="00BC64A1" w:rsidRPr="003F0860" w:rsidRDefault="00BC64A1" w:rsidP="003F0860">
      <w:pPr>
        <w:numPr>
          <w:ilvl w:val="0"/>
          <w:numId w:val="37"/>
        </w:numPr>
        <w:tabs>
          <w:tab w:val="clear" w:pos="1800"/>
          <w:tab w:val="num" w:pos="284"/>
        </w:tabs>
        <w:spacing w:after="0" w:line="240" w:lineRule="auto"/>
        <w:ind w:hanging="1800"/>
        <w:jc w:val="both"/>
        <w:rPr>
          <w:rFonts w:ascii="Cambria" w:hAnsi="Cambria"/>
          <w:sz w:val="24"/>
          <w:szCs w:val="24"/>
        </w:rPr>
      </w:pPr>
      <w:proofErr w:type="spellStart"/>
      <w:r w:rsidRPr="003F0860">
        <w:rPr>
          <w:rFonts w:ascii="Cambria" w:hAnsi="Cambria"/>
          <w:sz w:val="24"/>
          <w:szCs w:val="24"/>
        </w:rPr>
        <w:t>poliuretaniniai</w:t>
      </w:r>
      <w:proofErr w:type="spellEnd"/>
      <w:r w:rsidRPr="003F0860">
        <w:rPr>
          <w:rFonts w:ascii="Cambria" w:hAnsi="Cambria"/>
          <w:sz w:val="24"/>
          <w:szCs w:val="24"/>
        </w:rPr>
        <w:t xml:space="preserve"> ar lygiavertės medžiagos;</w:t>
      </w:r>
    </w:p>
    <w:p w14:paraId="6BCC104D" w14:textId="77777777" w:rsidR="00BC64A1" w:rsidRPr="003F0860" w:rsidRDefault="00BC64A1" w:rsidP="003F0860">
      <w:pPr>
        <w:numPr>
          <w:ilvl w:val="0"/>
          <w:numId w:val="37"/>
        </w:numPr>
        <w:tabs>
          <w:tab w:val="clear" w:pos="1800"/>
          <w:tab w:val="num" w:pos="284"/>
        </w:tabs>
        <w:spacing w:after="0" w:line="240" w:lineRule="auto"/>
        <w:ind w:hanging="1800"/>
        <w:jc w:val="both"/>
        <w:rPr>
          <w:rFonts w:ascii="Cambria" w:hAnsi="Cambria"/>
          <w:sz w:val="24"/>
          <w:szCs w:val="24"/>
        </w:rPr>
      </w:pPr>
      <w:proofErr w:type="spellStart"/>
      <w:r w:rsidRPr="003F0860">
        <w:rPr>
          <w:rFonts w:ascii="Cambria" w:hAnsi="Cambria"/>
          <w:sz w:val="24"/>
          <w:szCs w:val="24"/>
        </w:rPr>
        <w:t>stentas</w:t>
      </w:r>
      <w:proofErr w:type="spellEnd"/>
      <w:r w:rsidRPr="003F0860">
        <w:rPr>
          <w:rFonts w:ascii="Cambria" w:hAnsi="Cambria"/>
          <w:sz w:val="24"/>
          <w:szCs w:val="24"/>
        </w:rPr>
        <w:t xml:space="preserve"> kateteris (vienas galas uždaras);</w:t>
      </w:r>
    </w:p>
    <w:p w14:paraId="0E9A3803" w14:textId="77777777" w:rsidR="00BC64A1" w:rsidRPr="003F0860" w:rsidRDefault="00BC64A1" w:rsidP="003F0860">
      <w:pPr>
        <w:numPr>
          <w:ilvl w:val="0"/>
          <w:numId w:val="37"/>
        </w:numPr>
        <w:tabs>
          <w:tab w:val="clear" w:pos="1800"/>
          <w:tab w:val="num" w:pos="284"/>
        </w:tabs>
        <w:spacing w:after="0" w:line="240" w:lineRule="auto"/>
        <w:ind w:hanging="1800"/>
        <w:jc w:val="both"/>
        <w:rPr>
          <w:rFonts w:ascii="Cambria" w:hAnsi="Cambria"/>
          <w:sz w:val="24"/>
          <w:szCs w:val="24"/>
        </w:rPr>
      </w:pPr>
      <w:proofErr w:type="spellStart"/>
      <w:r w:rsidRPr="003F0860">
        <w:rPr>
          <w:rFonts w:ascii="Cambria" w:hAnsi="Cambria"/>
          <w:sz w:val="24"/>
          <w:szCs w:val="24"/>
        </w:rPr>
        <w:t>nustūmėjas</w:t>
      </w:r>
      <w:proofErr w:type="spellEnd"/>
      <w:r w:rsidRPr="003F0860">
        <w:rPr>
          <w:rFonts w:ascii="Cambria" w:hAnsi="Cambria"/>
          <w:sz w:val="24"/>
          <w:szCs w:val="24"/>
        </w:rPr>
        <w:t xml:space="preserve"> vidinis (spalvotas);</w:t>
      </w:r>
    </w:p>
    <w:p w14:paraId="4D637D11" w14:textId="77777777" w:rsidR="00BC64A1" w:rsidRPr="003F0860" w:rsidRDefault="00BC64A1" w:rsidP="003F0860">
      <w:pPr>
        <w:numPr>
          <w:ilvl w:val="0"/>
          <w:numId w:val="37"/>
        </w:numPr>
        <w:tabs>
          <w:tab w:val="clear" w:pos="1800"/>
          <w:tab w:val="num" w:pos="284"/>
        </w:tabs>
        <w:spacing w:after="0" w:line="240" w:lineRule="auto"/>
        <w:ind w:hanging="1800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styga vedlys  ne trumpesnis nei 125 cm su lanksčia šerdimi;</w:t>
      </w:r>
    </w:p>
    <w:p w14:paraId="7CC1D4EE" w14:textId="77777777" w:rsidR="00BC64A1" w:rsidRPr="003F0860" w:rsidRDefault="00BC64A1" w:rsidP="003F0860">
      <w:pPr>
        <w:numPr>
          <w:ilvl w:val="0"/>
          <w:numId w:val="37"/>
        </w:numPr>
        <w:tabs>
          <w:tab w:val="clear" w:pos="1800"/>
          <w:tab w:val="num" w:pos="284"/>
        </w:tabs>
        <w:spacing w:after="0" w:line="240" w:lineRule="auto"/>
        <w:ind w:hanging="1800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spaustukas;</w:t>
      </w:r>
    </w:p>
    <w:p w14:paraId="3312B3E9" w14:textId="77777777" w:rsidR="00BC64A1" w:rsidRPr="003F0860" w:rsidRDefault="00BC64A1" w:rsidP="003F0860">
      <w:pPr>
        <w:pStyle w:val="ListParagraph"/>
        <w:numPr>
          <w:ilvl w:val="0"/>
          <w:numId w:val="37"/>
        </w:numPr>
        <w:tabs>
          <w:tab w:val="clear" w:pos="1800"/>
          <w:tab w:val="num" w:pos="284"/>
        </w:tabs>
        <w:spacing w:after="0" w:line="240" w:lineRule="auto"/>
        <w:ind w:hanging="1800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laikas;</w:t>
      </w:r>
    </w:p>
    <w:p w14:paraId="6F8CB873" w14:textId="77777777" w:rsidR="00BC64A1" w:rsidRPr="003F0860" w:rsidRDefault="00BC64A1" w:rsidP="003F0860">
      <w:pPr>
        <w:numPr>
          <w:ilvl w:val="0"/>
          <w:numId w:val="37"/>
        </w:numPr>
        <w:tabs>
          <w:tab w:val="clear" w:pos="1800"/>
          <w:tab w:val="num" w:pos="284"/>
          <w:tab w:val="num" w:pos="3240"/>
        </w:tabs>
        <w:spacing w:after="0" w:line="240" w:lineRule="auto"/>
        <w:ind w:hanging="1800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>su numatyta pakuotės atidarymo vieta.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3260"/>
        <w:gridCol w:w="3821"/>
      </w:tblGrid>
      <w:tr w:rsidR="00BC64A1" w:rsidRPr="003F0860" w14:paraId="120FA336" w14:textId="77777777" w:rsidTr="00E27E66">
        <w:tc>
          <w:tcPr>
            <w:tcW w:w="1418" w:type="dxa"/>
          </w:tcPr>
          <w:p w14:paraId="048D0692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lastRenderedPageBreak/>
              <w:t>Dydis</w:t>
            </w:r>
          </w:p>
        </w:tc>
        <w:tc>
          <w:tcPr>
            <w:tcW w:w="3260" w:type="dxa"/>
          </w:tcPr>
          <w:p w14:paraId="3141CD02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Ilgis</w:t>
            </w:r>
          </w:p>
        </w:tc>
        <w:tc>
          <w:tcPr>
            <w:tcW w:w="3821" w:type="dxa"/>
          </w:tcPr>
          <w:p w14:paraId="44628185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3F0860">
              <w:rPr>
                <w:rFonts w:ascii="Cambria" w:hAnsi="Cambria"/>
                <w:i/>
                <w:sz w:val="24"/>
                <w:szCs w:val="24"/>
              </w:rPr>
              <w:t>Orientacinis poreikis (vnt.)</w:t>
            </w:r>
          </w:p>
        </w:tc>
      </w:tr>
      <w:tr w:rsidR="00BC64A1" w:rsidRPr="003F0860" w14:paraId="773A3CA1" w14:textId="77777777" w:rsidTr="00E27E66">
        <w:tc>
          <w:tcPr>
            <w:tcW w:w="1418" w:type="dxa"/>
          </w:tcPr>
          <w:p w14:paraId="7CF50490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CH7</w:t>
            </w:r>
          </w:p>
        </w:tc>
        <w:tc>
          <w:tcPr>
            <w:tcW w:w="3260" w:type="dxa"/>
          </w:tcPr>
          <w:p w14:paraId="5EBD001F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 xml:space="preserve">24 </w:t>
            </w:r>
            <w:r w:rsidRPr="003F0860">
              <w:rPr>
                <w:rFonts w:ascii="Cambria" w:hAnsi="Cambria"/>
                <w:sz w:val="24"/>
                <w:szCs w:val="24"/>
                <w:lang w:eastAsia="en-GB"/>
              </w:rPr>
              <w:t>± 0,1</w:t>
            </w:r>
            <w:r w:rsidRPr="003F0860">
              <w:rPr>
                <w:rFonts w:ascii="Cambria" w:hAnsi="Cambria"/>
                <w:sz w:val="24"/>
                <w:szCs w:val="24"/>
              </w:rPr>
              <w:t xml:space="preserve"> cm</w:t>
            </w:r>
          </w:p>
        </w:tc>
        <w:tc>
          <w:tcPr>
            <w:tcW w:w="3821" w:type="dxa"/>
            <w:vMerge w:val="restart"/>
            <w:vAlign w:val="center"/>
          </w:tcPr>
          <w:p w14:paraId="13BA9030" w14:textId="77777777" w:rsidR="00BC64A1" w:rsidRPr="003F0860" w:rsidRDefault="00BC64A1" w:rsidP="003F0860">
            <w:pPr>
              <w:tabs>
                <w:tab w:val="num" w:pos="3240"/>
              </w:tabs>
              <w:jc w:val="center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160</w:t>
            </w:r>
          </w:p>
        </w:tc>
      </w:tr>
      <w:tr w:rsidR="00BC64A1" w:rsidRPr="003F0860" w14:paraId="7D60B8A1" w14:textId="77777777" w:rsidTr="00E27E66">
        <w:tc>
          <w:tcPr>
            <w:tcW w:w="1418" w:type="dxa"/>
          </w:tcPr>
          <w:p w14:paraId="1034D95D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CH7</w:t>
            </w:r>
          </w:p>
        </w:tc>
        <w:tc>
          <w:tcPr>
            <w:tcW w:w="3260" w:type="dxa"/>
          </w:tcPr>
          <w:p w14:paraId="5683756A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 xml:space="preserve">26 </w:t>
            </w:r>
            <w:r w:rsidRPr="003F0860">
              <w:rPr>
                <w:rFonts w:ascii="Cambria" w:hAnsi="Cambria"/>
                <w:sz w:val="24"/>
                <w:szCs w:val="24"/>
                <w:lang w:eastAsia="en-GB"/>
              </w:rPr>
              <w:t xml:space="preserve">± 0,1 </w:t>
            </w:r>
            <w:r w:rsidRPr="003F0860">
              <w:rPr>
                <w:rFonts w:ascii="Cambria" w:hAnsi="Cambria"/>
                <w:sz w:val="24"/>
                <w:szCs w:val="24"/>
              </w:rPr>
              <w:t>cm</w:t>
            </w:r>
          </w:p>
        </w:tc>
        <w:tc>
          <w:tcPr>
            <w:tcW w:w="3821" w:type="dxa"/>
            <w:vMerge/>
          </w:tcPr>
          <w:p w14:paraId="0C3C38EE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BC64A1" w:rsidRPr="003F0860" w14:paraId="66A79BB4" w14:textId="77777777" w:rsidTr="00E27E66">
        <w:tc>
          <w:tcPr>
            <w:tcW w:w="1418" w:type="dxa"/>
          </w:tcPr>
          <w:p w14:paraId="02980535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CH7</w:t>
            </w:r>
          </w:p>
        </w:tc>
        <w:tc>
          <w:tcPr>
            <w:tcW w:w="3260" w:type="dxa"/>
          </w:tcPr>
          <w:p w14:paraId="1D0C7A87" w14:textId="77777777" w:rsidR="00BC64A1" w:rsidRPr="003F0860" w:rsidRDefault="00BC64A1" w:rsidP="003F0860">
            <w:pPr>
              <w:pStyle w:val="ListParagraph"/>
              <w:numPr>
                <w:ilvl w:val="0"/>
                <w:numId w:val="36"/>
              </w:numPr>
              <w:tabs>
                <w:tab w:val="num" w:pos="3240"/>
              </w:tabs>
              <w:ind w:left="283"/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  <w:lang w:eastAsia="en-GB"/>
              </w:rPr>
              <w:t>± 0,1</w:t>
            </w:r>
            <w:r w:rsidRPr="003F0860">
              <w:rPr>
                <w:rFonts w:ascii="Cambria" w:hAnsi="Cambria"/>
                <w:sz w:val="24"/>
                <w:szCs w:val="24"/>
              </w:rPr>
              <w:t xml:space="preserve"> cm</w:t>
            </w:r>
          </w:p>
        </w:tc>
        <w:tc>
          <w:tcPr>
            <w:tcW w:w="3821" w:type="dxa"/>
            <w:vMerge/>
          </w:tcPr>
          <w:p w14:paraId="02C55056" w14:textId="77777777" w:rsidR="00BC64A1" w:rsidRPr="003F0860" w:rsidRDefault="00BC64A1" w:rsidP="003F0860">
            <w:pPr>
              <w:tabs>
                <w:tab w:val="num" w:pos="3240"/>
              </w:tabs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70D2587" w14:textId="77777777" w:rsidR="00377385" w:rsidRPr="003F0860" w:rsidRDefault="00377385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E65946B" w14:textId="77777777" w:rsidR="005C0BA5" w:rsidRPr="003F0860" w:rsidRDefault="005C0BA5" w:rsidP="003F0860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Vienkartinis švirkštas 2 ml. pritaikytas </w:t>
      </w:r>
      <w:proofErr w:type="spellStart"/>
      <w:r w:rsidRPr="003F0860">
        <w:rPr>
          <w:rFonts w:ascii="Cambria" w:hAnsi="Cambria" w:cs="Times New Roman"/>
          <w:b/>
          <w:sz w:val="24"/>
          <w:szCs w:val="24"/>
          <w:u w:val="single"/>
        </w:rPr>
        <w:t>Lynax</w:t>
      </w:r>
      <w:proofErr w:type="spellEnd"/>
      <w:r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 švirkšto apsaugai nuo jonizuojančiosios spinduliuotės: </w:t>
      </w:r>
      <w:r w:rsidR="00025C16" w:rsidRPr="003F0860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</w:p>
    <w:p w14:paraId="79FBA7AE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sz w:val="24"/>
          <w:szCs w:val="24"/>
        </w:rPr>
        <w:t xml:space="preserve">sterilius </w:t>
      </w: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(simbolis ant pakuotės);</w:t>
      </w:r>
    </w:p>
    <w:p w14:paraId="465CC41C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v</w:t>
      </w:r>
      <w:r w:rsidRPr="003F0860">
        <w:rPr>
          <w:rFonts w:ascii="Cambria" w:hAnsi="Cambria" w:cs="Times New Roman"/>
          <w:sz w:val="24"/>
          <w:szCs w:val="24"/>
        </w:rPr>
        <w:t>ienkartinis (pažymėta simboliu);</w:t>
      </w:r>
    </w:p>
    <w:p w14:paraId="6FDC306C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h</w:t>
      </w:r>
      <w:r w:rsidRPr="003F0860">
        <w:rPr>
          <w:rFonts w:ascii="Cambria" w:hAnsi="Cambria" w:cs="Times New Roman"/>
          <w:sz w:val="24"/>
          <w:szCs w:val="24"/>
        </w:rPr>
        <w:t>ermetiškas;</w:t>
      </w:r>
    </w:p>
    <w:p w14:paraId="6D3A9FA9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n</w:t>
      </w:r>
      <w:r w:rsidRPr="003F0860">
        <w:rPr>
          <w:rFonts w:ascii="Cambria" w:hAnsi="Cambria" w:cs="Times New Roman"/>
          <w:sz w:val="24"/>
          <w:szCs w:val="24"/>
        </w:rPr>
        <w:t>etoksiškas, neturintis latekso komponentų;</w:t>
      </w:r>
    </w:p>
    <w:p w14:paraId="7D0BFD1E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d</w:t>
      </w:r>
      <w:r w:rsidRPr="003F0860">
        <w:rPr>
          <w:rFonts w:ascii="Cambria" w:hAnsi="Cambria" w:cs="Times New Roman"/>
          <w:sz w:val="24"/>
          <w:szCs w:val="24"/>
        </w:rPr>
        <w:t>viejų dalių (korpusas ir stūmoklis);</w:t>
      </w:r>
    </w:p>
    <w:p w14:paraId="4FFA694D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k</w:t>
      </w:r>
      <w:r w:rsidRPr="003F0860">
        <w:rPr>
          <w:rFonts w:ascii="Cambria" w:hAnsi="Cambria" w:cs="Times New Roman"/>
          <w:sz w:val="24"/>
          <w:szCs w:val="24"/>
        </w:rPr>
        <w:t>orpusas skaidrus su gerai matomomis padalomis: 1 ml ne mažiau10 padalų;</w:t>
      </w:r>
    </w:p>
    <w:p w14:paraId="54A67D1F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 w:hanging="142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k</w:t>
      </w:r>
      <w:r w:rsidRPr="003F0860">
        <w:rPr>
          <w:rFonts w:ascii="Cambria" w:hAnsi="Cambria" w:cs="Times New Roman"/>
          <w:sz w:val="24"/>
          <w:szCs w:val="24"/>
        </w:rPr>
        <w:t>orpuso gale apsauga nuo stūmoklio ištraukimo;</w:t>
      </w:r>
    </w:p>
    <w:p w14:paraId="121AF96A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s</w:t>
      </w:r>
      <w:r w:rsidRPr="003F0860">
        <w:rPr>
          <w:rFonts w:ascii="Cambria" w:hAnsi="Cambria" w:cs="Times New Roman"/>
          <w:sz w:val="24"/>
          <w:szCs w:val="24"/>
        </w:rPr>
        <w:t>tūmoklis sandarus, lengvai slenkantis;</w:t>
      </w:r>
    </w:p>
    <w:p w14:paraId="2FDF013F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s</w:t>
      </w:r>
      <w:r w:rsidRPr="003F0860">
        <w:rPr>
          <w:rFonts w:ascii="Cambria" w:hAnsi="Cambria" w:cs="Times New Roman"/>
          <w:sz w:val="24"/>
          <w:szCs w:val="24"/>
        </w:rPr>
        <w:t xml:space="preserve">tūmoklio auselės tiksliai įsistato į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Lynax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apsaugos išpjovą;</w:t>
      </w:r>
    </w:p>
    <w:p w14:paraId="193F8809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s</w:t>
      </w:r>
      <w:r w:rsidRPr="003F0860">
        <w:rPr>
          <w:rFonts w:ascii="Cambria" w:hAnsi="Cambria" w:cs="Times New Roman"/>
          <w:sz w:val="24"/>
          <w:szCs w:val="24"/>
        </w:rPr>
        <w:t>upakuotas po 1 švirkštą atskirai;</w:t>
      </w:r>
    </w:p>
    <w:p w14:paraId="355272F3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su numatyta pakuotės atidarymo vieta;</w:t>
      </w:r>
    </w:p>
    <w:p w14:paraId="3710982A" w14:textId="77777777" w:rsidR="005C0BA5" w:rsidRPr="003F0860" w:rsidRDefault="005C0BA5" w:rsidP="003F0860">
      <w:pPr>
        <w:pStyle w:val="ListParagraph"/>
        <w:numPr>
          <w:ilvl w:val="0"/>
          <w:numId w:val="38"/>
        </w:numPr>
        <w:spacing w:after="0" w:line="240" w:lineRule="auto"/>
        <w:ind w:left="284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 xml:space="preserve">tinkantis į 2 ml Švirkšto apsaugą </w:t>
      </w:r>
      <w:proofErr w:type="spellStart"/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>Lynax</w:t>
      </w:r>
      <w:proofErr w:type="spellEnd"/>
      <w:r w:rsidRPr="003F0860">
        <w:rPr>
          <w:rFonts w:ascii="Cambria" w:hAnsi="Cambria" w:cs="Times New Roman"/>
          <w:color w:val="000000"/>
          <w:sz w:val="24"/>
          <w:szCs w:val="24"/>
          <w:shd w:val="clear" w:color="auto" w:fill="FFFFFF"/>
        </w:rPr>
        <w:t xml:space="preserve"> nuo jonizuojančiosios spinduliuotės.</w:t>
      </w:r>
    </w:p>
    <w:p w14:paraId="12AA4C77" w14:textId="77777777" w:rsidR="005C0BA5" w:rsidRPr="003F0860" w:rsidRDefault="005C0BA5" w:rsidP="003F0860">
      <w:pPr>
        <w:spacing w:after="0" w:line="240" w:lineRule="auto"/>
        <w:ind w:left="284"/>
        <w:rPr>
          <w:rFonts w:ascii="Cambria" w:hAnsi="Cambria" w:cs="Times New Roman"/>
          <w:i/>
          <w:sz w:val="24"/>
          <w:szCs w:val="24"/>
        </w:rPr>
      </w:pPr>
      <w:r w:rsidRPr="003F0860">
        <w:rPr>
          <w:rFonts w:ascii="Cambria" w:hAnsi="Cambria" w:cs="Times New Roman"/>
          <w:i/>
          <w:sz w:val="24"/>
          <w:szCs w:val="24"/>
        </w:rPr>
        <w:t>Orientacinis poreikis: 4000 vnt.</w:t>
      </w:r>
    </w:p>
    <w:p w14:paraId="2A443677" w14:textId="77777777" w:rsidR="00377385" w:rsidRPr="003F0860" w:rsidRDefault="00377385" w:rsidP="003F0860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5EA46C7" w14:textId="77777777" w:rsidR="005C0BA5" w:rsidRPr="003F0860" w:rsidRDefault="005C0BA5" w:rsidP="003F0860">
      <w:pPr>
        <w:pStyle w:val="ListParagraph"/>
        <w:numPr>
          <w:ilvl w:val="0"/>
          <w:numId w:val="44"/>
        </w:num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3F0860">
        <w:rPr>
          <w:rFonts w:ascii="Cambria" w:hAnsi="Cambria"/>
          <w:b/>
          <w:sz w:val="24"/>
          <w:szCs w:val="24"/>
          <w:u w:val="single"/>
        </w:rPr>
        <w:t xml:space="preserve">Zondai </w:t>
      </w:r>
      <w:proofErr w:type="spellStart"/>
      <w:r w:rsidRPr="003F0860">
        <w:rPr>
          <w:rFonts w:ascii="Cambria" w:hAnsi="Cambria"/>
          <w:b/>
          <w:sz w:val="24"/>
          <w:szCs w:val="24"/>
          <w:u w:val="single"/>
        </w:rPr>
        <w:t>rektaliniai</w:t>
      </w:r>
      <w:proofErr w:type="spellEnd"/>
      <w:r w:rsidRPr="003F0860">
        <w:rPr>
          <w:rFonts w:ascii="Cambria" w:hAnsi="Cambria"/>
          <w:b/>
          <w:sz w:val="24"/>
          <w:szCs w:val="24"/>
          <w:u w:val="single"/>
        </w:rPr>
        <w:t xml:space="preserve"> CH 22:</w:t>
      </w:r>
      <w:r w:rsidR="00D64363" w:rsidRPr="003F0860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57AA0813" w14:textId="77777777" w:rsidR="005C0BA5" w:rsidRPr="003F0860" w:rsidRDefault="005C0BA5" w:rsidP="003F0860">
      <w:pPr>
        <w:numPr>
          <w:ilvl w:val="0"/>
          <w:numId w:val="40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sterilūs (pažymėta simboliu);</w:t>
      </w:r>
    </w:p>
    <w:p w14:paraId="31049B31" w14:textId="77777777" w:rsidR="005C0BA5" w:rsidRPr="003F0860" w:rsidRDefault="005C0BA5" w:rsidP="003F0860">
      <w:pPr>
        <w:numPr>
          <w:ilvl w:val="0"/>
          <w:numId w:val="40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pagaminti iš poliuretano ar silikono arba lygiavertės medžiagos;</w:t>
      </w:r>
    </w:p>
    <w:p w14:paraId="18C27BEC" w14:textId="77777777" w:rsidR="005C0BA5" w:rsidRPr="003F0860" w:rsidRDefault="005C0BA5" w:rsidP="003F0860">
      <w:pPr>
        <w:numPr>
          <w:ilvl w:val="0"/>
          <w:numId w:val="40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užapvalintu galu;</w:t>
      </w:r>
    </w:p>
    <w:p w14:paraId="7818CD65" w14:textId="77777777" w:rsidR="005C0BA5" w:rsidRPr="003F0860" w:rsidRDefault="005C0BA5" w:rsidP="003F0860">
      <w:pPr>
        <w:numPr>
          <w:ilvl w:val="0"/>
          <w:numId w:val="40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 xml:space="preserve">dviem, </w:t>
      </w:r>
      <w:proofErr w:type="spellStart"/>
      <w:r w:rsidRPr="003F0860">
        <w:rPr>
          <w:rFonts w:ascii="Cambria" w:hAnsi="Cambria" w:cs="Times New Roman"/>
          <w:sz w:val="24"/>
          <w:szCs w:val="24"/>
        </w:rPr>
        <w:t>trim</w:t>
      </w:r>
      <w:proofErr w:type="spellEnd"/>
      <w:r w:rsidRPr="003F0860">
        <w:rPr>
          <w:rFonts w:ascii="Cambria" w:hAnsi="Cambria" w:cs="Times New Roman"/>
          <w:sz w:val="24"/>
          <w:szCs w:val="24"/>
        </w:rPr>
        <w:t xml:space="preserve"> perforuotomis skylutėmis zondo gale;</w:t>
      </w:r>
    </w:p>
    <w:p w14:paraId="6A8C9287" w14:textId="77777777" w:rsidR="005C0BA5" w:rsidRPr="003F0860" w:rsidRDefault="005C0BA5" w:rsidP="003F0860">
      <w:pPr>
        <w:numPr>
          <w:ilvl w:val="0"/>
          <w:numId w:val="40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įpakuota po 1 vnt.</w:t>
      </w:r>
    </w:p>
    <w:p w14:paraId="2DDE222E" w14:textId="77777777" w:rsidR="005C0BA5" w:rsidRPr="003F0860" w:rsidRDefault="005C0BA5" w:rsidP="003F0860">
      <w:pPr>
        <w:pStyle w:val="ListParagraph"/>
        <w:numPr>
          <w:ilvl w:val="0"/>
          <w:numId w:val="40"/>
        </w:numPr>
        <w:spacing w:after="0" w:line="240" w:lineRule="auto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3F0860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 mėnesiais;</w:t>
      </w:r>
    </w:p>
    <w:p w14:paraId="3DD21015" w14:textId="77777777" w:rsidR="005C0BA5" w:rsidRPr="003F0860" w:rsidRDefault="005C0BA5" w:rsidP="003F0860">
      <w:pPr>
        <w:numPr>
          <w:ilvl w:val="0"/>
          <w:numId w:val="40"/>
        </w:numPr>
        <w:tabs>
          <w:tab w:val="num" w:pos="324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3F0860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3EBFD982" w14:textId="77777777" w:rsidR="005C0BA5" w:rsidRPr="003F0860" w:rsidRDefault="005C0BA5" w:rsidP="003F0860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3F0860">
        <w:rPr>
          <w:rFonts w:ascii="Cambria" w:hAnsi="Cambria" w:cs="Times New Roman"/>
          <w:i/>
          <w:sz w:val="24"/>
          <w:szCs w:val="24"/>
        </w:rPr>
        <w:t>Orientacinis poreikis: 1 500 vnt.</w:t>
      </w:r>
    </w:p>
    <w:p w14:paraId="61082EEF" w14:textId="77777777" w:rsidR="005C0BA5" w:rsidRPr="003F0860" w:rsidRDefault="005C0BA5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1FD7772" w14:textId="77777777" w:rsidR="00422FED" w:rsidRPr="003F0860" w:rsidRDefault="00422FED" w:rsidP="003F0860">
      <w:pPr>
        <w:spacing w:after="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  <w:r w:rsidRPr="003F0860">
        <w:rPr>
          <w:rFonts w:ascii="Cambria" w:hAnsi="Cambria"/>
          <w:b/>
          <w:sz w:val="24"/>
          <w:szCs w:val="24"/>
          <w:u w:val="single"/>
        </w:rPr>
        <w:t xml:space="preserve">29. – 30. Priemonės </w:t>
      </w:r>
      <w:proofErr w:type="spellStart"/>
      <w:r w:rsidRPr="003F0860">
        <w:rPr>
          <w:rFonts w:ascii="Cambria" w:hAnsi="Cambria"/>
          <w:b/>
          <w:sz w:val="24"/>
          <w:szCs w:val="24"/>
          <w:u w:val="single"/>
        </w:rPr>
        <w:t>neuronavigacinei</w:t>
      </w:r>
      <w:proofErr w:type="spellEnd"/>
      <w:r w:rsidRPr="003F0860">
        <w:rPr>
          <w:rFonts w:ascii="Cambria" w:hAnsi="Cambria"/>
          <w:b/>
          <w:sz w:val="24"/>
          <w:szCs w:val="24"/>
          <w:u w:val="single"/>
        </w:rPr>
        <w:t xml:space="preserve"> sistemai: </w:t>
      </w:r>
    </w:p>
    <w:p w14:paraId="43DC041D" w14:textId="77777777" w:rsidR="00377385" w:rsidRPr="003F0860" w:rsidRDefault="00422FED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F0860">
        <w:rPr>
          <w:rFonts w:ascii="Cambria" w:hAnsi="Cambria"/>
          <w:sz w:val="24"/>
          <w:szCs w:val="24"/>
        </w:rPr>
        <w:t xml:space="preserve">- priemonės vienkartinės (pažymėta simboliu), tinkančios </w:t>
      </w:r>
      <w:proofErr w:type="spellStart"/>
      <w:r w:rsidRPr="003F0860">
        <w:rPr>
          <w:rFonts w:ascii="Cambria" w:hAnsi="Cambria"/>
          <w:sz w:val="24"/>
          <w:szCs w:val="24"/>
        </w:rPr>
        <w:t>neuronavigacinei</w:t>
      </w:r>
      <w:proofErr w:type="spellEnd"/>
      <w:r w:rsidRPr="003F0860">
        <w:rPr>
          <w:rFonts w:ascii="Cambria" w:hAnsi="Cambria"/>
          <w:sz w:val="24"/>
          <w:szCs w:val="24"/>
        </w:rPr>
        <w:t xml:space="preserve"> sistemai </w:t>
      </w:r>
      <w:proofErr w:type="spellStart"/>
      <w:r w:rsidRPr="003F0860">
        <w:rPr>
          <w:rFonts w:ascii="Cambria" w:hAnsi="Cambria"/>
          <w:sz w:val="24"/>
          <w:szCs w:val="24"/>
        </w:rPr>
        <w:t>Medtronic</w:t>
      </w:r>
      <w:proofErr w:type="spellEnd"/>
      <w:r w:rsidRPr="003F0860">
        <w:rPr>
          <w:rFonts w:ascii="Cambria" w:hAnsi="Cambria"/>
          <w:sz w:val="24"/>
          <w:szCs w:val="24"/>
        </w:rPr>
        <w:t xml:space="preserve"> </w:t>
      </w:r>
      <w:proofErr w:type="spellStart"/>
      <w:r w:rsidRPr="003F0860">
        <w:rPr>
          <w:rFonts w:ascii="Cambria" w:hAnsi="Cambria"/>
          <w:sz w:val="24"/>
          <w:szCs w:val="24"/>
        </w:rPr>
        <w:t>StealthStation</w:t>
      </w:r>
      <w:proofErr w:type="spellEnd"/>
      <w:r w:rsidRPr="003F0860">
        <w:rPr>
          <w:rFonts w:ascii="Cambria" w:hAnsi="Cambria"/>
          <w:sz w:val="24"/>
          <w:szCs w:val="24"/>
        </w:rPr>
        <w:t xml:space="preserve"> S8: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687"/>
      </w:tblGrid>
      <w:tr w:rsidR="00422FED" w:rsidRPr="003F0860" w14:paraId="6EE6BDF1" w14:textId="77777777" w:rsidTr="003D6EA9">
        <w:tc>
          <w:tcPr>
            <w:tcW w:w="1271" w:type="dxa"/>
          </w:tcPr>
          <w:p w14:paraId="6A96B31C" w14:textId="77777777" w:rsidR="00422FED" w:rsidRPr="003F0860" w:rsidRDefault="00422FED" w:rsidP="003F0860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proofErr w:type="spellStart"/>
            <w:r w:rsidRPr="003F0860">
              <w:rPr>
                <w:rFonts w:ascii="Cambria" w:hAnsi="Cambria"/>
                <w:b/>
                <w:sz w:val="24"/>
                <w:szCs w:val="24"/>
              </w:rPr>
              <w:t>Poz</w:t>
            </w:r>
            <w:proofErr w:type="spellEnd"/>
            <w:r w:rsidRPr="003F0860">
              <w:rPr>
                <w:rFonts w:ascii="Cambria" w:hAnsi="Cambria"/>
                <w:b/>
                <w:sz w:val="24"/>
                <w:szCs w:val="24"/>
              </w:rPr>
              <w:t>. Nr.</w:t>
            </w:r>
          </w:p>
        </w:tc>
        <w:tc>
          <w:tcPr>
            <w:tcW w:w="5670" w:type="dxa"/>
          </w:tcPr>
          <w:p w14:paraId="32622C90" w14:textId="77777777" w:rsidR="00422FED" w:rsidRPr="003F0860" w:rsidRDefault="00422FED" w:rsidP="003F0860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3F0860">
              <w:rPr>
                <w:rFonts w:ascii="Cambria" w:hAnsi="Cambria"/>
                <w:b/>
                <w:sz w:val="24"/>
                <w:szCs w:val="24"/>
              </w:rPr>
              <w:t>Priemonės pavadinimas</w:t>
            </w:r>
          </w:p>
        </w:tc>
        <w:tc>
          <w:tcPr>
            <w:tcW w:w="2687" w:type="dxa"/>
          </w:tcPr>
          <w:p w14:paraId="7B545FA9" w14:textId="77777777" w:rsidR="00422FED" w:rsidRPr="003F0860" w:rsidRDefault="00422FED" w:rsidP="003F0860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3F0860">
              <w:rPr>
                <w:rFonts w:ascii="Cambria" w:hAnsi="Cambria"/>
                <w:b/>
                <w:sz w:val="24"/>
                <w:szCs w:val="24"/>
              </w:rPr>
              <w:t>Orientacinis poreikis (</w:t>
            </w:r>
            <w:proofErr w:type="spellStart"/>
            <w:r w:rsidRPr="003F0860">
              <w:rPr>
                <w:rFonts w:ascii="Cambria" w:hAnsi="Cambria"/>
                <w:b/>
                <w:sz w:val="24"/>
                <w:szCs w:val="24"/>
              </w:rPr>
              <w:t>pak</w:t>
            </w:r>
            <w:proofErr w:type="spellEnd"/>
            <w:r w:rsidRPr="003F0860">
              <w:rPr>
                <w:rFonts w:ascii="Cambria" w:hAnsi="Cambria"/>
                <w:b/>
                <w:sz w:val="24"/>
                <w:szCs w:val="24"/>
              </w:rPr>
              <w:t>.)</w:t>
            </w:r>
          </w:p>
        </w:tc>
      </w:tr>
      <w:tr w:rsidR="00422FED" w:rsidRPr="003F0860" w14:paraId="72EB5280" w14:textId="77777777" w:rsidTr="003D6EA9">
        <w:tc>
          <w:tcPr>
            <w:tcW w:w="1271" w:type="dxa"/>
          </w:tcPr>
          <w:p w14:paraId="2511C7F4" w14:textId="77777777" w:rsidR="00422FED" w:rsidRPr="003F0860" w:rsidRDefault="00422FED" w:rsidP="003F0860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630A9CB" w14:textId="77777777" w:rsidR="00422FED" w:rsidRPr="003F0860" w:rsidRDefault="00422FED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žymekliai sferiniai, atspindintys IR šviesą, procedūros tikslumo užtikrinimui, sterilūs (4 vnt./</w:t>
            </w:r>
            <w:proofErr w:type="spellStart"/>
            <w:r w:rsidRPr="003F0860">
              <w:rPr>
                <w:rFonts w:ascii="Cambria" w:hAnsi="Cambria"/>
                <w:sz w:val="24"/>
                <w:szCs w:val="24"/>
              </w:rPr>
              <w:t>pak</w:t>
            </w:r>
            <w:proofErr w:type="spellEnd"/>
            <w:r w:rsidRPr="003F0860">
              <w:rPr>
                <w:rFonts w:ascii="Cambria" w:hAnsi="Cambria"/>
                <w:sz w:val="24"/>
                <w:szCs w:val="24"/>
              </w:rPr>
              <w:t>.)</w:t>
            </w:r>
          </w:p>
        </w:tc>
        <w:tc>
          <w:tcPr>
            <w:tcW w:w="2687" w:type="dxa"/>
          </w:tcPr>
          <w:p w14:paraId="03EE9589" w14:textId="77777777" w:rsidR="00422FED" w:rsidRPr="003F0860" w:rsidRDefault="00422FED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160</w:t>
            </w:r>
          </w:p>
        </w:tc>
      </w:tr>
      <w:tr w:rsidR="00422FED" w:rsidRPr="003F0860" w14:paraId="564A9929" w14:textId="77777777" w:rsidTr="003D6EA9">
        <w:tc>
          <w:tcPr>
            <w:tcW w:w="1271" w:type="dxa"/>
          </w:tcPr>
          <w:p w14:paraId="48C8FF5F" w14:textId="77777777" w:rsidR="00422FED" w:rsidRPr="003F0860" w:rsidRDefault="00422FED" w:rsidP="003F0860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1F9B78D" w14:textId="77777777" w:rsidR="00422FED" w:rsidRPr="003F0860" w:rsidRDefault="00422FED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žymekliai sferiniai, atspindintys IR šviesą, procedūros tikslumo užtikrinimui, sterilūs (1 vnt./</w:t>
            </w:r>
            <w:proofErr w:type="spellStart"/>
            <w:r w:rsidRPr="003F0860">
              <w:rPr>
                <w:rFonts w:ascii="Cambria" w:hAnsi="Cambria"/>
                <w:sz w:val="24"/>
                <w:szCs w:val="24"/>
              </w:rPr>
              <w:t>pak</w:t>
            </w:r>
            <w:proofErr w:type="spellEnd"/>
            <w:r w:rsidRPr="003F0860">
              <w:rPr>
                <w:rFonts w:ascii="Cambria" w:hAnsi="Cambria"/>
                <w:sz w:val="24"/>
                <w:szCs w:val="24"/>
              </w:rPr>
              <w:t>.)</w:t>
            </w:r>
          </w:p>
        </w:tc>
        <w:tc>
          <w:tcPr>
            <w:tcW w:w="2687" w:type="dxa"/>
          </w:tcPr>
          <w:p w14:paraId="44038679" w14:textId="77777777" w:rsidR="00422FED" w:rsidRPr="003F0860" w:rsidRDefault="00422FED" w:rsidP="003F0860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3F0860">
              <w:rPr>
                <w:rFonts w:ascii="Cambria" w:hAnsi="Cambria"/>
                <w:sz w:val="24"/>
                <w:szCs w:val="24"/>
              </w:rPr>
              <w:t>120</w:t>
            </w:r>
          </w:p>
        </w:tc>
      </w:tr>
    </w:tbl>
    <w:p w14:paraId="06E2A57F" w14:textId="77777777" w:rsidR="00422FED" w:rsidRDefault="00422FED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6F4C092" w14:textId="77777777" w:rsidR="003F0860" w:rsidRPr="003F0860" w:rsidRDefault="003F0860" w:rsidP="003F08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bookmarkStart w:id="0" w:name="_GoBack"/>
      <w:bookmarkEnd w:id="0"/>
    </w:p>
    <w:p w14:paraId="3FF3A652" w14:textId="77777777" w:rsidR="00574595" w:rsidRPr="003F0860" w:rsidRDefault="00574595" w:rsidP="003F0860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3F0860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3F0860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3F0860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01405F93" w14:textId="77777777" w:rsidR="00574595" w:rsidRPr="003F0860" w:rsidRDefault="00574595" w:rsidP="003F0860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D9F3E55" w14:textId="77777777" w:rsidR="00574595" w:rsidRPr="005D7CF4" w:rsidRDefault="00574595" w:rsidP="003F0860">
      <w:pPr>
        <w:spacing w:after="0" w:line="240" w:lineRule="auto"/>
        <w:ind w:firstLine="540"/>
        <w:jc w:val="both"/>
        <w:rPr>
          <w:rFonts w:ascii="Cambria" w:eastAsia="Calibri" w:hAnsi="Cambria" w:cs="Times New Roman"/>
          <w:sz w:val="24"/>
          <w:szCs w:val="24"/>
        </w:rPr>
      </w:pPr>
      <w:r w:rsidRPr="003F0860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0126F1A4" w14:textId="77777777" w:rsidR="00574595" w:rsidRPr="005D7CF4" w:rsidRDefault="00574595" w:rsidP="00026A2A">
      <w:pPr>
        <w:spacing w:after="0" w:line="240" w:lineRule="auto"/>
        <w:ind w:firstLine="540"/>
        <w:jc w:val="both"/>
        <w:rPr>
          <w:rFonts w:ascii="Cambria" w:eastAsia="Calibri" w:hAnsi="Cambria" w:cs="Times New Roman"/>
          <w:sz w:val="24"/>
          <w:szCs w:val="24"/>
        </w:rPr>
      </w:pPr>
    </w:p>
    <w:sectPr w:rsidR="00574595" w:rsidRPr="005D7CF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428B3"/>
    <w:multiLevelType w:val="hybridMultilevel"/>
    <w:tmpl w:val="A3BCF79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716F6"/>
    <w:multiLevelType w:val="hybridMultilevel"/>
    <w:tmpl w:val="15D4D80A"/>
    <w:lvl w:ilvl="0" w:tplc="D5745C0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211F2"/>
    <w:multiLevelType w:val="singleLevel"/>
    <w:tmpl w:val="D0C0DEB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DF5115A"/>
    <w:multiLevelType w:val="hybridMultilevel"/>
    <w:tmpl w:val="B4B056FE"/>
    <w:lvl w:ilvl="0" w:tplc="41B8983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695FEF"/>
    <w:multiLevelType w:val="hybridMultilevel"/>
    <w:tmpl w:val="57803612"/>
    <w:lvl w:ilvl="0" w:tplc="AB708D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A0880"/>
    <w:multiLevelType w:val="hybridMultilevel"/>
    <w:tmpl w:val="291A56F6"/>
    <w:lvl w:ilvl="0" w:tplc="0409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F5743"/>
    <w:multiLevelType w:val="hybridMultilevel"/>
    <w:tmpl w:val="E79E3372"/>
    <w:lvl w:ilvl="0" w:tplc="CDB64E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282D2A"/>
        <w:w w:val="122"/>
        <w:sz w:val="23"/>
        <w:szCs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12935"/>
    <w:multiLevelType w:val="hybridMultilevel"/>
    <w:tmpl w:val="11543D60"/>
    <w:lvl w:ilvl="0" w:tplc="A2C4DF7E">
      <w:start w:val="1007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A3FD0"/>
    <w:multiLevelType w:val="singleLevel"/>
    <w:tmpl w:val="516E5F8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9D65274"/>
    <w:multiLevelType w:val="hybridMultilevel"/>
    <w:tmpl w:val="E74E43EE"/>
    <w:lvl w:ilvl="0" w:tplc="AE14EC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F2C95"/>
    <w:multiLevelType w:val="hybridMultilevel"/>
    <w:tmpl w:val="F26CCBA6"/>
    <w:lvl w:ilvl="0" w:tplc="D0C0DEB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A2101"/>
    <w:multiLevelType w:val="hybridMultilevel"/>
    <w:tmpl w:val="91422DD8"/>
    <w:lvl w:ilvl="0" w:tplc="C8E0D36C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071F9"/>
    <w:multiLevelType w:val="hybridMultilevel"/>
    <w:tmpl w:val="614AC4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51759"/>
    <w:multiLevelType w:val="hybridMultilevel"/>
    <w:tmpl w:val="10DC4D9E"/>
    <w:lvl w:ilvl="0" w:tplc="AF944BA6">
      <w:numFmt w:val="bullet"/>
      <w:lvlText w:val="-"/>
      <w:lvlJc w:val="left"/>
      <w:pPr>
        <w:ind w:left="77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301E2B67"/>
    <w:multiLevelType w:val="hybridMultilevel"/>
    <w:tmpl w:val="9C28355A"/>
    <w:lvl w:ilvl="0" w:tplc="D5745C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26E80F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76CDD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B802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B4F5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5AD4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2AA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0862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28D3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E7588B"/>
    <w:multiLevelType w:val="hybridMultilevel"/>
    <w:tmpl w:val="12885D3C"/>
    <w:lvl w:ilvl="0" w:tplc="4DD2D2A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367EA"/>
    <w:multiLevelType w:val="hybridMultilevel"/>
    <w:tmpl w:val="8F761DE8"/>
    <w:lvl w:ilvl="0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756B2"/>
    <w:multiLevelType w:val="hybridMultilevel"/>
    <w:tmpl w:val="56B6DEE2"/>
    <w:lvl w:ilvl="0" w:tplc="7B14545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41154"/>
    <w:multiLevelType w:val="singleLevel"/>
    <w:tmpl w:val="028853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C2630F4"/>
    <w:multiLevelType w:val="hybridMultilevel"/>
    <w:tmpl w:val="963C0D1C"/>
    <w:lvl w:ilvl="0" w:tplc="AE14EC3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07029"/>
    <w:multiLevelType w:val="hybridMultilevel"/>
    <w:tmpl w:val="2E6E99CE"/>
    <w:lvl w:ilvl="0" w:tplc="D0C0DEB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444FC"/>
    <w:multiLevelType w:val="singleLevel"/>
    <w:tmpl w:val="516E5F8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3D75A2B"/>
    <w:multiLevelType w:val="hybridMultilevel"/>
    <w:tmpl w:val="CA387CF2"/>
    <w:lvl w:ilvl="0" w:tplc="E960B39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B203C"/>
    <w:multiLevelType w:val="hybridMultilevel"/>
    <w:tmpl w:val="1DCEE3DC"/>
    <w:lvl w:ilvl="0" w:tplc="B06CC02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6283E2E"/>
    <w:multiLevelType w:val="hybridMultilevel"/>
    <w:tmpl w:val="66867CB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4011E"/>
    <w:multiLevelType w:val="hybridMultilevel"/>
    <w:tmpl w:val="73B8BABE"/>
    <w:lvl w:ilvl="0" w:tplc="AF3E7D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B25F1"/>
    <w:multiLevelType w:val="hybridMultilevel"/>
    <w:tmpl w:val="9252DBF8"/>
    <w:lvl w:ilvl="0" w:tplc="580E6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B7BF8"/>
    <w:multiLevelType w:val="hybridMultilevel"/>
    <w:tmpl w:val="88300906"/>
    <w:lvl w:ilvl="0" w:tplc="673862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60F45"/>
    <w:multiLevelType w:val="hybridMultilevel"/>
    <w:tmpl w:val="DDA8F99A"/>
    <w:lvl w:ilvl="0" w:tplc="FCBEB99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Theme="minorHAnsi" w:hAnsi="Times New Roman" w:cs="Times New Roman" w:hint="default"/>
        <w:color w:val="262626" w:themeColor="text1" w:themeTint="D9"/>
        <w:sz w:val="24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267876"/>
    <w:multiLevelType w:val="hybridMultilevel"/>
    <w:tmpl w:val="4D7E33B6"/>
    <w:lvl w:ilvl="0" w:tplc="B06CC02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566BA9"/>
    <w:multiLevelType w:val="hybridMultilevel"/>
    <w:tmpl w:val="E91442DC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C14129"/>
    <w:multiLevelType w:val="hybridMultilevel"/>
    <w:tmpl w:val="0F2EB502"/>
    <w:lvl w:ilvl="0" w:tplc="FCBEB99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Theme="minorHAnsi" w:hAnsi="Times New Roman" w:cs="Times New Roman" w:hint="default"/>
        <w:color w:val="262626" w:themeColor="text1" w:themeTint="D9"/>
        <w:sz w:val="24"/>
      </w:rPr>
    </w:lvl>
    <w:lvl w:ilvl="1" w:tplc="26E80F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76CDD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B802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B4F5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5AD4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2AA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0862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28D3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D1F8B"/>
    <w:multiLevelType w:val="hybridMultilevel"/>
    <w:tmpl w:val="9E74453C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B62D25"/>
    <w:multiLevelType w:val="hybridMultilevel"/>
    <w:tmpl w:val="4ECA327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1258A9"/>
    <w:multiLevelType w:val="hybridMultilevel"/>
    <w:tmpl w:val="D64E2216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C445FE"/>
    <w:multiLevelType w:val="hybridMultilevel"/>
    <w:tmpl w:val="1432078C"/>
    <w:lvl w:ilvl="0" w:tplc="EF567EE2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22464"/>
    <w:multiLevelType w:val="hybridMultilevel"/>
    <w:tmpl w:val="90A0AEE8"/>
    <w:lvl w:ilvl="0" w:tplc="0750F13E">
      <w:start w:val="20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B10F13"/>
    <w:multiLevelType w:val="hybridMultilevel"/>
    <w:tmpl w:val="407890AC"/>
    <w:lvl w:ilvl="0" w:tplc="C3063690">
      <w:start w:val="1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04FD"/>
    <w:multiLevelType w:val="singleLevel"/>
    <w:tmpl w:val="028853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F137BB1"/>
    <w:multiLevelType w:val="hybridMultilevel"/>
    <w:tmpl w:val="92F2B68E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153BA4"/>
    <w:multiLevelType w:val="multilevel"/>
    <w:tmpl w:val="B844B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48A1A60"/>
    <w:multiLevelType w:val="hybridMultilevel"/>
    <w:tmpl w:val="1F625A1E"/>
    <w:lvl w:ilvl="0" w:tplc="0750F13E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9B0452"/>
    <w:multiLevelType w:val="multilevel"/>
    <w:tmpl w:val="47DEA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3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740119"/>
    <w:multiLevelType w:val="hybridMultilevel"/>
    <w:tmpl w:val="A78AED0A"/>
    <w:lvl w:ilvl="0" w:tplc="028853C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6"/>
  </w:num>
  <w:num w:numId="3">
    <w:abstractNumId w:val="34"/>
  </w:num>
  <w:num w:numId="4">
    <w:abstractNumId w:val="22"/>
  </w:num>
  <w:num w:numId="5">
    <w:abstractNumId w:val="25"/>
  </w:num>
  <w:num w:numId="6">
    <w:abstractNumId w:val="7"/>
  </w:num>
  <w:num w:numId="7">
    <w:abstractNumId w:val="33"/>
  </w:num>
  <w:num w:numId="8">
    <w:abstractNumId w:val="3"/>
  </w:num>
  <w:num w:numId="9">
    <w:abstractNumId w:val="32"/>
  </w:num>
  <w:num w:numId="10">
    <w:abstractNumId w:val="6"/>
  </w:num>
  <w:num w:numId="11">
    <w:abstractNumId w:val="23"/>
  </w:num>
  <w:num w:numId="12">
    <w:abstractNumId w:val="39"/>
  </w:num>
  <w:num w:numId="13">
    <w:abstractNumId w:val="1"/>
  </w:num>
  <w:num w:numId="14">
    <w:abstractNumId w:val="18"/>
  </w:num>
  <w:num w:numId="15">
    <w:abstractNumId w:val="9"/>
  </w:num>
  <w:num w:numId="16">
    <w:abstractNumId w:val="29"/>
  </w:num>
  <w:num w:numId="17">
    <w:abstractNumId w:val="4"/>
  </w:num>
  <w:num w:numId="18">
    <w:abstractNumId w:val="42"/>
  </w:num>
  <w:num w:numId="19">
    <w:abstractNumId w:val="16"/>
  </w:num>
  <w:num w:numId="20">
    <w:abstractNumId w:val="12"/>
  </w:num>
  <w:num w:numId="21">
    <w:abstractNumId w:val="30"/>
  </w:num>
  <w:num w:numId="22">
    <w:abstractNumId w:val="20"/>
  </w:num>
  <w:num w:numId="23">
    <w:abstractNumId w:val="27"/>
  </w:num>
  <w:num w:numId="24">
    <w:abstractNumId w:val="13"/>
  </w:num>
  <w:num w:numId="25">
    <w:abstractNumId w:val="21"/>
  </w:num>
  <w:num w:numId="26">
    <w:abstractNumId w:val="19"/>
  </w:num>
  <w:num w:numId="27">
    <w:abstractNumId w:val="14"/>
  </w:num>
  <w:num w:numId="28">
    <w:abstractNumId w:val="31"/>
  </w:num>
  <w:num w:numId="29">
    <w:abstractNumId w:val="10"/>
  </w:num>
  <w:num w:numId="30">
    <w:abstractNumId w:val="8"/>
  </w:num>
  <w:num w:numId="31">
    <w:abstractNumId w:val="5"/>
  </w:num>
  <w:num w:numId="32">
    <w:abstractNumId w:val="43"/>
  </w:num>
  <w:num w:numId="33">
    <w:abstractNumId w:val="2"/>
  </w:num>
  <w:num w:numId="34">
    <w:abstractNumId w:val="0"/>
  </w:num>
  <w:num w:numId="35">
    <w:abstractNumId w:val="11"/>
  </w:num>
  <w:num w:numId="36">
    <w:abstractNumId w:val="17"/>
  </w:num>
  <w:num w:numId="37">
    <w:abstractNumId w:val="28"/>
  </w:num>
  <w:num w:numId="38">
    <w:abstractNumId w:val="26"/>
  </w:num>
  <w:num w:numId="39">
    <w:abstractNumId w:val="40"/>
  </w:num>
  <w:num w:numId="40">
    <w:abstractNumId w:val="38"/>
  </w:num>
  <w:num w:numId="41">
    <w:abstractNumId w:val="41"/>
  </w:num>
  <w:num w:numId="42">
    <w:abstractNumId w:val="35"/>
  </w:num>
  <w:num w:numId="43">
    <w:abstractNumId w:val="15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86"/>
    <w:rsid w:val="00025C16"/>
    <w:rsid w:val="00026A2A"/>
    <w:rsid w:val="0005298C"/>
    <w:rsid w:val="000A76AD"/>
    <w:rsid w:val="000C4545"/>
    <w:rsid w:val="000E508D"/>
    <w:rsid w:val="00111AFC"/>
    <w:rsid w:val="0011777E"/>
    <w:rsid w:val="0013663D"/>
    <w:rsid w:val="00156BE7"/>
    <w:rsid w:val="00216E78"/>
    <w:rsid w:val="0023737C"/>
    <w:rsid w:val="00252BA5"/>
    <w:rsid w:val="00297A17"/>
    <w:rsid w:val="002D58FE"/>
    <w:rsid w:val="00377385"/>
    <w:rsid w:val="003A2A00"/>
    <w:rsid w:val="003B7FA9"/>
    <w:rsid w:val="003D4386"/>
    <w:rsid w:val="003D4BC1"/>
    <w:rsid w:val="003D6EA9"/>
    <w:rsid w:val="003F0860"/>
    <w:rsid w:val="003F6604"/>
    <w:rsid w:val="00422FED"/>
    <w:rsid w:val="004E2672"/>
    <w:rsid w:val="00501372"/>
    <w:rsid w:val="00513D83"/>
    <w:rsid w:val="005303C4"/>
    <w:rsid w:val="00544C0F"/>
    <w:rsid w:val="00574595"/>
    <w:rsid w:val="005C0BA5"/>
    <w:rsid w:val="00623373"/>
    <w:rsid w:val="006452A6"/>
    <w:rsid w:val="00694C7C"/>
    <w:rsid w:val="006C501D"/>
    <w:rsid w:val="006D4192"/>
    <w:rsid w:val="0072724B"/>
    <w:rsid w:val="0075557E"/>
    <w:rsid w:val="00782B08"/>
    <w:rsid w:val="007F0B23"/>
    <w:rsid w:val="00823FD8"/>
    <w:rsid w:val="00846DB4"/>
    <w:rsid w:val="008649D8"/>
    <w:rsid w:val="008B3851"/>
    <w:rsid w:val="009512B6"/>
    <w:rsid w:val="009D0CB5"/>
    <w:rsid w:val="00A26C7E"/>
    <w:rsid w:val="00A57BD9"/>
    <w:rsid w:val="00A67388"/>
    <w:rsid w:val="00A73C47"/>
    <w:rsid w:val="00B319AB"/>
    <w:rsid w:val="00BA1DBE"/>
    <w:rsid w:val="00BC64A1"/>
    <w:rsid w:val="00BD3ED8"/>
    <w:rsid w:val="00C029F6"/>
    <w:rsid w:val="00CE79AB"/>
    <w:rsid w:val="00D64363"/>
    <w:rsid w:val="00DE0BAB"/>
    <w:rsid w:val="00DF25DF"/>
    <w:rsid w:val="00E00676"/>
    <w:rsid w:val="00E036CE"/>
    <w:rsid w:val="00EB53FF"/>
    <w:rsid w:val="00EE0102"/>
    <w:rsid w:val="00F156B6"/>
    <w:rsid w:val="00F468ED"/>
    <w:rsid w:val="00F64E82"/>
    <w:rsid w:val="00F65AE6"/>
    <w:rsid w:val="00F75397"/>
    <w:rsid w:val="00FE2122"/>
    <w:rsid w:val="00FE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4:docId w14:val="7AFC75D9"/>
  <w15:chartTrackingRefBased/>
  <w15:docId w15:val="{4605596C-023A-479D-BF71-E535EBE2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"/>
    <w:basedOn w:val="Normal"/>
    <w:link w:val="ListParagraphChar"/>
    <w:uiPriority w:val="34"/>
    <w:qFormat/>
    <w:rsid w:val="0072724B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locked/>
    <w:rsid w:val="00694C7C"/>
  </w:style>
  <w:style w:type="paragraph" w:styleId="Header">
    <w:name w:val="header"/>
    <w:aliases w:val="Diagrama2, Diagrama2"/>
    <w:basedOn w:val="Normal"/>
    <w:link w:val="HeaderChar"/>
    <w:rsid w:val="00FE568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Diagrama2 Char, Diagrama2 Char"/>
    <w:basedOn w:val="DefaultParagraphFont"/>
    <w:link w:val="Header"/>
    <w:rsid w:val="00FE568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C6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0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EAD28E-DD7F-41A5-A94E-9A59F9A20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381441-1502-4615-8F8B-B4FFDB0D7B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B43CF3-D471-416C-B6A7-2833105210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2357</Words>
  <Characters>13438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5</cp:revision>
  <dcterms:created xsi:type="dcterms:W3CDTF">2026-08-05T12:40:00Z</dcterms:created>
  <dcterms:modified xsi:type="dcterms:W3CDTF">2026-09-04T06:04:00Z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