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2DE84" w14:textId="0F3CB69F" w:rsidR="00647BF9" w:rsidRPr="00D406DA" w:rsidRDefault="00E65AEA" w:rsidP="00E65AEA">
      <w:pPr>
        <w:pStyle w:val="Header"/>
        <w:ind w:firstLine="5387"/>
        <w:jc w:val="right"/>
        <w:rPr>
          <w:noProof/>
          <w:lang w:val="en-US"/>
        </w:rPr>
      </w:pPr>
      <w:r>
        <w:t xml:space="preserve">Pirkimo sąlygų </w:t>
      </w:r>
      <w:r>
        <w:t>2</w:t>
      </w:r>
      <w:r>
        <w:t xml:space="preserve"> priedas</w:t>
      </w:r>
    </w:p>
    <w:p w14:paraId="676AFD39" w14:textId="77777777" w:rsidR="00647BF9" w:rsidRPr="007022AD" w:rsidRDefault="00647BF9" w:rsidP="0083543F">
      <w:pPr>
        <w:pStyle w:val="Header"/>
        <w:ind w:firstLine="5387"/>
        <w:rPr>
          <w:noProof/>
        </w:rPr>
      </w:pPr>
    </w:p>
    <w:p w14:paraId="1548DA57" w14:textId="77777777" w:rsidR="00647BF9" w:rsidRPr="007022AD" w:rsidRDefault="00647BF9" w:rsidP="0083543F">
      <w:pPr>
        <w:pStyle w:val="Header"/>
        <w:ind w:firstLine="5387"/>
        <w:rPr>
          <w:noProof/>
        </w:rPr>
      </w:pPr>
    </w:p>
    <w:p w14:paraId="307BC619" w14:textId="77777777" w:rsidR="0083543F" w:rsidRPr="007022AD" w:rsidRDefault="0083543F" w:rsidP="00733A9B">
      <w:pPr>
        <w:jc w:val="center"/>
        <w:rPr>
          <w:b/>
          <w:bCs/>
          <w:noProof/>
        </w:rPr>
      </w:pPr>
    </w:p>
    <w:p w14:paraId="398E029D" w14:textId="41415E54" w:rsidR="00733A9B" w:rsidRPr="007022AD" w:rsidRDefault="00733A9B" w:rsidP="00733A9B">
      <w:pPr>
        <w:jc w:val="center"/>
        <w:rPr>
          <w:b/>
          <w:bCs/>
          <w:noProof/>
        </w:rPr>
      </w:pPr>
      <w:r w:rsidRPr="007022AD">
        <w:rPr>
          <w:b/>
          <w:bCs/>
          <w:noProof/>
        </w:rPr>
        <w:t>TECHNINĖ SPECIFIKACIJA</w:t>
      </w:r>
    </w:p>
    <w:p w14:paraId="308CF257" w14:textId="77777777" w:rsidR="001A6F81" w:rsidRPr="007022AD" w:rsidRDefault="001A6F81" w:rsidP="00733A9B">
      <w:pPr>
        <w:jc w:val="center"/>
        <w:rPr>
          <w:b/>
          <w:bCs/>
          <w:noProof/>
        </w:rPr>
      </w:pPr>
    </w:p>
    <w:p w14:paraId="398E02A1" w14:textId="519A892A" w:rsidR="00733A9B" w:rsidRPr="007022AD" w:rsidRDefault="001A6F81" w:rsidP="00733A9B">
      <w:pPr>
        <w:jc w:val="center"/>
        <w:outlineLvl w:val="0"/>
        <w:rPr>
          <w:bCs/>
          <w:noProof/>
        </w:rPr>
      </w:pPr>
      <w:r w:rsidRPr="007022AD">
        <w:rPr>
          <w:bCs/>
          <w:noProof/>
        </w:rPr>
        <w:t>Vilnius</w:t>
      </w:r>
    </w:p>
    <w:p w14:paraId="398E02A2" w14:textId="77777777" w:rsidR="00733A9B" w:rsidRPr="007022AD" w:rsidRDefault="00733A9B" w:rsidP="00733A9B">
      <w:pPr>
        <w:jc w:val="center"/>
        <w:outlineLvl w:val="0"/>
        <w:rPr>
          <w:bCs/>
          <w:noProof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1"/>
        <w:gridCol w:w="1826"/>
        <w:gridCol w:w="6379"/>
      </w:tblGrid>
      <w:tr w:rsidR="007022AD" w:rsidRPr="007022AD" w14:paraId="398E02A6" w14:textId="77777777" w:rsidTr="00972542">
        <w:trPr>
          <w:trHeight w:val="665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02A3" w14:textId="77777777" w:rsidR="00512215" w:rsidRPr="007022AD" w:rsidRDefault="00512215" w:rsidP="00590CC1">
            <w:pPr>
              <w:spacing w:before="240" w:line="276" w:lineRule="auto"/>
              <w:jc w:val="center"/>
              <w:rPr>
                <w:b/>
                <w:bCs/>
                <w:noProof/>
                <w:lang w:eastAsia="en-US"/>
              </w:rPr>
            </w:pPr>
            <w:r w:rsidRPr="007022AD">
              <w:rPr>
                <w:b/>
                <w:bCs/>
                <w:noProof/>
                <w:lang w:eastAsia="en-US"/>
              </w:rPr>
              <w:t>Eil. Nr.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02A4" w14:textId="77777777" w:rsidR="00512215" w:rsidRPr="007022AD" w:rsidRDefault="00512215" w:rsidP="00056542">
            <w:pPr>
              <w:spacing w:before="240" w:line="276" w:lineRule="auto"/>
              <w:jc w:val="center"/>
              <w:rPr>
                <w:b/>
                <w:bCs/>
                <w:noProof/>
                <w:lang w:eastAsia="en-US"/>
              </w:rPr>
            </w:pPr>
            <w:r w:rsidRPr="007022AD">
              <w:rPr>
                <w:b/>
                <w:bCs/>
                <w:noProof/>
                <w:lang w:eastAsia="en-US"/>
              </w:rPr>
              <w:t>Pirkimo objekto pavadinimas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02A5" w14:textId="661ACBC6" w:rsidR="00512215" w:rsidRPr="007022AD" w:rsidRDefault="00512215" w:rsidP="002F7D0C">
            <w:pPr>
              <w:jc w:val="center"/>
              <w:rPr>
                <w:noProof/>
              </w:rPr>
            </w:pPr>
            <w:r w:rsidRPr="007022AD">
              <w:rPr>
                <w:b/>
                <w:bCs/>
                <w:noProof/>
                <w:lang w:eastAsia="en-US"/>
              </w:rPr>
              <w:t>Pirkimo objekto techniniai reikalavimai</w:t>
            </w:r>
            <w:r w:rsidRPr="007022AD">
              <w:rPr>
                <w:b/>
                <w:bCs/>
                <w:noProof/>
                <w:lang w:eastAsia="en-US"/>
              </w:rPr>
              <w:br/>
              <w:t xml:space="preserve"> </w:t>
            </w:r>
            <w:r w:rsidRPr="007022AD">
              <w:rPr>
                <w:bCs/>
                <w:noProof/>
                <w:lang w:eastAsia="en-US"/>
              </w:rPr>
              <w:t>(</w:t>
            </w:r>
            <w:r w:rsidR="005344F6" w:rsidRPr="007022AD">
              <w:rPr>
                <w:noProof/>
              </w:rPr>
              <w:t>įrašomi esminiai techniniai duomenys (pvz. prekės dydžio matmenys, su galimais nuokrypiais „nuo“ „iki“, prekės medžiaginė sudėtis, kiti būtini specifiniai techniniai parametrai, paslaugoms keliami reikalavimai, darbų apimtys, nurodoma ar į prekės kainą turi būti įskaičiuotas prekės atvežimas, jos montavimas  ir kt.</w:t>
            </w:r>
            <w:r w:rsidRPr="007022AD">
              <w:rPr>
                <w:bCs/>
                <w:noProof/>
                <w:lang w:eastAsia="en-US"/>
              </w:rPr>
              <w:t>)</w:t>
            </w:r>
          </w:p>
        </w:tc>
      </w:tr>
      <w:tr w:rsidR="007022AD" w:rsidRPr="007022AD" w14:paraId="45963703" w14:textId="77777777" w:rsidTr="00972542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E2BA" w14:textId="71F37D5D" w:rsidR="00A95E06" w:rsidRPr="007022AD" w:rsidRDefault="001D3082" w:rsidP="001D3082">
            <w:pPr>
              <w:spacing w:after="160" w:line="276" w:lineRule="auto"/>
              <w:contextualSpacing/>
              <w:jc w:val="center"/>
              <w:rPr>
                <w:rFonts w:eastAsiaTheme="minorHAnsi"/>
                <w:bCs/>
                <w:noProof/>
                <w:lang w:eastAsia="en-US"/>
              </w:rPr>
            </w:pPr>
            <w:r w:rsidRPr="007022AD">
              <w:rPr>
                <w:rFonts w:eastAsiaTheme="minorHAnsi"/>
                <w:bCs/>
                <w:noProof/>
                <w:lang w:eastAsia="en-US"/>
              </w:rPr>
              <w:t>1</w:t>
            </w:r>
            <w:r w:rsidR="00EE57C1">
              <w:rPr>
                <w:rFonts w:eastAsiaTheme="minorHAnsi"/>
                <w:bCs/>
                <w:noProof/>
                <w:lang w:eastAsia="en-US"/>
              </w:rPr>
              <w:t>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AA7F" w14:textId="78D60126" w:rsidR="00A95E06" w:rsidRPr="007022AD" w:rsidRDefault="00D406DA" w:rsidP="00D406DA">
            <w:pPr>
              <w:outlineLvl w:val="0"/>
              <w:rPr>
                <w:bCs/>
                <w:noProof/>
              </w:rPr>
            </w:pPr>
            <w:r>
              <w:rPr>
                <w:bCs/>
                <w:noProof/>
              </w:rPr>
              <w:t>Profesionali t</w:t>
            </w:r>
            <w:r w:rsidR="00D415EB" w:rsidRPr="00D415EB">
              <w:rPr>
                <w:bCs/>
                <w:noProof/>
              </w:rPr>
              <w:t>unelinė indų plovimo mašina</w:t>
            </w:r>
            <w:r w:rsidR="00701426">
              <w:rPr>
                <w:bCs/>
                <w:noProof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3812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Skirta virtuvės inventoriui plauti, dezinfekuoti.</w:t>
            </w:r>
          </w:p>
          <w:p w14:paraId="0969FE62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1. Bendrieji reikalavimai</w:t>
            </w:r>
          </w:p>
          <w:p w14:paraId="4250A22F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Įrenginys turi būti naujas, pilnai automatizuotas </w:t>
            </w:r>
          </w:p>
          <w:p w14:paraId="2A6AC1D6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Pagamintas iš nerūdijančio plieno (ne žemesnės kaip AISI 304 kokybės)</w:t>
            </w:r>
          </w:p>
          <w:p w14:paraId="5C9B03A2" w14:textId="403DD64C" w:rsid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2. Techniniai reikalavimai</w:t>
            </w:r>
          </w:p>
          <w:p w14:paraId="1F52E5A6" w14:textId="35183E66" w:rsidR="00AA13E0" w:rsidRPr="007D6540" w:rsidRDefault="00AA13E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A13E0">
              <w:rPr>
                <w:rFonts w:ascii="Times New Roman" w:hAnsi="Times New Roman" w:cs="Times New Roman"/>
                <w:noProof/>
                <w:sz w:val="24"/>
                <w:szCs w:val="24"/>
              </w:rPr>
              <w:t>Bendras galingumas: 35–39 kW / 360–400 V</w:t>
            </w:r>
          </w:p>
          <w:p w14:paraId="41E75656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Matmenys:</w:t>
            </w:r>
          </w:p>
          <w:p w14:paraId="62E7FE14" w14:textId="17D2266D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Ilgis: </w:t>
            </w:r>
            <w:r w:rsidR="00AD16F7">
              <w:rPr>
                <w:rFonts w:ascii="Times New Roman" w:hAnsi="Times New Roman" w:cs="Times New Roman"/>
                <w:noProof/>
                <w:sz w:val="24"/>
                <w:szCs w:val="24"/>
              </w:rPr>
              <w:t>nuo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4000</w:t>
            </w:r>
            <w:r w:rsidR="00AD16F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mm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AD16F7">
              <w:rPr>
                <w:rFonts w:ascii="Times New Roman" w:hAnsi="Times New Roman" w:cs="Times New Roman"/>
                <w:noProof/>
                <w:sz w:val="24"/>
                <w:szCs w:val="24"/>
              </w:rPr>
              <w:t>iki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5100 mm</w:t>
            </w:r>
          </w:p>
          <w:p w14:paraId="790B2120" w14:textId="2072C3FD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Plotis: </w:t>
            </w:r>
            <w:r w:rsidR="00AD16F7" w:rsidRPr="00AD16F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nuo 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985</w:t>
            </w:r>
            <w:r w:rsidR="00AD16F7">
              <w:t xml:space="preserve"> </w:t>
            </w:r>
            <w:r w:rsidR="00AD16F7" w:rsidRPr="00AD16F7">
              <w:rPr>
                <w:rFonts w:ascii="Times New Roman" w:hAnsi="Times New Roman" w:cs="Times New Roman"/>
                <w:noProof/>
                <w:sz w:val="24"/>
                <w:szCs w:val="24"/>
              </w:rPr>
              <w:t>mm</w:t>
            </w:r>
            <w:r w:rsidR="00AD16F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iki 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1000 mm</w:t>
            </w:r>
          </w:p>
          <w:p w14:paraId="3B02BCFD" w14:textId="456E6312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Aukštis: </w:t>
            </w:r>
            <w:r w:rsidR="00AD16F7">
              <w:rPr>
                <w:rFonts w:ascii="Times New Roman" w:hAnsi="Times New Roman" w:cs="Times New Roman"/>
                <w:noProof/>
                <w:sz w:val="24"/>
                <w:szCs w:val="24"/>
              </w:rPr>
              <w:t>nuo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1860</w:t>
            </w:r>
            <w:r w:rsidR="00AD16F7">
              <w:t xml:space="preserve"> </w:t>
            </w:r>
            <w:r w:rsidR="00AD16F7" w:rsidRPr="00AD16F7">
              <w:rPr>
                <w:rFonts w:ascii="Times New Roman" w:hAnsi="Times New Roman" w:cs="Times New Roman"/>
                <w:noProof/>
                <w:sz w:val="24"/>
                <w:szCs w:val="24"/>
              </w:rPr>
              <w:t>mm</w:t>
            </w:r>
            <w:r w:rsidR="00AD16F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iki 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2200 mm</w:t>
            </w:r>
          </w:p>
          <w:p w14:paraId="73191331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Našumas:</w:t>
            </w:r>
          </w:p>
          <w:p w14:paraId="2402447A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Ne mažiau kaip 190 krepšių/val.</w:t>
            </w:r>
          </w:p>
          <w:p w14:paraId="0609B199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Ne daugiau kaip 360 krepšių/val.</w:t>
            </w:r>
          </w:p>
          <w:p w14:paraId="3CEEF3AE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Krepšio dydis: 500 × 500 mm</w:t>
            </w:r>
          </w:p>
          <w:p w14:paraId="36071D6C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Suderinamumas su GN 1/1 talpomis</w:t>
            </w:r>
          </w:p>
          <w:p w14:paraId="4A008F73" w14:textId="19395C7C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Didžiausias lėkščių/stiklinių aukštis: 450 -</w:t>
            </w:r>
            <w:r w:rsidR="00766D8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475 mm; </w:t>
            </w:r>
          </w:p>
          <w:p w14:paraId="128C191B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Trigubo skalavimo sistema su reguliuojamu vandens lygiu:</w:t>
            </w:r>
          </w:p>
          <w:p w14:paraId="23ABCA9F" w14:textId="4B9B20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– pirminis apiplovimas: siurblys </w:t>
            </w:r>
            <w:r w:rsidR="00766D8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apie 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0,9 kW, bako talpa </w:t>
            </w:r>
            <w:r w:rsidR="00766D8A">
              <w:rPr>
                <w:rFonts w:ascii="Times New Roman" w:hAnsi="Times New Roman" w:cs="Times New Roman"/>
                <w:noProof/>
                <w:sz w:val="24"/>
                <w:szCs w:val="24"/>
              </w:rPr>
              <w:t>apie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45 ltr; apiplov</w:t>
            </w:r>
            <w:r w:rsidR="00766D8A">
              <w:rPr>
                <w:rFonts w:ascii="Times New Roman" w:hAnsi="Times New Roman" w:cs="Times New Roman"/>
                <w:noProof/>
                <w:sz w:val="24"/>
                <w:szCs w:val="24"/>
              </w:rPr>
              <w:t>imui skirto vandens temperatūra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766D8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apie 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+47°C;</w:t>
            </w:r>
          </w:p>
          <w:p w14:paraId="1088F6E1" w14:textId="21655299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– pirminis plovimas: siurblys </w:t>
            </w:r>
            <w:r w:rsidR="00766D8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apie 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2,18 kW, bako talpa </w:t>
            </w:r>
            <w:r w:rsidR="00766D8A">
              <w:rPr>
                <w:rFonts w:ascii="Times New Roman" w:hAnsi="Times New Roman" w:cs="Times New Roman"/>
                <w:noProof/>
                <w:sz w:val="24"/>
                <w:szCs w:val="24"/>
              </w:rPr>
              <w:t>apie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85 ltr; šildymas</w:t>
            </w:r>
            <w:r w:rsidR="00766D8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apie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9 kW; plovimui skirto vandens</w:t>
            </w:r>
          </w:p>
          <w:p w14:paraId="7173C34B" w14:textId="6B2386A1" w:rsidR="007D6540" w:rsidRPr="007D6540" w:rsidRDefault="00766D8A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t</w:t>
            </w:r>
            <w:r w:rsidR="007D6540"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emperatūra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apie</w:t>
            </w:r>
            <w:r w:rsidR="007D6540"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+65°C;</w:t>
            </w:r>
          </w:p>
          <w:p w14:paraId="0117FEE0" w14:textId="64C3EDF5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– antrinis plovimas: siurblys </w:t>
            </w:r>
            <w:r w:rsidR="00766D8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apie 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2,18 kW, bako talpa </w:t>
            </w:r>
            <w:r w:rsidR="00766D8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apie 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85 ltr; šildymas </w:t>
            </w:r>
            <w:r w:rsidR="00766D8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apie 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9 kW; plovimui skirto vandens</w:t>
            </w:r>
          </w:p>
          <w:p w14:paraId="109976C6" w14:textId="613D47D7" w:rsidR="007D6540" w:rsidRPr="007D6540" w:rsidRDefault="00766D8A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Temperatūra apie </w:t>
            </w:r>
            <w:r w:rsidR="007D6540"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+55°C;</w:t>
            </w:r>
          </w:p>
          <w:p w14:paraId="6A6E4187" w14:textId="2A143DA5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– pirminis skalavimas: siurblys </w:t>
            </w:r>
            <w:r w:rsidR="00766D8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apie 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0,2 kW; talpa </w:t>
            </w:r>
            <w:r w:rsidR="00766D8A">
              <w:rPr>
                <w:rFonts w:ascii="Times New Roman" w:hAnsi="Times New Roman" w:cs="Times New Roman"/>
                <w:noProof/>
                <w:sz w:val="24"/>
                <w:szCs w:val="24"/>
              </w:rPr>
              <w:t>apie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6 ltr;</w:t>
            </w:r>
          </w:p>
          <w:p w14:paraId="22D4B4D8" w14:textId="6B50F4DD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– antrinis skalavimas: siurblys </w:t>
            </w:r>
            <w:r w:rsidR="00766D8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apie 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0,4 kW; skalavimui </w:t>
            </w:r>
            <w:r w:rsidR="00766D8A">
              <w:rPr>
                <w:rFonts w:ascii="Times New Roman" w:hAnsi="Times New Roman" w:cs="Times New Roman"/>
                <w:noProof/>
                <w:sz w:val="24"/>
                <w:szCs w:val="24"/>
              </w:rPr>
              <w:t>skirto vandens temperatūra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766D8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apie </w:t>
            </w: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+88°C;</w:t>
            </w:r>
          </w:p>
          <w:p w14:paraId="552A87B4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– skalavimas vyksta tik tada, kai skalavimo zonoje yra krepšiai, taip mažinant vandens ir elektros sąnaudas;</w:t>
            </w:r>
          </w:p>
          <w:p w14:paraId="5BA4D7EF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Su šilumos rekuperatoriumi- energijos taupymui, vandens pašildymui, mikroklimato gerinimui.</w:t>
            </w:r>
          </w:p>
          <w:p w14:paraId="5DFCD9F8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Su ne mažiau  kaip 9 kW galios džiovinimo moduliu (tuneliu)</w:t>
            </w:r>
          </w:p>
          <w:p w14:paraId="4842D962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Su integruota vandens taupymo sistema – automatinis išjungimas neleidžiantis dirbti tuščiai mašinai.</w:t>
            </w:r>
          </w:p>
          <w:p w14:paraId="479A59B8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3.Elektroninis valdymas</w:t>
            </w:r>
          </w:p>
          <w:p w14:paraId="0770CEE0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Funkcijos:</w:t>
            </w:r>
          </w:p>
          <w:p w14:paraId="0DBD117D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Greitieji mygtukai dažniausiai naudojamoms programoms;</w:t>
            </w:r>
          </w:p>
          <w:p w14:paraId="29549F09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Gedimų informacija;</w:t>
            </w:r>
          </w:p>
          <w:p w14:paraId="2E65DFB5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Cheminių medžiagų naudojimo reguliavimas</w:t>
            </w:r>
          </w:p>
          <w:p w14:paraId="1543E884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Priminimu apie planinę techninę patikrą; </w:t>
            </w:r>
          </w:p>
          <w:p w14:paraId="693BC78C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4. Eksploataciniai reikalavimai</w:t>
            </w:r>
          </w:p>
          <w:p w14:paraId="35633D85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Turi veikti su standartiniu vandens tiekimu</w:t>
            </w:r>
          </w:p>
          <w:p w14:paraId="3B3BF43A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Turi būti prijungiama prie kanalizacijos</w:t>
            </w:r>
          </w:p>
          <w:p w14:paraId="061537E8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Tiekėjas privalo:</w:t>
            </w:r>
          </w:p>
          <w:p w14:paraId="770E62CB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sumontuoti įrangą</w:t>
            </w:r>
          </w:p>
          <w:p w14:paraId="7DF109B1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atlikti paleidimą</w:t>
            </w:r>
          </w:p>
          <w:p w14:paraId="230DC68F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apmokyti personalą</w:t>
            </w:r>
          </w:p>
          <w:p w14:paraId="62872E25" w14:textId="77777777" w:rsidR="007D6540" w:rsidRPr="007D6540" w:rsidRDefault="007D6540" w:rsidP="007D654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5. Garantija ir aptarnavimas</w:t>
            </w:r>
          </w:p>
          <w:p w14:paraId="31CF1AD3" w14:textId="77777777" w:rsidR="00887059" w:rsidRDefault="007D6540" w:rsidP="00D415EB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6540">
              <w:rPr>
                <w:rFonts w:ascii="Times New Roman" w:hAnsi="Times New Roman" w:cs="Times New Roman"/>
                <w:noProof/>
                <w:sz w:val="24"/>
                <w:szCs w:val="24"/>
              </w:rPr>
              <w:t>Ne mažiau kaip 24 mėn. garantija</w:t>
            </w:r>
          </w:p>
          <w:p w14:paraId="78192128" w14:textId="77777777" w:rsidR="00685EA8" w:rsidRDefault="00685EA8" w:rsidP="00D415EB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62E73F2" w14:textId="77777777" w:rsidR="00685EA8" w:rsidRDefault="00685EA8" w:rsidP="00D415EB">
            <w:pPr>
              <w:pStyle w:val="NoSpacing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685EA8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Tiekėjas, prieš teikdamas pasiūlymą, privalo atvykti į LKA ir įvertinti </w:t>
            </w:r>
            <w:r w:rsidR="002B41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siūlomos </w:t>
            </w:r>
            <w:r w:rsidRPr="00685EA8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tunelinė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</w:t>
            </w:r>
            <w:r w:rsidRPr="00685EA8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indų plovimo mašin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os</w:t>
            </w:r>
            <w:r w:rsidRPr="00685EA8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techninius parametrus, poreikius, darbų kiekius ir apimtis.</w:t>
            </w:r>
          </w:p>
          <w:p w14:paraId="1B0FBB6E" w14:textId="04E1D675" w:rsidR="00AA13E0" w:rsidRPr="00685EA8" w:rsidRDefault="00AA13E0" w:rsidP="00D415EB">
            <w:pPr>
              <w:pStyle w:val="NoSpacing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E</w:t>
            </w:r>
            <w:r w:rsidRPr="00AA13E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sant poreikiui, įrengti naujus inžinerinių komunikacijų atvadus: elektros tiekimo, vandentiekio ir nuotekų šalinimo.</w:t>
            </w:r>
          </w:p>
        </w:tc>
      </w:tr>
      <w:tr w:rsidR="007022AD" w:rsidRPr="007022AD" w14:paraId="398E02B4" w14:textId="77777777" w:rsidTr="00972542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02B3" w14:textId="4483B5DB" w:rsidR="00E45B5A" w:rsidRPr="007022AD" w:rsidRDefault="00CC584D" w:rsidP="00CC584D">
            <w:pPr>
              <w:tabs>
                <w:tab w:val="left" w:pos="284"/>
                <w:tab w:val="left" w:pos="7020"/>
              </w:tabs>
              <w:suppressAutoHyphens/>
              <w:jc w:val="both"/>
              <w:rPr>
                <w:noProof/>
                <w:lang w:eastAsia="ar-SA"/>
              </w:rPr>
            </w:pPr>
            <w:r w:rsidRPr="007022AD">
              <w:rPr>
                <w:b/>
                <w:bCs/>
                <w:noProof/>
                <w:spacing w:val="-6"/>
                <w:lang w:eastAsia="ar-SA"/>
              </w:rPr>
              <w:lastRenderedPageBreak/>
              <w:t>Į kainą turi būti įskaičiuota  ir prekių pristatymas į LKA, užnešimas į</w:t>
            </w:r>
            <w:r w:rsidR="0014314D">
              <w:rPr>
                <w:b/>
                <w:bCs/>
                <w:noProof/>
                <w:spacing w:val="-6"/>
                <w:lang w:eastAsia="ar-SA"/>
              </w:rPr>
              <w:t xml:space="preserve">  2 aukštą</w:t>
            </w:r>
            <w:r w:rsidR="00CC7833" w:rsidRPr="007022AD">
              <w:rPr>
                <w:b/>
                <w:bCs/>
                <w:noProof/>
                <w:spacing w:val="-6"/>
                <w:lang w:eastAsia="ar-SA"/>
              </w:rPr>
              <w:t xml:space="preserve">, </w:t>
            </w:r>
            <w:r w:rsidRPr="007022AD">
              <w:rPr>
                <w:b/>
                <w:bCs/>
                <w:noProof/>
                <w:spacing w:val="-6"/>
                <w:lang w:eastAsia="ar-SA"/>
              </w:rPr>
              <w:t>pajungimas</w:t>
            </w:r>
            <w:r w:rsidR="00CC7833" w:rsidRPr="007022AD">
              <w:rPr>
                <w:b/>
                <w:bCs/>
                <w:noProof/>
                <w:spacing w:val="-6"/>
                <w:lang w:eastAsia="ar-SA"/>
              </w:rPr>
              <w:t>.</w:t>
            </w:r>
            <w:r w:rsidRPr="007022AD">
              <w:rPr>
                <w:b/>
                <w:bCs/>
                <w:noProof/>
                <w:spacing w:val="-6"/>
                <w:lang w:eastAsia="ar-SA"/>
              </w:rPr>
              <w:t xml:space="preserve"> </w:t>
            </w:r>
          </w:p>
        </w:tc>
      </w:tr>
    </w:tbl>
    <w:p w14:paraId="6673AFA9" w14:textId="17F2C8F0" w:rsidR="006E7BCA" w:rsidRDefault="006E7BCA" w:rsidP="00AA13E0">
      <w:pPr>
        <w:rPr>
          <w:noProof/>
        </w:rPr>
      </w:pPr>
    </w:p>
    <w:p w14:paraId="7139DD2C" w14:textId="77777777" w:rsidR="00AA13E0" w:rsidRDefault="00AA13E0" w:rsidP="00AA13E0">
      <w:pPr>
        <w:rPr>
          <w:noProof/>
        </w:rPr>
      </w:pPr>
    </w:p>
    <w:p w14:paraId="59573742" w14:textId="77777777" w:rsidR="00AA13E0" w:rsidRDefault="00AA13E0" w:rsidP="00AA13E0">
      <w:pPr>
        <w:rPr>
          <w:noProof/>
        </w:rPr>
      </w:pPr>
    </w:p>
    <w:p w14:paraId="65D10D3E" w14:textId="77777777" w:rsidR="00AA13E0" w:rsidRDefault="00AA13E0" w:rsidP="00AA13E0">
      <w:pPr>
        <w:rPr>
          <w:noProof/>
        </w:rPr>
      </w:pPr>
    </w:p>
    <w:p w14:paraId="3698FD31" w14:textId="77777777" w:rsidR="00AA13E0" w:rsidRDefault="00AA13E0" w:rsidP="00AA13E0">
      <w:pPr>
        <w:rPr>
          <w:noProof/>
        </w:rPr>
      </w:pPr>
    </w:p>
    <w:p w14:paraId="05D9898C" w14:textId="77777777" w:rsidR="00AA13E0" w:rsidRDefault="00AA13E0" w:rsidP="00AA13E0">
      <w:pPr>
        <w:rPr>
          <w:noProof/>
        </w:rPr>
      </w:pPr>
    </w:p>
    <w:p w14:paraId="5CD1164C" w14:textId="77777777" w:rsidR="00AA13E0" w:rsidRDefault="00AA13E0" w:rsidP="00AA13E0">
      <w:pPr>
        <w:rPr>
          <w:noProof/>
        </w:rPr>
      </w:pPr>
    </w:p>
    <w:p w14:paraId="32D2C2EB" w14:textId="77777777" w:rsidR="00AA13E0" w:rsidRDefault="00AA13E0" w:rsidP="00AA13E0">
      <w:pPr>
        <w:rPr>
          <w:noProof/>
        </w:rPr>
      </w:pPr>
    </w:p>
    <w:p w14:paraId="591692B5" w14:textId="77777777" w:rsidR="00AA13E0" w:rsidRDefault="00AA13E0" w:rsidP="00AA13E0">
      <w:pPr>
        <w:rPr>
          <w:noProof/>
        </w:rPr>
      </w:pPr>
    </w:p>
    <w:p w14:paraId="73696125" w14:textId="77777777" w:rsidR="00AA13E0" w:rsidRDefault="00AA13E0" w:rsidP="00AA13E0">
      <w:pPr>
        <w:rPr>
          <w:noProof/>
        </w:rPr>
      </w:pPr>
    </w:p>
    <w:p w14:paraId="7962C4C2" w14:textId="77777777" w:rsidR="00AA13E0" w:rsidRDefault="00AA13E0" w:rsidP="00AA13E0">
      <w:pPr>
        <w:rPr>
          <w:noProof/>
        </w:rPr>
      </w:pPr>
    </w:p>
    <w:p w14:paraId="299E1E1A" w14:textId="77777777" w:rsidR="00AA13E0" w:rsidRDefault="00AA13E0" w:rsidP="00AA13E0">
      <w:pPr>
        <w:rPr>
          <w:noProof/>
        </w:rPr>
      </w:pPr>
    </w:p>
    <w:p w14:paraId="32C80D43" w14:textId="77777777" w:rsidR="00AA13E0" w:rsidRDefault="00AA13E0" w:rsidP="00AA13E0">
      <w:pPr>
        <w:rPr>
          <w:noProof/>
        </w:rPr>
      </w:pPr>
    </w:p>
    <w:p w14:paraId="176CD2FD" w14:textId="77777777" w:rsidR="00AA13E0" w:rsidRDefault="00AA13E0" w:rsidP="00AA13E0">
      <w:pPr>
        <w:rPr>
          <w:noProof/>
        </w:rPr>
      </w:pPr>
    </w:p>
    <w:p w14:paraId="686A3C98" w14:textId="77777777" w:rsidR="00AA13E0" w:rsidRDefault="00AA13E0" w:rsidP="00AA13E0">
      <w:pPr>
        <w:rPr>
          <w:noProof/>
        </w:rPr>
      </w:pPr>
    </w:p>
    <w:p w14:paraId="7019F8EB" w14:textId="77777777" w:rsidR="00AA13E0" w:rsidRDefault="00AA13E0" w:rsidP="00AA13E0">
      <w:pPr>
        <w:rPr>
          <w:noProof/>
        </w:rPr>
      </w:pPr>
    </w:p>
    <w:p w14:paraId="5A94C002" w14:textId="77777777" w:rsidR="00AA13E0" w:rsidRDefault="00AA13E0" w:rsidP="00AA13E0">
      <w:pPr>
        <w:rPr>
          <w:noProof/>
        </w:rPr>
      </w:pPr>
    </w:p>
    <w:sectPr w:rsidR="00AA13E0" w:rsidSect="00647BF9">
      <w:pgSz w:w="11906" w:h="16838"/>
      <w:pgMar w:top="426" w:right="567" w:bottom="709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14605" w14:textId="77777777" w:rsidR="0019079E" w:rsidRDefault="0019079E" w:rsidP="00453509">
      <w:r>
        <w:separator/>
      </w:r>
    </w:p>
  </w:endnote>
  <w:endnote w:type="continuationSeparator" w:id="0">
    <w:p w14:paraId="6B0131B9" w14:textId="77777777" w:rsidR="0019079E" w:rsidRDefault="0019079E" w:rsidP="00453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AA290" w14:textId="77777777" w:rsidR="0019079E" w:rsidRDefault="0019079E" w:rsidP="00453509">
      <w:r>
        <w:separator/>
      </w:r>
    </w:p>
  </w:footnote>
  <w:footnote w:type="continuationSeparator" w:id="0">
    <w:p w14:paraId="359F0CFC" w14:textId="77777777" w:rsidR="0019079E" w:rsidRDefault="0019079E" w:rsidP="004535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73781"/>
    <w:multiLevelType w:val="hybridMultilevel"/>
    <w:tmpl w:val="F9D03B7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B7E35"/>
    <w:multiLevelType w:val="hybridMultilevel"/>
    <w:tmpl w:val="09100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D389B"/>
    <w:multiLevelType w:val="hybridMultilevel"/>
    <w:tmpl w:val="A22AD672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10E6E"/>
    <w:multiLevelType w:val="hybridMultilevel"/>
    <w:tmpl w:val="86667FE0"/>
    <w:lvl w:ilvl="0" w:tplc="62D8739C">
      <w:start w:val="2022"/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B7197"/>
    <w:multiLevelType w:val="hybridMultilevel"/>
    <w:tmpl w:val="D780E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95701"/>
    <w:multiLevelType w:val="hybridMultilevel"/>
    <w:tmpl w:val="41A2685E"/>
    <w:lvl w:ilvl="0" w:tplc="24EA8DD2">
      <w:start w:val="2022"/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275AB"/>
    <w:multiLevelType w:val="hybridMultilevel"/>
    <w:tmpl w:val="F6221218"/>
    <w:lvl w:ilvl="0" w:tplc="7F2088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27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1E34A6"/>
    <w:multiLevelType w:val="hybridMultilevel"/>
    <w:tmpl w:val="F47E36E8"/>
    <w:lvl w:ilvl="0" w:tplc="0427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F5F68B6"/>
    <w:multiLevelType w:val="hybridMultilevel"/>
    <w:tmpl w:val="5D669E80"/>
    <w:lvl w:ilvl="0" w:tplc="144CF17A">
      <w:start w:val="4"/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320C2"/>
    <w:multiLevelType w:val="hybridMultilevel"/>
    <w:tmpl w:val="F09636D4"/>
    <w:lvl w:ilvl="0" w:tplc="144CF17A">
      <w:start w:val="4"/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C4219"/>
    <w:multiLevelType w:val="hybridMultilevel"/>
    <w:tmpl w:val="EDDCAF3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C65F0"/>
    <w:multiLevelType w:val="hybridMultilevel"/>
    <w:tmpl w:val="0E7E3F84"/>
    <w:lvl w:ilvl="0" w:tplc="144CF17A">
      <w:start w:val="4"/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941D8E"/>
    <w:multiLevelType w:val="hybridMultilevel"/>
    <w:tmpl w:val="2BCCB17A"/>
    <w:lvl w:ilvl="0" w:tplc="7F2088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D7365"/>
    <w:multiLevelType w:val="hybridMultilevel"/>
    <w:tmpl w:val="992CAFA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F5754C"/>
    <w:multiLevelType w:val="hybridMultilevel"/>
    <w:tmpl w:val="16FE844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023522">
    <w:abstractNumId w:val="7"/>
  </w:num>
  <w:num w:numId="2" w16cid:durableId="20724571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122582">
    <w:abstractNumId w:val="13"/>
  </w:num>
  <w:num w:numId="4" w16cid:durableId="1945528321">
    <w:abstractNumId w:val="0"/>
  </w:num>
  <w:num w:numId="5" w16cid:durableId="674456381">
    <w:abstractNumId w:val="8"/>
  </w:num>
  <w:num w:numId="6" w16cid:durableId="763264371">
    <w:abstractNumId w:val="9"/>
  </w:num>
  <w:num w:numId="7" w16cid:durableId="1038706293">
    <w:abstractNumId w:val="2"/>
  </w:num>
  <w:num w:numId="8" w16cid:durableId="1618831513">
    <w:abstractNumId w:val="10"/>
  </w:num>
  <w:num w:numId="9" w16cid:durableId="440077595">
    <w:abstractNumId w:val="11"/>
  </w:num>
  <w:num w:numId="10" w16cid:durableId="1810971236">
    <w:abstractNumId w:val="5"/>
  </w:num>
  <w:num w:numId="11" w16cid:durableId="1813908017">
    <w:abstractNumId w:val="3"/>
  </w:num>
  <w:num w:numId="12" w16cid:durableId="1350328898">
    <w:abstractNumId w:val="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14277692">
    <w:abstractNumId w:val="4"/>
  </w:num>
  <w:num w:numId="14" w16cid:durableId="1866821152">
    <w:abstractNumId w:val="4"/>
  </w:num>
  <w:num w:numId="15" w16cid:durableId="1068915041">
    <w:abstractNumId w:val="1"/>
  </w:num>
  <w:num w:numId="16" w16cid:durableId="42952121">
    <w:abstractNumId w:val="6"/>
  </w:num>
  <w:num w:numId="17" w16cid:durableId="1834948051">
    <w:abstractNumId w:val="12"/>
  </w:num>
  <w:num w:numId="18" w16cid:durableId="1441991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AB2"/>
    <w:rsid w:val="000134F4"/>
    <w:rsid w:val="00014860"/>
    <w:rsid w:val="00015BD3"/>
    <w:rsid w:val="000166F9"/>
    <w:rsid w:val="000248A2"/>
    <w:rsid w:val="00024A02"/>
    <w:rsid w:val="00056542"/>
    <w:rsid w:val="00070623"/>
    <w:rsid w:val="00087159"/>
    <w:rsid w:val="000A0E19"/>
    <w:rsid w:val="000B4898"/>
    <w:rsid w:val="000B5C5A"/>
    <w:rsid w:val="000B68D3"/>
    <w:rsid w:val="000C7696"/>
    <w:rsid w:val="000E7A90"/>
    <w:rsid w:val="000F20B1"/>
    <w:rsid w:val="000F3B1E"/>
    <w:rsid w:val="000F4BE2"/>
    <w:rsid w:val="00111478"/>
    <w:rsid w:val="00120DC3"/>
    <w:rsid w:val="00127C82"/>
    <w:rsid w:val="00132567"/>
    <w:rsid w:val="00133D44"/>
    <w:rsid w:val="00136EC9"/>
    <w:rsid w:val="0014128F"/>
    <w:rsid w:val="0014314D"/>
    <w:rsid w:val="0015082F"/>
    <w:rsid w:val="00161B1E"/>
    <w:rsid w:val="001673EA"/>
    <w:rsid w:val="0016796A"/>
    <w:rsid w:val="0019079E"/>
    <w:rsid w:val="00196347"/>
    <w:rsid w:val="001A1C3D"/>
    <w:rsid w:val="001A39F4"/>
    <w:rsid w:val="001A6F81"/>
    <w:rsid w:val="001B12F9"/>
    <w:rsid w:val="001C200A"/>
    <w:rsid w:val="001C250D"/>
    <w:rsid w:val="001C27F5"/>
    <w:rsid w:val="001C41EF"/>
    <w:rsid w:val="001D1A38"/>
    <w:rsid w:val="001D3082"/>
    <w:rsid w:val="001E12A3"/>
    <w:rsid w:val="001E6AB2"/>
    <w:rsid w:val="002107DA"/>
    <w:rsid w:val="00210B79"/>
    <w:rsid w:val="002115B0"/>
    <w:rsid w:val="00223836"/>
    <w:rsid w:val="00225832"/>
    <w:rsid w:val="00271361"/>
    <w:rsid w:val="00274F6A"/>
    <w:rsid w:val="002800CD"/>
    <w:rsid w:val="0029775A"/>
    <w:rsid w:val="002A2E66"/>
    <w:rsid w:val="002A755E"/>
    <w:rsid w:val="002B41E5"/>
    <w:rsid w:val="002E332F"/>
    <w:rsid w:val="002F042B"/>
    <w:rsid w:val="002F7125"/>
    <w:rsid w:val="002F7D0C"/>
    <w:rsid w:val="00321C48"/>
    <w:rsid w:val="0033479F"/>
    <w:rsid w:val="00342C4A"/>
    <w:rsid w:val="00345DEB"/>
    <w:rsid w:val="003625D5"/>
    <w:rsid w:val="00386516"/>
    <w:rsid w:val="003B16C5"/>
    <w:rsid w:val="003B51A5"/>
    <w:rsid w:val="003C3C48"/>
    <w:rsid w:val="00403FC2"/>
    <w:rsid w:val="00404907"/>
    <w:rsid w:val="004339DB"/>
    <w:rsid w:val="00441F92"/>
    <w:rsid w:val="0044552C"/>
    <w:rsid w:val="00453509"/>
    <w:rsid w:val="00453673"/>
    <w:rsid w:val="00453CEE"/>
    <w:rsid w:val="00472C1D"/>
    <w:rsid w:val="00475E60"/>
    <w:rsid w:val="004B2691"/>
    <w:rsid w:val="004B3E8B"/>
    <w:rsid w:val="004E642A"/>
    <w:rsid w:val="0050635C"/>
    <w:rsid w:val="005115CC"/>
    <w:rsid w:val="00512215"/>
    <w:rsid w:val="00512512"/>
    <w:rsid w:val="00521259"/>
    <w:rsid w:val="005319B7"/>
    <w:rsid w:val="005344F6"/>
    <w:rsid w:val="00540EC6"/>
    <w:rsid w:val="0054429D"/>
    <w:rsid w:val="00564480"/>
    <w:rsid w:val="005672DD"/>
    <w:rsid w:val="005726FF"/>
    <w:rsid w:val="00584E77"/>
    <w:rsid w:val="005900B8"/>
    <w:rsid w:val="00590CC1"/>
    <w:rsid w:val="00592A83"/>
    <w:rsid w:val="005C425E"/>
    <w:rsid w:val="005C66DE"/>
    <w:rsid w:val="005F220C"/>
    <w:rsid w:val="0060610C"/>
    <w:rsid w:val="00622540"/>
    <w:rsid w:val="00623DBB"/>
    <w:rsid w:val="00644675"/>
    <w:rsid w:val="00647BF9"/>
    <w:rsid w:val="00650642"/>
    <w:rsid w:val="00651698"/>
    <w:rsid w:val="0065410C"/>
    <w:rsid w:val="006616CF"/>
    <w:rsid w:val="0067105A"/>
    <w:rsid w:val="006730E3"/>
    <w:rsid w:val="00675821"/>
    <w:rsid w:val="00685EA8"/>
    <w:rsid w:val="006967F3"/>
    <w:rsid w:val="006B5ACF"/>
    <w:rsid w:val="006E7BCA"/>
    <w:rsid w:val="006F29E9"/>
    <w:rsid w:val="006F3AE6"/>
    <w:rsid w:val="006F6984"/>
    <w:rsid w:val="00701426"/>
    <w:rsid w:val="007022AD"/>
    <w:rsid w:val="007120C8"/>
    <w:rsid w:val="00732972"/>
    <w:rsid w:val="00733A9B"/>
    <w:rsid w:val="00745927"/>
    <w:rsid w:val="00746FE1"/>
    <w:rsid w:val="0075145C"/>
    <w:rsid w:val="0075532F"/>
    <w:rsid w:val="007601D6"/>
    <w:rsid w:val="00763E61"/>
    <w:rsid w:val="00766D8A"/>
    <w:rsid w:val="007826E1"/>
    <w:rsid w:val="00790A09"/>
    <w:rsid w:val="007A4CF5"/>
    <w:rsid w:val="007D2B87"/>
    <w:rsid w:val="007D4AD3"/>
    <w:rsid w:val="007D6540"/>
    <w:rsid w:val="007E72BD"/>
    <w:rsid w:val="007F1138"/>
    <w:rsid w:val="007F36F7"/>
    <w:rsid w:val="007F522C"/>
    <w:rsid w:val="00806C54"/>
    <w:rsid w:val="00813B1A"/>
    <w:rsid w:val="00822F72"/>
    <w:rsid w:val="00834F08"/>
    <w:rsid w:val="0083543F"/>
    <w:rsid w:val="00835504"/>
    <w:rsid w:val="00842239"/>
    <w:rsid w:val="008441AD"/>
    <w:rsid w:val="00847482"/>
    <w:rsid w:val="00867F50"/>
    <w:rsid w:val="00874F2C"/>
    <w:rsid w:val="008829EC"/>
    <w:rsid w:val="00887059"/>
    <w:rsid w:val="008938AC"/>
    <w:rsid w:val="008A7E05"/>
    <w:rsid w:val="008B22F0"/>
    <w:rsid w:val="008B4BB5"/>
    <w:rsid w:val="008C61B4"/>
    <w:rsid w:val="008F66C0"/>
    <w:rsid w:val="008F6DF7"/>
    <w:rsid w:val="0090125F"/>
    <w:rsid w:val="009147BE"/>
    <w:rsid w:val="00920084"/>
    <w:rsid w:val="00920C79"/>
    <w:rsid w:val="00932A5D"/>
    <w:rsid w:val="00934C7C"/>
    <w:rsid w:val="009442AE"/>
    <w:rsid w:val="00945E33"/>
    <w:rsid w:val="00946A5F"/>
    <w:rsid w:val="009507EA"/>
    <w:rsid w:val="00952A4A"/>
    <w:rsid w:val="00955BAD"/>
    <w:rsid w:val="00972542"/>
    <w:rsid w:val="00976267"/>
    <w:rsid w:val="00985CD4"/>
    <w:rsid w:val="00987336"/>
    <w:rsid w:val="009B3610"/>
    <w:rsid w:val="009B6D4F"/>
    <w:rsid w:val="009D7ED9"/>
    <w:rsid w:val="009E1D1E"/>
    <w:rsid w:val="009E6221"/>
    <w:rsid w:val="009F38A2"/>
    <w:rsid w:val="00A26069"/>
    <w:rsid w:val="00A43746"/>
    <w:rsid w:val="00A629E6"/>
    <w:rsid w:val="00A72994"/>
    <w:rsid w:val="00A761C2"/>
    <w:rsid w:val="00A95E06"/>
    <w:rsid w:val="00AA13E0"/>
    <w:rsid w:val="00AB5338"/>
    <w:rsid w:val="00AB5520"/>
    <w:rsid w:val="00AD16F7"/>
    <w:rsid w:val="00AD17B8"/>
    <w:rsid w:val="00AD3547"/>
    <w:rsid w:val="00AD474B"/>
    <w:rsid w:val="00AF2584"/>
    <w:rsid w:val="00AF27DF"/>
    <w:rsid w:val="00AF6855"/>
    <w:rsid w:val="00B003CA"/>
    <w:rsid w:val="00B03CE1"/>
    <w:rsid w:val="00B20499"/>
    <w:rsid w:val="00B25AF2"/>
    <w:rsid w:val="00B3009C"/>
    <w:rsid w:val="00B417D5"/>
    <w:rsid w:val="00B439D2"/>
    <w:rsid w:val="00B43FE9"/>
    <w:rsid w:val="00B50C71"/>
    <w:rsid w:val="00B9163C"/>
    <w:rsid w:val="00BA47DC"/>
    <w:rsid w:val="00BA6FAC"/>
    <w:rsid w:val="00BC2287"/>
    <w:rsid w:val="00BC2481"/>
    <w:rsid w:val="00BC3E99"/>
    <w:rsid w:val="00BE5569"/>
    <w:rsid w:val="00BF1BA3"/>
    <w:rsid w:val="00BF5B3F"/>
    <w:rsid w:val="00C053CC"/>
    <w:rsid w:val="00C23327"/>
    <w:rsid w:val="00C528F6"/>
    <w:rsid w:val="00C54A6B"/>
    <w:rsid w:val="00C560B0"/>
    <w:rsid w:val="00C80E64"/>
    <w:rsid w:val="00C82121"/>
    <w:rsid w:val="00C85292"/>
    <w:rsid w:val="00C90EFE"/>
    <w:rsid w:val="00C94BC0"/>
    <w:rsid w:val="00CB1E6A"/>
    <w:rsid w:val="00CB688A"/>
    <w:rsid w:val="00CC4D26"/>
    <w:rsid w:val="00CC584D"/>
    <w:rsid w:val="00CC7833"/>
    <w:rsid w:val="00CE19B7"/>
    <w:rsid w:val="00CE34DA"/>
    <w:rsid w:val="00CE5799"/>
    <w:rsid w:val="00D04636"/>
    <w:rsid w:val="00D070AE"/>
    <w:rsid w:val="00D07945"/>
    <w:rsid w:val="00D1145B"/>
    <w:rsid w:val="00D24793"/>
    <w:rsid w:val="00D3464A"/>
    <w:rsid w:val="00D406DA"/>
    <w:rsid w:val="00D40D15"/>
    <w:rsid w:val="00D415EB"/>
    <w:rsid w:val="00D45F18"/>
    <w:rsid w:val="00D50EC4"/>
    <w:rsid w:val="00D55DA8"/>
    <w:rsid w:val="00D57CED"/>
    <w:rsid w:val="00D6271F"/>
    <w:rsid w:val="00D65D02"/>
    <w:rsid w:val="00D65E55"/>
    <w:rsid w:val="00D7347F"/>
    <w:rsid w:val="00D73647"/>
    <w:rsid w:val="00D8603B"/>
    <w:rsid w:val="00DA29D3"/>
    <w:rsid w:val="00DB1EFA"/>
    <w:rsid w:val="00DC21C2"/>
    <w:rsid w:val="00DC3302"/>
    <w:rsid w:val="00DC360A"/>
    <w:rsid w:val="00DD3732"/>
    <w:rsid w:val="00DD3F0A"/>
    <w:rsid w:val="00DD59B5"/>
    <w:rsid w:val="00E12C73"/>
    <w:rsid w:val="00E17C29"/>
    <w:rsid w:val="00E20001"/>
    <w:rsid w:val="00E22A41"/>
    <w:rsid w:val="00E31B63"/>
    <w:rsid w:val="00E36EAE"/>
    <w:rsid w:val="00E37A87"/>
    <w:rsid w:val="00E4404E"/>
    <w:rsid w:val="00E45B5A"/>
    <w:rsid w:val="00E46BAE"/>
    <w:rsid w:val="00E6285E"/>
    <w:rsid w:val="00E64373"/>
    <w:rsid w:val="00E65AEA"/>
    <w:rsid w:val="00E67987"/>
    <w:rsid w:val="00E82F59"/>
    <w:rsid w:val="00E838BC"/>
    <w:rsid w:val="00E87343"/>
    <w:rsid w:val="00E975DB"/>
    <w:rsid w:val="00EA4794"/>
    <w:rsid w:val="00EB1B0F"/>
    <w:rsid w:val="00EB4491"/>
    <w:rsid w:val="00EB6FB0"/>
    <w:rsid w:val="00EC010F"/>
    <w:rsid w:val="00EE57C1"/>
    <w:rsid w:val="00F1597C"/>
    <w:rsid w:val="00F27D5B"/>
    <w:rsid w:val="00F341E4"/>
    <w:rsid w:val="00F3612A"/>
    <w:rsid w:val="00F50B9B"/>
    <w:rsid w:val="00F567E0"/>
    <w:rsid w:val="00F82A83"/>
    <w:rsid w:val="00F85D7D"/>
    <w:rsid w:val="00F91E6D"/>
    <w:rsid w:val="00FA0168"/>
    <w:rsid w:val="00FB1DE6"/>
    <w:rsid w:val="00FC1B04"/>
    <w:rsid w:val="00FC6090"/>
    <w:rsid w:val="00FF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8E0299"/>
  <w15:chartTrackingRefBased/>
  <w15:docId w15:val="{DB2CB13E-42ED-4A84-B697-568B67D2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A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33A9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733A9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7A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A90"/>
    <w:rPr>
      <w:rFonts w:ascii="Segoe UI" w:eastAsia="Times New Roman" w:hAnsi="Segoe UI" w:cs="Segoe UI"/>
      <w:sz w:val="18"/>
      <w:szCs w:val="18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45350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3509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45350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3509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unhideWhenUsed/>
    <w:rsid w:val="0045350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5CD4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A6F81"/>
    <w:pPr>
      <w:spacing w:after="0" w:line="240" w:lineRule="auto"/>
    </w:pPr>
    <w:rPr>
      <w:rFonts w:eastAsiaTheme="minorEastAsia"/>
      <w:lang w:eastAsia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B30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00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009C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0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009C"/>
    <w:rPr>
      <w:rFonts w:ascii="Times New Roman" w:eastAsia="Times New Roman" w:hAnsi="Times New Roman" w:cs="Times New Roman"/>
      <w:b/>
      <w:bCs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03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84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2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49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00171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72013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09833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807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61091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85808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490C9-91F1-4620-9152-5B6EBD3E8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1838</Words>
  <Characters>1048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Aurika Duobienė</dc:creator>
  <cp:lastModifiedBy>Ingrida Ambrazevičienė</cp:lastModifiedBy>
  <cp:revision>3</cp:revision>
  <cp:lastPrinted>2026-05-07T12:23:00Z</cp:lastPrinted>
  <dcterms:created xsi:type="dcterms:W3CDTF">2026-09-04T09:49:00Z</dcterms:created>
  <dcterms:modified xsi:type="dcterms:W3CDTF">2026-09-04T09:50:00Z</dcterms:modified>
</cp:coreProperties>
</file>