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FAFBF" w14:textId="77777777" w:rsidR="00103697" w:rsidRDefault="009C45DA" w:rsidP="00103697">
      <w:pPr>
        <w:spacing w:after="0" w:line="240" w:lineRule="auto"/>
        <w:jc w:val="right"/>
        <w:rPr>
          <w:rFonts w:eastAsia="Times New Roman" w:cs="Times New Roman"/>
          <w:szCs w:val="20"/>
          <w:lang w:eastAsia="en-US"/>
        </w:rPr>
      </w:pPr>
      <w:r>
        <w:rPr>
          <w:rFonts w:eastAsia="Times New Roman" w:cs="Times New Roman"/>
          <w:szCs w:val="20"/>
          <w:lang w:eastAsia="en-US"/>
        </w:rPr>
        <w:t>SPS</w:t>
      </w:r>
      <w:r w:rsidR="00103697">
        <w:rPr>
          <w:rFonts w:eastAsia="Times New Roman" w:cs="Times New Roman"/>
          <w:szCs w:val="20"/>
          <w:lang w:eastAsia="en-US"/>
        </w:rPr>
        <w:t xml:space="preserve"> </w:t>
      </w:r>
      <w:r w:rsidR="00457AD0">
        <w:rPr>
          <w:rFonts w:eastAsia="Times New Roman" w:cs="Times New Roman"/>
          <w:szCs w:val="20"/>
          <w:lang w:eastAsia="en-US"/>
        </w:rPr>
        <w:t>2</w:t>
      </w:r>
      <w:r w:rsidR="00103697" w:rsidRPr="00191CC4">
        <w:rPr>
          <w:rFonts w:eastAsia="Times New Roman" w:cs="Times New Roman"/>
          <w:szCs w:val="20"/>
          <w:lang w:eastAsia="en-US"/>
        </w:rPr>
        <w:t xml:space="preserve"> priedas</w:t>
      </w:r>
    </w:p>
    <w:p w14:paraId="66D5FD03" w14:textId="77777777" w:rsidR="00B37B59" w:rsidRPr="00191CC4" w:rsidRDefault="00B37B59" w:rsidP="00103697">
      <w:pPr>
        <w:spacing w:after="0" w:line="240" w:lineRule="auto"/>
        <w:jc w:val="right"/>
        <w:rPr>
          <w:rFonts w:eastAsia="Times New Roman" w:cs="Times New Roman"/>
          <w:szCs w:val="20"/>
          <w:lang w:eastAsia="en-US"/>
        </w:rPr>
      </w:pPr>
      <w:r>
        <w:rPr>
          <w:rFonts w:eastAsia="Times New Roman" w:cs="Times New Roman"/>
          <w:szCs w:val="20"/>
          <w:lang w:eastAsia="en-US"/>
        </w:rPr>
        <w:t>„Pasiūlymo forma“</w:t>
      </w:r>
    </w:p>
    <w:p w14:paraId="3A5858FF" w14:textId="77777777" w:rsidR="00103697" w:rsidRPr="0007613B" w:rsidRDefault="00103697" w:rsidP="00103697">
      <w:pPr>
        <w:spacing w:after="0" w:line="240" w:lineRule="auto"/>
        <w:jc w:val="center"/>
        <w:rPr>
          <w:rFonts w:eastAsia="Times New Roman" w:cs="Times New Roman"/>
          <w:szCs w:val="24"/>
          <w:lang w:eastAsia="en-US"/>
        </w:rPr>
      </w:pPr>
      <w:r w:rsidRPr="0007613B">
        <w:rPr>
          <w:rFonts w:eastAsia="Times New Roman" w:cs="Times New Roman"/>
          <w:szCs w:val="24"/>
          <w:lang w:eastAsia="en-US"/>
        </w:rPr>
        <w:t>(pasiūlymo forma)</w:t>
      </w:r>
    </w:p>
    <w:p w14:paraId="6A5B009B" w14:textId="77777777" w:rsidR="00103697" w:rsidRPr="0007613B" w:rsidRDefault="00103697" w:rsidP="00103697">
      <w:pPr>
        <w:spacing w:after="0" w:line="240" w:lineRule="auto"/>
        <w:jc w:val="center"/>
        <w:rPr>
          <w:rFonts w:eastAsia="Times New Roman" w:cs="Times New Roman"/>
          <w:b/>
          <w:szCs w:val="24"/>
          <w:lang w:eastAsia="en-US"/>
        </w:rPr>
      </w:pPr>
    </w:p>
    <w:p w14:paraId="40332F92" w14:textId="77777777" w:rsidR="00191422" w:rsidRPr="0007613B" w:rsidRDefault="00191422" w:rsidP="00382AFC">
      <w:pPr>
        <w:spacing w:after="0" w:line="240" w:lineRule="auto"/>
        <w:rPr>
          <w:rFonts w:eastAsia="Times New Roman" w:cs="Times New Roman"/>
          <w:b/>
          <w:szCs w:val="24"/>
          <w:lang w:eastAsia="en-US"/>
        </w:rPr>
      </w:pPr>
    </w:p>
    <w:p w14:paraId="06B4D826" w14:textId="77777777" w:rsidR="00191422" w:rsidRPr="00E219B5" w:rsidRDefault="00191422" w:rsidP="00191422">
      <w:pPr>
        <w:spacing w:after="0" w:line="240" w:lineRule="auto"/>
        <w:jc w:val="center"/>
        <w:rPr>
          <w:rFonts w:eastAsia="Times New Roman" w:cs="Times New Roman"/>
          <w:b/>
          <w:szCs w:val="24"/>
          <w:lang w:eastAsia="en-US"/>
        </w:rPr>
      </w:pPr>
      <w:r w:rsidRPr="00E219B5">
        <w:rPr>
          <w:rFonts w:eastAsia="Times New Roman" w:cs="Times New Roman"/>
          <w:b/>
          <w:szCs w:val="24"/>
          <w:lang w:eastAsia="en-US"/>
        </w:rPr>
        <w:t>PASIŪLYMAS</w:t>
      </w:r>
    </w:p>
    <w:p w14:paraId="62D4D0B1" w14:textId="77777777" w:rsidR="00191422" w:rsidRPr="00E219B5" w:rsidRDefault="00191422" w:rsidP="00191422">
      <w:pPr>
        <w:spacing w:after="0" w:line="240" w:lineRule="auto"/>
        <w:jc w:val="center"/>
        <w:rPr>
          <w:rFonts w:eastAsia="Times New Roman" w:cs="Times New Roman"/>
          <w:szCs w:val="24"/>
          <w:lang w:eastAsia="en-US"/>
        </w:rPr>
      </w:pPr>
    </w:p>
    <w:p w14:paraId="1956FA8F" w14:textId="77777777" w:rsidR="00191422" w:rsidRPr="00BF6BA4" w:rsidRDefault="00191422" w:rsidP="00191422">
      <w:pPr>
        <w:spacing w:after="0" w:line="240" w:lineRule="auto"/>
        <w:jc w:val="center"/>
        <w:rPr>
          <w:rFonts w:eastAsia="Times New Roman" w:cs="Times New Roman"/>
          <w:szCs w:val="24"/>
          <w:lang w:eastAsia="en-US"/>
        </w:rPr>
      </w:pPr>
      <w:r w:rsidRPr="00BF6BA4">
        <w:rPr>
          <w:rFonts w:eastAsia="Times New Roman" w:cs="Times New Roman"/>
          <w:szCs w:val="24"/>
          <w:lang w:eastAsia="en-US"/>
        </w:rPr>
        <w:t>20___-___-___</w:t>
      </w:r>
    </w:p>
    <w:p w14:paraId="38D6F4C6" w14:textId="77777777" w:rsidR="00191422" w:rsidRPr="00BF6BA4" w:rsidRDefault="00191422" w:rsidP="00191422">
      <w:pPr>
        <w:spacing w:after="0" w:line="240" w:lineRule="auto"/>
        <w:jc w:val="center"/>
        <w:rPr>
          <w:rFonts w:eastAsia="Times New Roman" w:cs="Times New Roman"/>
          <w:szCs w:val="24"/>
          <w:lang w:eastAsia="en-US"/>
        </w:rPr>
      </w:pPr>
    </w:p>
    <w:p w14:paraId="29792BF1" w14:textId="62252AED" w:rsidR="00416141" w:rsidRPr="00E219B5" w:rsidRDefault="002C0A57" w:rsidP="005D0CD4">
      <w:pPr>
        <w:pStyle w:val="CM7"/>
        <w:spacing w:after="0" w:line="276" w:lineRule="atLeast"/>
        <w:ind w:right="865"/>
        <w:jc w:val="center"/>
        <w:rPr>
          <w:b/>
          <w:bCs/>
        </w:rPr>
      </w:pPr>
      <w:bookmarkStart w:id="0" w:name="_Hlk174696638"/>
      <w:r w:rsidRPr="00BF6BA4">
        <w:rPr>
          <w:b/>
          <w:color w:val="000000" w:themeColor="text1"/>
        </w:rPr>
        <w:t>DĖL SUSISIEKIMO KOMUNIKACIJŲ PASKIRTIES STATINIO – PRIVAŽIUOJAMOSIOS GATVĖS PRIE STAVIŠKIŲ G. 5–11, ŠIRVINTŲ M., KAPITALINIO REMONTO IR PAVIRŠINIŲ NUOTEKŲ TINKLŲ STATYBOS DARB</w:t>
      </w:r>
      <w:r w:rsidR="003D39B8">
        <w:rPr>
          <w:b/>
          <w:color w:val="000000" w:themeColor="text1"/>
        </w:rPr>
        <w:t>Ų</w:t>
      </w:r>
    </w:p>
    <w:p w14:paraId="2897987D" w14:textId="77777777" w:rsidR="00382AFC" w:rsidRPr="002C0A57" w:rsidRDefault="00382AFC" w:rsidP="00457AD0">
      <w:pPr>
        <w:spacing w:after="0" w:line="240" w:lineRule="auto"/>
        <w:ind w:firstLine="567"/>
        <w:jc w:val="center"/>
        <w:rPr>
          <w:rFonts w:eastAsia="Times New Roman" w:cs="Times New Roman"/>
          <w:szCs w:val="20"/>
          <w:lang w:val="x-none" w:eastAsia="en-US"/>
        </w:rPr>
      </w:pPr>
    </w:p>
    <w:p w14:paraId="5AC1C861" w14:textId="77777777" w:rsidR="009C30BE" w:rsidRPr="00191CC4" w:rsidRDefault="009C30BE" w:rsidP="009C30BE">
      <w:pPr>
        <w:spacing w:after="0" w:line="240" w:lineRule="auto"/>
        <w:jc w:val="center"/>
        <w:rPr>
          <w:rFonts w:eastAsia="Times New Roman" w:cs="Times New Roman"/>
          <w:szCs w:val="20"/>
          <w:lang w:eastAsia="en-US"/>
        </w:rPr>
      </w:pPr>
    </w:p>
    <w:tbl>
      <w:tblPr>
        <w:tblStyle w:val="Lentelstinklelis"/>
        <w:tblW w:w="0" w:type="auto"/>
        <w:tblLook w:val="04A0" w:firstRow="1" w:lastRow="0" w:firstColumn="1" w:lastColumn="0" w:noHBand="0" w:noVBand="1"/>
      </w:tblPr>
      <w:tblGrid>
        <w:gridCol w:w="4004"/>
        <w:gridCol w:w="5624"/>
      </w:tblGrid>
      <w:tr w:rsidR="009C30BE" w:rsidRPr="00191CC4" w14:paraId="4B4AF0F6" w14:textId="77777777" w:rsidTr="00252FA5">
        <w:tc>
          <w:tcPr>
            <w:tcW w:w="4004" w:type="dxa"/>
          </w:tcPr>
          <w:p w14:paraId="57310A54" w14:textId="77777777" w:rsidR="009C30BE" w:rsidRPr="00191CC4" w:rsidRDefault="009C30BE" w:rsidP="00252FA5">
            <w:pPr>
              <w:jc w:val="both"/>
              <w:rPr>
                <w:lang w:eastAsia="en-US"/>
              </w:rPr>
            </w:pPr>
            <w:r w:rsidRPr="00191CC4">
              <w:rPr>
                <w:lang w:eastAsia="en-US"/>
              </w:rPr>
              <w:t>Dalyvio pavadinimas ir kodas</w:t>
            </w:r>
          </w:p>
          <w:p w14:paraId="0F66113C" w14:textId="77777777" w:rsidR="009C30BE" w:rsidRPr="00191CC4" w:rsidRDefault="009C30BE" w:rsidP="00252FA5">
            <w:pPr>
              <w:jc w:val="both"/>
              <w:rPr>
                <w:lang w:eastAsia="en-US"/>
              </w:rPr>
            </w:pPr>
            <w:r w:rsidRPr="00191CC4">
              <w:rPr>
                <w:i/>
                <w:lang w:eastAsia="en-US"/>
              </w:rPr>
              <w:t>(jei pasiūlymą pateikia tiekėjų grupė, nurodomi visų partnerių pavadinimai ir kodai)</w:t>
            </w:r>
          </w:p>
        </w:tc>
        <w:tc>
          <w:tcPr>
            <w:tcW w:w="5624" w:type="dxa"/>
          </w:tcPr>
          <w:p w14:paraId="59AFE0AB" w14:textId="77777777" w:rsidR="009C30BE" w:rsidRPr="00191CC4" w:rsidRDefault="009C30BE" w:rsidP="00252FA5">
            <w:pPr>
              <w:jc w:val="both"/>
              <w:rPr>
                <w:lang w:eastAsia="en-US"/>
              </w:rPr>
            </w:pPr>
          </w:p>
        </w:tc>
      </w:tr>
      <w:tr w:rsidR="009C30BE" w:rsidRPr="00191CC4" w14:paraId="72C480D0" w14:textId="77777777" w:rsidTr="00252FA5">
        <w:tc>
          <w:tcPr>
            <w:tcW w:w="4004" w:type="dxa"/>
          </w:tcPr>
          <w:p w14:paraId="150AFC57" w14:textId="77777777" w:rsidR="009C30BE" w:rsidRPr="00191CC4" w:rsidRDefault="009C30BE" w:rsidP="00252FA5">
            <w:pPr>
              <w:jc w:val="both"/>
              <w:rPr>
                <w:lang w:eastAsia="en-US"/>
              </w:rPr>
            </w:pPr>
            <w:r w:rsidRPr="00191CC4">
              <w:rPr>
                <w:lang w:eastAsia="en-US"/>
              </w:rPr>
              <w:t>Dalyvio adresas</w:t>
            </w:r>
          </w:p>
          <w:p w14:paraId="617F4974" w14:textId="77777777" w:rsidR="009C30BE" w:rsidRPr="00191CC4" w:rsidRDefault="009C30BE" w:rsidP="00252FA5">
            <w:pPr>
              <w:jc w:val="both"/>
              <w:rPr>
                <w:lang w:eastAsia="en-US"/>
              </w:rPr>
            </w:pPr>
            <w:r w:rsidRPr="00191CC4">
              <w:rPr>
                <w:i/>
                <w:lang w:eastAsia="en-US"/>
              </w:rPr>
              <w:t>(jei pasiūlymą pateikia tiekėjų grupė, nurodomi visų partnerių adresai)</w:t>
            </w:r>
          </w:p>
        </w:tc>
        <w:tc>
          <w:tcPr>
            <w:tcW w:w="5624" w:type="dxa"/>
          </w:tcPr>
          <w:p w14:paraId="6B31DBA7" w14:textId="77777777" w:rsidR="009C30BE" w:rsidRPr="00191CC4" w:rsidRDefault="009C30BE" w:rsidP="00252FA5">
            <w:pPr>
              <w:jc w:val="both"/>
              <w:rPr>
                <w:lang w:eastAsia="en-US"/>
              </w:rPr>
            </w:pPr>
          </w:p>
        </w:tc>
      </w:tr>
      <w:tr w:rsidR="009C30BE" w:rsidRPr="00191CC4" w14:paraId="61B30BB4" w14:textId="77777777" w:rsidTr="00252FA5">
        <w:tc>
          <w:tcPr>
            <w:tcW w:w="4004" w:type="dxa"/>
          </w:tcPr>
          <w:p w14:paraId="778EA22C" w14:textId="77777777" w:rsidR="009C30BE" w:rsidRPr="00191CC4" w:rsidRDefault="009C30BE" w:rsidP="00252FA5">
            <w:pPr>
              <w:jc w:val="both"/>
              <w:rPr>
                <w:lang w:eastAsia="en-US"/>
              </w:rPr>
            </w:pPr>
            <w:r w:rsidRPr="00191CC4">
              <w:rPr>
                <w:lang w:eastAsia="en-US"/>
              </w:rPr>
              <w:t>Dalyvio įgaliotas asmuo pasirašyti pasiūlymą</w:t>
            </w:r>
          </w:p>
        </w:tc>
        <w:tc>
          <w:tcPr>
            <w:tcW w:w="5624" w:type="dxa"/>
          </w:tcPr>
          <w:p w14:paraId="35F06081" w14:textId="77777777" w:rsidR="009C30BE" w:rsidRPr="00191CC4" w:rsidRDefault="009C30BE" w:rsidP="00252FA5">
            <w:pPr>
              <w:jc w:val="both"/>
              <w:rPr>
                <w:lang w:eastAsia="en-US"/>
              </w:rPr>
            </w:pPr>
          </w:p>
        </w:tc>
      </w:tr>
      <w:tr w:rsidR="009C30BE" w:rsidRPr="00191CC4" w14:paraId="2C989D02" w14:textId="77777777" w:rsidTr="00252FA5">
        <w:tc>
          <w:tcPr>
            <w:tcW w:w="4004" w:type="dxa"/>
          </w:tcPr>
          <w:p w14:paraId="2CD4E63D" w14:textId="77777777" w:rsidR="009C30BE" w:rsidRPr="00191CC4" w:rsidRDefault="009C30BE" w:rsidP="00252FA5">
            <w:pPr>
              <w:jc w:val="both"/>
              <w:rPr>
                <w:lang w:eastAsia="en-US"/>
              </w:rPr>
            </w:pPr>
            <w:r w:rsidRPr="00191CC4">
              <w:rPr>
                <w:lang w:eastAsia="en-US"/>
              </w:rPr>
              <w:t>Dalyvio įgaliotas asmuo bendrauti pateikto pasiūlymo klausimais</w:t>
            </w:r>
          </w:p>
        </w:tc>
        <w:tc>
          <w:tcPr>
            <w:tcW w:w="5624" w:type="dxa"/>
          </w:tcPr>
          <w:p w14:paraId="7E917092" w14:textId="77777777" w:rsidR="009C30BE" w:rsidRPr="00191CC4" w:rsidRDefault="009C30BE" w:rsidP="00252FA5">
            <w:pPr>
              <w:jc w:val="both"/>
              <w:rPr>
                <w:lang w:eastAsia="en-US"/>
              </w:rPr>
            </w:pPr>
          </w:p>
        </w:tc>
      </w:tr>
    </w:tbl>
    <w:p w14:paraId="75CC14E3" w14:textId="77777777" w:rsidR="009C30BE" w:rsidRPr="00191CC4" w:rsidRDefault="009C30BE" w:rsidP="009C30BE">
      <w:pPr>
        <w:spacing w:after="0" w:line="240" w:lineRule="auto"/>
        <w:jc w:val="both"/>
        <w:rPr>
          <w:rFonts w:eastAsia="Times New Roman" w:cs="Times New Roman"/>
          <w:szCs w:val="20"/>
          <w:lang w:eastAsia="en-US"/>
        </w:rPr>
      </w:pPr>
    </w:p>
    <w:p w14:paraId="314A4D64" w14:textId="77777777" w:rsidR="009C30BE" w:rsidRDefault="009C30BE" w:rsidP="009C30BE">
      <w:pPr>
        <w:spacing w:after="0" w:line="240" w:lineRule="auto"/>
        <w:ind w:firstLine="567"/>
        <w:jc w:val="both"/>
        <w:rPr>
          <w:rFonts w:eastAsia="Times New Roman" w:cs="Times New Roman"/>
          <w:szCs w:val="20"/>
          <w:lang w:eastAsia="en-US"/>
        </w:rPr>
      </w:pPr>
      <w:r>
        <w:rPr>
          <w:rFonts w:eastAsia="Times New Roman" w:cs="Times New Roman"/>
          <w:szCs w:val="20"/>
          <w:lang w:eastAsia="en-US"/>
        </w:rPr>
        <w:t>Šiuo pasiūlymu p</w:t>
      </w:r>
      <w:r w:rsidRPr="00191CC4">
        <w:rPr>
          <w:rFonts w:eastAsia="Times New Roman" w:cs="Times New Roman"/>
          <w:szCs w:val="20"/>
          <w:lang w:eastAsia="en-US"/>
        </w:rPr>
        <w:t>ažymime, kad sutinkame su visomis pirkimo dokumentų sąlygomis</w:t>
      </w:r>
      <w:r>
        <w:rPr>
          <w:rFonts w:eastAsia="Times New Roman" w:cs="Times New Roman"/>
          <w:szCs w:val="20"/>
          <w:lang w:eastAsia="en-US"/>
        </w:rPr>
        <w:t>, nustatytomis:</w:t>
      </w:r>
    </w:p>
    <w:p w14:paraId="0A87B1CD" w14:textId="77777777" w:rsidR="009C30BE" w:rsidRDefault="009C30BE" w:rsidP="00CC2962">
      <w:pPr>
        <w:pStyle w:val="Sraopastraipa"/>
        <w:numPr>
          <w:ilvl w:val="0"/>
          <w:numId w:val="12"/>
        </w:numPr>
        <w:spacing w:after="0" w:line="240" w:lineRule="auto"/>
        <w:ind w:left="0" w:firstLine="567"/>
        <w:jc w:val="both"/>
        <w:rPr>
          <w:rFonts w:eastAsia="Times New Roman" w:cs="Times New Roman"/>
          <w:szCs w:val="20"/>
          <w:lang w:eastAsia="en-US"/>
        </w:rPr>
      </w:pPr>
      <w:r>
        <w:rPr>
          <w:rFonts w:eastAsia="Times New Roman" w:cs="Times New Roman"/>
          <w:szCs w:val="20"/>
          <w:lang w:eastAsia="en-US"/>
        </w:rPr>
        <w:t xml:space="preserve">paskelbus Centrinėje viešųjų pirkimų informacinėje sistemoje (CVP IS) adresu </w:t>
      </w:r>
      <w:hyperlink r:id="rId8" w:history="1">
        <w:r w:rsidRPr="007030B9">
          <w:rPr>
            <w:rStyle w:val="Hipersaitas"/>
          </w:rPr>
          <w:t>https://viesiejipirkimai.lt/</w:t>
        </w:r>
      </w:hyperlink>
      <w:r>
        <w:t xml:space="preserve"> </w:t>
      </w:r>
      <w:r>
        <w:rPr>
          <w:rFonts w:eastAsia="Times New Roman" w:cs="Times New Roman"/>
          <w:szCs w:val="20"/>
          <w:lang w:eastAsia="en-US"/>
        </w:rPr>
        <w:t xml:space="preserve"> kartu su skelbimu apie pirkimą;</w:t>
      </w:r>
    </w:p>
    <w:p w14:paraId="12BCA8FE" w14:textId="77777777" w:rsidR="009C30BE" w:rsidRPr="00DD4FC0" w:rsidRDefault="009C30BE" w:rsidP="009C30BE">
      <w:pPr>
        <w:pStyle w:val="Sraopastraipa"/>
        <w:numPr>
          <w:ilvl w:val="0"/>
          <w:numId w:val="12"/>
        </w:numPr>
        <w:spacing w:after="0" w:line="240" w:lineRule="auto"/>
        <w:jc w:val="both"/>
        <w:rPr>
          <w:rFonts w:eastAsia="Times New Roman" w:cs="Times New Roman"/>
          <w:szCs w:val="20"/>
          <w:lang w:eastAsia="en-US"/>
        </w:rPr>
      </w:pPr>
      <w:r>
        <w:rPr>
          <w:rFonts w:eastAsia="Times New Roman" w:cs="Times New Roman"/>
          <w:szCs w:val="20"/>
          <w:lang w:eastAsia="en-US"/>
        </w:rPr>
        <w:t>kituose pirkimo dokumentuose (jų paaiškinimuose, papildymuose).</w:t>
      </w:r>
    </w:p>
    <w:bookmarkEnd w:id="0"/>
    <w:p w14:paraId="6AABCF7E" w14:textId="77777777" w:rsidR="00191422" w:rsidRPr="00191CC4" w:rsidRDefault="00191422" w:rsidP="00191422">
      <w:pPr>
        <w:spacing w:after="0" w:line="240" w:lineRule="auto"/>
        <w:ind w:firstLine="567"/>
        <w:jc w:val="both"/>
        <w:rPr>
          <w:rFonts w:eastAsia="Times New Roman" w:cs="Times New Roman"/>
          <w:szCs w:val="24"/>
          <w:lang w:eastAsia="en-US"/>
        </w:rPr>
      </w:pPr>
      <w:r w:rsidRPr="00191CC4">
        <w:rPr>
          <w:rFonts w:eastAsia="Times New Roman" w:cs="Times New Roman"/>
          <w:szCs w:val="24"/>
          <w:lang w:eastAsia="en-US"/>
        </w:rPr>
        <w:t xml:space="preserve">Pateikiame </w:t>
      </w:r>
      <w:r w:rsidRPr="009E7B4E">
        <w:rPr>
          <w:rFonts w:eastAsia="Times New Roman" w:cs="Times New Roman"/>
          <w:szCs w:val="24"/>
          <w:lang w:eastAsia="en-US"/>
        </w:rPr>
        <w:t xml:space="preserve">siūlomo pirkimo objekto kiekybės </w:t>
      </w:r>
      <w:r w:rsidRPr="00191CC4">
        <w:rPr>
          <w:rFonts w:eastAsia="Times New Roman" w:cs="Times New Roman"/>
          <w:szCs w:val="24"/>
          <w:lang w:eastAsia="en-US"/>
        </w:rPr>
        <w:t>kriterijų aprašymą:</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3373"/>
        <w:gridCol w:w="5557"/>
      </w:tblGrid>
      <w:tr w:rsidR="00191422" w:rsidRPr="00191CC4" w14:paraId="78F9F6E5" w14:textId="77777777" w:rsidTr="009C30BE">
        <w:tc>
          <w:tcPr>
            <w:tcW w:w="704" w:type="dxa"/>
          </w:tcPr>
          <w:p w14:paraId="5C440FF4" w14:textId="77777777" w:rsidR="00191422" w:rsidRPr="00191CC4" w:rsidRDefault="00191422" w:rsidP="00252FA5">
            <w:pPr>
              <w:spacing w:after="0" w:line="240" w:lineRule="auto"/>
              <w:jc w:val="center"/>
              <w:rPr>
                <w:rFonts w:eastAsia="Times New Roman" w:cs="Times New Roman"/>
                <w:b/>
                <w:szCs w:val="24"/>
                <w:lang w:eastAsia="en-US"/>
              </w:rPr>
            </w:pPr>
            <w:r w:rsidRPr="00191CC4">
              <w:rPr>
                <w:rFonts w:eastAsia="Times New Roman" w:cs="Times New Roman"/>
                <w:b/>
                <w:szCs w:val="24"/>
                <w:lang w:eastAsia="en-US"/>
              </w:rPr>
              <w:t xml:space="preserve">Eil. </w:t>
            </w:r>
            <w:proofErr w:type="spellStart"/>
            <w:r>
              <w:rPr>
                <w:rFonts w:eastAsia="Times New Roman" w:cs="Times New Roman"/>
                <w:b/>
                <w:szCs w:val="24"/>
                <w:lang w:eastAsia="en-US"/>
              </w:rPr>
              <w:t>n</w:t>
            </w:r>
            <w:r w:rsidRPr="00191CC4">
              <w:rPr>
                <w:rFonts w:eastAsia="Times New Roman" w:cs="Times New Roman"/>
                <w:b/>
                <w:szCs w:val="24"/>
                <w:lang w:eastAsia="en-US"/>
              </w:rPr>
              <w:t>r.</w:t>
            </w:r>
            <w:proofErr w:type="spellEnd"/>
          </w:p>
        </w:tc>
        <w:tc>
          <w:tcPr>
            <w:tcW w:w="3373" w:type="dxa"/>
          </w:tcPr>
          <w:p w14:paraId="3A24F528" w14:textId="77777777" w:rsidR="00191422" w:rsidRPr="00191CC4" w:rsidRDefault="00191422" w:rsidP="00252FA5">
            <w:pPr>
              <w:spacing w:after="0" w:line="240" w:lineRule="auto"/>
              <w:jc w:val="center"/>
              <w:rPr>
                <w:rFonts w:eastAsia="Times New Roman" w:cs="Times New Roman"/>
                <w:b/>
                <w:szCs w:val="24"/>
                <w:lang w:eastAsia="en-US"/>
              </w:rPr>
            </w:pPr>
            <w:r w:rsidRPr="00842558">
              <w:rPr>
                <w:rFonts w:eastAsia="Times New Roman" w:cs="Times New Roman"/>
                <w:b/>
                <w:szCs w:val="24"/>
                <w:lang w:eastAsia="en-US"/>
              </w:rPr>
              <w:t xml:space="preserve">Kiekybės kriterijai </w:t>
            </w:r>
          </w:p>
        </w:tc>
        <w:tc>
          <w:tcPr>
            <w:tcW w:w="5557" w:type="dxa"/>
          </w:tcPr>
          <w:p w14:paraId="36DDE07D" w14:textId="77777777" w:rsidR="00191422" w:rsidRPr="00F95D8F" w:rsidRDefault="00191422" w:rsidP="00252FA5">
            <w:pPr>
              <w:spacing w:after="0" w:line="240" w:lineRule="auto"/>
              <w:jc w:val="center"/>
              <w:rPr>
                <w:rFonts w:eastAsia="Times New Roman" w:cs="Times New Roman"/>
                <w:b/>
                <w:szCs w:val="24"/>
                <w:lang w:val="en-US" w:eastAsia="en-US"/>
              </w:rPr>
            </w:pPr>
            <w:r w:rsidRPr="00191CC4">
              <w:rPr>
                <w:rFonts w:eastAsia="Times New Roman" w:cs="Times New Roman"/>
                <w:b/>
                <w:szCs w:val="24"/>
                <w:lang w:eastAsia="en-US"/>
              </w:rPr>
              <w:t xml:space="preserve">Siūlomų kriterijų </w:t>
            </w:r>
            <w:r>
              <w:rPr>
                <w:rFonts w:eastAsia="Times New Roman" w:cs="Times New Roman"/>
                <w:b/>
                <w:szCs w:val="24"/>
                <w:lang w:eastAsia="en-US"/>
              </w:rPr>
              <w:t>rodiklių reikšmės</w:t>
            </w:r>
            <w:r w:rsidR="00F95D8F">
              <w:rPr>
                <w:rFonts w:eastAsia="Times New Roman" w:cs="Times New Roman"/>
                <w:b/>
                <w:szCs w:val="24"/>
                <w:lang w:val="en-US" w:eastAsia="en-US"/>
              </w:rPr>
              <w:t>*</w:t>
            </w:r>
          </w:p>
        </w:tc>
      </w:tr>
      <w:tr w:rsidR="00191422" w:rsidRPr="00191CC4" w14:paraId="11887EE6" w14:textId="77777777" w:rsidTr="009C30BE">
        <w:tc>
          <w:tcPr>
            <w:tcW w:w="704" w:type="dxa"/>
          </w:tcPr>
          <w:p w14:paraId="2881A714" w14:textId="77777777" w:rsidR="00191422" w:rsidRPr="00191CC4" w:rsidRDefault="00AC49F0" w:rsidP="00252FA5">
            <w:pPr>
              <w:spacing w:after="0" w:line="240" w:lineRule="auto"/>
              <w:jc w:val="both"/>
              <w:rPr>
                <w:rFonts w:eastAsia="Times New Roman" w:cs="Times New Roman"/>
                <w:szCs w:val="24"/>
                <w:lang w:eastAsia="en-US"/>
              </w:rPr>
            </w:pPr>
            <w:r>
              <w:rPr>
                <w:rFonts w:eastAsia="Times New Roman" w:cs="Times New Roman"/>
                <w:szCs w:val="24"/>
                <w:lang w:val="en-US" w:eastAsia="en-US"/>
              </w:rPr>
              <w:t>1</w:t>
            </w:r>
            <w:r w:rsidR="00191422" w:rsidRPr="00191CC4">
              <w:rPr>
                <w:rFonts w:eastAsia="Times New Roman" w:cs="Times New Roman"/>
                <w:szCs w:val="24"/>
                <w:lang w:eastAsia="en-US"/>
              </w:rPr>
              <w:t>.</w:t>
            </w:r>
          </w:p>
        </w:tc>
        <w:tc>
          <w:tcPr>
            <w:tcW w:w="3373" w:type="dxa"/>
          </w:tcPr>
          <w:p w14:paraId="10F375B9" w14:textId="105E92A1" w:rsidR="00191422" w:rsidRPr="00CC2962" w:rsidRDefault="00AC49F0" w:rsidP="00252FA5">
            <w:pPr>
              <w:tabs>
                <w:tab w:val="left" w:pos="887"/>
              </w:tabs>
              <w:spacing w:after="0" w:line="240" w:lineRule="auto"/>
              <w:jc w:val="both"/>
              <w:rPr>
                <w:rFonts w:eastAsia="Times New Roman" w:cs="Times New Roman"/>
                <w:i/>
                <w:szCs w:val="24"/>
                <w:lang w:eastAsia="en-US"/>
              </w:rPr>
            </w:pPr>
            <w:r>
              <w:rPr>
                <w:rFonts w:cs="Times New Roman"/>
                <w:b/>
                <w:i/>
                <w:szCs w:val="24"/>
              </w:rPr>
              <w:t>Antrasis kriterijus – pagal SPS 3 priedo 1 lentelės 1.2 papunktį siūlomo statinio statybos vadovo patirtis (T1)</w:t>
            </w:r>
          </w:p>
        </w:tc>
        <w:tc>
          <w:tcPr>
            <w:tcW w:w="5557" w:type="dxa"/>
          </w:tcPr>
          <w:p w14:paraId="66F7EA4F" w14:textId="77777777" w:rsidR="00191422" w:rsidRDefault="00191422" w:rsidP="00252FA5">
            <w:pPr>
              <w:autoSpaceDN w:val="0"/>
              <w:spacing w:after="120" w:line="240" w:lineRule="auto"/>
              <w:textAlignment w:val="baseline"/>
              <w:rPr>
                <w:rFonts w:cs="Times New Roman"/>
                <w:i/>
                <w:szCs w:val="24"/>
              </w:rPr>
            </w:pPr>
            <w:r w:rsidRPr="00D21C78">
              <w:rPr>
                <w:rFonts w:cs="Times New Roman"/>
                <w:i/>
                <w:szCs w:val="24"/>
              </w:rPr>
              <w:t>................ reikalavimus atitinkančių užbaigtų objektų skaičius.</w:t>
            </w:r>
            <w:r w:rsidRPr="00D21C78">
              <w:rPr>
                <w:rFonts w:cs="Times New Roman"/>
                <w:i/>
                <w:szCs w:val="24"/>
              </w:rPr>
              <w:br/>
              <w:t>Kartu su pasiūlymu pateikiamas užpildytas pasiūlymo formos 1 priedas ir SPS 7 priede nurodyti specialisto patirtį pagrindžiantys dokumentai. Vertinama tik vieno specialisto patirtis; kelių specialistų objektai nesumuojami.</w:t>
            </w:r>
          </w:p>
          <w:p w14:paraId="4FE4CA11" w14:textId="002BA5F4" w:rsidR="00191422" w:rsidRDefault="00191422" w:rsidP="00252FA5">
            <w:pPr>
              <w:autoSpaceDN w:val="0"/>
              <w:spacing w:after="120" w:line="240" w:lineRule="auto"/>
              <w:textAlignment w:val="baseline"/>
              <w:rPr>
                <w:rFonts w:eastAsia="Times New Roman" w:cs="Times New Roman"/>
                <w:i/>
                <w:szCs w:val="24"/>
              </w:rPr>
            </w:pPr>
          </w:p>
          <w:p w14:paraId="1728C133" w14:textId="77777777" w:rsidR="00191422" w:rsidRPr="00191CC4" w:rsidRDefault="00191422" w:rsidP="00252FA5">
            <w:pPr>
              <w:spacing w:after="0" w:line="240" w:lineRule="auto"/>
              <w:jc w:val="both"/>
              <w:rPr>
                <w:rFonts w:eastAsia="Times New Roman" w:cs="Times New Roman"/>
                <w:szCs w:val="24"/>
                <w:lang w:eastAsia="en-US"/>
              </w:rPr>
            </w:pPr>
          </w:p>
        </w:tc>
      </w:tr>
      <w:tr w:rsidR="008C45AA" w:rsidRPr="00191CC4" w14:paraId="321B892D" w14:textId="77777777" w:rsidTr="00FF5E60">
        <w:tc>
          <w:tcPr>
            <w:tcW w:w="704" w:type="dxa"/>
          </w:tcPr>
          <w:p w14:paraId="3C78E7F7" w14:textId="77777777" w:rsidR="008C45AA" w:rsidRDefault="003B3BA1" w:rsidP="00E818EB">
            <w:pPr>
              <w:spacing w:after="0" w:line="240" w:lineRule="auto"/>
              <w:jc w:val="both"/>
              <w:rPr>
                <w:rFonts w:eastAsia="Times New Roman" w:cs="Times New Roman"/>
                <w:szCs w:val="24"/>
                <w:lang w:eastAsia="en-US"/>
              </w:rPr>
            </w:pPr>
            <w:r>
              <w:rPr>
                <w:rFonts w:eastAsia="Times New Roman" w:cs="Times New Roman"/>
                <w:szCs w:val="24"/>
                <w:lang w:val="en-US" w:eastAsia="en-US"/>
              </w:rPr>
              <w:t>2</w:t>
            </w:r>
            <w:r w:rsidR="009C45DA">
              <w:rPr>
                <w:rFonts w:eastAsia="Times New Roman" w:cs="Times New Roman"/>
                <w:szCs w:val="24"/>
                <w:lang w:eastAsia="en-US"/>
              </w:rPr>
              <w:t>.</w:t>
            </w:r>
          </w:p>
        </w:tc>
        <w:tc>
          <w:tcPr>
            <w:tcW w:w="3373" w:type="dxa"/>
            <w:vAlign w:val="center"/>
          </w:tcPr>
          <w:p w14:paraId="0567C13B" w14:textId="77777777" w:rsidR="008C45AA" w:rsidRDefault="001C5042" w:rsidP="00E818EB">
            <w:pPr>
              <w:tabs>
                <w:tab w:val="left" w:pos="887"/>
              </w:tabs>
              <w:spacing w:after="0" w:line="240" w:lineRule="auto"/>
              <w:jc w:val="both"/>
              <w:rPr>
                <w:b/>
                <w:i/>
                <w:iCs/>
                <w:szCs w:val="24"/>
              </w:rPr>
            </w:pPr>
            <w:r>
              <w:rPr>
                <w:b/>
                <w:i/>
                <w:iCs/>
                <w:szCs w:val="24"/>
              </w:rPr>
              <w:t>Trečiasis</w:t>
            </w:r>
            <w:r w:rsidR="008C45AA">
              <w:rPr>
                <w:b/>
                <w:i/>
                <w:iCs/>
                <w:szCs w:val="24"/>
              </w:rPr>
              <w:t xml:space="preserve"> kriterijus </w:t>
            </w:r>
            <w:r w:rsidR="003B3BA1">
              <w:rPr>
                <w:b/>
                <w:i/>
                <w:iCs/>
                <w:szCs w:val="24"/>
              </w:rPr>
              <w:t>–</w:t>
            </w:r>
            <w:r w:rsidR="008C45AA">
              <w:rPr>
                <w:b/>
                <w:i/>
                <w:iCs/>
                <w:szCs w:val="24"/>
              </w:rPr>
              <w:t xml:space="preserve"> </w:t>
            </w:r>
            <w:r w:rsidR="00D07347" w:rsidRPr="00DC538D">
              <w:rPr>
                <w:b/>
                <w:i/>
                <w:iCs/>
                <w:szCs w:val="24"/>
              </w:rPr>
              <w:t>sutrumpintas darbų atlikimo terminas</w:t>
            </w:r>
            <w:r w:rsidR="00D07347" w:rsidRPr="00EE35FD">
              <w:rPr>
                <w:b/>
                <w:szCs w:val="24"/>
              </w:rPr>
              <w:t xml:space="preserve"> </w:t>
            </w:r>
            <w:r w:rsidR="00D07347" w:rsidRPr="00D07347">
              <w:rPr>
                <w:b/>
                <w:i/>
                <w:iCs/>
                <w:szCs w:val="24"/>
              </w:rPr>
              <w:t>savaitėmis</w:t>
            </w:r>
            <w:r w:rsidR="00D07347">
              <w:rPr>
                <w:b/>
                <w:szCs w:val="24"/>
              </w:rPr>
              <w:t xml:space="preserve"> </w:t>
            </w:r>
            <w:r w:rsidR="008C45AA" w:rsidRPr="000A50B8">
              <w:rPr>
                <w:b/>
                <w:bCs/>
                <w:i/>
                <w:iCs/>
                <w:szCs w:val="24"/>
              </w:rPr>
              <w:t>(T</w:t>
            </w:r>
            <w:r w:rsidR="00D07347" w:rsidRPr="000A50B8">
              <w:rPr>
                <w:b/>
                <w:bCs/>
                <w:i/>
                <w:iCs/>
                <w:szCs w:val="24"/>
                <w:vertAlign w:val="subscript"/>
                <w:lang w:val="pt-BR"/>
              </w:rPr>
              <w:t>2</w:t>
            </w:r>
            <w:r w:rsidR="008C45AA" w:rsidRPr="000A50B8">
              <w:rPr>
                <w:b/>
                <w:bCs/>
                <w:i/>
                <w:iCs/>
                <w:szCs w:val="24"/>
              </w:rPr>
              <w:t>)</w:t>
            </w:r>
          </w:p>
        </w:tc>
        <w:tc>
          <w:tcPr>
            <w:tcW w:w="5557" w:type="dxa"/>
          </w:tcPr>
          <w:p w14:paraId="6AA32BD5" w14:textId="77777777" w:rsidR="00870EE7" w:rsidRDefault="00D07347" w:rsidP="00D07347">
            <w:pPr>
              <w:pStyle w:val="Pagrindinistekstas"/>
              <w:tabs>
                <w:tab w:val="left" w:pos="1560"/>
              </w:tabs>
              <w:ind w:left="65"/>
              <w:rPr>
                <w:i/>
                <w:sz w:val="24"/>
                <w:szCs w:val="24"/>
              </w:rPr>
            </w:pPr>
            <w:r w:rsidRPr="00A82D9C">
              <w:rPr>
                <w:i/>
                <w:sz w:val="24"/>
                <w:szCs w:val="24"/>
              </w:rPr>
              <w:t xml:space="preserve">…… </w:t>
            </w:r>
            <w:proofErr w:type="spellStart"/>
            <w:r w:rsidRPr="00A82D9C">
              <w:rPr>
                <w:i/>
                <w:sz w:val="24"/>
                <w:szCs w:val="24"/>
              </w:rPr>
              <w:t>sav</w:t>
            </w:r>
            <w:proofErr w:type="spellEnd"/>
            <w:r w:rsidRPr="00A82D9C">
              <w:rPr>
                <w:i/>
                <w:sz w:val="24"/>
                <w:szCs w:val="24"/>
              </w:rPr>
              <w:br/>
              <w:t xml:space="preserve">Įrašyti siūlomą darbų atlikimo terminą </w:t>
            </w:r>
            <w:r w:rsidRPr="00A82D9C">
              <w:rPr>
                <w:i/>
                <w:sz w:val="24"/>
                <w:szCs w:val="24"/>
              </w:rPr>
              <w:br/>
              <w:t xml:space="preserve">Tiekėjas nurodo siūlomą darbų atlikimo terminą. Maksimalus galimas darbų atlikimo terminas yra 17 savaičių, o minimalus – 12 savaičių nuo statybvietės perdavimo dienos. </w:t>
            </w:r>
          </w:p>
          <w:p w14:paraId="786CA762" w14:textId="00A8E699" w:rsidR="00D07347" w:rsidRPr="00A82D9C" w:rsidRDefault="00D07347" w:rsidP="00D07347">
            <w:pPr>
              <w:pStyle w:val="Pagrindinistekstas"/>
              <w:tabs>
                <w:tab w:val="left" w:pos="1560"/>
              </w:tabs>
              <w:ind w:left="65"/>
              <w:rPr>
                <w:i/>
                <w:sz w:val="24"/>
                <w:szCs w:val="24"/>
              </w:rPr>
            </w:pPr>
            <w:r w:rsidRPr="00A82D9C">
              <w:rPr>
                <w:i/>
                <w:sz w:val="24"/>
                <w:szCs w:val="24"/>
              </w:rPr>
              <w:t xml:space="preserve">Savaičių skaičius turi būti išreikštas sveiku skaičiumi. </w:t>
            </w:r>
            <w:r w:rsidRPr="00A82D9C">
              <w:rPr>
                <w:i/>
                <w:sz w:val="24"/>
                <w:szCs w:val="24"/>
              </w:rPr>
              <w:br/>
              <w:t>Jeigu tiekėjas šioje eilutėje neįrašo darbų atlikimo termino, laikoma, kad jis siūlo 17 savaičių terminą nuo statybvietės perdavimo dienos; už T</w:t>
            </w:r>
            <w:r w:rsidRPr="00870EE7">
              <w:rPr>
                <w:i/>
                <w:sz w:val="24"/>
                <w:szCs w:val="24"/>
                <w:vertAlign w:val="subscript"/>
              </w:rPr>
              <w:t xml:space="preserve">2 </w:t>
            </w:r>
            <w:r w:rsidRPr="00A82D9C">
              <w:rPr>
                <w:i/>
                <w:sz w:val="24"/>
                <w:szCs w:val="24"/>
              </w:rPr>
              <w:t>skiriama 0 balų. Šis 17 savaičių terminas įrašomas į pirkimo sutartį.</w:t>
            </w:r>
          </w:p>
          <w:p w14:paraId="7B5E4838" w14:textId="77777777" w:rsidR="00D07347" w:rsidRPr="00A82D9C" w:rsidRDefault="00D07347" w:rsidP="00D07347">
            <w:pPr>
              <w:pStyle w:val="Pagrindinistekstas"/>
              <w:tabs>
                <w:tab w:val="left" w:pos="1560"/>
              </w:tabs>
              <w:ind w:left="65"/>
              <w:rPr>
                <w:i/>
                <w:sz w:val="24"/>
                <w:szCs w:val="24"/>
              </w:rPr>
            </w:pPr>
          </w:p>
          <w:p w14:paraId="6B0582A7" w14:textId="6E6ED3FD" w:rsidR="00D07347" w:rsidRDefault="00D07347" w:rsidP="00D07347">
            <w:pPr>
              <w:spacing w:after="0" w:line="240" w:lineRule="auto"/>
              <w:jc w:val="both"/>
              <w:rPr>
                <w:rFonts w:cs="Times New Roman"/>
                <w:i/>
                <w:szCs w:val="24"/>
                <w:lang w:eastAsia="lt-LT"/>
              </w:rPr>
            </w:pPr>
          </w:p>
          <w:p w14:paraId="4D7239AD" w14:textId="77777777" w:rsidR="008C45AA" w:rsidRDefault="008C45AA" w:rsidP="00D07347">
            <w:pPr>
              <w:autoSpaceDN w:val="0"/>
              <w:spacing w:after="120" w:line="240" w:lineRule="auto"/>
              <w:textAlignment w:val="baseline"/>
              <w:rPr>
                <w:rFonts w:cs="Times New Roman"/>
                <w:i/>
                <w:szCs w:val="24"/>
              </w:rPr>
            </w:pPr>
          </w:p>
        </w:tc>
      </w:tr>
    </w:tbl>
    <w:p w14:paraId="656A4954" w14:textId="77777777" w:rsidR="00191422" w:rsidRPr="00457AD0" w:rsidRDefault="00F95D8F" w:rsidP="00191422">
      <w:pPr>
        <w:spacing w:after="0" w:line="240" w:lineRule="auto"/>
        <w:ind w:firstLine="567"/>
        <w:jc w:val="both"/>
      </w:pPr>
      <w:r>
        <w:rPr>
          <w:rFonts w:eastAsia="Times New Roman" w:cs="Times New Roman"/>
          <w:szCs w:val="20"/>
          <w:lang w:eastAsia="en-US"/>
        </w:rPr>
        <w:t>*</w:t>
      </w:r>
      <w:r w:rsidR="00191422" w:rsidRPr="00AF2092">
        <w:rPr>
          <w:rFonts w:eastAsia="Times New Roman" w:cs="Times New Roman"/>
          <w:szCs w:val="20"/>
          <w:lang w:eastAsia="en-US"/>
        </w:rPr>
        <w:t xml:space="preserve">Pastaba. Dalyviui nenurodžius prašomos rodiklio reikšmės, už kriterijų, kuriame nenurodytas siūlomas rodiklis, bus skiriama 0 ekonominio naudingumo balų. </w:t>
      </w:r>
    </w:p>
    <w:p w14:paraId="398C0E62" w14:textId="77777777" w:rsidR="0032392D" w:rsidRDefault="0032392D" w:rsidP="00191422">
      <w:pPr>
        <w:spacing w:after="0" w:line="240" w:lineRule="auto"/>
        <w:ind w:firstLine="567"/>
        <w:jc w:val="both"/>
        <w:rPr>
          <w:rFonts w:cs="Times New Roman"/>
          <w:b/>
          <w:bCs/>
          <w:szCs w:val="24"/>
        </w:rPr>
      </w:pPr>
    </w:p>
    <w:p w14:paraId="4D108A89" w14:textId="77777777" w:rsidR="00EE7231" w:rsidRPr="00EE35FD" w:rsidRDefault="00EE7231" w:rsidP="00EE7231">
      <w:pPr>
        <w:ind w:firstLine="720"/>
        <w:jc w:val="both"/>
        <w:rPr>
          <w:b/>
          <w:szCs w:val="24"/>
        </w:rPr>
      </w:pPr>
      <w:r w:rsidRPr="00EE35FD">
        <w:rPr>
          <w:b/>
          <w:szCs w:val="24"/>
        </w:rPr>
        <w:t>Siūlome šią pirkimo objekto kainą:</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819"/>
        <w:gridCol w:w="3969"/>
      </w:tblGrid>
      <w:tr w:rsidR="00C52C50" w:rsidRPr="00EE35FD" w14:paraId="1331A1B9" w14:textId="77777777" w:rsidTr="00C52C50">
        <w:tc>
          <w:tcPr>
            <w:tcW w:w="846" w:type="dxa"/>
            <w:tcBorders>
              <w:top w:val="single" w:sz="4" w:space="0" w:color="auto"/>
              <w:left w:val="single" w:sz="4" w:space="0" w:color="auto"/>
              <w:bottom w:val="single" w:sz="4" w:space="0" w:color="auto"/>
              <w:right w:val="single" w:sz="4" w:space="0" w:color="auto"/>
            </w:tcBorders>
            <w:hideMark/>
          </w:tcPr>
          <w:p w14:paraId="0E9F87CF" w14:textId="77777777" w:rsidR="00C52C50" w:rsidRPr="00C52C50" w:rsidRDefault="00C52C50" w:rsidP="00C52C50">
            <w:pPr>
              <w:jc w:val="center"/>
              <w:rPr>
                <w:rFonts w:eastAsia="Times New Roman"/>
                <w:bCs/>
                <w:szCs w:val="24"/>
                <w:lang w:val="en-US"/>
              </w:rPr>
            </w:pPr>
            <w:r w:rsidRPr="00C52C50">
              <w:rPr>
                <w:rFonts w:eastAsia="Times New Roman"/>
                <w:bCs/>
                <w:szCs w:val="24"/>
                <w:lang w:val="en-US"/>
              </w:rPr>
              <w:t>1.</w:t>
            </w:r>
          </w:p>
        </w:tc>
        <w:tc>
          <w:tcPr>
            <w:tcW w:w="4819" w:type="dxa"/>
            <w:tcBorders>
              <w:top w:val="single" w:sz="4" w:space="0" w:color="auto"/>
              <w:left w:val="single" w:sz="4" w:space="0" w:color="auto"/>
              <w:bottom w:val="single" w:sz="4" w:space="0" w:color="auto"/>
              <w:right w:val="single" w:sz="4" w:space="0" w:color="auto"/>
            </w:tcBorders>
          </w:tcPr>
          <w:p w14:paraId="1929C21B" w14:textId="77777777" w:rsidR="00C52C50" w:rsidRPr="00D97D55" w:rsidRDefault="00C52C50" w:rsidP="004353D5">
            <w:pPr>
              <w:jc w:val="center"/>
              <w:rPr>
                <w:rFonts w:eastAsia="Times New Roman"/>
                <w:b/>
                <w:szCs w:val="24"/>
              </w:rPr>
            </w:pPr>
            <w:r>
              <w:rPr>
                <w:rFonts w:eastAsia="Times New Roman"/>
                <w:b/>
                <w:szCs w:val="24"/>
              </w:rPr>
              <w:t>Pirkimo objekto pavadinimas</w:t>
            </w:r>
          </w:p>
        </w:tc>
        <w:tc>
          <w:tcPr>
            <w:tcW w:w="3969" w:type="dxa"/>
            <w:tcBorders>
              <w:top w:val="single" w:sz="4" w:space="0" w:color="auto"/>
              <w:left w:val="single" w:sz="4" w:space="0" w:color="auto"/>
              <w:bottom w:val="single" w:sz="4" w:space="0" w:color="auto"/>
              <w:right w:val="single" w:sz="4" w:space="0" w:color="auto"/>
            </w:tcBorders>
          </w:tcPr>
          <w:p w14:paraId="7208383C" w14:textId="77777777" w:rsidR="00C52C50" w:rsidRDefault="00C52C50" w:rsidP="004353D5">
            <w:pPr>
              <w:jc w:val="center"/>
              <w:rPr>
                <w:rFonts w:eastAsia="Times New Roman"/>
                <w:b/>
                <w:szCs w:val="24"/>
              </w:rPr>
            </w:pPr>
            <w:r>
              <w:rPr>
                <w:rFonts w:eastAsia="Times New Roman"/>
                <w:b/>
                <w:szCs w:val="24"/>
              </w:rPr>
              <w:t>K</w:t>
            </w:r>
            <w:r w:rsidRPr="00EE35FD">
              <w:rPr>
                <w:rFonts w:eastAsia="Times New Roman"/>
                <w:b/>
                <w:szCs w:val="24"/>
              </w:rPr>
              <w:t xml:space="preserve">aina EUR </w:t>
            </w:r>
            <w:r>
              <w:rPr>
                <w:rFonts w:eastAsia="Times New Roman"/>
                <w:b/>
                <w:szCs w:val="24"/>
              </w:rPr>
              <w:t xml:space="preserve">be </w:t>
            </w:r>
            <w:r w:rsidRPr="00EE35FD">
              <w:rPr>
                <w:rFonts w:eastAsia="Times New Roman"/>
                <w:b/>
                <w:szCs w:val="24"/>
              </w:rPr>
              <w:t>PVM</w:t>
            </w:r>
          </w:p>
          <w:p w14:paraId="40623901" w14:textId="77777777" w:rsidR="00C52C50" w:rsidRPr="00D97D55" w:rsidRDefault="00C52C50" w:rsidP="004353D5">
            <w:pPr>
              <w:jc w:val="center"/>
              <w:rPr>
                <w:rFonts w:eastAsia="Times New Roman"/>
                <w:b/>
                <w:szCs w:val="24"/>
              </w:rPr>
            </w:pPr>
            <w:r w:rsidRPr="00EE35FD">
              <w:rPr>
                <w:rFonts w:eastAsia="Times New Roman"/>
                <w:b/>
                <w:szCs w:val="24"/>
              </w:rPr>
              <w:t>(skaičiais ir žodžiais)</w:t>
            </w:r>
            <w:r w:rsidRPr="00D97D55">
              <w:rPr>
                <w:rFonts w:eastAsia="Times New Roman"/>
                <w:b/>
                <w:szCs w:val="24"/>
              </w:rPr>
              <w:t>*</w:t>
            </w:r>
          </w:p>
        </w:tc>
      </w:tr>
      <w:tr w:rsidR="00C52C50" w:rsidRPr="00EE35FD" w14:paraId="7CA44E08" w14:textId="77777777" w:rsidTr="00C52C50">
        <w:tc>
          <w:tcPr>
            <w:tcW w:w="846" w:type="dxa"/>
            <w:tcBorders>
              <w:top w:val="single" w:sz="4" w:space="0" w:color="auto"/>
              <w:left w:val="single" w:sz="4" w:space="0" w:color="auto"/>
              <w:bottom w:val="single" w:sz="4" w:space="0" w:color="auto"/>
              <w:right w:val="single" w:sz="4" w:space="0" w:color="auto"/>
            </w:tcBorders>
          </w:tcPr>
          <w:p w14:paraId="7215FF2F" w14:textId="77777777" w:rsidR="00C52C50" w:rsidRDefault="00C52C50" w:rsidP="00416141">
            <w:pPr>
              <w:pStyle w:val="CM7"/>
              <w:spacing w:after="0" w:line="276" w:lineRule="atLeast"/>
              <w:ind w:right="-2"/>
              <w:jc w:val="center"/>
            </w:pPr>
          </w:p>
          <w:p w14:paraId="50EBAB21" w14:textId="77777777" w:rsidR="00C52C50" w:rsidRDefault="005D0CD4" w:rsidP="00416141">
            <w:pPr>
              <w:pStyle w:val="CM7"/>
              <w:spacing w:after="0" w:line="276" w:lineRule="atLeast"/>
              <w:ind w:right="-2"/>
              <w:jc w:val="center"/>
            </w:pPr>
            <w:r>
              <w:rPr>
                <w:lang w:val="en-US"/>
              </w:rPr>
              <w:t>2</w:t>
            </w:r>
            <w:r w:rsidR="00C52C50">
              <w:t>.</w:t>
            </w:r>
          </w:p>
          <w:p w14:paraId="7C10F0F8" w14:textId="77777777" w:rsidR="00C52C50" w:rsidRDefault="00C52C50" w:rsidP="00416141">
            <w:pPr>
              <w:pStyle w:val="CM7"/>
              <w:spacing w:after="0" w:line="276" w:lineRule="atLeast"/>
              <w:ind w:right="-2"/>
              <w:jc w:val="center"/>
            </w:pPr>
          </w:p>
          <w:p w14:paraId="30F94E16" w14:textId="77777777" w:rsidR="00C52C50" w:rsidRPr="00EE35FD" w:rsidRDefault="00C52C50" w:rsidP="004353D5">
            <w:pPr>
              <w:ind w:firstLine="720"/>
              <w:jc w:val="both"/>
              <w:rPr>
                <w:rFonts w:eastAsia="Times New Roman"/>
                <w:szCs w:val="24"/>
              </w:rPr>
            </w:pPr>
          </w:p>
        </w:tc>
        <w:tc>
          <w:tcPr>
            <w:tcW w:w="4819" w:type="dxa"/>
            <w:tcBorders>
              <w:top w:val="single" w:sz="4" w:space="0" w:color="auto"/>
              <w:left w:val="single" w:sz="4" w:space="0" w:color="auto"/>
              <w:bottom w:val="single" w:sz="4" w:space="0" w:color="auto"/>
              <w:right w:val="single" w:sz="4" w:space="0" w:color="auto"/>
            </w:tcBorders>
          </w:tcPr>
          <w:p w14:paraId="67355C5C" w14:textId="77777777" w:rsidR="00C52C50" w:rsidRPr="00870EE7" w:rsidRDefault="00E219B5" w:rsidP="00F95D8F">
            <w:pPr>
              <w:jc w:val="both"/>
              <w:rPr>
                <w:rFonts w:eastAsia="Times New Roman"/>
                <w:szCs w:val="24"/>
              </w:rPr>
            </w:pPr>
            <w:bookmarkStart w:id="1" w:name="_Hlk207371002"/>
            <w:bookmarkEnd w:id="1"/>
            <w:r w:rsidRPr="00870EE7">
              <w:rPr>
                <w:szCs w:val="24"/>
              </w:rPr>
              <w:t xml:space="preserve">Susisiekimo komunikacijų paskirties statinio – privažiuojamosios gatvės prie </w:t>
            </w:r>
            <w:proofErr w:type="spellStart"/>
            <w:r w:rsidRPr="00870EE7">
              <w:rPr>
                <w:szCs w:val="24"/>
              </w:rPr>
              <w:t>Staviškių</w:t>
            </w:r>
            <w:proofErr w:type="spellEnd"/>
            <w:r w:rsidRPr="00870EE7">
              <w:rPr>
                <w:szCs w:val="24"/>
              </w:rPr>
              <w:t xml:space="preserve"> g. 5–11, Širvintų m., kapitalinio remonto ir paviršinių nuotekų tinklų statybos darbai</w:t>
            </w:r>
          </w:p>
        </w:tc>
        <w:tc>
          <w:tcPr>
            <w:tcW w:w="3969" w:type="dxa"/>
            <w:tcBorders>
              <w:top w:val="single" w:sz="4" w:space="0" w:color="auto"/>
              <w:left w:val="single" w:sz="4" w:space="0" w:color="auto"/>
              <w:bottom w:val="single" w:sz="4" w:space="0" w:color="auto"/>
              <w:right w:val="single" w:sz="4" w:space="0" w:color="auto"/>
            </w:tcBorders>
          </w:tcPr>
          <w:p w14:paraId="0525225F" w14:textId="77777777" w:rsidR="00C52C50" w:rsidRPr="00EE35FD" w:rsidRDefault="00C52C50" w:rsidP="00C52C50">
            <w:pPr>
              <w:ind w:firstLine="720"/>
              <w:jc w:val="center"/>
              <w:rPr>
                <w:rFonts w:eastAsia="Times New Roman"/>
                <w:szCs w:val="24"/>
              </w:rPr>
            </w:pPr>
          </w:p>
        </w:tc>
      </w:tr>
      <w:tr w:rsidR="00C52C50" w:rsidRPr="00EE35FD" w14:paraId="5846EF2C" w14:textId="77777777" w:rsidTr="00C52C50">
        <w:tc>
          <w:tcPr>
            <w:tcW w:w="846" w:type="dxa"/>
            <w:tcBorders>
              <w:top w:val="single" w:sz="4" w:space="0" w:color="auto"/>
              <w:left w:val="single" w:sz="4" w:space="0" w:color="auto"/>
              <w:bottom w:val="single" w:sz="4" w:space="0" w:color="auto"/>
              <w:right w:val="single" w:sz="4" w:space="0" w:color="auto"/>
            </w:tcBorders>
          </w:tcPr>
          <w:p w14:paraId="46527999" w14:textId="77777777" w:rsidR="00C52C50" w:rsidRDefault="005D0CD4" w:rsidP="00416141">
            <w:pPr>
              <w:pStyle w:val="CM7"/>
              <w:spacing w:after="0" w:line="276" w:lineRule="atLeast"/>
              <w:ind w:right="-2"/>
              <w:jc w:val="center"/>
            </w:pPr>
            <w:r>
              <w:rPr>
                <w:lang w:val="en-US"/>
              </w:rPr>
              <w:t>3</w:t>
            </w:r>
            <w:r w:rsidR="00C52C50">
              <w:t>.</w:t>
            </w:r>
          </w:p>
        </w:tc>
        <w:tc>
          <w:tcPr>
            <w:tcW w:w="4819" w:type="dxa"/>
            <w:tcBorders>
              <w:top w:val="single" w:sz="4" w:space="0" w:color="auto"/>
              <w:left w:val="single" w:sz="4" w:space="0" w:color="auto"/>
              <w:bottom w:val="single" w:sz="4" w:space="0" w:color="auto"/>
              <w:right w:val="single" w:sz="4" w:space="0" w:color="auto"/>
            </w:tcBorders>
          </w:tcPr>
          <w:p w14:paraId="650FC39D" w14:textId="77777777" w:rsidR="00C52C50" w:rsidRPr="00416141" w:rsidRDefault="00C52C50" w:rsidP="00C52C50">
            <w:pPr>
              <w:pStyle w:val="CM7"/>
              <w:spacing w:after="0" w:line="276" w:lineRule="atLeast"/>
              <w:ind w:right="-2"/>
              <w:jc w:val="right"/>
            </w:pPr>
            <w:r>
              <w:t>PVM, EUR</w:t>
            </w:r>
          </w:p>
        </w:tc>
        <w:tc>
          <w:tcPr>
            <w:tcW w:w="3969" w:type="dxa"/>
            <w:tcBorders>
              <w:top w:val="single" w:sz="4" w:space="0" w:color="auto"/>
              <w:left w:val="single" w:sz="4" w:space="0" w:color="auto"/>
              <w:bottom w:val="single" w:sz="4" w:space="0" w:color="auto"/>
              <w:right w:val="single" w:sz="4" w:space="0" w:color="auto"/>
            </w:tcBorders>
          </w:tcPr>
          <w:p w14:paraId="28D0407E" w14:textId="77777777" w:rsidR="00C52C50" w:rsidRPr="00EE35FD" w:rsidRDefault="00C52C50" w:rsidP="004353D5">
            <w:pPr>
              <w:ind w:firstLine="720"/>
              <w:jc w:val="both"/>
              <w:rPr>
                <w:rFonts w:eastAsia="Times New Roman"/>
                <w:szCs w:val="24"/>
              </w:rPr>
            </w:pPr>
          </w:p>
        </w:tc>
      </w:tr>
      <w:tr w:rsidR="00C52C50" w:rsidRPr="00EE35FD" w14:paraId="6F583D9E" w14:textId="77777777" w:rsidTr="00C52C50">
        <w:tc>
          <w:tcPr>
            <w:tcW w:w="846" w:type="dxa"/>
            <w:tcBorders>
              <w:top w:val="single" w:sz="4" w:space="0" w:color="auto"/>
              <w:left w:val="single" w:sz="4" w:space="0" w:color="auto"/>
              <w:bottom w:val="single" w:sz="4" w:space="0" w:color="auto"/>
              <w:right w:val="single" w:sz="4" w:space="0" w:color="auto"/>
            </w:tcBorders>
          </w:tcPr>
          <w:p w14:paraId="34525D2D" w14:textId="77777777" w:rsidR="00C52C50" w:rsidRDefault="005D0CD4" w:rsidP="00416141">
            <w:pPr>
              <w:pStyle w:val="CM7"/>
              <w:spacing w:after="0" w:line="276" w:lineRule="atLeast"/>
              <w:ind w:right="-2"/>
              <w:jc w:val="center"/>
            </w:pPr>
            <w:r>
              <w:t>4</w:t>
            </w:r>
            <w:r w:rsidR="00C52C50">
              <w:t>.</w:t>
            </w:r>
          </w:p>
        </w:tc>
        <w:tc>
          <w:tcPr>
            <w:tcW w:w="4819" w:type="dxa"/>
            <w:tcBorders>
              <w:top w:val="single" w:sz="4" w:space="0" w:color="auto"/>
              <w:left w:val="single" w:sz="4" w:space="0" w:color="auto"/>
              <w:bottom w:val="single" w:sz="4" w:space="0" w:color="auto"/>
              <w:right w:val="single" w:sz="4" w:space="0" w:color="auto"/>
            </w:tcBorders>
          </w:tcPr>
          <w:p w14:paraId="56CD5A4B" w14:textId="77777777" w:rsidR="00C52C50" w:rsidRPr="00416141" w:rsidRDefault="00C52C50" w:rsidP="00C52C50">
            <w:pPr>
              <w:pStyle w:val="CM7"/>
              <w:spacing w:after="0" w:line="276" w:lineRule="atLeast"/>
              <w:ind w:right="-2"/>
              <w:jc w:val="right"/>
            </w:pPr>
            <w:r w:rsidRPr="00C52C50">
              <w:t xml:space="preserve">Bendra </w:t>
            </w:r>
            <w:r>
              <w:t xml:space="preserve">pasiūlymo </w:t>
            </w:r>
            <w:r w:rsidRPr="00C52C50">
              <w:t xml:space="preserve">kaina </w:t>
            </w:r>
            <w:r>
              <w:t>su</w:t>
            </w:r>
            <w:r w:rsidRPr="00C52C50">
              <w:t xml:space="preserve"> PVM, EUR</w:t>
            </w:r>
          </w:p>
        </w:tc>
        <w:tc>
          <w:tcPr>
            <w:tcW w:w="3969" w:type="dxa"/>
            <w:tcBorders>
              <w:top w:val="single" w:sz="4" w:space="0" w:color="auto"/>
              <w:left w:val="single" w:sz="4" w:space="0" w:color="auto"/>
              <w:bottom w:val="single" w:sz="4" w:space="0" w:color="auto"/>
              <w:right w:val="single" w:sz="4" w:space="0" w:color="auto"/>
            </w:tcBorders>
          </w:tcPr>
          <w:p w14:paraId="1F0DCC02" w14:textId="77777777" w:rsidR="00C52C50" w:rsidRPr="00EE35FD" w:rsidRDefault="00C52C50" w:rsidP="004353D5">
            <w:pPr>
              <w:ind w:firstLine="720"/>
              <w:jc w:val="both"/>
              <w:rPr>
                <w:rFonts w:eastAsia="Times New Roman"/>
                <w:szCs w:val="24"/>
              </w:rPr>
            </w:pPr>
          </w:p>
        </w:tc>
      </w:tr>
    </w:tbl>
    <w:p w14:paraId="2740CEE3" w14:textId="77777777" w:rsidR="0032392D" w:rsidRPr="00AB7753" w:rsidRDefault="0032392D" w:rsidP="0032392D">
      <w:pPr>
        <w:spacing w:after="0" w:line="240" w:lineRule="auto"/>
        <w:ind w:firstLine="567"/>
        <w:jc w:val="both"/>
        <w:rPr>
          <w:rFonts w:eastAsia="Times New Roman" w:cs="Times New Roman"/>
          <w:szCs w:val="20"/>
          <w:lang w:eastAsia="en-US"/>
        </w:rPr>
      </w:pPr>
      <w:r>
        <w:rPr>
          <w:rFonts w:eastAsia="Times New Roman"/>
          <w:szCs w:val="24"/>
        </w:rPr>
        <w:t>*</w:t>
      </w:r>
      <w:r w:rsidR="00972540">
        <w:t>Į kainą turi būti įskaityti visi tiekėjo mokami mokesčiai bei visos tiekėjo patiriamos išlaidos, susijusios su pasiūlymo parengimu ir pirkimo sutarties vykdymu, įskaitant elektroninių sąskaitų pateikimo kaštus.</w:t>
      </w:r>
    </w:p>
    <w:p w14:paraId="7C4D90EF" w14:textId="77777777" w:rsidR="0032392D" w:rsidRPr="00F751AF" w:rsidRDefault="0032392D" w:rsidP="0032392D">
      <w:pPr>
        <w:spacing w:after="0" w:line="240" w:lineRule="auto"/>
        <w:ind w:firstLine="567"/>
        <w:jc w:val="both"/>
        <w:rPr>
          <w:rFonts w:eastAsia="Times New Roman" w:cs="Times New Roman"/>
          <w:i/>
          <w:szCs w:val="20"/>
          <w:lang w:eastAsia="en-US"/>
        </w:rPr>
      </w:pPr>
      <w:r w:rsidRPr="00F751AF">
        <w:rPr>
          <w:rFonts w:eastAsia="Times New Roman" w:cs="Times New Roman"/>
          <w:i/>
          <w:szCs w:val="20"/>
          <w:lang w:eastAsia="en-US"/>
        </w:rPr>
        <w:t xml:space="preserve">Tais atvejais, kai pagal galiojančius teisės aktus </w:t>
      </w:r>
      <w:r>
        <w:rPr>
          <w:rFonts w:eastAsia="Times New Roman" w:cs="Times New Roman"/>
          <w:i/>
          <w:szCs w:val="20"/>
          <w:lang w:eastAsia="en-US"/>
        </w:rPr>
        <w:t>dalyviui</w:t>
      </w:r>
      <w:r w:rsidRPr="00F751AF">
        <w:rPr>
          <w:rFonts w:eastAsia="Times New Roman" w:cs="Times New Roman"/>
          <w:i/>
          <w:szCs w:val="20"/>
          <w:lang w:eastAsia="en-US"/>
        </w:rPr>
        <w:t xml:space="preserve"> nereikia mokėti PVM, </w:t>
      </w:r>
      <w:r>
        <w:rPr>
          <w:rFonts w:eastAsia="Times New Roman" w:cs="Times New Roman"/>
          <w:i/>
          <w:szCs w:val="20"/>
          <w:lang w:eastAsia="en-US"/>
        </w:rPr>
        <w:t>jis</w:t>
      </w:r>
      <w:r w:rsidRPr="00F751AF">
        <w:rPr>
          <w:rFonts w:eastAsia="Times New Roman" w:cs="Times New Roman"/>
          <w:i/>
          <w:szCs w:val="20"/>
          <w:lang w:eastAsia="en-US"/>
        </w:rPr>
        <w:t xml:space="preserve"> nurodo bendrą pasiūlymo kainą be PVM ir priežastis, dėl kurių PVM nemoka.</w:t>
      </w:r>
    </w:p>
    <w:p w14:paraId="46BE230D" w14:textId="77777777" w:rsidR="0032392D" w:rsidRPr="00152F5A" w:rsidRDefault="0032392D" w:rsidP="0032392D">
      <w:pPr>
        <w:spacing w:after="0" w:line="240" w:lineRule="auto"/>
        <w:ind w:firstLine="567"/>
        <w:jc w:val="both"/>
        <w:rPr>
          <w:rFonts w:eastAsia="Times New Roman" w:cs="Times New Roman"/>
          <w:color w:val="000000" w:themeColor="text1"/>
          <w:szCs w:val="20"/>
          <w:lang w:eastAsia="en-US"/>
        </w:rPr>
      </w:pPr>
      <w:r w:rsidRPr="00191CC4">
        <w:rPr>
          <w:rFonts w:eastAsia="Times New Roman" w:cs="Times New Roman"/>
          <w:szCs w:val="20"/>
          <w:lang w:eastAsia="en-US"/>
        </w:rPr>
        <w:t xml:space="preserve">Informacija apie kiekvieno tiekėjų grupės partnerio savo </w:t>
      </w:r>
      <w:r w:rsidRPr="00152F5A">
        <w:rPr>
          <w:rFonts w:eastAsia="Times New Roman" w:cs="Times New Roman"/>
          <w:color w:val="000000" w:themeColor="text1"/>
          <w:szCs w:val="20"/>
          <w:lang w:eastAsia="en-US"/>
        </w:rPr>
        <w:t>jėgomis numatomų atlikti darbų dalies vertę (pildoma, kai pasiūlymą pateikia tiekėjų grupė):</w:t>
      </w:r>
    </w:p>
    <w:tbl>
      <w:tblPr>
        <w:tblStyle w:val="Lentelstinklelis"/>
        <w:tblW w:w="0" w:type="auto"/>
        <w:tblLook w:val="04A0" w:firstRow="1" w:lastRow="0" w:firstColumn="1" w:lastColumn="0" w:noHBand="0" w:noVBand="1"/>
      </w:tblPr>
      <w:tblGrid>
        <w:gridCol w:w="670"/>
        <w:gridCol w:w="2369"/>
        <w:gridCol w:w="3171"/>
        <w:gridCol w:w="1709"/>
        <w:gridCol w:w="1709"/>
      </w:tblGrid>
      <w:tr w:rsidR="0032392D" w:rsidRPr="00152F5A" w14:paraId="656E69B2" w14:textId="77777777" w:rsidTr="00252FA5">
        <w:tc>
          <w:tcPr>
            <w:tcW w:w="675" w:type="dxa"/>
            <w:vMerge w:val="restart"/>
            <w:vAlign w:val="center"/>
          </w:tcPr>
          <w:p w14:paraId="075377E0" w14:textId="77777777" w:rsidR="0032392D" w:rsidRPr="00152F5A" w:rsidRDefault="0032392D" w:rsidP="00252FA5">
            <w:pPr>
              <w:jc w:val="center"/>
              <w:rPr>
                <w:b/>
                <w:color w:val="000000" w:themeColor="text1"/>
                <w:lang w:eastAsia="en-US"/>
              </w:rPr>
            </w:pPr>
            <w:r w:rsidRPr="00152F5A">
              <w:rPr>
                <w:b/>
                <w:color w:val="000000" w:themeColor="text1"/>
                <w:lang w:eastAsia="en-US"/>
              </w:rPr>
              <w:t xml:space="preserve">Eil. </w:t>
            </w:r>
            <w:proofErr w:type="spellStart"/>
            <w:r w:rsidRPr="00152F5A">
              <w:rPr>
                <w:b/>
                <w:color w:val="000000" w:themeColor="text1"/>
                <w:lang w:eastAsia="en-US"/>
              </w:rPr>
              <w:t>nr.</w:t>
            </w:r>
            <w:proofErr w:type="spellEnd"/>
          </w:p>
        </w:tc>
        <w:tc>
          <w:tcPr>
            <w:tcW w:w="2410" w:type="dxa"/>
            <w:vMerge w:val="restart"/>
            <w:vAlign w:val="center"/>
          </w:tcPr>
          <w:p w14:paraId="282A9129" w14:textId="77777777" w:rsidR="0032392D" w:rsidRPr="00152F5A" w:rsidRDefault="0032392D" w:rsidP="00252FA5">
            <w:pPr>
              <w:jc w:val="center"/>
              <w:rPr>
                <w:b/>
                <w:color w:val="000000" w:themeColor="text1"/>
                <w:lang w:eastAsia="en-US"/>
              </w:rPr>
            </w:pPr>
            <w:r w:rsidRPr="00152F5A">
              <w:rPr>
                <w:b/>
                <w:color w:val="000000" w:themeColor="text1"/>
                <w:lang w:eastAsia="en-US"/>
              </w:rPr>
              <w:t>Partnerio pavadinimas</w:t>
            </w:r>
          </w:p>
        </w:tc>
        <w:tc>
          <w:tcPr>
            <w:tcW w:w="3260" w:type="dxa"/>
            <w:vMerge w:val="restart"/>
            <w:vAlign w:val="center"/>
          </w:tcPr>
          <w:p w14:paraId="040FA1FF" w14:textId="77777777" w:rsidR="0032392D" w:rsidRPr="00152F5A" w:rsidRDefault="0032392D" w:rsidP="00252FA5">
            <w:pPr>
              <w:jc w:val="center"/>
              <w:rPr>
                <w:b/>
                <w:color w:val="000000" w:themeColor="text1"/>
                <w:lang w:eastAsia="en-US"/>
              </w:rPr>
            </w:pPr>
            <w:r w:rsidRPr="00152F5A">
              <w:rPr>
                <w:b/>
                <w:color w:val="000000" w:themeColor="text1"/>
                <w:lang w:eastAsia="en-US"/>
              </w:rPr>
              <w:t xml:space="preserve">Numatomi atlikti darbai </w:t>
            </w:r>
          </w:p>
        </w:tc>
        <w:tc>
          <w:tcPr>
            <w:tcW w:w="3509" w:type="dxa"/>
            <w:gridSpan w:val="2"/>
            <w:vAlign w:val="center"/>
          </w:tcPr>
          <w:p w14:paraId="66C66DC7" w14:textId="77777777" w:rsidR="0032392D" w:rsidRPr="00152F5A" w:rsidRDefault="0032392D" w:rsidP="00252FA5">
            <w:pPr>
              <w:jc w:val="center"/>
              <w:rPr>
                <w:b/>
                <w:color w:val="000000" w:themeColor="text1"/>
                <w:lang w:eastAsia="en-US"/>
              </w:rPr>
            </w:pPr>
            <w:r w:rsidRPr="00152F5A">
              <w:rPr>
                <w:b/>
                <w:color w:val="000000" w:themeColor="text1"/>
                <w:lang w:eastAsia="en-US"/>
              </w:rPr>
              <w:t>Partnerio darbų dalies vertė pasiūlymo kainoje</w:t>
            </w:r>
          </w:p>
        </w:tc>
      </w:tr>
      <w:tr w:rsidR="0032392D" w:rsidRPr="00152F5A" w14:paraId="4DFBB3F1" w14:textId="77777777" w:rsidTr="00252FA5">
        <w:tc>
          <w:tcPr>
            <w:tcW w:w="675" w:type="dxa"/>
            <w:vMerge/>
          </w:tcPr>
          <w:p w14:paraId="57D9BBE9" w14:textId="77777777" w:rsidR="0032392D" w:rsidRPr="00152F5A" w:rsidRDefault="0032392D" w:rsidP="00252FA5">
            <w:pPr>
              <w:jc w:val="both"/>
              <w:rPr>
                <w:color w:val="000000" w:themeColor="text1"/>
                <w:lang w:eastAsia="en-US"/>
              </w:rPr>
            </w:pPr>
          </w:p>
        </w:tc>
        <w:tc>
          <w:tcPr>
            <w:tcW w:w="2410" w:type="dxa"/>
            <w:vMerge/>
          </w:tcPr>
          <w:p w14:paraId="570AC936" w14:textId="77777777" w:rsidR="0032392D" w:rsidRPr="00152F5A" w:rsidRDefault="0032392D" w:rsidP="00252FA5">
            <w:pPr>
              <w:jc w:val="both"/>
              <w:rPr>
                <w:color w:val="000000" w:themeColor="text1"/>
                <w:lang w:eastAsia="en-US"/>
              </w:rPr>
            </w:pPr>
          </w:p>
        </w:tc>
        <w:tc>
          <w:tcPr>
            <w:tcW w:w="3260" w:type="dxa"/>
            <w:vMerge/>
          </w:tcPr>
          <w:p w14:paraId="53D60837" w14:textId="77777777" w:rsidR="0032392D" w:rsidRPr="00152F5A" w:rsidRDefault="0032392D" w:rsidP="00252FA5">
            <w:pPr>
              <w:jc w:val="both"/>
              <w:rPr>
                <w:color w:val="000000" w:themeColor="text1"/>
                <w:lang w:eastAsia="en-US"/>
              </w:rPr>
            </w:pPr>
          </w:p>
        </w:tc>
        <w:tc>
          <w:tcPr>
            <w:tcW w:w="1754" w:type="dxa"/>
          </w:tcPr>
          <w:p w14:paraId="5505F986" w14:textId="77777777" w:rsidR="0032392D" w:rsidRPr="00152F5A" w:rsidRDefault="0032392D" w:rsidP="00252FA5">
            <w:pPr>
              <w:jc w:val="center"/>
              <w:rPr>
                <w:b/>
                <w:color w:val="000000" w:themeColor="text1"/>
                <w:lang w:eastAsia="en-US"/>
              </w:rPr>
            </w:pPr>
            <w:r w:rsidRPr="00152F5A">
              <w:rPr>
                <w:b/>
                <w:color w:val="000000" w:themeColor="text1"/>
                <w:lang w:eastAsia="en-US"/>
              </w:rPr>
              <w:t>EUR su PVM</w:t>
            </w:r>
          </w:p>
        </w:tc>
        <w:tc>
          <w:tcPr>
            <w:tcW w:w="1755" w:type="dxa"/>
          </w:tcPr>
          <w:p w14:paraId="614277D3" w14:textId="77777777" w:rsidR="0032392D" w:rsidRPr="00152F5A" w:rsidRDefault="0032392D" w:rsidP="00252FA5">
            <w:pPr>
              <w:jc w:val="center"/>
              <w:rPr>
                <w:b/>
                <w:color w:val="000000" w:themeColor="text1"/>
                <w:lang w:eastAsia="en-US"/>
              </w:rPr>
            </w:pPr>
            <w:r w:rsidRPr="00152F5A">
              <w:rPr>
                <w:b/>
                <w:color w:val="000000" w:themeColor="text1"/>
                <w:lang w:eastAsia="en-US"/>
              </w:rPr>
              <w:t>Proc.</w:t>
            </w:r>
          </w:p>
        </w:tc>
      </w:tr>
      <w:tr w:rsidR="0032392D" w:rsidRPr="00152F5A" w14:paraId="56335059" w14:textId="77777777" w:rsidTr="00252FA5">
        <w:tc>
          <w:tcPr>
            <w:tcW w:w="675" w:type="dxa"/>
          </w:tcPr>
          <w:p w14:paraId="4C32F9AB" w14:textId="77777777" w:rsidR="0032392D" w:rsidRPr="00152F5A" w:rsidRDefault="0032392D" w:rsidP="00252FA5">
            <w:pPr>
              <w:jc w:val="both"/>
              <w:rPr>
                <w:color w:val="000000" w:themeColor="text1"/>
                <w:lang w:eastAsia="en-US"/>
              </w:rPr>
            </w:pPr>
          </w:p>
        </w:tc>
        <w:tc>
          <w:tcPr>
            <w:tcW w:w="2410" w:type="dxa"/>
          </w:tcPr>
          <w:p w14:paraId="5AA0FC25" w14:textId="77777777" w:rsidR="0032392D" w:rsidRPr="00152F5A" w:rsidRDefault="0032392D" w:rsidP="00252FA5">
            <w:pPr>
              <w:jc w:val="both"/>
              <w:rPr>
                <w:color w:val="000000" w:themeColor="text1"/>
                <w:lang w:eastAsia="en-US"/>
              </w:rPr>
            </w:pPr>
          </w:p>
        </w:tc>
        <w:tc>
          <w:tcPr>
            <w:tcW w:w="3260" w:type="dxa"/>
          </w:tcPr>
          <w:p w14:paraId="6CF60E46" w14:textId="77777777" w:rsidR="0032392D" w:rsidRPr="00152F5A" w:rsidRDefault="0032392D" w:rsidP="00252FA5">
            <w:pPr>
              <w:jc w:val="both"/>
              <w:rPr>
                <w:color w:val="000000" w:themeColor="text1"/>
                <w:lang w:eastAsia="en-US"/>
              </w:rPr>
            </w:pPr>
          </w:p>
        </w:tc>
        <w:tc>
          <w:tcPr>
            <w:tcW w:w="1754" w:type="dxa"/>
          </w:tcPr>
          <w:p w14:paraId="368E96C8" w14:textId="77777777" w:rsidR="0032392D" w:rsidRPr="00152F5A" w:rsidRDefault="0032392D" w:rsidP="00252FA5">
            <w:pPr>
              <w:jc w:val="both"/>
              <w:rPr>
                <w:color w:val="000000" w:themeColor="text1"/>
                <w:lang w:eastAsia="en-US"/>
              </w:rPr>
            </w:pPr>
          </w:p>
        </w:tc>
        <w:tc>
          <w:tcPr>
            <w:tcW w:w="1755" w:type="dxa"/>
          </w:tcPr>
          <w:p w14:paraId="173B3A2B" w14:textId="77777777" w:rsidR="0032392D" w:rsidRPr="00152F5A" w:rsidRDefault="0032392D" w:rsidP="00252FA5">
            <w:pPr>
              <w:jc w:val="both"/>
              <w:rPr>
                <w:color w:val="000000" w:themeColor="text1"/>
                <w:lang w:eastAsia="en-US"/>
              </w:rPr>
            </w:pPr>
          </w:p>
        </w:tc>
      </w:tr>
      <w:tr w:rsidR="0032392D" w:rsidRPr="00152F5A" w14:paraId="45E5ADBD" w14:textId="77777777" w:rsidTr="00252FA5">
        <w:tc>
          <w:tcPr>
            <w:tcW w:w="675" w:type="dxa"/>
          </w:tcPr>
          <w:p w14:paraId="099E402D" w14:textId="77777777" w:rsidR="0032392D" w:rsidRPr="00152F5A" w:rsidRDefault="0032392D" w:rsidP="00252FA5">
            <w:pPr>
              <w:jc w:val="both"/>
              <w:rPr>
                <w:color w:val="000000" w:themeColor="text1"/>
                <w:lang w:eastAsia="en-US"/>
              </w:rPr>
            </w:pPr>
          </w:p>
        </w:tc>
        <w:tc>
          <w:tcPr>
            <w:tcW w:w="2410" w:type="dxa"/>
          </w:tcPr>
          <w:p w14:paraId="1710A9A9" w14:textId="77777777" w:rsidR="0032392D" w:rsidRPr="00152F5A" w:rsidRDefault="0032392D" w:rsidP="00252FA5">
            <w:pPr>
              <w:jc w:val="both"/>
              <w:rPr>
                <w:color w:val="000000" w:themeColor="text1"/>
                <w:lang w:eastAsia="en-US"/>
              </w:rPr>
            </w:pPr>
          </w:p>
        </w:tc>
        <w:tc>
          <w:tcPr>
            <w:tcW w:w="3260" w:type="dxa"/>
          </w:tcPr>
          <w:p w14:paraId="75496B6B" w14:textId="77777777" w:rsidR="0032392D" w:rsidRPr="00152F5A" w:rsidRDefault="0032392D" w:rsidP="00252FA5">
            <w:pPr>
              <w:jc w:val="both"/>
              <w:rPr>
                <w:color w:val="000000" w:themeColor="text1"/>
                <w:lang w:eastAsia="en-US"/>
              </w:rPr>
            </w:pPr>
          </w:p>
        </w:tc>
        <w:tc>
          <w:tcPr>
            <w:tcW w:w="1754" w:type="dxa"/>
          </w:tcPr>
          <w:p w14:paraId="1CAADC76" w14:textId="77777777" w:rsidR="0032392D" w:rsidRPr="00152F5A" w:rsidRDefault="0032392D" w:rsidP="00252FA5">
            <w:pPr>
              <w:jc w:val="both"/>
              <w:rPr>
                <w:color w:val="000000" w:themeColor="text1"/>
                <w:lang w:eastAsia="en-US"/>
              </w:rPr>
            </w:pPr>
          </w:p>
        </w:tc>
        <w:tc>
          <w:tcPr>
            <w:tcW w:w="1755" w:type="dxa"/>
          </w:tcPr>
          <w:p w14:paraId="61D8669E" w14:textId="77777777" w:rsidR="0032392D" w:rsidRPr="00152F5A" w:rsidRDefault="0032392D" w:rsidP="00252FA5">
            <w:pPr>
              <w:jc w:val="both"/>
              <w:rPr>
                <w:color w:val="000000" w:themeColor="text1"/>
                <w:lang w:eastAsia="en-US"/>
              </w:rPr>
            </w:pPr>
          </w:p>
        </w:tc>
      </w:tr>
      <w:tr w:rsidR="0032392D" w:rsidRPr="00191CC4" w14:paraId="0561CA2A" w14:textId="77777777" w:rsidTr="00252FA5">
        <w:tc>
          <w:tcPr>
            <w:tcW w:w="6345" w:type="dxa"/>
            <w:gridSpan w:val="3"/>
          </w:tcPr>
          <w:p w14:paraId="17470C8C" w14:textId="77777777" w:rsidR="0032392D" w:rsidRPr="00191CC4" w:rsidRDefault="0032392D" w:rsidP="00252FA5">
            <w:pPr>
              <w:jc w:val="right"/>
              <w:rPr>
                <w:b/>
                <w:lang w:eastAsia="en-US"/>
              </w:rPr>
            </w:pPr>
            <w:r w:rsidRPr="00191CC4">
              <w:rPr>
                <w:b/>
                <w:lang w:eastAsia="en-US"/>
              </w:rPr>
              <w:t>Viso:</w:t>
            </w:r>
          </w:p>
        </w:tc>
        <w:tc>
          <w:tcPr>
            <w:tcW w:w="1754" w:type="dxa"/>
          </w:tcPr>
          <w:p w14:paraId="1BB90505" w14:textId="77777777" w:rsidR="0032392D" w:rsidRPr="00191CC4" w:rsidRDefault="0032392D" w:rsidP="00252FA5">
            <w:pPr>
              <w:jc w:val="both"/>
              <w:rPr>
                <w:lang w:eastAsia="en-US"/>
              </w:rPr>
            </w:pPr>
          </w:p>
        </w:tc>
        <w:tc>
          <w:tcPr>
            <w:tcW w:w="1755" w:type="dxa"/>
          </w:tcPr>
          <w:p w14:paraId="24024019" w14:textId="77777777" w:rsidR="0032392D" w:rsidRPr="00191CC4" w:rsidRDefault="0032392D" w:rsidP="00252FA5">
            <w:pPr>
              <w:jc w:val="both"/>
              <w:rPr>
                <w:lang w:eastAsia="en-US"/>
              </w:rPr>
            </w:pPr>
          </w:p>
        </w:tc>
      </w:tr>
    </w:tbl>
    <w:p w14:paraId="139560E3" w14:textId="77777777" w:rsidR="0032392D" w:rsidRPr="00191CC4" w:rsidRDefault="0032392D" w:rsidP="0032392D">
      <w:pPr>
        <w:spacing w:after="0" w:line="240" w:lineRule="auto"/>
        <w:jc w:val="both"/>
        <w:rPr>
          <w:rFonts w:eastAsia="Times New Roman" w:cs="Times New Roman"/>
          <w:szCs w:val="20"/>
          <w:lang w:eastAsia="en-US"/>
        </w:rPr>
      </w:pPr>
    </w:p>
    <w:p w14:paraId="64B29DB5" w14:textId="77777777" w:rsidR="0032392D" w:rsidRPr="00E23D98" w:rsidRDefault="0032392D" w:rsidP="0032392D">
      <w:pPr>
        <w:spacing w:after="0" w:line="240" w:lineRule="auto"/>
        <w:ind w:firstLine="567"/>
        <w:jc w:val="both"/>
        <w:rPr>
          <w:rFonts w:eastAsia="Times New Roman" w:cs="Times New Roman"/>
          <w:szCs w:val="20"/>
          <w:lang w:eastAsia="en-US"/>
        </w:rPr>
      </w:pPr>
      <w:r w:rsidRPr="00191CC4">
        <w:rPr>
          <w:rFonts w:eastAsia="Times New Roman" w:cs="Times New Roman"/>
          <w:szCs w:val="20"/>
          <w:lang w:eastAsia="en-US"/>
        </w:rPr>
        <w:t xml:space="preserve">Dalyvis </w:t>
      </w:r>
      <w:r w:rsidRPr="00E23D98">
        <w:rPr>
          <w:rFonts w:eastAsia="Times New Roman" w:cs="Times New Roman"/>
          <w:szCs w:val="20"/>
          <w:lang w:eastAsia="en-US"/>
        </w:rPr>
        <w:t>pasiūlyme privalo išviešinti subtiekėjus, kurių pajėgumais</w:t>
      </w:r>
      <w:r>
        <w:rPr>
          <w:rFonts w:eastAsia="Times New Roman" w:cs="Times New Roman"/>
          <w:szCs w:val="20"/>
          <w:lang w:eastAsia="en-US"/>
        </w:rPr>
        <w:t>, t. y.</w:t>
      </w:r>
      <w:r w:rsidRPr="00E23D98">
        <w:rPr>
          <w:rFonts w:eastAsia="Times New Roman" w:cs="Times New Roman"/>
          <w:szCs w:val="20"/>
          <w:lang w:eastAsia="en-US"/>
        </w:rPr>
        <w:t xml:space="preserve"> </w:t>
      </w:r>
      <w:r>
        <w:rPr>
          <w:rFonts w:eastAsia="Times New Roman" w:cs="Times New Roman"/>
          <w:szCs w:val="20"/>
          <w:lang w:eastAsia="en-US"/>
        </w:rPr>
        <w:t xml:space="preserve">siekdamas atitikti kvalifikacijos reikalavimus, </w:t>
      </w:r>
      <w:r w:rsidRPr="00E23D98">
        <w:rPr>
          <w:rFonts w:eastAsia="Times New Roman" w:cs="Times New Roman"/>
          <w:szCs w:val="20"/>
          <w:lang w:eastAsia="en-US"/>
        </w:rPr>
        <w:t>remiasi, taip pat nurodyti ir kitus žinomus subtiekėjus.</w:t>
      </w:r>
    </w:p>
    <w:tbl>
      <w:tblPr>
        <w:tblStyle w:val="Lentelstinklelis"/>
        <w:tblW w:w="0" w:type="auto"/>
        <w:tblLook w:val="04A0" w:firstRow="1" w:lastRow="0" w:firstColumn="1" w:lastColumn="0" w:noHBand="0" w:noVBand="1"/>
      </w:tblPr>
      <w:tblGrid>
        <w:gridCol w:w="670"/>
        <w:gridCol w:w="2372"/>
        <w:gridCol w:w="3169"/>
        <w:gridCol w:w="2064"/>
        <w:gridCol w:w="1353"/>
      </w:tblGrid>
      <w:tr w:rsidR="0032392D" w:rsidRPr="00191CC4" w14:paraId="7BDA9AC8" w14:textId="77777777" w:rsidTr="00252FA5">
        <w:tc>
          <w:tcPr>
            <w:tcW w:w="670" w:type="dxa"/>
            <w:vMerge w:val="restart"/>
            <w:vAlign w:val="center"/>
          </w:tcPr>
          <w:p w14:paraId="33592044" w14:textId="77777777" w:rsidR="0032392D" w:rsidRPr="00191CC4" w:rsidRDefault="0032392D" w:rsidP="00252FA5">
            <w:pPr>
              <w:jc w:val="center"/>
              <w:rPr>
                <w:b/>
                <w:lang w:eastAsia="en-US"/>
              </w:rPr>
            </w:pPr>
            <w:r w:rsidRPr="00191CC4">
              <w:rPr>
                <w:b/>
                <w:lang w:eastAsia="en-US"/>
              </w:rPr>
              <w:t xml:space="preserve">Eil. </w:t>
            </w:r>
            <w:proofErr w:type="spellStart"/>
            <w:r>
              <w:rPr>
                <w:b/>
                <w:lang w:eastAsia="en-US"/>
              </w:rPr>
              <w:t>n</w:t>
            </w:r>
            <w:r w:rsidRPr="00191CC4">
              <w:rPr>
                <w:b/>
                <w:lang w:eastAsia="en-US"/>
              </w:rPr>
              <w:t>r.</w:t>
            </w:r>
            <w:proofErr w:type="spellEnd"/>
          </w:p>
        </w:tc>
        <w:tc>
          <w:tcPr>
            <w:tcW w:w="2372" w:type="dxa"/>
            <w:vMerge w:val="restart"/>
            <w:vAlign w:val="center"/>
          </w:tcPr>
          <w:p w14:paraId="7D379FAD" w14:textId="77777777" w:rsidR="0032392D" w:rsidRPr="00152F5A" w:rsidRDefault="0032392D" w:rsidP="00252FA5">
            <w:pPr>
              <w:jc w:val="center"/>
              <w:rPr>
                <w:b/>
                <w:color w:val="000000" w:themeColor="text1"/>
                <w:lang w:eastAsia="en-US"/>
              </w:rPr>
            </w:pPr>
            <w:r w:rsidRPr="00152F5A">
              <w:rPr>
                <w:b/>
                <w:color w:val="000000" w:themeColor="text1"/>
                <w:lang w:eastAsia="en-US"/>
              </w:rPr>
              <w:t>Pavadinimas, kodas ir adresas</w:t>
            </w:r>
          </w:p>
        </w:tc>
        <w:tc>
          <w:tcPr>
            <w:tcW w:w="3169" w:type="dxa"/>
            <w:vMerge w:val="restart"/>
            <w:vAlign w:val="center"/>
          </w:tcPr>
          <w:p w14:paraId="59F59AEB" w14:textId="77777777" w:rsidR="0032392D" w:rsidRPr="00152F5A" w:rsidRDefault="0032392D" w:rsidP="00252FA5">
            <w:pPr>
              <w:jc w:val="center"/>
              <w:rPr>
                <w:b/>
                <w:color w:val="000000" w:themeColor="text1"/>
                <w:lang w:eastAsia="en-US"/>
              </w:rPr>
            </w:pPr>
            <w:r w:rsidRPr="00152F5A">
              <w:rPr>
                <w:b/>
                <w:color w:val="000000" w:themeColor="text1"/>
                <w:lang w:eastAsia="en-US"/>
              </w:rPr>
              <w:t xml:space="preserve">Numatomi atlikti darbai </w:t>
            </w:r>
          </w:p>
        </w:tc>
        <w:tc>
          <w:tcPr>
            <w:tcW w:w="3417" w:type="dxa"/>
            <w:gridSpan w:val="2"/>
            <w:vAlign w:val="center"/>
          </w:tcPr>
          <w:p w14:paraId="3E4518F1" w14:textId="77777777" w:rsidR="0032392D" w:rsidRPr="00191CC4" w:rsidRDefault="0032392D" w:rsidP="00252FA5">
            <w:pPr>
              <w:jc w:val="center"/>
              <w:rPr>
                <w:b/>
                <w:lang w:eastAsia="en-US"/>
              </w:rPr>
            </w:pPr>
            <w:r w:rsidRPr="00191CC4">
              <w:rPr>
                <w:b/>
                <w:lang w:eastAsia="en-US"/>
              </w:rPr>
              <w:t>Pirkimo sutarties dalis pasiūlymo kainoje, kuriai ketinama pasitelkti subtiekėjus</w:t>
            </w:r>
          </w:p>
        </w:tc>
      </w:tr>
      <w:tr w:rsidR="0032392D" w:rsidRPr="00191CC4" w14:paraId="10F9D5E8" w14:textId="77777777" w:rsidTr="00252FA5">
        <w:tc>
          <w:tcPr>
            <w:tcW w:w="670" w:type="dxa"/>
            <w:vMerge/>
            <w:vAlign w:val="center"/>
          </w:tcPr>
          <w:p w14:paraId="0C70E491" w14:textId="77777777" w:rsidR="0032392D" w:rsidRPr="00191CC4" w:rsidRDefault="0032392D" w:rsidP="00252FA5">
            <w:pPr>
              <w:jc w:val="center"/>
              <w:rPr>
                <w:b/>
                <w:lang w:eastAsia="en-US"/>
              </w:rPr>
            </w:pPr>
          </w:p>
        </w:tc>
        <w:tc>
          <w:tcPr>
            <w:tcW w:w="2372" w:type="dxa"/>
            <w:vMerge/>
            <w:vAlign w:val="center"/>
          </w:tcPr>
          <w:p w14:paraId="61FD5688" w14:textId="77777777" w:rsidR="0032392D" w:rsidRPr="00152F5A" w:rsidRDefault="0032392D" w:rsidP="00252FA5">
            <w:pPr>
              <w:jc w:val="center"/>
              <w:rPr>
                <w:b/>
                <w:color w:val="000000" w:themeColor="text1"/>
                <w:lang w:eastAsia="en-US"/>
              </w:rPr>
            </w:pPr>
          </w:p>
        </w:tc>
        <w:tc>
          <w:tcPr>
            <w:tcW w:w="3169" w:type="dxa"/>
            <w:vMerge/>
            <w:vAlign w:val="center"/>
          </w:tcPr>
          <w:p w14:paraId="4EED80AA" w14:textId="77777777" w:rsidR="0032392D" w:rsidRPr="00152F5A" w:rsidRDefault="0032392D" w:rsidP="00252FA5">
            <w:pPr>
              <w:jc w:val="center"/>
              <w:rPr>
                <w:b/>
                <w:color w:val="000000" w:themeColor="text1"/>
                <w:lang w:eastAsia="en-US"/>
              </w:rPr>
            </w:pPr>
          </w:p>
        </w:tc>
        <w:tc>
          <w:tcPr>
            <w:tcW w:w="2064" w:type="dxa"/>
            <w:vAlign w:val="center"/>
          </w:tcPr>
          <w:p w14:paraId="086DCAC2" w14:textId="77777777" w:rsidR="0032392D" w:rsidRPr="00191CC4" w:rsidRDefault="0032392D" w:rsidP="00252FA5">
            <w:pPr>
              <w:jc w:val="center"/>
              <w:rPr>
                <w:b/>
                <w:lang w:eastAsia="en-US"/>
              </w:rPr>
            </w:pPr>
            <w:r w:rsidRPr="00191CC4">
              <w:rPr>
                <w:b/>
                <w:lang w:eastAsia="en-US"/>
              </w:rPr>
              <w:t>E</w:t>
            </w:r>
            <w:r>
              <w:rPr>
                <w:b/>
                <w:lang w:eastAsia="en-US"/>
              </w:rPr>
              <w:t>UR</w:t>
            </w:r>
            <w:r w:rsidRPr="00191CC4">
              <w:rPr>
                <w:b/>
                <w:lang w:eastAsia="en-US"/>
              </w:rPr>
              <w:t xml:space="preserve"> su PVM</w:t>
            </w:r>
          </w:p>
        </w:tc>
        <w:tc>
          <w:tcPr>
            <w:tcW w:w="1353" w:type="dxa"/>
            <w:vAlign w:val="center"/>
          </w:tcPr>
          <w:p w14:paraId="77083583" w14:textId="77777777" w:rsidR="0032392D" w:rsidRPr="00191CC4" w:rsidRDefault="0032392D" w:rsidP="00252FA5">
            <w:pPr>
              <w:jc w:val="center"/>
              <w:rPr>
                <w:b/>
                <w:lang w:eastAsia="en-US"/>
              </w:rPr>
            </w:pPr>
            <w:r w:rsidRPr="00191CC4">
              <w:rPr>
                <w:b/>
                <w:lang w:eastAsia="en-US"/>
              </w:rPr>
              <w:t>Proc.</w:t>
            </w:r>
          </w:p>
        </w:tc>
      </w:tr>
      <w:tr w:rsidR="0032392D" w:rsidRPr="00191CC4" w14:paraId="3BA037F0" w14:textId="77777777" w:rsidTr="00252FA5">
        <w:tc>
          <w:tcPr>
            <w:tcW w:w="9628" w:type="dxa"/>
            <w:gridSpan w:val="5"/>
          </w:tcPr>
          <w:p w14:paraId="5B8FEDBC" w14:textId="77777777" w:rsidR="0032392D" w:rsidRPr="00152F5A" w:rsidRDefault="0032392D" w:rsidP="00252FA5">
            <w:pPr>
              <w:jc w:val="center"/>
              <w:rPr>
                <w:b/>
                <w:color w:val="000000" w:themeColor="text1"/>
                <w:lang w:eastAsia="en-US"/>
              </w:rPr>
            </w:pPr>
            <w:r w:rsidRPr="00152F5A">
              <w:rPr>
                <w:b/>
                <w:color w:val="000000" w:themeColor="text1"/>
                <w:lang w:eastAsia="en-US"/>
              </w:rPr>
              <w:t>Subtiekėjai, kurių pajėgumais remiamasi įrodinėjant kvalifikacijos atitiktį</w:t>
            </w:r>
          </w:p>
        </w:tc>
      </w:tr>
      <w:tr w:rsidR="0032392D" w:rsidRPr="00191CC4" w14:paraId="4CC5F5CA" w14:textId="77777777" w:rsidTr="00252FA5">
        <w:tc>
          <w:tcPr>
            <w:tcW w:w="670" w:type="dxa"/>
          </w:tcPr>
          <w:p w14:paraId="0C8EC895" w14:textId="77777777" w:rsidR="0032392D" w:rsidRPr="00E23D98" w:rsidRDefault="0032392D" w:rsidP="00252FA5">
            <w:pPr>
              <w:jc w:val="both"/>
              <w:rPr>
                <w:lang w:eastAsia="en-US"/>
              </w:rPr>
            </w:pPr>
          </w:p>
        </w:tc>
        <w:tc>
          <w:tcPr>
            <w:tcW w:w="2372" w:type="dxa"/>
          </w:tcPr>
          <w:p w14:paraId="5CB1C02A" w14:textId="77777777" w:rsidR="0032392D" w:rsidRPr="00E23D98" w:rsidRDefault="0032392D" w:rsidP="00252FA5">
            <w:pPr>
              <w:jc w:val="both"/>
              <w:rPr>
                <w:lang w:eastAsia="en-US"/>
              </w:rPr>
            </w:pPr>
          </w:p>
        </w:tc>
        <w:tc>
          <w:tcPr>
            <w:tcW w:w="3169" w:type="dxa"/>
          </w:tcPr>
          <w:p w14:paraId="2A25E267" w14:textId="77777777" w:rsidR="0032392D" w:rsidRPr="00E23D98" w:rsidRDefault="0032392D" w:rsidP="00252FA5">
            <w:pPr>
              <w:jc w:val="both"/>
              <w:rPr>
                <w:lang w:eastAsia="en-US"/>
              </w:rPr>
            </w:pPr>
          </w:p>
        </w:tc>
        <w:tc>
          <w:tcPr>
            <w:tcW w:w="2064" w:type="dxa"/>
          </w:tcPr>
          <w:p w14:paraId="0A6B466A" w14:textId="77777777" w:rsidR="0032392D" w:rsidRPr="00E23D98" w:rsidRDefault="0032392D" w:rsidP="00252FA5">
            <w:pPr>
              <w:jc w:val="both"/>
              <w:rPr>
                <w:lang w:eastAsia="en-US"/>
              </w:rPr>
            </w:pPr>
          </w:p>
        </w:tc>
        <w:tc>
          <w:tcPr>
            <w:tcW w:w="1353" w:type="dxa"/>
          </w:tcPr>
          <w:p w14:paraId="5078FE70" w14:textId="77777777" w:rsidR="0032392D" w:rsidRPr="00191CC4" w:rsidRDefault="0032392D" w:rsidP="00252FA5">
            <w:pPr>
              <w:jc w:val="both"/>
              <w:rPr>
                <w:lang w:eastAsia="en-US"/>
              </w:rPr>
            </w:pPr>
          </w:p>
        </w:tc>
      </w:tr>
      <w:tr w:rsidR="0032392D" w:rsidRPr="00191CC4" w14:paraId="739048C4" w14:textId="77777777" w:rsidTr="00252FA5">
        <w:tc>
          <w:tcPr>
            <w:tcW w:w="670" w:type="dxa"/>
          </w:tcPr>
          <w:p w14:paraId="61731DD3" w14:textId="77777777" w:rsidR="0032392D" w:rsidRPr="00E23D98" w:rsidRDefault="0032392D" w:rsidP="00252FA5">
            <w:pPr>
              <w:jc w:val="both"/>
              <w:rPr>
                <w:lang w:eastAsia="en-US"/>
              </w:rPr>
            </w:pPr>
          </w:p>
        </w:tc>
        <w:tc>
          <w:tcPr>
            <w:tcW w:w="2372" w:type="dxa"/>
          </w:tcPr>
          <w:p w14:paraId="184C0085" w14:textId="77777777" w:rsidR="0032392D" w:rsidRPr="00E23D98" w:rsidRDefault="0032392D" w:rsidP="00252FA5">
            <w:pPr>
              <w:jc w:val="both"/>
              <w:rPr>
                <w:lang w:eastAsia="en-US"/>
              </w:rPr>
            </w:pPr>
          </w:p>
        </w:tc>
        <w:tc>
          <w:tcPr>
            <w:tcW w:w="3169" w:type="dxa"/>
          </w:tcPr>
          <w:p w14:paraId="36BCB221" w14:textId="77777777" w:rsidR="0032392D" w:rsidRPr="00E23D98" w:rsidRDefault="0032392D" w:rsidP="00252FA5">
            <w:pPr>
              <w:jc w:val="both"/>
              <w:rPr>
                <w:lang w:eastAsia="en-US"/>
              </w:rPr>
            </w:pPr>
          </w:p>
        </w:tc>
        <w:tc>
          <w:tcPr>
            <w:tcW w:w="2064" w:type="dxa"/>
          </w:tcPr>
          <w:p w14:paraId="000A5E3B" w14:textId="77777777" w:rsidR="0032392D" w:rsidRPr="00E23D98" w:rsidRDefault="0032392D" w:rsidP="00252FA5">
            <w:pPr>
              <w:jc w:val="both"/>
              <w:rPr>
                <w:lang w:eastAsia="en-US"/>
              </w:rPr>
            </w:pPr>
          </w:p>
        </w:tc>
        <w:tc>
          <w:tcPr>
            <w:tcW w:w="1353" w:type="dxa"/>
          </w:tcPr>
          <w:p w14:paraId="28CDA06D" w14:textId="77777777" w:rsidR="0032392D" w:rsidRPr="00191CC4" w:rsidRDefault="0032392D" w:rsidP="00252FA5">
            <w:pPr>
              <w:jc w:val="both"/>
              <w:rPr>
                <w:lang w:eastAsia="en-US"/>
              </w:rPr>
            </w:pPr>
          </w:p>
        </w:tc>
      </w:tr>
      <w:tr w:rsidR="0032392D" w:rsidRPr="00191CC4" w14:paraId="57D8AE0C" w14:textId="77777777" w:rsidTr="00252FA5">
        <w:tc>
          <w:tcPr>
            <w:tcW w:w="670" w:type="dxa"/>
          </w:tcPr>
          <w:p w14:paraId="01448683" w14:textId="77777777" w:rsidR="0032392D" w:rsidRPr="00E23D98" w:rsidRDefault="0032392D" w:rsidP="00252FA5">
            <w:pPr>
              <w:jc w:val="both"/>
              <w:rPr>
                <w:lang w:eastAsia="en-US"/>
              </w:rPr>
            </w:pPr>
          </w:p>
        </w:tc>
        <w:tc>
          <w:tcPr>
            <w:tcW w:w="2372" w:type="dxa"/>
          </w:tcPr>
          <w:p w14:paraId="3CE8F415" w14:textId="77777777" w:rsidR="0032392D" w:rsidRPr="00E23D98" w:rsidRDefault="0032392D" w:rsidP="00252FA5">
            <w:pPr>
              <w:jc w:val="both"/>
              <w:rPr>
                <w:lang w:eastAsia="en-US"/>
              </w:rPr>
            </w:pPr>
          </w:p>
        </w:tc>
        <w:tc>
          <w:tcPr>
            <w:tcW w:w="3169" w:type="dxa"/>
          </w:tcPr>
          <w:p w14:paraId="4FE88EB7" w14:textId="77777777" w:rsidR="0032392D" w:rsidRPr="00E23D98" w:rsidRDefault="0032392D" w:rsidP="00252FA5">
            <w:pPr>
              <w:jc w:val="both"/>
              <w:rPr>
                <w:lang w:eastAsia="en-US"/>
              </w:rPr>
            </w:pPr>
          </w:p>
        </w:tc>
        <w:tc>
          <w:tcPr>
            <w:tcW w:w="2064" w:type="dxa"/>
          </w:tcPr>
          <w:p w14:paraId="27B7D38E" w14:textId="77777777" w:rsidR="0032392D" w:rsidRPr="00E23D98" w:rsidRDefault="0032392D" w:rsidP="00252FA5">
            <w:pPr>
              <w:jc w:val="both"/>
              <w:rPr>
                <w:lang w:eastAsia="en-US"/>
              </w:rPr>
            </w:pPr>
          </w:p>
        </w:tc>
        <w:tc>
          <w:tcPr>
            <w:tcW w:w="1353" w:type="dxa"/>
          </w:tcPr>
          <w:p w14:paraId="523BB697" w14:textId="77777777" w:rsidR="0032392D" w:rsidRPr="00191CC4" w:rsidRDefault="0032392D" w:rsidP="00252FA5">
            <w:pPr>
              <w:jc w:val="both"/>
              <w:rPr>
                <w:lang w:eastAsia="en-US"/>
              </w:rPr>
            </w:pPr>
          </w:p>
        </w:tc>
      </w:tr>
      <w:tr w:rsidR="0032392D" w:rsidRPr="00191CC4" w14:paraId="7DE85A2E" w14:textId="77777777" w:rsidTr="00252FA5">
        <w:tc>
          <w:tcPr>
            <w:tcW w:w="6211" w:type="dxa"/>
            <w:gridSpan w:val="3"/>
          </w:tcPr>
          <w:p w14:paraId="2E99F17B" w14:textId="77777777" w:rsidR="0032392D" w:rsidRPr="00E23D98" w:rsidRDefault="0032392D" w:rsidP="00252FA5">
            <w:pPr>
              <w:jc w:val="right"/>
              <w:rPr>
                <w:lang w:eastAsia="en-US"/>
              </w:rPr>
            </w:pPr>
            <w:r w:rsidRPr="00E23D98">
              <w:rPr>
                <w:b/>
                <w:lang w:eastAsia="en-US"/>
              </w:rPr>
              <w:t>Viso:</w:t>
            </w:r>
          </w:p>
        </w:tc>
        <w:tc>
          <w:tcPr>
            <w:tcW w:w="2064" w:type="dxa"/>
          </w:tcPr>
          <w:p w14:paraId="62D1BD78" w14:textId="77777777" w:rsidR="0032392D" w:rsidRPr="00E23D98" w:rsidRDefault="0032392D" w:rsidP="00252FA5">
            <w:pPr>
              <w:jc w:val="both"/>
              <w:rPr>
                <w:lang w:eastAsia="en-US"/>
              </w:rPr>
            </w:pPr>
          </w:p>
        </w:tc>
        <w:tc>
          <w:tcPr>
            <w:tcW w:w="1353" w:type="dxa"/>
          </w:tcPr>
          <w:p w14:paraId="235E90DE" w14:textId="77777777" w:rsidR="0032392D" w:rsidRPr="00191CC4" w:rsidRDefault="0032392D" w:rsidP="00252FA5">
            <w:pPr>
              <w:jc w:val="both"/>
              <w:rPr>
                <w:lang w:eastAsia="en-US"/>
              </w:rPr>
            </w:pPr>
          </w:p>
        </w:tc>
      </w:tr>
      <w:tr w:rsidR="0032392D" w:rsidRPr="00191CC4" w14:paraId="6E9E7DB9" w14:textId="77777777" w:rsidTr="00252FA5">
        <w:tc>
          <w:tcPr>
            <w:tcW w:w="9628" w:type="dxa"/>
            <w:gridSpan w:val="5"/>
          </w:tcPr>
          <w:p w14:paraId="55D88621" w14:textId="77777777" w:rsidR="0032392D" w:rsidRPr="00550192" w:rsidRDefault="0032392D" w:rsidP="00252FA5">
            <w:pPr>
              <w:jc w:val="center"/>
              <w:rPr>
                <w:b/>
                <w:color w:val="C00000"/>
                <w:lang w:eastAsia="en-US"/>
              </w:rPr>
            </w:pPr>
            <w:r w:rsidRPr="00E23D98">
              <w:rPr>
                <w:b/>
                <w:lang w:eastAsia="en-US"/>
              </w:rPr>
              <w:t>Kiti žinomi subtiekėjai, kurie bus pasitelkti vykdant pirkimo sutartį ir kurių pajėgumais nesiremiama įrodinėjant kvalifikacijos atitikt</w:t>
            </w:r>
            <w:r>
              <w:rPr>
                <w:b/>
                <w:lang w:eastAsia="en-US"/>
              </w:rPr>
              <w:t>ies</w:t>
            </w:r>
          </w:p>
        </w:tc>
      </w:tr>
      <w:tr w:rsidR="0032392D" w:rsidRPr="00191CC4" w14:paraId="04E5E4B9" w14:textId="77777777" w:rsidTr="00252FA5">
        <w:tc>
          <w:tcPr>
            <w:tcW w:w="670" w:type="dxa"/>
          </w:tcPr>
          <w:p w14:paraId="514A04F6" w14:textId="77777777" w:rsidR="0032392D" w:rsidRPr="00E23D98" w:rsidRDefault="0032392D" w:rsidP="00252FA5">
            <w:pPr>
              <w:jc w:val="both"/>
              <w:rPr>
                <w:lang w:eastAsia="en-US"/>
              </w:rPr>
            </w:pPr>
          </w:p>
        </w:tc>
        <w:tc>
          <w:tcPr>
            <w:tcW w:w="2372" w:type="dxa"/>
          </w:tcPr>
          <w:p w14:paraId="1FAD3ACB" w14:textId="77777777" w:rsidR="0032392D" w:rsidRPr="00E23D98" w:rsidRDefault="0032392D" w:rsidP="00252FA5">
            <w:pPr>
              <w:jc w:val="both"/>
              <w:rPr>
                <w:lang w:eastAsia="en-US"/>
              </w:rPr>
            </w:pPr>
          </w:p>
        </w:tc>
        <w:tc>
          <w:tcPr>
            <w:tcW w:w="3169" w:type="dxa"/>
          </w:tcPr>
          <w:p w14:paraId="53B54706" w14:textId="77777777" w:rsidR="0032392D" w:rsidRPr="00E23D98" w:rsidRDefault="0032392D" w:rsidP="00252FA5">
            <w:pPr>
              <w:jc w:val="both"/>
              <w:rPr>
                <w:lang w:eastAsia="en-US"/>
              </w:rPr>
            </w:pPr>
          </w:p>
        </w:tc>
        <w:tc>
          <w:tcPr>
            <w:tcW w:w="2064" w:type="dxa"/>
          </w:tcPr>
          <w:p w14:paraId="6C72A3BE" w14:textId="77777777" w:rsidR="0032392D" w:rsidRPr="00E23D98" w:rsidRDefault="0032392D" w:rsidP="00252FA5">
            <w:pPr>
              <w:jc w:val="both"/>
              <w:rPr>
                <w:lang w:eastAsia="en-US"/>
              </w:rPr>
            </w:pPr>
          </w:p>
        </w:tc>
        <w:tc>
          <w:tcPr>
            <w:tcW w:w="1353" w:type="dxa"/>
          </w:tcPr>
          <w:p w14:paraId="0500A5D1" w14:textId="77777777" w:rsidR="0032392D" w:rsidRPr="00191CC4" w:rsidRDefault="0032392D" w:rsidP="00252FA5">
            <w:pPr>
              <w:jc w:val="both"/>
              <w:rPr>
                <w:lang w:eastAsia="en-US"/>
              </w:rPr>
            </w:pPr>
          </w:p>
        </w:tc>
      </w:tr>
      <w:tr w:rsidR="0032392D" w:rsidRPr="00191CC4" w14:paraId="5D546007" w14:textId="77777777" w:rsidTr="00252FA5">
        <w:tc>
          <w:tcPr>
            <w:tcW w:w="670" w:type="dxa"/>
          </w:tcPr>
          <w:p w14:paraId="02843D9D" w14:textId="77777777" w:rsidR="0032392D" w:rsidRPr="00191CC4" w:rsidRDefault="0032392D" w:rsidP="00252FA5">
            <w:pPr>
              <w:jc w:val="both"/>
              <w:rPr>
                <w:lang w:eastAsia="en-US"/>
              </w:rPr>
            </w:pPr>
          </w:p>
        </w:tc>
        <w:tc>
          <w:tcPr>
            <w:tcW w:w="2372" w:type="dxa"/>
          </w:tcPr>
          <w:p w14:paraId="263C708D" w14:textId="77777777" w:rsidR="0032392D" w:rsidRPr="00191CC4" w:rsidRDefault="0032392D" w:rsidP="00252FA5">
            <w:pPr>
              <w:jc w:val="both"/>
              <w:rPr>
                <w:lang w:eastAsia="en-US"/>
              </w:rPr>
            </w:pPr>
          </w:p>
        </w:tc>
        <w:tc>
          <w:tcPr>
            <w:tcW w:w="3169" w:type="dxa"/>
          </w:tcPr>
          <w:p w14:paraId="77B693C2" w14:textId="77777777" w:rsidR="0032392D" w:rsidRPr="00191CC4" w:rsidRDefault="0032392D" w:rsidP="00252FA5">
            <w:pPr>
              <w:jc w:val="both"/>
              <w:rPr>
                <w:lang w:eastAsia="en-US"/>
              </w:rPr>
            </w:pPr>
          </w:p>
        </w:tc>
        <w:tc>
          <w:tcPr>
            <w:tcW w:w="2064" w:type="dxa"/>
          </w:tcPr>
          <w:p w14:paraId="324F75B5" w14:textId="77777777" w:rsidR="0032392D" w:rsidRPr="00191CC4" w:rsidRDefault="0032392D" w:rsidP="00252FA5">
            <w:pPr>
              <w:jc w:val="both"/>
              <w:rPr>
                <w:lang w:eastAsia="en-US"/>
              </w:rPr>
            </w:pPr>
          </w:p>
        </w:tc>
        <w:tc>
          <w:tcPr>
            <w:tcW w:w="1353" w:type="dxa"/>
          </w:tcPr>
          <w:p w14:paraId="2D6380E3" w14:textId="77777777" w:rsidR="0032392D" w:rsidRPr="00191CC4" w:rsidRDefault="0032392D" w:rsidP="00252FA5">
            <w:pPr>
              <w:jc w:val="both"/>
              <w:rPr>
                <w:lang w:eastAsia="en-US"/>
              </w:rPr>
            </w:pPr>
          </w:p>
        </w:tc>
      </w:tr>
      <w:tr w:rsidR="0032392D" w:rsidRPr="00191CC4" w14:paraId="1D5A07DE" w14:textId="77777777" w:rsidTr="00252FA5">
        <w:tc>
          <w:tcPr>
            <w:tcW w:w="6211" w:type="dxa"/>
            <w:gridSpan w:val="3"/>
          </w:tcPr>
          <w:p w14:paraId="08F4C509" w14:textId="77777777" w:rsidR="0032392D" w:rsidRPr="00191CC4" w:rsidRDefault="0032392D" w:rsidP="00252FA5">
            <w:pPr>
              <w:jc w:val="right"/>
              <w:rPr>
                <w:b/>
                <w:lang w:eastAsia="en-US"/>
              </w:rPr>
            </w:pPr>
            <w:r w:rsidRPr="00191CC4">
              <w:rPr>
                <w:b/>
                <w:lang w:eastAsia="en-US"/>
              </w:rPr>
              <w:t>Viso:</w:t>
            </w:r>
          </w:p>
        </w:tc>
        <w:tc>
          <w:tcPr>
            <w:tcW w:w="2064" w:type="dxa"/>
          </w:tcPr>
          <w:p w14:paraId="3137B19A" w14:textId="77777777" w:rsidR="0032392D" w:rsidRPr="00191CC4" w:rsidRDefault="0032392D" w:rsidP="00252FA5">
            <w:pPr>
              <w:jc w:val="both"/>
              <w:rPr>
                <w:lang w:eastAsia="en-US"/>
              </w:rPr>
            </w:pPr>
          </w:p>
        </w:tc>
        <w:tc>
          <w:tcPr>
            <w:tcW w:w="1353" w:type="dxa"/>
          </w:tcPr>
          <w:p w14:paraId="40A537CA" w14:textId="77777777" w:rsidR="0032392D" w:rsidRPr="00191CC4" w:rsidRDefault="0032392D" w:rsidP="00252FA5">
            <w:pPr>
              <w:jc w:val="both"/>
              <w:rPr>
                <w:lang w:eastAsia="en-US"/>
              </w:rPr>
            </w:pPr>
          </w:p>
        </w:tc>
      </w:tr>
    </w:tbl>
    <w:p w14:paraId="21EC8E11" w14:textId="77777777" w:rsidR="0032392D" w:rsidRDefault="0032392D" w:rsidP="0032392D">
      <w:pPr>
        <w:spacing w:after="0" w:line="240" w:lineRule="auto"/>
        <w:ind w:firstLine="567"/>
        <w:jc w:val="both"/>
        <w:rPr>
          <w:rFonts w:eastAsia="Times New Roman" w:cs="Times New Roman"/>
          <w:b/>
          <w:color w:val="0000FF"/>
          <w:szCs w:val="20"/>
          <w:lang w:eastAsia="en-US"/>
        </w:rPr>
      </w:pPr>
    </w:p>
    <w:p w14:paraId="0B12E16B" w14:textId="77777777" w:rsidR="0032392D" w:rsidRPr="00536135" w:rsidRDefault="0032392D" w:rsidP="0032392D">
      <w:pPr>
        <w:spacing w:after="0" w:line="240" w:lineRule="auto"/>
        <w:ind w:firstLine="567"/>
        <w:contextualSpacing/>
        <w:jc w:val="both"/>
        <w:rPr>
          <w:rFonts w:eastAsia="Times New Roman" w:cs="Times New Roman"/>
          <w:color w:val="000000" w:themeColor="text1"/>
          <w:szCs w:val="20"/>
          <w:lang w:eastAsia="en-US"/>
        </w:rPr>
      </w:pPr>
      <w:r w:rsidRPr="00536135">
        <w:rPr>
          <w:rFonts w:eastAsia="Times New Roman" w:cs="Times New Roman"/>
          <w:b/>
          <w:szCs w:val="20"/>
          <w:lang w:eastAsia="en-US"/>
        </w:rPr>
        <w:t xml:space="preserve">Pastaba. </w:t>
      </w:r>
      <w:r w:rsidRPr="00536135">
        <w:rPr>
          <w:rFonts w:eastAsia="Times New Roman" w:cs="Times New Roman"/>
          <w:szCs w:val="20"/>
          <w:lang w:eastAsia="en-US"/>
        </w:rPr>
        <w:t xml:space="preserve">Tiekėjo (tiekėjų grupės partnerių) ir subtiekėjų </w:t>
      </w:r>
      <w:r w:rsidRPr="00536135">
        <w:rPr>
          <w:rFonts w:eastAsia="Times New Roman" w:cs="Times New Roman"/>
          <w:color w:val="000000" w:themeColor="text1"/>
          <w:szCs w:val="20"/>
          <w:lang w:eastAsia="en-US"/>
        </w:rPr>
        <w:t>bendra numatomų atlikti darbų vertė turi atitikti bendrą pasiūlymo sumą EUR su PVM.</w:t>
      </w:r>
    </w:p>
    <w:p w14:paraId="6E5E8508" w14:textId="77777777" w:rsidR="0032392D" w:rsidRPr="00152F5A" w:rsidRDefault="0032392D" w:rsidP="0032392D">
      <w:pPr>
        <w:spacing w:after="0" w:line="240" w:lineRule="auto"/>
        <w:jc w:val="both"/>
        <w:rPr>
          <w:rFonts w:eastAsia="Times New Roman" w:cs="Times New Roman"/>
          <w:color w:val="000000" w:themeColor="text1"/>
          <w:szCs w:val="20"/>
          <w:lang w:eastAsia="en-US"/>
        </w:rPr>
      </w:pPr>
    </w:p>
    <w:p w14:paraId="3B2288D4" w14:textId="77777777" w:rsidR="0032392D" w:rsidRPr="00014B3B" w:rsidRDefault="0032392D" w:rsidP="0032392D">
      <w:pPr>
        <w:spacing w:after="0" w:line="240" w:lineRule="auto"/>
        <w:ind w:firstLine="567"/>
        <w:jc w:val="both"/>
        <w:rPr>
          <w:rFonts w:eastAsia="Times New Roman" w:cs="Times New Roman"/>
          <w:szCs w:val="20"/>
          <w:lang w:eastAsia="en-US"/>
        </w:rPr>
      </w:pPr>
      <w:r w:rsidRPr="00014B3B">
        <w:rPr>
          <w:rFonts w:eastAsia="Times New Roman" w:cs="Times New Roman"/>
          <w:szCs w:val="20"/>
          <w:lang w:eastAsia="en-US"/>
        </w:rPr>
        <w:t xml:space="preserve">Informacija apie </w:t>
      </w:r>
      <w:proofErr w:type="spellStart"/>
      <w:r w:rsidRPr="00014B3B">
        <w:rPr>
          <w:rFonts w:eastAsia="Times New Roman" w:cs="Times New Roman"/>
          <w:szCs w:val="20"/>
          <w:lang w:eastAsia="en-US"/>
        </w:rPr>
        <w:t>kvazisubtiekėjus</w:t>
      </w:r>
      <w:proofErr w:type="spellEnd"/>
      <w:r w:rsidRPr="00014B3B">
        <w:rPr>
          <w:rFonts w:eastAsia="Times New Roman" w:cs="Times New Roman"/>
          <w:szCs w:val="20"/>
          <w:lang w:eastAsia="en-US"/>
        </w:rPr>
        <w:t xml:space="preserve"> (</w:t>
      </w:r>
      <w:r w:rsidRPr="00014B3B">
        <w:rPr>
          <w:rFonts w:cs="Times New Roman"/>
          <w:szCs w:val="24"/>
          <w:lang w:eastAsia="en-US"/>
        </w:rPr>
        <w:t>specialistus, kurių kvalifikacija remiasi dalyvis, ir kurie pasiūlymo teikimo metu dar nėra tiekėjo ar subtiekėjo darbuotojai, tačiau juos ketinama įdarbinti, jei pasiūlymas bus pripažintas laimėjusiu)</w:t>
      </w:r>
      <w:r w:rsidRPr="00014B3B">
        <w:rPr>
          <w:rFonts w:eastAsia="Times New Roman" w:cs="Times New Roman"/>
          <w:szCs w:val="20"/>
          <w:lang w:eastAsia="en-US"/>
        </w:rPr>
        <w:t>:</w:t>
      </w:r>
    </w:p>
    <w:tbl>
      <w:tblPr>
        <w:tblStyle w:val="Lentelstinklelis"/>
        <w:tblW w:w="0" w:type="auto"/>
        <w:tblLook w:val="04A0" w:firstRow="1" w:lastRow="0" w:firstColumn="1" w:lastColumn="0" w:noHBand="0" w:noVBand="1"/>
      </w:tblPr>
      <w:tblGrid>
        <w:gridCol w:w="672"/>
        <w:gridCol w:w="4011"/>
        <w:gridCol w:w="4945"/>
      </w:tblGrid>
      <w:tr w:rsidR="0032392D" w:rsidRPr="00014B3B" w14:paraId="24570E49" w14:textId="77777777" w:rsidTr="00252FA5">
        <w:tc>
          <w:tcPr>
            <w:tcW w:w="675" w:type="dxa"/>
          </w:tcPr>
          <w:p w14:paraId="36E80FD9" w14:textId="77777777" w:rsidR="0032392D" w:rsidRPr="00014B3B" w:rsidRDefault="0032392D" w:rsidP="00252FA5">
            <w:pPr>
              <w:jc w:val="center"/>
              <w:rPr>
                <w:b/>
                <w:lang w:eastAsia="en-US"/>
              </w:rPr>
            </w:pPr>
            <w:r w:rsidRPr="00014B3B">
              <w:rPr>
                <w:b/>
                <w:lang w:eastAsia="en-US"/>
              </w:rPr>
              <w:t xml:space="preserve">Eil. </w:t>
            </w:r>
            <w:proofErr w:type="spellStart"/>
            <w:r w:rsidRPr="00014B3B">
              <w:rPr>
                <w:b/>
                <w:lang w:eastAsia="en-US"/>
              </w:rPr>
              <w:t>nr.</w:t>
            </w:r>
            <w:proofErr w:type="spellEnd"/>
          </w:p>
        </w:tc>
        <w:tc>
          <w:tcPr>
            <w:tcW w:w="4111" w:type="dxa"/>
          </w:tcPr>
          <w:p w14:paraId="7FB4C1B5" w14:textId="77777777" w:rsidR="0032392D" w:rsidRPr="00014B3B" w:rsidRDefault="0032392D" w:rsidP="00252FA5">
            <w:pPr>
              <w:jc w:val="center"/>
              <w:rPr>
                <w:b/>
                <w:lang w:eastAsia="en-US"/>
              </w:rPr>
            </w:pPr>
            <w:r w:rsidRPr="00014B3B">
              <w:rPr>
                <w:b/>
                <w:lang w:eastAsia="en-US"/>
              </w:rPr>
              <w:t>Vardas ir pavardė</w:t>
            </w:r>
          </w:p>
        </w:tc>
        <w:tc>
          <w:tcPr>
            <w:tcW w:w="5068" w:type="dxa"/>
          </w:tcPr>
          <w:p w14:paraId="547840B4" w14:textId="77777777" w:rsidR="0032392D" w:rsidRPr="00014B3B" w:rsidRDefault="0032392D" w:rsidP="00252FA5">
            <w:pPr>
              <w:jc w:val="center"/>
              <w:rPr>
                <w:b/>
                <w:lang w:eastAsia="en-US"/>
              </w:rPr>
            </w:pPr>
            <w:r w:rsidRPr="00014B3B">
              <w:rPr>
                <w:b/>
                <w:lang w:eastAsia="en-US"/>
              </w:rPr>
              <w:t>Specialisto dabartinė darbovietė</w:t>
            </w:r>
          </w:p>
        </w:tc>
      </w:tr>
      <w:tr w:rsidR="0032392D" w:rsidRPr="00014B3B" w14:paraId="2B903883" w14:textId="77777777" w:rsidTr="00252FA5">
        <w:tc>
          <w:tcPr>
            <w:tcW w:w="675" w:type="dxa"/>
          </w:tcPr>
          <w:p w14:paraId="3ACBD8A4" w14:textId="77777777" w:rsidR="0032392D" w:rsidRPr="00014B3B" w:rsidRDefault="0032392D" w:rsidP="00252FA5">
            <w:pPr>
              <w:jc w:val="both"/>
              <w:rPr>
                <w:lang w:eastAsia="en-US"/>
              </w:rPr>
            </w:pPr>
          </w:p>
        </w:tc>
        <w:tc>
          <w:tcPr>
            <w:tcW w:w="4111" w:type="dxa"/>
          </w:tcPr>
          <w:p w14:paraId="3942E86A" w14:textId="77777777" w:rsidR="0032392D" w:rsidRPr="00014B3B" w:rsidRDefault="0032392D" w:rsidP="00252FA5">
            <w:pPr>
              <w:jc w:val="both"/>
              <w:rPr>
                <w:lang w:eastAsia="en-US"/>
              </w:rPr>
            </w:pPr>
          </w:p>
        </w:tc>
        <w:tc>
          <w:tcPr>
            <w:tcW w:w="5068" w:type="dxa"/>
          </w:tcPr>
          <w:p w14:paraId="56DB065E" w14:textId="77777777" w:rsidR="0032392D" w:rsidRPr="00014B3B" w:rsidRDefault="0032392D" w:rsidP="00252FA5">
            <w:pPr>
              <w:jc w:val="both"/>
              <w:rPr>
                <w:lang w:eastAsia="en-US"/>
              </w:rPr>
            </w:pPr>
          </w:p>
        </w:tc>
      </w:tr>
      <w:tr w:rsidR="0032392D" w:rsidRPr="00014B3B" w14:paraId="4D9765DF" w14:textId="77777777" w:rsidTr="00252FA5">
        <w:tc>
          <w:tcPr>
            <w:tcW w:w="675" w:type="dxa"/>
          </w:tcPr>
          <w:p w14:paraId="56D4D6CD" w14:textId="77777777" w:rsidR="0032392D" w:rsidRPr="00014B3B" w:rsidRDefault="0032392D" w:rsidP="00252FA5">
            <w:pPr>
              <w:jc w:val="both"/>
              <w:rPr>
                <w:lang w:eastAsia="en-US"/>
              </w:rPr>
            </w:pPr>
          </w:p>
        </w:tc>
        <w:tc>
          <w:tcPr>
            <w:tcW w:w="4111" w:type="dxa"/>
          </w:tcPr>
          <w:p w14:paraId="3E414ED0" w14:textId="77777777" w:rsidR="0032392D" w:rsidRPr="00014B3B" w:rsidRDefault="0032392D" w:rsidP="00252FA5">
            <w:pPr>
              <w:jc w:val="both"/>
              <w:rPr>
                <w:lang w:eastAsia="en-US"/>
              </w:rPr>
            </w:pPr>
          </w:p>
        </w:tc>
        <w:tc>
          <w:tcPr>
            <w:tcW w:w="5068" w:type="dxa"/>
          </w:tcPr>
          <w:p w14:paraId="6A796152" w14:textId="77777777" w:rsidR="0032392D" w:rsidRPr="00014B3B" w:rsidRDefault="0032392D" w:rsidP="00252FA5">
            <w:pPr>
              <w:jc w:val="both"/>
              <w:rPr>
                <w:lang w:eastAsia="en-US"/>
              </w:rPr>
            </w:pPr>
          </w:p>
        </w:tc>
      </w:tr>
    </w:tbl>
    <w:p w14:paraId="442C091B" w14:textId="77777777" w:rsidR="0032392D" w:rsidRPr="00715CDC" w:rsidRDefault="0032392D" w:rsidP="0032392D">
      <w:pPr>
        <w:spacing w:after="0" w:line="240" w:lineRule="auto"/>
        <w:jc w:val="both"/>
        <w:rPr>
          <w:rFonts w:eastAsia="Times New Roman" w:cs="Times New Roman"/>
          <w:szCs w:val="20"/>
          <w:lang w:eastAsia="en-US"/>
        </w:rPr>
      </w:pPr>
    </w:p>
    <w:p w14:paraId="68663CA1" w14:textId="77777777" w:rsidR="0032392D" w:rsidRPr="00152F5A" w:rsidRDefault="0032392D" w:rsidP="0032392D">
      <w:pPr>
        <w:spacing w:after="0" w:line="240" w:lineRule="auto"/>
        <w:ind w:firstLine="567"/>
        <w:jc w:val="both"/>
        <w:rPr>
          <w:rFonts w:eastAsia="Times New Roman" w:cs="Times New Roman"/>
          <w:color w:val="000000" w:themeColor="text1"/>
          <w:szCs w:val="20"/>
          <w:lang w:eastAsia="en-US"/>
        </w:rPr>
      </w:pPr>
      <w:r w:rsidRPr="00152F5A">
        <w:rPr>
          <w:rFonts w:eastAsia="Times New Roman" w:cs="Times New Roman"/>
          <w:color w:val="000000" w:themeColor="text1"/>
          <w:szCs w:val="20"/>
          <w:lang w:eastAsia="en-US"/>
        </w:rPr>
        <w:t>Siūlomi darbai visiškai atitinka pirkimo dokumentuose nurodytus reikalavimus.</w:t>
      </w:r>
    </w:p>
    <w:p w14:paraId="3530D4F0" w14:textId="77777777" w:rsidR="0032392D" w:rsidRPr="00152F5A" w:rsidRDefault="0032392D" w:rsidP="0032392D">
      <w:pPr>
        <w:spacing w:after="0" w:line="240" w:lineRule="auto"/>
        <w:jc w:val="both"/>
        <w:rPr>
          <w:rFonts w:eastAsia="Times New Roman" w:cs="Times New Roman"/>
          <w:color w:val="000000" w:themeColor="text1"/>
          <w:szCs w:val="20"/>
          <w:lang w:eastAsia="en-US"/>
        </w:rPr>
      </w:pPr>
    </w:p>
    <w:p w14:paraId="2D65DCF8" w14:textId="77777777" w:rsidR="0032392D" w:rsidRPr="00191CC4" w:rsidRDefault="0032392D" w:rsidP="0032392D">
      <w:pPr>
        <w:spacing w:after="0" w:line="240" w:lineRule="auto"/>
        <w:ind w:firstLine="567"/>
        <w:jc w:val="both"/>
        <w:rPr>
          <w:rFonts w:eastAsia="Times New Roman" w:cs="Times New Roman"/>
          <w:szCs w:val="20"/>
          <w:lang w:eastAsia="en-US"/>
        </w:rPr>
      </w:pPr>
      <w:r w:rsidRPr="00152F5A">
        <w:rPr>
          <w:rFonts w:eastAsia="Times New Roman" w:cs="Times New Roman"/>
          <w:color w:val="000000" w:themeColor="text1"/>
          <w:szCs w:val="20"/>
          <w:lang w:eastAsia="en-US"/>
        </w:rPr>
        <w:t>Kartu su pasiūlymu pateikiami šie dokumentai</w:t>
      </w:r>
      <w:r w:rsidRPr="00191CC4">
        <w:rPr>
          <w:rFonts w:eastAsia="Times New Roman" w:cs="Times New Roman"/>
          <w:szCs w:val="20"/>
          <w:lang w:eastAsia="en-US"/>
        </w:rPr>
        <w:t>:</w:t>
      </w:r>
    </w:p>
    <w:tbl>
      <w:tblPr>
        <w:tblStyle w:val="Lentelstinklelis"/>
        <w:tblW w:w="0" w:type="auto"/>
        <w:tblLook w:val="04A0" w:firstRow="1" w:lastRow="0" w:firstColumn="1" w:lastColumn="0" w:noHBand="0" w:noVBand="1"/>
      </w:tblPr>
      <w:tblGrid>
        <w:gridCol w:w="672"/>
        <w:gridCol w:w="8956"/>
      </w:tblGrid>
      <w:tr w:rsidR="0032392D" w:rsidRPr="00191CC4" w14:paraId="0DF6123C" w14:textId="77777777" w:rsidTr="00252FA5">
        <w:tc>
          <w:tcPr>
            <w:tcW w:w="672" w:type="dxa"/>
          </w:tcPr>
          <w:p w14:paraId="37DAF182" w14:textId="77777777" w:rsidR="0032392D" w:rsidRPr="00191CC4" w:rsidRDefault="0032392D" w:rsidP="00252FA5">
            <w:pPr>
              <w:jc w:val="center"/>
              <w:rPr>
                <w:b/>
                <w:lang w:eastAsia="en-US"/>
              </w:rPr>
            </w:pPr>
            <w:r w:rsidRPr="00191CC4">
              <w:rPr>
                <w:b/>
                <w:lang w:eastAsia="en-US"/>
              </w:rPr>
              <w:t xml:space="preserve">Eil. </w:t>
            </w:r>
            <w:proofErr w:type="spellStart"/>
            <w:r>
              <w:rPr>
                <w:b/>
                <w:lang w:eastAsia="en-US"/>
              </w:rPr>
              <w:t>n</w:t>
            </w:r>
            <w:r w:rsidRPr="00191CC4">
              <w:rPr>
                <w:b/>
                <w:lang w:eastAsia="en-US"/>
              </w:rPr>
              <w:t>r.</w:t>
            </w:r>
            <w:proofErr w:type="spellEnd"/>
          </w:p>
        </w:tc>
        <w:tc>
          <w:tcPr>
            <w:tcW w:w="8956" w:type="dxa"/>
          </w:tcPr>
          <w:p w14:paraId="656FD2C7" w14:textId="77777777" w:rsidR="0032392D" w:rsidRPr="00191CC4" w:rsidRDefault="0032392D" w:rsidP="00252FA5">
            <w:pPr>
              <w:jc w:val="center"/>
              <w:rPr>
                <w:b/>
                <w:lang w:eastAsia="en-US"/>
              </w:rPr>
            </w:pPr>
            <w:r w:rsidRPr="00191CC4">
              <w:rPr>
                <w:b/>
                <w:lang w:eastAsia="en-US"/>
              </w:rPr>
              <w:t>Dokumentų pavadinimai</w:t>
            </w:r>
          </w:p>
        </w:tc>
      </w:tr>
      <w:tr w:rsidR="0032392D" w:rsidRPr="00191CC4" w14:paraId="0F15164E" w14:textId="77777777" w:rsidTr="00252FA5">
        <w:tc>
          <w:tcPr>
            <w:tcW w:w="672" w:type="dxa"/>
          </w:tcPr>
          <w:p w14:paraId="34263787" w14:textId="77777777" w:rsidR="0032392D" w:rsidRPr="00191CC4" w:rsidRDefault="0032392D" w:rsidP="00252FA5">
            <w:pPr>
              <w:jc w:val="center"/>
              <w:rPr>
                <w:lang w:eastAsia="en-US"/>
              </w:rPr>
            </w:pPr>
            <w:r>
              <w:rPr>
                <w:lang w:eastAsia="en-US"/>
              </w:rPr>
              <w:t>1.</w:t>
            </w:r>
          </w:p>
        </w:tc>
        <w:tc>
          <w:tcPr>
            <w:tcW w:w="8956" w:type="dxa"/>
          </w:tcPr>
          <w:p w14:paraId="392D0492" w14:textId="77777777" w:rsidR="0032392D" w:rsidRPr="00191CC4" w:rsidRDefault="0032392D" w:rsidP="00252FA5">
            <w:pPr>
              <w:jc w:val="both"/>
              <w:rPr>
                <w:lang w:eastAsia="en-US"/>
              </w:rPr>
            </w:pPr>
          </w:p>
        </w:tc>
      </w:tr>
      <w:tr w:rsidR="0032392D" w:rsidRPr="00191CC4" w14:paraId="23E32B7D" w14:textId="77777777" w:rsidTr="00252FA5">
        <w:tc>
          <w:tcPr>
            <w:tcW w:w="672" w:type="dxa"/>
          </w:tcPr>
          <w:p w14:paraId="370569D4" w14:textId="77777777" w:rsidR="0032392D" w:rsidRPr="00191CC4" w:rsidRDefault="0032392D" w:rsidP="00252FA5">
            <w:pPr>
              <w:jc w:val="center"/>
              <w:rPr>
                <w:lang w:eastAsia="en-US"/>
              </w:rPr>
            </w:pPr>
            <w:r>
              <w:rPr>
                <w:lang w:eastAsia="en-US"/>
              </w:rPr>
              <w:t>2.</w:t>
            </w:r>
          </w:p>
        </w:tc>
        <w:tc>
          <w:tcPr>
            <w:tcW w:w="8956" w:type="dxa"/>
          </w:tcPr>
          <w:p w14:paraId="65B9CC65" w14:textId="77777777" w:rsidR="0032392D" w:rsidRPr="00794228" w:rsidRDefault="0032392D" w:rsidP="00252FA5">
            <w:pPr>
              <w:jc w:val="both"/>
              <w:rPr>
                <w:szCs w:val="24"/>
                <w:lang w:eastAsia="en-US"/>
              </w:rPr>
            </w:pPr>
            <w:r>
              <w:rPr>
                <w:lang w:eastAsia="en-US"/>
              </w:rPr>
              <w:t>....</w:t>
            </w:r>
          </w:p>
        </w:tc>
      </w:tr>
      <w:tr w:rsidR="0032392D" w:rsidRPr="00191CC4" w14:paraId="4F4A398E" w14:textId="77777777" w:rsidTr="00252FA5">
        <w:tc>
          <w:tcPr>
            <w:tcW w:w="672" w:type="dxa"/>
          </w:tcPr>
          <w:p w14:paraId="5D082A5B" w14:textId="77777777" w:rsidR="0032392D" w:rsidRPr="00191CC4" w:rsidRDefault="0032392D" w:rsidP="00252FA5">
            <w:pPr>
              <w:jc w:val="center"/>
              <w:rPr>
                <w:lang w:eastAsia="en-US"/>
              </w:rPr>
            </w:pPr>
            <w:r>
              <w:rPr>
                <w:lang w:eastAsia="en-US"/>
              </w:rPr>
              <w:t>...</w:t>
            </w:r>
          </w:p>
        </w:tc>
        <w:tc>
          <w:tcPr>
            <w:tcW w:w="8956" w:type="dxa"/>
          </w:tcPr>
          <w:p w14:paraId="1D4DDDFF" w14:textId="77777777" w:rsidR="0032392D" w:rsidRPr="00191CC4" w:rsidRDefault="0032392D" w:rsidP="00252FA5">
            <w:pPr>
              <w:jc w:val="both"/>
              <w:rPr>
                <w:lang w:eastAsia="en-US"/>
              </w:rPr>
            </w:pPr>
            <w:r>
              <w:t>...</w:t>
            </w:r>
          </w:p>
        </w:tc>
      </w:tr>
    </w:tbl>
    <w:p w14:paraId="6D8EE615" w14:textId="77777777" w:rsidR="0032392D" w:rsidRDefault="0032392D" w:rsidP="0032392D">
      <w:pPr>
        <w:spacing w:after="0" w:line="240" w:lineRule="auto"/>
        <w:jc w:val="both"/>
        <w:rPr>
          <w:rFonts w:eastAsia="Times New Roman" w:cs="Times New Roman"/>
          <w:szCs w:val="20"/>
          <w:lang w:eastAsia="en-US"/>
        </w:rPr>
      </w:pPr>
    </w:p>
    <w:p w14:paraId="1E1DAA3E" w14:textId="77777777" w:rsidR="0032392D" w:rsidRPr="00870AB9" w:rsidRDefault="0032392D" w:rsidP="0032392D">
      <w:pPr>
        <w:spacing w:after="0" w:line="240" w:lineRule="auto"/>
        <w:ind w:firstLine="567"/>
        <w:jc w:val="both"/>
        <w:rPr>
          <w:rFonts w:eastAsia="Times New Roman" w:cs="Times New Roman"/>
          <w:szCs w:val="24"/>
          <w:lang w:eastAsia="en-US"/>
        </w:rPr>
      </w:pPr>
      <w:r w:rsidRPr="00870AB9">
        <w:rPr>
          <w:rFonts w:eastAsia="Times New Roman" w:cs="Times New Roman"/>
          <w:szCs w:val="24"/>
          <w:lang w:eastAsia="en-US"/>
        </w:rPr>
        <w:t>Šiame pasiūlyme yra pateikta konfidenciali informacija:</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2439"/>
        <w:gridCol w:w="3260"/>
        <w:gridCol w:w="3260"/>
      </w:tblGrid>
      <w:tr w:rsidR="0032392D" w:rsidRPr="00870AB9" w14:paraId="2D1E7797" w14:textId="77777777" w:rsidTr="00252FA5">
        <w:trPr>
          <w:jc w:val="center"/>
        </w:trPr>
        <w:tc>
          <w:tcPr>
            <w:tcW w:w="675" w:type="dxa"/>
            <w:tcBorders>
              <w:top w:val="single" w:sz="4" w:space="0" w:color="auto"/>
              <w:left w:val="single" w:sz="4" w:space="0" w:color="auto"/>
              <w:bottom w:val="single" w:sz="4" w:space="0" w:color="auto"/>
              <w:right w:val="single" w:sz="4" w:space="0" w:color="auto"/>
            </w:tcBorders>
            <w:vAlign w:val="center"/>
          </w:tcPr>
          <w:p w14:paraId="7318D4AD" w14:textId="77777777" w:rsidR="0032392D" w:rsidRPr="00870AB9" w:rsidRDefault="0032392D" w:rsidP="00252FA5">
            <w:pPr>
              <w:widowControl w:val="0"/>
              <w:suppressLineNumbers/>
              <w:spacing w:after="0" w:line="240" w:lineRule="auto"/>
              <w:jc w:val="center"/>
              <w:rPr>
                <w:rFonts w:eastAsia="Times New Roman" w:cs="Times New Roman"/>
                <w:b/>
                <w:bCs/>
                <w:szCs w:val="24"/>
                <w:lang w:eastAsia="en-US"/>
              </w:rPr>
            </w:pPr>
            <w:r w:rsidRPr="00870AB9">
              <w:rPr>
                <w:rFonts w:eastAsia="Times New Roman" w:cs="Times New Roman"/>
                <w:b/>
                <w:bCs/>
                <w:szCs w:val="24"/>
                <w:lang w:eastAsia="en-US"/>
              </w:rPr>
              <w:t>Eil.</w:t>
            </w:r>
          </w:p>
          <w:p w14:paraId="1AA3EDFB" w14:textId="77777777" w:rsidR="0032392D" w:rsidRPr="00870AB9" w:rsidRDefault="0032392D" w:rsidP="00252FA5">
            <w:pPr>
              <w:widowControl w:val="0"/>
              <w:suppressLineNumbers/>
              <w:spacing w:after="0" w:line="240" w:lineRule="auto"/>
              <w:jc w:val="center"/>
              <w:rPr>
                <w:rFonts w:eastAsia="Times New Roman" w:cs="Times New Roman"/>
                <w:b/>
                <w:bCs/>
                <w:szCs w:val="24"/>
                <w:lang w:eastAsia="en-US"/>
              </w:rPr>
            </w:pPr>
            <w:proofErr w:type="spellStart"/>
            <w:r>
              <w:rPr>
                <w:rFonts w:eastAsia="Times New Roman" w:cs="Times New Roman"/>
                <w:b/>
                <w:bCs/>
                <w:szCs w:val="24"/>
                <w:lang w:eastAsia="en-US"/>
              </w:rPr>
              <w:t>n</w:t>
            </w:r>
            <w:r w:rsidRPr="00870AB9">
              <w:rPr>
                <w:rFonts w:eastAsia="Times New Roman" w:cs="Times New Roman"/>
                <w:b/>
                <w:bCs/>
                <w:szCs w:val="24"/>
                <w:lang w:eastAsia="en-US"/>
              </w:rPr>
              <w:t>r.</w:t>
            </w:r>
            <w:proofErr w:type="spellEnd"/>
          </w:p>
        </w:tc>
        <w:tc>
          <w:tcPr>
            <w:tcW w:w="2439" w:type="dxa"/>
            <w:tcBorders>
              <w:top w:val="single" w:sz="4" w:space="0" w:color="auto"/>
              <w:left w:val="single" w:sz="4" w:space="0" w:color="auto"/>
              <w:bottom w:val="single" w:sz="4" w:space="0" w:color="auto"/>
              <w:right w:val="single" w:sz="4" w:space="0" w:color="auto"/>
            </w:tcBorders>
            <w:vAlign w:val="center"/>
          </w:tcPr>
          <w:p w14:paraId="1DED76D9" w14:textId="77777777" w:rsidR="0032392D" w:rsidRPr="00870AB9" w:rsidRDefault="0032392D" w:rsidP="00252FA5">
            <w:pPr>
              <w:widowControl w:val="0"/>
              <w:suppressLineNumbers/>
              <w:spacing w:after="0" w:line="240" w:lineRule="auto"/>
              <w:jc w:val="center"/>
              <w:rPr>
                <w:rFonts w:eastAsia="Times New Roman" w:cs="Times New Roman"/>
                <w:b/>
                <w:bCs/>
                <w:szCs w:val="24"/>
                <w:lang w:eastAsia="en-US"/>
              </w:rPr>
            </w:pPr>
            <w:r w:rsidRPr="00870AB9">
              <w:rPr>
                <w:rFonts w:eastAsia="Times New Roman" w:cs="Times New Roman"/>
                <w:b/>
                <w:bCs/>
                <w:szCs w:val="24"/>
                <w:lang w:eastAsia="en-US"/>
              </w:rPr>
              <w:t>Pateikto dokumento pavadinimas</w:t>
            </w:r>
          </w:p>
        </w:tc>
        <w:tc>
          <w:tcPr>
            <w:tcW w:w="3260" w:type="dxa"/>
            <w:tcBorders>
              <w:top w:val="single" w:sz="4" w:space="0" w:color="auto"/>
              <w:left w:val="single" w:sz="4" w:space="0" w:color="auto"/>
              <w:bottom w:val="single" w:sz="4" w:space="0" w:color="auto"/>
              <w:right w:val="single" w:sz="4" w:space="0" w:color="auto"/>
            </w:tcBorders>
          </w:tcPr>
          <w:p w14:paraId="39F5334E" w14:textId="77777777" w:rsidR="0032392D" w:rsidRPr="00870AB9" w:rsidRDefault="0032392D" w:rsidP="00252FA5">
            <w:pPr>
              <w:widowControl w:val="0"/>
              <w:suppressLineNumbers/>
              <w:spacing w:after="0" w:line="240" w:lineRule="auto"/>
              <w:jc w:val="center"/>
              <w:rPr>
                <w:rFonts w:eastAsia="Times New Roman" w:cs="Times New Roman"/>
                <w:b/>
                <w:bCs/>
                <w:szCs w:val="24"/>
                <w:lang w:eastAsia="en-US"/>
              </w:rPr>
            </w:pPr>
            <w:r w:rsidRPr="00870AB9">
              <w:rPr>
                <w:rFonts w:eastAsia="Times New Roman" w:cs="Times New Roman"/>
                <w:b/>
                <w:bCs/>
                <w:szCs w:val="24"/>
                <w:lang w:eastAsia="en-US"/>
              </w:rPr>
              <w:t>Dokumente esanti konfidenciali informacija</w:t>
            </w:r>
            <w:r>
              <w:rPr>
                <w:rStyle w:val="Puslapioinaosnuoroda"/>
                <w:rFonts w:eastAsia="Times New Roman"/>
                <w:b/>
                <w:bCs/>
                <w:lang w:eastAsia="en-US"/>
              </w:rPr>
              <w:footnoteReference w:id="1"/>
            </w:r>
            <w:r w:rsidRPr="00870AB9">
              <w:rPr>
                <w:rFonts w:eastAsia="Times New Roman" w:cs="Times New Roman"/>
                <w:b/>
                <w:bCs/>
                <w:szCs w:val="24"/>
                <w:lang w:eastAsia="en-US"/>
              </w:rPr>
              <w:t xml:space="preserve"> (nurodoma dokumento dalis / puslapis, kuriame yra konfidenciali informacija)</w:t>
            </w:r>
          </w:p>
        </w:tc>
        <w:tc>
          <w:tcPr>
            <w:tcW w:w="3260" w:type="dxa"/>
            <w:tcBorders>
              <w:top w:val="single" w:sz="4" w:space="0" w:color="auto"/>
              <w:left w:val="single" w:sz="4" w:space="0" w:color="auto"/>
              <w:bottom w:val="single" w:sz="4" w:space="0" w:color="auto"/>
              <w:right w:val="single" w:sz="4" w:space="0" w:color="auto"/>
            </w:tcBorders>
            <w:vAlign w:val="center"/>
          </w:tcPr>
          <w:p w14:paraId="0EBE1453" w14:textId="77777777" w:rsidR="0032392D" w:rsidRPr="00870AB9" w:rsidRDefault="0032392D" w:rsidP="00252FA5">
            <w:pPr>
              <w:widowControl w:val="0"/>
              <w:suppressLineNumbers/>
              <w:spacing w:after="0" w:line="240" w:lineRule="auto"/>
              <w:jc w:val="center"/>
              <w:rPr>
                <w:rFonts w:eastAsia="Times New Roman" w:cs="Times New Roman"/>
                <w:b/>
                <w:bCs/>
                <w:szCs w:val="24"/>
                <w:lang w:eastAsia="en-US"/>
              </w:rPr>
            </w:pPr>
            <w:r w:rsidRPr="00870AB9">
              <w:rPr>
                <w:rFonts w:eastAsia="Times New Roman" w:cs="Times New Roman"/>
                <w:b/>
                <w:bCs/>
                <w:szCs w:val="24"/>
                <w:lang w:eastAsia="en-US"/>
              </w:rPr>
              <w:t>Konfidencialios informacijos pagrindimas (paaiškinama, kuo remiantis nurodytas dokumentas ar jo dalis yra konfidencialūs)</w:t>
            </w:r>
          </w:p>
        </w:tc>
      </w:tr>
      <w:tr w:rsidR="0032392D" w:rsidRPr="00870AB9" w14:paraId="0422AC00" w14:textId="77777777" w:rsidTr="00252FA5">
        <w:trPr>
          <w:jc w:val="center"/>
        </w:trPr>
        <w:tc>
          <w:tcPr>
            <w:tcW w:w="675" w:type="dxa"/>
            <w:tcBorders>
              <w:top w:val="single" w:sz="4" w:space="0" w:color="auto"/>
              <w:left w:val="single" w:sz="4" w:space="0" w:color="auto"/>
              <w:bottom w:val="single" w:sz="4" w:space="0" w:color="auto"/>
              <w:right w:val="single" w:sz="4" w:space="0" w:color="auto"/>
            </w:tcBorders>
          </w:tcPr>
          <w:p w14:paraId="04DEA19E" w14:textId="77777777" w:rsidR="0032392D" w:rsidRPr="00870AB9" w:rsidRDefault="0032392D" w:rsidP="00252FA5">
            <w:pPr>
              <w:widowControl w:val="0"/>
              <w:suppressLineNumbers/>
              <w:spacing w:after="0" w:line="240" w:lineRule="auto"/>
              <w:jc w:val="both"/>
              <w:rPr>
                <w:rFonts w:eastAsia="Times New Roman" w:cs="Times New Roman"/>
                <w:szCs w:val="24"/>
                <w:lang w:eastAsia="en-US"/>
              </w:rPr>
            </w:pPr>
          </w:p>
        </w:tc>
        <w:tc>
          <w:tcPr>
            <w:tcW w:w="2439" w:type="dxa"/>
            <w:tcBorders>
              <w:top w:val="single" w:sz="4" w:space="0" w:color="auto"/>
              <w:left w:val="single" w:sz="4" w:space="0" w:color="auto"/>
              <w:bottom w:val="single" w:sz="4" w:space="0" w:color="auto"/>
              <w:right w:val="single" w:sz="4" w:space="0" w:color="auto"/>
            </w:tcBorders>
          </w:tcPr>
          <w:p w14:paraId="6BEAE1FE" w14:textId="77777777" w:rsidR="0032392D" w:rsidRPr="00870AB9" w:rsidRDefault="0032392D" w:rsidP="00252FA5">
            <w:pPr>
              <w:widowControl w:val="0"/>
              <w:suppressLineNumbers/>
              <w:spacing w:after="0" w:line="240" w:lineRule="auto"/>
              <w:jc w:val="both"/>
              <w:rPr>
                <w:rFonts w:eastAsia="Times New Roman" w:cs="Times New Roman"/>
                <w:szCs w:val="24"/>
                <w:lang w:eastAsia="en-US"/>
              </w:rPr>
            </w:pPr>
            <w:r w:rsidRPr="00870AB9">
              <w:rPr>
                <w:rFonts w:eastAsia="Times New Roman" w:cs="Times New Roman"/>
                <w:szCs w:val="24"/>
                <w:lang w:eastAsia="en-US"/>
              </w:rPr>
              <w:t>...</w:t>
            </w:r>
          </w:p>
        </w:tc>
        <w:tc>
          <w:tcPr>
            <w:tcW w:w="3260" w:type="dxa"/>
            <w:tcBorders>
              <w:top w:val="single" w:sz="4" w:space="0" w:color="auto"/>
              <w:left w:val="single" w:sz="4" w:space="0" w:color="auto"/>
              <w:bottom w:val="single" w:sz="4" w:space="0" w:color="auto"/>
              <w:right w:val="single" w:sz="4" w:space="0" w:color="auto"/>
            </w:tcBorders>
          </w:tcPr>
          <w:p w14:paraId="2CECC4EF" w14:textId="77777777" w:rsidR="0032392D" w:rsidRPr="00870AB9" w:rsidRDefault="0032392D" w:rsidP="00252FA5">
            <w:pPr>
              <w:widowControl w:val="0"/>
              <w:suppressLineNumbers/>
              <w:spacing w:after="0" w:line="240" w:lineRule="auto"/>
              <w:jc w:val="both"/>
              <w:rPr>
                <w:rFonts w:eastAsia="Times New Roman" w:cs="Times New Roman"/>
                <w:szCs w:val="24"/>
                <w:lang w:eastAsia="en-US"/>
              </w:rPr>
            </w:pPr>
          </w:p>
        </w:tc>
        <w:tc>
          <w:tcPr>
            <w:tcW w:w="3260" w:type="dxa"/>
            <w:tcBorders>
              <w:top w:val="single" w:sz="4" w:space="0" w:color="auto"/>
              <w:left w:val="single" w:sz="4" w:space="0" w:color="auto"/>
              <w:bottom w:val="single" w:sz="4" w:space="0" w:color="auto"/>
              <w:right w:val="single" w:sz="4" w:space="0" w:color="auto"/>
            </w:tcBorders>
          </w:tcPr>
          <w:p w14:paraId="124BE1D0" w14:textId="77777777" w:rsidR="0032392D" w:rsidRPr="00870AB9" w:rsidRDefault="0032392D" w:rsidP="00252FA5">
            <w:pPr>
              <w:widowControl w:val="0"/>
              <w:suppressLineNumbers/>
              <w:spacing w:after="0" w:line="240" w:lineRule="auto"/>
              <w:jc w:val="both"/>
              <w:rPr>
                <w:rFonts w:eastAsia="Times New Roman" w:cs="Times New Roman"/>
                <w:szCs w:val="24"/>
                <w:lang w:eastAsia="en-US"/>
              </w:rPr>
            </w:pPr>
          </w:p>
        </w:tc>
      </w:tr>
      <w:tr w:rsidR="0032392D" w:rsidRPr="00870AB9" w14:paraId="71DF7BB8" w14:textId="77777777" w:rsidTr="00252FA5">
        <w:trPr>
          <w:jc w:val="center"/>
        </w:trPr>
        <w:tc>
          <w:tcPr>
            <w:tcW w:w="675" w:type="dxa"/>
            <w:tcBorders>
              <w:top w:val="single" w:sz="4" w:space="0" w:color="auto"/>
              <w:left w:val="single" w:sz="4" w:space="0" w:color="auto"/>
              <w:bottom w:val="single" w:sz="4" w:space="0" w:color="auto"/>
              <w:right w:val="single" w:sz="4" w:space="0" w:color="auto"/>
            </w:tcBorders>
          </w:tcPr>
          <w:p w14:paraId="412D41C2" w14:textId="77777777" w:rsidR="0032392D" w:rsidRPr="00870AB9" w:rsidRDefault="0032392D" w:rsidP="00252FA5">
            <w:pPr>
              <w:widowControl w:val="0"/>
              <w:suppressLineNumbers/>
              <w:spacing w:after="0" w:line="240" w:lineRule="auto"/>
              <w:jc w:val="both"/>
              <w:rPr>
                <w:rFonts w:eastAsia="Times New Roman" w:cs="Times New Roman"/>
                <w:szCs w:val="24"/>
                <w:lang w:eastAsia="en-US"/>
              </w:rPr>
            </w:pPr>
          </w:p>
        </w:tc>
        <w:tc>
          <w:tcPr>
            <w:tcW w:w="2439" w:type="dxa"/>
            <w:tcBorders>
              <w:top w:val="single" w:sz="4" w:space="0" w:color="auto"/>
              <w:left w:val="single" w:sz="4" w:space="0" w:color="auto"/>
              <w:bottom w:val="single" w:sz="4" w:space="0" w:color="auto"/>
              <w:right w:val="single" w:sz="4" w:space="0" w:color="auto"/>
            </w:tcBorders>
          </w:tcPr>
          <w:p w14:paraId="00408D71" w14:textId="77777777" w:rsidR="0032392D" w:rsidRPr="00870AB9" w:rsidRDefault="0032392D" w:rsidP="00252FA5">
            <w:pPr>
              <w:widowControl w:val="0"/>
              <w:suppressLineNumbers/>
              <w:tabs>
                <w:tab w:val="left" w:pos="1296"/>
                <w:tab w:val="center" w:pos="4320"/>
                <w:tab w:val="right" w:pos="8640"/>
              </w:tabs>
              <w:spacing w:after="0" w:line="240" w:lineRule="auto"/>
              <w:rPr>
                <w:rFonts w:eastAsia="Times New Roman" w:cs="Times New Roman"/>
                <w:szCs w:val="24"/>
                <w:lang w:eastAsia="en-US"/>
              </w:rPr>
            </w:pPr>
            <w:r w:rsidRPr="00870AB9">
              <w:rPr>
                <w:rFonts w:eastAsia="Times New Roman" w:cs="Times New Roman"/>
                <w:szCs w:val="24"/>
                <w:lang w:eastAsia="en-US"/>
              </w:rPr>
              <w:t>...</w:t>
            </w:r>
          </w:p>
        </w:tc>
        <w:tc>
          <w:tcPr>
            <w:tcW w:w="3260" w:type="dxa"/>
            <w:tcBorders>
              <w:top w:val="single" w:sz="4" w:space="0" w:color="auto"/>
              <w:left w:val="single" w:sz="4" w:space="0" w:color="auto"/>
              <w:bottom w:val="single" w:sz="4" w:space="0" w:color="auto"/>
              <w:right w:val="single" w:sz="4" w:space="0" w:color="auto"/>
            </w:tcBorders>
          </w:tcPr>
          <w:p w14:paraId="477ED2FC" w14:textId="77777777" w:rsidR="0032392D" w:rsidRPr="00870AB9" w:rsidRDefault="0032392D" w:rsidP="00252FA5">
            <w:pPr>
              <w:widowControl w:val="0"/>
              <w:suppressLineNumbers/>
              <w:tabs>
                <w:tab w:val="left" w:pos="1296"/>
                <w:tab w:val="center" w:pos="4320"/>
                <w:tab w:val="right" w:pos="8640"/>
              </w:tabs>
              <w:spacing w:after="0" w:line="240" w:lineRule="auto"/>
              <w:rPr>
                <w:rFonts w:eastAsia="Times New Roman" w:cs="Times New Roman"/>
                <w:szCs w:val="24"/>
                <w:lang w:eastAsia="en-US"/>
              </w:rPr>
            </w:pPr>
          </w:p>
        </w:tc>
        <w:tc>
          <w:tcPr>
            <w:tcW w:w="3260" w:type="dxa"/>
            <w:tcBorders>
              <w:top w:val="single" w:sz="4" w:space="0" w:color="auto"/>
              <w:left w:val="single" w:sz="4" w:space="0" w:color="auto"/>
              <w:bottom w:val="single" w:sz="4" w:space="0" w:color="auto"/>
              <w:right w:val="single" w:sz="4" w:space="0" w:color="auto"/>
            </w:tcBorders>
          </w:tcPr>
          <w:p w14:paraId="6770EA75" w14:textId="77777777" w:rsidR="0032392D" w:rsidRPr="00870AB9" w:rsidRDefault="0032392D" w:rsidP="00252FA5">
            <w:pPr>
              <w:widowControl w:val="0"/>
              <w:suppressLineNumbers/>
              <w:tabs>
                <w:tab w:val="left" w:pos="1296"/>
                <w:tab w:val="center" w:pos="4320"/>
                <w:tab w:val="right" w:pos="8640"/>
              </w:tabs>
              <w:spacing w:after="0" w:line="240" w:lineRule="auto"/>
              <w:rPr>
                <w:rFonts w:eastAsia="Times New Roman" w:cs="Times New Roman"/>
                <w:szCs w:val="24"/>
                <w:lang w:eastAsia="en-US"/>
              </w:rPr>
            </w:pPr>
          </w:p>
        </w:tc>
      </w:tr>
    </w:tbl>
    <w:p w14:paraId="259A2D4B" w14:textId="77777777" w:rsidR="0032392D" w:rsidRDefault="0032392D" w:rsidP="0032392D">
      <w:pPr>
        <w:spacing w:after="0" w:line="240" w:lineRule="auto"/>
        <w:jc w:val="both"/>
        <w:rPr>
          <w:rFonts w:eastAsia="Times New Roman" w:cs="Times New Roman"/>
          <w:szCs w:val="20"/>
          <w:lang w:eastAsia="en-US"/>
        </w:rPr>
      </w:pPr>
    </w:p>
    <w:p w14:paraId="26C85C02" w14:textId="77777777" w:rsidR="00A75BC6" w:rsidRDefault="00A75BC6" w:rsidP="00A75BC6">
      <w:pPr>
        <w:spacing w:after="0" w:line="240" w:lineRule="auto"/>
        <w:ind w:firstLine="720"/>
        <w:jc w:val="both"/>
        <w:rPr>
          <w:rFonts w:eastAsia="Times New Roman" w:cs="Times New Roman"/>
          <w:szCs w:val="24"/>
          <w:lang w:eastAsia="en-US"/>
        </w:rPr>
      </w:pPr>
      <w:r>
        <w:rPr>
          <w:rFonts w:eastAsia="Times New Roman" w:cs="Times New Roman"/>
          <w:szCs w:val="24"/>
          <w:lang w:eastAsia="en-US"/>
        </w:rPr>
        <w:t>Užtikriname pasiūlymo galiojimą pirkimo dokumentuose nurodytomis sąlygomis</w:t>
      </w:r>
    </w:p>
    <w:p w14:paraId="6F7E7052" w14:textId="77777777" w:rsidR="00A75BC6" w:rsidRDefault="00A75BC6" w:rsidP="00A75BC6">
      <w:pPr>
        <w:spacing w:after="0" w:line="240" w:lineRule="auto"/>
        <w:jc w:val="both"/>
        <w:rPr>
          <w:rFonts w:eastAsia="Times New Roman" w:cs="Times New Roman"/>
          <w:szCs w:val="24"/>
          <w:lang w:eastAsia="en-US"/>
        </w:rPr>
      </w:pPr>
      <w:r>
        <w:rPr>
          <w:rFonts w:eastAsia="Times New Roman" w:cs="Times New Roman"/>
          <w:szCs w:val="24"/>
          <w:lang w:eastAsia="en-US"/>
        </w:rPr>
        <w:t>________________________________________________________________________________</w:t>
      </w:r>
    </w:p>
    <w:p w14:paraId="60A7F173" w14:textId="77777777" w:rsidR="00A75BC6" w:rsidRDefault="00A75BC6" w:rsidP="00A75BC6">
      <w:pPr>
        <w:spacing w:after="0" w:line="240" w:lineRule="auto"/>
        <w:rPr>
          <w:rFonts w:eastAsia="Times New Roman" w:cs="Times New Roman"/>
          <w:szCs w:val="24"/>
          <w:lang w:eastAsia="en-US"/>
        </w:rPr>
      </w:pPr>
      <w:r>
        <w:rPr>
          <w:rFonts w:eastAsia="Times New Roman" w:cs="Times New Roman"/>
          <w:i/>
          <w:szCs w:val="24"/>
          <w:lang w:eastAsia="en-US"/>
        </w:rPr>
        <w:t xml:space="preserve">                    (nurodyti užtikrinimo būdą, sąlygas ir dydį)</w:t>
      </w:r>
    </w:p>
    <w:p w14:paraId="25E6A5C4" w14:textId="77777777" w:rsidR="00A75BC6" w:rsidRDefault="00A75BC6" w:rsidP="00A75BC6">
      <w:pPr>
        <w:pStyle w:val="prastasis2"/>
        <w:ind w:firstLine="555"/>
        <w:jc w:val="both"/>
        <w:textAlignment w:val="baseline"/>
        <w:rPr>
          <w:lang w:val="lt-LT"/>
        </w:rPr>
      </w:pPr>
      <w:r>
        <w:rPr>
          <w:rStyle w:val="Numatytasispastraiposriftas2"/>
          <w:sz w:val="24"/>
          <w:szCs w:val="24"/>
          <w:lang w:val="lt-LT" w:eastAsia="lt-LT"/>
        </w:rPr>
        <w:t> </w:t>
      </w:r>
    </w:p>
    <w:p w14:paraId="1C7213A4" w14:textId="77777777" w:rsidR="0032392D" w:rsidRPr="00191CC4" w:rsidRDefault="0032392D" w:rsidP="0032392D">
      <w:pPr>
        <w:spacing w:after="0" w:line="240" w:lineRule="auto"/>
        <w:ind w:firstLine="567"/>
        <w:jc w:val="both"/>
        <w:rPr>
          <w:rFonts w:eastAsia="Times New Roman" w:cs="Times New Roman"/>
          <w:szCs w:val="24"/>
          <w:lang w:eastAsia="en-US"/>
        </w:rPr>
      </w:pPr>
    </w:p>
    <w:p w14:paraId="5F684056" w14:textId="77777777" w:rsidR="0032392D" w:rsidRPr="00191CC4" w:rsidRDefault="0032392D" w:rsidP="0032392D">
      <w:pPr>
        <w:spacing w:after="0" w:line="240" w:lineRule="auto"/>
        <w:ind w:firstLine="567"/>
        <w:jc w:val="both"/>
        <w:rPr>
          <w:rFonts w:eastAsia="Times New Roman" w:cs="Times New Roman"/>
          <w:szCs w:val="20"/>
          <w:lang w:eastAsia="en-US"/>
        </w:rPr>
      </w:pPr>
      <w:r w:rsidRPr="00191CC4">
        <w:rPr>
          <w:rFonts w:eastAsia="Times New Roman" w:cs="Times New Roman"/>
          <w:szCs w:val="20"/>
          <w:lang w:eastAsia="en-US"/>
        </w:rPr>
        <w:t>Jeigu kvalifikacija dėl teisės verstis atitinkama veikla nebuvo tikrinama arba tikrinama ne visa apimtimi, įsipareigojame perkančiajai organizacijai, kad pirkimo sutartį vykdys tik tokią teisę turintys asmenys.</w:t>
      </w:r>
    </w:p>
    <w:p w14:paraId="3D790134" w14:textId="77777777" w:rsidR="0032392D" w:rsidRPr="00191CC4" w:rsidRDefault="0032392D" w:rsidP="0032392D">
      <w:pPr>
        <w:spacing w:after="0" w:line="240" w:lineRule="auto"/>
        <w:ind w:firstLine="567"/>
        <w:jc w:val="both"/>
        <w:rPr>
          <w:rFonts w:eastAsia="Times New Roman" w:cs="Times New Roman"/>
          <w:szCs w:val="20"/>
          <w:lang w:eastAsia="en-US"/>
        </w:rPr>
      </w:pPr>
    </w:p>
    <w:p w14:paraId="662FF930" w14:textId="77777777" w:rsidR="0032392D" w:rsidRPr="00191CC4" w:rsidRDefault="0032392D" w:rsidP="0032392D">
      <w:pPr>
        <w:spacing w:after="0" w:line="240" w:lineRule="auto"/>
        <w:ind w:firstLine="567"/>
        <w:jc w:val="both"/>
        <w:rPr>
          <w:rFonts w:eastAsia="Times New Roman" w:cs="Times New Roman"/>
          <w:szCs w:val="20"/>
          <w:lang w:eastAsia="en-US"/>
        </w:rPr>
      </w:pPr>
      <w:r w:rsidRPr="00191CC4">
        <w:rPr>
          <w:rFonts w:eastAsia="Times New Roman" w:cs="Times New Roman"/>
          <w:szCs w:val="20"/>
          <w:lang w:eastAsia="en-US"/>
        </w:rPr>
        <w:t>Pasiūlymas galioja iki pirkimo dokumentuose nurodyto termino pabaigos.</w:t>
      </w:r>
    </w:p>
    <w:p w14:paraId="59778359" w14:textId="77777777" w:rsidR="0032392D" w:rsidRPr="00191CC4" w:rsidRDefault="0032392D" w:rsidP="0032392D">
      <w:pPr>
        <w:spacing w:after="0" w:line="240" w:lineRule="auto"/>
        <w:ind w:right="-2"/>
        <w:jc w:val="both"/>
        <w:rPr>
          <w:rFonts w:eastAsia="Times New Roman" w:cs="Times New Roman"/>
          <w:szCs w:val="20"/>
          <w:lang w:eastAsia="en-US"/>
        </w:rPr>
      </w:pPr>
    </w:p>
    <w:p w14:paraId="58F6D029" w14:textId="77777777" w:rsidR="0032392D" w:rsidRPr="00191CC4" w:rsidRDefault="0032392D" w:rsidP="0032392D">
      <w:pPr>
        <w:spacing w:after="0" w:line="240" w:lineRule="auto"/>
        <w:ind w:right="-2"/>
        <w:jc w:val="both"/>
        <w:rPr>
          <w:rFonts w:eastAsia="Times New Roman" w:cs="Times New Roman"/>
          <w:szCs w:val="20"/>
          <w:lang w:eastAsia="en-US"/>
        </w:rPr>
      </w:pPr>
      <w:r w:rsidRPr="00191CC4">
        <w:rPr>
          <w:rFonts w:eastAsia="Times New Roman" w:cs="Times New Roman"/>
          <w:szCs w:val="20"/>
          <w:lang w:eastAsia="en-US"/>
        </w:rPr>
        <w:t>__________________________</w:t>
      </w:r>
      <w:r w:rsidRPr="00191CC4">
        <w:rPr>
          <w:rFonts w:eastAsia="Times New Roman" w:cs="Times New Roman"/>
          <w:szCs w:val="20"/>
          <w:lang w:eastAsia="en-US"/>
        </w:rPr>
        <w:tab/>
        <w:t>__________</w:t>
      </w:r>
      <w:r w:rsidRPr="00191CC4">
        <w:rPr>
          <w:rFonts w:eastAsia="Times New Roman" w:cs="Times New Roman"/>
          <w:szCs w:val="20"/>
          <w:lang w:eastAsia="en-US"/>
        </w:rPr>
        <w:tab/>
      </w:r>
      <w:r w:rsidRPr="00191CC4">
        <w:rPr>
          <w:rFonts w:eastAsia="Times New Roman" w:cs="Times New Roman"/>
          <w:szCs w:val="20"/>
          <w:lang w:eastAsia="en-US"/>
        </w:rPr>
        <w:tab/>
        <w:t>__________________________</w:t>
      </w:r>
    </w:p>
    <w:p w14:paraId="0F9CA524" w14:textId="77777777" w:rsidR="0032392D" w:rsidRDefault="0032392D" w:rsidP="0032392D">
      <w:pPr>
        <w:spacing w:after="0" w:line="240" w:lineRule="auto"/>
        <w:jc w:val="both"/>
        <w:rPr>
          <w:rFonts w:eastAsia="Times New Roman" w:cs="Times New Roman"/>
          <w:szCs w:val="20"/>
          <w:lang w:eastAsia="en-US"/>
        </w:rPr>
      </w:pPr>
      <w:r w:rsidRPr="00191CC4">
        <w:rPr>
          <w:rFonts w:eastAsia="Times New Roman" w:cs="Times New Roman"/>
          <w:i/>
          <w:szCs w:val="20"/>
          <w:lang w:eastAsia="en-US"/>
        </w:rPr>
        <w:t>Dalyvis  arba jo  įgaliotas asmu</w:t>
      </w:r>
      <w:r>
        <w:rPr>
          <w:rFonts w:eastAsia="Times New Roman" w:cs="Times New Roman"/>
          <w:i/>
          <w:szCs w:val="20"/>
          <w:lang w:eastAsia="en-US"/>
        </w:rPr>
        <w:t>o</w:t>
      </w:r>
      <w:r>
        <w:rPr>
          <w:rFonts w:eastAsia="Times New Roman" w:cs="Times New Roman"/>
          <w:i/>
          <w:szCs w:val="20"/>
          <w:lang w:eastAsia="en-US"/>
        </w:rPr>
        <w:tab/>
        <w:t>parašas</w:t>
      </w:r>
      <w:r>
        <w:rPr>
          <w:rFonts w:eastAsia="Times New Roman" w:cs="Times New Roman"/>
          <w:i/>
          <w:szCs w:val="20"/>
          <w:lang w:eastAsia="en-US"/>
        </w:rPr>
        <w:tab/>
      </w:r>
      <w:r>
        <w:rPr>
          <w:rFonts w:eastAsia="Times New Roman" w:cs="Times New Roman"/>
          <w:i/>
          <w:szCs w:val="20"/>
          <w:lang w:eastAsia="en-US"/>
        </w:rPr>
        <w:tab/>
        <w:t>vardas ir pavardė</w:t>
      </w:r>
      <w:r>
        <w:rPr>
          <w:rFonts w:eastAsia="Times New Roman" w:cs="Times New Roman"/>
          <w:i/>
          <w:szCs w:val="20"/>
          <w:lang w:eastAsia="en-US"/>
        </w:rPr>
        <w:tab/>
      </w:r>
    </w:p>
    <w:p w14:paraId="07780D4E" w14:textId="77777777" w:rsidR="0032392D" w:rsidRDefault="0032392D" w:rsidP="0032392D">
      <w:pPr>
        <w:spacing w:after="0" w:line="240" w:lineRule="auto"/>
        <w:jc w:val="both"/>
        <w:rPr>
          <w:rFonts w:eastAsia="Times New Roman" w:cs="Times New Roman"/>
          <w:szCs w:val="20"/>
          <w:lang w:eastAsia="en-US"/>
        </w:rPr>
      </w:pPr>
    </w:p>
    <w:p w14:paraId="23A317CB" w14:textId="77777777" w:rsidR="0032392D" w:rsidRDefault="0032392D" w:rsidP="0032392D">
      <w:pPr>
        <w:spacing w:after="0" w:line="240" w:lineRule="auto"/>
        <w:jc w:val="both"/>
        <w:rPr>
          <w:rFonts w:eastAsia="Times New Roman" w:cs="Times New Roman"/>
          <w:szCs w:val="20"/>
          <w:lang w:eastAsia="en-US"/>
        </w:rPr>
      </w:pPr>
    </w:p>
    <w:p w14:paraId="42D491E6" w14:textId="77777777" w:rsidR="0032392D" w:rsidRDefault="0032392D" w:rsidP="0032392D">
      <w:pPr>
        <w:spacing w:after="0" w:line="240" w:lineRule="auto"/>
        <w:jc w:val="both"/>
        <w:rPr>
          <w:rFonts w:eastAsia="Times New Roman" w:cs="Times New Roman"/>
          <w:szCs w:val="20"/>
          <w:lang w:eastAsia="en-US"/>
        </w:rPr>
      </w:pPr>
    </w:p>
    <w:p w14:paraId="6FEE0582" w14:textId="77777777" w:rsidR="0032392D" w:rsidRDefault="0032392D" w:rsidP="0032392D">
      <w:pPr>
        <w:spacing w:after="0" w:line="240" w:lineRule="auto"/>
        <w:jc w:val="both"/>
        <w:rPr>
          <w:rFonts w:eastAsia="Times New Roman" w:cs="Times New Roman"/>
          <w:szCs w:val="20"/>
          <w:lang w:eastAsia="en-US"/>
        </w:rPr>
      </w:pPr>
    </w:p>
    <w:p w14:paraId="19564E14" w14:textId="77777777" w:rsidR="0032392D" w:rsidRDefault="0032392D" w:rsidP="0032392D">
      <w:pPr>
        <w:spacing w:after="0" w:line="240" w:lineRule="auto"/>
        <w:jc w:val="both"/>
        <w:rPr>
          <w:rFonts w:eastAsia="Times New Roman" w:cs="Times New Roman"/>
          <w:szCs w:val="20"/>
          <w:lang w:eastAsia="en-US"/>
        </w:rPr>
      </w:pPr>
    </w:p>
    <w:p w14:paraId="1EFE26DD" w14:textId="77777777" w:rsidR="0032392D" w:rsidRDefault="0032392D" w:rsidP="0032392D">
      <w:pPr>
        <w:spacing w:after="0" w:line="240" w:lineRule="auto"/>
        <w:jc w:val="both"/>
        <w:rPr>
          <w:rFonts w:eastAsia="Times New Roman" w:cs="Times New Roman"/>
          <w:szCs w:val="20"/>
          <w:lang w:eastAsia="en-US"/>
        </w:rPr>
      </w:pPr>
    </w:p>
    <w:p w14:paraId="1725BEB6" w14:textId="77777777" w:rsidR="0032392D" w:rsidRDefault="0032392D" w:rsidP="0032392D">
      <w:pPr>
        <w:spacing w:after="0" w:line="240" w:lineRule="auto"/>
        <w:jc w:val="both"/>
        <w:rPr>
          <w:rFonts w:eastAsia="Times New Roman" w:cs="Times New Roman"/>
          <w:szCs w:val="20"/>
          <w:lang w:eastAsia="en-US"/>
        </w:rPr>
      </w:pPr>
    </w:p>
    <w:p w14:paraId="1E11F81A" w14:textId="77777777" w:rsidR="0032392D" w:rsidRDefault="0032392D" w:rsidP="0032392D">
      <w:pPr>
        <w:spacing w:after="0" w:line="240" w:lineRule="auto"/>
        <w:jc w:val="both"/>
        <w:rPr>
          <w:rFonts w:eastAsia="Times New Roman" w:cs="Times New Roman"/>
          <w:szCs w:val="20"/>
          <w:lang w:eastAsia="en-US"/>
        </w:rPr>
      </w:pPr>
    </w:p>
    <w:p w14:paraId="3267C8D3" w14:textId="77777777" w:rsidR="0032392D" w:rsidRDefault="0032392D" w:rsidP="0032392D">
      <w:pPr>
        <w:spacing w:after="0" w:line="240" w:lineRule="auto"/>
        <w:jc w:val="both"/>
        <w:rPr>
          <w:rFonts w:eastAsia="Times New Roman" w:cs="Times New Roman"/>
          <w:szCs w:val="20"/>
          <w:lang w:eastAsia="en-US"/>
        </w:rPr>
      </w:pPr>
    </w:p>
    <w:p w14:paraId="52901627" w14:textId="77777777" w:rsidR="00191422" w:rsidRDefault="00191422" w:rsidP="00191422">
      <w:pPr>
        <w:spacing w:after="0" w:line="240" w:lineRule="auto"/>
        <w:ind w:firstLine="567"/>
        <w:jc w:val="both"/>
        <w:rPr>
          <w:rFonts w:eastAsia="Times New Roman" w:cs="Times New Roman"/>
          <w:szCs w:val="20"/>
          <w:lang w:eastAsia="en-US"/>
        </w:rPr>
      </w:pPr>
    </w:p>
    <w:p w14:paraId="7CAEA54A" w14:textId="77777777" w:rsidR="00191422" w:rsidRDefault="00191422" w:rsidP="00191422">
      <w:pPr>
        <w:rPr>
          <w:rFonts w:eastAsia="Times New Roman" w:cs="Times New Roman"/>
          <w:szCs w:val="20"/>
          <w:lang w:eastAsia="en-US"/>
        </w:rPr>
      </w:pPr>
    </w:p>
    <w:p w14:paraId="530800E4" w14:textId="77777777" w:rsidR="00191422" w:rsidRDefault="00191422" w:rsidP="00191422">
      <w:pPr>
        <w:keepNext/>
        <w:tabs>
          <w:tab w:val="left" w:pos="8550"/>
        </w:tabs>
        <w:spacing w:after="120" w:line="240" w:lineRule="auto"/>
        <w:ind w:right="142" w:firstLine="851"/>
        <w:jc w:val="right"/>
        <w:outlineLvl w:val="0"/>
        <w:rPr>
          <w:rFonts w:eastAsia="Times New Roman" w:cs="Times New Roman"/>
          <w:color w:val="000000" w:themeColor="text1"/>
          <w:szCs w:val="24"/>
          <w:lang w:eastAsia="en-US"/>
        </w:rPr>
        <w:sectPr w:rsidR="00191422" w:rsidSect="005E265D">
          <w:headerReference w:type="default" r:id="rId9"/>
          <w:footerReference w:type="default" r:id="rId10"/>
          <w:pgSz w:w="11906" w:h="16838" w:code="9"/>
          <w:pgMar w:top="1134" w:right="567" w:bottom="1134" w:left="1701" w:header="567" w:footer="567" w:gutter="0"/>
          <w:cols w:space="1296"/>
          <w:formProt w:val="0"/>
          <w:titlePg/>
        </w:sectPr>
      </w:pPr>
    </w:p>
    <w:p w14:paraId="75171227" w14:textId="77777777" w:rsidR="006F18A4" w:rsidRPr="00982F61" w:rsidRDefault="006F18A4" w:rsidP="006F18A4">
      <w:pPr>
        <w:keepNext/>
        <w:tabs>
          <w:tab w:val="left" w:pos="8550"/>
        </w:tabs>
        <w:spacing w:after="120" w:line="240" w:lineRule="auto"/>
        <w:ind w:right="142" w:firstLine="851"/>
        <w:jc w:val="right"/>
        <w:outlineLvl w:val="0"/>
        <w:rPr>
          <w:rFonts w:eastAsia="Times New Roman" w:cs="Times New Roman"/>
          <w:color w:val="000000" w:themeColor="text1"/>
          <w:szCs w:val="24"/>
          <w:lang w:eastAsia="en-US"/>
        </w:rPr>
      </w:pPr>
      <w:r w:rsidRPr="00982F61">
        <w:rPr>
          <w:rFonts w:eastAsia="Times New Roman" w:cs="Times New Roman"/>
          <w:color w:val="000000" w:themeColor="text1"/>
          <w:szCs w:val="24"/>
          <w:lang w:eastAsia="en-US"/>
        </w:rPr>
        <w:t xml:space="preserve">Pasiūlymo formos </w:t>
      </w:r>
      <w:r>
        <w:rPr>
          <w:rFonts w:eastAsia="Times New Roman" w:cs="Times New Roman"/>
          <w:color w:val="000000" w:themeColor="text1"/>
          <w:szCs w:val="24"/>
          <w:lang w:eastAsia="en-US"/>
        </w:rPr>
        <w:t>1</w:t>
      </w:r>
      <w:r w:rsidRPr="00982F61">
        <w:rPr>
          <w:rFonts w:eastAsia="Times New Roman" w:cs="Times New Roman"/>
          <w:color w:val="000000" w:themeColor="text1"/>
          <w:szCs w:val="24"/>
          <w:lang w:eastAsia="en-US"/>
        </w:rPr>
        <w:t xml:space="preserve"> priedas</w:t>
      </w:r>
    </w:p>
    <w:p w14:paraId="11204E84" w14:textId="6F3F2465" w:rsidR="006F18A4" w:rsidRPr="00E13B9F" w:rsidRDefault="006F18A4" w:rsidP="006F18A4">
      <w:pPr>
        <w:spacing w:after="0" w:line="240" w:lineRule="auto"/>
        <w:jc w:val="center"/>
        <w:rPr>
          <w:rFonts w:cs="Times New Roman"/>
          <w:b/>
          <w:bCs/>
          <w:szCs w:val="24"/>
        </w:rPr>
      </w:pPr>
      <w:r w:rsidRPr="00982F61">
        <w:rPr>
          <w:rFonts w:eastAsia="Times New Roman" w:cs="Times New Roman"/>
          <w:color w:val="000000" w:themeColor="text1"/>
          <w:szCs w:val="24"/>
          <w:lang w:eastAsia="en-US"/>
        </w:rPr>
        <w:tab/>
      </w:r>
      <w:r w:rsidRPr="00982F61">
        <w:rPr>
          <w:rFonts w:cs="Times New Roman"/>
          <w:b/>
          <w:bCs/>
          <w:szCs w:val="24"/>
        </w:rPr>
        <w:t xml:space="preserve">TIEKĖJO </w:t>
      </w:r>
      <w:r w:rsidRPr="00BB6133">
        <w:rPr>
          <w:rFonts w:cs="Times New Roman"/>
          <w:b/>
          <w:bCs/>
          <w:szCs w:val="24"/>
        </w:rPr>
        <w:t xml:space="preserve">SIŪLOMO </w:t>
      </w:r>
      <w:r w:rsidR="00D16D90">
        <w:rPr>
          <w:rFonts w:cs="Times New Roman"/>
          <w:b/>
          <w:bCs/>
          <w:szCs w:val="24"/>
        </w:rPr>
        <w:t>STATINIO STATYBOS</w:t>
      </w:r>
      <w:r>
        <w:rPr>
          <w:rFonts w:cs="Times New Roman"/>
          <w:b/>
          <w:bCs/>
          <w:szCs w:val="24"/>
        </w:rPr>
        <w:t xml:space="preserve"> </w:t>
      </w:r>
      <w:r w:rsidRPr="00982F61">
        <w:rPr>
          <w:rFonts w:cs="Times New Roman"/>
          <w:b/>
          <w:bCs/>
          <w:szCs w:val="24"/>
        </w:rPr>
        <w:t>VADOVO ĮVYKDYTŲ (UŽBAIGTŲ) OBJEKTŲ SĄRAŠAS</w:t>
      </w:r>
    </w:p>
    <w:p w14:paraId="1F70EA9B" w14:textId="77777777" w:rsidR="006F18A4" w:rsidRDefault="006F18A4" w:rsidP="006F18A4">
      <w:pPr>
        <w:keepNext/>
        <w:tabs>
          <w:tab w:val="left" w:pos="7903"/>
        </w:tabs>
        <w:spacing w:after="0" w:line="240" w:lineRule="auto"/>
        <w:ind w:right="140" w:firstLine="851"/>
        <w:jc w:val="both"/>
        <w:outlineLvl w:val="0"/>
        <w:rPr>
          <w:rFonts w:eastAsia="Times New Roman" w:cs="Times New Roman"/>
          <w:color w:val="000000" w:themeColor="text1"/>
          <w:szCs w:val="24"/>
          <w:lang w:eastAsia="en-US"/>
        </w:rPr>
      </w:pPr>
    </w:p>
    <w:p w14:paraId="49E50F2E" w14:textId="7AD9434F" w:rsidR="006F18A4" w:rsidRPr="005C6C81" w:rsidRDefault="006F18A4" w:rsidP="006F18A4">
      <w:pPr>
        <w:keepNext/>
        <w:tabs>
          <w:tab w:val="left" w:pos="7903"/>
        </w:tabs>
        <w:spacing w:after="0" w:line="240" w:lineRule="auto"/>
        <w:ind w:right="140" w:firstLine="851"/>
        <w:jc w:val="both"/>
        <w:outlineLvl w:val="0"/>
        <w:rPr>
          <w:rFonts w:eastAsia="Times New Roman" w:cs="Times New Roman"/>
          <w:color w:val="000000" w:themeColor="text1"/>
          <w:szCs w:val="24"/>
          <w:lang w:eastAsia="en-US"/>
        </w:rPr>
      </w:pPr>
      <w:r w:rsidRPr="00E13B9F">
        <w:rPr>
          <w:rFonts w:eastAsia="Times New Roman" w:cs="Times New Roman"/>
          <w:color w:val="000000" w:themeColor="text1"/>
          <w:szCs w:val="24"/>
          <w:lang w:eastAsia="en-US"/>
        </w:rPr>
        <w:t>Informacija, skirta nustatyti antrojo kriterijaus „Statinio statybos vadovo patirtis“ (T</w:t>
      </w:r>
      <w:r w:rsidRPr="00870EE7">
        <w:rPr>
          <w:rFonts w:eastAsia="Times New Roman" w:cs="Times New Roman"/>
          <w:color w:val="000000" w:themeColor="text1"/>
          <w:szCs w:val="24"/>
          <w:vertAlign w:val="subscript"/>
          <w:lang w:eastAsia="en-US"/>
        </w:rPr>
        <w:t>1</w:t>
      </w:r>
      <w:r w:rsidRPr="00E13B9F">
        <w:rPr>
          <w:rFonts w:eastAsia="Times New Roman" w:cs="Times New Roman"/>
          <w:color w:val="000000" w:themeColor="text1"/>
          <w:szCs w:val="24"/>
          <w:lang w:eastAsia="en-US"/>
        </w:rPr>
        <w:t xml:space="preserve">) balus. </w:t>
      </w:r>
    </w:p>
    <w:p w14:paraId="73842D80" w14:textId="77777777" w:rsidR="006F18A4" w:rsidRPr="002C01E6" w:rsidRDefault="006F18A4" w:rsidP="006F18A4">
      <w:pPr>
        <w:suppressAutoHyphens w:val="0"/>
        <w:spacing w:after="0" w:line="240" w:lineRule="auto"/>
        <w:jc w:val="both"/>
        <w:rPr>
          <w:rFonts w:eastAsiaTheme="minorEastAsia" w:cs="Times New Roman"/>
          <w:bCs/>
          <w:szCs w:val="24"/>
          <w:lang w:eastAsia="lt-LT"/>
        </w:rPr>
      </w:pPr>
      <w:r w:rsidRPr="002C01E6">
        <w:rPr>
          <w:rFonts w:eastAsiaTheme="minorEastAsia" w:cs="Times New Roman"/>
          <w:bCs/>
          <w:szCs w:val="24"/>
          <w:lang w:eastAsia="lt-LT"/>
        </w:rPr>
        <w:t>1 lentelė. Informacija apie specialistą.</w:t>
      </w:r>
    </w:p>
    <w:p w14:paraId="30D286E1" w14:textId="77777777" w:rsidR="006F18A4" w:rsidRPr="002C01E6" w:rsidRDefault="006F18A4" w:rsidP="006F18A4">
      <w:pPr>
        <w:suppressAutoHyphens w:val="0"/>
        <w:spacing w:after="0" w:line="240" w:lineRule="auto"/>
        <w:jc w:val="center"/>
        <w:rPr>
          <w:rFonts w:eastAsiaTheme="minorEastAsia" w:cs="Times New Roman"/>
          <w:b/>
          <w:szCs w:val="24"/>
          <w:lang w:eastAsia="lt-LT"/>
        </w:rPr>
      </w:pPr>
    </w:p>
    <w:tbl>
      <w:tblPr>
        <w:tblW w:w="982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5131"/>
        <w:gridCol w:w="3998"/>
      </w:tblGrid>
      <w:tr w:rsidR="006F18A4" w:rsidRPr="002C01E6" w14:paraId="18654398" w14:textId="77777777" w:rsidTr="00943FDF">
        <w:trPr>
          <w:trHeight w:val="111"/>
        </w:trPr>
        <w:tc>
          <w:tcPr>
            <w:tcW w:w="696" w:type="dxa"/>
            <w:vAlign w:val="center"/>
            <w:hideMark/>
          </w:tcPr>
          <w:p w14:paraId="178D377D" w14:textId="77777777" w:rsidR="006F18A4" w:rsidRPr="002C01E6" w:rsidRDefault="006F18A4" w:rsidP="00943FDF">
            <w:pPr>
              <w:suppressAutoHyphens w:val="0"/>
              <w:spacing w:after="0" w:line="240" w:lineRule="auto"/>
              <w:rPr>
                <w:rFonts w:eastAsiaTheme="minorEastAsia" w:cs="Times New Roman"/>
                <w:szCs w:val="24"/>
                <w:lang w:eastAsia="lt-LT"/>
              </w:rPr>
            </w:pPr>
            <w:r w:rsidRPr="002C01E6">
              <w:rPr>
                <w:rFonts w:eastAsiaTheme="minorEastAsia" w:cs="Times New Roman"/>
                <w:szCs w:val="24"/>
                <w:lang w:eastAsia="lt-LT"/>
              </w:rPr>
              <w:t>1.1.</w:t>
            </w:r>
          </w:p>
        </w:tc>
        <w:tc>
          <w:tcPr>
            <w:tcW w:w="5131" w:type="dxa"/>
            <w:vAlign w:val="center"/>
          </w:tcPr>
          <w:p w14:paraId="1F967068" w14:textId="77777777" w:rsidR="006F18A4" w:rsidRPr="002C01E6" w:rsidRDefault="006F18A4" w:rsidP="00943FDF">
            <w:pPr>
              <w:suppressAutoHyphens w:val="0"/>
              <w:spacing w:after="0" w:line="240" w:lineRule="auto"/>
              <w:jc w:val="both"/>
              <w:rPr>
                <w:rFonts w:eastAsiaTheme="minorEastAsia" w:cs="Times New Roman"/>
                <w:bCs/>
                <w:szCs w:val="24"/>
                <w:lang w:eastAsia="lt-LT"/>
              </w:rPr>
            </w:pPr>
            <w:r w:rsidRPr="002C01E6">
              <w:rPr>
                <w:rFonts w:eastAsiaTheme="minorEastAsia" w:cs="Times New Roman"/>
                <w:bCs/>
                <w:szCs w:val="24"/>
                <w:lang w:eastAsia="lt-LT"/>
              </w:rPr>
              <w:t>Siūlomo specialisto vardas, pavardė</w:t>
            </w:r>
          </w:p>
        </w:tc>
        <w:tc>
          <w:tcPr>
            <w:tcW w:w="3998" w:type="dxa"/>
            <w:noWrap/>
            <w:vAlign w:val="center"/>
          </w:tcPr>
          <w:p w14:paraId="69630FE2" w14:textId="77777777" w:rsidR="006F18A4" w:rsidRPr="002C01E6" w:rsidRDefault="006F18A4" w:rsidP="00943FDF">
            <w:pPr>
              <w:suppressAutoHyphens w:val="0"/>
              <w:spacing w:after="0" w:line="240" w:lineRule="auto"/>
              <w:rPr>
                <w:rFonts w:eastAsiaTheme="minorEastAsia" w:cs="Times New Roman"/>
                <w:szCs w:val="24"/>
                <w:lang w:eastAsia="lt-LT"/>
              </w:rPr>
            </w:pPr>
          </w:p>
        </w:tc>
      </w:tr>
      <w:tr w:rsidR="006F18A4" w:rsidRPr="002C01E6" w14:paraId="328DDC98" w14:textId="77777777" w:rsidTr="00943FDF">
        <w:trPr>
          <w:trHeight w:val="111"/>
        </w:trPr>
        <w:tc>
          <w:tcPr>
            <w:tcW w:w="696" w:type="dxa"/>
            <w:vAlign w:val="center"/>
          </w:tcPr>
          <w:p w14:paraId="7FDEE6AC" w14:textId="77777777" w:rsidR="006F18A4" w:rsidRPr="002C01E6" w:rsidRDefault="006F18A4" w:rsidP="00943FDF">
            <w:pPr>
              <w:suppressAutoHyphens w:val="0"/>
              <w:spacing w:after="0" w:line="240" w:lineRule="auto"/>
              <w:rPr>
                <w:rFonts w:eastAsiaTheme="minorEastAsia" w:cs="Times New Roman"/>
                <w:szCs w:val="24"/>
                <w:lang w:eastAsia="lt-LT"/>
              </w:rPr>
            </w:pPr>
            <w:r w:rsidRPr="002C01E6">
              <w:rPr>
                <w:rFonts w:eastAsiaTheme="minorEastAsia" w:cs="Times New Roman"/>
                <w:szCs w:val="24"/>
                <w:lang w:eastAsia="lt-LT"/>
              </w:rPr>
              <w:t>1.2.</w:t>
            </w:r>
          </w:p>
        </w:tc>
        <w:tc>
          <w:tcPr>
            <w:tcW w:w="5131" w:type="dxa"/>
            <w:vAlign w:val="center"/>
          </w:tcPr>
          <w:p w14:paraId="25444720" w14:textId="77777777" w:rsidR="006F18A4" w:rsidRPr="002C01E6" w:rsidRDefault="006F18A4" w:rsidP="00943FDF">
            <w:pPr>
              <w:suppressAutoHyphens w:val="0"/>
              <w:spacing w:after="0" w:line="240" w:lineRule="auto"/>
              <w:jc w:val="both"/>
              <w:rPr>
                <w:rFonts w:eastAsiaTheme="minorEastAsia" w:cs="Times New Roman"/>
                <w:bCs/>
                <w:szCs w:val="24"/>
                <w:lang w:eastAsia="lt-LT"/>
              </w:rPr>
            </w:pPr>
            <w:r w:rsidRPr="002C01E6">
              <w:rPr>
                <w:rFonts w:eastAsiaTheme="minorEastAsia" w:cs="Times New Roman"/>
                <w:bCs/>
                <w:szCs w:val="24"/>
                <w:lang w:eastAsia="lt-LT"/>
              </w:rPr>
              <w:t>Specialisto kontaktinė informacija</w:t>
            </w:r>
          </w:p>
        </w:tc>
        <w:tc>
          <w:tcPr>
            <w:tcW w:w="3998" w:type="dxa"/>
            <w:noWrap/>
            <w:vAlign w:val="center"/>
          </w:tcPr>
          <w:p w14:paraId="47696D2B" w14:textId="77777777" w:rsidR="006F18A4" w:rsidRPr="002C01E6" w:rsidRDefault="006F18A4" w:rsidP="00943FDF">
            <w:pPr>
              <w:suppressAutoHyphens w:val="0"/>
              <w:spacing w:after="0" w:line="240" w:lineRule="auto"/>
              <w:rPr>
                <w:rFonts w:eastAsiaTheme="minorEastAsia" w:cs="Times New Roman"/>
                <w:szCs w:val="24"/>
                <w:lang w:eastAsia="lt-LT"/>
              </w:rPr>
            </w:pPr>
          </w:p>
        </w:tc>
      </w:tr>
    </w:tbl>
    <w:p w14:paraId="0754821F" w14:textId="77777777" w:rsidR="006F18A4" w:rsidRPr="002C01E6" w:rsidRDefault="006F18A4" w:rsidP="006F18A4">
      <w:pPr>
        <w:suppressAutoHyphens w:val="0"/>
        <w:spacing w:after="0" w:line="240" w:lineRule="auto"/>
        <w:jc w:val="both"/>
        <w:rPr>
          <w:rFonts w:eastAsiaTheme="minorEastAsia" w:cs="Times New Roman"/>
          <w:szCs w:val="24"/>
        </w:rPr>
      </w:pPr>
    </w:p>
    <w:p w14:paraId="50109D01" w14:textId="77777777" w:rsidR="006F18A4" w:rsidRPr="002C01E6" w:rsidRDefault="006F18A4" w:rsidP="006F18A4">
      <w:pPr>
        <w:suppressAutoHyphens w:val="0"/>
        <w:spacing w:after="0" w:line="240" w:lineRule="auto"/>
        <w:jc w:val="both"/>
        <w:rPr>
          <w:rFonts w:eastAsiaTheme="minorHAnsi" w:cs="Times New Roman"/>
          <w:szCs w:val="24"/>
          <w:lang w:eastAsia="lt-LT"/>
        </w:rPr>
      </w:pPr>
      <w:r w:rsidRPr="002C01E6">
        <w:rPr>
          <w:rFonts w:eastAsiaTheme="minorEastAsia" w:cs="Times New Roman"/>
          <w:szCs w:val="24"/>
        </w:rPr>
        <w:t>2 lentelė. Informacija apie specialisto patirtį, vertinama pagal SPS 7 priedo T</w:t>
      </w:r>
      <w:r w:rsidRPr="00870EE7">
        <w:rPr>
          <w:rFonts w:eastAsiaTheme="minorEastAsia" w:cs="Times New Roman"/>
          <w:szCs w:val="24"/>
          <w:vertAlign w:val="subscript"/>
        </w:rPr>
        <w:t>1</w:t>
      </w:r>
      <w:r w:rsidRPr="002C01E6">
        <w:rPr>
          <w:rFonts w:eastAsiaTheme="minorEastAsia" w:cs="Times New Roman"/>
          <w:szCs w:val="24"/>
        </w:rPr>
        <w:t xml:space="preserve"> kriterijų.</w:t>
      </w:r>
    </w:p>
    <w:p w14:paraId="2863FC9E" w14:textId="7921883C" w:rsidR="006F18A4" w:rsidRPr="002C01E6" w:rsidRDefault="006F18A4" w:rsidP="006F18A4">
      <w:pPr>
        <w:suppressAutoHyphens w:val="0"/>
        <w:spacing w:after="160"/>
        <w:rPr>
          <w:rFonts w:eastAsiaTheme="minorHAnsi" w:cs="Times New Roman"/>
          <w:b/>
          <w:bCs/>
          <w:i/>
          <w:iCs/>
          <w:szCs w:val="24"/>
          <w:lang w:eastAsia="lt-LT"/>
        </w:rPr>
      </w:pPr>
      <w:r w:rsidRPr="002C01E6">
        <w:rPr>
          <w:rFonts w:eastAsiaTheme="minorHAnsi" w:cs="Times New Roman"/>
          <w:b/>
          <w:bCs/>
          <w:i/>
          <w:iCs/>
          <w:szCs w:val="24"/>
          <w:lang w:eastAsia="lt-LT"/>
        </w:rPr>
        <w:t xml:space="preserve">Pildo </w:t>
      </w:r>
      <w:r w:rsidR="009F791D">
        <w:rPr>
          <w:rFonts w:eastAsiaTheme="minorHAnsi" w:cs="Times New Roman"/>
          <w:b/>
          <w:bCs/>
          <w:i/>
          <w:iCs/>
          <w:szCs w:val="24"/>
          <w:lang w:eastAsia="lt-LT"/>
        </w:rPr>
        <w:t>statinio statybos</w:t>
      </w:r>
      <w:r w:rsidRPr="00163B43">
        <w:rPr>
          <w:rFonts w:eastAsiaTheme="minorHAnsi" w:cs="Times New Roman"/>
          <w:b/>
          <w:bCs/>
          <w:i/>
          <w:iCs/>
          <w:szCs w:val="24"/>
          <w:lang w:eastAsia="lt-LT"/>
        </w:rPr>
        <w:t xml:space="preserve"> vadovas</w:t>
      </w:r>
      <w:r w:rsidRPr="002C01E6">
        <w:rPr>
          <w:rFonts w:eastAsiaTheme="minorHAnsi" w:cs="Times New Roman"/>
          <w:b/>
          <w:bCs/>
          <w:i/>
          <w:iCs/>
          <w:szCs w:val="24"/>
          <w:lang w:eastAsia="lt-LT"/>
        </w:rPr>
        <w:t>:</w:t>
      </w:r>
    </w:p>
    <w:tbl>
      <w:tblPr>
        <w:tblW w:w="1474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0"/>
        <w:gridCol w:w="3066"/>
        <w:gridCol w:w="1985"/>
        <w:gridCol w:w="2551"/>
        <w:gridCol w:w="2977"/>
        <w:gridCol w:w="3544"/>
      </w:tblGrid>
      <w:tr w:rsidR="004C4DF2" w:rsidRPr="005C6C81" w14:paraId="34B27F97" w14:textId="77777777" w:rsidTr="004C4DF2">
        <w:trPr>
          <w:trHeight w:val="932"/>
        </w:trPr>
        <w:tc>
          <w:tcPr>
            <w:tcW w:w="620" w:type="dxa"/>
            <w:tcBorders>
              <w:top w:val="single" w:sz="4" w:space="0" w:color="auto"/>
              <w:left w:val="single" w:sz="4" w:space="0" w:color="auto"/>
              <w:bottom w:val="single" w:sz="4" w:space="0" w:color="auto"/>
              <w:right w:val="single" w:sz="4" w:space="0" w:color="auto"/>
            </w:tcBorders>
            <w:hideMark/>
          </w:tcPr>
          <w:p w14:paraId="1EDEF74B" w14:textId="77777777" w:rsidR="004C4DF2" w:rsidRPr="005C6C81" w:rsidRDefault="004C4DF2" w:rsidP="00943FDF">
            <w:pPr>
              <w:spacing w:after="0" w:line="240" w:lineRule="auto"/>
              <w:jc w:val="center"/>
              <w:rPr>
                <w:rFonts w:cs="Times New Roman"/>
                <w:b/>
                <w:color w:val="000000" w:themeColor="text1"/>
                <w:szCs w:val="24"/>
                <w:lang w:eastAsia="hu-HU"/>
              </w:rPr>
            </w:pPr>
            <w:bookmarkStart w:id="2" w:name="_Hlk23936993"/>
            <w:r w:rsidRPr="005C6C81">
              <w:rPr>
                <w:rFonts w:cs="Times New Roman"/>
                <w:b/>
                <w:color w:val="000000" w:themeColor="text1"/>
                <w:szCs w:val="24"/>
                <w:lang w:eastAsia="en-US"/>
              </w:rPr>
              <w:t>Eil. Nr.</w:t>
            </w:r>
          </w:p>
        </w:tc>
        <w:tc>
          <w:tcPr>
            <w:tcW w:w="3066" w:type="dxa"/>
            <w:tcBorders>
              <w:top w:val="single" w:sz="4" w:space="0" w:color="auto"/>
              <w:left w:val="single" w:sz="4" w:space="0" w:color="auto"/>
              <w:bottom w:val="single" w:sz="4" w:space="0" w:color="auto"/>
              <w:right w:val="single" w:sz="4" w:space="0" w:color="auto"/>
            </w:tcBorders>
          </w:tcPr>
          <w:p w14:paraId="6AC1AD11" w14:textId="45C492DF" w:rsidR="004C4DF2" w:rsidRPr="005C6C81" w:rsidRDefault="004C4DF2" w:rsidP="00943FDF">
            <w:pPr>
              <w:spacing w:after="0" w:line="240" w:lineRule="auto"/>
              <w:jc w:val="center"/>
              <w:rPr>
                <w:rFonts w:cs="Times New Roman"/>
                <w:b/>
                <w:color w:val="000000" w:themeColor="text1"/>
                <w:szCs w:val="24"/>
                <w:lang w:eastAsia="hu-HU"/>
              </w:rPr>
            </w:pPr>
            <w:r>
              <w:rPr>
                <w:rFonts w:cs="Times New Roman"/>
                <w:b/>
                <w:color w:val="000000" w:themeColor="text1"/>
                <w:szCs w:val="24"/>
                <w:lang w:eastAsia="hu-HU"/>
              </w:rPr>
              <w:t>Objekto pavadinimas, statybos rūšis, statinių grupė ir paskirtis (prireikus – statinio kategorija)</w:t>
            </w:r>
          </w:p>
        </w:tc>
        <w:tc>
          <w:tcPr>
            <w:tcW w:w="1985" w:type="dxa"/>
            <w:tcBorders>
              <w:top w:val="single" w:sz="4" w:space="0" w:color="auto"/>
              <w:left w:val="single" w:sz="4" w:space="0" w:color="auto"/>
              <w:bottom w:val="single" w:sz="4" w:space="0" w:color="auto"/>
              <w:right w:val="single" w:sz="4" w:space="0" w:color="auto"/>
            </w:tcBorders>
          </w:tcPr>
          <w:p w14:paraId="2319678E" w14:textId="77777777" w:rsidR="004C4DF2" w:rsidRDefault="004C4DF2" w:rsidP="00943FDF">
            <w:pPr>
              <w:spacing w:after="0" w:line="240" w:lineRule="auto"/>
              <w:jc w:val="center"/>
              <w:rPr>
                <w:rFonts w:cs="Times New Roman"/>
                <w:b/>
                <w:color w:val="000000" w:themeColor="text1"/>
                <w:szCs w:val="24"/>
                <w:lang w:eastAsia="hu-HU"/>
              </w:rPr>
            </w:pPr>
            <w:r>
              <w:rPr>
                <w:rFonts w:cs="Times New Roman"/>
                <w:b/>
                <w:color w:val="000000" w:themeColor="text1"/>
                <w:szCs w:val="24"/>
                <w:lang w:eastAsia="hu-HU"/>
              </w:rPr>
              <w:t>Objekto, kuriame buvo atlikti darbai, adresas</w:t>
            </w:r>
          </w:p>
        </w:tc>
        <w:tc>
          <w:tcPr>
            <w:tcW w:w="2551" w:type="dxa"/>
            <w:tcBorders>
              <w:top w:val="single" w:sz="4" w:space="0" w:color="auto"/>
              <w:left w:val="single" w:sz="4" w:space="0" w:color="auto"/>
              <w:bottom w:val="single" w:sz="4" w:space="0" w:color="auto"/>
              <w:right w:val="single" w:sz="4" w:space="0" w:color="auto"/>
            </w:tcBorders>
            <w:hideMark/>
          </w:tcPr>
          <w:p w14:paraId="20A66829" w14:textId="77777777" w:rsidR="004C4DF2" w:rsidRPr="0074197D" w:rsidRDefault="004C4DF2" w:rsidP="00943FDF">
            <w:pPr>
              <w:spacing w:after="0" w:line="240" w:lineRule="auto"/>
              <w:jc w:val="center"/>
              <w:rPr>
                <w:rFonts w:cs="Times New Roman"/>
                <w:b/>
                <w:bCs/>
                <w:color w:val="000000" w:themeColor="text1"/>
                <w:szCs w:val="24"/>
                <w:lang w:eastAsia="hu-HU"/>
              </w:rPr>
            </w:pPr>
            <w:r w:rsidRPr="0074197D">
              <w:rPr>
                <w:rFonts w:cs="Times New Roman"/>
                <w:b/>
                <w:bCs/>
                <w:iCs/>
                <w:szCs w:val="24"/>
              </w:rPr>
              <w:t>Darbų atlikimo pradžios ir pabaigos datos (metai, mėnuo, diena)</w:t>
            </w:r>
          </w:p>
        </w:tc>
        <w:tc>
          <w:tcPr>
            <w:tcW w:w="2977" w:type="dxa"/>
            <w:tcBorders>
              <w:top w:val="single" w:sz="4" w:space="0" w:color="auto"/>
              <w:left w:val="single" w:sz="4" w:space="0" w:color="auto"/>
              <w:bottom w:val="single" w:sz="4" w:space="0" w:color="auto"/>
              <w:right w:val="single" w:sz="4" w:space="0" w:color="auto"/>
            </w:tcBorders>
          </w:tcPr>
          <w:p w14:paraId="2AF6C1DD" w14:textId="77777777" w:rsidR="004C4DF2" w:rsidRPr="0074197D" w:rsidRDefault="004C4DF2" w:rsidP="00943FDF">
            <w:pPr>
              <w:spacing w:after="0" w:line="240" w:lineRule="auto"/>
              <w:jc w:val="center"/>
              <w:rPr>
                <w:rFonts w:cs="Times New Roman"/>
                <w:b/>
                <w:bCs/>
                <w:color w:val="000000" w:themeColor="text1"/>
                <w:szCs w:val="24"/>
                <w:lang w:eastAsia="hu-HU"/>
              </w:rPr>
            </w:pPr>
            <w:r>
              <w:rPr>
                <w:rFonts w:cs="Times New Roman"/>
                <w:b/>
                <w:bCs/>
                <w:iCs/>
                <w:szCs w:val="24"/>
              </w:rPr>
              <w:t>Šiame objekte atliktų darbų vertė (Eur be PVM)</w:t>
            </w:r>
          </w:p>
        </w:tc>
        <w:tc>
          <w:tcPr>
            <w:tcW w:w="3544" w:type="dxa"/>
            <w:tcBorders>
              <w:top w:val="single" w:sz="4" w:space="0" w:color="auto"/>
              <w:left w:val="single" w:sz="4" w:space="0" w:color="auto"/>
              <w:bottom w:val="single" w:sz="4" w:space="0" w:color="auto"/>
              <w:right w:val="single" w:sz="4" w:space="0" w:color="auto"/>
            </w:tcBorders>
            <w:hideMark/>
          </w:tcPr>
          <w:p w14:paraId="57781460" w14:textId="77777777" w:rsidR="004C4DF2" w:rsidRPr="005C6C81" w:rsidRDefault="004C4DF2" w:rsidP="00943FDF">
            <w:pPr>
              <w:spacing w:after="0" w:line="240" w:lineRule="auto"/>
              <w:jc w:val="center"/>
              <w:rPr>
                <w:rFonts w:cs="Times New Roman"/>
                <w:b/>
                <w:color w:val="000000" w:themeColor="text1"/>
                <w:szCs w:val="24"/>
                <w:lang w:eastAsia="hu-HU"/>
              </w:rPr>
            </w:pPr>
            <w:r>
              <w:rPr>
                <w:rFonts w:cs="Times New Roman"/>
                <w:b/>
                <w:color w:val="000000" w:themeColor="text1"/>
                <w:szCs w:val="24"/>
                <w:lang w:eastAsia="hu-HU"/>
              </w:rPr>
              <w:t>U</w:t>
            </w:r>
            <w:r w:rsidRPr="005C6C81">
              <w:rPr>
                <w:rFonts w:cs="Times New Roman"/>
                <w:b/>
                <w:color w:val="000000" w:themeColor="text1"/>
                <w:szCs w:val="24"/>
                <w:lang w:eastAsia="hu-HU"/>
              </w:rPr>
              <w:t>žsakovas, užsakovo kontakt</w:t>
            </w:r>
            <w:r>
              <w:rPr>
                <w:rFonts w:cs="Times New Roman"/>
                <w:b/>
                <w:color w:val="000000" w:themeColor="text1"/>
                <w:szCs w:val="24"/>
                <w:lang w:eastAsia="hu-HU"/>
              </w:rPr>
              <w:t xml:space="preserve">iniai duomenys </w:t>
            </w:r>
            <w:r w:rsidRPr="00060394">
              <w:rPr>
                <w:rFonts w:cs="Times New Roman"/>
                <w:bCs/>
                <w:i/>
                <w:iCs/>
                <w:color w:val="000000" w:themeColor="text1"/>
                <w:szCs w:val="24"/>
                <w:lang w:eastAsia="hu-HU"/>
              </w:rPr>
              <w:t>(</w:t>
            </w:r>
            <w:r>
              <w:rPr>
                <w:rFonts w:cs="Times New Roman"/>
                <w:bCs/>
                <w:i/>
                <w:iCs/>
                <w:color w:val="000000" w:themeColor="text1"/>
                <w:szCs w:val="24"/>
                <w:lang w:eastAsia="hu-HU"/>
              </w:rPr>
              <w:t xml:space="preserve">Užsakovo pavadinimas, kontaktinio asmens </w:t>
            </w:r>
            <w:r w:rsidRPr="00060394">
              <w:rPr>
                <w:rFonts w:cs="Times New Roman"/>
                <w:bCs/>
                <w:i/>
                <w:iCs/>
                <w:color w:val="000000" w:themeColor="text1"/>
                <w:szCs w:val="24"/>
                <w:lang w:eastAsia="hu-HU"/>
              </w:rPr>
              <w:t xml:space="preserve">vardas, pavardė, </w:t>
            </w:r>
            <w:r>
              <w:rPr>
                <w:rFonts w:cs="Times New Roman"/>
                <w:bCs/>
                <w:i/>
                <w:iCs/>
                <w:color w:val="000000" w:themeColor="text1"/>
                <w:szCs w:val="24"/>
                <w:lang w:eastAsia="hu-HU"/>
              </w:rPr>
              <w:t xml:space="preserve">pareigos, </w:t>
            </w:r>
            <w:r w:rsidRPr="00060394">
              <w:rPr>
                <w:rFonts w:cs="Times New Roman"/>
                <w:bCs/>
                <w:i/>
                <w:iCs/>
                <w:color w:val="000000" w:themeColor="text1"/>
                <w:szCs w:val="24"/>
                <w:lang w:eastAsia="hu-HU"/>
              </w:rPr>
              <w:t>telefono numeris, el. paštas)</w:t>
            </w:r>
          </w:p>
        </w:tc>
      </w:tr>
      <w:tr w:rsidR="004C4DF2" w:rsidRPr="005C6C81" w14:paraId="06E213BA" w14:textId="77777777" w:rsidTr="004C4DF2">
        <w:trPr>
          <w:trHeight w:val="465"/>
        </w:trPr>
        <w:tc>
          <w:tcPr>
            <w:tcW w:w="620" w:type="dxa"/>
            <w:tcBorders>
              <w:top w:val="single" w:sz="4" w:space="0" w:color="auto"/>
              <w:left w:val="single" w:sz="4" w:space="0" w:color="auto"/>
              <w:bottom w:val="single" w:sz="4" w:space="0" w:color="auto"/>
              <w:right w:val="single" w:sz="4" w:space="0" w:color="auto"/>
            </w:tcBorders>
          </w:tcPr>
          <w:p w14:paraId="3ED5A018" w14:textId="77777777" w:rsidR="004C4DF2" w:rsidRPr="005C6C81" w:rsidRDefault="004C4DF2" w:rsidP="00943FDF">
            <w:pPr>
              <w:spacing w:after="0" w:line="240" w:lineRule="auto"/>
              <w:jc w:val="center"/>
              <w:rPr>
                <w:rFonts w:cs="Times New Roman"/>
                <w:color w:val="000000" w:themeColor="text1"/>
                <w:szCs w:val="24"/>
                <w:lang w:eastAsia="hu-HU"/>
              </w:rPr>
            </w:pPr>
            <w:r w:rsidRPr="005C6C81">
              <w:rPr>
                <w:rFonts w:cs="Times New Roman"/>
                <w:color w:val="000000" w:themeColor="text1"/>
                <w:szCs w:val="24"/>
                <w:lang w:eastAsia="hu-HU"/>
              </w:rPr>
              <w:t>1.</w:t>
            </w:r>
          </w:p>
        </w:tc>
        <w:tc>
          <w:tcPr>
            <w:tcW w:w="3066" w:type="dxa"/>
            <w:tcBorders>
              <w:top w:val="single" w:sz="4" w:space="0" w:color="auto"/>
              <w:left w:val="single" w:sz="4" w:space="0" w:color="auto"/>
              <w:bottom w:val="single" w:sz="4" w:space="0" w:color="auto"/>
              <w:right w:val="single" w:sz="4" w:space="0" w:color="auto"/>
            </w:tcBorders>
          </w:tcPr>
          <w:p w14:paraId="246B8333" w14:textId="77777777" w:rsidR="004C4DF2" w:rsidRPr="005C6C81" w:rsidRDefault="004C4DF2" w:rsidP="00943FDF">
            <w:pPr>
              <w:spacing w:after="0" w:line="240" w:lineRule="auto"/>
              <w:ind w:firstLine="851"/>
              <w:jc w:val="both"/>
              <w:rPr>
                <w:rFonts w:cs="Times New Roman"/>
                <w:b/>
                <w:color w:val="000000" w:themeColor="text1"/>
                <w:szCs w:val="24"/>
                <w:lang w:eastAsia="hu-HU"/>
              </w:rPr>
            </w:pPr>
          </w:p>
        </w:tc>
        <w:tc>
          <w:tcPr>
            <w:tcW w:w="1985" w:type="dxa"/>
            <w:tcBorders>
              <w:top w:val="single" w:sz="4" w:space="0" w:color="auto"/>
              <w:left w:val="single" w:sz="4" w:space="0" w:color="auto"/>
              <w:bottom w:val="single" w:sz="4" w:space="0" w:color="auto"/>
              <w:right w:val="single" w:sz="4" w:space="0" w:color="auto"/>
            </w:tcBorders>
          </w:tcPr>
          <w:p w14:paraId="4B950422" w14:textId="77777777" w:rsidR="004C4DF2" w:rsidRPr="005C6C81" w:rsidRDefault="004C4DF2" w:rsidP="00943FDF">
            <w:pPr>
              <w:spacing w:after="0" w:line="240" w:lineRule="auto"/>
              <w:ind w:firstLine="851"/>
              <w:jc w:val="both"/>
              <w:rPr>
                <w:rFonts w:cs="Times New Roman"/>
                <w:b/>
                <w:color w:val="000000" w:themeColor="text1"/>
                <w:szCs w:val="24"/>
                <w:lang w:eastAsia="hu-HU"/>
              </w:rPr>
            </w:pPr>
          </w:p>
        </w:tc>
        <w:tc>
          <w:tcPr>
            <w:tcW w:w="2551" w:type="dxa"/>
            <w:tcBorders>
              <w:top w:val="single" w:sz="4" w:space="0" w:color="auto"/>
              <w:left w:val="single" w:sz="4" w:space="0" w:color="auto"/>
              <w:bottom w:val="single" w:sz="4" w:space="0" w:color="auto"/>
              <w:right w:val="single" w:sz="4" w:space="0" w:color="auto"/>
            </w:tcBorders>
          </w:tcPr>
          <w:p w14:paraId="2ECC6691" w14:textId="77777777" w:rsidR="004C4DF2" w:rsidRPr="005C6C81" w:rsidRDefault="004C4DF2" w:rsidP="00943FDF">
            <w:pPr>
              <w:spacing w:after="0" w:line="240" w:lineRule="auto"/>
              <w:ind w:firstLine="851"/>
              <w:jc w:val="both"/>
              <w:rPr>
                <w:rFonts w:cs="Times New Roman"/>
                <w:b/>
                <w:color w:val="000000" w:themeColor="text1"/>
                <w:szCs w:val="24"/>
                <w:lang w:eastAsia="hu-HU"/>
              </w:rPr>
            </w:pPr>
          </w:p>
        </w:tc>
        <w:tc>
          <w:tcPr>
            <w:tcW w:w="2977" w:type="dxa"/>
            <w:tcBorders>
              <w:top w:val="single" w:sz="4" w:space="0" w:color="auto"/>
              <w:left w:val="single" w:sz="4" w:space="0" w:color="auto"/>
              <w:bottom w:val="single" w:sz="4" w:space="0" w:color="auto"/>
              <w:right w:val="single" w:sz="4" w:space="0" w:color="auto"/>
            </w:tcBorders>
          </w:tcPr>
          <w:p w14:paraId="728796D3" w14:textId="77777777" w:rsidR="004C4DF2" w:rsidRPr="005C6C81" w:rsidRDefault="004C4DF2" w:rsidP="00943FDF">
            <w:pPr>
              <w:spacing w:after="0" w:line="240" w:lineRule="auto"/>
              <w:ind w:firstLine="851"/>
              <w:jc w:val="both"/>
              <w:rPr>
                <w:rFonts w:cs="Times New Roman"/>
                <w:b/>
                <w:color w:val="000000" w:themeColor="text1"/>
                <w:szCs w:val="24"/>
                <w:lang w:eastAsia="hu-HU"/>
              </w:rPr>
            </w:pPr>
          </w:p>
        </w:tc>
        <w:tc>
          <w:tcPr>
            <w:tcW w:w="3544" w:type="dxa"/>
            <w:tcBorders>
              <w:top w:val="single" w:sz="4" w:space="0" w:color="auto"/>
              <w:left w:val="single" w:sz="4" w:space="0" w:color="auto"/>
              <w:bottom w:val="single" w:sz="4" w:space="0" w:color="auto"/>
              <w:right w:val="single" w:sz="4" w:space="0" w:color="auto"/>
            </w:tcBorders>
          </w:tcPr>
          <w:p w14:paraId="56B207CC" w14:textId="77777777" w:rsidR="004C4DF2" w:rsidRPr="005C6C81" w:rsidRDefault="004C4DF2" w:rsidP="00943FDF">
            <w:pPr>
              <w:spacing w:after="0" w:line="240" w:lineRule="auto"/>
              <w:ind w:firstLine="851"/>
              <w:jc w:val="both"/>
              <w:rPr>
                <w:rFonts w:cs="Times New Roman"/>
                <w:b/>
                <w:color w:val="000000" w:themeColor="text1"/>
                <w:szCs w:val="24"/>
                <w:lang w:eastAsia="hu-HU"/>
              </w:rPr>
            </w:pPr>
          </w:p>
        </w:tc>
      </w:tr>
      <w:tr w:rsidR="004C4DF2" w:rsidRPr="005C6C81" w14:paraId="21B1CED0" w14:textId="77777777" w:rsidTr="004C4DF2">
        <w:trPr>
          <w:trHeight w:val="465"/>
        </w:trPr>
        <w:tc>
          <w:tcPr>
            <w:tcW w:w="620" w:type="dxa"/>
            <w:tcBorders>
              <w:top w:val="single" w:sz="4" w:space="0" w:color="auto"/>
              <w:left w:val="single" w:sz="4" w:space="0" w:color="auto"/>
              <w:bottom w:val="single" w:sz="4" w:space="0" w:color="auto"/>
              <w:right w:val="single" w:sz="4" w:space="0" w:color="auto"/>
            </w:tcBorders>
          </w:tcPr>
          <w:p w14:paraId="2A1B684A" w14:textId="77777777" w:rsidR="004C4DF2" w:rsidRPr="005C6C81" w:rsidRDefault="004C4DF2" w:rsidP="00943FDF">
            <w:pPr>
              <w:spacing w:after="0" w:line="240" w:lineRule="auto"/>
              <w:jc w:val="center"/>
              <w:rPr>
                <w:rFonts w:cs="Times New Roman"/>
                <w:color w:val="000000" w:themeColor="text1"/>
                <w:szCs w:val="24"/>
                <w:lang w:eastAsia="hu-HU"/>
              </w:rPr>
            </w:pPr>
            <w:r w:rsidRPr="005C6C81">
              <w:rPr>
                <w:rFonts w:cs="Times New Roman"/>
                <w:color w:val="000000" w:themeColor="text1"/>
                <w:szCs w:val="24"/>
                <w:lang w:eastAsia="hu-HU"/>
              </w:rPr>
              <w:t>2.</w:t>
            </w:r>
          </w:p>
        </w:tc>
        <w:tc>
          <w:tcPr>
            <w:tcW w:w="3066" w:type="dxa"/>
            <w:tcBorders>
              <w:top w:val="single" w:sz="4" w:space="0" w:color="auto"/>
              <w:left w:val="single" w:sz="4" w:space="0" w:color="auto"/>
              <w:bottom w:val="single" w:sz="4" w:space="0" w:color="auto"/>
              <w:right w:val="single" w:sz="4" w:space="0" w:color="auto"/>
            </w:tcBorders>
          </w:tcPr>
          <w:p w14:paraId="787CAEAE" w14:textId="77777777" w:rsidR="004C4DF2" w:rsidRPr="005C6C81" w:rsidRDefault="004C4DF2" w:rsidP="00943FDF">
            <w:pPr>
              <w:spacing w:after="0" w:line="240" w:lineRule="auto"/>
              <w:ind w:firstLine="851"/>
              <w:jc w:val="both"/>
              <w:rPr>
                <w:rFonts w:cs="Times New Roman"/>
                <w:b/>
                <w:color w:val="000000" w:themeColor="text1"/>
                <w:szCs w:val="24"/>
                <w:lang w:eastAsia="hu-HU"/>
              </w:rPr>
            </w:pPr>
          </w:p>
        </w:tc>
        <w:tc>
          <w:tcPr>
            <w:tcW w:w="1985" w:type="dxa"/>
            <w:tcBorders>
              <w:top w:val="single" w:sz="4" w:space="0" w:color="auto"/>
              <w:left w:val="single" w:sz="4" w:space="0" w:color="auto"/>
              <w:bottom w:val="single" w:sz="4" w:space="0" w:color="auto"/>
              <w:right w:val="single" w:sz="4" w:space="0" w:color="auto"/>
            </w:tcBorders>
          </w:tcPr>
          <w:p w14:paraId="62463435" w14:textId="77777777" w:rsidR="004C4DF2" w:rsidRPr="005C6C81" w:rsidRDefault="004C4DF2" w:rsidP="00943FDF">
            <w:pPr>
              <w:spacing w:after="0" w:line="240" w:lineRule="auto"/>
              <w:ind w:firstLine="851"/>
              <w:jc w:val="both"/>
              <w:rPr>
                <w:rFonts w:cs="Times New Roman"/>
                <w:b/>
                <w:color w:val="000000" w:themeColor="text1"/>
                <w:szCs w:val="24"/>
                <w:lang w:eastAsia="hu-HU"/>
              </w:rPr>
            </w:pPr>
          </w:p>
        </w:tc>
        <w:tc>
          <w:tcPr>
            <w:tcW w:w="2551" w:type="dxa"/>
            <w:tcBorders>
              <w:top w:val="single" w:sz="4" w:space="0" w:color="auto"/>
              <w:left w:val="single" w:sz="4" w:space="0" w:color="auto"/>
              <w:bottom w:val="single" w:sz="4" w:space="0" w:color="auto"/>
              <w:right w:val="single" w:sz="4" w:space="0" w:color="auto"/>
            </w:tcBorders>
          </w:tcPr>
          <w:p w14:paraId="3A4DBDC8" w14:textId="77777777" w:rsidR="004C4DF2" w:rsidRPr="005C6C81" w:rsidRDefault="004C4DF2" w:rsidP="00943FDF">
            <w:pPr>
              <w:spacing w:after="0" w:line="240" w:lineRule="auto"/>
              <w:ind w:firstLine="851"/>
              <w:jc w:val="both"/>
              <w:rPr>
                <w:rFonts w:cs="Times New Roman"/>
                <w:b/>
                <w:color w:val="000000" w:themeColor="text1"/>
                <w:szCs w:val="24"/>
                <w:lang w:eastAsia="hu-HU"/>
              </w:rPr>
            </w:pPr>
          </w:p>
        </w:tc>
        <w:tc>
          <w:tcPr>
            <w:tcW w:w="2977" w:type="dxa"/>
            <w:tcBorders>
              <w:top w:val="single" w:sz="4" w:space="0" w:color="auto"/>
              <w:left w:val="single" w:sz="4" w:space="0" w:color="auto"/>
              <w:bottom w:val="single" w:sz="4" w:space="0" w:color="auto"/>
              <w:right w:val="single" w:sz="4" w:space="0" w:color="auto"/>
            </w:tcBorders>
          </w:tcPr>
          <w:p w14:paraId="5376640B" w14:textId="77777777" w:rsidR="004C4DF2" w:rsidRPr="005C6C81" w:rsidRDefault="004C4DF2" w:rsidP="00943FDF">
            <w:pPr>
              <w:spacing w:after="0" w:line="240" w:lineRule="auto"/>
              <w:ind w:firstLine="851"/>
              <w:jc w:val="both"/>
              <w:rPr>
                <w:rFonts w:cs="Times New Roman"/>
                <w:b/>
                <w:color w:val="000000" w:themeColor="text1"/>
                <w:szCs w:val="24"/>
                <w:lang w:eastAsia="hu-HU"/>
              </w:rPr>
            </w:pPr>
          </w:p>
        </w:tc>
        <w:tc>
          <w:tcPr>
            <w:tcW w:w="3544" w:type="dxa"/>
            <w:tcBorders>
              <w:top w:val="single" w:sz="4" w:space="0" w:color="auto"/>
              <w:left w:val="single" w:sz="4" w:space="0" w:color="auto"/>
              <w:bottom w:val="single" w:sz="4" w:space="0" w:color="auto"/>
              <w:right w:val="single" w:sz="4" w:space="0" w:color="auto"/>
            </w:tcBorders>
          </w:tcPr>
          <w:p w14:paraId="7FE8D149" w14:textId="77777777" w:rsidR="004C4DF2" w:rsidRPr="005C6C81" w:rsidRDefault="004C4DF2" w:rsidP="00943FDF">
            <w:pPr>
              <w:spacing w:after="0" w:line="240" w:lineRule="auto"/>
              <w:ind w:firstLine="851"/>
              <w:jc w:val="both"/>
              <w:rPr>
                <w:rFonts w:cs="Times New Roman"/>
                <w:b/>
                <w:color w:val="000000" w:themeColor="text1"/>
                <w:szCs w:val="24"/>
                <w:lang w:eastAsia="hu-HU"/>
              </w:rPr>
            </w:pPr>
          </w:p>
        </w:tc>
      </w:tr>
      <w:tr w:rsidR="004C4DF2" w:rsidRPr="005C6C81" w14:paraId="28905917" w14:textId="77777777" w:rsidTr="004C4DF2">
        <w:trPr>
          <w:trHeight w:val="465"/>
        </w:trPr>
        <w:tc>
          <w:tcPr>
            <w:tcW w:w="620" w:type="dxa"/>
            <w:tcBorders>
              <w:top w:val="single" w:sz="4" w:space="0" w:color="auto"/>
              <w:left w:val="single" w:sz="4" w:space="0" w:color="auto"/>
              <w:bottom w:val="single" w:sz="4" w:space="0" w:color="auto"/>
              <w:right w:val="single" w:sz="4" w:space="0" w:color="auto"/>
            </w:tcBorders>
          </w:tcPr>
          <w:p w14:paraId="3D57CD9D" w14:textId="77777777" w:rsidR="004C4DF2" w:rsidRPr="005C6C81" w:rsidRDefault="004C4DF2" w:rsidP="00943FDF">
            <w:pPr>
              <w:spacing w:after="0" w:line="240" w:lineRule="auto"/>
              <w:jc w:val="center"/>
              <w:rPr>
                <w:rFonts w:cs="Times New Roman"/>
                <w:color w:val="000000" w:themeColor="text1"/>
                <w:szCs w:val="24"/>
                <w:lang w:eastAsia="hu-HU"/>
              </w:rPr>
            </w:pPr>
            <w:r w:rsidRPr="005C6C81">
              <w:rPr>
                <w:rFonts w:cs="Times New Roman"/>
                <w:color w:val="000000" w:themeColor="text1"/>
                <w:szCs w:val="24"/>
                <w:lang w:eastAsia="hu-HU"/>
              </w:rPr>
              <w:t>...</w:t>
            </w:r>
          </w:p>
        </w:tc>
        <w:tc>
          <w:tcPr>
            <w:tcW w:w="3066" w:type="dxa"/>
            <w:tcBorders>
              <w:top w:val="single" w:sz="4" w:space="0" w:color="auto"/>
              <w:left w:val="single" w:sz="4" w:space="0" w:color="auto"/>
              <w:bottom w:val="single" w:sz="4" w:space="0" w:color="auto"/>
              <w:right w:val="single" w:sz="4" w:space="0" w:color="auto"/>
            </w:tcBorders>
          </w:tcPr>
          <w:p w14:paraId="6C77E7E2" w14:textId="77777777" w:rsidR="004C4DF2" w:rsidRPr="005C6C81" w:rsidRDefault="004C4DF2" w:rsidP="00943FDF">
            <w:pPr>
              <w:spacing w:after="0" w:line="240" w:lineRule="auto"/>
              <w:ind w:firstLine="851"/>
              <w:jc w:val="both"/>
              <w:rPr>
                <w:rFonts w:cs="Times New Roman"/>
                <w:b/>
                <w:color w:val="000000" w:themeColor="text1"/>
                <w:szCs w:val="24"/>
                <w:lang w:eastAsia="hu-HU"/>
              </w:rPr>
            </w:pPr>
          </w:p>
        </w:tc>
        <w:tc>
          <w:tcPr>
            <w:tcW w:w="1985" w:type="dxa"/>
            <w:tcBorders>
              <w:top w:val="single" w:sz="4" w:space="0" w:color="auto"/>
              <w:left w:val="single" w:sz="4" w:space="0" w:color="auto"/>
              <w:bottom w:val="single" w:sz="4" w:space="0" w:color="auto"/>
              <w:right w:val="single" w:sz="4" w:space="0" w:color="auto"/>
            </w:tcBorders>
          </w:tcPr>
          <w:p w14:paraId="4F07BFDD" w14:textId="77777777" w:rsidR="004C4DF2" w:rsidRPr="005C6C81" w:rsidRDefault="004C4DF2" w:rsidP="00943FDF">
            <w:pPr>
              <w:spacing w:after="0" w:line="240" w:lineRule="auto"/>
              <w:ind w:firstLine="851"/>
              <w:jc w:val="both"/>
              <w:rPr>
                <w:rFonts w:cs="Times New Roman"/>
                <w:b/>
                <w:color w:val="000000" w:themeColor="text1"/>
                <w:szCs w:val="24"/>
                <w:lang w:eastAsia="hu-HU"/>
              </w:rPr>
            </w:pPr>
          </w:p>
        </w:tc>
        <w:tc>
          <w:tcPr>
            <w:tcW w:w="2551" w:type="dxa"/>
            <w:tcBorders>
              <w:top w:val="single" w:sz="4" w:space="0" w:color="auto"/>
              <w:left w:val="single" w:sz="4" w:space="0" w:color="auto"/>
              <w:bottom w:val="single" w:sz="4" w:space="0" w:color="auto"/>
              <w:right w:val="single" w:sz="4" w:space="0" w:color="auto"/>
            </w:tcBorders>
          </w:tcPr>
          <w:p w14:paraId="77585760" w14:textId="77777777" w:rsidR="004C4DF2" w:rsidRPr="005C6C81" w:rsidRDefault="004C4DF2" w:rsidP="00943FDF">
            <w:pPr>
              <w:spacing w:after="0" w:line="240" w:lineRule="auto"/>
              <w:ind w:firstLine="851"/>
              <w:jc w:val="both"/>
              <w:rPr>
                <w:rFonts w:cs="Times New Roman"/>
                <w:b/>
                <w:color w:val="000000" w:themeColor="text1"/>
                <w:szCs w:val="24"/>
                <w:lang w:eastAsia="hu-HU"/>
              </w:rPr>
            </w:pPr>
          </w:p>
        </w:tc>
        <w:tc>
          <w:tcPr>
            <w:tcW w:w="2977" w:type="dxa"/>
            <w:tcBorders>
              <w:top w:val="single" w:sz="4" w:space="0" w:color="auto"/>
              <w:left w:val="single" w:sz="4" w:space="0" w:color="auto"/>
              <w:bottom w:val="single" w:sz="4" w:space="0" w:color="auto"/>
              <w:right w:val="single" w:sz="4" w:space="0" w:color="auto"/>
            </w:tcBorders>
          </w:tcPr>
          <w:p w14:paraId="131CF2C4" w14:textId="77777777" w:rsidR="004C4DF2" w:rsidRPr="005C6C81" w:rsidRDefault="004C4DF2" w:rsidP="00943FDF">
            <w:pPr>
              <w:spacing w:after="0" w:line="240" w:lineRule="auto"/>
              <w:ind w:firstLine="851"/>
              <w:jc w:val="both"/>
              <w:rPr>
                <w:rFonts w:cs="Times New Roman"/>
                <w:b/>
                <w:color w:val="000000" w:themeColor="text1"/>
                <w:szCs w:val="24"/>
                <w:lang w:eastAsia="hu-HU"/>
              </w:rPr>
            </w:pPr>
          </w:p>
        </w:tc>
        <w:tc>
          <w:tcPr>
            <w:tcW w:w="3544" w:type="dxa"/>
            <w:tcBorders>
              <w:top w:val="single" w:sz="4" w:space="0" w:color="auto"/>
              <w:left w:val="single" w:sz="4" w:space="0" w:color="auto"/>
              <w:bottom w:val="single" w:sz="4" w:space="0" w:color="auto"/>
              <w:right w:val="single" w:sz="4" w:space="0" w:color="auto"/>
            </w:tcBorders>
          </w:tcPr>
          <w:p w14:paraId="589A0A77" w14:textId="77777777" w:rsidR="004C4DF2" w:rsidRPr="005C6C81" w:rsidRDefault="004C4DF2" w:rsidP="00943FDF">
            <w:pPr>
              <w:spacing w:after="0" w:line="240" w:lineRule="auto"/>
              <w:ind w:firstLine="851"/>
              <w:jc w:val="both"/>
              <w:rPr>
                <w:rFonts w:cs="Times New Roman"/>
                <w:b/>
                <w:color w:val="000000" w:themeColor="text1"/>
                <w:szCs w:val="24"/>
                <w:lang w:eastAsia="hu-HU"/>
              </w:rPr>
            </w:pPr>
          </w:p>
        </w:tc>
      </w:tr>
      <w:bookmarkEnd w:id="2"/>
    </w:tbl>
    <w:p w14:paraId="44B68360" w14:textId="77777777" w:rsidR="006F18A4" w:rsidRPr="005C6C81" w:rsidRDefault="006F18A4" w:rsidP="006F18A4">
      <w:pPr>
        <w:spacing w:after="0" w:line="240" w:lineRule="auto"/>
        <w:ind w:firstLine="851"/>
        <w:jc w:val="both"/>
        <w:rPr>
          <w:rFonts w:cs="Times New Roman"/>
          <w:color w:val="000000" w:themeColor="text1"/>
          <w:szCs w:val="24"/>
          <w:lang w:eastAsia="hu-HU"/>
        </w:rPr>
      </w:pPr>
    </w:p>
    <w:p w14:paraId="28DAC04F" w14:textId="77777777" w:rsidR="006F18A4" w:rsidRPr="005C6C81" w:rsidRDefault="006F18A4" w:rsidP="006F18A4">
      <w:pPr>
        <w:spacing w:after="0" w:line="240" w:lineRule="auto"/>
        <w:ind w:firstLine="851"/>
        <w:jc w:val="center"/>
        <w:rPr>
          <w:rFonts w:cs="Times New Roman"/>
          <w:color w:val="000000" w:themeColor="text1"/>
          <w:szCs w:val="24"/>
          <w:lang w:eastAsia="hu-HU"/>
        </w:rPr>
      </w:pPr>
    </w:p>
    <w:p w14:paraId="6B1066A5" w14:textId="77777777" w:rsidR="006F18A4" w:rsidRPr="002C01E6" w:rsidRDefault="006F18A4" w:rsidP="006F18A4">
      <w:pPr>
        <w:suppressAutoHyphens w:val="0"/>
        <w:spacing w:after="0" w:line="240" w:lineRule="auto"/>
        <w:jc w:val="both"/>
        <w:rPr>
          <w:rFonts w:eastAsiaTheme="minorEastAsia" w:cs="Times New Roman"/>
          <w:szCs w:val="24"/>
        </w:rPr>
      </w:pPr>
      <w:r w:rsidRPr="002C01E6">
        <w:rPr>
          <w:rFonts w:eastAsiaTheme="minorEastAsia" w:cs="Times New Roman"/>
          <w:szCs w:val="24"/>
        </w:rPr>
        <w:t>Patvirtinu, kad:</w:t>
      </w:r>
    </w:p>
    <w:p w14:paraId="6F3EC0E0" w14:textId="17E33C7A" w:rsidR="006F18A4" w:rsidRPr="00363F88" w:rsidRDefault="006F18A4" w:rsidP="002C3EBF">
      <w:pPr>
        <w:keepNext/>
        <w:tabs>
          <w:tab w:val="left" w:pos="7903"/>
        </w:tabs>
        <w:spacing w:after="0" w:line="240" w:lineRule="auto"/>
        <w:ind w:right="140" w:firstLine="851"/>
        <w:jc w:val="both"/>
        <w:outlineLvl w:val="0"/>
        <w:rPr>
          <w:rFonts w:cs="Times New Roman"/>
          <w:szCs w:val="24"/>
        </w:rPr>
      </w:pPr>
      <w:r>
        <w:t>1. Kandidatuoju į statinio statybos vadovo pareigas. 2 lentelėje nurodau objektus, kurie buvo tinkamai užbaigti per paskutinius 5 metus iki pasiūlymų pateikimo termino pabaigos ir kuriuose nuo darbų pradžios iki jų užbaigimo ėjau statinio statybos vadovo pareigas. Nurodytų objektų statybos rūšis yra nauja statyba, rekonstravimas ir (ar) kapitalinis remontas; jų statinių grupė ir paskirtis – susisiekimo komunikacijos (keliai ir (ar) gatvės) ir (ar) inžineriniai tinklai (vandentiekio ir (ar) nuotekų tinklai). Kiekvieno objekto darbų vertė yra ne mažesnė kaip 300 000,00 Eur be PVM. Patirtį pagrindžiančius dokumentus pateikiu kartu su pasiūlymu pagal SPS 7 priedą.</w:t>
      </w:r>
    </w:p>
    <w:p w14:paraId="557A31CF" w14:textId="77777777" w:rsidR="006F18A4" w:rsidRPr="00363F88" w:rsidRDefault="006F18A4" w:rsidP="00730AEB">
      <w:pPr>
        <w:tabs>
          <w:tab w:val="left" w:pos="14025"/>
        </w:tabs>
        <w:spacing w:after="0" w:line="240" w:lineRule="auto"/>
        <w:ind w:firstLine="567"/>
        <w:jc w:val="both"/>
        <w:rPr>
          <w:rFonts w:cs="Times New Roman"/>
          <w:szCs w:val="24"/>
        </w:rPr>
      </w:pPr>
      <w:r>
        <w:t>Pateiktame (-</w:t>
      </w:r>
      <w:proofErr w:type="spellStart"/>
      <w:r>
        <w:t>uose</w:t>
      </w:r>
      <w:proofErr w:type="spellEnd"/>
      <w:r>
        <w:t>) užsakovo (-ų) atsiliepime (-</w:t>
      </w:r>
      <w:proofErr w:type="spellStart"/>
      <w:r>
        <w:t>uose</w:t>
      </w:r>
      <w:proofErr w:type="spellEnd"/>
      <w:r>
        <w:t>) arba lygiaverčių dokumentų visumoje galima nustatyti:</w:t>
      </w:r>
    </w:p>
    <w:p w14:paraId="4BD5A359" w14:textId="77777777" w:rsidR="006F18A4" w:rsidRPr="00363F88" w:rsidRDefault="006F18A4" w:rsidP="006F18A4">
      <w:pPr>
        <w:spacing w:after="0" w:line="240" w:lineRule="auto"/>
        <w:ind w:firstLine="567"/>
        <w:jc w:val="both"/>
        <w:rPr>
          <w:rFonts w:cs="Times New Roman"/>
          <w:szCs w:val="24"/>
        </w:rPr>
      </w:pPr>
      <w:r>
        <w:t>a) mano vardą ir pavardę, statinio statybos vadovo pareigas ir tai, kad darbams vadovavau nuo jų pradžios iki užbaigimo;</w:t>
      </w:r>
    </w:p>
    <w:p w14:paraId="5DE85C4E" w14:textId="2D36DBC0" w:rsidR="006F18A4" w:rsidRPr="00363F88" w:rsidRDefault="006F18A4" w:rsidP="006F18A4">
      <w:pPr>
        <w:spacing w:after="0" w:line="240" w:lineRule="auto"/>
        <w:ind w:firstLine="567"/>
        <w:jc w:val="both"/>
        <w:rPr>
          <w:rFonts w:cs="Times New Roman"/>
          <w:szCs w:val="24"/>
        </w:rPr>
      </w:pPr>
      <w:r>
        <w:t>b) tikslų objekto pavadinimą, statybos rūšį, statinių grupę ir paskirtį;</w:t>
      </w:r>
    </w:p>
    <w:p w14:paraId="362A0769" w14:textId="77777777" w:rsidR="006F18A4" w:rsidRPr="00363F88" w:rsidRDefault="006F18A4" w:rsidP="006F18A4">
      <w:pPr>
        <w:spacing w:after="0" w:line="240" w:lineRule="auto"/>
        <w:ind w:firstLine="567"/>
        <w:jc w:val="both"/>
        <w:rPr>
          <w:rFonts w:cs="Times New Roman"/>
          <w:szCs w:val="24"/>
        </w:rPr>
      </w:pPr>
      <w:r>
        <w:t>c) objekto adresą;</w:t>
      </w:r>
    </w:p>
    <w:p w14:paraId="056B1047" w14:textId="77777777" w:rsidR="006F18A4" w:rsidRPr="00363F88" w:rsidRDefault="006F18A4" w:rsidP="006F18A4">
      <w:pPr>
        <w:spacing w:after="0" w:line="240" w:lineRule="auto"/>
        <w:ind w:firstLine="567"/>
        <w:jc w:val="both"/>
        <w:rPr>
          <w:rFonts w:cs="Times New Roman"/>
          <w:szCs w:val="24"/>
        </w:rPr>
      </w:pPr>
      <w:r>
        <w:t>d) darbų pradžios ir pabaigos datas (metus, mėnesį ir dieną);</w:t>
      </w:r>
    </w:p>
    <w:p w14:paraId="775C320E" w14:textId="77777777" w:rsidR="006F18A4" w:rsidRPr="00363F88" w:rsidRDefault="006F18A4" w:rsidP="006F18A4">
      <w:pPr>
        <w:spacing w:after="0" w:line="240" w:lineRule="auto"/>
        <w:ind w:firstLine="567"/>
        <w:jc w:val="both"/>
        <w:rPr>
          <w:rFonts w:cs="Times New Roman"/>
          <w:szCs w:val="24"/>
        </w:rPr>
      </w:pPr>
      <w:r>
        <w:t>e) darbų vertę Eur be PVM;</w:t>
      </w:r>
    </w:p>
    <w:p w14:paraId="26F9411E" w14:textId="77777777" w:rsidR="006F18A4" w:rsidRPr="00363F88" w:rsidRDefault="006F18A4" w:rsidP="006F18A4">
      <w:pPr>
        <w:spacing w:after="0" w:line="240" w:lineRule="auto"/>
        <w:ind w:firstLine="567"/>
        <w:jc w:val="both"/>
        <w:rPr>
          <w:rFonts w:cs="Times New Roman"/>
          <w:szCs w:val="24"/>
        </w:rPr>
      </w:pPr>
      <w:r>
        <w:t>f) kad darbai buvo tinkamai atlikti ir užbaigti.</w:t>
      </w:r>
    </w:p>
    <w:p w14:paraId="4343E375" w14:textId="77777777" w:rsidR="002F2AB6" w:rsidRDefault="006F18A4" w:rsidP="002F2AB6">
      <w:pPr>
        <w:suppressAutoHyphens w:val="0"/>
        <w:spacing w:after="160"/>
        <w:jc w:val="both"/>
      </w:pPr>
      <w:r>
        <w:t>2. Jeigu dėl objektyvių priežasčių negaliu pateikti užsakovo pasirašyto atsiliepimo, nurodau šias priežastis ir kartu su pasiūlymu pateikiu lygiaverčius dokumentus, iš kurių visumos galima nustatyti visas SPS 7 priede išvardytas aplinkybes:</w:t>
      </w:r>
    </w:p>
    <w:tbl>
      <w:tblPr>
        <w:tblStyle w:val="Lentelstinklelis6"/>
        <w:tblW w:w="0" w:type="auto"/>
        <w:tblInd w:w="108"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9746"/>
      </w:tblGrid>
      <w:tr w:rsidR="002F2AB6" w14:paraId="408319F2" w14:textId="77777777" w:rsidTr="00A63E50">
        <w:tc>
          <w:tcPr>
            <w:tcW w:w="9746" w:type="dxa"/>
            <w:tcBorders>
              <w:top w:val="nil"/>
              <w:left w:val="nil"/>
              <w:bottom w:val="single" w:sz="4" w:space="0" w:color="auto"/>
              <w:right w:val="nil"/>
            </w:tcBorders>
          </w:tcPr>
          <w:p w14:paraId="1E79C4E4" w14:textId="77777777" w:rsidR="002F2AB6" w:rsidRDefault="002F2AB6" w:rsidP="00A63E50">
            <w:pPr>
              <w:suppressAutoHyphens w:val="0"/>
              <w:spacing w:after="0" w:line="240" w:lineRule="auto"/>
              <w:rPr>
                <w:rFonts w:eastAsiaTheme="minorEastAsia" w:cs="Times New Roman"/>
                <w:szCs w:val="24"/>
              </w:rPr>
            </w:pPr>
          </w:p>
        </w:tc>
      </w:tr>
    </w:tbl>
    <w:p w14:paraId="00873ED2" w14:textId="77777777" w:rsidR="002F2AB6" w:rsidRDefault="002F2AB6" w:rsidP="002F2AB6">
      <w:pPr>
        <w:suppressAutoHyphens w:val="0"/>
        <w:spacing w:after="160"/>
        <w:jc w:val="center"/>
        <w:rPr>
          <w:rFonts w:eastAsiaTheme="minorEastAsia" w:cs="Times New Roman"/>
          <w:i/>
          <w:iCs/>
          <w:szCs w:val="24"/>
        </w:rPr>
      </w:pPr>
      <w:r>
        <w:t>(objektyvios priežastys ir pateikiamų dokumentų sąrašas; nepildoma, jei teikiamas užsakovo atsiliepimas)</w:t>
      </w:r>
    </w:p>
    <w:tbl>
      <w:tblPr>
        <w:tblStyle w:val="Lentelstinklelis6"/>
        <w:tblW w:w="0" w:type="auto"/>
        <w:tblInd w:w="108"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9746"/>
      </w:tblGrid>
      <w:tr w:rsidR="002F2AB6" w14:paraId="6C897D7A" w14:textId="77777777" w:rsidTr="00A63E50">
        <w:tc>
          <w:tcPr>
            <w:tcW w:w="9746" w:type="dxa"/>
            <w:tcBorders>
              <w:top w:val="nil"/>
              <w:left w:val="nil"/>
              <w:bottom w:val="single" w:sz="4" w:space="0" w:color="auto"/>
              <w:right w:val="nil"/>
            </w:tcBorders>
          </w:tcPr>
          <w:p w14:paraId="0DBB7BCF" w14:textId="77777777" w:rsidR="002F2AB6" w:rsidRDefault="002F2AB6" w:rsidP="00A63E50">
            <w:pPr>
              <w:suppressAutoHyphens w:val="0"/>
              <w:spacing w:after="0" w:line="240" w:lineRule="auto"/>
              <w:rPr>
                <w:rFonts w:eastAsiaTheme="minorEastAsia" w:cs="Times New Roman"/>
                <w:szCs w:val="24"/>
              </w:rPr>
            </w:pPr>
          </w:p>
        </w:tc>
      </w:tr>
    </w:tbl>
    <w:p w14:paraId="145F0AF7" w14:textId="77777777" w:rsidR="006F18A4" w:rsidRPr="002C01E6" w:rsidRDefault="002F2AB6" w:rsidP="006F18A4">
      <w:pPr>
        <w:suppressAutoHyphens w:val="0"/>
        <w:spacing w:after="160"/>
        <w:rPr>
          <w:rFonts w:eastAsiaTheme="minorEastAsia" w:cs="Times New Roman"/>
          <w:szCs w:val="24"/>
          <w:lang w:eastAsia="lt-LT"/>
        </w:rPr>
      </w:pPr>
      <w:r>
        <w:t>3. Patvirtinu, kad pats (pati) vadovavau 2 lentelėje nurodytų objektų darbams nuo pradžios iki jų užbaigimo (atsižvelgiant į SPS 7 priede numatytą atostogų ar laikinojo nedarbingumo išimtį).</w:t>
      </w:r>
    </w:p>
    <w:p w14:paraId="1D3474EF" w14:textId="77777777" w:rsidR="006F18A4" w:rsidRPr="002C01E6" w:rsidRDefault="006F18A4" w:rsidP="002F2AB6">
      <w:pPr>
        <w:suppressAutoHyphens w:val="0"/>
        <w:spacing w:after="160"/>
        <w:rPr>
          <w:rFonts w:eastAsiaTheme="minorEastAsia" w:cs="Times New Roman"/>
          <w:szCs w:val="24"/>
          <w:lang w:eastAsia="lt-LT"/>
        </w:rPr>
      </w:pPr>
    </w:p>
    <w:p w14:paraId="0076A814" w14:textId="77777777" w:rsidR="006F18A4" w:rsidRPr="002F2AB6" w:rsidRDefault="006F18A4" w:rsidP="002F2AB6">
      <w:pPr>
        <w:suppressAutoHyphens w:val="0"/>
        <w:spacing w:after="0" w:line="240" w:lineRule="auto"/>
        <w:jc w:val="both"/>
        <w:rPr>
          <w:rFonts w:eastAsiaTheme="minorEastAsia" w:cs="Times New Roman"/>
          <w:b/>
          <w:bCs/>
          <w:szCs w:val="24"/>
        </w:rPr>
      </w:pPr>
      <w:r>
        <w:t>Suprantu, kad SPS 7 priede nurodyti patirtį pagrindžiantys dokumentai turi būti pateikti iki pasiūlymų pateikimo termino pabaigos, o objektai, kurių atitikties pagal pateiktus dokumentus negalima nustatyti, nebus vertinami.</w:t>
      </w:r>
    </w:p>
    <w:p w14:paraId="631AC408" w14:textId="77777777" w:rsidR="006F18A4" w:rsidRPr="002C01E6" w:rsidRDefault="006F18A4" w:rsidP="006F18A4">
      <w:pPr>
        <w:suppressAutoHyphens w:val="0"/>
        <w:spacing w:after="160"/>
        <w:jc w:val="center"/>
        <w:rPr>
          <w:rFonts w:eastAsiaTheme="minorEastAsia" w:cs="Times New Roman"/>
          <w:szCs w:val="24"/>
          <w:lang w:eastAsia="lt-LT"/>
        </w:rPr>
      </w:pPr>
    </w:p>
    <w:p w14:paraId="14DF4CAA" w14:textId="77777777" w:rsidR="006F18A4" w:rsidRPr="002C01E6" w:rsidRDefault="006F18A4" w:rsidP="006F18A4">
      <w:pPr>
        <w:suppressAutoHyphens w:val="0"/>
        <w:spacing w:after="160"/>
        <w:jc w:val="center"/>
        <w:rPr>
          <w:rFonts w:eastAsiaTheme="minorEastAsia" w:cs="Times New Roman"/>
          <w:szCs w:val="24"/>
          <w:lang w:eastAsia="lt-LT"/>
        </w:rPr>
      </w:pPr>
      <w:r w:rsidRPr="002C01E6">
        <w:rPr>
          <w:rFonts w:eastAsiaTheme="minorEastAsia" w:cs="Times New Roman"/>
          <w:szCs w:val="24"/>
          <w:lang w:eastAsia="lt-LT"/>
        </w:rPr>
        <w:t>____________________________________________________</w:t>
      </w:r>
    </w:p>
    <w:p w14:paraId="558CC7F5" w14:textId="77777777" w:rsidR="006F18A4" w:rsidRPr="002C01E6" w:rsidRDefault="006F18A4" w:rsidP="006F18A4">
      <w:pPr>
        <w:suppressAutoHyphens w:val="0"/>
        <w:spacing w:after="160"/>
        <w:jc w:val="center"/>
        <w:rPr>
          <w:rFonts w:eastAsiaTheme="minorHAnsi" w:cs="Times New Roman"/>
          <w:i/>
          <w:szCs w:val="24"/>
          <w:lang w:eastAsia="lt-LT"/>
        </w:rPr>
      </w:pPr>
      <w:r w:rsidRPr="002C01E6">
        <w:rPr>
          <w:rFonts w:eastAsiaTheme="minorHAnsi" w:cs="Times New Roman"/>
          <w:i/>
          <w:szCs w:val="24"/>
          <w:lang w:eastAsia="lt-LT"/>
        </w:rPr>
        <w:t>Specialisto vardas, pavardė, parašas</w:t>
      </w:r>
    </w:p>
    <w:p w14:paraId="14DFF6AC" w14:textId="77777777" w:rsidR="008C45AA" w:rsidRDefault="008C45AA" w:rsidP="008C45AA">
      <w:pPr>
        <w:spacing w:after="0" w:line="240" w:lineRule="auto"/>
        <w:jc w:val="center"/>
        <w:rPr>
          <w:rFonts w:cs="Times New Roman"/>
          <w:b/>
          <w:bCs/>
          <w:szCs w:val="24"/>
        </w:rPr>
      </w:pPr>
    </w:p>
    <w:p w14:paraId="6F06D0D7" w14:textId="77777777" w:rsidR="008C45AA" w:rsidRDefault="008C45AA" w:rsidP="008C45AA">
      <w:pPr>
        <w:spacing w:after="0" w:line="240" w:lineRule="auto"/>
        <w:jc w:val="center"/>
        <w:rPr>
          <w:rFonts w:cs="Times New Roman"/>
          <w:b/>
          <w:bCs/>
          <w:szCs w:val="24"/>
        </w:rPr>
      </w:pPr>
    </w:p>
    <w:p w14:paraId="7386B652" w14:textId="77777777" w:rsidR="00191422" w:rsidRDefault="00191422" w:rsidP="006F18A4">
      <w:pPr>
        <w:keepNext/>
        <w:tabs>
          <w:tab w:val="left" w:pos="8550"/>
        </w:tabs>
        <w:spacing w:after="120" w:line="240" w:lineRule="auto"/>
        <w:ind w:right="142" w:firstLine="851"/>
        <w:jc w:val="right"/>
        <w:outlineLvl w:val="0"/>
        <w:rPr>
          <w:rFonts w:eastAsia="Times New Roman" w:cs="Times New Roman"/>
          <w:b/>
          <w:szCs w:val="24"/>
          <w:lang w:eastAsia="en-US"/>
        </w:rPr>
      </w:pPr>
    </w:p>
    <w:sectPr w:rsidR="00191422" w:rsidSect="00966D24">
      <w:pgSz w:w="16838" w:h="11906" w:orient="landscape" w:code="9"/>
      <w:pgMar w:top="1701" w:right="1134" w:bottom="567" w:left="1134" w:header="567" w:footer="567" w:gutter="0"/>
      <w:cols w:space="1296"/>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A5EAB" w14:textId="77777777" w:rsidR="00996525" w:rsidRDefault="00996525" w:rsidP="009704AF">
      <w:pPr>
        <w:spacing w:after="0" w:line="240" w:lineRule="auto"/>
      </w:pPr>
      <w:r>
        <w:separator/>
      </w:r>
    </w:p>
  </w:endnote>
  <w:endnote w:type="continuationSeparator" w:id="0">
    <w:p w14:paraId="7419D34A" w14:textId="77777777" w:rsidR="00996525" w:rsidRDefault="00996525" w:rsidP="009704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EE"/>
    <w:family w:val="auto"/>
    <w:notTrueType/>
    <w:pitch w:val="default"/>
    <w:sig w:usb0="00000007" w:usb1="00000000" w:usb2="00000000" w:usb3="00000000" w:csb0="00000083"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BA"/>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F0034" w14:textId="77777777" w:rsidR="00923B2D" w:rsidRDefault="00923B2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D452D" w14:textId="77777777" w:rsidR="00996525" w:rsidRDefault="00996525" w:rsidP="009704AF">
      <w:pPr>
        <w:spacing w:after="0" w:line="240" w:lineRule="auto"/>
      </w:pPr>
      <w:r>
        <w:separator/>
      </w:r>
    </w:p>
  </w:footnote>
  <w:footnote w:type="continuationSeparator" w:id="0">
    <w:p w14:paraId="2E971407" w14:textId="77777777" w:rsidR="00996525" w:rsidRDefault="00996525" w:rsidP="009704AF">
      <w:pPr>
        <w:spacing w:after="0" w:line="240" w:lineRule="auto"/>
      </w:pPr>
      <w:r>
        <w:continuationSeparator/>
      </w:r>
    </w:p>
  </w:footnote>
  <w:footnote w:id="1">
    <w:p w14:paraId="5A2FDB25" w14:textId="77777777" w:rsidR="0032392D" w:rsidRPr="00C45DE1" w:rsidRDefault="0032392D" w:rsidP="0032392D">
      <w:pPr>
        <w:pStyle w:val="Puslapioinaostekstas"/>
        <w:jc w:val="both"/>
      </w:pPr>
      <w:r w:rsidRPr="00C45DE1">
        <w:rPr>
          <w:rStyle w:val="Puslapioinaosnuoroda"/>
        </w:rPr>
        <w:footnoteRef/>
      </w:r>
      <w:r w:rsidRPr="00C45DE1">
        <w:t xml:space="preserve"> </w:t>
      </w:r>
      <w:r w:rsidRPr="00C45DE1">
        <w:rPr>
          <w:bCs/>
        </w:rPr>
        <w:t xml:space="preserve">Pildyti tuomet, jei bus pateikta konfidenciali informacija. </w:t>
      </w:r>
      <w:r w:rsidRPr="00C45DE1">
        <w:t>Jei dalyvis šios lentelės neužpildo ir (ar) failo (bylos) pavadinime nenurodo „konfidencialu“, perkančioji organizacija laiko, kad jo pateiktame pasiūlyme nėra konfidencialios informacijos.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4238410"/>
      <w:docPartObj>
        <w:docPartGallery w:val="Page Numbers (Top of Page)"/>
        <w:docPartUnique/>
      </w:docPartObj>
    </w:sdtPr>
    <w:sdtContent>
      <w:p w14:paraId="0C47D7F9" w14:textId="77777777" w:rsidR="00191422" w:rsidRDefault="00191422">
        <w:pPr>
          <w:pStyle w:val="Antrats"/>
          <w:jc w:val="center"/>
        </w:pPr>
        <w:r>
          <w:fldChar w:fldCharType="begin"/>
        </w:r>
        <w:r>
          <w:instrText>PAGE   \* MERGEFORMAT</w:instrText>
        </w:r>
        <w:r>
          <w:fldChar w:fldCharType="separate"/>
        </w:r>
        <w:r>
          <w:rPr>
            <w:noProof/>
          </w:rPr>
          <w:t>21</w:t>
        </w:r>
        <w:r>
          <w:fldChar w:fldCharType="end"/>
        </w:r>
      </w:p>
    </w:sdtContent>
  </w:sdt>
  <w:p w14:paraId="3B3523F4" w14:textId="77777777" w:rsidR="00191422" w:rsidRDefault="0019142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87B9F"/>
    <w:multiLevelType w:val="multilevel"/>
    <w:tmpl w:val="EB2A6DA8"/>
    <w:lvl w:ilvl="0">
      <w:start w:val="1"/>
      <w:numFmt w:val="decimal"/>
      <w:lvlText w:val="%1."/>
      <w:lvlJc w:val="left"/>
      <w:pPr>
        <w:ind w:left="465" w:hanging="465"/>
      </w:pPr>
      <w:rPr>
        <w:rFonts w:hint="default"/>
      </w:rPr>
    </w:lvl>
    <w:lvl w:ilvl="1">
      <w:start w:val="1"/>
      <w:numFmt w:val="decimal"/>
      <w:lvlText w:val="%1.%2."/>
      <w:lvlJc w:val="left"/>
      <w:pPr>
        <w:ind w:left="1174" w:hanging="465"/>
      </w:pPr>
      <w:rPr>
        <w:rFonts w:hint="default"/>
        <w:b w:val="0"/>
        <w:i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062B518F"/>
    <w:multiLevelType w:val="multilevel"/>
    <w:tmpl w:val="14DCA27A"/>
    <w:lvl w:ilvl="0">
      <w:start w:val="6"/>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b w:val="0"/>
        <w:bCs w:val="0"/>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 w15:restartNumberingAfterBreak="0">
    <w:nsid w:val="0E354C6A"/>
    <w:multiLevelType w:val="multilevel"/>
    <w:tmpl w:val="8398DD0A"/>
    <w:lvl w:ilvl="0">
      <w:start w:val="5"/>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1B1D521F"/>
    <w:multiLevelType w:val="multilevel"/>
    <w:tmpl w:val="7E922F50"/>
    <w:lvl w:ilvl="0">
      <w:start w:val="1"/>
      <w:numFmt w:val="decimal"/>
      <w:pStyle w:val="Antrat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F861C41"/>
    <w:multiLevelType w:val="multilevel"/>
    <w:tmpl w:val="35069108"/>
    <w:lvl w:ilvl="0">
      <w:start w:val="3"/>
      <w:numFmt w:val="decimal"/>
      <w:lvlText w:val="%1."/>
      <w:lvlJc w:val="left"/>
      <w:pPr>
        <w:ind w:left="360" w:hanging="360"/>
      </w:pPr>
      <w:rPr>
        <w:rFonts w:eastAsia="Calibri" w:hint="default"/>
      </w:rPr>
    </w:lvl>
    <w:lvl w:ilvl="1">
      <w:start w:val="1"/>
      <w:numFmt w:val="decimal"/>
      <w:lvlText w:val="%1.%2."/>
      <w:lvlJc w:val="left"/>
      <w:pPr>
        <w:ind w:left="927" w:hanging="360"/>
      </w:pPr>
      <w:rPr>
        <w:rFonts w:eastAsia="Calibri" w:hint="default"/>
      </w:rPr>
    </w:lvl>
    <w:lvl w:ilvl="2">
      <w:start w:val="1"/>
      <w:numFmt w:val="decimal"/>
      <w:lvlText w:val="%1.%2.%3."/>
      <w:lvlJc w:val="left"/>
      <w:pPr>
        <w:ind w:left="1854" w:hanging="720"/>
      </w:pPr>
      <w:rPr>
        <w:rFonts w:eastAsia="Calibri" w:hint="default"/>
      </w:rPr>
    </w:lvl>
    <w:lvl w:ilvl="3">
      <w:start w:val="1"/>
      <w:numFmt w:val="decimal"/>
      <w:lvlText w:val="%1.%2.%3.%4."/>
      <w:lvlJc w:val="left"/>
      <w:pPr>
        <w:ind w:left="2421" w:hanging="720"/>
      </w:pPr>
      <w:rPr>
        <w:rFonts w:eastAsia="Calibri" w:hint="default"/>
      </w:rPr>
    </w:lvl>
    <w:lvl w:ilvl="4">
      <w:start w:val="1"/>
      <w:numFmt w:val="decimal"/>
      <w:lvlText w:val="%1.%2.%3.%4.%5."/>
      <w:lvlJc w:val="left"/>
      <w:pPr>
        <w:ind w:left="3348" w:hanging="1080"/>
      </w:pPr>
      <w:rPr>
        <w:rFonts w:eastAsia="Calibri" w:hint="default"/>
      </w:rPr>
    </w:lvl>
    <w:lvl w:ilvl="5">
      <w:start w:val="1"/>
      <w:numFmt w:val="decimal"/>
      <w:lvlText w:val="%1.%2.%3.%4.%5.%6."/>
      <w:lvlJc w:val="left"/>
      <w:pPr>
        <w:ind w:left="3915" w:hanging="1080"/>
      </w:pPr>
      <w:rPr>
        <w:rFonts w:eastAsia="Calibri" w:hint="default"/>
      </w:rPr>
    </w:lvl>
    <w:lvl w:ilvl="6">
      <w:start w:val="1"/>
      <w:numFmt w:val="decimal"/>
      <w:lvlText w:val="%1.%2.%3.%4.%5.%6.%7."/>
      <w:lvlJc w:val="left"/>
      <w:pPr>
        <w:ind w:left="4842" w:hanging="1440"/>
      </w:pPr>
      <w:rPr>
        <w:rFonts w:eastAsia="Calibri" w:hint="default"/>
      </w:rPr>
    </w:lvl>
    <w:lvl w:ilvl="7">
      <w:start w:val="1"/>
      <w:numFmt w:val="decimal"/>
      <w:lvlText w:val="%1.%2.%3.%4.%5.%6.%7.%8."/>
      <w:lvlJc w:val="left"/>
      <w:pPr>
        <w:ind w:left="5409" w:hanging="1440"/>
      </w:pPr>
      <w:rPr>
        <w:rFonts w:eastAsia="Calibri" w:hint="default"/>
      </w:rPr>
    </w:lvl>
    <w:lvl w:ilvl="8">
      <w:start w:val="1"/>
      <w:numFmt w:val="decimal"/>
      <w:lvlText w:val="%1.%2.%3.%4.%5.%6.%7.%8.%9."/>
      <w:lvlJc w:val="left"/>
      <w:pPr>
        <w:ind w:left="6336" w:hanging="1800"/>
      </w:pPr>
      <w:rPr>
        <w:rFonts w:eastAsia="Calibri" w:hint="default"/>
      </w:rPr>
    </w:lvl>
  </w:abstractNum>
  <w:abstractNum w:abstractNumId="5" w15:restartNumberingAfterBreak="0">
    <w:nsid w:val="25782CCF"/>
    <w:multiLevelType w:val="hybridMultilevel"/>
    <w:tmpl w:val="0762B712"/>
    <w:lvl w:ilvl="0" w:tplc="DF6A7C2C">
      <w:start w:val="8"/>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AAE1663"/>
    <w:multiLevelType w:val="multilevel"/>
    <w:tmpl w:val="AC6C17E2"/>
    <w:lvl w:ilvl="0">
      <w:start w:val="1"/>
      <w:numFmt w:val="decimal"/>
      <w:lvlText w:val="%1."/>
      <w:lvlJc w:val="left"/>
      <w:pPr>
        <w:ind w:left="1070" w:hanging="360"/>
      </w:pPr>
      <w:rPr>
        <w:rFonts w:ascii="Times New Roman" w:hAnsi="Times New Roman" w:cs="Times New Roman" w:hint="default"/>
        <w:b w:val="0"/>
        <w:i w:val="0"/>
        <w:strike w:val="0"/>
        <w:color w:val="auto"/>
        <w:sz w:val="24"/>
        <w:szCs w:val="24"/>
      </w:rPr>
    </w:lvl>
    <w:lvl w:ilvl="1">
      <w:start w:val="1"/>
      <w:numFmt w:val="decimal"/>
      <w:lvlText w:val="%1.%2."/>
      <w:lvlJc w:val="left"/>
      <w:pPr>
        <w:ind w:left="1142" w:hanging="432"/>
      </w:pPr>
      <w:rPr>
        <w:rFonts w:ascii="Times New Roman" w:hAnsi="Times New Roman" w:cs="Times New Roman" w:hint="default"/>
        <w:b w:val="0"/>
        <w:i w:val="0"/>
        <w:color w:val="auto"/>
        <w:sz w:val="24"/>
        <w:szCs w:val="24"/>
      </w:rPr>
    </w:lvl>
    <w:lvl w:ilvl="2">
      <w:start w:val="1"/>
      <w:numFmt w:val="decimal"/>
      <w:lvlText w:val="%1.%2.%3."/>
      <w:lvlJc w:val="left"/>
      <w:pPr>
        <w:ind w:left="1224" w:hanging="504"/>
      </w:pPr>
      <w:rPr>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8223084"/>
    <w:multiLevelType w:val="multilevel"/>
    <w:tmpl w:val="52AC1904"/>
    <w:lvl w:ilvl="0">
      <w:start w:val="1"/>
      <w:numFmt w:val="decimal"/>
      <w:pStyle w:val="Stilius1"/>
      <w:lvlText w:val="%1."/>
      <w:lvlJc w:val="left"/>
      <w:pPr>
        <w:ind w:left="5040" w:hanging="360"/>
      </w:pPr>
      <w:rPr>
        <w:rFonts w:cs="Times New Roman" w:hint="default"/>
      </w:rPr>
    </w:lvl>
    <w:lvl w:ilvl="1">
      <w:start w:val="1"/>
      <w:numFmt w:val="decimal"/>
      <w:isLgl/>
      <w:lvlText w:val="%1.%2."/>
      <w:lvlJc w:val="left"/>
      <w:pPr>
        <w:ind w:left="720" w:hanging="360"/>
      </w:pPr>
      <w:rPr>
        <w:rFonts w:cs="Times New Roman" w:hint="default"/>
        <w:b w:val="0"/>
        <w:sz w:val="24"/>
        <w:szCs w:val="24"/>
      </w:rPr>
    </w:lvl>
    <w:lvl w:ilvl="2">
      <w:start w:val="1"/>
      <w:numFmt w:val="decimal"/>
      <w:isLgl/>
      <w:lvlText w:val="%1.%2.%3."/>
      <w:lvlJc w:val="left"/>
      <w:pPr>
        <w:ind w:left="1287" w:hanging="720"/>
      </w:pPr>
      <w:rPr>
        <w:rFonts w:cs="Times New Roman" w:hint="default"/>
        <w:b w:val="0"/>
        <w:i w:val="0"/>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8" w15:restartNumberingAfterBreak="0">
    <w:nsid w:val="55C66315"/>
    <w:multiLevelType w:val="multilevel"/>
    <w:tmpl w:val="AFC486A6"/>
    <w:lvl w:ilvl="0">
      <w:start w:val="3"/>
      <w:numFmt w:val="decimal"/>
      <w:lvlText w:val="%1."/>
      <w:lvlJc w:val="left"/>
      <w:pPr>
        <w:ind w:left="672" w:hanging="672"/>
      </w:pPr>
      <w:rPr>
        <w:rFonts w:hint="default"/>
      </w:rPr>
    </w:lvl>
    <w:lvl w:ilvl="1">
      <w:start w:val="1"/>
      <w:numFmt w:val="decimal"/>
      <w:lvlText w:val="%1.%2."/>
      <w:lvlJc w:val="left"/>
      <w:pPr>
        <w:ind w:left="672" w:hanging="6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8921AAD"/>
    <w:multiLevelType w:val="multilevel"/>
    <w:tmpl w:val="A28C87E4"/>
    <w:lvl w:ilvl="0">
      <w:start w:val="1"/>
      <w:numFmt w:val="decimal"/>
      <w:lvlText w:val="%1"/>
      <w:lvlJc w:val="left"/>
      <w:pPr>
        <w:ind w:left="748" w:hanging="360"/>
      </w:pPr>
      <w:rPr>
        <w:rFonts w:hint="default"/>
      </w:rPr>
    </w:lvl>
    <w:lvl w:ilvl="1">
      <w:start w:val="5"/>
      <w:numFmt w:val="decimal"/>
      <w:isLgl/>
      <w:lvlText w:val="%1.%2."/>
      <w:lvlJc w:val="left"/>
      <w:pPr>
        <w:ind w:left="1058" w:hanging="504"/>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606" w:hanging="720"/>
      </w:pPr>
      <w:rPr>
        <w:rFonts w:hint="default"/>
      </w:rPr>
    </w:lvl>
    <w:lvl w:ilvl="4">
      <w:start w:val="1"/>
      <w:numFmt w:val="decimal"/>
      <w:isLgl/>
      <w:lvlText w:val="%1.%2.%3.%4.%5."/>
      <w:lvlJc w:val="left"/>
      <w:pPr>
        <w:ind w:left="2132" w:hanging="1080"/>
      </w:pPr>
      <w:rPr>
        <w:rFonts w:hint="default"/>
      </w:rPr>
    </w:lvl>
    <w:lvl w:ilvl="5">
      <w:start w:val="1"/>
      <w:numFmt w:val="decimal"/>
      <w:isLgl/>
      <w:lvlText w:val="%1.%2.%3.%4.%5.%6."/>
      <w:lvlJc w:val="left"/>
      <w:pPr>
        <w:ind w:left="2298" w:hanging="1080"/>
      </w:pPr>
      <w:rPr>
        <w:rFonts w:hint="default"/>
      </w:rPr>
    </w:lvl>
    <w:lvl w:ilvl="6">
      <w:start w:val="1"/>
      <w:numFmt w:val="decimal"/>
      <w:isLgl/>
      <w:lvlText w:val="%1.%2.%3.%4.%5.%6.%7."/>
      <w:lvlJc w:val="left"/>
      <w:pPr>
        <w:ind w:left="2824" w:hanging="1440"/>
      </w:pPr>
      <w:rPr>
        <w:rFonts w:hint="default"/>
      </w:rPr>
    </w:lvl>
    <w:lvl w:ilvl="7">
      <w:start w:val="1"/>
      <w:numFmt w:val="decimal"/>
      <w:isLgl/>
      <w:lvlText w:val="%1.%2.%3.%4.%5.%6.%7.%8."/>
      <w:lvlJc w:val="left"/>
      <w:pPr>
        <w:ind w:left="2990" w:hanging="1440"/>
      </w:pPr>
      <w:rPr>
        <w:rFonts w:hint="default"/>
      </w:rPr>
    </w:lvl>
    <w:lvl w:ilvl="8">
      <w:start w:val="1"/>
      <w:numFmt w:val="decimal"/>
      <w:isLgl/>
      <w:lvlText w:val="%1.%2.%3.%4.%5.%6.%7.%8.%9."/>
      <w:lvlJc w:val="left"/>
      <w:pPr>
        <w:ind w:left="3516" w:hanging="1800"/>
      </w:pPr>
      <w:rPr>
        <w:rFonts w:hint="default"/>
      </w:rPr>
    </w:lvl>
  </w:abstractNum>
  <w:abstractNum w:abstractNumId="10" w15:restartNumberingAfterBreak="0">
    <w:nsid w:val="59B83B31"/>
    <w:multiLevelType w:val="multilevel"/>
    <w:tmpl w:val="01C8AC1E"/>
    <w:lvl w:ilvl="0">
      <w:start w:val="2"/>
      <w:numFmt w:val="decimal"/>
      <w:lvlText w:val="%1."/>
      <w:lvlJc w:val="left"/>
      <w:pPr>
        <w:ind w:left="540" w:hanging="540"/>
      </w:pPr>
      <w:rPr>
        <w:rFonts w:hint="default"/>
        <w:i w:val="0"/>
      </w:rPr>
    </w:lvl>
    <w:lvl w:ilvl="1">
      <w:start w:val="3"/>
      <w:numFmt w:val="decimal"/>
      <w:lvlText w:val="%1.%2."/>
      <w:lvlJc w:val="left"/>
      <w:pPr>
        <w:ind w:left="880" w:hanging="540"/>
      </w:pPr>
      <w:rPr>
        <w:rFonts w:hint="default"/>
        <w:i w:val="0"/>
      </w:rPr>
    </w:lvl>
    <w:lvl w:ilvl="2">
      <w:start w:val="1"/>
      <w:numFmt w:val="decimal"/>
      <w:lvlText w:val="%1.%2.%3."/>
      <w:lvlJc w:val="left"/>
      <w:pPr>
        <w:ind w:left="1400" w:hanging="720"/>
      </w:pPr>
      <w:rPr>
        <w:rFonts w:hint="default"/>
        <w:i w:val="0"/>
      </w:rPr>
    </w:lvl>
    <w:lvl w:ilvl="3">
      <w:start w:val="1"/>
      <w:numFmt w:val="decimal"/>
      <w:lvlText w:val="%1.%2.%3.%4."/>
      <w:lvlJc w:val="left"/>
      <w:pPr>
        <w:ind w:left="1740" w:hanging="720"/>
      </w:pPr>
      <w:rPr>
        <w:rFonts w:hint="default"/>
        <w:i w:val="0"/>
      </w:rPr>
    </w:lvl>
    <w:lvl w:ilvl="4">
      <w:start w:val="1"/>
      <w:numFmt w:val="decimal"/>
      <w:lvlText w:val="%1.%2.%3.%4.%5."/>
      <w:lvlJc w:val="left"/>
      <w:pPr>
        <w:ind w:left="2440" w:hanging="1080"/>
      </w:pPr>
      <w:rPr>
        <w:rFonts w:hint="default"/>
        <w:i w:val="0"/>
      </w:rPr>
    </w:lvl>
    <w:lvl w:ilvl="5">
      <w:start w:val="1"/>
      <w:numFmt w:val="decimal"/>
      <w:lvlText w:val="%1.%2.%3.%4.%5.%6."/>
      <w:lvlJc w:val="left"/>
      <w:pPr>
        <w:ind w:left="2780" w:hanging="1080"/>
      </w:pPr>
      <w:rPr>
        <w:rFonts w:hint="default"/>
        <w:i w:val="0"/>
      </w:rPr>
    </w:lvl>
    <w:lvl w:ilvl="6">
      <w:start w:val="1"/>
      <w:numFmt w:val="decimal"/>
      <w:lvlText w:val="%1.%2.%3.%4.%5.%6.%7."/>
      <w:lvlJc w:val="left"/>
      <w:pPr>
        <w:ind w:left="3480" w:hanging="1440"/>
      </w:pPr>
      <w:rPr>
        <w:rFonts w:hint="default"/>
        <w:i w:val="0"/>
      </w:rPr>
    </w:lvl>
    <w:lvl w:ilvl="7">
      <w:start w:val="1"/>
      <w:numFmt w:val="decimal"/>
      <w:lvlText w:val="%1.%2.%3.%4.%5.%6.%7.%8."/>
      <w:lvlJc w:val="left"/>
      <w:pPr>
        <w:ind w:left="3820" w:hanging="1440"/>
      </w:pPr>
      <w:rPr>
        <w:rFonts w:hint="default"/>
        <w:i w:val="0"/>
      </w:rPr>
    </w:lvl>
    <w:lvl w:ilvl="8">
      <w:start w:val="1"/>
      <w:numFmt w:val="decimal"/>
      <w:lvlText w:val="%1.%2.%3.%4.%5.%6.%7.%8.%9."/>
      <w:lvlJc w:val="left"/>
      <w:pPr>
        <w:ind w:left="4520" w:hanging="1800"/>
      </w:pPr>
      <w:rPr>
        <w:rFonts w:hint="default"/>
        <w:i w:val="0"/>
      </w:rPr>
    </w:lvl>
  </w:abstractNum>
  <w:abstractNum w:abstractNumId="11" w15:restartNumberingAfterBreak="0">
    <w:nsid w:val="60B1394D"/>
    <w:multiLevelType w:val="hybridMultilevel"/>
    <w:tmpl w:val="5DE0AF32"/>
    <w:lvl w:ilvl="0" w:tplc="EE2CBFFA">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2" w15:restartNumberingAfterBreak="0">
    <w:nsid w:val="62383861"/>
    <w:multiLevelType w:val="multilevel"/>
    <w:tmpl w:val="C07005DA"/>
    <w:lvl w:ilvl="0">
      <w:start w:val="1"/>
      <w:numFmt w:val="decimal"/>
      <w:lvlText w:val="%1."/>
      <w:lvlJc w:val="left"/>
      <w:pPr>
        <w:ind w:left="0" w:firstLine="851"/>
      </w:pPr>
      <w:rPr>
        <w:rFonts w:hint="default"/>
      </w:rPr>
    </w:lvl>
    <w:lvl w:ilvl="1">
      <w:start w:val="1"/>
      <w:numFmt w:val="decimal"/>
      <w:lvlText w:val="2.%2."/>
      <w:lvlJc w:val="left"/>
      <w:pPr>
        <w:ind w:left="0" w:firstLine="851"/>
      </w:pPr>
      <w:rPr>
        <w:rFonts w:hint="default"/>
        <w:i w:val="0"/>
        <w:color w:val="auto"/>
      </w:rPr>
    </w:lvl>
    <w:lvl w:ilvl="2">
      <w:start w:val="1"/>
      <w:numFmt w:val="decimal"/>
      <w:lvlText w:val="2.1.%3."/>
      <w:lvlJc w:val="left"/>
      <w:pPr>
        <w:ind w:left="68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5D13C86"/>
    <w:multiLevelType w:val="multilevel"/>
    <w:tmpl w:val="D9449ACA"/>
    <w:lvl w:ilvl="0">
      <w:start w:val="1"/>
      <w:numFmt w:val="decimal"/>
      <w:lvlText w:val="%1."/>
      <w:lvlJc w:val="left"/>
      <w:pPr>
        <w:ind w:left="360" w:hanging="360"/>
      </w:pPr>
      <w:rPr>
        <w:rFonts w:hint="default"/>
      </w:rPr>
    </w:lvl>
    <w:lvl w:ilvl="1">
      <w:start w:val="1"/>
      <w:numFmt w:val="decimal"/>
      <w:lvlText w:val="4.%2."/>
      <w:lvlJc w:val="left"/>
      <w:pPr>
        <w:ind w:left="1425"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693D23C3"/>
    <w:multiLevelType w:val="multilevel"/>
    <w:tmpl w:val="56D830A2"/>
    <w:lvl w:ilvl="0">
      <w:start w:val="5"/>
      <w:numFmt w:val="decimal"/>
      <w:lvlText w:val="%1"/>
      <w:lvlJc w:val="left"/>
      <w:pPr>
        <w:ind w:left="480" w:hanging="480"/>
      </w:pPr>
      <w:rPr>
        <w:rFonts w:hint="default"/>
      </w:rPr>
    </w:lvl>
    <w:lvl w:ilvl="1">
      <w:start w:val="3"/>
      <w:numFmt w:val="decimal"/>
      <w:lvlText w:val="%1.%2"/>
      <w:lvlJc w:val="left"/>
      <w:pPr>
        <w:ind w:left="905" w:hanging="48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5" w15:restartNumberingAfterBreak="0">
    <w:nsid w:val="6A532FFD"/>
    <w:multiLevelType w:val="multilevel"/>
    <w:tmpl w:val="5FD4A716"/>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3EE32AB"/>
    <w:multiLevelType w:val="hybridMultilevel"/>
    <w:tmpl w:val="4FD299A8"/>
    <w:lvl w:ilvl="0" w:tplc="497A56E0">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C1E4EFE"/>
    <w:multiLevelType w:val="hybridMultilevel"/>
    <w:tmpl w:val="A906F330"/>
    <w:lvl w:ilvl="0" w:tplc="8F2E7324">
      <w:start w:val="1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7CF2111C"/>
    <w:multiLevelType w:val="hybridMultilevel"/>
    <w:tmpl w:val="B884353A"/>
    <w:lvl w:ilvl="0" w:tplc="0427000F">
      <w:start w:val="5"/>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73615842">
    <w:abstractNumId w:val="3"/>
  </w:num>
  <w:num w:numId="2" w16cid:durableId="840776925">
    <w:abstractNumId w:val="12"/>
  </w:num>
  <w:num w:numId="3" w16cid:durableId="1523468702">
    <w:abstractNumId w:val="0"/>
  </w:num>
  <w:num w:numId="4" w16cid:durableId="1787041068">
    <w:abstractNumId w:val="13"/>
  </w:num>
  <w:num w:numId="5" w16cid:durableId="493376334">
    <w:abstractNumId w:val="10"/>
  </w:num>
  <w:num w:numId="6" w16cid:durableId="969943298">
    <w:abstractNumId w:val="4"/>
  </w:num>
  <w:num w:numId="7" w16cid:durableId="466820364">
    <w:abstractNumId w:val="1"/>
  </w:num>
  <w:num w:numId="8" w16cid:durableId="604507946">
    <w:abstractNumId w:val="2"/>
  </w:num>
  <w:num w:numId="9" w16cid:durableId="1331521155">
    <w:abstractNumId w:val="14"/>
  </w:num>
  <w:num w:numId="10" w16cid:durableId="2051880525">
    <w:abstractNumId w:val="7"/>
  </w:num>
  <w:num w:numId="11" w16cid:durableId="423189265">
    <w:abstractNumId w:val="16"/>
  </w:num>
  <w:num w:numId="12" w16cid:durableId="1027944276">
    <w:abstractNumId w:val="11"/>
  </w:num>
  <w:num w:numId="13" w16cid:durableId="2078088048">
    <w:abstractNumId w:val="6"/>
  </w:num>
  <w:num w:numId="14" w16cid:durableId="2065788423">
    <w:abstractNumId w:val="9"/>
  </w:num>
  <w:num w:numId="15" w16cid:durableId="294793658">
    <w:abstractNumId w:val="17"/>
  </w:num>
  <w:num w:numId="16" w16cid:durableId="1459378512">
    <w:abstractNumId w:val="5"/>
  </w:num>
  <w:num w:numId="17" w16cid:durableId="1310554564">
    <w:abstractNumId w:val="8"/>
  </w:num>
  <w:num w:numId="18" w16cid:durableId="544100407">
    <w:abstractNumId w:val="15"/>
  </w:num>
  <w:num w:numId="19" w16cid:durableId="321547798">
    <w:abstractNumId w:val="1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90"/>
  <w:doNotDisplayPageBoundaries/>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E55"/>
    <w:rsid w:val="000017B5"/>
    <w:rsid w:val="0000546D"/>
    <w:rsid w:val="00005810"/>
    <w:rsid w:val="000060B8"/>
    <w:rsid w:val="00007688"/>
    <w:rsid w:val="00014A8B"/>
    <w:rsid w:val="000153A5"/>
    <w:rsid w:val="000154D1"/>
    <w:rsid w:val="00017853"/>
    <w:rsid w:val="00020266"/>
    <w:rsid w:val="000219F7"/>
    <w:rsid w:val="00022AE9"/>
    <w:rsid w:val="0002409F"/>
    <w:rsid w:val="00027B4B"/>
    <w:rsid w:val="00027E0C"/>
    <w:rsid w:val="0003188F"/>
    <w:rsid w:val="00032841"/>
    <w:rsid w:val="00033DE8"/>
    <w:rsid w:val="00035088"/>
    <w:rsid w:val="000374CD"/>
    <w:rsid w:val="00041056"/>
    <w:rsid w:val="00041447"/>
    <w:rsid w:val="0004247E"/>
    <w:rsid w:val="00045243"/>
    <w:rsid w:val="00050810"/>
    <w:rsid w:val="00051E08"/>
    <w:rsid w:val="000525C0"/>
    <w:rsid w:val="00054AC7"/>
    <w:rsid w:val="00061264"/>
    <w:rsid w:val="000621ED"/>
    <w:rsid w:val="000637C9"/>
    <w:rsid w:val="000658B1"/>
    <w:rsid w:val="000667DC"/>
    <w:rsid w:val="0007020B"/>
    <w:rsid w:val="00072549"/>
    <w:rsid w:val="00072BF2"/>
    <w:rsid w:val="000738E8"/>
    <w:rsid w:val="00076C69"/>
    <w:rsid w:val="000779C7"/>
    <w:rsid w:val="00081E48"/>
    <w:rsid w:val="00083570"/>
    <w:rsid w:val="000853F3"/>
    <w:rsid w:val="000867FD"/>
    <w:rsid w:val="0009087B"/>
    <w:rsid w:val="0009369D"/>
    <w:rsid w:val="00096F78"/>
    <w:rsid w:val="000A0731"/>
    <w:rsid w:val="000A2690"/>
    <w:rsid w:val="000A50B8"/>
    <w:rsid w:val="000A6DC1"/>
    <w:rsid w:val="000A7F76"/>
    <w:rsid w:val="000B0333"/>
    <w:rsid w:val="000B363A"/>
    <w:rsid w:val="000C02D4"/>
    <w:rsid w:val="000C04C8"/>
    <w:rsid w:val="000C1CFB"/>
    <w:rsid w:val="000C7CA6"/>
    <w:rsid w:val="000D0AF4"/>
    <w:rsid w:val="000D1F89"/>
    <w:rsid w:val="000D41A1"/>
    <w:rsid w:val="000D4DD7"/>
    <w:rsid w:val="000D6767"/>
    <w:rsid w:val="000D7EBC"/>
    <w:rsid w:val="000E0A60"/>
    <w:rsid w:val="000E4691"/>
    <w:rsid w:val="000E4723"/>
    <w:rsid w:val="000E5AF5"/>
    <w:rsid w:val="000F0980"/>
    <w:rsid w:val="000F1572"/>
    <w:rsid w:val="000F2035"/>
    <w:rsid w:val="000F38FE"/>
    <w:rsid w:val="000F56F4"/>
    <w:rsid w:val="000F6011"/>
    <w:rsid w:val="00103697"/>
    <w:rsid w:val="00103FEA"/>
    <w:rsid w:val="00106D77"/>
    <w:rsid w:val="001075FF"/>
    <w:rsid w:val="0010788F"/>
    <w:rsid w:val="00107CE7"/>
    <w:rsid w:val="001116FC"/>
    <w:rsid w:val="00112143"/>
    <w:rsid w:val="0011254B"/>
    <w:rsid w:val="0011298C"/>
    <w:rsid w:val="001145F3"/>
    <w:rsid w:val="001163CE"/>
    <w:rsid w:val="00120590"/>
    <w:rsid w:val="00123AAE"/>
    <w:rsid w:val="00125A1B"/>
    <w:rsid w:val="00131401"/>
    <w:rsid w:val="001315F6"/>
    <w:rsid w:val="00131A69"/>
    <w:rsid w:val="001366CD"/>
    <w:rsid w:val="00137728"/>
    <w:rsid w:val="00143042"/>
    <w:rsid w:val="00143EDE"/>
    <w:rsid w:val="00145496"/>
    <w:rsid w:val="00147482"/>
    <w:rsid w:val="0014798F"/>
    <w:rsid w:val="00147F0E"/>
    <w:rsid w:val="001518CE"/>
    <w:rsid w:val="00151D1D"/>
    <w:rsid w:val="00152692"/>
    <w:rsid w:val="0015596A"/>
    <w:rsid w:val="00156122"/>
    <w:rsid w:val="0015647C"/>
    <w:rsid w:val="00163A53"/>
    <w:rsid w:val="00166D17"/>
    <w:rsid w:val="00170FD6"/>
    <w:rsid w:val="00171B72"/>
    <w:rsid w:val="00182110"/>
    <w:rsid w:val="00182211"/>
    <w:rsid w:val="00184D41"/>
    <w:rsid w:val="00184F51"/>
    <w:rsid w:val="00187193"/>
    <w:rsid w:val="00191422"/>
    <w:rsid w:val="00191845"/>
    <w:rsid w:val="001A1FFB"/>
    <w:rsid w:val="001A2799"/>
    <w:rsid w:val="001A2A45"/>
    <w:rsid w:val="001A3F57"/>
    <w:rsid w:val="001A6858"/>
    <w:rsid w:val="001A6BD7"/>
    <w:rsid w:val="001B50ED"/>
    <w:rsid w:val="001B610E"/>
    <w:rsid w:val="001B6EC5"/>
    <w:rsid w:val="001C1F4F"/>
    <w:rsid w:val="001C291C"/>
    <w:rsid w:val="001C3226"/>
    <w:rsid w:val="001C38A1"/>
    <w:rsid w:val="001C4464"/>
    <w:rsid w:val="001C5042"/>
    <w:rsid w:val="001C53FD"/>
    <w:rsid w:val="001C5EA6"/>
    <w:rsid w:val="001D1FC8"/>
    <w:rsid w:val="001D3C5D"/>
    <w:rsid w:val="001D451E"/>
    <w:rsid w:val="001E180C"/>
    <w:rsid w:val="001E280A"/>
    <w:rsid w:val="001E7D30"/>
    <w:rsid w:val="001F03ED"/>
    <w:rsid w:val="001F4AF1"/>
    <w:rsid w:val="002032C1"/>
    <w:rsid w:val="00206955"/>
    <w:rsid w:val="00207CBA"/>
    <w:rsid w:val="00210454"/>
    <w:rsid w:val="002105A6"/>
    <w:rsid w:val="00211FC9"/>
    <w:rsid w:val="002134D3"/>
    <w:rsid w:val="00213DD1"/>
    <w:rsid w:val="0021546D"/>
    <w:rsid w:val="002158F3"/>
    <w:rsid w:val="0021629B"/>
    <w:rsid w:val="00216E21"/>
    <w:rsid w:val="00223A12"/>
    <w:rsid w:val="0022468D"/>
    <w:rsid w:val="0022478C"/>
    <w:rsid w:val="00226B7A"/>
    <w:rsid w:val="00235610"/>
    <w:rsid w:val="00237C0A"/>
    <w:rsid w:val="002449E0"/>
    <w:rsid w:val="002454F0"/>
    <w:rsid w:val="0024653A"/>
    <w:rsid w:val="00247990"/>
    <w:rsid w:val="00250ECB"/>
    <w:rsid w:val="002546D4"/>
    <w:rsid w:val="002620D6"/>
    <w:rsid w:val="00262F23"/>
    <w:rsid w:val="00263B1C"/>
    <w:rsid w:val="00267D79"/>
    <w:rsid w:val="002733B7"/>
    <w:rsid w:val="00275551"/>
    <w:rsid w:val="002759CD"/>
    <w:rsid w:val="00280BF3"/>
    <w:rsid w:val="002864FC"/>
    <w:rsid w:val="002908BC"/>
    <w:rsid w:val="0029139E"/>
    <w:rsid w:val="00291AF1"/>
    <w:rsid w:val="00294352"/>
    <w:rsid w:val="002977FD"/>
    <w:rsid w:val="002A0386"/>
    <w:rsid w:val="002A2447"/>
    <w:rsid w:val="002A583F"/>
    <w:rsid w:val="002A6ACB"/>
    <w:rsid w:val="002B093A"/>
    <w:rsid w:val="002B1C78"/>
    <w:rsid w:val="002B2AF2"/>
    <w:rsid w:val="002B44A4"/>
    <w:rsid w:val="002B4B9C"/>
    <w:rsid w:val="002B510C"/>
    <w:rsid w:val="002B7BE5"/>
    <w:rsid w:val="002C0A57"/>
    <w:rsid w:val="002C23FE"/>
    <w:rsid w:val="002C278C"/>
    <w:rsid w:val="002C3E2E"/>
    <w:rsid w:val="002C3EBF"/>
    <w:rsid w:val="002C430A"/>
    <w:rsid w:val="002C6E93"/>
    <w:rsid w:val="002D057A"/>
    <w:rsid w:val="002D151D"/>
    <w:rsid w:val="002D305F"/>
    <w:rsid w:val="002D4009"/>
    <w:rsid w:val="002D4F22"/>
    <w:rsid w:val="002D598A"/>
    <w:rsid w:val="002D7543"/>
    <w:rsid w:val="002E11FA"/>
    <w:rsid w:val="002E1DC7"/>
    <w:rsid w:val="002E3D23"/>
    <w:rsid w:val="002E4260"/>
    <w:rsid w:val="002E4F63"/>
    <w:rsid w:val="002E5806"/>
    <w:rsid w:val="002E7E88"/>
    <w:rsid w:val="002F2AB6"/>
    <w:rsid w:val="002F36C6"/>
    <w:rsid w:val="002F6805"/>
    <w:rsid w:val="002F69A7"/>
    <w:rsid w:val="003017AE"/>
    <w:rsid w:val="003025E3"/>
    <w:rsid w:val="00302E1D"/>
    <w:rsid w:val="003037DA"/>
    <w:rsid w:val="00303F4B"/>
    <w:rsid w:val="00305371"/>
    <w:rsid w:val="003076BE"/>
    <w:rsid w:val="0031086E"/>
    <w:rsid w:val="0031237D"/>
    <w:rsid w:val="003149EA"/>
    <w:rsid w:val="00317905"/>
    <w:rsid w:val="00321DF5"/>
    <w:rsid w:val="00321F27"/>
    <w:rsid w:val="0032392D"/>
    <w:rsid w:val="003241CC"/>
    <w:rsid w:val="003251D8"/>
    <w:rsid w:val="00325856"/>
    <w:rsid w:val="00330707"/>
    <w:rsid w:val="00330FA5"/>
    <w:rsid w:val="00332A0E"/>
    <w:rsid w:val="00336B86"/>
    <w:rsid w:val="00336FE8"/>
    <w:rsid w:val="00341494"/>
    <w:rsid w:val="00343B33"/>
    <w:rsid w:val="00344007"/>
    <w:rsid w:val="00346790"/>
    <w:rsid w:val="0034722E"/>
    <w:rsid w:val="00353614"/>
    <w:rsid w:val="003536CB"/>
    <w:rsid w:val="00353DFE"/>
    <w:rsid w:val="00356F4E"/>
    <w:rsid w:val="0035708D"/>
    <w:rsid w:val="00361A7A"/>
    <w:rsid w:val="003628FB"/>
    <w:rsid w:val="00366299"/>
    <w:rsid w:val="0036739D"/>
    <w:rsid w:val="003678F7"/>
    <w:rsid w:val="003702B9"/>
    <w:rsid w:val="00373A3B"/>
    <w:rsid w:val="00375DCE"/>
    <w:rsid w:val="003764D2"/>
    <w:rsid w:val="00377E32"/>
    <w:rsid w:val="00377F3C"/>
    <w:rsid w:val="00382AFC"/>
    <w:rsid w:val="00386A96"/>
    <w:rsid w:val="00391C38"/>
    <w:rsid w:val="00391E55"/>
    <w:rsid w:val="00392ACD"/>
    <w:rsid w:val="00392C02"/>
    <w:rsid w:val="003965FD"/>
    <w:rsid w:val="00397D69"/>
    <w:rsid w:val="003A1228"/>
    <w:rsid w:val="003A1262"/>
    <w:rsid w:val="003A2595"/>
    <w:rsid w:val="003A5219"/>
    <w:rsid w:val="003A59AF"/>
    <w:rsid w:val="003A6696"/>
    <w:rsid w:val="003A6D24"/>
    <w:rsid w:val="003A79E5"/>
    <w:rsid w:val="003B0A70"/>
    <w:rsid w:val="003B1131"/>
    <w:rsid w:val="003B38C6"/>
    <w:rsid w:val="003B3AB4"/>
    <w:rsid w:val="003B3BA1"/>
    <w:rsid w:val="003B476E"/>
    <w:rsid w:val="003B4C37"/>
    <w:rsid w:val="003B504D"/>
    <w:rsid w:val="003B618B"/>
    <w:rsid w:val="003B7060"/>
    <w:rsid w:val="003B7345"/>
    <w:rsid w:val="003B7EB1"/>
    <w:rsid w:val="003C0BBD"/>
    <w:rsid w:val="003C13BF"/>
    <w:rsid w:val="003C1DDD"/>
    <w:rsid w:val="003C2E82"/>
    <w:rsid w:val="003C4578"/>
    <w:rsid w:val="003D0143"/>
    <w:rsid w:val="003D0ACF"/>
    <w:rsid w:val="003D1D16"/>
    <w:rsid w:val="003D39B8"/>
    <w:rsid w:val="003D6BD6"/>
    <w:rsid w:val="003E42EE"/>
    <w:rsid w:val="003E5AEB"/>
    <w:rsid w:val="003E777C"/>
    <w:rsid w:val="003F23C7"/>
    <w:rsid w:val="003F3727"/>
    <w:rsid w:val="003F5E09"/>
    <w:rsid w:val="003F6808"/>
    <w:rsid w:val="003F6D53"/>
    <w:rsid w:val="003F795E"/>
    <w:rsid w:val="003F7ABE"/>
    <w:rsid w:val="003F7E7A"/>
    <w:rsid w:val="003F7EEE"/>
    <w:rsid w:val="0040160A"/>
    <w:rsid w:val="00402BE3"/>
    <w:rsid w:val="004052C0"/>
    <w:rsid w:val="00407EF7"/>
    <w:rsid w:val="004112DB"/>
    <w:rsid w:val="00413FC9"/>
    <w:rsid w:val="0041441E"/>
    <w:rsid w:val="00414914"/>
    <w:rsid w:val="00415173"/>
    <w:rsid w:val="00416141"/>
    <w:rsid w:val="00421398"/>
    <w:rsid w:val="00423221"/>
    <w:rsid w:val="004247D4"/>
    <w:rsid w:val="00426F23"/>
    <w:rsid w:val="0043023B"/>
    <w:rsid w:val="004326B8"/>
    <w:rsid w:val="00434D5B"/>
    <w:rsid w:val="00435ECA"/>
    <w:rsid w:val="004364C6"/>
    <w:rsid w:val="00436A37"/>
    <w:rsid w:val="00437B9E"/>
    <w:rsid w:val="00440BAC"/>
    <w:rsid w:val="00441086"/>
    <w:rsid w:val="004431F2"/>
    <w:rsid w:val="00446BFE"/>
    <w:rsid w:val="00446D8A"/>
    <w:rsid w:val="00451900"/>
    <w:rsid w:val="00456F62"/>
    <w:rsid w:val="00457AD0"/>
    <w:rsid w:val="0046113B"/>
    <w:rsid w:val="004624BD"/>
    <w:rsid w:val="00463D48"/>
    <w:rsid w:val="00464508"/>
    <w:rsid w:val="00465289"/>
    <w:rsid w:val="004652B0"/>
    <w:rsid w:val="00465305"/>
    <w:rsid w:val="00465983"/>
    <w:rsid w:val="0046609D"/>
    <w:rsid w:val="004701B9"/>
    <w:rsid w:val="00472FC6"/>
    <w:rsid w:val="004740B6"/>
    <w:rsid w:val="00483B74"/>
    <w:rsid w:val="00486070"/>
    <w:rsid w:val="00491B0A"/>
    <w:rsid w:val="00493AC5"/>
    <w:rsid w:val="004951FE"/>
    <w:rsid w:val="0049791F"/>
    <w:rsid w:val="004A0410"/>
    <w:rsid w:val="004A3E3B"/>
    <w:rsid w:val="004A4174"/>
    <w:rsid w:val="004B314D"/>
    <w:rsid w:val="004B453C"/>
    <w:rsid w:val="004B5B65"/>
    <w:rsid w:val="004B69AD"/>
    <w:rsid w:val="004B7731"/>
    <w:rsid w:val="004C0D74"/>
    <w:rsid w:val="004C10A6"/>
    <w:rsid w:val="004C204A"/>
    <w:rsid w:val="004C2176"/>
    <w:rsid w:val="004C40B0"/>
    <w:rsid w:val="004C4DF2"/>
    <w:rsid w:val="004D0EB3"/>
    <w:rsid w:val="004D11F4"/>
    <w:rsid w:val="004D204D"/>
    <w:rsid w:val="004D2548"/>
    <w:rsid w:val="004D487E"/>
    <w:rsid w:val="004D49AE"/>
    <w:rsid w:val="004E0C9A"/>
    <w:rsid w:val="004E1B29"/>
    <w:rsid w:val="004E6D66"/>
    <w:rsid w:val="004E6DD2"/>
    <w:rsid w:val="004F1DA0"/>
    <w:rsid w:val="004F4CB6"/>
    <w:rsid w:val="004F5FBC"/>
    <w:rsid w:val="00501D95"/>
    <w:rsid w:val="00501DAE"/>
    <w:rsid w:val="00502763"/>
    <w:rsid w:val="0050417E"/>
    <w:rsid w:val="00506645"/>
    <w:rsid w:val="00507AC3"/>
    <w:rsid w:val="00507C8E"/>
    <w:rsid w:val="005112AD"/>
    <w:rsid w:val="00512CD3"/>
    <w:rsid w:val="00515161"/>
    <w:rsid w:val="005161EC"/>
    <w:rsid w:val="005174A7"/>
    <w:rsid w:val="00520AC6"/>
    <w:rsid w:val="00521456"/>
    <w:rsid w:val="00523ABE"/>
    <w:rsid w:val="005244B3"/>
    <w:rsid w:val="005333BE"/>
    <w:rsid w:val="00534867"/>
    <w:rsid w:val="00535042"/>
    <w:rsid w:val="005356FE"/>
    <w:rsid w:val="0054064D"/>
    <w:rsid w:val="0054191C"/>
    <w:rsid w:val="005436A2"/>
    <w:rsid w:val="00544A04"/>
    <w:rsid w:val="00546212"/>
    <w:rsid w:val="00546620"/>
    <w:rsid w:val="005474E2"/>
    <w:rsid w:val="00547615"/>
    <w:rsid w:val="00552C82"/>
    <w:rsid w:val="00553E72"/>
    <w:rsid w:val="00555672"/>
    <w:rsid w:val="00556D9F"/>
    <w:rsid w:val="00557459"/>
    <w:rsid w:val="00563BEC"/>
    <w:rsid w:val="005658E4"/>
    <w:rsid w:val="0056741A"/>
    <w:rsid w:val="005758C4"/>
    <w:rsid w:val="00580F51"/>
    <w:rsid w:val="005813B2"/>
    <w:rsid w:val="0058212A"/>
    <w:rsid w:val="005823E0"/>
    <w:rsid w:val="005833E1"/>
    <w:rsid w:val="00583777"/>
    <w:rsid w:val="00583895"/>
    <w:rsid w:val="00583D18"/>
    <w:rsid w:val="00587B09"/>
    <w:rsid w:val="00590411"/>
    <w:rsid w:val="005913F7"/>
    <w:rsid w:val="005915D8"/>
    <w:rsid w:val="005921DB"/>
    <w:rsid w:val="00592831"/>
    <w:rsid w:val="00594F7B"/>
    <w:rsid w:val="00595D5E"/>
    <w:rsid w:val="005A2955"/>
    <w:rsid w:val="005A42BA"/>
    <w:rsid w:val="005A46C0"/>
    <w:rsid w:val="005A49E7"/>
    <w:rsid w:val="005A6382"/>
    <w:rsid w:val="005A6B69"/>
    <w:rsid w:val="005A6E5B"/>
    <w:rsid w:val="005B2A98"/>
    <w:rsid w:val="005B6354"/>
    <w:rsid w:val="005B6AE9"/>
    <w:rsid w:val="005B73C6"/>
    <w:rsid w:val="005B7508"/>
    <w:rsid w:val="005B7FE8"/>
    <w:rsid w:val="005D0A07"/>
    <w:rsid w:val="005D0CD4"/>
    <w:rsid w:val="005D22F6"/>
    <w:rsid w:val="005D31BA"/>
    <w:rsid w:val="005D62A6"/>
    <w:rsid w:val="005D73F6"/>
    <w:rsid w:val="005E3412"/>
    <w:rsid w:val="005E47ED"/>
    <w:rsid w:val="005E58E8"/>
    <w:rsid w:val="005E5A67"/>
    <w:rsid w:val="005E5E92"/>
    <w:rsid w:val="005E5FCE"/>
    <w:rsid w:val="005E69F5"/>
    <w:rsid w:val="005E78FF"/>
    <w:rsid w:val="005F22CD"/>
    <w:rsid w:val="005F2ADB"/>
    <w:rsid w:val="005F2C5A"/>
    <w:rsid w:val="005F5D14"/>
    <w:rsid w:val="006002EF"/>
    <w:rsid w:val="00601E52"/>
    <w:rsid w:val="00601FC3"/>
    <w:rsid w:val="006030E6"/>
    <w:rsid w:val="006039B8"/>
    <w:rsid w:val="00606BEC"/>
    <w:rsid w:val="0061062B"/>
    <w:rsid w:val="00610744"/>
    <w:rsid w:val="00610B59"/>
    <w:rsid w:val="0061152E"/>
    <w:rsid w:val="00613F32"/>
    <w:rsid w:val="00614EA2"/>
    <w:rsid w:val="006171FB"/>
    <w:rsid w:val="00617D22"/>
    <w:rsid w:val="0062373E"/>
    <w:rsid w:val="00623BB7"/>
    <w:rsid w:val="006248A1"/>
    <w:rsid w:val="00630D8D"/>
    <w:rsid w:val="0063379D"/>
    <w:rsid w:val="00633995"/>
    <w:rsid w:val="006349E1"/>
    <w:rsid w:val="00636306"/>
    <w:rsid w:val="0063631F"/>
    <w:rsid w:val="00643769"/>
    <w:rsid w:val="0064388E"/>
    <w:rsid w:val="0064478F"/>
    <w:rsid w:val="006464DD"/>
    <w:rsid w:val="00651BC5"/>
    <w:rsid w:val="006536D3"/>
    <w:rsid w:val="00655EF3"/>
    <w:rsid w:val="006571F7"/>
    <w:rsid w:val="00663D28"/>
    <w:rsid w:val="00664E29"/>
    <w:rsid w:val="00666534"/>
    <w:rsid w:val="0067495F"/>
    <w:rsid w:val="00675E99"/>
    <w:rsid w:val="00676E4A"/>
    <w:rsid w:val="006861BD"/>
    <w:rsid w:val="00686252"/>
    <w:rsid w:val="00686649"/>
    <w:rsid w:val="00687627"/>
    <w:rsid w:val="0069231D"/>
    <w:rsid w:val="00694AAE"/>
    <w:rsid w:val="006956F5"/>
    <w:rsid w:val="006A3179"/>
    <w:rsid w:val="006A47B3"/>
    <w:rsid w:val="006A55D6"/>
    <w:rsid w:val="006A6759"/>
    <w:rsid w:val="006A7A9D"/>
    <w:rsid w:val="006B2166"/>
    <w:rsid w:val="006B2ED1"/>
    <w:rsid w:val="006B7E27"/>
    <w:rsid w:val="006C0702"/>
    <w:rsid w:val="006C1E55"/>
    <w:rsid w:val="006C3A00"/>
    <w:rsid w:val="006C3EFB"/>
    <w:rsid w:val="006D0FD1"/>
    <w:rsid w:val="006D2C54"/>
    <w:rsid w:val="006D40A0"/>
    <w:rsid w:val="006D5060"/>
    <w:rsid w:val="006D5D71"/>
    <w:rsid w:val="006D6105"/>
    <w:rsid w:val="006D7E47"/>
    <w:rsid w:val="006E0ADB"/>
    <w:rsid w:val="006E0C53"/>
    <w:rsid w:val="006E1BE6"/>
    <w:rsid w:val="006E3413"/>
    <w:rsid w:val="006E386D"/>
    <w:rsid w:val="006E4E05"/>
    <w:rsid w:val="006E576C"/>
    <w:rsid w:val="006E5BFC"/>
    <w:rsid w:val="006E6263"/>
    <w:rsid w:val="006F11CC"/>
    <w:rsid w:val="006F18A4"/>
    <w:rsid w:val="006F2138"/>
    <w:rsid w:val="006F264E"/>
    <w:rsid w:val="006F31F2"/>
    <w:rsid w:val="006F38BC"/>
    <w:rsid w:val="006F4735"/>
    <w:rsid w:val="006F5C6A"/>
    <w:rsid w:val="006F5F9B"/>
    <w:rsid w:val="007049F1"/>
    <w:rsid w:val="00704AD9"/>
    <w:rsid w:val="00705390"/>
    <w:rsid w:val="00710054"/>
    <w:rsid w:val="00713705"/>
    <w:rsid w:val="00714D8A"/>
    <w:rsid w:val="0071502F"/>
    <w:rsid w:val="00716EFB"/>
    <w:rsid w:val="007204CB"/>
    <w:rsid w:val="00721C6D"/>
    <w:rsid w:val="00722498"/>
    <w:rsid w:val="007239EC"/>
    <w:rsid w:val="00723EB6"/>
    <w:rsid w:val="007251AA"/>
    <w:rsid w:val="007265CF"/>
    <w:rsid w:val="00727204"/>
    <w:rsid w:val="00730AEB"/>
    <w:rsid w:val="007327DF"/>
    <w:rsid w:val="00732BB0"/>
    <w:rsid w:val="007365CF"/>
    <w:rsid w:val="00736DA3"/>
    <w:rsid w:val="00737DE5"/>
    <w:rsid w:val="00741C1B"/>
    <w:rsid w:val="0074498A"/>
    <w:rsid w:val="00744CE5"/>
    <w:rsid w:val="007470D5"/>
    <w:rsid w:val="007535DD"/>
    <w:rsid w:val="0075799B"/>
    <w:rsid w:val="00760E36"/>
    <w:rsid w:val="00761CEC"/>
    <w:rsid w:val="00766B50"/>
    <w:rsid w:val="00767892"/>
    <w:rsid w:val="00771B4A"/>
    <w:rsid w:val="00774355"/>
    <w:rsid w:val="00774980"/>
    <w:rsid w:val="00776F2E"/>
    <w:rsid w:val="007808BD"/>
    <w:rsid w:val="00781E56"/>
    <w:rsid w:val="0078539D"/>
    <w:rsid w:val="007864B5"/>
    <w:rsid w:val="00790137"/>
    <w:rsid w:val="007931D6"/>
    <w:rsid w:val="00793B39"/>
    <w:rsid w:val="00796BE9"/>
    <w:rsid w:val="00797667"/>
    <w:rsid w:val="007A55F5"/>
    <w:rsid w:val="007A569A"/>
    <w:rsid w:val="007A67D2"/>
    <w:rsid w:val="007A722E"/>
    <w:rsid w:val="007B25CF"/>
    <w:rsid w:val="007B2C00"/>
    <w:rsid w:val="007B4D27"/>
    <w:rsid w:val="007B6C7C"/>
    <w:rsid w:val="007B6EB9"/>
    <w:rsid w:val="007C11E1"/>
    <w:rsid w:val="007C36D6"/>
    <w:rsid w:val="007C7737"/>
    <w:rsid w:val="007D0FA9"/>
    <w:rsid w:val="007D0FB1"/>
    <w:rsid w:val="007D2879"/>
    <w:rsid w:val="007D2D1C"/>
    <w:rsid w:val="007D52A4"/>
    <w:rsid w:val="007D6B08"/>
    <w:rsid w:val="007D7361"/>
    <w:rsid w:val="007E212C"/>
    <w:rsid w:val="007E3AC2"/>
    <w:rsid w:val="007E42AD"/>
    <w:rsid w:val="007E6F9F"/>
    <w:rsid w:val="007F2420"/>
    <w:rsid w:val="007F3150"/>
    <w:rsid w:val="007F6476"/>
    <w:rsid w:val="00800C38"/>
    <w:rsid w:val="008022C3"/>
    <w:rsid w:val="0080230A"/>
    <w:rsid w:val="00803769"/>
    <w:rsid w:val="00803D1B"/>
    <w:rsid w:val="00806796"/>
    <w:rsid w:val="00813A59"/>
    <w:rsid w:val="00813FF7"/>
    <w:rsid w:val="00817FF4"/>
    <w:rsid w:val="008207A3"/>
    <w:rsid w:val="00821FB3"/>
    <w:rsid w:val="0082269F"/>
    <w:rsid w:val="008238E5"/>
    <w:rsid w:val="0082418A"/>
    <w:rsid w:val="00824C4B"/>
    <w:rsid w:val="0082574E"/>
    <w:rsid w:val="0082706F"/>
    <w:rsid w:val="0083021E"/>
    <w:rsid w:val="0083178D"/>
    <w:rsid w:val="00834A23"/>
    <w:rsid w:val="00836B16"/>
    <w:rsid w:val="008414D0"/>
    <w:rsid w:val="00842A76"/>
    <w:rsid w:val="00845170"/>
    <w:rsid w:val="00847300"/>
    <w:rsid w:val="0085210F"/>
    <w:rsid w:val="00852D3E"/>
    <w:rsid w:val="0085517C"/>
    <w:rsid w:val="00855AD8"/>
    <w:rsid w:val="00855F6F"/>
    <w:rsid w:val="00855F9B"/>
    <w:rsid w:val="00856D77"/>
    <w:rsid w:val="00862AD6"/>
    <w:rsid w:val="008643FB"/>
    <w:rsid w:val="00866D4F"/>
    <w:rsid w:val="008709FD"/>
    <w:rsid w:val="00870EE7"/>
    <w:rsid w:val="00872A38"/>
    <w:rsid w:val="008737B0"/>
    <w:rsid w:val="0087750D"/>
    <w:rsid w:val="00882F55"/>
    <w:rsid w:val="00883528"/>
    <w:rsid w:val="00883619"/>
    <w:rsid w:val="00884AF3"/>
    <w:rsid w:val="008878F3"/>
    <w:rsid w:val="00891278"/>
    <w:rsid w:val="0089455D"/>
    <w:rsid w:val="00896AD5"/>
    <w:rsid w:val="00896E09"/>
    <w:rsid w:val="008A3080"/>
    <w:rsid w:val="008B142E"/>
    <w:rsid w:val="008B1F45"/>
    <w:rsid w:val="008B2062"/>
    <w:rsid w:val="008B4391"/>
    <w:rsid w:val="008B5531"/>
    <w:rsid w:val="008B61FC"/>
    <w:rsid w:val="008B6364"/>
    <w:rsid w:val="008B7230"/>
    <w:rsid w:val="008C0D1D"/>
    <w:rsid w:val="008C1203"/>
    <w:rsid w:val="008C1ABD"/>
    <w:rsid w:val="008C2EF9"/>
    <w:rsid w:val="008C45AA"/>
    <w:rsid w:val="008C478C"/>
    <w:rsid w:val="008C4B50"/>
    <w:rsid w:val="008C77B1"/>
    <w:rsid w:val="008D0546"/>
    <w:rsid w:val="008D2669"/>
    <w:rsid w:val="008D327D"/>
    <w:rsid w:val="008D36BD"/>
    <w:rsid w:val="008D55B1"/>
    <w:rsid w:val="008D61DA"/>
    <w:rsid w:val="008E0F72"/>
    <w:rsid w:val="008E16FC"/>
    <w:rsid w:val="008E20A7"/>
    <w:rsid w:val="008E20CF"/>
    <w:rsid w:val="008E21D2"/>
    <w:rsid w:val="008E6C55"/>
    <w:rsid w:val="008F095B"/>
    <w:rsid w:val="008F34AD"/>
    <w:rsid w:val="008F37B8"/>
    <w:rsid w:val="008F3BDE"/>
    <w:rsid w:val="008F4D6F"/>
    <w:rsid w:val="008F5476"/>
    <w:rsid w:val="008F7DBA"/>
    <w:rsid w:val="00902FE3"/>
    <w:rsid w:val="00904BF8"/>
    <w:rsid w:val="0090697F"/>
    <w:rsid w:val="00907EEF"/>
    <w:rsid w:val="00910EAB"/>
    <w:rsid w:val="009162FC"/>
    <w:rsid w:val="00916354"/>
    <w:rsid w:val="00916F5D"/>
    <w:rsid w:val="00916F5F"/>
    <w:rsid w:val="00920BD8"/>
    <w:rsid w:val="00923B2D"/>
    <w:rsid w:val="00924261"/>
    <w:rsid w:val="0093426A"/>
    <w:rsid w:val="00935509"/>
    <w:rsid w:val="00935C36"/>
    <w:rsid w:val="00936936"/>
    <w:rsid w:val="009373F6"/>
    <w:rsid w:val="009403D2"/>
    <w:rsid w:val="009410D3"/>
    <w:rsid w:val="00943B63"/>
    <w:rsid w:val="00944BD8"/>
    <w:rsid w:val="0094569F"/>
    <w:rsid w:val="00946132"/>
    <w:rsid w:val="00947696"/>
    <w:rsid w:val="00950133"/>
    <w:rsid w:val="00955C15"/>
    <w:rsid w:val="00955EFC"/>
    <w:rsid w:val="00966CF6"/>
    <w:rsid w:val="00966D24"/>
    <w:rsid w:val="009677E0"/>
    <w:rsid w:val="00967AA9"/>
    <w:rsid w:val="009702BD"/>
    <w:rsid w:val="009704AF"/>
    <w:rsid w:val="00972540"/>
    <w:rsid w:val="00972943"/>
    <w:rsid w:val="00974607"/>
    <w:rsid w:val="00975459"/>
    <w:rsid w:val="00977EB5"/>
    <w:rsid w:val="00980BD3"/>
    <w:rsid w:val="00981561"/>
    <w:rsid w:val="00983B6D"/>
    <w:rsid w:val="00983E93"/>
    <w:rsid w:val="009849AA"/>
    <w:rsid w:val="00984EF6"/>
    <w:rsid w:val="00984F5F"/>
    <w:rsid w:val="00986FCB"/>
    <w:rsid w:val="009877FB"/>
    <w:rsid w:val="009902C0"/>
    <w:rsid w:val="00990C90"/>
    <w:rsid w:val="009913C5"/>
    <w:rsid w:val="00992A58"/>
    <w:rsid w:val="00992AAB"/>
    <w:rsid w:val="00996525"/>
    <w:rsid w:val="00996C12"/>
    <w:rsid w:val="009970BD"/>
    <w:rsid w:val="0099746B"/>
    <w:rsid w:val="009A1904"/>
    <w:rsid w:val="009A3E1C"/>
    <w:rsid w:val="009A591A"/>
    <w:rsid w:val="009B285B"/>
    <w:rsid w:val="009B459E"/>
    <w:rsid w:val="009B6A8A"/>
    <w:rsid w:val="009C109C"/>
    <w:rsid w:val="009C2E33"/>
    <w:rsid w:val="009C30BE"/>
    <w:rsid w:val="009C3D34"/>
    <w:rsid w:val="009C45DA"/>
    <w:rsid w:val="009C50CB"/>
    <w:rsid w:val="009C5E89"/>
    <w:rsid w:val="009C643F"/>
    <w:rsid w:val="009C7D5B"/>
    <w:rsid w:val="009D088E"/>
    <w:rsid w:val="009D163D"/>
    <w:rsid w:val="009D3041"/>
    <w:rsid w:val="009D46ED"/>
    <w:rsid w:val="009D521D"/>
    <w:rsid w:val="009E0A56"/>
    <w:rsid w:val="009E154E"/>
    <w:rsid w:val="009E17C0"/>
    <w:rsid w:val="009E3BEF"/>
    <w:rsid w:val="009E6252"/>
    <w:rsid w:val="009E74F2"/>
    <w:rsid w:val="009F0635"/>
    <w:rsid w:val="009F14E2"/>
    <w:rsid w:val="009F46A5"/>
    <w:rsid w:val="009F4D55"/>
    <w:rsid w:val="009F791D"/>
    <w:rsid w:val="00A015B4"/>
    <w:rsid w:val="00A02169"/>
    <w:rsid w:val="00A03EDA"/>
    <w:rsid w:val="00A103AB"/>
    <w:rsid w:val="00A1474F"/>
    <w:rsid w:val="00A20FEE"/>
    <w:rsid w:val="00A21071"/>
    <w:rsid w:val="00A21380"/>
    <w:rsid w:val="00A21D2F"/>
    <w:rsid w:val="00A23A5C"/>
    <w:rsid w:val="00A25FF2"/>
    <w:rsid w:val="00A35222"/>
    <w:rsid w:val="00A35504"/>
    <w:rsid w:val="00A41AA9"/>
    <w:rsid w:val="00A422FD"/>
    <w:rsid w:val="00A426F6"/>
    <w:rsid w:val="00A434B7"/>
    <w:rsid w:val="00A452C7"/>
    <w:rsid w:val="00A472E3"/>
    <w:rsid w:val="00A50465"/>
    <w:rsid w:val="00A50D61"/>
    <w:rsid w:val="00A52606"/>
    <w:rsid w:val="00A55551"/>
    <w:rsid w:val="00A57FFD"/>
    <w:rsid w:val="00A60893"/>
    <w:rsid w:val="00A62829"/>
    <w:rsid w:val="00A63742"/>
    <w:rsid w:val="00A6692D"/>
    <w:rsid w:val="00A705EC"/>
    <w:rsid w:val="00A70FDB"/>
    <w:rsid w:val="00A730A2"/>
    <w:rsid w:val="00A75BC6"/>
    <w:rsid w:val="00A80953"/>
    <w:rsid w:val="00A80AA7"/>
    <w:rsid w:val="00A82D9C"/>
    <w:rsid w:val="00A853F3"/>
    <w:rsid w:val="00A85E52"/>
    <w:rsid w:val="00A87847"/>
    <w:rsid w:val="00A87B84"/>
    <w:rsid w:val="00A95BDE"/>
    <w:rsid w:val="00A97E24"/>
    <w:rsid w:val="00AA131E"/>
    <w:rsid w:val="00AA1577"/>
    <w:rsid w:val="00AA2032"/>
    <w:rsid w:val="00AA647D"/>
    <w:rsid w:val="00AB17F8"/>
    <w:rsid w:val="00AB23C9"/>
    <w:rsid w:val="00AB3488"/>
    <w:rsid w:val="00AB5DB0"/>
    <w:rsid w:val="00AB7E60"/>
    <w:rsid w:val="00AC0047"/>
    <w:rsid w:val="00AC0F11"/>
    <w:rsid w:val="00AC26B6"/>
    <w:rsid w:val="00AC49F0"/>
    <w:rsid w:val="00AC6C16"/>
    <w:rsid w:val="00AD0901"/>
    <w:rsid w:val="00AD0F43"/>
    <w:rsid w:val="00AD1598"/>
    <w:rsid w:val="00AD2958"/>
    <w:rsid w:val="00AD2DFF"/>
    <w:rsid w:val="00AD6C58"/>
    <w:rsid w:val="00AE067B"/>
    <w:rsid w:val="00AE3B77"/>
    <w:rsid w:val="00AE617F"/>
    <w:rsid w:val="00AE6BDC"/>
    <w:rsid w:val="00AE70E7"/>
    <w:rsid w:val="00AF13E7"/>
    <w:rsid w:val="00AF1F2D"/>
    <w:rsid w:val="00AF2098"/>
    <w:rsid w:val="00AF2A9F"/>
    <w:rsid w:val="00AF44B3"/>
    <w:rsid w:val="00AF4DEA"/>
    <w:rsid w:val="00AF5F13"/>
    <w:rsid w:val="00B100D1"/>
    <w:rsid w:val="00B103DD"/>
    <w:rsid w:val="00B1130A"/>
    <w:rsid w:val="00B1538D"/>
    <w:rsid w:val="00B25BEB"/>
    <w:rsid w:val="00B260FE"/>
    <w:rsid w:val="00B2694E"/>
    <w:rsid w:val="00B32355"/>
    <w:rsid w:val="00B343D8"/>
    <w:rsid w:val="00B36328"/>
    <w:rsid w:val="00B37A37"/>
    <w:rsid w:val="00B37B59"/>
    <w:rsid w:val="00B404D2"/>
    <w:rsid w:val="00B47760"/>
    <w:rsid w:val="00B47830"/>
    <w:rsid w:val="00B50884"/>
    <w:rsid w:val="00B534EA"/>
    <w:rsid w:val="00B5442C"/>
    <w:rsid w:val="00B54EBF"/>
    <w:rsid w:val="00B60A7D"/>
    <w:rsid w:val="00B67E15"/>
    <w:rsid w:val="00B7104B"/>
    <w:rsid w:val="00B712C0"/>
    <w:rsid w:val="00B71F26"/>
    <w:rsid w:val="00B7508D"/>
    <w:rsid w:val="00B77ACF"/>
    <w:rsid w:val="00B821A4"/>
    <w:rsid w:val="00B84C74"/>
    <w:rsid w:val="00B90965"/>
    <w:rsid w:val="00B92A0F"/>
    <w:rsid w:val="00B9636B"/>
    <w:rsid w:val="00BA015C"/>
    <w:rsid w:val="00BA0DD8"/>
    <w:rsid w:val="00BA1258"/>
    <w:rsid w:val="00BA5D4E"/>
    <w:rsid w:val="00BA7974"/>
    <w:rsid w:val="00BB08F5"/>
    <w:rsid w:val="00BB2A71"/>
    <w:rsid w:val="00BB55D2"/>
    <w:rsid w:val="00BB5715"/>
    <w:rsid w:val="00BB7323"/>
    <w:rsid w:val="00BC0184"/>
    <w:rsid w:val="00BC05BE"/>
    <w:rsid w:val="00BC2975"/>
    <w:rsid w:val="00BD3570"/>
    <w:rsid w:val="00BE1FF9"/>
    <w:rsid w:val="00BE2EA0"/>
    <w:rsid w:val="00BE3459"/>
    <w:rsid w:val="00BE4AF1"/>
    <w:rsid w:val="00BE58C1"/>
    <w:rsid w:val="00BF3277"/>
    <w:rsid w:val="00BF3ADE"/>
    <w:rsid w:val="00BF66B9"/>
    <w:rsid w:val="00BF6BA4"/>
    <w:rsid w:val="00BF7245"/>
    <w:rsid w:val="00C00ADE"/>
    <w:rsid w:val="00C024FA"/>
    <w:rsid w:val="00C12362"/>
    <w:rsid w:val="00C14232"/>
    <w:rsid w:val="00C1458C"/>
    <w:rsid w:val="00C150DF"/>
    <w:rsid w:val="00C15D6A"/>
    <w:rsid w:val="00C15F27"/>
    <w:rsid w:val="00C16655"/>
    <w:rsid w:val="00C22B46"/>
    <w:rsid w:val="00C22C32"/>
    <w:rsid w:val="00C2357C"/>
    <w:rsid w:val="00C24F97"/>
    <w:rsid w:val="00C2567A"/>
    <w:rsid w:val="00C25E46"/>
    <w:rsid w:val="00C26F3C"/>
    <w:rsid w:val="00C3186D"/>
    <w:rsid w:val="00C32117"/>
    <w:rsid w:val="00C32D53"/>
    <w:rsid w:val="00C33084"/>
    <w:rsid w:val="00C33F88"/>
    <w:rsid w:val="00C35517"/>
    <w:rsid w:val="00C358CB"/>
    <w:rsid w:val="00C35AA0"/>
    <w:rsid w:val="00C36FCF"/>
    <w:rsid w:val="00C46A65"/>
    <w:rsid w:val="00C51126"/>
    <w:rsid w:val="00C526AA"/>
    <w:rsid w:val="00C52C50"/>
    <w:rsid w:val="00C535E9"/>
    <w:rsid w:val="00C600D0"/>
    <w:rsid w:val="00C614DF"/>
    <w:rsid w:val="00C6554A"/>
    <w:rsid w:val="00C67E4F"/>
    <w:rsid w:val="00C70B54"/>
    <w:rsid w:val="00C71B4D"/>
    <w:rsid w:val="00C71DEF"/>
    <w:rsid w:val="00C749DB"/>
    <w:rsid w:val="00C76406"/>
    <w:rsid w:val="00C8004A"/>
    <w:rsid w:val="00C801C3"/>
    <w:rsid w:val="00C81A20"/>
    <w:rsid w:val="00C8240F"/>
    <w:rsid w:val="00C82A62"/>
    <w:rsid w:val="00C83846"/>
    <w:rsid w:val="00C851A9"/>
    <w:rsid w:val="00C85E25"/>
    <w:rsid w:val="00C86243"/>
    <w:rsid w:val="00C9124E"/>
    <w:rsid w:val="00C92FAA"/>
    <w:rsid w:val="00C9598F"/>
    <w:rsid w:val="00CA0090"/>
    <w:rsid w:val="00CA0DC8"/>
    <w:rsid w:val="00CA3017"/>
    <w:rsid w:val="00CA4CC5"/>
    <w:rsid w:val="00CA5600"/>
    <w:rsid w:val="00CB0179"/>
    <w:rsid w:val="00CB717A"/>
    <w:rsid w:val="00CB78B0"/>
    <w:rsid w:val="00CB7EFF"/>
    <w:rsid w:val="00CC1CA1"/>
    <w:rsid w:val="00CC2962"/>
    <w:rsid w:val="00CC56FD"/>
    <w:rsid w:val="00CC6B58"/>
    <w:rsid w:val="00CC7741"/>
    <w:rsid w:val="00CD009F"/>
    <w:rsid w:val="00CD10EC"/>
    <w:rsid w:val="00CD48F8"/>
    <w:rsid w:val="00CD4997"/>
    <w:rsid w:val="00CD6428"/>
    <w:rsid w:val="00CD6915"/>
    <w:rsid w:val="00CD779E"/>
    <w:rsid w:val="00CD77E6"/>
    <w:rsid w:val="00CD7E21"/>
    <w:rsid w:val="00CE1243"/>
    <w:rsid w:val="00CE1CFC"/>
    <w:rsid w:val="00CE2868"/>
    <w:rsid w:val="00CE363E"/>
    <w:rsid w:val="00CE5EE9"/>
    <w:rsid w:val="00CE761E"/>
    <w:rsid w:val="00CF015C"/>
    <w:rsid w:val="00CF03D2"/>
    <w:rsid w:val="00CF2699"/>
    <w:rsid w:val="00CF77D9"/>
    <w:rsid w:val="00CF79E2"/>
    <w:rsid w:val="00D011A1"/>
    <w:rsid w:val="00D018DB"/>
    <w:rsid w:val="00D040F3"/>
    <w:rsid w:val="00D0441B"/>
    <w:rsid w:val="00D047E5"/>
    <w:rsid w:val="00D06013"/>
    <w:rsid w:val="00D068F2"/>
    <w:rsid w:val="00D07347"/>
    <w:rsid w:val="00D12966"/>
    <w:rsid w:val="00D16678"/>
    <w:rsid w:val="00D16D90"/>
    <w:rsid w:val="00D20D32"/>
    <w:rsid w:val="00D21A3E"/>
    <w:rsid w:val="00D2220D"/>
    <w:rsid w:val="00D2464D"/>
    <w:rsid w:val="00D26F8D"/>
    <w:rsid w:val="00D27E16"/>
    <w:rsid w:val="00D3012D"/>
    <w:rsid w:val="00D32556"/>
    <w:rsid w:val="00D33141"/>
    <w:rsid w:val="00D33465"/>
    <w:rsid w:val="00D3367B"/>
    <w:rsid w:val="00D3414D"/>
    <w:rsid w:val="00D43420"/>
    <w:rsid w:val="00D4360C"/>
    <w:rsid w:val="00D449A6"/>
    <w:rsid w:val="00D44F60"/>
    <w:rsid w:val="00D50CC7"/>
    <w:rsid w:val="00D531E2"/>
    <w:rsid w:val="00D54BF6"/>
    <w:rsid w:val="00D55C56"/>
    <w:rsid w:val="00D56FC0"/>
    <w:rsid w:val="00D5749C"/>
    <w:rsid w:val="00D60C6F"/>
    <w:rsid w:val="00D637EF"/>
    <w:rsid w:val="00D64A0F"/>
    <w:rsid w:val="00D67989"/>
    <w:rsid w:val="00D71B21"/>
    <w:rsid w:val="00D72518"/>
    <w:rsid w:val="00D736CD"/>
    <w:rsid w:val="00D73F46"/>
    <w:rsid w:val="00D74CA4"/>
    <w:rsid w:val="00D74FF3"/>
    <w:rsid w:val="00D761FA"/>
    <w:rsid w:val="00D76B25"/>
    <w:rsid w:val="00D77357"/>
    <w:rsid w:val="00D778F5"/>
    <w:rsid w:val="00D820FC"/>
    <w:rsid w:val="00D90393"/>
    <w:rsid w:val="00D97933"/>
    <w:rsid w:val="00DA507D"/>
    <w:rsid w:val="00DA6909"/>
    <w:rsid w:val="00DA6E12"/>
    <w:rsid w:val="00DA7197"/>
    <w:rsid w:val="00DA7860"/>
    <w:rsid w:val="00DA79C0"/>
    <w:rsid w:val="00DB0834"/>
    <w:rsid w:val="00DB176D"/>
    <w:rsid w:val="00DB2B02"/>
    <w:rsid w:val="00DB2E7C"/>
    <w:rsid w:val="00DB4A8B"/>
    <w:rsid w:val="00DB4EA8"/>
    <w:rsid w:val="00DB6E29"/>
    <w:rsid w:val="00DB6E61"/>
    <w:rsid w:val="00DC174E"/>
    <w:rsid w:val="00DC22DD"/>
    <w:rsid w:val="00DC68DE"/>
    <w:rsid w:val="00DC6CAE"/>
    <w:rsid w:val="00DC7656"/>
    <w:rsid w:val="00DD0F29"/>
    <w:rsid w:val="00DD27EB"/>
    <w:rsid w:val="00DD4FC0"/>
    <w:rsid w:val="00DD576D"/>
    <w:rsid w:val="00DD5A5F"/>
    <w:rsid w:val="00DD5B55"/>
    <w:rsid w:val="00DD601F"/>
    <w:rsid w:val="00DD75FA"/>
    <w:rsid w:val="00DE0A78"/>
    <w:rsid w:val="00DE1614"/>
    <w:rsid w:val="00DE3FEC"/>
    <w:rsid w:val="00DE61D8"/>
    <w:rsid w:val="00DF546A"/>
    <w:rsid w:val="00E03A45"/>
    <w:rsid w:val="00E04CBE"/>
    <w:rsid w:val="00E0546A"/>
    <w:rsid w:val="00E07553"/>
    <w:rsid w:val="00E10396"/>
    <w:rsid w:val="00E10DEB"/>
    <w:rsid w:val="00E10E34"/>
    <w:rsid w:val="00E11C31"/>
    <w:rsid w:val="00E1496D"/>
    <w:rsid w:val="00E16428"/>
    <w:rsid w:val="00E1682D"/>
    <w:rsid w:val="00E16AAC"/>
    <w:rsid w:val="00E219B5"/>
    <w:rsid w:val="00E21BCC"/>
    <w:rsid w:val="00E23F5E"/>
    <w:rsid w:val="00E26357"/>
    <w:rsid w:val="00E31456"/>
    <w:rsid w:val="00E3178C"/>
    <w:rsid w:val="00E35FB7"/>
    <w:rsid w:val="00E405DB"/>
    <w:rsid w:val="00E4085F"/>
    <w:rsid w:val="00E41671"/>
    <w:rsid w:val="00E429F8"/>
    <w:rsid w:val="00E433B1"/>
    <w:rsid w:val="00E43B4D"/>
    <w:rsid w:val="00E51203"/>
    <w:rsid w:val="00E52449"/>
    <w:rsid w:val="00E525D9"/>
    <w:rsid w:val="00E6034A"/>
    <w:rsid w:val="00E62D6E"/>
    <w:rsid w:val="00E63FA8"/>
    <w:rsid w:val="00E64442"/>
    <w:rsid w:val="00E70DB2"/>
    <w:rsid w:val="00E72E7C"/>
    <w:rsid w:val="00E738C1"/>
    <w:rsid w:val="00E77E16"/>
    <w:rsid w:val="00E809D1"/>
    <w:rsid w:val="00E816A2"/>
    <w:rsid w:val="00E818EB"/>
    <w:rsid w:val="00E839E3"/>
    <w:rsid w:val="00E87353"/>
    <w:rsid w:val="00E940B7"/>
    <w:rsid w:val="00E9698A"/>
    <w:rsid w:val="00E96EF0"/>
    <w:rsid w:val="00EA327A"/>
    <w:rsid w:val="00EA3936"/>
    <w:rsid w:val="00EA3FA3"/>
    <w:rsid w:val="00EA4DC5"/>
    <w:rsid w:val="00EA615D"/>
    <w:rsid w:val="00EB0BC4"/>
    <w:rsid w:val="00EB184A"/>
    <w:rsid w:val="00EB476B"/>
    <w:rsid w:val="00EB518A"/>
    <w:rsid w:val="00EB62C8"/>
    <w:rsid w:val="00EB62EC"/>
    <w:rsid w:val="00EB6679"/>
    <w:rsid w:val="00EB69BB"/>
    <w:rsid w:val="00EB7526"/>
    <w:rsid w:val="00EB7596"/>
    <w:rsid w:val="00EB7754"/>
    <w:rsid w:val="00EC0B61"/>
    <w:rsid w:val="00EC5D13"/>
    <w:rsid w:val="00EC72E0"/>
    <w:rsid w:val="00ED1791"/>
    <w:rsid w:val="00ED2467"/>
    <w:rsid w:val="00ED5571"/>
    <w:rsid w:val="00ED5EC9"/>
    <w:rsid w:val="00ED75CB"/>
    <w:rsid w:val="00EE0248"/>
    <w:rsid w:val="00EE1382"/>
    <w:rsid w:val="00EE2672"/>
    <w:rsid w:val="00EE3B7D"/>
    <w:rsid w:val="00EE4272"/>
    <w:rsid w:val="00EE7196"/>
    <w:rsid w:val="00EE7231"/>
    <w:rsid w:val="00EF369A"/>
    <w:rsid w:val="00EF4A42"/>
    <w:rsid w:val="00F00070"/>
    <w:rsid w:val="00F02F96"/>
    <w:rsid w:val="00F02FE6"/>
    <w:rsid w:val="00F03638"/>
    <w:rsid w:val="00F159E9"/>
    <w:rsid w:val="00F15F02"/>
    <w:rsid w:val="00F16F71"/>
    <w:rsid w:val="00F17A56"/>
    <w:rsid w:val="00F23797"/>
    <w:rsid w:val="00F252DD"/>
    <w:rsid w:val="00F2538A"/>
    <w:rsid w:val="00F2545E"/>
    <w:rsid w:val="00F27912"/>
    <w:rsid w:val="00F279F0"/>
    <w:rsid w:val="00F3041E"/>
    <w:rsid w:val="00F33C4D"/>
    <w:rsid w:val="00F33FB3"/>
    <w:rsid w:val="00F34B09"/>
    <w:rsid w:val="00F35368"/>
    <w:rsid w:val="00F4080C"/>
    <w:rsid w:val="00F412F7"/>
    <w:rsid w:val="00F41601"/>
    <w:rsid w:val="00F41E99"/>
    <w:rsid w:val="00F442C4"/>
    <w:rsid w:val="00F4583C"/>
    <w:rsid w:val="00F4641F"/>
    <w:rsid w:val="00F46533"/>
    <w:rsid w:val="00F4783C"/>
    <w:rsid w:val="00F5191A"/>
    <w:rsid w:val="00F551FD"/>
    <w:rsid w:val="00F558A8"/>
    <w:rsid w:val="00F5748F"/>
    <w:rsid w:val="00F57800"/>
    <w:rsid w:val="00F6143D"/>
    <w:rsid w:val="00F63120"/>
    <w:rsid w:val="00F64337"/>
    <w:rsid w:val="00F70328"/>
    <w:rsid w:val="00F7158D"/>
    <w:rsid w:val="00F728A6"/>
    <w:rsid w:val="00F7296C"/>
    <w:rsid w:val="00F75AEF"/>
    <w:rsid w:val="00F76465"/>
    <w:rsid w:val="00F76A17"/>
    <w:rsid w:val="00F76B9D"/>
    <w:rsid w:val="00F8037A"/>
    <w:rsid w:val="00F80D0A"/>
    <w:rsid w:val="00F81C6D"/>
    <w:rsid w:val="00F82548"/>
    <w:rsid w:val="00F827A1"/>
    <w:rsid w:val="00F83D0A"/>
    <w:rsid w:val="00F85A9A"/>
    <w:rsid w:val="00F85F36"/>
    <w:rsid w:val="00F87AD4"/>
    <w:rsid w:val="00F90DEF"/>
    <w:rsid w:val="00F9150E"/>
    <w:rsid w:val="00F95D8F"/>
    <w:rsid w:val="00F960C6"/>
    <w:rsid w:val="00FA1D69"/>
    <w:rsid w:val="00FA6084"/>
    <w:rsid w:val="00FA753F"/>
    <w:rsid w:val="00FB66F1"/>
    <w:rsid w:val="00FB679E"/>
    <w:rsid w:val="00FB6916"/>
    <w:rsid w:val="00FB6974"/>
    <w:rsid w:val="00FB7F9D"/>
    <w:rsid w:val="00FC049A"/>
    <w:rsid w:val="00FC0999"/>
    <w:rsid w:val="00FC0D96"/>
    <w:rsid w:val="00FC1FAB"/>
    <w:rsid w:val="00FC29C5"/>
    <w:rsid w:val="00FC52E0"/>
    <w:rsid w:val="00FC560C"/>
    <w:rsid w:val="00FC7C96"/>
    <w:rsid w:val="00FD2104"/>
    <w:rsid w:val="00FD295C"/>
    <w:rsid w:val="00FD62F1"/>
    <w:rsid w:val="00FD647B"/>
    <w:rsid w:val="00FE32B4"/>
    <w:rsid w:val="00FE38D8"/>
    <w:rsid w:val="00FE6A6F"/>
    <w:rsid w:val="00FE7A37"/>
    <w:rsid w:val="00FF045B"/>
    <w:rsid w:val="00FF0DD8"/>
    <w:rsid w:val="00FF365B"/>
    <w:rsid w:val="00FF63C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85D59"/>
  <w15:chartTrackingRefBased/>
  <w15:docId w15:val="{85E50DA3-A200-4784-8AE7-8004A2093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91E55"/>
    <w:pPr>
      <w:suppressAutoHyphens/>
      <w:spacing w:after="200" w:line="276" w:lineRule="auto"/>
    </w:pPr>
    <w:rPr>
      <w:rFonts w:ascii="Times New Roman" w:eastAsia="Calibri" w:hAnsi="Times New Roman" w:cs="Times New Roman Bold"/>
      <w:sz w:val="24"/>
      <w:lang w:eastAsia="ar-SA"/>
    </w:rPr>
  </w:style>
  <w:style w:type="paragraph" w:styleId="Antrat1">
    <w:name w:val="heading 1"/>
    <w:basedOn w:val="prastasis"/>
    <w:next w:val="prastasis"/>
    <w:link w:val="Antrat1Diagrama"/>
    <w:uiPriority w:val="9"/>
    <w:qFormat/>
    <w:rsid w:val="00391E55"/>
    <w:pPr>
      <w:keepNext/>
      <w:numPr>
        <w:numId w:val="1"/>
      </w:numPr>
      <w:spacing w:before="360" w:after="360" w:line="240" w:lineRule="auto"/>
      <w:jc w:val="center"/>
      <w:outlineLvl w:val="0"/>
    </w:pPr>
    <w:rPr>
      <w:rFonts w:eastAsia="Times New Roman" w:cs="Times New Roman"/>
      <w:sz w:val="28"/>
      <w:szCs w:val="20"/>
    </w:rPr>
  </w:style>
  <w:style w:type="paragraph" w:styleId="Antrat2">
    <w:name w:val="heading 2"/>
    <w:aliases w:val="Title Header2"/>
    <w:basedOn w:val="prastasis"/>
    <w:next w:val="prastasis"/>
    <w:link w:val="Antrat2Diagrama"/>
    <w:qFormat/>
    <w:rsid w:val="00151D1D"/>
    <w:pPr>
      <w:suppressAutoHyphens w:val="0"/>
      <w:spacing w:after="0" w:line="240" w:lineRule="auto"/>
      <w:jc w:val="both"/>
      <w:outlineLvl w:val="1"/>
    </w:pPr>
    <w:rPr>
      <w:rFonts w:eastAsia="Times New Roman" w:cs="Times New Roman"/>
      <w:szCs w:val="20"/>
      <w:lang w:eastAsia="en-US"/>
    </w:rPr>
  </w:style>
  <w:style w:type="paragraph" w:styleId="Antrat3">
    <w:name w:val="heading 3"/>
    <w:basedOn w:val="prastasis"/>
    <w:next w:val="prastasis"/>
    <w:link w:val="Antrat3Diagrama"/>
    <w:uiPriority w:val="9"/>
    <w:semiHidden/>
    <w:unhideWhenUsed/>
    <w:qFormat/>
    <w:rsid w:val="00103697"/>
    <w:pPr>
      <w:keepNext/>
      <w:keepLines/>
      <w:suppressAutoHyphens w:val="0"/>
      <w:spacing w:before="40" w:after="0"/>
      <w:outlineLvl w:val="2"/>
    </w:pPr>
    <w:rPr>
      <w:rFonts w:asciiTheme="majorHAnsi" w:eastAsiaTheme="majorEastAsia" w:hAnsiTheme="majorHAnsi" w:cstheme="majorBidi"/>
      <w:color w:val="1F3763" w:themeColor="accent1" w:themeShade="7F"/>
      <w:szCs w:val="24"/>
      <w:lang w:eastAsia="zh-CN"/>
    </w:rPr>
  </w:style>
  <w:style w:type="paragraph" w:styleId="Antrat4">
    <w:name w:val="heading 4"/>
    <w:basedOn w:val="prastasis"/>
    <w:next w:val="prastasis"/>
    <w:link w:val="Antrat4Diagrama"/>
    <w:uiPriority w:val="9"/>
    <w:semiHidden/>
    <w:unhideWhenUsed/>
    <w:qFormat/>
    <w:rsid w:val="00103697"/>
    <w:pPr>
      <w:keepNext/>
      <w:keepLines/>
      <w:suppressAutoHyphens w:val="0"/>
      <w:spacing w:before="240" w:after="40" w:line="256" w:lineRule="auto"/>
      <w:outlineLvl w:val="3"/>
    </w:pPr>
    <w:rPr>
      <w:rFonts w:ascii="Calibri" w:hAnsi="Calibri" w:cs="Calibri"/>
      <w:b/>
      <w:szCs w:val="24"/>
      <w:lang w:eastAsia="lt-LT"/>
    </w:rPr>
  </w:style>
  <w:style w:type="paragraph" w:styleId="Antrat5">
    <w:name w:val="heading 5"/>
    <w:basedOn w:val="prastasis"/>
    <w:next w:val="prastasis"/>
    <w:link w:val="Antrat5Diagrama"/>
    <w:uiPriority w:val="9"/>
    <w:semiHidden/>
    <w:unhideWhenUsed/>
    <w:qFormat/>
    <w:rsid w:val="00103697"/>
    <w:pPr>
      <w:keepNext/>
      <w:keepLines/>
      <w:suppressAutoHyphens w:val="0"/>
      <w:spacing w:before="220" w:after="40" w:line="256" w:lineRule="auto"/>
      <w:outlineLvl w:val="4"/>
    </w:pPr>
    <w:rPr>
      <w:rFonts w:ascii="Calibri" w:hAnsi="Calibri" w:cs="Calibri"/>
      <w:b/>
      <w:sz w:val="22"/>
      <w:lang w:eastAsia="lt-LT"/>
    </w:rPr>
  </w:style>
  <w:style w:type="paragraph" w:styleId="Antrat6">
    <w:name w:val="heading 6"/>
    <w:basedOn w:val="prastasis"/>
    <w:next w:val="prastasis"/>
    <w:link w:val="Antrat6Diagrama"/>
    <w:uiPriority w:val="9"/>
    <w:semiHidden/>
    <w:unhideWhenUsed/>
    <w:qFormat/>
    <w:rsid w:val="00103697"/>
    <w:pPr>
      <w:keepNext/>
      <w:keepLines/>
      <w:suppressAutoHyphens w:val="0"/>
      <w:spacing w:before="200" w:after="40" w:line="256" w:lineRule="auto"/>
      <w:outlineLvl w:val="5"/>
    </w:pPr>
    <w:rPr>
      <w:rFonts w:ascii="Calibri" w:hAnsi="Calibri" w:cs="Calibri"/>
      <w:b/>
      <w:sz w:val="2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91E55"/>
    <w:rPr>
      <w:rFonts w:ascii="Times New Roman" w:eastAsia="Times New Roman" w:hAnsi="Times New Roman" w:cs="Times New Roman"/>
      <w:sz w:val="28"/>
      <w:szCs w:val="20"/>
      <w:lang w:eastAsia="ar-SA"/>
    </w:rPr>
  </w:style>
  <w:style w:type="character" w:styleId="Hipersaitas">
    <w:name w:val="Hyperlink"/>
    <w:aliases w:val="Alna"/>
    <w:uiPriority w:val="99"/>
    <w:unhideWhenUsed/>
    <w:rsid w:val="00391E55"/>
    <w:rPr>
      <w:color w:val="0000FF"/>
      <w:u w:val="single"/>
    </w:rPr>
  </w:style>
  <w:style w:type="paragraph" w:styleId="Pagrindinistekstas">
    <w:name w:val="Body Text"/>
    <w:aliases w:val=" Char Char,Char Char Diagrama, Char Char Char Diagrama Diagrama Diagrama Diagrama Diagrama, Char Char Char Diagrama Diagrama,body indent,ändrad,Body single,EHPT,Body Text2,body text,contents,bt,Corps de texte,body tesx,heading_txt,Ch"/>
    <w:basedOn w:val="prastasis"/>
    <w:link w:val="PagrindinistekstasDiagrama"/>
    <w:unhideWhenUsed/>
    <w:qFormat/>
    <w:rsid w:val="00391E55"/>
    <w:pPr>
      <w:keepNext/>
      <w:spacing w:before="60" w:after="120" w:line="240" w:lineRule="auto"/>
      <w:ind w:left="2275"/>
      <w:jc w:val="both"/>
    </w:pPr>
    <w:rPr>
      <w:rFonts w:eastAsia="Times New Roman" w:cs="Times New Roman"/>
      <w:sz w:val="20"/>
      <w:szCs w:val="20"/>
      <w:lang w:val="x-none"/>
    </w:rPr>
  </w:style>
  <w:style w:type="character" w:customStyle="1" w:styleId="PagrindinistekstasDiagrama">
    <w:name w:val="Pagrindinis tekstas Diagrama"/>
    <w:aliases w:val=" Char Char Diagrama,Char Char Diagrama Diagrama, Char Char Char Diagrama Diagrama Diagrama Diagrama Diagrama Diagrama, Char Char Char Diagrama Diagrama Diagrama,body indent Diagrama,ändrad Diagrama,Body single Diagrama"/>
    <w:basedOn w:val="Numatytasispastraiposriftas"/>
    <w:link w:val="Pagrindinistekstas"/>
    <w:rsid w:val="00391E55"/>
    <w:rPr>
      <w:rFonts w:ascii="Times New Roman" w:eastAsia="Times New Roman" w:hAnsi="Times New Roman" w:cs="Times New Roman"/>
      <w:sz w:val="20"/>
      <w:szCs w:val="20"/>
      <w:lang w:val="x-none" w:eastAsia="ar-SA"/>
    </w:rPr>
  </w:style>
  <w:style w:type="paragraph" w:styleId="Sraopastraipa">
    <w:name w:val="List Paragraph"/>
    <w:aliases w:val="Numbering,ERP-List Paragraph,List Paragraph11,List Paragraph111,Medium Grid 1 - Accent 21,List Paragraph2,Buletai,List Paragraph21,lp1,Bullet 1,Use Case List Paragraph,Sąrašo pastraipa1,List Paragraph1,List Paragr1,Bullet"/>
    <w:basedOn w:val="prastasis"/>
    <w:link w:val="SraopastraipaDiagrama"/>
    <w:uiPriority w:val="34"/>
    <w:qFormat/>
    <w:rsid w:val="00391E55"/>
    <w:pPr>
      <w:ind w:left="720"/>
      <w:contextualSpacing/>
    </w:pPr>
  </w:style>
  <w:style w:type="paragraph" w:customStyle="1" w:styleId="Body2">
    <w:name w:val="Body 2"/>
    <w:rsid w:val="00391E55"/>
    <w:pPr>
      <w:suppressAutoHyphens/>
      <w:spacing w:after="40" w:line="240" w:lineRule="auto"/>
      <w:jc w:val="both"/>
    </w:pPr>
    <w:rPr>
      <w:rFonts w:ascii="Times New Roman" w:eastAsia="Arial Unicode MS" w:hAnsi="Times New Roman" w:cs="Arial Unicode MS"/>
      <w:color w:val="000000"/>
      <w:lang w:val="en-US" w:eastAsia="lt-LT"/>
    </w:rPr>
  </w:style>
  <w:style w:type="character" w:customStyle="1" w:styleId="Hyperlink0">
    <w:name w:val="Hyperlink.0"/>
    <w:rsid w:val="00391E55"/>
    <w:rPr>
      <w:color w:val="0000FF"/>
      <w:u w:val="single"/>
    </w:rPr>
  </w:style>
  <w:style w:type="character" w:customStyle="1" w:styleId="SraopastraipaDiagrama">
    <w:name w:val="Sąrašo pastraipa Diagrama"/>
    <w:aliases w:val="Numbering Diagrama,ERP-List Paragraph Diagrama,List Paragraph11 Diagrama,List Paragraph111 Diagrama,Medium Grid 1 - Accent 21 Diagrama,List Paragraph2 Diagrama,Buletai Diagrama,List Paragraph21 Diagrama,lp1 Diagrama"/>
    <w:link w:val="Sraopastraipa"/>
    <w:uiPriority w:val="34"/>
    <w:qFormat/>
    <w:rsid w:val="00391E55"/>
    <w:rPr>
      <w:rFonts w:ascii="Times New Roman" w:eastAsia="Calibri" w:hAnsi="Times New Roman" w:cs="Times New Roman Bold"/>
      <w:sz w:val="24"/>
      <w:lang w:eastAsia="ar-SA"/>
    </w:rPr>
  </w:style>
  <w:style w:type="paragraph" w:styleId="Antrats">
    <w:name w:val="header"/>
    <w:aliases w:val="Diagrama Diagrama"/>
    <w:basedOn w:val="prastasis"/>
    <w:link w:val="AntratsDiagrama"/>
    <w:unhideWhenUsed/>
    <w:rsid w:val="00391E55"/>
    <w:pPr>
      <w:pBdr>
        <w:top w:val="nil"/>
        <w:left w:val="nil"/>
        <w:bottom w:val="nil"/>
        <w:right w:val="nil"/>
        <w:between w:val="nil"/>
        <w:bar w:val="nil"/>
      </w:pBdr>
      <w:tabs>
        <w:tab w:val="center" w:pos="4819"/>
        <w:tab w:val="right" w:pos="9638"/>
      </w:tabs>
      <w:suppressAutoHyphens w:val="0"/>
      <w:spacing w:after="0" w:line="240" w:lineRule="auto"/>
    </w:pPr>
    <w:rPr>
      <w:rFonts w:eastAsia="Arial Unicode MS" w:cs="Times New Roman"/>
      <w:szCs w:val="24"/>
      <w:bdr w:val="nil"/>
      <w:lang w:val="en-US" w:eastAsia="en-US"/>
    </w:rPr>
  </w:style>
  <w:style w:type="character" w:customStyle="1" w:styleId="AntratsDiagrama">
    <w:name w:val="Antraštės Diagrama"/>
    <w:aliases w:val="Diagrama Diagrama Diagrama"/>
    <w:basedOn w:val="Numatytasispastraiposriftas"/>
    <w:link w:val="Antrats"/>
    <w:rsid w:val="00391E55"/>
    <w:rPr>
      <w:rFonts w:ascii="Times New Roman" w:eastAsia="Arial Unicode MS" w:hAnsi="Times New Roman" w:cs="Times New Roman"/>
      <w:sz w:val="24"/>
      <w:szCs w:val="24"/>
      <w:bdr w:val="nil"/>
      <w:lang w:val="en-US"/>
    </w:rPr>
  </w:style>
  <w:style w:type="paragraph" w:styleId="Debesliotekstas">
    <w:name w:val="Balloon Text"/>
    <w:basedOn w:val="prastasis"/>
    <w:link w:val="DebesliotekstasDiagrama"/>
    <w:unhideWhenUsed/>
    <w:rsid w:val="00413FC9"/>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rsid w:val="00413FC9"/>
    <w:rPr>
      <w:rFonts w:ascii="Segoe UI" w:eastAsia="Calibri" w:hAnsi="Segoe UI" w:cs="Segoe UI"/>
      <w:sz w:val="18"/>
      <w:szCs w:val="18"/>
      <w:lang w:eastAsia="ar-SA"/>
    </w:rPr>
  </w:style>
  <w:style w:type="character" w:styleId="Emfaz">
    <w:name w:val="Emphasis"/>
    <w:uiPriority w:val="20"/>
    <w:qFormat/>
    <w:rsid w:val="00F2538A"/>
    <w:rPr>
      <w:i/>
      <w:iCs/>
    </w:rPr>
  </w:style>
  <w:style w:type="paragraph" w:customStyle="1" w:styleId="tajtip">
    <w:name w:val="tajtip"/>
    <w:basedOn w:val="prastasis"/>
    <w:rsid w:val="00592831"/>
    <w:pPr>
      <w:suppressAutoHyphens w:val="0"/>
      <w:spacing w:before="100" w:after="100" w:line="240" w:lineRule="auto"/>
    </w:pPr>
    <w:rPr>
      <w:rFonts w:eastAsia="Times New Roman" w:cs="Times New Roman"/>
      <w:szCs w:val="24"/>
      <w:lang w:eastAsia="lt-LT"/>
    </w:rPr>
  </w:style>
  <w:style w:type="paragraph" w:customStyle="1" w:styleId="m-733306167597013023gmail-style-20">
    <w:name w:val="m_-733306167597013023gmail-style-20"/>
    <w:basedOn w:val="prastasis"/>
    <w:rsid w:val="00AD6C58"/>
    <w:pPr>
      <w:suppressAutoHyphens w:val="0"/>
      <w:spacing w:before="100" w:beforeAutospacing="1" w:after="100" w:afterAutospacing="1" w:line="240" w:lineRule="auto"/>
    </w:pPr>
    <w:rPr>
      <w:rFonts w:eastAsia="Times New Roman" w:cs="Times New Roman"/>
      <w:szCs w:val="24"/>
      <w:lang w:eastAsia="lt-LT"/>
    </w:rPr>
  </w:style>
  <w:style w:type="character" w:styleId="Perirtashipersaitas">
    <w:name w:val="FollowedHyperlink"/>
    <w:basedOn w:val="Numatytasispastraiposriftas"/>
    <w:uiPriority w:val="99"/>
    <w:semiHidden/>
    <w:unhideWhenUsed/>
    <w:rsid w:val="00C26F3C"/>
    <w:rPr>
      <w:color w:val="954F72" w:themeColor="followedHyperlink"/>
      <w:u w:val="single"/>
    </w:rPr>
  </w:style>
  <w:style w:type="character" w:customStyle="1" w:styleId="fontstyle01">
    <w:name w:val="fontstyle01"/>
    <w:basedOn w:val="Numatytasispastraiposriftas"/>
    <w:rsid w:val="00A21071"/>
    <w:rPr>
      <w:rFonts w:ascii="TimesNewRomanPSMT" w:hAnsi="TimesNewRomanPSMT" w:hint="default"/>
      <w:b w:val="0"/>
      <w:bCs w:val="0"/>
      <w:i w:val="0"/>
      <w:iCs w:val="0"/>
      <w:color w:val="000000"/>
      <w:sz w:val="24"/>
      <w:szCs w:val="24"/>
    </w:rPr>
  </w:style>
  <w:style w:type="character" w:customStyle="1" w:styleId="Antrat2Diagrama">
    <w:name w:val="Antraštė 2 Diagrama"/>
    <w:aliases w:val="Title Header2 Diagrama"/>
    <w:basedOn w:val="Numatytasispastraiposriftas"/>
    <w:link w:val="Antrat2"/>
    <w:rsid w:val="00151D1D"/>
    <w:rPr>
      <w:rFonts w:ascii="Times New Roman" w:eastAsia="Times New Roman" w:hAnsi="Times New Roman" w:cs="Times New Roman"/>
      <w:sz w:val="24"/>
      <w:szCs w:val="20"/>
    </w:rPr>
  </w:style>
  <w:style w:type="paragraph" w:customStyle="1" w:styleId="Style-17">
    <w:name w:val="Style-17"/>
    <w:uiPriority w:val="99"/>
    <w:rsid w:val="009D088E"/>
    <w:pPr>
      <w:suppressAutoHyphens/>
      <w:spacing w:after="0" w:line="240" w:lineRule="auto"/>
    </w:pPr>
    <w:rPr>
      <w:rFonts w:ascii="Times New Roman" w:eastAsia="Arial" w:hAnsi="Times New Roman" w:cs="Times New Roman"/>
      <w:kern w:val="1"/>
      <w:sz w:val="20"/>
      <w:szCs w:val="20"/>
      <w:lang w:val="en-US" w:eastAsia="ar-SA"/>
    </w:rPr>
  </w:style>
  <w:style w:type="paragraph" w:customStyle="1" w:styleId="Patvirtinta">
    <w:name w:val="Patvirtinta"/>
    <w:rsid w:val="007D2879"/>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styleId="prastasiniatinklio">
    <w:name w:val="Normal (Web)"/>
    <w:basedOn w:val="prastasis"/>
    <w:uiPriority w:val="99"/>
    <w:unhideWhenUsed/>
    <w:rsid w:val="00721C6D"/>
    <w:pPr>
      <w:suppressAutoHyphens w:val="0"/>
      <w:spacing w:before="100" w:beforeAutospacing="1" w:after="100" w:afterAutospacing="1" w:line="240" w:lineRule="auto"/>
    </w:pPr>
    <w:rPr>
      <w:rFonts w:eastAsiaTheme="minorEastAsia" w:cs="Times New Roman"/>
      <w:szCs w:val="24"/>
      <w:lang w:eastAsia="lt-LT"/>
    </w:rPr>
  </w:style>
  <w:style w:type="character" w:customStyle="1" w:styleId="pildymui">
    <w:name w:val="pildymui"/>
    <w:basedOn w:val="Numatytasispastraiposriftas"/>
    <w:rsid w:val="00836B16"/>
  </w:style>
  <w:style w:type="paragraph" w:styleId="Puslapioinaostekstas">
    <w:name w:val="footnote text"/>
    <w:aliases w:val="Footnote,Footnote Text Blue,Footnote text,fn,Footnote Text Char Char,Footnote Text Char Char Char Char Char Char,Footnote Text Char Char Char Char Char,Footnote Text Blue Char Char Char Char,Footnote Text Char Char Char Char"/>
    <w:basedOn w:val="prastasis"/>
    <w:link w:val="PuslapioinaostekstasDiagrama"/>
    <w:uiPriority w:val="99"/>
    <w:rsid w:val="00834A23"/>
    <w:pPr>
      <w:suppressAutoHyphens w:val="0"/>
      <w:spacing w:after="0" w:line="240" w:lineRule="auto"/>
    </w:pPr>
    <w:rPr>
      <w:rFonts w:eastAsia="Times New Roman" w:cs="Times New Roman"/>
      <w:sz w:val="20"/>
      <w:szCs w:val="20"/>
      <w:lang w:eastAsia="en-US"/>
    </w:rPr>
  </w:style>
  <w:style w:type="character" w:customStyle="1" w:styleId="PuslapioinaostekstasDiagrama">
    <w:name w:val="Puslapio išnašos tekstas Diagrama"/>
    <w:aliases w:val="Footnote Diagrama,Footnote Text Blue Diagrama,Footnote text Diagrama,fn Diagrama,Footnote Text Char Char Diagrama,Footnote Text Char Char Char Char Char Char Diagrama,Footnote Text Char Char Char Char Char Diagrama"/>
    <w:basedOn w:val="Numatytasispastraiposriftas"/>
    <w:link w:val="Puslapioinaostekstas"/>
    <w:uiPriority w:val="99"/>
    <w:rsid w:val="00834A23"/>
    <w:rPr>
      <w:rFonts w:ascii="Times New Roman" w:eastAsia="Times New Roman" w:hAnsi="Times New Roman" w:cs="Times New Roman"/>
      <w:sz w:val="20"/>
      <w:szCs w:val="20"/>
    </w:rPr>
  </w:style>
  <w:style w:type="paragraph" w:styleId="Betarp">
    <w:name w:val="No Spacing"/>
    <w:uiPriority w:val="1"/>
    <w:qFormat/>
    <w:rsid w:val="00834A23"/>
    <w:pPr>
      <w:spacing w:after="0" w:line="240" w:lineRule="auto"/>
      <w:jc w:val="center"/>
    </w:pPr>
    <w:rPr>
      <w:rFonts w:ascii="Times New Roman" w:eastAsiaTheme="minorEastAsia" w:hAnsi="Times New Roman"/>
      <w:b/>
      <w:sz w:val="24"/>
      <w:lang w:eastAsia="lt-LT"/>
    </w:rPr>
  </w:style>
  <w:style w:type="table" w:styleId="Lentelstinklelis">
    <w:name w:val="Table Grid"/>
    <w:basedOn w:val="prastojilentel"/>
    <w:rsid w:val="004F4CB6"/>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inaosnuoroda">
    <w:name w:val="footnote reference"/>
    <w:basedOn w:val="Numatytasispastraiposriftas"/>
    <w:uiPriority w:val="99"/>
    <w:rsid w:val="004F4CB6"/>
    <w:rPr>
      <w:rFonts w:cs="Times New Roman"/>
      <w:vertAlign w:val="superscript"/>
    </w:rPr>
  </w:style>
  <w:style w:type="table" w:customStyle="1" w:styleId="Lentelstinklelis23">
    <w:name w:val="Lentelės tinklelis23"/>
    <w:basedOn w:val="prastojilentel"/>
    <w:next w:val="Lentelstinklelis"/>
    <w:uiPriority w:val="59"/>
    <w:rsid w:val="009C109C"/>
    <w:pPr>
      <w:spacing w:after="0" w:line="240" w:lineRule="auto"/>
    </w:pPr>
    <w:rPr>
      <w:rFonts w:ascii="Calibri" w:eastAsia="SimSun" w:hAnsi="Calibri"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Numatytasispastraiposriftas"/>
    <w:rsid w:val="009C109C"/>
    <w:rPr>
      <w:rFonts w:ascii="Segoe UI" w:hAnsi="Segoe UI" w:cs="Segoe UI" w:hint="default"/>
      <w:sz w:val="18"/>
      <w:szCs w:val="18"/>
    </w:rPr>
  </w:style>
  <w:style w:type="character" w:customStyle="1" w:styleId="cf11">
    <w:name w:val="cf11"/>
    <w:basedOn w:val="Numatytasispastraiposriftas"/>
    <w:rsid w:val="009C109C"/>
    <w:rPr>
      <w:rFonts w:ascii="Segoe UI" w:hAnsi="Segoe UI" w:cs="Segoe UI" w:hint="default"/>
      <w:sz w:val="18"/>
      <w:szCs w:val="18"/>
    </w:rPr>
  </w:style>
  <w:style w:type="character" w:customStyle="1" w:styleId="cf21">
    <w:name w:val="cf21"/>
    <w:basedOn w:val="Numatytasispastraiposriftas"/>
    <w:rsid w:val="009C109C"/>
    <w:rPr>
      <w:rFonts w:ascii="Segoe UI" w:hAnsi="Segoe UI" w:cs="Segoe UI" w:hint="default"/>
      <w:sz w:val="18"/>
      <w:szCs w:val="18"/>
    </w:rPr>
  </w:style>
  <w:style w:type="character" w:customStyle="1" w:styleId="cf31">
    <w:name w:val="cf31"/>
    <w:basedOn w:val="Numatytasispastraiposriftas"/>
    <w:rsid w:val="009C109C"/>
    <w:rPr>
      <w:rFonts w:ascii="Segoe UI" w:hAnsi="Segoe UI" w:cs="Segoe UI" w:hint="default"/>
      <w:sz w:val="18"/>
      <w:szCs w:val="18"/>
    </w:rPr>
  </w:style>
  <w:style w:type="character" w:customStyle="1" w:styleId="cf51">
    <w:name w:val="cf51"/>
    <w:basedOn w:val="Numatytasispastraiposriftas"/>
    <w:rsid w:val="009C109C"/>
    <w:rPr>
      <w:rFonts w:ascii="Segoe UI" w:hAnsi="Segoe UI" w:cs="Segoe UI" w:hint="default"/>
      <w:sz w:val="18"/>
      <w:szCs w:val="18"/>
    </w:rPr>
  </w:style>
  <w:style w:type="character" w:styleId="Komentaronuoroda">
    <w:name w:val="annotation reference"/>
    <w:unhideWhenUsed/>
    <w:rsid w:val="00710054"/>
    <w:rPr>
      <w:sz w:val="18"/>
      <w:szCs w:val="18"/>
    </w:rPr>
  </w:style>
  <w:style w:type="paragraph" w:customStyle="1" w:styleId="1stlevelheading">
    <w:name w:val="1st level (heading)"/>
    <w:basedOn w:val="Sraopastraipa"/>
    <w:next w:val="prastasis"/>
    <w:uiPriority w:val="99"/>
    <w:qFormat/>
    <w:rsid w:val="00710054"/>
    <w:pPr>
      <w:tabs>
        <w:tab w:val="left" w:pos="709"/>
      </w:tabs>
      <w:suppressAutoHyphens w:val="0"/>
      <w:spacing w:after="0" w:line="240" w:lineRule="auto"/>
      <w:ind w:left="0"/>
      <w:jc w:val="both"/>
    </w:pPr>
    <w:rPr>
      <w:rFonts w:asciiTheme="minorHAnsi" w:hAnsiTheme="minorHAnsi" w:cs="Times New Roman"/>
      <w:szCs w:val="24"/>
      <w:lang w:eastAsia="en-US"/>
    </w:rPr>
  </w:style>
  <w:style w:type="character" w:customStyle="1" w:styleId="Antrat3Diagrama">
    <w:name w:val="Antraštė 3 Diagrama"/>
    <w:basedOn w:val="Numatytasispastraiposriftas"/>
    <w:link w:val="Antrat3"/>
    <w:uiPriority w:val="9"/>
    <w:semiHidden/>
    <w:rsid w:val="00103697"/>
    <w:rPr>
      <w:rFonts w:asciiTheme="majorHAnsi" w:eastAsiaTheme="majorEastAsia" w:hAnsiTheme="majorHAnsi" w:cstheme="majorBidi"/>
      <w:color w:val="1F3763" w:themeColor="accent1" w:themeShade="7F"/>
      <w:sz w:val="24"/>
      <w:szCs w:val="24"/>
      <w:lang w:eastAsia="zh-CN"/>
    </w:rPr>
  </w:style>
  <w:style w:type="character" w:customStyle="1" w:styleId="Antrat4Diagrama">
    <w:name w:val="Antraštė 4 Diagrama"/>
    <w:basedOn w:val="Numatytasispastraiposriftas"/>
    <w:link w:val="Antrat4"/>
    <w:uiPriority w:val="9"/>
    <w:semiHidden/>
    <w:rsid w:val="00103697"/>
    <w:rPr>
      <w:rFonts w:ascii="Calibri" w:eastAsia="Calibri" w:hAnsi="Calibri" w:cs="Calibri"/>
      <w:b/>
      <w:sz w:val="24"/>
      <w:szCs w:val="24"/>
      <w:lang w:eastAsia="lt-LT"/>
    </w:rPr>
  </w:style>
  <w:style w:type="character" w:customStyle="1" w:styleId="Antrat5Diagrama">
    <w:name w:val="Antraštė 5 Diagrama"/>
    <w:basedOn w:val="Numatytasispastraiposriftas"/>
    <w:link w:val="Antrat5"/>
    <w:uiPriority w:val="9"/>
    <w:semiHidden/>
    <w:rsid w:val="00103697"/>
    <w:rPr>
      <w:rFonts w:ascii="Calibri" w:eastAsia="Calibri" w:hAnsi="Calibri" w:cs="Calibri"/>
      <w:b/>
      <w:lang w:eastAsia="lt-LT"/>
    </w:rPr>
  </w:style>
  <w:style w:type="character" w:customStyle="1" w:styleId="Antrat6Diagrama">
    <w:name w:val="Antraštė 6 Diagrama"/>
    <w:basedOn w:val="Numatytasispastraiposriftas"/>
    <w:link w:val="Antrat6"/>
    <w:uiPriority w:val="9"/>
    <w:semiHidden/>
    <w:rsid w:val="00103697"/>
    <w:rPr>
      <w:rFonts w:ascii="Calibri" w:eastAsia="Calibri" w:hAnsi="Calibri" w:cs="Calibri"/>
      <w:b/>
      <w:sz w:val="20"/>
      <w:szCs w:val="20"/>
      <w:lang w:eastAsia="lt-LT"/>
    </w:rPr>
  </w:style>
  <w:style w:type="numbering" w:customStyle="1" w:styleId="Sraonra1">
    <w:name w:val="Sąrašo nėra1"/>
    <w:next w:val="Sraonra"/>
    <w:uiPriority w:val="99"/>
    <w:semiHidden/>
    <w:unhideWhenUsed/>
    <w:rsid w:val="00103697"/>
  </w:style>
  <w:style w:type="character" w:styleId="Puslapionumeris">
    <w:name w:val="page number"/>
    <w:basedOn w:val="Numatytasispastraiposriftas"/>
    <w:rsid w:val="00103697"/>
  </w:style>
  <w:style w:type="paragraph" w:styleId="Porat">
    <w:name w:val="footer"/>
    <w:basedOn w:val="prastasis"/>
    <w:link w:val="PoratDiagrama"/>
    <w:rsid w:val="00103697"/>
    <w:pPr>
      <w:tabs>
        <w:tab w:val="center" w:pos="4153"/>
        <w:tab w:val="right" w:pos="8306"/>
      </w:tabs>
      <w:suppressAutoHyphens w:val="0"/>
      <w:spacing w:after="0" w:line="240" w:lineRule="auto"/>
      <w:jc w:val="both"/>
    </w:pPr>
    <w:rPr>
      <w:rFonts w:eastAsia="Times New Roman" w:cs="Times New Roman"/>
      <w:szCs w:val="20"/>
      <w:lang w:eastAsia="en-US"/>
    </w:rPr>
  </w:style>
  <w:style w:type="character" w:customStyle="1" w:styleId="PoratDiagrama">
    <w:name w:val="Poraštė Diagrama"/>
    <w:basedOn w:val="Numatytasispastraiposriftas"/>
    <w:link w:val="Porat"/>
    <w:rsid w:val="00103697"/>
    <w:rPr>
      <w:rFonts w:ascii="Times New Roman" w:eastAsia="Times New Roman" w:hAnsi="Times New Roman" w:cs="Times New Roman"/>
      <w:sz w:val="24"/>
      <w:szCs w:val="20"/>
    </w:rPr>
  </w:style>
  <w:style w:type="paragraph" w:customStyle="1" w:styleId="Paraai">
    <w:name w:val="Parašai"/>
    <w:basedOn w:val="prastasis"/>
    <w:rsid w:val="00103697"/>
    <w:pPr>
      <w:tabs>
        <w:tab w:val="left" w:pos="6237"/>
      </w:tabs>
      <w:suppressAutoHyphens w:val="0"/>
      <w:spacing w:before="240" w:after="0" w:line="240" w:lineRule="auto"/>
      <w:jc w:val="both"/>
    </w:pPr>
    <w:rPr>
      <w:rFonts w:eastAsia="Times New Roman" w:cs="Times New Roman"/>
      <w:szCs w:val="20"/>
      <w:lang w:eastAsia="en-US"/>
    </w:rPr>
  </w:style>
  <w:style w:type="paragraph" w:styleId="Pagrindiniotekstotrauka2">
    <w:name w:val="Body Text Indent 2"/>
    <w:basedOn w:val="prastasis"/>
    <w:link w:val="Pagrindiniotekstotrauka2Diagrama"/>
    <w:semiHidden/>
    <w:unhideWhenUsed/>
    <w:rsid w:val="00103697"/>
    <w:pPr>
      <w:suppressAutoHyphens w:val="0"/>
      <w:spacing w:after="120" w:line="480" w:lineRule="auto"/>
      <w:ind w:left="283"/>
      <w:jc w:val="both"/>
    </w:pPr>
    <w:rPr>
      <w:rFonts w:eastAsia="Times New Roman" w:cs="Times New Roman"/>
      <w:szCs w:val="20"/>
      <w:lang w:eastAsia="en-US"/>
    </w:rPr>
  </w:style>
  <w:style w:type="character" w:customStyle="1" w:styleId="Pagrindiniotekstotrauka2Diagrama">
    <w:name w:val="Pagrindinio teksto įtrauka 2 Diagrama"/>
    <w:basedOn w:val="Numatytasispastraiposriftas"/>
    <w:link w:val="Pagrindiniotekstotrauka2"/>
    <w:semiHidden/>
    <w:rsid w:val="00103697"/>
    <w:rPr>
      <w:rFonts w:ascii="Times New Roman" w:eastAsia="Times New Roman" w:hAnsi="Times New Roman" w:cs="Times New Roman"/>
      <w:sz w:val="24"/>
      <w:szCs w:val="20"/>
    </w:rPr>
  </w:style>
  <w:style w:type="paragraph" w:customStyle="1" w:styleId="1">
    <w:name w:val="Стиль1"/>
    <w:basedOn w:val="prastasis"/>
    <w:rsid w:val="00103697"/>
    <w:pPr>
      <w:suppressAutoHyphens w:val="0"/>
      <w:spacing w:after="0" w:line="240" w:lineRule="auto"/>
      <w:jc w:val="center"/>
    </w:pPr>
    <w:rPr>
      <w:rFonts w:eastAsia="Times New Roman" w:cs="Times New Roman"/>
      <w:szCs w:val="20"/>
      <w:lang w:val="ru-RU" w:eastAsia="en-US"/>
    </w:rPr>
  </w:style>
  <w:style w:type="paragraph" w:styleId="Komentarotekstas">
    <w:name w:val="annotation text"/>
    <w:basedOn w:val="prastasis"/>
    <w:link w:val="KomentarotekstasDiagrama"/>
    <w:unhideWhenUsed/>
    <w:rsid w:val="00103697"/>
    <w:pPr>
      <w:suppressAutoHyphens w:val="0"/>
      <w:spacing w:after="0" w:line="240" w:lineRule="auto"/>
    </w:pPr>
    <w:rPr>
      <w:rFonts w:eastAsia="Times New Roman" w:cs="Times New Roman"/>
      <w:sz w:val="20"/>
      <w:szCs w:val="20"/>
      <w:lang w:val="ru-RU" w:eastAsia="en-US"/>
    </w:rPr>
  </w:style>
  <w:style w:type="character" w:customStyle="1" w:styleId="KomentarotekstasDiagrama">
    <w:name w:val="Komentaro tekstas Diagrama"/>
    <w:basedOn w:val="Numatytasispastraiposriftas"/>
    <w:link w:val="Komentarotekstas"/>
    <w:rsid w:val="00103697"/>
    <w:rPr>
      <w:rFonts w:ascii="Times New Roman" w:eastAsia="Times New Roman" w:hAnsi="Times New Roman" w:cs="Times New Roman"/>
      <w:sz w:val="20"/>
      <w:szCs w:val="20"/>
      <w:lang w:val="ru-RU"/>
    </w:rPr>
  </w:style>
  <w:style w:type="table" w:customStyle="1" w:styleId="Lentelstinklelis1">
    <w:name w:val="Lentelės tinklelis1"/>
    <w:basedOn w:val="prastojilentel"/>
    <w:next w:val="Lentelstinklelis"/>
    <w:rsid w:val="00103697"/>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rsid w:val="00103697"/>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rsid w:val="00103697"/>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entarotema">
    <w:name w:val="annotation subject"/>
    <w:basedOn w:val="Komentarotekstas"/>
    <w:next w:val="Komentarotekstas"/>
    <w:link w:val="KomentarotemaDiagrama"/>
    <w:unhideWhenUsed/>
    <w:rsid w:val="00103697"/>
    <w:pPr>
      <w:spacing w:after="200"/>
    </w:pPr>
    <w:rPr>
      <w:rFonts w:asciiTheme="minorHAnsi" w:eastAsiaTheme="minorEastAsia" w:hAnsiTheme="minorHAnsi" w:cstheme="minorBidi"/>
      <w:b/>
      <w:bCs/>
      <w:lang w:val="lt-LT" w:eastAsia="zh-CN"/>
    </w:rPr>
  </w:style>
  <w:style w:type="character" w:customStyle="1" w:styleId="KomentarotemaDiagrama">
    <w:name w:val="Komentaro tema Diagrama"/>
    <w:basedOn w:val="KomentarotekstasDiagrama"/>
    <w:link w:val="Komentarotema"/>
    <w:rsid w:val="00103697"/>
    <w:rPr>
      <w:rFonts w:ascii="Times New Roman" w:eastAsiaTheme="minorEastAsia" w:hAnsi="Times New Roman" w:cs="Times New Roman"/>
      <w:b/>
      <w:bCs/>
      <w:sz w:val="20"/>
      <w:szCs w:val="20"/>
      <w:lang w:val="ru-RU" w:eastAsia="zh-CN"/>
    </w:rPr>
  </w:style>
  <w:style w:type="table" w:customStyle="1" w:styleId="TableNormal1">
    <w:name w:val="Table Normal1"/>
    <w:rsid w:val="00103697"/>
    <w:pPr>
      <w:spacing w:line="256" w:lineRule="auto"/>
    </w:pPr>
    <w:rPr>
      <w:rFonts w:ascii="Calibri" w:eastAsia="Calibri" w:hAnsi="Calibri" w:cs="Calibri"/>
      <w:lang w:eastAsia="lt-LT"/>
    </w:rPr>
    <w:tblPr>
      <w:tblCellMar>
        <w:top w:w="0" w:type="dxa"/>
        <w:left w:w="0" w:type="dxa"/>
        <w:bottom w:w="0" w:type="dxa"/>
        <w:right w:w="0" w:type="dxa"/>
      </w:tblCellMar>
    </w:tblPr>
  </w:style>
  <w:style w:type="paragraph" w:styleId="Pavadinimas">
    <w:name w:val="Title"/>
    <w:basedOn w:val="prastasis"/>
    <w:next w:val="prastasis"/>
    <w:link w:val="PavadinimasDiagrama"/>
    <w:uiPriority w:val="10"/>
    <w:qFormat/>
    <w:rsid w:val="00103697"/>
    <w:pPr>
      <w:keepNext/>
      <w:keepLines/>
      <w:suppressAutoHyphens w:val="0"/>
      <w:spacing w:before="480" w:after="120" w:line="256" w:lineRule="auto"/>
    </w:pPr>
    <w:rPr>
      <w:rFonts w:ascii="Calibri" w:hAnsi="Calibri" w:cs="Calibri"/>
      <w:b/>
      <w:sz w:val="72"/>
      <w:szCs w:val="72"/>
      <w:lang w:eastAsia="lt-LT"/>
    </w:rPr>
  </w:style>
  <w:style w:type="character" w:customStyle="1" w:styleId="PavadinimasDiagrama">
    <w:name w:val="Pavadinimas Diagrama"/>
    <w:basedOn w:val="Numatytasispastraiposriftas"/>
    <w:link w:val="Pavadinimas"/>
    <w:uiPriority w:val="10"/>
    <w:rsid w:val="00103697"/>
    <w:rPr>
      <w:rFonts w:ascii="Calibri" w:eastAsia="Calibri" w:hAnsi="Calibri" w:cs="Calibri"/>
      <w:b/>
      <w:sz w:val="72"/>
      <w:szCs w:val="72"/>
      <w:lang w:eastAsia="lt-LT"/>
    </w:rPr>
  </w:style>
  <w:style w:type="paragraph" w:styleId="Paantrat">
    <w:name w:val="Subtitle"/>
    <w:basedOn w:val="prastasis"/>
    <w:next w:val="prastasis"/>
    <w:link w:val="PaantratDiagrama"/>
    <w:uiPriority w:val="11"/>
    <w:qFormat/>
    <w:rsid w:val="00103697"/>
    <w:pPr>
      <w:keepNext/>
      <w:keepLines/>
      <w:suppressAutoHyphens w:val="0"/>
      <w:spacing w:before="360" w:after="80" w:line="256" w:lineRule="auto"/>
    </w:pPr>
    <w:rPr>
      <w:rFonts w:ascii="Georgia" w:eastAsia="Georgia" w:hAnsi="Georgia" w:cs="Georgia"/>
      <w:i/>
      <w:color w:val="666666"/>
      <w:sz w:val="48"/>
      <w:szCs w:val="48"/>
      <w:lang w:eastAsia="lt-LT"/>
    </w:rPr>
  </w:style>
  <w:style w:type="character" w:customStyle="1" w:styleId="PaantratDiagrama">
    <w:name w:val="Paantraštė Diagrama"/>
    <w:basedOn w:val="Numatytasispastraiposriftas"/>
    <w:link w:val="Paantrat"/>
    <w:uiPriority w:val="11"/>
    <w:rsid w:val="00103697"/>
    <w:rPr>
      <w:rFonts w:ascii="Georgia" w:eastAsia="Georgia" w:hAnsi="Georgia" w:cs="Georgia"/>
      <w:i/>
      <w:color w:val="666666"/>
      <w:sz w:val="48"/>
      <w:szCs w:val="48"/>
      <w:lang w:eastAsia="lt-LT"/>
    </w:rPr>
  </w:style>
  <w:style w:type="paragraph" w:styleId="Pataisymai">
    <w:name w:val="Revision"/>
    <w:hidden/>
    <w:uiPriority w:val="99"/>
    <w:semiHidden/>
    <w:rsid w:val="00103697"/>
    <w:pPr>
      <w:spacing w:after="0" w:line="240" w:lineRule="auto"/>
    </w:pPr>
    <w:rPr>
      <w:rFonts w:ascii="Calibri" w:eastAsia="Calibri" w:hAnsi="Calibri" w:cs="Calibri"/>
      <w:lang w:eastAsia="lt-LT"/>
    </w:rPr>
  </w:style>
  <w:style w:type="character" w:customStyle="1" w:styleId="Numatytasispastraiposriftas1">
    <w:name w:val="Numatytasis pastraipos šriftas1"/>
    <w:rsid w:val="00103697"/>
  </w:style>
  <w:style w:type="paragraph" w:customStyle="1" w:styleId="prastasis1">
    <w:name w:val="Įprastasis1"/>
    <w:rsid w:val="00103697"/>
    <w:pPr>
      <w:suppressAutoHyphens/>
      <w:autoSpaceDN w:val="0"/>
      <w:spacing w:after="200" w:line="276" w:lineRule="auto"/>
      <w:textAlignment w:val="baseline"/>
    </w:pPr>
    <w:rPr>
      <w:rFonts w:ascii="Calibri" w:eastAsia="Times New Roman" w:hAnsi="Calibri" w:cs="Times New Roman"/>
      <w:lang w:eastAsia="zh-CN"/>
    </w:rPr>
  </w:style>
  <w:style w:type="character" w:customStyle="1" w:styleId="UnresolvedMention1">
    <w:name w:val="Unresolved Mention1"/>
    <w:basedOn w:val="Numatytasispastraiposriftas"/>
    <w:uiPriority w:val="99"/>
    <w:semiHidden/>
    <w:unhideWhenUsed/>
    <w:rsid w:val="00103697"/>
    <w:rPr>
      <w:color w:val="605E5C"/>
      <w:shd w:val="clear" w:color="auto" w:fill="E1DFDD"/>
    </w:rPr>
  </w:style>
  <w:style w:type="numbering" w:customStyle="1" w:styleId="Sraonra2">
    <w:name w:val="Sąrašo nėra2"/>
    <w:next w:val="Sraonra"/>
    <w:uiPriority w:val="99"/>
    <w:semiHidden/>
    <w:unhideWhenUsed/>
    <w:rsid w:val="00103697"/>
  </w:style>
  <w:style w:type="paragraph" w:customStyle="1" w:styleId="CentrBoldm">
    <w:name w:val="CentrBoldm"/>
    <w:basedOn w:val="prastasis"/>
    <w:rsid w:val="00103697"/>
    <w:pPr>
      <w:autoSpaceDE w:val="0"/>
      <w:autoSpaceDN w:val="0"/>
      <w:spacing w:after="0" w:line="240" w:lineRule="auto"/>
      <w:jc w:val="center"/>
      <w:textAlignment w:val="baseline"/>
    </w:pPr>
    <w:rPr>
      <w:rFonts w:ascii="TimesLT" w:eastAsia="Times New Roman" w:hAnsi="TimesLT" w:cs="Times New Roman"/>
      <w:b/>
      <w:bCs/>
      <w:sz w:val="20"/>
      <w:szCs w:val="20"/>
      <w:lang w:val="en-US" w:eastAsia="en-US"/>
    </w:rPr>
  </w:style>
  <w:style w:type="paragraph" w:customStyle="1" w:styleId="Statja">
    <w:name w:val="Statja"/>
    <w:basedOn w:val="prastasis"/>
    <w:rsid w:val="00103697"/>
    <w:pPr>
      <w:tabs>
        <w:tab w:val="left" w:pos="1304"/>
        <w:tab w:val="left" w:pos="1457"/>
        <w:tab w:val="left" w:pos="1604"/>
        <w:tab w:val="left" w:pos="1757"/>
        <w:tab w:val="left" w:pos="1860"/>
        <w:tab w:val="left" w:pos="1984"/>
        <w:tab w:val="left" w:pos="2098"/>
        <w:tab w:val="left" w:pos="2211"/>
      </w:tabs>
      <w:autoSpaceDE w:val="0"/>
      <w:autoSpaceDN w:val="0"/>
      <w:spacing w:before="113" w:after="0" w:line="240" w:lineRule="auto"/>
      <w:ind w:left="312"/>
    </w:pPr>
    <w:rPr>
      <w:rFonts w:ascii="TimesLT" w:eastAsia="Times New Roman" w:hAnsi="TimesLT" w:cs="Times New Roman"/>
      <w:b/>
      <w:bCs/>
      <w:sz w:val="20"/>
      <w:szCs w:val="20"/>
      <w:lang w:val="en-US" w:eastAsia="en-US"/>
    </w:rPr>
  </w:style>
  <w:style w:type="character" w:customStyle="1" w:styleId="normaltextrun">
    <w:name w:val="normaltextrun"/>
    <w:basedOn w:val="Numatytasispastraiposriftas"/>
    <w:rsid w:val="00103697"/>
  </w:style>
  <w:style w:type="character" w:customStyle="1" w:styleId="eop">
    <w:name w:val="eop"/>
    <w:basedOn w:val="Numatytasispastraiposriftas"/>
    <w:rsid w:val="00103697"/>
  </w:style>
  <w:style w:type="paragraph" w:customStyle="1" w:styleId="Sraopastraipa2">
    <w:name w:val="Sąrašo pastraipa2"/>
    <w:basedOn w:val="prastasis1"/>
    <w:rsid w:val="00103697"/>
    <w:pPr>
      <w:ind w:left="720"/>
      <w:textAlignment w:val="auto"/>
    </w:pPr>
    <w:rPr>
      <w:rFonts w:ascii="Times New Roman" w:eastAsia="Calibri" w:hAnsi="Times New Roman"/>
      <w:sz w:val="24"/>
      <w:lang w:eastAsia="en-US"/>
    </w:rPr>
  </w:style>
  <w:style w:type="character" w:customStyle="1" w:styleId="cf41">
    <w:name w:val="cf41"/>
    <w:basedOn w:val="Numatytasispastraiposriftas"/>
    <w:rsid w:val="00103697"/>
    <w:rPr>
      <w:rFonts w:ascii="Segoe UI" w:hAnsi="Segoe UI" w:cs="Segoe UI" w:hint="default"/>
      <w:sz w:val="18"/>
      <w:szCs w:val="18"/>
    </w:rPr>
  </w:style>
  <w:style w:type="paragraph" w:customStyle="1" w:styleId="Stilius1">
    <w:name w:val="Stilius1"/>
    <w:basedOn w:val="prastasis"/>
    <w:autoRedefine/>
    <w:qFormat/>
    <w:rsid w:val="00103697"/>
    <w:pPr>
      <w:numPr>
        <w:numId w:val="10"/>
      </w:numPr>
      <w:suppressAutoHyphens w:val="0"/>
      <w:spacing w:before="240" w:after="240" w:line="240" w:lineRule="auto"/>
      <w:ind w:left="181"/>
      <w:jc w:val="center"/>
    </w:pPr>
    <w:rPr>
      <w:rFonts w:eastAsia="Times New Roman" w:cs="Times New Roman"/>
      <w:b/>
      <w:szCs w:val="24"/>
      <w:lang w:eastAsia="en-US"/>
    </w:rPr>
  </w:style>
  <w:style w:type="character" w:styleId="Neapdorotaspaminjimas">
    <w:name w:val="Unresolved Mention"/>
    <w:basedOn w:val="Numatytasispastraiposriftas"/>
    <w:uiPriority w:val="99"/>
    <w:semiHidden/>
    <w:unhideWhenUsed/>
    <w:rsid w:val="00103697"/>
    <w:rPr>
      <w:color w:val="605E5C"/>
      <w:shd w:val="clear" w:color="auto" w:fill="E1DFDD"/>
    </w:rPr>
  </w:style>
  <w:style w:type="paragraph" w:customStyle="1" w:styleId="prastasis2">
    <w:name w:val="Įprastasis2"/>
    <w:rsid w:val="00103697"/>
    <w:pPr>
      <w:suppressAutoHyphens/>
      <w:autoSpaceDN w:val="0"/>
      <w:spacing w:after="0" w:line="240" w:lineRule="auto"/>
    </w:pPr>
    <w:rPr>
      <w:rFonts w:ascii="Times New Roman" w:eastAsia="Times New Roman" w:hAnsi="Times New Roman" w:cs="Times New Roman"/>
      <w:sz w:val="20"/>
      <w:szCs w:val="20"/>
      <w:lang w:val="ru-RU"/>
    </w:rPr>
  </w:style>
  <w:style w:type="character" w:customStyle="1" w:styleId="Numatytasispastraiposriftas2">
    <w:name w:val="Numatytasis pastraipos šriftas2"/>
    <w:rsid w:val="00103697"/>
  </w:style>
  <w:style w:type="table" w:customStyle="1" w:styleId="Lentelstinklelis7">
    <w:name w:val="Lentelės tinklelis7"/>
    <w:basedOn w:val="prastojilentel"/>
    <w:next w:val="Lentelstinklelis"/>
    <w:rsid w:val="00191422"/>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39"/>
    <w:rsid w:val="00191422"/>
    <w:pPr>
      <w:spacing w:after="0" w:line="240" w:lineRule="auto"/>
    </w:pPr>
    <w:rPr>
      <w:rFonts w:eastAsia="Aptos"/>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uiPriority w:val="39"/>
    <w:rsid w:val="00191422"/>
    <w:pPr>
      <w:spacing w:after="0" w:line="240" w:lineRule="auto"/>
    </w:pPr>
    <w:rPr>
      <w:rFonts w:eastAsia="Aptos"/>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6">
    <w:name w:val="Lentelės tinklelis6"/>
    <w:basedOn w:val="prastojilentel"/>
    <w:next w:val="Lentelstinklelis"/>
    <w:rsid w:val="006F18A4"/>
    <w:pPr>
      <w:spacing w:after="0" w:line="240" w:lineRule="auto"/>
    </w:pPr>
    <w:rPr>
      <w:rFonts w:ascii="Times New Roman" w:eastAsiaTheme="minorEastAsia"/>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
    <w:name w:val="paragraph"/>
    <w:basedOn w:val="prastasis"/>
    <w:rsid w:val="00E433B1"/>
    <w:pPr>
      <w:suppressAutoHyphens w:val="0"/>
      <w:spacing w:before="100" w:beforeAutospacing="1" w:after="100" w:afterAutospacing="1" w:line="240" w:lineRule="auto"/>
    </w:pPr>
    <w:rPr>
      <w:rFonts w:eastAsia="Times New Roman" w:cs="Times New Roman"/>
      <w:szCs w:val="24"/>
      <w:lang w:eastAsia="lt-LT"/>
    </w:rPr>
  </w:style>
  <w:style w:type="paragraph" w:customStyle="1" w:styleId="CM7">
    <w:name w:val="CM7"/>
    <w:basedOn w:val="prastasis"/>
    <w:next w:val="prastasis"/>
    <w:uiPriority w:val="99"/>
    <w:rsid w:val="00416141"/>
    <w:pPr>
      <w:widowControl w:val="0"/>
      <w:suppressAutoHyphens w:val="0"/>
      <w:autoSpaceDE w:val="0"/>
      <w:autoSpaceDN w:val="0"/>
      <w:adjustRightInd w:val="0"/>
      <w:spacing w:after="660" w:line="240" w:lineRule="auto"/>
    </w:pPr>
    <w:rPr>
      <w:rFonts w:eastAsia="Times New Roman" w:cs="Times New Roman"/>
      <w:szCs w:val="24"/>
      <w:lang w:eastAsia="lt-LT"/>
    </w:rPr>
  </w:style>
  <w:style w:type="character" w:styleId="Grietas">
    <w:name w:val="Strong"/>
    <w:basedOn w:val="Numatytasispastraiposriftas"/>
    <w:uiPriority w:val="22"/>
    <w:qFormat/>
    <w:rsid w:val="009B285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6040">
      <w:bodyDiv w:val="1"/>
      <w:marLeft w:val="0"/>
      <w:marRight w:val="0"/>
      <w:marTop w:val="0"/>
      <w:marBottom w:val="0"/>
      <w:divBdr>
        <w:top w:val="none" w:sz="0" w:space="0" w:color="auto"/>
        <w:left w:val="none" w:sz="0" w:space="0" w:color="auto"/>
        <w:bottom w:val="none" w:sz="0" w:space="0" w:color="auto"/>
        <w:right w:val="none" w:sz="0" w:space="0" w:color="auto"/>
      </w:divBdr>
    </w:div>
    <w:div w:id="499658472">
      <w:bodyDiv w:val="1"/>
      <w:marLeft w:val="0"/>
      <w:marRight w:val="0"/>
      <w:marTop w:val="0"/>
      <w:marBottom w:val="0"/>
      <w:divBdr>
        <w:top w:val="none" w:sz="0" w:space="0" w:color="auto"/>
        <w:left w:val="none" w:sz="0" w:space="0" w:color="auto"/>
        <w:bottom w:val="none" w:sz="0" w:space="0" w:color="auto"/>
        <w:right w:val="none" w:sz="0" w:space="0" w:color="auto"/>
      </w:divBdr>
    </w:div>
    <w:div w:id="1977644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2EB1E8-C609-4A2F-A343-F55A79D33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5321</Words>
  <Characters>3034</Characters>
  <Application>Microsoft Office Word</Application>
  <DocSecurity>0</DocSecurity>
  <Lines>25</Lines>
  <Paragraphs>16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Vaida Šopytė</cp:lastModifiedBy>
  <cp:revision>3</cp:revision>
  <cp:lastPrinted>2020-06-16T06:01:00Z</cp:lastPrinted>
  <dcterms:created xsi:type="dcterms:W3CDTF">2026-09-28T11:13:00Z</dcterms:created>
  <dcterms:modified xsi:type="dcterms:W3CDTF">2026-09-28T11:14:00Z</dcterms:modified>
</cp:coreProperties>
</file>